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TEST PLAN DOCUMENT</w:t>
      </w:r>
    </w:p>
    <w:p>
      <w:pPr>
        <w:jc w:val="center"/>
      </w:pPr>
      <w:r>
        <w:rPr>
          <w:b/>
          <w:sz w:val="28"/>
        </w:rPr>
        <w:t>Tricentis Demo Web Shop</w:t>
      </w:r>
    </w:p>
    <w:p/>
    <w:p>
      <w:pPr>
        <w:pStyle w:val="Heading1"/>
      </w:pPr>
      <w:r>
        <w:t>1. 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Demo Web Shop QA Project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Application Name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Tricentis Demo Web Shop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Document Name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Test Plan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Document 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TP-DWS-001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Version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Date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02-09-2026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Prepared By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QA Team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Reviewed By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QA Lead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Approved By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Product Owner / Project Manager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Document Status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Draft</w:t>
            </w:r>
          </w:p>
        </w:tc>
      </w:tr>
    </w:tbl>
    <w:p>
      <w:pPr>
        <w:spacing w:after="40"/>
      </w:pPr>
    </w:p>
    <w:p>
      <w:pPr>
        <w:pStyle w:val="Heading1"/>
      </w:pPr>
      <w:r>
        <w:t>2. Document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704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1704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1704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Description of Change</w:t>
            </w:r>
          </w:p>
        </w:tc>
        <w:tc>
          <w:tcPr>
            <w:tcW w:type="dxa" w:w="1704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Reviewer</w:t>
            </w:r>
          </w:p>
        </w:tc>
        <w:tc>
          <w:tcPr>
            <w:tcW w:type="dxa" w:w="1704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Approval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02-09-2026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QA Team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Initial Test Plan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QA Lead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>
      <w:pPr>
        <w:spacing w:after="40"/>
      </w:pPr>
    </w:p>
    <w:p>
      <w:pPr>
        <w:pStyle w:val="Heading1"/>
      </w:pPr>
      <w:r>
        <w:t>3. Project Overview</w:t>
      </w:r>
    </w:p>
    <w:p>
      <w:pPr>
        <w:pStyle w:val="Heading2"/>
      </w:pPr>
      <w:r>
        <w:t>3.1 Project Description</w:t>
      </w:r>
    </w:p>
    <w:p>
      <w:r>
        <w:t>The Tricentis Demo Web Shop is a web-based e-commerce application designed to simulate common online shopping activities. The application provides customer-facing functionality such as registration, authentication, product browsing, search, shopping cart, wishlist, product comparison, checkout and account management.</w:t>
      </w:r>
    </w:p>
    <w:p>
      <w:pPr>
        <w:pStyle w:val="Heading2"/>
      </w:pPr>
      <w:r>
        <w:t>3.2 Business Objective</w:t>
      </w:r>
    </w:p>
    <w:p>
      <w:r>
        <w:t>The objective is to provide users with a functional e-commerce experience where they can create and manage an account, log in, browse and search products, view product details, manage a shopping cart, use wishlist and product comparison features, proceed through checkout, and manage customer information.</w:t>
      </w:r>
    </w:p>
    <w:p>
      <w:pPr>
        <w:pStyle w:val="Heading2"/>
      </w:pPr>
      <w:r>
        <w:t>3.3 Application Overview</w:t>
      </w:r>
    </w:p>
    <w:p>
      <w:pPr>
        <w:pStyle w:val="ListBullet"/>
      </w:pPr>
      <w:r>
        <w:t>User Registration</w:t>
      </w:r>
    </w:p>
    <w:p>
      <w:pPr>
        <w:pStyle w:val="ListBullet"/>
      </w:pPr>
      <w:r>
        <w:t>Login</w:t>
      </w:r>
    </w:p>
    <w:p>
      <w:pPr>
        <w:pStyle w:val="ListBullet"/>
      </w:pPr>
      <w:r>
        <w:t>Password Recovery</w:t>
      </w:r>
    </w:p>
    <w:p>
      <w:pPr>
        <w:pStyle w:val="ListBullet"/>
      </w:pPr>
      <w:r>
        <w:t>Product Categories</w:t>
      </w:r>
    </w:p>
    <w:p>
      <w:pPr>
        <w:pStyle w:val="ListBullet"/>
      </w:pPr>
      <w:r>
        <w:t>Product Search</w:t>
      </w:r>
    </w:p>
    <w:p>
      <w:pPr>
        <w:pStyle w:val="ListBullet"/>
      </w:pPr>
      <w:r>
        <w:t>Product Details</w:t>
      </w:r>
    </w:p>
    <w:p>
      <w:pPr>
        <w:pStyle w:val="ListBullet"/>
      </w:pPr>
      <w:r>
        <w:t>Shopping Cart</w:t>
      </w:r>
    </w:p>
    <w:p>
      <w:pPr>
        <w:pStyle w:val="ListBullet"/>
      </w:pPr>
      <w:r>
        <w:t>Wishlist</w:t>
      </w:r>
    </w:p>
    <w:p>
      <w:pPr>
        <w:pStyle w:val="ListBullet"/>
      </w:pPr>
      <w:r>
        <w:t>Compare Products</w:t>
      </w:r>
    </w:p>
    <w:p>
      <w:pPr>
        <w:pStyle w:val="ListBullet"/>
      </w:pPr>
      <w:r>
        <w:t>Checkout</w:t>
      </w:r>
    </w:p>
    <w:p>
      <w:pPr>
        <w:pStyle w:val="ListBullet"/>
      </w:pPr>
      <w:r>
        <w:t>Customer Account</w:t>
      </w:r>
    </w:p>
    <w:p>
      <w:pPr>
        <w:pStyle w:val="ListBullet"/>
      </w:pPr>
      <w:r>
        <w:t>Address Management</w:t>
      </w:r>
    </w:p>
    <w:p>
      <w:pPr>
        <w:pStyle w:val="ListBullet"/>
      </w:pPr>
      <w:r>
        <w:t>Customer Service</w:t>
      </w:r>
    </w:p>
    <w:p>
      <w:pPr>
        <w:pStyle w:val="ListBullet"/>
      </w:pPr>
      <w:r>
        <w:t>Newsletter</w:t>
      </w:r>
    </w:p>
    <w:p>
      <w:pPr>
        <w:pStyle w:val="ListBullet"/>
      </w:pPr>
      <w:r>
        <w:t>Navigation and External Links</w:t>
      </w:r>
    </w:p>
    <w:p>
      <w:pPr>
        <w:pStyle w:val="Heading2"/>
      </w:pPr>
      <w:r>
        <w:t>3.4 Testing Objective</w:t>
      </w:r>
    </w:p>
    <w:p>
      <w:r>
        <w:t>The objective of testing is to verify that the application:</w:t>
      </w:r>
    </w:p>
    <w:p>
      <w:pPr>
        <w:pStyle w:val="ListBullet"/>
      </w:pPr>
      <w:r>
        <w:t>Meets defined functional requirements.</w:t>
      </w:r>
    </w:p>
    <w:p>
      <w:pPr>
        <w:pStyle w:val="ListBullet"/>
      </w:pPr>
      <w:r>
        <w:t>Works correctly under positive and negative conditions.</w:t>
      </w:r>
    </w:p>
    <w:p>
      <w:pPr>
        <w:pStyle w:val="ListBullet"/>
      </w:pPr>
      <w:r>
        <w:t>Validates user input appropriately.</w:t>
      </w:r>
    </w:p>
    <w:p>
      <w:pPr>
        <w:pStyle w:val="ListBullet"/>
      </w:pPr>
      <w:r>
        <w:t>Supports expected shopping workflows.</w:t>
      </w:r>
    </w:p>
    <w:p>
      <w:pPr>
        <w:pStyle w:val="ListBullet"/>
      </w:pPr>
      <w:r>
        <w:t>Maintains correct cart and order-related behavior.</w:t>
      </w:r>
    </w:p>
    <w:p>
      <w:pPr>
        <w:pStyle w:val="ListBullet"/>
      </w:pPr>
      <w:r>
        <w:t>Provides a reliable and usable customer experience.</w:t>
      </w:r>
    </w:p>
    <w:p>
      <w:pPr>
        <w:pStyle w:val="ListBullet"/>
      </w:pPr>
      <w:r>
        <w:t>Does not introduce critical regressions.</w:t>
      </w:r>
    </w:p>
    <w:p>
      <w:pPr>
        <w:pStyle w:val="Heading1"/>
      </w:pPr>
      <w:r>
        <w:t>4. Scope of Testing</w:t>
      </w:r>
    </w:p>
    <w:p>
      <w:pPr>
        <w:pStyle w:val="Heading2"/>
      </w:pPr>
      <w:r>
        <w:t>4.1 In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Features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Login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Login, valid/invalid credentials, validation, logout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Registration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New user registration, field validation, duplicate registration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Password Recovery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Password recovery request and validation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Product Catalog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Categories, subcategories, product listing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Product Search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Keyword search, search validation, search filters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Product Details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Product information, price, quantity and options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Shopping Cart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Add, remove, update quantity, cart calculations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Wishlist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Add/remove products, wishlist management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Compare Products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Add/remove products and comparison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Checkout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Customer information, address, shipping/payment steps where available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My Account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Account information and customer details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Address Book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Add, edit and delete address information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Customer Service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Search, News, Blog, Recently Viewed, Compare Products, New Products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Newsletter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Newsletter subscription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Navigation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Header, category, footer and customer-service navigation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External Links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Social-media/external-link navigation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UI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Labels, controls, messages, basic usability and layout</w:t>
            </w:r>
          </w:p>
        </w:tc>
      </w:tr>
    </w:tbl>
    <w:p>
      <w:pPr>
        <w:spacing w:after="40"/>
      </w:pPr>
    </w:p>
    <w:p>
      <w:pPr>
        <w:pStyle w:val="Heading2"/>
      </w:pPr>
      <w:r>
        <w:t>4.2 Out of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Production payment processing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Demo environment; real financial transactions are not required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Real customer information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Testing must use fictitious data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Backend/database testing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Internal database access is not provided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Source-code/unit testing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Outside the scope of system QA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Production infrastructure testing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Internal infrastructure is not exposed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Full-scale penetration testing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Requires an authorized security-testing environment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Production load/stress testing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Public demo environment should not be subjected to uncontrolled load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Third-party social-media functionality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Only link/navigation behavior will be validated</w:t>
            </w:r>
          </w:p>
        </w:tc>
      </w:tr>
    </w:tbl>
    <w:p>
      <w:pPr>
        <w:spacing w:after="40"/>
      </w:pPr>
    </w:p>
    <w:p>
      <w:pPr>
        <w:pStyle w:val="Heading1"/>
      </w:pPr>
      <w:r>
        <w:t>5. Test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Test Item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Version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Web Application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Customer-facing Demo Web Shop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Public Demo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Login Module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User authentication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Current environment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Registration Module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Customer registration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Current environment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Product Catalog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Product browsing and categories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Current environment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Search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Product search and filtering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Current environment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Shopping Cart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Cart management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Current environment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Wishlist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Wishlist functionality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Current environment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Compare Products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Product comparison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Current environment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Checkout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Shopping/checkout workflow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Current environment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My Account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Customer account functionality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Current environment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Address Book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Customer address management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Current environment</w:t>
            </w:r>
          </w:p>
        </w:tc>
      </w:tr>
    </w:tbl>
    <w:p>
      <w:pPr>
        <w:spacing w:after="40"/>
      </w:pPr>
    </w:p>
    <w:p>
      <w:pPr>
        <w:pStyle w:val="Heading1"/>
      </w:pPr>
      <w:r>
        <w:t>6. Testing Types</w:t>
      </w:r>
    </w:p>
    <w:p>
      <w:pPr>
        <w:pStyle w:val="Heading2"/>
      </w:pPr>
      <w:r>
        <w:t>Functional Testing</w:t>
      </w:r>
    </w:p>
    <w:p>
      <w:pPr>
        <w:pStyle w:val="ListBullet"/>
      </w:pPr>
      <w:r>
        <w:t>Smoke Testing</w:t>
      </w:r>
    </w:p>
    <w:p>
      <w:pPr>
        <w:pStyle w:val="ListBullet"/>
      </w:pPr>
      <w:r>
        <w:t>Sanity Testing</w:t>
      </w:r>
    </w:p>
    <w:p>
      <w:pPr>
        <w:pStyle w:val="ListBullet"/>
      </w:pPr>
      <w:r>
        <w:t>System Testing</w:t>
      </w:r>
    </w:p>
    <w:p>
      <w:pPr>
        <w:pStyle w:val="ListBullet"/>
      </w:pPr>
      <w:r>
        <w:t>Integration Testing</w:t>
      </w:r>
    </w:p>
    <w:p>
      <w:pPr>
        <w:pStyle w:val="ListBullet"/>
      </w:pPr>
      <w:r>
        <w:t>Regression Testing</w:t>
      </w:r>
    </w:p>
    <w:p>
      <w:pPr>
        <w:pStyle w:val="ListBullet"/>
      </w:pPr>
      <w:r>
        <w:t>End-to-End Testing</w:t>
      </w:r>
    </w:p>
    <w:p>
      <w:pPr>
        <w:pStyle w:val="ListBullet"/>
      </w:pPr>
      <w:r>
        <w:t>User Acceptance Testing</w:t>
      </w:r>
    </w:p>
    <w:p>
      <w:pPr>
        <w:pStyle w:val="Heading2"/>
      </w:pPr>
      <w:r>
        <w:t>Non-Functional Testing</w:t>
      </w:r>
    </w:p>
    <w:p>
      <w:pPr>
        <w:pStyle w:val="ListBullet"/>
      </w:pPr>
      <w:r>
        <w:t>Basic Performance Observation</w:t>
      </w:r>
    </w:p>
    <w:p>
      <w:pPr>
        <w:pStyle w:val="ListBullet"/>
      </w:pPr>
      <w:r>
        <w:t>Security Testing</w:t>
      </w:r>
    </w:p>
    <w:p>
      <w:pPr>
        <w:pStyle w:val="ListBullet"/>
      </w:pPr>
      <w:r>
        <w:t>Compatibility Testing</w:t>
      </w:r>
    </w:p>
    <w:p>
      <w:pPr>
        <w:pStyle w:val="ListBullet"/>
      </w:pPr>
      <w:r>
        <w:t>Usability Testing</w:t>
      </w:r>
    </w:p>
    <w:p>
      <w:pPr>
        <w:pStyle w:val="ListBullet"/>
      </w:pPr>
      <w:r>
        <w:t>Accessibility Testing</w:t>
      </w:r>
    </w:p>
    <w:p>
      <w:pPr>
        <w:pStyle w:val="ListBullet"/>
      </w:pPr>
      <w:r>
        <w:t>Reliability Testing</w:t>
      </w:r>
    </w:p>
    <w:p>
      <w:r>
        <w:t>Full load/stress testing is excluded from the public demo environment unless an authorized dedicated environment is provided.</w:t>
      </w:r>
    </w:p>
    <w:p>
      <w:pPr>
        <w:pStyle w:val="Heading2"/>
      </w:pPr>
      <w:r>
        <w:t>Other Testing</w:t>
      </w:r>
    </w:p>
    <w:p>
      <w:pPr>
        <w:pStyle w:val="ListBullet"/>
      </w:pPr>
      <w:r>
        <w:t>UI Testing</w:t>
      </w:r>
    </w:p>
    <w:p>
      <w:pPr>
        <w:pStyle w:val="ListBullet"/>
      </w:pPr>
      <w:r>
        <w:t>API Testing where APIs are provided</w:t>
      </w:r>
    </w:p>
    <w:p>
      <w:pPr>
        <w:pStyle w:val="ListBullet"/>
      </w:pPr>
      <w:r>
        <w:t>Database Testing where access is provided</w:t>
      </w:r>
    </w:p>
    <w:p>
      <w:pPr>
        <w:pStyle w:val="ListBullet"/>
      </w:pPr>
      <w:r>
        <w:t>Cross-browser Testing</w:t>
      </w:r>
    </w:p>
    <w:p>
      <w:pPr>
        <w:pStyle w:val="ListBullet"/>
      </w:pPr>
      <w:r>
        <w:t>Responsive Testing</w:t>
      </w:r>
    </w:p>
    <w:p>
      <w:pPr>
        <w:pStyle w:val="ListBullet"/>
      </w:pPr>
      <w:r>
        <w:t>Negative Testing</w:t>
      </w:r>
    </w:p>
    <w:p>
      <w:pPr>
        <w:pStyle w:val="ListBullet"/>
      </w:pPr>
      <w:r>
        <w:t>Exploratory Testing</w:t>
      </w:r>
    </w:p>
    <w:p>
      <w:pPr>
        <w:pStyle w:val="Heading1"/>
      </w:pPr>
      <w:r>
        <w:t>7. Test Approach / Test Strategy</w:t>
      </w:r>
    </w:p>
    <w:p>
      <w:pPr>
        <w:pStyle w:val="Heading2"/>
      </w:pPr>
      <w:r>
        <w:t>7.1 Test Approach</w:t>
      </w:r>
    </w:p>
    <w:p>
      <w:r>
        <w:t>Testing will follow a risk-based, requirement-driven approach. High-priority and business-critical functionality will be tested first. Positive, negative, boundary, regression, compatibility, usability and basic security testing will be performed according to the accessible functionality and requirements.</w:t>
      </w:r>
    </w:p>
    <w:p>
      <w:pPr>
        <w:pStyle w:val="Heading2"/>
      </w:pPr>
      <w:r>
        <w:t>7.2 Manual Testing</w:t>
      </w:r>
    </w:p>
    <w:p>
      <w:pPr>
        <w:pStyle w:val="ListBullet"/>
      </w:pPr>
      <w:r>
        <w:t>Exploratory testing</w:t>
      </w:r>
    </w:p>
    <w:p>
      <w:pPr>
        <w:pStyle w:val="ListBullet"/>
      </w:pPr>
      <w:r>
        <w:t>Usability testing</w:t>
      </w:r>
    </w:p>
    <w:p>
      <w:pPr>
        <w:pStyle w:val="ListBullet"/>
      </w:pPr>
      <w:r>
        <w:t>Ad-hoc scenarios</w:t>
      </w:r>
    </w:p>
    <w:p>
      <w:pPr>
        <w:pStyle w:val="ListBullet"/>
      </w:pPr>
      <w:r>
        <w:t>New functionality</w:t>
      </w:r>
    </w:p>
    <w:p>
      <w:pPr>
        <w:pStyle w:val="ListBullet"/>
      </w:pPr>
      <w:r>
        <w:t>Requirements validation</w:t>
      </w:r>
    </w:p>
    <w:p>
      <w:pPr>
        <w:pStyle w:val="Heading2"/>
      </w:pPr>
      <w:r>
        <w:t>7.3 Automation Testing</w:t>
      </w:r>
    </w:p>
    <w:p>
      <w:pPr>
        <w:pStyle w:val="ListBullet"/>
      </w:pPr>
      <w:r>
        <w:t>Smoke tests</w:t>
      </w:r>
    </w:p>
    <w:p>
      <w:pPr>
        <w:pStyle w:val="ListBullet"/>
      </w:pPr>
      <w:r>
        <w:t>Regression tests</w:t>
      </w:r>
    </w:p>
    <w:p>
      <w:pPr>
        <w:pStyle w:val="ListBullet"/>
      </w:pPr>
      <w:r>
        <w:t>Repetitive scenarios</w:t>
      </w:r>
    </w:p>
    <w:p>
      <w:pPr>
        <w:pStyle w:val="ListBullet"/>
      </w:pPr>
      <w:r>
        <w:t>Critical user journeys</w:t>
      </w:r>
    </w:p>
    <w:p>
      <w:pPr>
        <w:pStyle w:val="ListBullet"/>
      </w:pPr>
      <w:r>
        <w:t>Data-driven scenarios</w:t>
      </w:r>
    </w:p>
    <w:p>
      <w:pPr>
        <w:pStyle w:val="Heading2"/>
      </w:pPr>
      <w:r>
        <w:t>7.4 API Testing</w:t>
      </w:r>
    </w:p>
    <w:p>
      <w:r>
        <w:t>API testing will be performed only where API endpoints and authorization are provided. Requests, responses, status codes, validation and error handling will be verified using an approved API tool.</w:t>
      </w:r>
    </w:p>
    <w:p>
      <w:pPr>
        <w:pStyle w:val="Heading2"/>
      </w:pPr>
      <w:r>
        <w:t>7.5 Database Testing</w:t>
      </w:r>
    </w:p>
    <w:p>
      <w:r>
        <w:t>Database validation is outside the current scope because internal database access is not provided. If access is authorized, data integrity and transaction validation can be added.</w:t>
      </w:r>
    </w:p>
    <w:p>
      <w:pPr>
        <w:pStyle w:val="Heading1"/>
      </w:pPr>
      <w:r>
        <w:t>8. Test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Environment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Environment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Public Demo / QA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Application URL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https://demowebshop.tricentis.com/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OS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Windows / macOS / Android / iOS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Browser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Chrome / Edge / Firefox; Safari where available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Browser Versions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Current supported versions used by the QA team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Mobile Devices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Representative Android and iOS devices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Database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Not available for direct QA access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API Environment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Not specified / use only if endpoints are provided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Network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Stable internet connection</w:t>
            </w:r>
          </w:p>
        </w:tc>
      </w:tr>
    </w:tbl>
    <w:p>
      <w:pPr>
        <w:spacing w:after="40"/>
      </w:pPr>
    </w:p>
    <w:p>
      <w:pPr>
        <w:pStyle w:val="Heading1"/>
      </w:pPr>
      <w:r>
        <w:t>9. Test Data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Valid User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Registered fictitious user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qa.user01@example.test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Invalid User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Unregistered fictitious user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unregistered.user@example.test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Valid Password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Valid test password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Qat3st!Pass2026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Invalid Password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Incorrect password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WrongPass#999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Product Data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Available demo products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Computing and Internet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Payment Data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Test-only payment information if applicable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Approved test values only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Boundary Data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Minimum/maximum values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Based on observed requirements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Security Data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Safe security test strings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' OR '1'='1 / &lt;script&gt;alert(1)&lt;/script&gt;</w:t>
            </w:r>
          </w:p>
        </w:tc>
      </w:tr>
    </w:tbl>
    <w:p>
      <w:pPr>
        <w:spacing w:after="40"/>
      </w:pPr>
    </w:p>
    <w:p>
      <w:r>
        <w:t>Note: Use fictitious or approved test data. Do not use real people's personal information, real credentials, or real financial information.</w:t>
      </w:r>
    </w:p>
    <w:p>
      <w:pPr>
        <w:pStyle w:val="Heading1"/>
      </w:pPr>
      <w:r>
        <w:t>10. Test Case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Test Case Tool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Excel / Jira / TestRail / Azure DevOps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Test Case Format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Standard QA test-case template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Test Case Review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Required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Traceability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Required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Test Case Naming Convention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TC-[MODULE]-[NUMBER]</w:t>
            </w:r>
          </w:p>
        </w:tc>
      </w:tr>
    </w:tbl>
    <w:p>
      <w:pPr>
        <w:spacing w:after="40"/>
      </w:pPr>
    </w:p>
    <w:p>
      <w:r>
        <w:t>Test Case Status:</w:t>
      </w:r>
    </w:p>
    <w:p>
      <w:pPr>
        <w:pStyle w:val="ListBullet"/>
      </w:pPr>
      <w:r>
        <w:t>Not Run</w:t>
      </w:r>
    </w:p>
    <w:p>
      <w:pPr>
        <w:pStyle w:val="ListBullet"/>
      </w:pPr>
      <w:r>
        <w:t>Pass</w:t>
      </w:r>
    </w:p>
    <w:p>
      <w:pPr>
        <w:pStyle w:val="ListBullet"/>
      </w:pPr>
      <w:r>
        <w:t>Fail</w:t>
      </w:r>
    </w:p>
    <w:p>
      <w:pPr>
        <w:pStyle w:val="ListBullet"/>
      </w:pPr>
      <w:r>
        <w:t>Blocked</w:t>
      </w:r>
    </w:p>
    <w:p>
      <w:pPr>
        <w:pStyle w:val="ListBullet"/>
      </w:pPr>
      <w:r>
        <w:t>Not Applicable</w:t>
      </w:r>
    </w:p>
    <w:p>
      <w:pPr>
        <w:pStyle w:val="ListBullet"/>
      </w:pPr>
      <w:r>
        <w:t>Deferred</w:t>
      </w:r>
    </w:p>
    <w:p>
      <w:pPr>
        <w:pStyle w:val="Heading1"/>
      </w:pPr>
      <w:r>
        <w:t>11. Requirements Traceability</w:t>
      </w:r>
    </w:p>
    <w:p>
      <w:r>
        <w:t>Every requirement should be mapped to one or more test cases.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Requirement ID</w:t>
            </w:r>
          </w:p>
        </w:tc>
        <w:tc>
          <w:tcPr>
            <w:tcW w:type="dxa" w:w="2556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556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2556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Test Result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REQ-001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User Login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TC-LOGIN-001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Not Run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REQ-002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User Registration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TC-REG-001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Not Run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REQ-003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Product Search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TC-SRCH-001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Not Run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REQ-004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Shopping Cart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TC-CART-001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Not Run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REQ-005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Checkout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TC-CHK-001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Not Run</w:t>
            </w:r>
          </w:p>
        </w:tc>
      </w:tr>
    </w:tbl>
    <w:p>
      <w:pPr>
        <w:spacing w:after="40"/>
      </w:pPr>
    </w:p>
    <w:p>
      <w:pPr>
        <w:pStyle w:val="Heading1"/>
      </w:pPr>
      <w:r>
        <w:t>12. Entry Criteria</w:t>
      </w:r>
    </w:p>
    <w:p>
      <w:pPr>
        <w:pStyle w:val="ListBullet"/>
      </w:pPr>
      <w:r>
        <w:t>Requirements are approved.</w:t>
      </w:r>
    </w:p>
    <w:p>
      <w:pPr>
        <w:pStyle w:val="ListBullet"/>
      </w:pPr>
      <w:r>
        <w:t>Test environment is available.</w:t>
      </w:r>
    </w:p>
    <w:p>
      <w:pPr>
        <w:pStyle w:val="ListBullet"/>
      </w:pPr>
      <w:r>
        <w:t>Application build is deployed.</w:t>
      </w:r>
    </w:p>
    <w:p>
      <w:pPr>
        <w:pStyle w:val="ListBullet"/>
      </w:pPr>
      <w:r>
        <w:t>Test data is available.</w:t>
      </w:r>
    </w:p>
    <w:p>
      <w:pPr>
        <w:pStyle w:val="ListBullet"/>
      </w:pPr>
      <w:r>
        <w:t>Test cases are reviewed and approved.</w:t>
      </w:r>
    </w:p>
    <w:p>
      <w:pPr>
        <w:pStyle w:val="ListBullet"/>
      </w:pPr>
      <w:r>
        <w:t>Required tools and access are available.</w:t>
      </w:r>
    </w:p>
    <w:p>
      <w:pPr>
        <w:pStyle w:val="ListBullet"/>
      </w:pPr>
      <w:r>
        <w:t>Critical dependencies are resolved.</w:t>
      </w:r>
    </w:p>
    <w:p>
      <w:pPr>
        <w:pStyle w:val="Heading1"/>
      </w:pPr>
      <w:r>
        <w:t>13. Exit Criteria</w:t>
      </w:r>
    </w:p>
    <w:p>
      <w:pPr>
        <w:pStyle w:val="ListBullet"/>
      </w:pPr>
      <w:r>
        <w:t>All planned test cases have been executed.</w:t>
      </w:r>
    </w:p>
    <w:p>
      <w:pPr>
        <w:pStyle w:val="ListBullet"/>
      </w:pPr>
      <w:r>
        <w:t>Critical and High-priority defects are resolved or formally accepted.</w:t>
      </w:r>
    </w:p>
    <w:p>
      <w:pPr>
        <w:pStyle w:val="ListBullet"/>
      </w:pPr>
      <w:r>
        <w:t>Required regression testing is completed.</w:t>
      </w:r>
    </w:p>
    <w:p>
      <w:pPr>
        <w:pStyle w:val="ListBullet"/>
      </w:pPr>
      <w:r>
        <w:t>No unresolved blocker defects remain.</w:t>
      </w:r>
    </w:p>
    <w:p>
      <w:pPr>
        <w:pStyle w:val="ListBullet"/>
      </w:pPr>
      <w:r>
        <w:t>Test coverage meets the agreed target.</w:t>
      </w:r>
    </w:p>
    <w:p>
      <w:pPr>
        <w:pStyle w:val="ListBullet"/>
      </w:pPr>
      <w:r>
        <w:t>Test execution results are documented.</w:t>
      </w:r>
    </w:p>
    <w:p>
      <w:pPr>
        <w:pStyle w:val="ListBullet"/>
      </w:pPr>
      <w:r>
        <w:t>Test Summary Report is prepared.</w:t>
      </w:r>
    </w:p>
    <w:p>
      <w:pPr>
        <w:pStyle w:val="ListBullet"/>
      </w:pPr>
      <w:r>
        <w:t>Stakeholders provide approval/sign-off.</w:t>
      </w:r>
    </w:p>
    <w:p>
      <w:pPr>
        <w:pStyle w:val="Heading1"/>
      </w:pPr>
      <w:r>
        <w:t>14. Suspension Criteria</w:t>
      </w:r>
    </w:p>
    <w:p>
      <w:pPr>
        <w:pStyle w:val="ListBullet"/>
      </w:pPr>
      <w:r>
        <w:t>Application is unavailable.</w:t>
      </w:r>
    </w:p>
    <w:p>
      <w:pPr>
        <w:pStyle w:val="ListBullet"/>
      </w:pPr>
      <w:r>
        <w:t>Critical functionality is completely blocked.</w:t>
      </w:r>
    </w:p>
    <w:p>
      <w:pPr>
        <w:pStyle w:val="ListBullet"/>
      </w:pPr>
      <w:r>
        <w:t>Test environment is unstable.</w:t>
      </w:r>
    </w:p>
    <w:p>
      <w:pPr>
        <w:pStyle w:val="ListBullet"/>
      </w:pPr>
      <w:r>
        <w:t>Required test data is unavailable.</w:t>
      </w:r>
    </w:p>
    <w:p>
      <w:pPr>
        <w:pStyle w:val="ListBullet"/>
      </w:pPr>
      <w:r>
        <w:t>A critical build issue prevents meaningful testing.</w:t>
      </w:r>
    </w:p>
    <w:p>
      <w:pPr>
        <w:pStyle w:val="Heading1"/>
      </w:pPr>
      <w:r>
        <w:t>15. Resumption Criteria</w:t>
      </w:r>
    </w:p>
    <w:p>
      <w:pPr>
        <w:pStyle w:val="ListBullet"/>
      </w:pPr>
      <w:r>
        <w:t>Blocking defects are resolved.</w:t>
      </w:r>
    </w:p>
    <w:p>
      <w:pPr>
        <w:pStyle w:val="ListBullet"/>
      </w:pPr>
      <w:r>
        <w:t>Stable application build is deployed.</w:t>
      </w:r>
    </w:p>
    <w:p>
      <w:pPr>
        <w:pStyle w:val="ListBullet"/>
      </w:pPr>
      <w:r>
        <w:t>Test environment becomes available.</w:t>
      </w:r>
    </w:p>
    <w:p>
      <w:pPr>
        <w:pStyle w:val="ListBullet"/>
      </w:pPr>
      <w:r>
        <w:t>Required test data is available.</w:t>
      </w:r>
    </w:p>
    <w:p>
      <w:pPr>
        <w:pStyle w:val="ListBullet"/>
      </w:pPr>
      <w:r>
        <w:t>Dependencies are resolved.</w:t>
      </w:r>
    </w:p>
    <w:p>
      <w:pPr>
        <w:pStyle w:val="Heading1"/>
      </w:pPr>
      <w:r>
        <w:t>16. Defect Management</w:t>
      </w:r>
    </w:p>
    <w:p>
      <w:pPr>
        <w:pStyle w:val="Heading2"/>
      </w:pPr>
      <w:r>
        <w:t>Defect Lifecycle</w:t>
      </w:r>
    </w:p>
    <w:p>
      <w:r>
        <w:t>New → Assigned → Open → Fixed → Retest → Verified → Closed</w:t>
      </w:r>
    </w:p>
    <w:p>
      <w:r>
        <w:t>Possible additional statuses: Reopened, Rejected, Duplicate, Deferred, Cannot Reproduce, Won't Fix</w:t>
      </w:r>
    </w:p>
    <w:p>
      <w:pPr>
        <w:pStyle w:val="Heading2"/>
      </w:pPr>
      <w:r>
        <w:t>Defect Severity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Critical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Application/business-critical functionality is unavailable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High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Major functionality is impacted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Medium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Functionality is partially impacted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Minor issue with limited impact</w:t>
            </w:r>
          </w:p>
        </w:tc>
      </w:tr>
    </w:tbl>
    <w:p>
      <w:pPr>
        <w:spacing w:after="40"/>
      </w:pPr>
    </w:p>
    <w:p>
      <w:pPr>
        <w:pStyle w:val="Heading2"/>
      </w:pPr>
      <w:r>
        <w:t>Defect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P1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Immediate fix required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P2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High priority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P3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Normal priority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P4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Low priority</w:t>
            </w:r>
          </w:p>
        </w:tc>
      </w:tr>
    </w:tbl>
    <w:p>
      <w:pPr>
        <w:spacing w:after="40"/>
      </w:pPr>
    </w:p>
    <w:p>
      <w:pPr>
        <w:pStyle w:val="Heading1"/>
      </w:pPr>
      <w:r>
        <w:t>17. Defect Report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Defect 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BUG-001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Summary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[Defect title]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Module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[Module]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Environment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[Environment]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Severity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Critical / High / Medium / Low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Priority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P1 / P2 / P3 / P4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Preconditions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[Preconditions]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Steps to Reproduce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[Steps]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Test Data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[Data ID / Data]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Expected Result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[Expected]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Actual Result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[Actual]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Attachments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Screenshot / Video / Logs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Browser/OS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[Details]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Reported By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[Name]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Assigned To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[Name]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[Status]</w:t>
            </w:r>
          </w:p>
        </w:tc>
      </w:tr>
    </w:tbl>
    <w:p>
      <w:pPr>
        <w:spacing w:after="40"/>
      </w:pPr>
    </w:p>
    <w:p>
      <w:pPr>
        <w:pStyle w:val="Heading1"/>
      </w:pPr>
      <w:r>
        <w:t>18.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Test Manager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Test planning, monitoring, reporting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QA Lead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Test strategy, review, coordination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QA Engineer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Test execution and defect reporting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Automation Engineer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Automation framework and scripts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Developer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Defect analysis and fixing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Business Analyst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Requirement clarification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Product Owner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Business validation and acceptance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DevOps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Environment and deployment support</w:t>
            </w:r>
          </w:p>
        </w:tc>
      </w:tr>
    </w:tbl>
    <w:p>
      <w:pPr>
        <w:spacing w:after="40"/>
      </w:pPr>
    </w:p>
    <w:p>
      <w:pPr>
        <w:pStyle w:val="Heading1"/>
      </w:pPr>
      <w:r>
        <w:t>19.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Tool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Test Management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Excel / Jira / TestRail / Azure DevOps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Automation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Selenium / Playwright / Cypress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API Testing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Postman / REST Assured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Performance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JMeter (only on an authorized environment)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Version Control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Git / GitHub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CI/CD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Jenkins / GitHub Actions / Azure DevOps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Defect Tracking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Jira / Azure DevOps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Reporting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Allure / Extent Reports</w:t>
            </w:r>
          </w:p>
        </w:tc>
      </w:tr>
    </w:tbl>
    <w:p>
      <w:pPr>
        <w:spacing w:after="40"/>
      </w:pPr>
    </w:p>
    <w:p>
      <w:pPr>
        <w:pStyle w:val="Heading1"/>
      </w:pPr>
      <w:r>
        <w:t>20. Automation Strategy</w:t>
      </w:r>
    </w:p>
    <w:p>
      <w:pPr>
        <w:pStyle w:val="Heading2"/>
      </w:pPr>
      <w:r>
        <w:t>Automation Scope</w:t>
      </w:r>
    </w:p>
    <w:p>
      <w:pPr>
        <w:pStyle w:val="ListBullet"/>
      </w:pPr>
      <w:r>
        <w:t>Smoke tests</w:t>
      </w:r>
    </w:p>
    <w:p>
      <w:pPr>
        <w:pStyle w:val="ListBullet"/>
      </w:pPr>
      <w:r>
        <w:t>Regression tests</w:t>
      </w:r>
    </w:p>
    <w:p>
      <w:pPr>
        <w:pStyle w:val="ListBullet"/>
      </w:pPr>
      <w:r>
        <w:t>Repetitive tests</w:t>
      </w:r>
    </w:p>
    <w:p>
      <w:pPr>
        <w:pStyle w:val="ListBullet"/>
      </w:pPr>
      <w:r>
        <w:t>Critical business workflows</w:t>
      </w:r>
    </w:p>
    <w:p>
      <w:pPr>
        <w:pStyle w:val="ListBullet"/>
      </w:pPr>
      <w:r>
        <w:t>Cross-browser scenarios</w:t>
      </w:r>
    </w:p>
    <w:p>
      <w:pPr>
        <w:pStyle w:val="ListBullet"/>
      </w:pPr>
      <w:r>
        <w:t>Data-driven scenarios</w:t>
      </w:r>
    </w:p>
    <w:p>
      <w:pPr>
        <w:pStyle w:val="Heading2"/>
      </w:pPr>
      <w:r>
        <w:t>Automation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Language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Python / Java / JavaScript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UI Automation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Playwright / Selenium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API Automation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Requests / REST Assured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Framework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Pytest / TestNG / JUnit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Reporting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Allure / Extent Reports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CI/CD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Jenkins / GitHub Actions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Version Control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Git</w:t>
            </w:r>
          </w:p>
        </w:tc>
      </w:tr>
    </w:tbl>
    <w:p>
      <w:pPr>
        <w:spacing w:after="40"/>
      </w:pPr>
    </w:p>
    <w:p>
      <w:pPr>
        <w:pStyle w:val="Heading1"/>
      </w:pPr>
      <w:r>
        <w:t>21. AI-Assisted Testing Strategy</w:t>
      </w:r>
    </w:p>
    <w:p>
      <w:pPr>
        <w:pStyle w:val="Heading2"/>
      </w:pPr>
      <w:r>
        <w:t>AI Use Cases</w:t>
      </w:r>
    </w:p>
    <w:p>
      <w:pPr>
        <w:pStyle w:val="ListBullet"/>
      </w:pPr>
      <w:r>
        <w:t>Requirement analysis</w:t>
      </w:r>
    </w:p>
    <w:p>
      <w:pPr>
        <w:pStyle w:val="ListBullet"/>
      </w:pPr>
      <w:r>
        <w:t>Test scenario generation</w:t>
      </w:r>
    </w:p>
    <w:p>
      <w:pPr>
        <w:pStyle w:val="ListBullet"/>
      </w:pPr>
      <w:r>
        <w:t>Test case generation</w:t>
      </w:r>
    </w:p>
    <w:p>
      <w:pPr>
        <w:pStyle w:val="ListBullet"/>
      </w:pPr>
      <w:r>
        <w:t>Test data generation</w:t>
      </w:r>
    </w:p>
    <w:p>
      <w:pPr>
        <w:pStyle w:val="ListBullet"/>
      </w:pPr>
      <w:r>
        <w:t>Test script generation</w:t>
      </w:r>
    </w:p>
    <w:p>
      <w:pPr>
        <w:pStyle w:val="ListBullet"/>
      </w:pPr>
      <w:r>
        <w:t>Test case optimization</w:t>
      </w:r>
    </w:p>
    <w:p>
      <w:pPr>
        <w:pStyle w:val="ListBullet"/>
      </w:pPr>
      <w:r>
        <w:t>Risk-based testing</w:t>
      </w:r>
    </w:p>
    <w:p>
      <w:pPr>
        <w:pStyle w:val="ListBullet"/>
      </w:pPr>
      <w:r>
        <w:t>Defect analysis</w:t>
      </w:r>
    </w:p>
    <w:p>
      <w:pPr>
        <w:pStyle w:val="ListBullet"/>
      </w:pPr>
      <w:r>
        <w:t>Failure analysis</w:t>
      </w:r>
    </w:p>
    <w:p>
      <w:pPr>
        <w:pStyle w:val="ListBullet"/>
      </w:pPr>
      <w:r>
        <w:t>Test report generation</w:t>
      </w:r>
    </w:p>
    <w:p>
      <w:pPr>
        <w:pStyle w:val="Heading2"/>
      </w:pPr>
      <w:r>
        <w:t>AI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AI Tool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Test Case Generation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Generative AI assistant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Test Data Generation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Generative AI assistant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Automation Code Generation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Generative AI assistant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Agentic Testing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LangChain / LangGraph where applicable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Observability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LangSmith where applicable</w:t>
            </w:r>
          </w:p>
        </w:tc>
      </w:tr>
    </w:tbl>
    <w:p>
      <w:pPr>
        <w:spacing w:after="40"/>
      </w:pPr>
    </w:p>
    <w:p>
      <w:pPr>
        <w:pStyle w:val="Heading2"/>
      </w:pPr>
      <w:r>
        <w:t>AI Validation</w:t>
      </w:r>
    </w:p>
    <w:p>
      <w:r>
        <w:t>AI-generated outputs must be reviewed and validated by a qualified tester before being used as final test assets.</w:t>
      </w:r>
    </w:p>
    <w:p>
      <w:pPr>
        <w:pStyle w:val="Heading1"/>
      </w:pPr>
      <w:r>
        <w:t>22. Risk and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1704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1704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Probability</w:t>
            </w:r>
          </w:p>
        </w:tc>
        <w:tc>
          <w:tcPr>
            <w:tcW w:type="dxa" w:w="1704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1704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Mitigation</w:t>
            </w:r>
          </w:p>
        </w:tc>
        <w:tc>
          <w:tcPr>
            <w:tcW w:type="dxa" w:w="1704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Contingency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R-001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Public demo environment instability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Medium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High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Verify environment before execution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Reschedule affected testing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R-002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Requirements change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High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High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Perform impact analysis and update RTM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Reprioritize test scope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R-003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Test data unavailable or invalid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Medium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Medium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Prepare and verify test data in advance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Generate replacement data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R-004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Automation instability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Medium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Medium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Maintain locators/framework and review failures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Execute critical cases manually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R-005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Third-party dependency/link failure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Medium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High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Validate dependencies separately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Document dependency and retest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R-006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Checkout/payment options vary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Medium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High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Verify available options before execution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Test available supported paths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R-007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Security input vulnerability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Medium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High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Perform controlled input-security testing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Escalate immediately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R-008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Product/catalog data changes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High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Medium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Use current catalog and maintain flexible data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Update test data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R-009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Insufficient testing time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Medium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High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Use risk-based prioritization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Focus on critical workflows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R-010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Defect fix causes regression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Medium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High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Perform targeted and full regression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Reopen affected defect/block release</w:t>
            </w:r>
          </w:p>
        </w:tc>
      </w:tr>
    </w:tbl>
    <w:p>
      <w:pPr>
        <w:spacing w:after="40"/>
      </w:pPr>
    </w:p>
    <w:p>
      <w:pPr>
        <w:pStyle w:val="Heading1"/>
      </w:pPr>
      <w:r>
        <w:t>23. Assumptions</w:t>
      </w:r>
    </w:p>
    <w:p>
      <w:pPr>
        <w:pStyle w:val="ListBullet"/>
      </w:pPr>
      <w:r>
        <w:t>Requirements provided to QA are accurate and approved.</w:t>
      </w:r>
    </w:p>
    <w:p>
      <w:pPr>
        <w:pStyle w:val="ListBullet"/>
      </w:pPr>
      <w:r>
        <w:t>Required test environments will be available.</w:t>
      </w:r>
    </w:p>
    <w:p>
      <w:pPr>
        <w:pStyle w:val="ListBullet"/>
      </w:pPr>
      <w:r>
        <w:t>Test data will be prepared before execution.</w:t>
      </w:r>
    </w:p>
    <w:p>
      <w:pPr>
        <w:pStyle w:val="ListBullet"/>
      </w:pPr>
      <w:r>
        <w:t>Application builds will be available according to the agreed schedule.</w:t>
      </w:r>
    </w:p>
    <w:p>
      <w:pPr>
        <w:pStyle w:val="ListBullet"/>
      </w:pPr>
      <w:r>
        <w:t>Required tools and access will be available.</w:t>
      </w:r>
    </w:p>
    <w:p>
      <w:pPr>
        <w:pStyle w:val="ListBullet"/>
      </w:pPr>
      <w:r>
        <w:t>External dependencies required for testing will be available.</w:t>
      </w:r>
    </w:p>
    <w:p>
      <w:pPr>
        <w:pStyle w:val="ListBullet"/>
      </w:pPr>
      <w:r>
        <w:t>Testing will be performed only within authorized environments.</w:t>
      </w:r>
    </w:p>
    <w:p>
      <w:pPr>
        <w:pStyle w:val="Heading1"/>
      </w:pPr>
      <w:r>
        <w:t>24. 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Dependency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QA Environment / Public Demo Availability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DevOps / QA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Test Data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QA / BA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Ready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API Availability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Development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Not Confirmed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Database Access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DBA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Not Available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Third-party Services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Vendor / Project Team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To Be Confirmed</w:t>
            </w:r>
          </w:p>
        </w:tc>
      </w:tr>
    </w:tbl>
    <w:p>
      <w:pPr>
        <w:spacing w:after="40"/>
      </w:pPr>
    </w:p>
    <w:p>
      <w:pPr>
        <w:pStyle w:val="Heading1"/>
      </w:pPr>
      <w:r>
        <w:t>25. Test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045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Start Date</w:t>
            </w:r>
          </w:p>
        </w:tc>
        <w:tc>
          <w:tcPr>
            <w:tcW w:type="dxa" w:w="2045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End Date</w:t>
            </w:r>
          </w:p>
        </w:tc>
        <w:tc>
          <w:tcPr>
            <w:tcW w:type="dxa" w:w="2045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045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Requirement Analysis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02-09-2026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02-09-2026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QA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Planned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Test Planning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02-09-2026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02-09-2026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QA Lead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Planned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Test Case Design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03-09-2026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04-09-2026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QA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Planned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Test Data Preparation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04-09-2026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04-09-2026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QA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Planned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Environment Setup/Verification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04-09-2026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04-09-2026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QA/DevOps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Planned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Test Execution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05-09-2026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08-09-2026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QA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Planned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Regression Testing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09-09-2026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09-09-2026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QA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Planned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Test Closure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10-09-2026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10-09-2026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QA Lead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Planned</w:t>
            </w:r>
          </w:p>
        </w:tc>
      </w:tr>
    </w:tbl>
    <w:p>
      <w:pPr>
        <w:spacing w:after="40"/>
      </w:pPr>
    </w:p>
    <w:p>
      <w:pPr>
        <w:pStyle w:val="Heading1"/>
      </w:pPr>
      <w:r>
        <w:t>26. Test Metrics</w:t>
      </w:r>
    </w:p>
    <w:p>
      <w:r>
        <w:t>The following metrics will be tracked:</w:t>
      </w:r>
    </w:p>
    <w:p>
      <w:pPr>
        <w:pStyle w:val="Heading2"/>
      </w:pPr>
      <w:r>
        <w:t>Test Execution Metrics</w:t>
      </w:r>
    </w:p>
    <w:p>
      <w:pPr>
        <w:pStyle w:val="ListBullet"/>
      </w:pPr>
      <w:r>
        <w:t>Total Test Cases</w:t>
      </w:r>
    </w:p>
    <w:p>
      <w:pPr>
        <w:pStyle w:val="ListBullet"/>
      </w:pPr>
      <w:r>
        <w:t>Executed Test Cases</w:t>
      </w:r>
    </w:p>
    <w:p>
      <w:pPr>
        <w:pStyle w:val="ListBullet"/>
      </w:pPr>
      <w:r>
        <w:t>Passed Test Cases</w:t>
      </w:r>
    </w:p>
    <w:p>
      <w:pPr>
        <w:pStyle w:val="ListBullet"/>
      </w:pPr>
      <w:r>
        <w:t>Failed Test Cases</w:t>
      </w:r>
    </w:p>
    <w:p>
      <w:pPr>
        <w:pStyle w:val="ListBullet"/>
      </w:pPr>
      <w:r>
        <w:t>Blocked Test Cases</w:t>
      </w:r>
    </w:p>
    <w:p>
      <w:pPr>
        <w:pStyle w:val="ListBullet"/>
      </w:pPr>
      <w:r>
        <w:t>Not Run Test Cases</w:t>
      </w:r>
    </w:p>
    <w:p>
      <w:pPr>
        <w:pStyle w:val="ListBullet"/>
      </w:pPr>
      <w:r>
        <w:t>Pass Percentage</w:t>
      </w:r>
    </w:p>
    <w:p>
      <w:pPr>
        <w:pStyle w:val="ListBullet"/>
      </w:pPr>
      <w:r>
        <w:t>Fail Percentage</w:t>
      </w:r>
    </w:p>
    <w:p>
      <w:pPr>
        <w:pStyle w:val="Heading2"/>
      </w:pPr>
      <w:r>
        <w:t>Defect Metrics</w:t>
      </w:r>
    </w:p>
    <w:p>
      <w:pPr>
        <w:pStyle w:val="ListBullet"/>
      </w:pPr>
      <w:r>
        <w:t>Total Defects</w:t>
      </w:r>
    </w:p>
    <w:p>
      <w:pPr>
        <w:pStyle w:val="ListBullet"/>
      </w:pPr>
      <w:r>
        <w:t>Critical Defects</w:t>
      </w:r>
    </w:p>
    <w:p>
      <w:pPr>
        <w:pStyle w:val="ListBullet"/>
      </w:pPr>
      <w:r>
        <w:t>High Defects</w:t>
      </w:r>
    </w:p>
    <w:p>
      <w:pPr>
        <w:pStyle w:val="ListBullet"/>
      </w:pPr>
      <w:r>
        <w:t>Medium Defects</w:t>
      </w:r>
    </w:p>
    <w:p>
      <w:pPr>
        <w:pStyle w:val="ListBullet"/>
      </w:pPr>
      <w:r>
        <w:t>Low Defects</w:t>
      </w:r>
    </w:p>
    <w:p>
      <w:pPr>
        <w:pStyle w:val="ListBullet"/>
      </w:pPr>
      <w:r>
        <w:t>Open Defects</w:t>
      </w:r>
    </w:p>
    <w:p>
      <w:pPr>
        <w:pStyle w:val="ListBullet"/>
      </w:pPr>
      <w:r>
        <w:t>Closed Defects</w:t>
      </w:r>
    </w:p>
    <w:p>
      <w:pPr>
        <w:pStyle w:val="ListBullet"/>
      </w:pPr>
      <w:r>
        <w:t>Reopened Defects</w:t>
      </w:r>
    </w:p>
    <w:p>
      <w:pPr>
        <w:pStyle w:val="ListBullet"/>
      </w:pPr>
      <w:r>
        <w:t>Defect Leakage</w:t>
      </w:r>
    </w:p>
    <w:p>
      <w:pPr>
        <w:pStyle w:val="Heading2"/>
      </w:pPr>
      <w:r>
        <w:t>Automation Metrics</w:t>
      </w:r>
    </w:p>
    <w:p>
      <w:pPr>
        <w:pStyle w:val="ListBullet"/>
      </w:pPr>
      <w:r>
        <w:t>Total Automated Tests</w:t>
      </w:r>
    </w:p>
    <w:p>
      <w:pPr>
        <w:pStyle w:val="ListBullet"/>
      </w:pPr>
      <w:r>
        <w:t>Automation Coverage %</w:t>
      </w:r>
    </w:p>
    <w:p>
      <w:pPr>
        <w:pStyle w:val="ListBullet"/>
      </w:pPr>
      <w:r>
        <w:t>Automation Pass Rate</w:t>
      </w:r>
    </w:p>
    <w:p>
      <w:pPr>
        <w:pStyle w:val="ListBullet"/>
      </w:pPr>
      <w:r>
        <w:t>Automation Failure Rate</w:t>
      </w:r>
    </w:p>
    <w:p>
      <w:pPr>
        <w:pStyle w:val="ListBullet"/>
      </w:pPr>
      <w:r>
        <w:t>Flaky Test Count</w:t>
      </w:r>
    </w:p>
    <w:p>
      <w:pPr>
        <w:pStyle w:val="Heading1"/>
      </w:pPr>
      <w:r>
        <w:t>27. Test Execution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Percentage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Total Test Cases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[ ]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100%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Executed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[ ]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[ ]%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Passed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[ ]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[ ]%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Failed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[ ]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[ ]%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Blocked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[ ]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[ ]%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Not Run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[ ]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[ ]%</w:t>
            </w:r>
          </w:p>
        </w:tc>
      </w:tr>
    </w:tbl>
    <w:p>
      <w:pPr>
        <w:spacing w:after="40"/>
      </w:pPr>
    </w:p>
    <w:p>
      <w:pPr>
        <w:pStyle w:val="Heading1"/>
      </w:pPr>
      <w:r>
        <w:t>28. Test Deliverables</w:t>
      </w:r>
    </w:p>
    <w:p>
      <w:pPr>
        <w:pStyle w:val="Heading2"/>
      </w:pPr>
      <w:r>
        <w:t>Before Testing</w:t>
      </w:r>
    </w:p>
    <w:p>
      <w:pPr>
        <w:pStyle w:val="ListBullet"/>
      </w:pPr>
      <w:r>
        <w:t>Test Plan</w:t>
      </w:r>
    </w:p>
    <w:p>
      <w:pPr>
        <w:pStyle w:val="ListBullet"/>
      </w:pPr>
      <w:r>
        <w:t>Test Strategy</w:t>
      </w:r>
    </w:p>
    <w:p>
      <w:pPr>
        <w:pStyle w:val="ListBullet"/>
      </w:pPr>
      <w:r>
        <w:t>Requirement Traceability Matrix</w:t>
      </w:r>
    </w:p>
    <w:p>
      <w:pPr>
        <w:pStyle w:val="ListBullet"/>
      </w:pPr>
      <w:r>
        <w:t>Test Scenarios</w:t>
      </w:r>
    </w:p>
    <w:p>
      <w:pPr>
        <w:pStyle w:val="ListBullet"/>
      </w:pPr>
      <w:r>
        <w:t>Test Cases</w:t>
      </w:r>
    </w:p>
    <w:p>
      <w:pPr>
        <w:pStyle w:val="ListBullet"/>
      </w:pPr>
      <w:r>
        <w:t>Test Data</w:t>
      </w:r>
    </w:p>
    <w:p>
      <w:pPr>
        <w:pStyle w:val="ListBullet"/>
      </w:pPr>
      <w:r>
        <w:t>Automation Plan</w:t>
      </w:r>
    </w:p>
    <w:p>
      <w:pPr>
        <w:pStyle w:val="Heading2"/>
      </w:pPr>
      <w:r>
        <w:t>During Testing</w:t>
      </w:r>
    </w:p>
    <w:p>
      <w:pPr>
        <w:pStyle w:val="ListBullet"/>
      </w:pPr>
      <w:r>
        <w:t>Test Execution Results</w:t>
      </w:r>
    </w:p>
    <w:p>
      <w:pPr>
        <w:pStyle w:val="ListBullet"/>
      </w:pPr>
      <w:r>
        <w:t>Defect Reports</w:t>
      </w:r>
    </w:p>
    <w:p>
      <w:pPr>
        <w:pStyle w:val="ListBullet"/>
      </w:pPr>
      <w:r>
        <w:t>Daily/Weekly Status Reports</w:t>
      </w:r>
    </w:p>
    <w:p>
      <w:pPr>
        <w:pStyle w:val="ListBullet"/>
      </w:pPr>
      <w:r>
        <w:t>Automation Reports</w:t>
      </w:r>
    </w:p>
    <w:p>
      <w:pPr>
        <w:pStyle w:val="ListBullet"/>
      </w:pPr>
      <w:r>
        <w:t>Test Logs</w:t>
      </w:r>
    </w:p>
    <w:p>
      <w:pPr>
        <w:pStyle w:val="Heading2"/>
      </w:pPr>
      <w:r>
        <w:t>After Testing</w:t>
      </w:r>
    </w:p>
    <w:p>
      <w:pPr>
        <w:pStyle w:val="ListBullet"/>
      </w:pPr>
      <w:r>
        <w:t>Regression Test Results</w:t>
      </w:r>
    </w:p>
    <w:p>
      <w:pPr>
        <w:pStyle w:val="ListBullet"/>
      </w:pPr>
      <w:r>
        <w:t>Test Summary Report</w:t>
      </w:r>
    </w:p>
    <w:p>
      <w:pPr>
        <w:pStyle w:val="ListBullet"/>
      </w:pPr>
      <w:r>
        <w:t>Defect Summary</w:t>
      </w:r>
    </w:p>
    <w:p>
      <w:pPr>
        <w:pStyle w:val="ListBullet"/>
      </w:pPr>
      <w:r>
        <w:t>Requirement Coverage Report</w:t>
      </w:r>
    </w:p>
    <w:p>
      <w:pPr>
        <w:pStyle w:val="ListBullet"/>
      </w:pPr>
      <w:r>
        <w:t>Test Metrics</w:t>
      </w:r>
    </w:p>
    <w:p>
      <w:pPr>
        <w:pStyle w:val="ListBullet"/>
      </w:pPr>
      <w:r>
        <w:t>Sign-off Document</w:t>
      </w:r>
    </w:p>
    <w:p>
      <w:pPr>
        <w:pStyle w:val="Heading1"/>
      </w:pPr>
      <w:r>
        <w:t>29. Communication and Reporting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Report</w:t>
            </w:r>
          </w:p>
        </w:tc>
        <w:tc>
          <w:tcPr>
            <w:tcW w:type="dxa" w:w="2556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556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2556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Daily Test Status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Daily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QA / Project Team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QA Lead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Defect Report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As required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QA / Development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QA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Test Execution Report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Daily / Weekly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Stakeholders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QA Lead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Test Summary Report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End of testing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Stakeholders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QA Lead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Risk Report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Weekly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Project Team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Test Manager</w:t>
            </w:r>
          </w:p>
        </w:tc>
      </w:tr>
    </w:tbl>
    <w:p>
      <w:pPr>
        <w:spacing w:after="40"/>
      </w:pPr>
    </w:p>
    <w:p>
      <w:pPr>
        <w:pStyle w:val="Heading1"/>
      </w:pPr>
      <w:r>
        <w:t>30. Test Summary / Closure</w:t>
      </w:r>
    </w:p>
    <w:p>
      <w:r>
        <w:t>At the end of testing, document:</w:t>
      </w:r>
    </w:p>
    <w:p>
      <w:pPr>
        <w:pStyle w:val="ListBullet"/>
      </w:pPr>
      <w:r>
        <w:t>Overall test execution status</w:t>
      </w:r>
    </w:p>
    <w:p>
      <w:pPr>
        <w:pStyle w:val="ListBullet"/>
      </w:pPr>
      <w:r>
        <w:t>Requirement coverage</w:t>
      </w:r>
    </w:p>
    <w:p>
      <w:pPr>
        <w:pStyle w:val="ListBullet"/>
      </w:pPr>
      <w:r>
        <w:t>Pass/fail statistics</w:t>
      </w:r>
    </w:p>
    <w:p>
      <w:pPr>
        <w:pStyle w:val="ListBullet"/>
      </w:pPr>
      <w:r>
        <w:t>Open defects</w:t>
      </w:r>
    </w:p>
    <w:p>
      <w:pPr>
        <w:pStyle w:val="ListBullet"/>
      </w:pPr>
      <w:r>
        <w:t>Critical outstanding issues</w:t>
      </w:r>
    </w:p>
    <w:p>
      <w:pPr>
        <w:pStyle w:val="ListBullet"/>
      </w:pPr>
      <w:r>
        <w:t>Known limitations</w:t>
      </w:r>
    </w:p>
    <w:p>
      <w:pPr>
        <w:pStyle w:val="ListBullet"/>
      </w:pPr>
      <w:r>
        <w:t>Production risks</w:t>
      </w:r>
    </w:p>
    <w:p>
      <w:pPr>
        <w:pStyle w:val="ListBullet"/>
      </w:pPr>
      <w:r>
        <w:t>Automation coverage</w:t>
      </w:r>
    </w:p>
    <w:p>
      <w:pPr>
        <w:pStyle w:val="ListBullet"/>
      </w:pPr>
      <w:r>
        <w:t>Overall quality assessment</w:t>
      </w:r>
    </w:p>
    <w:p>
      <w:pPr>
        <w:pStyle w:val="ListBullet"/>
      </w:pPr>
      <w:r>
        <w:t>Recommendation for release</w:t>
      </w:r>
    </w:p>
    <w:p>
      <w:r>
        <w:t>Release Recommendation: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Selection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Ready for Release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Ready with Known Issues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Not Ready for Release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☐</w:t>
            </w:r>
          </w:p>
        </w:tc>
      </w:tr>
    </w:tbl>
    <w:p>
      <w:pPr>
        <w:spacing w:after="40"/>
      </w:pPr>
    </w:p>
    <w:p>
      <w:r>
        <w:t>Comments: [Enter final QA assessment.]</w:t>
      </w:r>
    </w:p>
    <w:p>
      <w:pPr>
        <w:pStyle w:val="Heading1"/>
      </w:pPr>
      <w:r>
        <w:t>31. Approval /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045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045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045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045"/>
            <w:vAlign w:val="center"/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Test Manager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[Name]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[Signature]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[Date]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QA Lead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[Name]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[Signature]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[Date]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Project Manager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[Name]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[Signature]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[Date]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Product Owner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[Name]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[Signature]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[Date]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</w:tr>
    </w:tbl>
    <w:p>
      <w:pPr>
        <w:spacing w:after="40"/>
      </w:pPr>
    </w:p>
    <w:p>
      <w:pPr>
        <w:pStyle w:val="Heading1"/>
      </w:pPr>
      <w:r>
        <w:t>32. Appendix</w:t>
      </w:r>
    </w:p>
    <w:p>
      <w:pPr>
        <w:pStyle w:val="ListBullet"/>
      </w:pPr>
      <w:r>
        <w:t>Requirement documents</w:t>
      </w:r>
    </w:p>
    <w:p>
      <w:pPr>
        <w:pStyle w:val="ListBullet"/>
      </w:pPr>
      <w:r>
        <w:t>Architecture diagrams, if provided</w:t>
      </w:r>
    </w:p>
    <w:p>
      <w:pPr>
        <w:pStyle w:val="ListBullet"/>
      </w:pPr>
      <w:r>
        <w:t>Test environment details</w:t>
      </w:r>
    </w:p>
    <w:p>
      <w:pPr>
        <w:pStyle w:val="ListBullet"/>
      </w:pPr>
      <w:r>
        <w:t>Test data repository</w:t>
      </w:r>
    </w:p>
    <w:p>
      <w:pPr>
        <w:pStyle w:val="ListBullet"/>
      </w:pPr>
      <w:r>
        <w:t>API documentation, if provided</w:t>
      </w:r>
    </w:p>
    <w:p>
      <w:pPr>
        <w:pStyle w:val="ListBullet"/>
      </w:pPr>
      <w:r>
        <w:t>Automation framework documentation</w:t>
      </w:r>
    </w:p>
    <w:p>
      <w:pPr>
        <w:pStyle w:val="ListBullet"/>
      </w:pPr>
      <w:r>
        <w:t>Browser/device matrix</w:t>
      </w:r>
    </w:p>
    <w:p>
      <w:pPr>
        <w:pStyle w:val="ListBullet"/>
      </w:pPr>
      <w:r>
        <w:t>Glossary</w:t>
      </w:r>
    </w:p>
    <w:p>
      <w:pPr>
        <w:pStyle w:val="ListBullet"/>
      </w:pPr>
      <w:r>
        <w:t>References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Tricentis Demo Web Shop – Test Plan | TP-DWS-001 |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