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148F" w14:textId="0551946A" w:rsidR="00ED21EE" w:rsidRPr="00C062E2" w:rsidRDefault="00C83B10">
      <w:r w:rsidRPr="00C062E2">
        <w:t>Introduction (100 - 150):</w:t>
      </w:r>
    </w:p>
    <w:p w14:paraId="655C2CE6" w14:textId="2AFB673E" w:rsidR="00C83B10" w:rsidRPr="00C062E2" w:rsidRDefault="00C83B10" w:rsidP="00C83B10">
      <w:pPr>
        <w:pStyle w:val="ListParagraph"/>
        <w:numPr>
          <w:ilvl w:val="0"/>
          <w:numId w:val="1"/>
        </w:numPr>
      </w:pPr>
      <w:r w:rsidRPr="00C062E2">
        <w:t>Briefly restate the purpose of the database (from Assessment 1)</w:t>
      </w:r>
    </w:p>
    <w:p w14:paraId="045D5D3C" w14:textId="3ADC3F38" w:rsidR="00C83B10" w:rsidRPr="00C062E2" w:rsidRDefault="00C83B10" w:rsidP="00C83B10">
      <w:pPr>
        <w:pStyle w:val="ListParagraph"/>
        <w:numPr>
          <w:ilvl w:val="0"/>
          <w:numId w:val="1"/>
        </w:numPr>
      </w:pPr>
      <w:r w:rsidRPr="00C062E2">
        <w:t>State what the essay will reflect on (implementation decisions, tools used, problems faced)</w:t>
      </w:r>
    </w:p>
    <w:p w14:paraId="6B1F0223" w14:textId="77777777" w:rsidR="00C83B10" w:rsidRPr="00C062E2" w:rsidRDefault="00C83B10" w:rsidP="00C83B10">
      <w:r w:rsidRPr="00C062E2">
        <w:t>ERD To Physical Database Design (150 – 200):</w:t>
      </w:r>
    </w:p>
    <w:p w14:paraId="5CEF5925" w14:textId="0D6A6BAF" w:rsidR="00C83B10" w:rsidRPr="00C062E2" w:rsidRDefault="00C83B10" w:rsidP="00C83B10">
      <w:pPr>
        <w:pStyle w:val="ListParagraph"/>
        <w:numPr>
          <w:ilvl w:val="0"/>
          <w:numId w:val="1"/>
        </w:numPr>
      </w:pPr>
      <w:r w:rsidRPr="00C062E2">
        <w:t>Describe how you converted the ERD into SQL (tables, data types, constraints)</w:t>
      </w:r>
    </w:p>
    <w:p w14:paraId="6DE46C49" w14:textId="63D6D30D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Discuss any changes from the original design (e.g., normalization, naming conventions, added fields)</w:t>
      </w:r>
    </w:p>
    <w:p w14:paraId="13642CAF" w14:textId="1139BD0F" w:rsidR="00C83B10" w:rsidRPr="00C062E2" w:rsidRDefault="00C83B10">
      <w:r w:rsidRPr="00C062E2">
        <w:t>Implementation Decisions (200 – 250):</w:t>
      </w:r>
    </w:p>
    <w:p w14:paraId="4CA38AAA" w14:textId="0E91243E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Tools used (MySQL Workbench, command line, etc.)</w:t>
      </w:r>
    </w:p>
    <w:p w14:paraId="0B626661" w14:textId="77777777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Style w:val="apple-tab-span"/>
          <w:rFonts w:asciiTheme="minorHAnsi" w:eastAsiaTheme="majorEastAsia" w:hAnsiTheme="minorHAnsi"/>
        </w:rPr>
        <w:t xml:space="preserve"> </w:t>
      </w:r>
      <w:r w:rsidRPr="00C062E2">
        <w:rPr>
          <w:rFonts w:asciiTheme="minorHAnsi" w:hAnsiTheme="minorHAnsi"/>
        </w:rPr>
        <w:t>Order of creation (tables, relationships, constraints)</w:t>
      </w:r>
    </w:p>
    <w:p w14:paraId="0D72F731" w14:textId="77777777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Discussion on:</w:t>
      </w:r>
    </w:p>
    <w:p w14:paraId="2F122601" w14:textId="7777777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Indexes and performance</w:t>
      </w:r>
    </w:p>
    <w:p w14:paraId="34FE041E" w14:textId="7777777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Views or stored procedures (if any)</w:t>
      </w:r>
    </w:p>
    <w:p w14:paraId="14DFEE7B" w14:textId="7777777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Style w:val="apple-tab-span"/>
          <w:rFonts w:asciiTheme="minorHAnsi" w:eastAsiaTheme="majorEastAsia" w:hAnsiTheme="minorHAnsi"/>
        </w:rPr>
        <w:t xml:space="preserve"> </w:t>
      </w:r>
      <w:r w:rsidRPr="00C062E2">
        <w:rPr>
          <w:rFonts w:asciiTheme="minorHAnsi" w:hAnsiTheme="minorHAnsi"/>
        </w:rPr>
        <w:t>Roles and permissions setup (GRANTs)</w:t>
      </w:r>
    </w:p>
    <w:p w14:paraId="5F859114" w14:textId="073FEC36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Referential integrity and cascading (e.g., ON DELETE CASCADE)</w:t>
      </w:r>
    </w:p>
    <w:p w14:paraId="697FEFC0" w14:textId="55B1AEF9" w:rsidR="00C83B10" w:rsidRPr="00C062E2" w:rsidRDefault="00C83B10" w:rsidP="00C83B10">
      <w:pPr>
        <w:pStyle w:val="p1"/>
        <w:rPr>
          <w:rFonts w:asciiTheme="minorHAnsi" w:hAnsiTheme="minorHAnsi"/>
        </w:rPr>
      </w:pPr>
      <w:r w:rsidRPr="00C062E2">
        <w:rPr>
          <w:rFonts w:asciiTheme="minorHAnsi" w:hAnsiTheme="minorHAnsi"/>
        </w:rPr>
        <w:t>Test Data and Querying (150 – 200)</w:t>
      </w:r>
    </w:p>
    <w:p w14:paraId="5540DA71" w14:textId="77777777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Describe how you generated and inserted realistic test data</w:t>
      </w:r>
    </w:p>
    <w:p w14:paraId="1C4D7413" w14:textId="77777777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Discuss complexity of data (special characters, foreign keys, etc.)</w:t>
      </w:r>
    </w:p>
    <w:p w14:paraId="1762F863" w14:textId="77777777" w:rsidR="00C83B10" w:rsidRPr="00C062E2" w:rsidRDefault="00C83B10" w:rsidP="00C83B10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Showcase representative queries:</w:t>
      </w:r>
    </w:p>
    <w:p w14:paraId="600BE734" w14:textId="7777777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SELECT with JOINs, GROUP BY, HAVING, subqueries, etc.</w:t>
      </w:r>
    </w:p>
    <w:p w14:paraId="28161719" w14:textId="7777777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 xml:space="preserve">Use of functions like </w:t>
      </w:r>
      <w:proofErr w:type="gramStart"/>
      <w:r w:rsidRPr="00C062E2">
        <w:rPr>
          <w:rFonts w:asciiTheme="minorHAnsi" w:hAnsiTheme="minorHAnsi"/>
        </w:rPr>
        <w:t>COUNT(</w:t>
      </w:r>
      <w:proofErr w:type="gramEnd"/>
      <w:r w:rsidRPr="00C062E2">
        <w:rPr>
          <w:rFonts w:asciiTheme="minorHAnsi" w:hAnsiTheme="minorHAnsi"/>
        </w:rPr>
        <w:t>), DATEDIFF, LIMIT, etc.</w:t>
      </w:r>
    </w:p>
    <w:p w14:paraId="509ADD78" w14:textId="78C7E7D7" w:rsidR="00C83B10" w:rsidRPr="00C062E2" w:rsidRDefault="00C83B10" w:rsidP="00C83B10">
      <w:pPr>
        <w:pStyle w:val="p1"/>
        <w:numPr>
          <w:ilvl w:val="1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Mention any query performance considerations (e.g., EXPLAIN used)</w:t>
      </w:r>
    </w:p>
    <w:p w14:paraId="53632CB9" w14:textId="50CD013B" w:rsidR="00C83B10" w:rsidRPr="00C062E2" w:rsidRDefault="00C83B10" w:rsidP="00C83B10">
      <w:pPr>
        <w:pStyle w:val="p1"/>
        <w:rPr>
          <w:rFonts w:asciiTheme="minorHAnsi" w:hAnsiTheme="minorHAnsi"/>
        </w:rPr>
      </w:pPr>
      <w:r w:rsidRPr="00C062E2">
        <w:rPr>
          <w:rFonts w:asciiTheme="minorHAnsi" w:hAnsiTheme="minorHAnsi"/>
        </w:rPr>
        <w:t>Challenges and Problem Solving (150 – 200)</w:t>
      </w:r>
    </w:p>
    <w:p w14:paraId="1B88968C" w14:textId="0A32EC09" w:rsidR="001F497F" w:rsidRPr="00C062E2" w:rsidRDefault="001F497F" w:rsidP="00804EA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Any issues faced (e.g., data type mismatches, referential issues, test data integrity)</w:t>
      </w:r>
    </w:p>
    <w:p w14:paraId="62044775" w14:textId="37699DF4" w:rsidR="001F497F" w:rsidRPr="00C062E2" w:rsidRDefault="001F497F" w:rsidP="00804EA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How you debugged or fixed problems</w:t>
      </w:r>
    </w:p>
    <w:p w14:paraId="59364219" w14:textId="124A40CE" w:rsidR="001F497F" w:rsidRPr="00C062E2" w:rsidRDefault="001F497F" w:rsidP="00804EA7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Style w:val="apple-tab-span"/>
          <w:rFonts w:asciiTheme="minorHAnsi" w:eastAsiaTheme="majorEastAsia" w:hAnsiTheme="minorHAnsi"/>
        </w:rPr>
        <w:t xml:space="preserve"> </w:t>
      </w:r>
      <w:r w:rsidRPr="00C062E2">
        <w:rPr>
          <w:rFonts w:asciiTheme="minorHAnsi" w:hAnsiTheme="minorHAnsi"/>
        </w:rPr>
        <w:t>Lessons learned about relational integrity, SQL syntax, or tool limitations</w:t>
      </w:r>
    </w:p>
    <w:p w14:paraId="1D3A2ECC" w14:textId="18E63514" w:rsidR="001F497F" w:rsidRPr="00C062E2" w:rsidRDefault="001F497F" w:rsidP="00C83B10">
      <w:pPr>
        <w:pStyle w:val="p1"/>
        <w:rPr>
          <w:rFonts w:asciiTheme="minorHAnsi" w:hAnsiTheme="minorHAnsi"/>
        </w:rPr>
      </w:pPr>
      <w:r w:rsidRPr="00C062E2">
        <w:rPr>
          <w:rFonts w:asciiTheme="minorHAnsi" w:hAnsiTheme="minorHAnsi"/>
        </w:rPr>
        <w:t>Conclusion and Future Improvements (100 - 150)</w:t>
      </w:r>
    </w:p>
    <w:p w14:paraId="055774F2" w14:textId="77777777" w:rsidR="001F497F" w:rsidRPr="00C062E2" w:rsidRDefault="001F497F" w:rsidP="001F497F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Summarise key reflections (e.g., importance of planning, testing, backup strategies)</w:t>
      </w:r>
    </w:p>
    <w:p w14:paraId="739698C5" w14:textId="77777777" w:rsidR="001F497F" w:rsidRPr="00C062E2" w:rsidRDefault="001F497F" w:rsidP="001F497F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Suggest future changes or improvements (e.g., more security, advanced queries, scaling the DB)</w:t>
      </w:r>
    </w:p>
    <w:p w14:paraId="0B240182" w14:textId="29DA0B85" w:rsidR="00C83B10" w:rsidRPr="00C062E2" w:rsidRDefault="001F497F" w:rsidP="001F497F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C062E2">
        <w:rPr>
          <w:rFonts w:asciiTheme="minorHAnsi" w:hAnsiTheme="minorHAnsi"/>
        </w:rPr>
        <w:t>Final thought on how this shaped your understanding of relational database implementation</w:t>
      </w:r>
    </w:p>
    <w:sectPr w:rsidR="00C83B10" w:rsidRPr="00C06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B0F"/>
    <w:multiLevelType w:val="hybridMultilevel"/>
    <w:tmpl w:val="0EEA9FBE"/>
    <w:lvl w:ilvl="0" w:tplc="1356361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691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10"/>
    <w:rsid w:val="001F497F"/>
    <w:rsid w:val="00595741"/>
    <w:rsid w:val="00804EA7"/>
    <w:rsid w:val="009A1F61"/>
    <w:rsid w:val="00C062E2"/>
    <w:rsid w:val="00C83B10"/>
    <w:rsid w:val="00E575FD"/>
    <w:rsid w:val="00E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24308"/>
  <w15:chartTrackingRefBased/>
  <w15:docId w15:val="{51C9C007-CEF2-5646-B9FD-C92991D3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B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C83B10"/>
  </w:style>
  <w:style w:type="paragraph" w:customStyle="1" w:styleId="p2">
    <w:name w:val="p2"/>
    <w:basedOn w:val="Normal"/>
    <w:rsid w:val="00C8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2</cp:revision>
  <dcterms:created xsi:type="dcterms:W3CDTF">2025-04-04T12:26:00Z</dcterms:created>
  <dcterms:modified xsi:type="dcterms:W3CDTF">2025-04-04T13:37:00Z</dcterms:modified>
</cp:coreProperties>
</file>