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3EAA" w14:textId="39948D07" w:rsidR="00D03E4D" w:rsidRDefault="00D12789" w:rsidP="00D12789">
      <w:pPr>
        <w:pStyle w:val="Cm"/>
      </w:pPr>
      <w:r w:rsidRPr="00D12789">
        <w:t>8. Strukturális tervezési minták I.</w:t>
      </w:r>
    </w:p>
    <w:p w14:paraId="1F1A85BA" w14:textId="77777777" w:rsidR="00DE419E" w:rsidRDefault="00DE419E" w:rsidP="00DE419E">
      <w:pPr>
        <w:pStyle w:val="Cmsor1"/>
      </w:pPr>
      <w:r w:rsidRPr="001A3574">
        <w:t>Adapter</w:t>
      </w:r>
      <w:r>
        <w:t xml:space="preserve">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5788FF65" w14:textId="77777777" w:rsidR="00DE419E" w:rsidRDefault="00DE419E" w:rsidP="00DE419E">
      <w:pPr>
        <w:pStyle w:val="Listaszerbekezds"/>
        <w:numPr>
          <w:ilvl w:val="0"/>
          <w:numId w:val="1"/>
        </w:numPr>
      </w:pPr>
      <w:r>
        <w:t>Egy osztály interfészét olyan interfésszé konvertálja, amit a kliens vár.</w:t>
      </w:r>
    </w:p>
    <w:p w14:paraId="3DBAA2D4" w14:textId="77777777" w:rsidR="00DE419E" w:rsidRDefault="00DE419E" w:rsidP="00DE419E">
      <w:pPr>
        <w:pStyle w:val="Listaszerbekezds"/>
        <w:numPr>
          <w:ilvl w:val="0"/>
          <w:numId w:val="1"/>
        </w:numPr>
      </w:pPr>
      <w:r>
        <w:t>Lehetővé teszi olyan osztályok együttműködését, amik egyébként inkompatibilis interfészeik miatt nem tudnának együttműködni.</w:t>
      </w:r>
    </w:p>
    <w:p w14:paraId="3C057063" w14:textId="77777777" w:rsidR="00DE419E" w:rsidRPr="00793C84" w:rsidRDefault="00DE419E" w:rsidP="00DE419E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37B569D8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Össze szeretnénk kötni két rendszert, amik nem kompatibilisek.</w:t>
      </w:r>
    </w:p>
    <w:p w14:paraId="45AA622E" w14:textId="77777777" w:rsidR="00DE419E" w:rsidRPr="00793C84" w:rsidRDefault="00DE419E" w:rsidP="00DE419E">
      <w:pPr>
        <w:pStyle w:val="Listaszerbekezds"/>
        <w:numPr>
          <w:ilvl w:val="2"/>
          <w:numId w:val="1"/>
        </w:numPr>
      </w:pPr>
      <w:r>
        <w:t>Például van egy alkalmazás, ami XML formátummal működik és szeretnénk használni egy másik csomagot, ami csak JSON formátummal működik.</w:t>
      </w:r>
    </w:p>
    <w:p w14:paraId="348548F7" w14:textId="77777777" w:rsidR="00DE419E" w:rsidRPr="0026305D" w:rsidRDefault="00DE419E" w:rsidP="00DE419E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784D05CB" w14:textId="77777777" w:rsidR="00DE419E" w:rsidRPr="00627DAC" w:rsidRDefault="00DE419E" w:rsidP="00DE419E">
      <w:pPr>
        <w:pStyle w:val="Listaszerbekezds"/>
        <w:numPr>
          <w:ilvl w:val="1"/>
          <w:numId w:val="1"/>
        </w:numPr>
        <w:rPr>
          <w:i/>
          <w:iCs/>
        </w:rPr>
      </w:pPr>
      <w:r w:rsidRPr="00627DAC">
        <w:rPr>
          <w:i/>
          <w:iCs/>
        </w:rPr>
        <w:t>(Valós példa: Adapter kábelek: VGA -&gt; HDMI és vissza)</w:t>
      </w:r>
    </w:p>
    <w:p w14:paraId="3DE42353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Készítünk egy adapter-t, ami elrejti magát a konverziót.</w:t>
      </w:r>
    </w:p>
    <w:p w14:paraId="742BF440" w14:textId="77777777" w:rsidR="00DE419E" w:rsidRDefault="00DE419E" w:rsidP="00DE419E">
      <w:pPr>
        <w:pStyle w:val="Cmsor2"/>
      </w:pPr>
      <w:r>
        <w:t>Adapter használjuk, ha</w:t>
      </w:r>
    </w:p>
    <w:p w14:paraId="554637EE" w14:textId="77777777" w:rsidR="00DE419E" w:rsidRDefault="00DE419E" w:rsidP="00DE419E">
      <w:pPr>
        <w:pStyle w:val="Listaszerbekezds"/>
        <w:numPr>
          <w:ilvl w:val="0"/>
          <w:numId w:val="1"/>
        </w:numPr>
      </w:pPr>
      <w:r>
        <w:t>Egy olyan osztályt szeretnénk használni, aminek interfésze nem megfelelő Adapter.</w:t>
      </w:r>
    </w:p>
    <w:p w14:paraId="01DC88E5" w14:textId="77777777" w:rsidR="00DE419E" w:rsidRDefault="00DE419E" w:rsidP="00DE419E">
      <w:pPr>
        <w:pStyle w:val="Listaszerbekezds"/>
        <w:numPr>
          <w:ilvl w:val="0"/>
          <w:numId w:val="1"/>
        </w:numPr>
      </w:pPr>
      <w:r>
        <w:t xml:space="preserve">Egy </w:t>
      </w:r>
      <w:proofErr w:type="spellStart"/>
      <w:r>
        <w:t>újrafelhasználható</w:t>
      </w:r>
      <w:proofErr w:type="spellEnd"/>
      <w:r>
        <w:t xml:space="preserve"> osztályt szeretnénk készíteni, ami együttműködik előre nem látható vagy független szerkezetű osztályokkal. (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adapters</w:t>
      </w:r>
      <w:proofErr w:type="spellEnd"/>
      <w:r>
        <w:t>)</w:t>
      </w:r>
    </w:p>
    <w:p w14:paraId="047C6E18" w14:textId="77777777" w:rsidR="00DE419E" w:rsidRDefault="00DE419E" w:rsidP="00DE419E">
      <w:pPr>
        <w:pStyle w:val="Cmsor2"/>
      </w:pPr>
      <w:r>
        <w:t>Adapter implementálása</w:t>
      </w:r>
    </w:p>
    <w:p w14:paraId="34984B57" w14:textId="77777777" w:rsidR="00DE419E" w:rsidRDefault="00DE419E" w:rsidP="00DE419E">
      <w:pPr>
        <w:pStyle w:val="Listaszerbekezds"/>
        <w:numPr>
          <w:ilvl w:val="0"/>
          <w:numId w:val="2"/>
        </w:numPr>
      </w:pPr>
      <w:r>
        <w:t>Adapter osztály elkészítése</w:t>
      </w:r>
    </w:p>
    <w:p w14:paraId="518F110D" w14:textId="77777777" w:rsidR="00DE419E" w:rsidRDefault="00DE419E" w:rsidP="00DE419E">
      <w:pPr>
        <w:pStyle w:val="Listaszerbekezds"/>
        <w:numPr>
          <w:ilvl w:val="0"/>
          <w:numId w:val="2"/>
        </w:numPr>
      </w:pPr>
      <w:r>
        <w:t xml:space="preserve">Az adapter osztályban adjunk hozzá egy </w:t>
      </w:r>
      <w:proofErr w:type="spellStart"/>
      <w:r>
        <w:t>field-et</w:t>
      </w:r>
      <w:proofErr w:type="spellEnd"/>
      <w:r>
        <w:t>, ami referenciaként rámutat a service objektumra.</w:t>
      </w:r>
    </w:p>
    <w:p w14:paraId="788E031D" w14:textId="77777777" w:rsidR="00DE419E" w:rsidRDefault="00DE419E" w:rsidP="00DE419E">
      <w:pPr>
        <w:pStyle w:val="Listaszerbekezds"/>
        <w:numPr>
          <w:ilvl w:val="0"/>
          <w:numId w:val="2"/>
        </w:numPr>
      </w:pPr>
      <w:r>
        <w:t>Kliens interfész metódusainak implementálása az adapter osztályban.</w:t>
      </w:r>
    </w:p>
    <w:p w14:paraId="7B1A5A88" w14:textId="77777777" w:rsidR="00DE419E" w:rsidRDefault="00DE419E" w:rsidP="00DE419E">
      <w:pPr>
        <w:pStyle w:val="Listaszerbekezds"/>
        <w:numPr>
          <w:ilvl w:val="0"/>
          <w:numId w:val="2"/>
        </w:numPr>
      </w:pPr>
      <w:r>
        <w:t>Hajtsuk végre magát a konverziót az adapter segítségével a két nem kompatibilis interfész között.</w:t>
      </w:r>
    </w:p>
    <w:p w14:paraId="3D0FFBEF" w14:textId="77777777" w:rsidR="00DE419E" w:rsidRDefault="00DE419E" w:rsidP="00DE419E">
      <w:pPr>
        <w:pStyle w:val="Cmsor2"/>
      </w:pPr>
      <w:r>
        <w:t>Adapter előnyök és hátrányok</w:t>
      </w:r>
    </w:p>
    <w:p w14:paraId="2940C24A" w14:textId="77777777" w:rsidR="00DE419E" w:rsidRPr="004B0D19" w:rsidRDefault="00DE419E" w:rsidP="00DE419E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346A48C8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Single Responsibility elv</w:t>
      </w:r>
    </w:p>
    <w:p w14:paraId="6C76E776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289A8CA9" w14:textId="77777777" w:rsidR="00DE419E" w:rsidRPr="002B2BC1" w:rsidRDefault="00DE419E" w:rsidP="00DE419E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4C12ED5C" w14:textId="77777777" w:rsidR="00DE419E" w:rsidRPr="004B0D19" w:rsidRDefault="00DE419E" w:rsidP="00DE419E">
      <w:pPr>
        <w:pStyle w:val="Listaszerbekezds"/>
        <w:numPr>
          <w:ilvl w:val="1"/>
          <w:numId w:val="1"/>
        </w:numPr>
      </w:pPr>
      <w:r>
        <w:t>Komplexitás növekedhet minden egyes új osztálynál és interfésznél.</w:t>
      </w:r>
    </w:p>
    <w:p w14:paraId="0D28C495" w14:textId="77777777" w:rsidR="00DE419E" w:rsidRDefault="00DE419E" w:rsidP="00DE41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0A39A7" w14:textId="77777777" w:rsidR="00DE419E" w:rsidRDefault="00DE419E" w:rsidP="00DE419E">
      <w:pPr>
        <w:pStyle w:val="Cmsor1"/>
      </w:pPr>
      <w:proofErr w:type="spellStart"/>
      <w:r w:rsidRPr="001A3574">
        <w:lastRenderedPageBreak/>
        <w:t>Bridge</w:t>
      </w:r>
      <w:proofErr w:type="spellEnd"/>
      <w:r>
        <w:t xml:space="preserve">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5352BE58" w14:textId="77777777" w:rsidR="00DE419E" w:rsidRDefault="00DE419E" w:rsidP="00DE419E">
      <w:pPr>
        <w:pStyle w:val="Listaszerbekezds"/>
        <w:numPr>
          <w:ilvl w:val="0"/>
          <w:numId w:val="1"/>
        </w:numPr>
      </w:pPr>
      <w:r>
        <w:t>Különválasztja az absztrakciót (interfészt) az implementációtól, hogy egymástól függetlenül lehessen őket változtatni.</w:t>
      </w:r>
    </w:p>
    <w:p w14:paraId="285D076B" w14:textId="77777777" w:rsidR="00DE419E" w:rsidRPr="006437D1" w:rsidRDefault="00DE419E" w:rsidP="00DE419E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13F2585C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Egy osztály két jellemzőtől is függ</w:t>
      </w:r>
    </w:p>
    <w:p w14:paraId="533475A5" w14:textId="77777777" w:rsidR="00DE419E" w:rsidRPr="006437D1" w:rsidRDefault="00DE419E" w:rsidP="00DE419E">
      <w:pPr>
        <w:pStyle w:val="Listaszerbekezds"/>
        <w:numPr>
          <w:ilvl w:val="1"/>
          <w:numId w:val="1"/>
        </w:numPr>
      </w:pPr>
      <w:r>
        <w:t>Például alakzatok, szín és forma</w:t>
      </w:r>
    </w:p>
    <w:p w14:paraId="1E922BF0" w14:textId="77777777" w:rsidR="00DE419E" w:rsidRPr="006437D1" w:rsidRDefault="00DE419E" w:rsidP="00DE419E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68AC465D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Szét kell bontani az osztályt</w:t>
      </w:r>
    </w:p>
    <w:p w14:paraId="3414561F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A forma osztály várja interfészen keresztül a szín osztályt</w:t>
      </w:r>
    </w:p>
    <w:p w14:paraId="0B38B22A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Kompozícióval lehessen összeépíteni őket</w:t>
      </w:r>
    </w:p>
    <w:p w14:paraId="1917B300" w14:textId="77777777" w:rsidR="00DE419E" w:rsidRDefault="00DE419E" w:rsidP="00DE419E">
      <w:pPr>
        <w:pStyle w:val="Cmsor2"/>
      </w:pPr>
      <w:proofErr w:type="spellStart"/>
      <w:r>
        <w:t>Bridge</w:t>
      </w:r>
      <w:proofErr w:type="spellEnd"/>
      <w:r>
        <w:t xml:space="preserve"> használjuk, ha</w:t>
      </w:r>
    </w:p>
    <w:p w14:paraId="3D3AD440" w14:textId="77777777" w:rsidR="00DE419E" w:rsidRDefault="00DE419E" w:rsidP="00DE419E">
      <w:pPr>
        <w:pStyle w:val="Listaszerbekezds"/>
        <w:numPr>
          <w:ilvl w:val="0"/>
          <w:numId w:val="1"/>
        </w:numPr>
      </w:pPr>
      <w:r>
        <w:t>Egy osztályt több ortogonális (független) dimenzióban kell bővíteni.</w:t>
      </w:r>
    </w:p>
    <w:p w14:paraId="14ED7F82" w14:textId="77777777" w:rsidR="00DE419E" w:rsidRDefault="00DE419E" w:rsidP="00DE419E">
      <w:pPr>
        <w:pStyle w:val="Listaszerbekezds"/>
        <w:numPr>
          <w:ilvl w:val="0"/>
          <w:numId w:val="1"/>
        </w:numPr>
      </w:pPr>
      <w:r>
        <w:t>Futás közben implementációt szeretnénk váltani</w:t>
      </w:r>
    </w:p>
    <w:p w14:paraId="7641530C" w14:textId="77777777" w:rsidR="00DE419E" w:rsidRDefault="00DE419E" w:rsidP="00DE419E">
      <w:pPr>
        <w:pStyle w:val="Cmsor2"/>
      </w:pPr>
      <w:proofErr w:type="spellStart"/>
      <w:r>
        <w:t>Bridge</w:t>
      </w:r>
      <w:proofErr w:type="spellEnd"/>
      <w:r>
        <w:t xml:space="preserve"> implementálása</w:t>
      </w:r>
    </w:p>
    <w:p w14:paraId="431BF5BC" w14:textId="77777777" w:rsidR="00DE419E" w:rsidRDefault="00DE419E" w:rsidP="00DE419E">
      <w:pPr>
        <w:pStyle w:val="Listaszerbekezds"/>
        <w:numPr>
          <w:ilvl w:val="0"/>
          <w:numId w:val="3"/>
        </w:numPr>
      </w:pPr>
      <w:proofErr w:type="spellStart"/>
      <w:r>
        <w:t>Bridge</w:t>
      </w:r>
      <w:proofErr w:type="spellEnd"/>
      <w:r>
        <w:t xml:space="preserve"> interfész létrehozása.</w:t>
      </w:r>
    </w:p>
    <w:p w14:paraId="22AF093C" w14:textId="77777777" w:rsidR="00DE419E" w:rsidRDefault="00DE419E" w:rsidP="00DE419E">
      <w:pPr>
        <w:pStyle w:val="Listaszerbekezds"/>
        <w:numPr>
          <w:ilvl w:val="0"/>
          <w:numId w:val="3"/>
        </w:numPr>
      </w:pPr>
      <w:proofErr w:type="spellStart"/>
      <w:r>
        <w:t>Bridge</w:t>
      </w:r>
      <w:proofErr w:type="spellEnd"/>
      <w:r>
        <w:t xml:space="preserve"> osztály létrehozása, ami implementálja a </w:t>
      </w:r>
      <w:proofErr w:type="spellStart"/>
      <w:r>
        <w:t>Bridge</w:t>
      </w:r>
      <w:proofErr w:type="spellEnd"/>
      <w:r>
        <w:t xml:space="preserve"> interfészt.</w:t>
      </w:r>
    </w:p>
    <w:p w14:paraId="300217C4" w14:textId="77777777" w:rsidR="00DE419E" w:rsidRDefault="00DE419E" w:rsidP="00DE419E">
      <w:pPr>
        <w:pStyle w:val="Listaszerbekezds"/>
        <w:numPr>
          <w:ilvl w:val="0"/>
          <w:numId w:val="3"/>
        </w:numPr>
      </w:pPr>
      <w:proofErr w:type="spellStart"/>
      <w:r>
        <w:t>Abstract</w:t>
      </w:r>
      <w:proofErr w:type="spellEnd"/>
      <w:r>
        <w:t xml:space="preserve"> osztály létrehozása</w:t>
      </w:r>
    </w:p>
    <w:p w14:paraId="5B56934B" w14:textId="77777777" w:rsidR="00DE419E" w:rsidRPr="00024487" w:rsidRDefault="00DE419E" w:rsidP="00DE419E">
      <w:pPr>
        <w:pStyle w:val="Listaszerbekezds"/>
        <w:numPr>
          <w:ilvl w:val="0"/>
          <w:numId w:val="3"/>
        </w:numPr>
      </w:pPr>
      <w:r>
        <w:t xml:space="preserve">Konkrét osztály létrehozása, ami implementálja az </w:t>
      </w:r>
      <w:proofErr w:type="spellStart"/>
      <w:r>
        <w:t>Abstract</w:t>
      </w:r>
      <w:proofErr w:type="spellEnd"/>
      <w:r>
        <w:t xml:space="preserve"> osztályt</w:t>
      </w:r>
    </w:p>
    <w:p w14:paraId="235D7CF7" w14:textId="77777777" w:rsidR="00DE419E" w:rsidRDefault="00DE419E" w:rsidP="00DE419E">
      <w:pPr>
        <w:pStyle w:val="Cmsor2"/>
      </w:pPr>
      <w:proofErr w:type="spellStart"/>
      <w:r>
        <w:t>Bridge</w:t>
      </w:r>
      <w:proofErr w:type="spellEnd"/>
      <w:r>
        <w:t xml:space="preserve"> előnyei és hátrányai</w:t>
      </w:r>
    </w:p>
    <w:p w14:paraId="548FC59A" w14:textId="77777777" w:rsidR="00DE419E" w:rsidRPr="00C34FF8" w:rsidRDefault="00DE419E" w:rsidP="00DE419E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2A9C95CA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Absztrakció és az implementáció különválasztása</w:t>
      </w:r>
    </w:p>
    <w:p w14:paraId="542B2EFD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Az implementáció dinamikusan, akár futási időben is megváltoztatható</w:t>
      </w:r>
    </w:p>
    <w:p w14:paraId="17B67A20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Az implementációs részletek a klienstől teljesen elrejthetők</w:t>
      </w:r>
    </w:p>
    <w:p w14:paraId="4E77EBC6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Az implementációs hierarchia külön lefordított komponensbe tehető, így ha ez ritkán változik, nagy projekteknél nagymértékben gyorsítható a fordítás ideje</w:t>
      </w:r>
    </w:p>
    <w:p w14:paraId="699CF613" w14:textId="77777777" w:rsidR="00DE419E" w:rsidRPr="00C34FF8" w:rsidRDefault="00DE419E" w:rsidP="00DE419E">
      <w:pPr>
        <w:pStyle w:val="Listaszerbekezds"/>
        <w:numPr>
          <w:ilvl w:val="1"/>
          <w:numId w:val="1"/>
        </w:numPr>
      </w:pPr>
      <w:r>
        <w:t>Ugyanaz az implementációs objektum több helyen is felhasználható</w:t>
      </w:r>
    </w:p>
    <w:p w14:paraId="45992D5D" w14:textId="77777777" w:rsidR="00DE419E" w:rsidRPr="00524B9C" w:rsidRDefault="00DE419E" w:rsidP="00DE419E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206E294C" w14:textId="77777777" w:rsidR="00DE419E" w:rsidRDefault="00DE419E" w:rsidP="00DE419E">
      <w:pPr>
        <w:pStyle w:val="Listaszerbekezds"/>
        <w:numPr>
          <w:ilvl w:val="1"/>
          <w:numId w:val="1"/>
        </w:numPr>
      </w:pPr>
      <w:r>
        <w:t>Bonyolulttá válhat a kód egy idő után</w:t>
      </w:r>
    </w:p>
    <w:p w14:paraId="41BE1591" w14:textId="77777777" w:rsidR="00B42DCF" w:rsidRDefault="00B42DCF" w:rsidP="00B42DCF">
      <w:pPr>
        <w:pStyle w:val="Cmsor2"/>
      </w:pPr>
      <w:proofErr w:type="spellStart"/>
      <w:r w:rsidRPr="00566E8C">
        <w:t>Composite</w:t>
      </w:r>
      <w:proofErr w:type="spellEnd"/>
      <w:r>
        <w:t xml:space="preserve">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344E3A50" w14:textId="77777777" w:rsidR="00B42DCF" w:rsidRPr="00143164" w:rsidRDefault="00B42DCF" w:rsidP="00B42DCF">
      <w:pPr>
        <w:pStyle w:val="Listaszerbekezds"/>
        <w:numPr>
          <w:ilvl w:val="0"/>
          <w:numId w:val="1"/>
        </w:numPr>
      </w:pPr>
      <w:r>
        <w:t xml:space="preserve">Másnéven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Tree</w:t>
      </w:r>
      <w:proofErr w:type="spellEnd"/>
    </w:p>
    <w:p w14:paraId="381FD259" w14:textId="77777777" w:rsidR="00B42DCF" w:rsidRPr="00C96629" w:rsidRDefault="00B42DCF" w:rsidP="00B42DCF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37D57E85" w14:textId="77777777" w:rsidR="00B42DCF" w:rsidRDefault="00B42DCF" w:rsidP="00B42DCF">
      <w:pPr>
        <w:pStyle w:val="Listaszerbekezds"/>
        <w:numPr>
          <w:ilvl w:val="1"/>
          <w:numId w:val="1"/>
        </w:numPr>
      </w:pPr>
      <w:r>
        <w:t>Nehezen tudunk az objektumainkból hierarchikus rendszert építeni.</w:t>
      </w:r>
    </w:p>
    <w:p w14:paraId="14637429" w14:textId="77777777" w:rsidR="00B42DCF" w:rsidRDefault="00B42DCF" w:rsidP="00B42DCF">
      <w:pPr>
        <w:pStyle w:val="Listaszerbekezds"/>
        <w:numPr>
          <w:ilvl w:val="1"/>
          <w:numId w:val="1"/>
        </w:numPr>
      </w:pPr>
      <w:r>
        <w:t>Például részlegek és dolgozók korrekt ábrázolása.</w:t>
      </w:r>
    </w:p>
    <w:p w14:paraId="466BF314" w14:textId="77777777" w:rsidR="00B42DCF" w:rsidRDefault="00B42DCF" w:rsidP="00B42DCF">
      <w:pPr>
        <w:pStyle w:val="Listaszerbekezds"/>
        <w:numPr>
          <w:ilvl w:val="1"/>
          <w:numId w:val="1"/>
        </w:numPr>
      </w:pPr>
      <w:r>
        <w:t>Egy részfa vagy akár egy levélelem is ugyanazt a szolgáltatáskészletet nyújtsa.</w:t>
      </w:r>
    </w:p>
    <w:p w14:paraId="36592A39" w14:textId="77777777" w:rsidR="00B42DCF" w:rsidRPr="007711FE" w:rsidRDefault="00B42DCF" w:rsidP="00B42DCF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15B58C06" w14:textId="77777777" w:rsidR="00B42DCF" w:rsidRDefault="00B42DCF" w:rsidP="00B42DCF">
      <w:pPr>
        <w:pStyle w:val="Listaszerbekezds"/>
        <w:numPr>
          <w:ilvl w:val="1"/>
          <w:numId w:val="1"/>
        </w:numPr>
      </w:pPr>
      <w:r>
        <w:t>Fa szerkezet építése</w:t>
      </w:r>
    </w:p>
    <w:p w14:paraId="70C9884F" w14:textId="77777777" w:rsidR="00B42DCF" w:rsidRDefault="00B42DCF" w:rsidP="00B42DCF">
      <w:pPr>
        <w:pStyle w:val="Listaszerbekezds"/>
        <w:numPr>
          <w:ilvl w:val="1"/>
          <w:numId w:val="1"/>
        </w:numPr>
      </w:pPr>
      <w:r>
        <w:t>Egy csomópontnak tetszőleges mennyiségű gyermekeleme legyen.</w:t>
      </w:r>
    </w:p>
    <w:p w14:paraId="7E7F3F7F" w14:textId="77777777" w:rsidR="00B42DCF" w:rsidRDefault="00B42DCF" w:rsidP="00B42DCF">
      <w:pPr>
        <w:pStyle w:val="Listaszerbekezds"/>
        <w:numPr>
          <w:ilvl w:val="1"/>
          <w:numId w:val="1"/>
        </w:numPr>
      </w:pPr>
      <w:r>
        <w:t>A csomópontnak és levél elemek is ugyanazt az interfészt valósítsák meg.</w:t>
      </w:r>
    </w:p>
    <w:p w14:paraId="72B3F4A1" w14:textId="77777777" w:rsidR="00B42DCF" w:rsidRDefault="00B42DCF" w:rsidP="00B42DCF">
      <w:pPr>
        <w:pStyle w:val="Listaszerbekezds"/>
        <w:numPr>
          <w:ilvl w:val="1"/>
          <w:numId w:val="1"/>
        </w:numPr>
      </w:pPr>
      <w:r>
        <w:t>Lehessen rekurzívan bejárni.</w:t>
      </w:r>
    </w:p>
    <w:p w14:paraId="7CBCAA50" w14:textId="77777777" w:rsidR="00B42DCF" w:rsidRPr="003C6E46" w:rsidRDefault="00B42DCF" w:rsidP="00B42DCF"/>
    <w:p w14:paraId="6CDEB991" w14:textId="77777777" w:rsidR="00B42DCF" w:rsidRDefault="00B42DCF" w:rsidP="00B42DCF">
      <w:pPr>
        <w:pStyle w:val="Cmsor2"/>
      </w:pPr>
      <w:proofErr w:type="spellStart"/>
      <w:r>
        <w:lastRenderedPageBreak/>
        <w:t>Composite</w:t>
      </w:r>
      <w:proofErr w:type="spellEnd"/>
      <w:r>
        <w:t xml:space="preserve"> implementálása</w:t>
      </w:r>
    </w:p>
    <w:p w14:paraId="3781EF48" w14:textId="77777777" w:rsidR="00B42DCF" w:rsidRDefault="00B42DCF" w:rsidP="00B42DCF">
      <w:pPr>
        <w:pStyle w:val="Listaszerbekezds"/>
        <w:numPr>
          <w:ilvl w:val="0"/>
          <w:numId w:val="5"/>
        </w:numPr>
      </w:pPr>
      <w:r>
        <w:t>Alkalmazás alapvető modellje fa struktúraként ábrázolható kell legyen.</w:t>
      </w:r>
    </w:p>
    <w:p w14:paraId="0EC55D86" w14:textId="77777777" w:rsidR="00B42DCF" w:rsidRDefault="00B42DCF" w:rsidP="00B42DCF">
      <w:pPr>
        <w:pStyle w:val="Listaszerbekezds"/>
        <w:numPr>
          <w:ilvl w:val="0"/>
          <w:numId w:val="5"/>
        </w:numPr>
      </w:pPr>
      <w:r>
        <w:t>Komponens interfész implementálása</w:t>
      </w:r>
    </w:p>
    <w:p w14:paraId="44A19248" w14:textId="77777777" w:rsidR="00B42DCF" w:rsidRDefault="00B42DCF" w:rsidP="00B42DCF">
      <w:pPr>
        <w:pStyle w:val="Listaszerbekezds"/>
        <w:numPr>
          <w:ilvl w:val="0"/>
          <w:numId w:val="5"/>
        </w:numPr>
      </w:pPr>
      <w:r>
        <w:t>Levélosztály létrehozása az egyszerű elemek ábrázolására.</w:t>
      </w:r>
    </w:p>
    <w:p w14:paraId="05759B44" w14:textId="77777777" w:rsidR="00B42DCF" w:rsidRDefault="00B42DCF" w:rsidP="00B42DCF">
      <w:pPr>
        <w:pStyle w:val="Listaszerbekezds"/>
        <w:numPr>
          <w:ilvl w:val="0"/>
          <w:numId w:val="5"/>
        </w:numPr>
      </w:pPr>
      <w:r>
        <w:t>Osztály létrehozása az összetett elemek ábrázolásához.</w:t>
      </w:r>
    </w:p>
    <w:p w14:paraId="0BD241A5" w14:textId="77777777" w:rsidR="00B42DCF" w:rsidRDefault="00B42DCF" w:rsidP="00B42DCF">
      <w:pPr>
        <w:pStyle w:val="Listaszerbekezds"/>
        <w:numPr>
          <w:ilvl w:val="1"/>
          <w:numId w:val="5"/>
        </w:numPr>
      </w:pPr>
      <w:r>
        <w:t>Tömböt létre kell hozni,  amiben az alelemekre való hivatkozásokat tárolja.</w:t>
      </w:r>
    </w:p>
    <w:p w14:paraId="1C2D046D" w14:textId="77777777" w:rsidR="00B42DCF" w:rsidRDefault="00B42DCF" w:rsidP="00B42DCF">
      <w:pPr>
        <w:pStyle w:val="Listaszerbekezds"/>
        <w:numPr>
          <w:ilvl w:val="1"/>
          <w:numId w:val="5"/>
        </w:numPr>
      </w:pPr>
      <w:r>
        <w:t>Tömbnek képesnek kell lennie a levelek, konténerek tárolására is, ezért a komponens interfész típusával kell deklarálni.</w:t>
      </w:r>
    </w:p>
    <w:p w14:paraId="060F86E5" w14:textId="77777777" w:rsidR="00B42DCF" w:rsidRPr="00B63B66" w:rsidRDefault="00B42DCF" w:rsidP="00B42DCF">
      <w:pPr>
        <w:pStyle w:val="Listaszerbekezds"/>
        <w:numPr>
          <w:ilvl w:val="0"/>
          <w:numId w:val="5"/>
        </w:numPr>
      </w:pPr>
      <w:r>
        <w:t>Metódusok deklarálása, amivel hozzáadhatunk vagy törölhetünk gyermekelemeket.</w:t>
      </w:r>
    </w:p>
    <w:p w14:paraId="1CB6A2A3" w14:textId="77777777" w:rsidR="00B42DCF" w:rsidRDefault="00B42DCF" w:rsidP="00B42DCF">
      <w:pPr>
        <w:pStyle w:val="Cmsor2"/>
      </w:pPr>
      <w:proofErr w:type="spellStart"/>
      <w:r>
        <w:t>Composite</w:t>
      </w:r>
      <w:proofErr w:type="spellEnd"/>
      <w:r>
        <w:t xml:space="preserve"> használjuk, ha</w:t>
      </w:r>
    </w:p>
    <w:p w14:paraId="2589F778" w14:textId="77777777" w:rsidR="00B42DCF" w:rsidRDefault="00B42DCF" w:rsidP="00B42DCF">
      <w:pPr>
        <w:pStyle w:val="Listaszerbekezds"/>
        <w:numPr>
          <w:ilvl w:val="0"/>
          <w:numId w:val="1"/>
        </w:numPr>
      </w:pPr>
      <w:r>
        <w:t>Objektumok rész-egész viszonyát szeretnénk kezelni.</w:t>
      </w:r>
    </w:p>
    <w:p w14:paraId="38E78F89" w14:textId="77777777" w:rsidR="00B42DCF" w:rsidRDefault="00B42DCF" w:rsidP="00B42DCF">
      <w:pPr>
        <w:pStyle w:val="Listaszerbekezds"/>
        <w:numPr>
          <w:ilvl w:val="0"/>
          <w:numId w:val="1"/>
        </w:numPr>
      </w:pPr>
      <w:r>
        <w:t>A kliensek számára el akarjuk rejteni, hogy egy objektum egyedi objektum vagy kompozit objektum.</w:t>
      </w:r>
    </w:p>
    <w:p w14:paraId="267A458D" w14:textId="77777777" w:rsidR="00B42DCF" w:rsidRDefault="00B42DCF" w:rsidP="00B42DCF">
      <w:pPr>
        <w:pStyle w:val="Listaszerbekezds"/>
        <w:numPr>
          <w:ilvl w:val="1"/>
          <w:numId w:val="1"/>
        </w:numPr>
      </w:pPr>
      <w:r>
        <w:t>Bizonyos szempontból egységesen szeretnénk kezelni őket.</w:t>
      </w:r>
    </w:p>
    <w:p w14:paraId="3BCAF057" w14:textId="77777777" w:rsidR="00B42DCF" w:rsidRDefault="00B42DCF" w:rsidP="00B42DCF">
      <w:pPr>
        <w:pStyle w:val="Cmsor2"/>
      </w:pPr>
      <w:proofErr w:type="spellStart"/>
      <w:r>
        <w:t>Composite</w:t>
      </w:r>
      <w:proofErr w:type="spellEnd"/>
      <w:r>
        <w:t xml:space="preserve"> előnyök és hátrányok</w:t>
      </w:r>
    </w:p>
    <w:p w14:paraId="73730355" w14:textId="77777777" w:rsidR="00B42DCF" w:rsidRPr="006A39D7" w:rsidRDefault="00B42DCF" w:rsidP="00B42DCF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1E53C9E5" w14:textId="77777777" w:rsidR="00B42DCF" w:rsidRDefault="00B42DCF" w:rsidP="00B42DCF">
      <w:pPr>
        <w:pStyle w:val="Listaszerbekezds"/>
        <w:numPr>
          <w:ilvl w:val="1"/>
          <w:numId w:val="1"/>
        </w:numPr>
      </w:pPr>
      <w:r>
        <w:t>Összetetteb fa struktúrával is dolgozhatunk.</w:t>
      </w:r>
    </w:p>
    <w:p w14:paraId="0F750CF8" w14:textId="77777777" w:rsidR="00B42DCF" w:rsidRDefault="00B42DCF" w:rsidP="00B42DCF">
      <w:pPr>
        <w:pStyle w:val="Listaszerbekezds"/>
        <w:numPr>
          <w:ilvl w:val="1"/>
          <w:numId w:val="1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187F311B" w14:textId="77777777" w:rsidR="00B42DCF" w:rsidRPr="0065585D" w:rsidRDefault="00B42DCF" w:rsidP="00B42DCF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704359E1" w14:textId="29773438" w:rsidR="00B42DCF" w:rsidRPr="00C34FF8" w:rsidRDefault="00B42DCF" w:rsidP="00B42DCF">
      <w:pPr>
        <w:pStyle w:val="Listaszerbekezds"/>
        <w:numPr>
          <w:ilvl w:val="1"/>
          <w:numId w:val="1"/>
        </w:numPr>
      </w:pPr>
      <w:r>
        <w:t>Nehéz lehet közös interfészt biztosítani, mivel a funkcionalitások eltérhetnek.</w:t>
      </w:r>
    </w:p>
    <w:p w14:paraId="7F8441C9" w14:textId="77777777" w:rsidR="00E85860" w:rsidRDefault="00E85860" w:rsidP="00E85860">
      <w:pPr>
        <w:pStyle w:val="Cmsor2"/>
      </w:pPr>
      <w:proofErr w:type="spellStart"/>
      <w:r w:rsidRPr="009E1C79">
        <w:t>Flyweight</w:t>
      </w:r>
      <w:proofErr w:type="spellEnd"/>
      <w:r>
        <w:t xml:space="preserve">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  <w:r w:rsidRPr="009E1C79">
        <w:t xml:space="preserve"> trükkök</w:t>
      </w:r>
    </w:p>
    <w:p w14:paraId="0FDCC85D" w14:textId="77777777" w:rsidR="00E85860" w:rsidRPr="00743C88" w:rsidRDefault="00E85860" w:rsidP="00E85860">
      <w:pPr>
        <w:pStyle w:val="Listaszerbekezds"/>
        <w:numPr>
          <w:ilvl w:val="0"/>
          <w:numId w:val="4"/>
        </w:numPr>
      </w:pPr>
      <w:r>
        <w:t xml:space="preserve">Nincs konkrét megoldás, sok trükköt biztosít a </w:t>
      </w:r>
      <w:proofErr w:type="spellStart"/>
      <w:r>
        <w:t>Flyweight</w:t>
      </w:r>
      <w:proofErr w:type="spellEnd"/>
      <w:r>
        <w:t xml:space="preserve"> minta.</w:t>
      </w:r>
    </w:p>
    <w:p w14:paraId="23FF5381" w14:textId="041AECD8" w:rsidR="00E85860" w:rsidRDefault="00EB137D" w:rsidP="00E85860">
      <w:pPr>
        <w:pStyle w:val="Cmsor3"/>
      </w:pPr>
      <w:r>
        <w:t xml:space="preserve">1. </w:t>
      </w:r>
      <w:proofErr w:type="spellStart"/>
      <w:r w:rsidR="00E85860">
        <w:t>On-the-fly</w:t>
      </w:r>
      <w:proofErr w:type="spellEnd"/>
      <w:r w:rsidR="00E85860">
        <w:t xml:space="preserve"> </w:t>
      </w:r>
      <w:proofErr w:type="spellStart"/>
      <w:r w:rsidR="00E85860">
        <w:t>property</w:t>
      </w:r>
      <w:proofErr w:type="spellEnd"/>
      <w:r w:rsidR="00E85860">
        <w:t>-k</w:t>
      </w:r>
    </w:p>
    <w:p w14:paraId="15334CCA" w14:textId="77777777" w:rsidR="00E85860" w:rsidRDefault="00E85860" w:rsidP="00E85860">
      <w:pPr>
        <w:pStyle w:val="Listaszerbekezds"/>
        <w:numPr>
          <w:ilvl w:val="0"/>
          <w:numId w:val="4"/>
        </w:numPr>
      </w:pPr>
      <w:r>
        <w:t xml:space="preserve">A memóriában nem foglalnak helyet ezek a </w:t>
      </w:r>
      <w:proofErr w:type="spellStart"/>
      <w:r>
        <w:t>property</w:t>
      </w:r>
      <w:proofErr w:type="spellEnd"/>
      <w:r>
        <w:t>-k.</w:t>
      </w:r>
    </w:p>
    <w:p w14:paraId="6C159B73" w14:textId="77777777" w:rsidR="00E85860" w:rsidRDefault="00E85860" w:rsidP="00E85860">
      <w:pPr>
        <w:pStyle w:val="Listaszerbekezds"/>
        <w:numPr>
          <w:ilvl w:val="0"/>
          <w:numId w:val="4"/>
        </w:numPr>
      </w:pPr>
      <w:r>
        <w:t xml:space="preserve">Amikor az adott </w:t>
      </w:r>
      <w:proofErr w:type="spellStart"/>
      <w:r>
        <w:t>property</w:t>
      </w:r>
      <w:proofErr w:type="spellEnd"/>
      <w:r>
        <w:t xml:space="preserve">-t lekérjük, akkor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elven akkor hajtódik végre, amikor szükség van rá.</w:t>
      </w:r>
    </w:p>
    <w:p w14:paraId="13F98237" w14:textId="77777777" w:rsidR="00E85860" w:rsidRDefault="00E85860" w:rsidP="00E85860">
      <w:pPr>
        <w:pStyle w:val="Listaszerbekezds"/>
        <w:numPr>
          <w:ilvl w:val="0"/>
          <w:numId w:val="4"/>
        </w:numPr>
      </w:pPr>
      <w:r>
        <w:t xml:space="preserve">Amikor a főprogram elkéri az adott </w:t>
      </w:r>
      <w:proofErr w:type="spellStart"/>
      <w:r>
        <w:t>property</w:t>
      </w:r>
      <w:proofErr w:type="spellEnd"/>
      <w:r>
        <w:t xml:space="preserve">-t, akkor hajtódik végre a „levegőben”, emiatt nevezzük </w:t>
      </w:r>
      <w:proofErr w:type="spellStart"/>
      <w:r>
        <w:t>on-the-fly</w:t>
      </w:r>
      <w:proofErr w:type="spellEnd"/>
      <w:r>
        <w:t xml:space="preserve"> </w:t>
      </w:r>
      <w:proofErr w:type="spellStart"/>
      <w:r>
        <w:t>property-nek</w:t>
      </w:r>
      <w:proofErr w:type="spellEnd"/>
      <w:r>
        <w:t>.</w:t>
      </w:r>
    </w:p>
    <w:p w14:paraId="66054022" w14:textId="77777777" w:rsidR="00E85860" w:rsidRDefault="00E85860" w:rsidP="00E85860">
      <w:pPr>
        <w:pStyle w:val="Listaszerbekezds"/>
        <w:numPr>
          <w:ilvl w:val="0"/>
          <w:numId w:val="4"/>
        </w:numPr>
      </w:pPr>
      <w:r>
        <w:t>El kell dönteni, hogy mikor akarjuk használni, mert például ha rengeteg adat van és például azokon akarunk átlagolni, akkor az sokáig is eltarthat.</w:t>
      </w:r>
    </w:p>
    <w:p w14:paraId="727A557B" w14:textId="77777777" w:rsidR="00E85860" w:rsidRDefault="00E85860" w:rsidP="00E85860">
      <w:pPr>
        <w:pStyle w:val="Listaszerbekezds"/>
        <w:numPr>
          <w:ilvl w:val="0"/>
          <w:numId w:val="4"/>
        </w:numPr>
      </w:pPr>
      <w:r>
        <w:t>Ha nem használjuk, akkor pedig használjunk külön szálakat, aszinkron metódusokat például.</w:t>
      </w:r>
    </w:p>
    <w:p w14:paraId="5A2E368F" w14:textId="595C5B8A" w:rsidR="00E85860" w:rsidRDefault="00EB137D" w:rsidP="00E85860">
      <w:pPr>
        <w:pStyle w:val="Cmsor3"/>
      </w:pPr>
      <w:r>
        <w:t xml:space="preserve">2. </w:t>
      </w:r>
      <w:r w:rsidR="00E85860">
        <w:t>Objektumok közös részeinek eltárolása egyszer</w:t>
      </w:r>
    </w:p>
    <w:p w14:paraId="39EFF4ED" w14:textId="77777777" w:rsidR="00E85860" w:rsidRDefault="00E85860" w:rsidP="00E85860">
      <w:pPr>
        <w:pStyle w:val="Listaszerbekezds"/>
        <w:numPr>
          <w:ilvl w:val="0"/>
          <w:numId w:val="4"/>
        </w:numPr>
      </w:pPr>
      <w:r>
        <w:t>Példány szintjén is megnézhetjük az adott tulajdonságot.</w:t>
      </w:r>
    </w:p>
    <w:p w14:paraId="4593EDEE" w14:textId="77777777" w:rsidR="00E85860" w:rsidRDefault="00E85860" w:rsidP="00E85860">
      <w:pPr>
        <w:pStyle w:val="Listaszerbekezds"/>
        <w:numPr>
          <w:ilvl w:val="0"/>
          <w:numId w:val="4"/>
        </w:numPr>
      </w:pPr>
      <w:r>
        <w:t>Felesleges tárolást lehet vele kiváltani, mert olyan jellemzőket teszünk bele, amiket nem szeretnénk módosítani.</w:t>
      </w:r>
    </w:p>
    <w:p w14:paraId="571BA863" w14:textId="77777777" w:rsidR="00E85860" w:rsidRDefault="00E85860" w:rsidP="00E85860">
      <w:pPr>
        <w:pStyle w:val="Listaszerbekezds"/>
        <w:numPr>
          <w:ilvl w:val="0"/>
          <w:numId w:val="4"/>
        </w:numPr>
      </w:pPr>
      <w:r>
        <w:t>Mivel ez egy megosztott objektum és ha átírunk valamit, akkor az összes többi példányra kihatással van.</w:t>
      </w:r>
    </w:p>
    <w:p w14:paraId="5B17D181" w14:textId="77777777" w:rsidR="00E85860" w:rsidRDefault="00E85860" w:rsidP="00E85860">
      <w:pPr>
        <w:pStyle w:val="Listaszerbekezds"/>
        <w:numPr>
          <w:ilvl w:val="0"/>
          <w:numId w:val="4"/>
        </w:numPr>
      </w:pPr>
      <w:r>
        <w:t>Így érdemes védeni az írás ellen, tehát olvashatóként kell definiálni.</w:t>
      </w:r>
    </w:p>
    <w:p w14:paraId="751DB531" w14:textId="77777777" w:rsidR="00961C5C" w:rsidRDefault="00961C5C">
      <w:pPr>
        <w:rPr>
          <w:rFonts w:asciiTheme="majorHAnsi" w:eastAsiaTheme="majorEastAsia" w:hAnsiTheme="majorHAnsi" w:cstheme="majorBidi"/>
          <w:color w:val="1F3763" w:themeColor="accent1" w:themeShade="7F"/>
          <w:kern w:val="0"/>
          <w:sz w:val="24"/>
          <w:szCs w:val="24"/>
          <w14:ligatures w14:val="none"/>
        </w:rPr>
      </w:pPr>
      <w:r>
        <w:br w:type="page"/>
      </w:r>
    </w:p>
    <w:p w14:paraId="3BCD1F26" w14:textId="2C55EFF4" w:rsidR="00E85860" w:rsidRDefault="00EB137D" w:rsidP="00E85860">
      <w:pPr>
        <w:pStyle w:val="Cmsor3"/>
      </w:pPr>
      <w:r>
        <w:lastRenderedPageBreak/>
        <w:t xml:space="preserve">3. </w:t>
      </w:r>
      <w:r w:rsidR="00E85860">
        <w:t>Újrahasznosított objektumok</w:t>
      </w:r>
    </w:p>
    <w:p w14:paraId="4730D41D" w14:textId="77777777" w:rsidR="00E85860" w:rsidRDefault="00E85860" w:rsidP="00E85860">
      <w:pPr>
        <w:pStyle w:val="Listaszerbekezds"/>
        <w:numPr>
          <w:ilvl w:val="0"/>
          <w:numId w:val="4"/>
        </w:numPr>
      </w:pPr>
      <w:r>
        <w:t>Lényege, hogy ne hozzunk létre újabb objektumot például egy törlés után, hanem használjuk fel újra a már meglévőt.</w:t>
      </w:r>
    </w:p>
    <w:p w14:paraId="3746382C" w14:textId="77777777" w:rsidR="00E85860" w:rsidRPr="00F255A2" w:rsidRDefault="00E85860" w:rsidP="00E85860">
      <w:pPr>
        <w:pStyle w:val="Listaszerbekezds"/>
        <w:numPr>
          <w:ilvl w:val="0"/>
          <w:numId w:val="4"/>
        </w:numPr>
      </w:pPr>
      <w:r>
        <w:t>Memóriát és CPU időt is megtakaríthatunk vele, mert mindig ugyanazt az objektumot használjuk fel.</w:t>
      </w:r>
    </w:p>
    <w:p w14:paraId="1BE5CF72" w14:textId="77777777" w:rsidR="00E85860" w:rsidRDefault="00E85860" w:rsidP="00E85860">
      <w:pPr>
        <w:pStyle w:val="Cmsor2"/>
      </w:pPr>
      <w:proofErr w:type="spellStart"/>
      <w:r w:rsidRPr="009E1C79">
        <w:t>Flyweight</w:t>
      </w:r>
      <w:proofErr w:type="spellEnd"/>
      <w:r w:rsidRPr="009E1C79">
        <w:t xml:space="preserve"> a .NET osztályokban (</w:t>
      </w:r>
      <w:proofErr w:type="spellStart"/>
      <w:r w:rsidRPr="009E1C79">
        <w:t>String</w:t>
      </w:r>
      <w:proofErr w:type="spellEnd"/>
      <w:r w:rsidRPr="009E1C79">
        <w:t xml:space="preserve">, </w:t>
      </w:r>
      <w:proofErr w:type="spellStart"/>
      <w:r w:rsidRPr="009E1C79">
        <w:t>Type</w:t>
      </w:r>
      <w:proofErr w:type="spellEnd"/>
      <w:r w:rsidRPr="009E1C79">
        <w:t>)</w:t>
      </w:r>
    </w:p>
    <w:p w14:paraId="5A540BA0" w14:textId="77777777" w:rsidR="00E85860" w:rsidRDefault="00E85860" w:rsidP="00E85860">
      <w:pPr>
        <w:pStyle w:val="Listaszerbekezds"/>
        <w:numPr>
          <w:ilvl w:val="0"/>
          <w:numId w:val="4"/>
        </w:numPr>
      </w:pPr>
      <w:proofErr w:type="spellStart"/>
      <w:r w:rsidRPr="00734F64">
        <w:rPr>
          <w:b/>
          <w:bCs/>
        </w:rPr>
        <w:t>String</w:t>
      </w:r>
      <w:proofErr w:type="spellEnd"/>
      <w:r>
        <w:t xml:space="preserve">-ek .NET-ben </w:t>
      </w:r>
      <w:proofErr w:type="spellStart"/>
      <w:r>
        <w:t>immutable</w:t>
      </w:r>
      <w:proofErr w:type="spellEnd"/>
      <w:r>
        <w:t>-ek, vagyis nem lehet létrehozás után módosítani.</w:t>
      </w:r>
    </w:p>
    <w:p w14:paraId="654ED057" w14:textId="77777777" w:rsidR="00E85860" w:rsidRDefault="00E85860" w:rsidP="00E85860">
      <w:pPr>
        <w:pStyle w:val="Listaszerbekezds"/>
        <w:numPr>
          <w:ilvl w:val="1"/>
          <w:numId w:val="4"/>
        </w:numPr>
      </w:pPr>
      <w:r>
        <w:t xml:space="preserve">Gyorsítótárba helyezi </w:t>
      </w:r>
      <w:proofErr w:type="spellStart"/>
      <w:r>
        <w:t>újrafelhasználás</w:t>
      </w:r>
      <w:proofErr w:type="spellEnd"/>
      <w:r>
        <w:t xml:space="preserve"> céljából.</w:t>
      </w:r>
    </w:p>
    <w:p w14:paraId="1B9B83EE" w14:textId="77777777" w:rsidR="00E85860" w:rsidRDefault="00E85860" w:rsidP="00E85860">
      <w:pPr>
        <w:pStyle w:val="Listaszerbekezds"/>
        <w:numPr>
          <w:ilvl w:val="1"/>
          <w:numId w:val="4"/>
        </w:numPr>
      </w:pPr>
      <w:r>
        <w:t xml:space="preserve">Tehát megnézi, hogy van-e már egy ugyanilyen értékű létező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-ban, ha van, akkor nem jön létre új </w:t>
      </w:r>
      <w:proofErr w:type="spellStart"/>
      <w:r>
        <w:t>String</w:t>
      </w:r>
      <w:proofErr w:type="spellEnd"/>
      <w:r>
        <w:t xml:space="preserve">, hanem a meglévő </w:t>
      </w:r>
      <w:proofErr w:type="spellStart"/>
      <w:r>
        <w:t>String</w:t>
      </w:r>
      <w:proofErr w:type="spellEnd"/>
      <w:r>
        <w:t>-re való hivatkozás kerül vissza.</w:t>
      </w:r>
    </w:p>
    <w:p w14:paraId="382111A3" w14:textId="77777777" w:rsidR="00E85860" w:rsidRDefault="00E85860" w:rsidP="00E85860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rPr>
          <w:b/>
          <w:bCs/>
        </w:rPr>
        <w:t>Type</w:t>
      </w:r>
      <w:proofErr w:type="spellEnd"/>
      <w:r>
        <w:t xml:space="preserve"> osztály egy objektum típusát reprezentálja és minden típusnak egyedi identitása van egy </w:t>
      </w:r>
      <w:proofErr w:type="spellStart"/>
      <w:r>
        <w:t>AppDomain</w:t>
      </w:r>
      <w:proofErr w:type="spellEnd"/>
      <w:r>
        <w:t>-en belül.</w:t>
      </w:r>
    </w:p>
    <w:p w14:paraId="67AE5B53" w14:textId="77777777" w:rsidR="00E85860" w:rsidRDefault="00E85860" w:rsidP="00E85860">
      <w:pPr>
        <w:pStyle w:val="Listaszerbekezds"/>
        <w:numPr>
          <w:ilvl w:val="1"/>
          <w:numId w:val="4"/>
        </w:numPr>
      </w:pPr>
      <w:r>
        <w:t xml:space="preserve">Típusokat metaadatokból tölti be és a típus metaadatai az </w:t>
      </w:r>
      <w:proofErr w:type="spellStart"/>
      <w:r>
        <w:t>újrafelhasználás</w:t>
      </w:r>
      <w:proofErr w:type="spellEnd"/>
      <w:r>
        <w:t xml:space="preserve"> miatt gyorsítótárba kerülnek.</w:t>
      </w:r>
    </w:p>
    <w:p w14:paraId="26F27970" w14:textId="77777777" w:rsidR="00E85860" w:rsidRDefault="00E85860" w:rsidP="00E85860">
      <w:pPr>
        <w:pStyle w:val="Listaszerbekezds"/>
        <w:numPr>
          <w:ilvl w:val="1"/>
          <w:numId w:val="4"/>
        </w:numPr>
      </w:pPr>
      <w:r>
        <w:t xml:space="preserve">Ezek a metaadatok tartalmazzák a típus nevére, névterére, </w:t>
      </w:r>
      <w:proofErr w:type="spellStart"/>
      <w:r>
        <w:t>attribútuamira</w:t>
      </w:r>
      <w:proofErr w:type="spellEnd"/>
      <w:r>
        <w:t xml:space="preserve"> és </w:t>
      </w:r>
      <w:proofErr w:type="spellStart"/>
      <w:r>
        <w:t>member-ekre</w:t>
      </w:r>
      <w:proofErr w:type="spellEnd"/>
      <w:r>
        <w:t xml:space="preserve"> vonatkozó információkat.</w:t>
      </w:r>
    </w:p>
    <w:p w14:paraId="3C1E3A11" w14:textId="4C10FB89" w:rsidR="00D12789" w:rsidRPr="00D12789" w:rsidRDefault="00E85860" w:rsidP="00D12789">
      <w:pPr>
        <w:pStyle w:val="Listaszerbekezds"/>
        <w:numPr>
          <w:ilvl w:val="1"/>
          <w:numId w:val="4"/>
        </w:numPr>
      </w:pPr>
      <w:r>
        <w:t xml:space="preserve">Tehát a gyorsítótárazott </w:t>
      </w:r>
      <w:proofErr w:type="spellStart"/>
      <w:r>
        <w:t>metaadatokat</w:t>
      </w:r>
      <w:proofErr w:type="spellEnd"/>
      <w:r>
        <w:t xml:space="preserve"> adja vissza, ahelyett, hogy a </w:t>
      </w:r>
      <w:proofErr w:type="spellStart"/>
      <w:r>
        <w:t>metaadatokat</w:t>
      </w:r>
      <w:proofErr w:type="spellEnd"/>
      <w:r>
        <w:t xml:space="preserve"> </w:t>
      </w:r>
      <w:proofErr w:type="spellStart"/>
      <w:r>
        <w:t>újratöltené</w:t>
      </w:r>
      <w:proofErr w:type="spellEnd"/>
      <w:r>
        <w:t xml:space="preserve"> a lemeről.</w:t>
      </w:r>
    </w:p>
    <w:sectPr w:rsidR="00D12789" w:rsidRPr="00D1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F5C"/>
    <w:multiLevelType w:val="hybridMultilevel"/>
    <w:tmpl w:val="E556B25E"/>
    <w:lvl w:ilvl="0" w:tplc="71625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51B5F"/>
    <w:multiLevelType w:val="hybridMultilevel"/>
    <w:tmpl w:val="0B8A16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C558C"/>
    <w:multiLevelType w:val="hybridMultilevel"/>
    <w:tmpl w:val="BC6AD3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35816"/>
    <w:multiLevelType w:val="hybridMultilevel"/>
    <w:tmpl w:val="2430B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713527">
    <w:abstractNumId w:val="0"/>
  </w:num>
  <w:num w:numId="2" w16cid:durableId="851991575">
    <w:abstractNumId w:val="3"/>
  </w:num>
  <w:num w:numId="3" w16cid:durableId="420223501">
    <w:abstractNumId w:val="4"/>
  </w:num>
  <w:num w:numId="4" w16cid:durableId="1115295018">
    <w:abstractNumId w:val="1"/>
  </w:num>
  <w:num w:numId="5" w16cid:durableId="229078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D2C"/>
    <w:rsid w:val="0005340A"/>
    <w:rsid w:val="003E08B2"/>
    <w:rsid w:val="00532ED6"/>
    <w:rsid w:val="0079416E"/>
    <w:rsid w:val="00961C5C"/>
    <w:rsid w:val="00B42DCF"/>
    <w:rsid w:val="00BD668F"/>
    <w:rsid w:val="00D03E4D"/>
    <w:rsid w:val="00D12789"/>
    <w:rsid w:val="00D57D2C"/>
    <w:rsid w:val="00DE419E"/>
    <w:rsid w:val="00E47044"/>
    <w:rsid w:val="00E85860"/>
    <w:rsid w:val="00EB137D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006C"/>
  <w15:chartTrackingRefBased/>
  <w15:docId w15:val="{1BCFA262-0058-44E3-8E7B-9581EF99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4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E4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5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D127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12789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D12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E419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DE419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aszerbekezds">
    <w:name w:val="List Paragraph"/>
    <w:basedOn w:val="Norml"/>
    <w:uiPriority w:val="34"/>
    <w:qFormat/>
    <w:rsid w:val="00DE419E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E8586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5233</Characters>
  <Application>Microsoft Office Word</Application>
  <DocSecurity>0</DocSecurity>
  <Lines>43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7</cp:revision>
  <dcterms:created xsi:type="dcterms:W3CDTF">2023-05-20T14:06:00Z</dcterms:created>
  <dcterms:modified xsi:type="dcterms:W3CDTF">2023-05-20T14:09:00Z</dcterms:modified>
</cp:coreProperties>
</file>