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830"/>
        <w:gridCol w:w="729"/>
        <w:gridCol w:w="1559"/>
        <w:gridCol w:w="709"/>
        <w:gridCol w:w="3544"/>
        <w:gridCol w:w="31"/>
        <w:gridCol w:w="1103"/>
        <w:gridCol w:w="1553"/>
      </w:tblGrid>
      <w:tr w:rsidR="00AC1167" w:rsidRPr="00E176E1" w14:paraId="5EDBCDCC" w14:textId="77777777" w:rsidTr="00B27D29">
        <w:trPr>
          <w:trHeight w:val="336"/>
          <w:tblHeader/>
        </w:trPr>
        <w:tc>
          <w:tcPr>
            <w:tcW w:w="1818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62A3ED2A" w:rsidR="00AC1167" w:rsidRPr="002A67A8" w:rsidRDefault="0056235A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szCs w:val="22"/>
                <w:lang w:val="en-US"/>
              </w:rPr>
              <w:t>South32</w:t>
            </w:r>
          </w:p>
        </w:tc>
        <w:tc>
          <w:tcPr>
            <w:tcW w:w="35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0E0E40D3" w:rsidR="00AC1167" w:rsidRPr="002A67A8" w:rsidRDefault="009465C0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Median &amp; Traffic Island Installation (R54</w:t>
            </w:r>
            <w:r w:rsidR="000109FF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ed3 rev3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65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B27D29">
        <w:trPr>
          <w:trHeight w:val="336"/>
          <w:tblHeader/>
        </w:trPr>
        <w:tc>
          <w:tcPr>
            <w:tcW w:w="1818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25E88229" w:rsidR="002A67A8" w:rsidRPr="002A67A8" w:rsidRDefault="00420EC8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575" w:type="dxa"/>
            <w:gridSpan w:val="2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56" w:type="dxa"/>
            <w:gridSpan w:val="2"/>
            <w:vAlign w:val="center"/>
          </w:tcPr>
          <w:p w14:paraId="5EDBCDD0" w14:textId="474B3A28" w:rsidR="002A67A8" w:rsidRPr="004E0D4C" w:rsidRDefault="002A67A8" w:rsidP="00D07F5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A67A8" w:rsidRPr="00E176E1" w14:paraId="5EDBCDD6" w14:textId="77777777" w:rsidTr="008F11A6">
        <w:trPr>
          <w:trHeight w:val="285"/>
          <w:tblHeader/>
        </w:trPr>
        <w:tc>
          <w:tcPr>
            <w:tcW w:w="1818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175A31F1" w:rsidR="002A67A8" w:rsidRPr="002A67A8" w:rsidRDefault="003811A3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575" w:type="dxa"/>
            <w:gridSpan w:val="2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56" w:type="dxa"/>
            <w:gridSpan w:val="2"/>
            <w:shd w:val="clear" w:color="auto" w:fill="auto"/>
            <w:vAlign w:val="center"/>
          </w:tcPr>
          <w:p w14:paraId="5EDBCDD5" w14:textId="39DDF13B" w:rsidR="002A67A8" w:rsidRPr="002A67A8" w:rsidRDefault="008F11A6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 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2A67A8" w:rsidRPr="00E176E1" w14:paraId="65AB9223" w14:textId="77777777" w:rsidTr="00B27D29">
        <w:trPr>
          <w:trHeight w:val="336"/>
          <w:tblHeader/>
        </w:trPr>
        <w:tc>
          <w:tcPr>
            <w:tcW w:w="1818" w:type="dxa"/>
            <w:gridSpan w:val="2"/>
            <w:shd w:val="clear" w:color="auto" w:fill="F2F2F2" w:themeFill="background1" w:themeFillShade="F2"/>
            <w:vAlign w:val="center"/>
          </w:tcPr>
          <w:p w14:paraId="6174D24D" w14:textId="441BAF0F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1BB36B9E" w:rsidR="002A67A8" w:rsidRPr="002A67A8" w:rsidRDefault="002A67A8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75" w:type="dxa"/>
            <w:gridSpan w:val="2"/>
            <w:vMerge/>
            <w:shd w:val="clear" w:color="auto" w:fill="F2F2F2" w:themeFill="background1" w:themeFillShade="F2"/>
            <w:vAlign w:val="center"/>
          </w:tcPr>
          <w:p w14:paraId="063A36A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56" w:type="dxa"/>
            <w:gridSpan w:val="2"/>
            <w:shd w:val="clear" w:color="auto" w:fill="FFFFFF" w:themeFill="background1"/>
            <w:vAlign w:val="center"/>
          </w:tcPr>
          <w:p w14:paraId="02508283" w14:textId="3076DEA8" w:rsidR="002A67A8" w:rsidRPr="002A67A8" w:rsidRDefault="008F11A6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8F11A6" w:rsidRPr="00E176E1" w14:paraId="3D4E87F2" w14:textId="77777777" w:rsidTr="00BE74DD">
        <w:trPr>
          <w:trHeight w:val="58"/>
          <w:tblHeader/>
        </w:trPr>
        <w:tc>
          <w:tcPr>
            <w:tcW w:w="1818" w:type="dxa"/>
            <w:gridSpan w:val="2"/>
            <w:shd w:val="clear" w:color="auto" w:fill="F2F2F2" w:themeFill="background1" w:themeFillShade="F2"/>
            <w:vAlign w:val="center"/>
          </w:tcPr>
          <w:p w14:paraId="4F803A03" w14:textId="20C07316" w:rsidR="008F11A6" w:rsidRPr="00BE74DD" w:rsidRDefault="00BE74DD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BE74DD"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8F11A6" w:rsidRPr="00BE74DD" w:rsidRDefault="008F11A6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75" w:type="dxa"/>
            <w:gridSpan w:val="2"/>
            <w:vMerge/>
            <w:shd w:val="clear" w:color="auto" w:fill="F2F2F2" w:themeFill="background1" w:themeFillShade="F2"/>
            <w:vAlign w:val="center"/>
          </w:tcPr>
          <w:p w14:paraId="486FF83B" w14:textId="77777777" w:rsidR="008F11A6" w:rsidRPr="00BE74DD" w:rsidRDefault="008F11A6" w:rsidP="00B27D29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56" w:type="dxa"/>
            <w:gridSpan w:val="2"/>
            <w:shd w:val="clear" w:color="auto" w:fill="FFFFFF" w:themeFill="background1"/>
            <w:vAlign w:val="center"/>
          </w:tcPr>
          <w:p w14:paraId="38C69D88" w14:textId="77777777" w:rsidR="008F11A6" w:rsidRDefault="00BE74DD" w:rsidP="00E6595F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="008F11A6"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1D509DE8" w:rsidR="00BE74DD" w:rsidRPr="002A67A8" w:rsidRDefault="00BE74DD" w:rsidP="00E6595F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070328">
        <w:trPr>
          <w:trHeight w:val="439"/>
          <w:tblHeader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CF5AD6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5AD6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CF5AD6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5AD6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CF5AD6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5AD6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CF5AD6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5AD6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5EDBCDE9" w14:textId="3A7CC743" w:rsidR="002A67A8" w:rsidRPr="00CF5AD6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5AD6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553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CF5AD6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5AD6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AD5113">
        <w:trPr>
          <w:trHeight w:val="705"/>
        </w:trPr>
        <w:tc>
          <w:tcPr>
            <w:tcW w:w="988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48DCF494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</w:p>
        </w:tc>
        <w:tc>
          <w:tcPr>
            <w:tcW w:w="1559" w:type="dxa"/>
            <w:shd w:val="clear" w:color="auto" w:fill="auto"/>
          </w:tcPr>
          <w:p w14:paraId="696B3A04" w14:textId="66E5B1CD" w:rsidR="00647037" w:rsidRPr="00647037" w:rsidRDefault="00647037" w:rsidP="00B27D29">
            <w:pPr>
              <w:spacing w:line="360" w:lineRule="auto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7037">
              <w:rPr>
                <w:rFonts w:ascii="Arial" w:hAnsi="Arial" w:cs="Arial"/>
                <w:sz w:val="14"/>
                <w:szCs w:val="14"/>
                <w:lang w:val="en-US"/>
              </w:rPr>
              <w:t>Project Safety Plan, Project Environment Plan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519D97F3" w14:textId="559C859F" w:rsidR="00647037" w:rsidRPr="00E04749" w:rsidRDefault="00647037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Works completed in accordance with </w:t>
            </w:r>
            <w:r w:rsidR="00B27D29">
              <w:t>Project Safety and Environment Plans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647037" w:rsidRPr="00E176E1" w14:paraId="337C59CB" w14:textId="77777777" w:rsidTr="008F11A6">
        <w:trPr>
          <w:trHeight w:val="786"/>
        </w:trPr>
        <w:tc>
          <w:tcPr>
            <w:tcW w:w="988" w:type="dxa"/>
            <w:shd w:val="clear" w:color="auto" w:fill="auto"/>
          </w:tcPr>
          <w:p w14:paraId="7AF967BC" w14:textId="57786AD0" w:rsidR="00647037" w:rsidRDefault="00434C0E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D0D8F8E" w14:textId="3DA8A823" w:rsidR="00647037" w:rsidRDefault="00FB019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Unsuitable Material</w:t>
            </w:r>
          </w:p>
        </w:tc>
        <w:tc>
          <w:tcPr>
            <w:tcW w:w="1559" w:type="dxa"/>
            <w:shd w:val="clear" w:color="auto" w:fill="auto"/>
          </w:tcPr>
          <w:p w14:paraId="1C4928F5" w14:textId="2F4B3875" w:rsidR="00647037" w:rsidRDefault="00FB0192" w:rsidP="00B27D2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R54 Cl 3.2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6F51BABE" w14:textId="77777777" w:rsidR="00D21E0C" w:rsidRDefault="00FB0192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FB0192">
              <w:t xml:space="preserve">Notify the Principal of the foundation </w:t>
            </w:r>
            <w:r>
              <w:t xml:space="preserve">that </w:t>
            </w:r>
            <w:r w:rsidRPr="00FB0192">
              <w:t>contain material that is unsuitable to support the proposed pavement</w:t>
            </w:r>
          </w:p>
          <w:p w14:paraId="3DB507D6" w14:textId="77921069" w:rsidR="00FB0192" w:rsidRPr="00E04749" w:rsidRDefault="00FB0192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FB0192">
              <w:t xml:space="preserve">Principal may direct the removal and replacement of this unsuitable material or some other foundation treatment in accordance with TfNSW R44.  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4FA657F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7514A149" w14:textId="7DD7A79E" w:rsidR="00647037" w:rsidRPr="0045207F" w:rsidRDefault="001E741D" w:rsidP="001E741D">
            <w:pPr>
              <w:pStyle w:val="ITP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FB0192" w:rsidRPr="00E176E1" w14:paraId="74A0977F" w14:textId="77777777" w:rsidTr="008F11A6">
        <w:trPr>
          <w:trHeight w:val="786"/>
        </w:trPr>
        <w:tc>
          <w:tcPr>
            <w:tcW w:w="988" w:type="dxa"/>
            <w:shd w:val="clear" w:color="auto" w:fill="auto"/>
          </w:tcPr>
          <w:p w14:paraId="2BBAEBE4" w14:textId="4FE0D939" w:rsidR="00FB0192" w:rsidRDefault="00FB0192" w:rsidP="00FB019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CF856B4" w14:textId="21C6401F" w:rsidR="00FB0192" w:rsidRDefault="00124893" w:rsidP="00FB019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Placing of Concrete </w:t>
            </w:r>
          </w:p>
        </w:tc>
        <w:tc>
          <w:tcPr>
            <w:tcW w:w="1559" w:type="dxa"/>
            <w:shd w:val="clear" w:color="auto" w:fill="auto"/>
          </w:tcPr>
          <w:p w14:paraId="1B6432C9" w14:textId="206643AB" w:rsidR="00FB0192" w:rsidRDefault="00FB0192" w:rsidP="00FB0192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070328">
              <w:rPr>
                <w:rFonts w:ascii="Arial" w:hAnsi="Arial" w:cs="Arial"/>
                <w:sz w:val="14"/>
                <w:szCs w:val="14"/>
              </w:rPr>
              <w:t>R5</w:t>
            </w:r>
            <w:r w:rsidR="00124893">
              <w:rPr>
                <w:rFonts w:ascii="Arial" w:hAnsi="Arial" w:cs="Arial"/>
                <w:sz w:val="14"/>
                <w:szCs w:val="14"/>
              </w:rPr>
              <w:t>4</w:t>
            </w:r>
            <w:r w:rsidRPr="00070328">
              <w:rPr>
                <w:rFonts w:ascii="Arial" w:hAnsi="Arial" w:cs="Arial"/>
                <w:sz w:val="14"/>
                <w:szCs w:val="14"/>
              </w:rPr>
              <w:t xml:space="preserve"> Cl 4</w:t>
            </w:r>
            <w:r>
              <w:rPr>
                <w:rFonts w:ascii="Arial" w:hAnsi="Arial" w:cs="Arial"/>
                <w:sz w:val="14"/>
                <w:szCs w:val="14"/>
              </w:rPr>
              <w:t>.3</w:t>
            </w:r>
            <w:r w:rsidR="00124893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1E231F2B" w14:textId="5FF60027" w:rsidR="00124893" w:rsidRPr="00070328" w:rsidRDefault="00124893" w:rsidP="00FB0192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R53 Cl 3.3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42C5A73B" w14:textId="7140BCC0" w:rsidR="00FB0192" w:rsidRDefault="00FB0192" w:rsidP="00FB0192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HP:</w:t>
            </w:r>
            <w:r>
              <w:t xml:space="preserve"> Concrete mix design submitted at least 5 days prior to works and accepted by principal</w:t>
            </w:r>
          </w:p>
          <w:p w14:paraId="5B95F3FB" w14:textId="4CEB1FB4" w:rsidR="00CA5956" w:rsidRDefault="00CA5956" w:rsidP="00A22CFB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Min. 100 DGS20 compacted to 95% MMDD</w:t>
            </w:r>
          </w:p>
          <w:p w14:paraId="446F7E0D" w14:textId="00E2DACD" w:rsidR="00FB0192" w:rsidRPr="0045207F" w:rsidRDefault="00FB0192" w:rsidP="009E1B5C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  <w:rPr>
                <w:b/>
                <w:bCs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044392DE" w14:textId="77777777" w:rsidR="00FB0192" w:rsidRDefault="00FB0192" w:rsidP="00FB0192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2F65EF78" w14:textId="5709040F" w:rsidR="00FB0192" w:rsidRPr="0045207F" w:rsidRDefault="00FB0192" w:rsidP="00FB0192">
            <w:pPr>
              <w:pStyle w:val="ITP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FB0192" w:rsidRPr="00E176E1" w14:paraId="6E0C19D2" w14:textId="77777777" w:rsidTr="00AD5113">
        <w:trPr>
          <w:trHeight w:val="786"/>
        </w:trPr>
        <w:tc>
          <w:tcPr>
            <w:tcW w:w="988" w:type="dxa"/>
            <w:shd w:val="clear" w:color="auto" w:fill="auto"/>
          </w:tcPr>
          <w:p w14:paraId="50D0E097" w14:textId="55E8C048" w:rsidR="00FB0192" w:rsidRDefault="00F609B8" w:rsidP="00FB019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844D2D3" w14:textId="61D0BAF4" w:rsidR="00FB0192" w:rsidRDefault="00EA38CE" w:rsidP="00FB019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Proposed joints layout </w:t>
            </w:r>
            <w:r w:rsidRPr="009E1B5C">
              <w:rPr>
                <w:rFonts w:ascii="Arial" w:hAnsi="Arial" w:cs="Arial"/>
                <w:b/>
                <w:sz w:val="18"/>
                <w:szCs w:val="18"/>
                <w:lang w:val="en-US"/>
              </w:rPr>
              <w:t>and reinforcement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9E1B5C">
              <w:rPr>
                <w:rFonts w:ascii="Arial" w:hAnsi="Arial" w:cs="Arial"/>
                <w:b/>
                <w:sz w:val="18"/>
                <w:szCs w:val="18"/>
                <w:lang w:val="en-US"/>
              </w:rPr>
              <w:t>details</w:t>
            </w:r>
          </w:p>
        </w:tc>
        <w:tc>
          <w:tcPr>
            <w:tcW w:w="1559" w:type="dxa"/>
            <w:shd w:val="clear" w:color="auto" w:fill="auto"/>
          </w:tcPr>
          <w:p w14:paraId="0358DDEB" w14:textId="030A926C" w:rsidR="00FB0192" w:rsidRPr="005C782F" w:rsidRDefault="00EA38CE" w:rsidP="00FB0192">
            <w:pPr>
              <w:spacing w:line="360" w:lineRule="auto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B1476">
              <w:rPr>
                <w:rFonts w:ascii="Arial" w:hAnsi="Arial" w:cs="Arial"/>
                <w:sz w:val="14"/>
                <w:szCs w:val="14"/>
                <w:lang w:val="en-US"/>
              </w:rPr>
              <w:t>R54 Cl 4.4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6888C17D" w14:textId="77777777" w:rsidR="00EA38CE" w:rsidRDefault="00EA38CE" w:rsidP="00EA38CE">
            <w:pPr>
              <w:pStyle w:val="ITP2condensed"/>
              <w:framePr w:hSpace="0" w:wrap="auto" w:vAnchor="margin" w:xAlign="left" w:yAlign="inline"/>
              <w:suppressOverlap w:val="0"/>
            </w:pPr>
            <w:r w:rsidRPr="00B81BD6">
              <w:rPr>
                <w:b/>
                <w:bCs/>
              </w:rPr>
              <w:t>HP:</w:t>
            </w:r>
            <w:r>
              <w:t xml:space="preserve"> If not shown on the drawings, markup submitted to principal showing proposed joint and reinforcement details, approved prior to concreting (if applicable)</w:t>
            </w:r>
          </w:p>
          <w:p w14:paraId="6173B5FE" w14:textId="77777777" w:rsidR="00EA38CE" w:rsidRDefault="00EA38CE" w:rsidP="00EA38C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Contraction joints each 1.5m, expansion joints at max 6m and in line with adjacent kerbs</w:t>
            </w:r>
          </w:p>
          <w:p w14:paraId="03463E31" w14:textId="2F19CC75" w:rsidR="00FB0192" w:rsidRPr="00E04749" w:rsidRDefault="00EA38CE" w:rsidP="00EA38C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Isolation joints where abutting concrete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38CC8BA8" w14:textId="77777777" w:rsidR="00FB0192" w:rsidRDefault="00FB0192" w:rsidP="00FB0192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3F94BC0E" w14:textId="77777777" w:rsidR="00EA38CE" w:rsidRPr="00542F83" w:rsidRDefault="00EA38CE" w:rsidP="00EA38CE">
            <w:pPr>
              <w:pStyle w:val="ITP"/>
              <w:rPr>
                <w:b/>
                <w:bCs/>
                <w:u w:val="single"/>
              </w:rPr>
            </w:pPr>
            <w:r w:rsidRPr="0045207F">
              <w:rPr>
                <w:b/>
                <w:bCs/>
              </w:rPr>
              <w:t>HOLD POINT: _______</w:t>
            </w:r>
          </w:p>
          <w:p w14:paraId="1A168C2B" w14:textId="739074DD" w:rsidR="00FB0192" w:rsidRPr="00E708D3" w:rsidRDefault="00FB0192" w:rsidP="00FB0192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FB0192" w:rsidRPr="00E176E1" w14:paraId="0FAB5B70" w14:textId="77777777" w:rsidTr="008F11A6">
        <w:trPr>
          <w:trHeight w:val="786"/>
        </w:trPr>
        <w:tc>
          <w:tcPr>
            <w:tcW w:w="988" w:type="dxa"/>
            <w:shd w:val="clear" w:color="auto" w:fill="auto"/>
          </w:tcPr>
          <w:p w14:paraId="0A0E0E7F" w14:textId="7E20E350" w:rsidR="00FB0192" w:rsidRDefault="00F609B8" w:rsidP="00FB019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84EC46D" w14:textId="77997CC9" w:rsidR="00FB0192" w:rsidRDefault="00FB0192" w:rsidP="00FB019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Concrete Placement</w:t>
            </w:r>
          </w:p>
        </w:tc>
        <w:tc>
          <w:tcPr>
            <w:tcW w:w="1559" w:type="dxa"/>
            <w:shd w:val="clear" w:color="auto" w:fill="auto"/>
          </w:tcPr>
          <w:p w14:paraId="60D25C77" w14:textId="5817EE80" w:rsidR="00FB0192" w:rsidRDefault="00FB0192" w:rsidP="00FB0192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E178A">
              <w:rPr>
                <w:rFonts w:ascii="Arial" w:hAnsi="Arial" w:cs="Arial"/>
                <w:sz w:val="14"/>
                <w:szCs w:val="14"/>
              </w:rPr>
              <w:t>R5</w:t>
            </w:r>
            <w:r w:rsidR="00FF4FEC">
              <w:rPr>
                <w:rFonts w:ascii="Arial" w:hAnsi="Arial" w:cs="Arial"/>
                <w:sz w:val="14"/>
                <w:szCs w:val="14"/>
              </w:rPr>
              <w:t>4</w:t>
            </w:r>
            <w:r w:rsidRPr="00BE178A">
              <w:rPr>
                <w:rFonts w:ascii="Arial" w:hAnsi="Arial" w:cs="Arial"/>
                <w:sz w:val="14"/>
                <w:szCs w:val="14"/>
              </w:rPr>
              <w:t xml:space="preserve"> Cl </w:t>
            </w:r>
            <w:r w:rsidR="00FF4FEC">
              <w:rPr>
                <w:rFonts w:ascii="Arial" w:hAnsi="Arial" w:cs="Arial"/>
                <w:sz w:val="14"/>
                <w:szCs w:val="14"/>
              </w:rPr>
              <w:t>5</w:t>
            </w:r>
            <w:r w:rsidRPr="00BE178A">
              <w:rPr>
                <w:rFonts w:ascii="Arial" w:hAnsi="Arial" w:cs="Arial"/>
                <w:sz w:val="14"/>
                <w:szCs w:val="14"/>
              </w:rPr>
              <w:t>.</w:t>
            </w:r>
            <w:r w:rsidR="00FF4FEC">
              <w:rPr>
                <w:rFonts w:ascii="Arial" w:hAnsi="Arial" w:cs="Arial"/>
                <w:sz w:val="14"/>
                <w:szCs w:val="14"/>
              </w:rPr>
              <w:t>2</w:t>
            </w:r>
            <w:r w:rsidRPr="00BE178A">
              <w:rPr>
                <w:rFonts w:ascii="Arial" w:hAnsi="Arial" w:cs="Arial"/>
                <w:sz w:val="14"/>
                <w:szCs w:val="14"/>
              </w:rPr>
              <w:t>.1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6F76EDA2" w14:textId="02616749" w:rsidR="00FB0192" w:rsidRDefault="00FB0192" w:rsidP="00FB0192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HP:</w:t>
            </w:r>
            <w:r>
              <w:t xml:space="preserve"> </w:t>
            </w:r>
            <w:r w:rsidR="00FF4FEC">
              <w:t xml:space="preserve"> </w:t>
            </w:r>
            <w:r w:rsidR="00FF4FEC" w:rsidRPr="00FF4FEC">
              <w:t xml:space="preserve">Details of pattern, colour, class of finish and experience of personnel in producing patterns on concrete paving, at least 5 working days prior.  </w:t>
            </w:r>
          </w:p>
          <w:p w14:paraId="01323D64" w14:textId="292592A5" w:rsidR="00FB0192" w:rsidRPr="00E04749" w:rsidRDefault="00FB0192" w:rsidP="00124893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7F69D7FA" w14:textId="77777777" w:rsidR="00FB0192" w:rsidRDefault="00FB0192" w:rsidP="00FB0192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1E14A9CC" w14:textId="77777777" w:rsidR="00FB0192" w:rsidRPr="00542F83" w:rsidRDefault="00FB0192" w:rsidP="00FB0192">
            <w:pPr>
              <w:pStyle w:val="ITP"/>
              <w:rPr>
                <w:b/>
                <w:bCs/>
                <w:u w:val="single"/>
              </w:rPr>
            </w:pPr>
            <w:r w:rsidRPr="0045207F">
              <w:rPr>
                <w:b/>
                <w:bCs/>
              </w:rPr>
              <w:t>HOLD POINT: _______</w:t>
            </w:r>
          </w:p>
          <w:p w14:paraId="1A8F89EF" w14:textId="21779E3B" w:rsidR="00FB0192" w:rsidRPr="0045207F" w:rsidRDefault="00FB0192" w:rsidP="00FF4FEC">
            <w:pPr>
              <w:pStyle w:val="ITP"/>
              <w:numPr>
                <w:ilvl w:val="0"/>
                <w:numId w:val="0"/>
              </w:numPr>
              <w:rPr>
                <w:b/>
                <w:bCs/>
                <w:u w:val="single"/>
              </w:rPr>
            </w:pPr>
          </w:p>
        </w:tc>
      </w:tr>
      <w:tr w:rsidR="00FF4FEC" w:rsidRPr="00E176E1" w14:paraId="4E6795BB" w14:textId="77777777" w:rsidTr="008F11A6">
        <w:trPr>
          <w:trHeight w:val="786"/>
        </w:trPr>
        <w:tc>
          <w:tcPr>
            <w:tcW w:w="988" w:type="dxa"/>
            <w:shd w:val="clear" w:color="auto" w:fill="auto"/>
          </w:tcPr>
          <w:p w14:paraId="7E71ED92" w14:textId="56F6B172" w:rsidR="00FF4FEC" w:rsidRDefault="00F609B8" w:rsidP="00FB019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3B3FC09" w14:textId="1ABCACC9" w:rsidR="00FF4FEC" w:rsidRDefault="00FF4FEC" w:rsidP="00FB019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Testing </w:t>
            </w:r>
          </w:p>
        </w:tc>
        <w:tc>
          <w:tcPr>
            <w:tcW w:w="1559" w:type="dxa"/>
            <w:shd w:val="clear" w:color="auto" w:fill="auto"/>
          </w:tcPr>
          <w:p w14:paraId="1522A999" w14:textId="77777777" w:rsidR="00FF4FEC" w:rsidRDefault="00FF4FEC" w:rsidP="00FB0192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BE178A">
              <w:rPr>
                <w:rFonts w:ascii="Arial" w:hAnsi="Arial" w:cs="Arial"/>
                <w:sz w:val="14"/>
                <w:szCs w:val="14"/>
              </w:rPr>
              <w:t>R5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BE178A">
              <w:rPr>
                <w:rFonts w:ascii="Arial" w:hAnsi="Arial" w:cs="Arial"/>
                <w:sz w:val="14"/>
                <w:szCs w:val="14"/>
              </w:rPr>
              <w:t xml:space="preserve"> Cl </w:t>
            </w:r>
            <w:r>
              <w:rPr>
                <w:rFonts w:ascii="Arial" w:hAnsi="Arial" w:cs="Arial"/>
                <w:sz w:val="14"/>
                <w:szCs w:val="14"/>
              </w:rPr>
              <w:t>2.1.1</w:t>
            </w:r>
          </w:p>
          <w:p w14:paraId="5AD8EB2A" w14:textId="3CF8CED2" w:rsidR="00FF4FEC" w:rsidRPr="00BE178A" w:rsidRDefault="00FF4FEC" w:rsidP="00FB0192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BE178A">
              <w:rPr>
                <w:rFonts w:ascii="Arial" w:hAnsi="Arial" w:cs="Arial"/>
                <w:sz w:val="14"/>
                <w:szCs w:val="14"/>
              </w:rPr>
              <w:t>R5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BE178A">
              <w:rPr>
                <w:rFonts w:ascii="Arial" w:hAnsi="Arial" w:cs="Arial"/>
                <w:sz w:val="14"/>
                <w:szCs w:val="14"/>
              </w:rPr>
              <w:t xml:space="preserve"> Cl </w:t>
            </w:r>
            <w:r>
              <w:rPr>
                <w:rFonts w:ascii="Arial" w:hAnsi="Arial" w:cs="Arial"/>
                <w:sz w:val="14"/>
                <w:szCs w:val="14"/>
              </w:rPr>
              <w:t>3.4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047A74B" w14:textId="5B24FC2E" w:rsidR="00FF4FEC" w:rsidRPr="00FF4FEC" w:rsidRDefault="00FF4FEC" w:rsidP="00FB019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FF4FEC">
              <w:t xml:space="preserve">PI of Select Fill Type U </w:t>
            </w:r>
            <w:r w:rsidR="009E1B5C">
              <w:t>as per T109 for a minimum testing of one</w:t>
            </w:r>
            <w:r w:rsidR="009E1B5C" w:rsidRPr="009E1B5C">
              <w:t xml:space="preserve"> per 200 m3 prior to placement</w:t>
            </w:r>
          </w:p>
          <w:p w14:paraId="4EC29AE0" w14:textId="00087488" w:rsidR="00FF4FEC" w:rsidRPr="0045207F" w:rsidRDefault="00FF4FEC" w:rsidP="00FB019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FF4FEC">
              <w:t>Compaction</w:t>
            </w:r>
            <w:r>
              <w:t xml:space="preserve"> as per TfNSW R44 submitted to principal showing proposed joint and reinforcement details, approved prior to concreting (if applicable)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1ABC5D71" w14:textId="77777777" w:rsidR="00FF4FEC" w:rsidRDefault="00FF4FEC" w:rsidP="00FB0192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47597844" w14:textId="77777777" w:rsidR="00FF4FEC" w:rsidRPr="0045207F" w:rsidRDefault="00FF4FEC" w:rsidP="00EA38CE">
            <w:pPr>
              <w:pStyle w:val="ITP"/>
              <w:numPr>
                <w:ilvl w:val="0"/>
                <w:numId w:val="0"/>
              </w:numPr>
              <w:ind w:left="174" w:hanging="174"/>
              <w:rPr>
                <w:b/>
                <w:bCs/>
              </w:rPr>
            </w:pPr>
          </w:p>
        </w:tc>
      </w:tr>
      <w:tr w:rsidR="00FB0192" w:rsidRPr="00E176E1" w14:paraId="5D2F8ABB" w14:textId="77777777" w:rsidTr="00AD5113">
        <w:trPr>
          <w:trHeight w:val="786"/>
        </w:trPr>
        <w:tc>
          <w:tcPr>
            <w:tcW w:w="988" w:type="dxa"/>
            <w:shd w:val="clear" w:color="auto" w:fill="auto"/>
          </w:tcPr>
          <w:p w14:paraId="4D4864FA" w14:textId="5CE585C2" w:rsidR="00FB0192" w:rsidRDefault="00F609B8" w:rsidP="00FB019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D56A0C3" w14:textId="4D5B9C84" w:rsidR="00FB0192" w:rsidRDefault="00FB0192" w:rsidP="00FB019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Concrete Finishing and Curing</w:t>
            </w:r>
          </w:p>
        </w:tc>
        <w:tc>
          <w:tcPr>
            <w:tcW w:w="1559" w:type="dxa"/>
            <w:shd w:val="clear" w:color="auto" w:fill="auto"/>
          </w:tcPr>
          <w:p w14:paraId="2F623FCB" w14:textId="5A0C5D1A" w:rsidR="00FB0192" w:rsidRPr="00A01AD5" w:rsidRDefault="00FB0192" w:rsidP="00FB0192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542F83">
              <w:rPr>
                <w:rFonts w:ascii="Arial" w:hAnsi="Arial" w:cs="Arial"/>
                <w:sz w:val="14"/>
                <w:szCs w:val="14"/>
              </w:rPr>
              <w:t>R54 Cl 5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542F83">
              <w:rPr>
                <w:rFonts w:ascii="Arial" w:hAnsi="Arial" w:cs="Arial"/>
                <w:sz w:val="14"/>
                <w:szCs w:val="14"/>
              </w:rPr>
              <w:t>R53 Cl 3.3, R53 Cl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542F83">
              <w:rPr>
                <w:rFonts w:ascii="Arial" w:hAnsi="Arial" w:cs="Arial"/>
                <w:sz w:val="14"/>
                <w:szCs w:val="14"/>
              </w:rPr>
              <w:t>3.4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4950E979" w14:textId="77777777" w:rsidR="00FB0192" w:rsidRDefault="00FB0192" w:rsidP="00FB019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Broomed surface finish</w:t>
            </w:r>
          </w:p>
          <w:p w14:paraId="67361866" w14:textId="0A00FAFB" w:rsidR="00FB0192" w:rsidRPr="00E04749" w:rsidRDefault="00FB0192" w:rsidP="00FB019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Concrete cured for 7 days minimum, curing process completed as agreed with principal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152F01A" w14:textId="77777777" w:rsidR="00FB0192" w:rsidRDefault="00FB0192" w:rsidP="00FB0192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05D1D045" w14:textId="77777777" w:rsidR="00FB0192" w:rsidRPr="00E708D3" w:rsidRDefault="00FB0192" w:rsidP="00FB0192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FB0192" w:rsidRPr="00E176E1" w14:paraId="41903C78" w14:textId="77777777" w:rsidTr="00AD5113">
        <w:trPr>
          <w:trHeight w:val="786"/>
        </w:trPr>
        <w:tc>
          <w:tcPr>
            <w:tcW w:w="988" w:type="dxa"/>
            <w:shd w:val="clear" w:color="auto" w:fill="auto"/>
          </w:tcPr>
          <w:p w14:paraId="7828DA7A" w14:textId="1C0AF793" w:rsidR="00FB0192" w:rsidRDefault="00FB0192" w:rsidP="00FB019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2527BCC" w14:textId="3706972B" w:rsidR="00FB0192" w:rsidRDefault="00FB0192" w:rsidP="00FB019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Conformity</w:t>
            </w:r>
          </w:p>
        </w:tc>
        <w:tc>
          <w:tcPr>
            <w:tcW w:w="1559" w:type="dxa"/>
            <w:shd w:val="clear" w:color="auto" w:fill="auto"/>
          </w:tcPr>
          <w:p w14:paraId="41641627" w14:textId="489A45BF" w:rsidR="00FB0192" w:rsidRDefault="00FB0192" w:rsidP="00FB0192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1AD5">
              <w:rPr>
                <w:rFonts w:ascii="Arial" w:hAnsi="Arial" w:cs="Arial"/>
                <w:sz w:val="14"/>
                <w:szCs w:val="14"/>
              </w:rPr>
              <w:t>R54 Cl 5.3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8E5D11A" w14:textId="77777777" w:rsidR="00FB0192" w:rsidRDefault="00FB0192" w:rsidP="00FB019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Finished surface conforms to design, within a tolerance of +10mm and -5mm</w:t>
            </w:r>
          </w:p>
          <w:p w14:paraId="1C7BF637" w14:textId="46F697B9" w:rsidR="00440A45" w:rsidRDefault="00440A45" w:rsidP="00FB019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A</w:t>
            </w:r>
            <w:r w:rsidRPr="00440A45">
              <w:t xml:space="preserve">ny vertical step across the joint must not exceed 5 mm unless shown otherwise on the Drawings </w:t>
            </w:r>
          </w:p>
          <w:p w14:paraId="37B2B63A" w14:textId="43B54745" w:rsidR="00440A45" w:rsidRPr="00E04749" w:rsidRDefault="00440A45" w:rsidP="00FB0192">
            <w:pPr>
              <w:pStyle w:val="ITP2condensed"/>
              <w:framePr w:hSpace="0" w:wrap="auto" w:vAnchor="margin" w:xAlign="left" w:yAlign="inline"/>
              <w:suppressOverlap w:val="0"/>
            </w:pPr>
            <w:r w:rsidRPr="00440A45">
              <w:t>Finish</w:t>
            </w:r>
            <w:r>
              <w:t xml:space="preserve">ed </w:t>
            </w:r>
            <w:r w:rsidRPr="00440A45">
              <w:t>surface must not deviate from the bottom of a 3 m straight edge laid in any direction, by more than 5 mm, except at grade changes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5E05A3AA" w14:textId="77777777" w:rsidR="00FB0192" w:rsidRDefault="00FB0192" w:rsidP="00FB0192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19648D5F" w14:textId="3E6E0866" w:rsidR="00FB0192" w:rsidRPr="00BD6CE2" w:rsidRDefault="00FB0192" w:rsidP="00FB0192">
            <w:pPr>
              <w:pStyle w:val="ITP"/>
            </w:pPr>
            <w:r w:rsidRPr="00BD6CE2">
              <w:t>Survey Conformance Report</w:t>
            </w:r>
          </w:p>
        </w:tc>
      </w:tr>
      <w:tr w:rsidR="00440A45" w:rsidRPr="00E176E1" w14:paraId="4419A286" w14:textId="77777777" w:rsidTr="00AD5113">
        <w:trPr>
          <w:trHeight w:val="786"/>
        </w:trPr>
        <w:tc>
          <w:tcPr>
            <w:tcW w:w="988" w:type="dxa"/>
            <w:shd w:val="clear" w:color="auto" w:fill="auto"/>
          </w:tcPr>
          <w:p w14:paraId="0F5E1744" w14:textId="512181F3" w:rsidR="00440A45" w:rsidRDefault="00F609B8" w:rsidP="00FB019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9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7AF55A9" w14:textId="08C060A0" w:rsidR="00440A45" w:rsidRDefault="00440A45" w:rsidP="00FB019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Tactile Indicators </w:t>
            </w:r>
          </w:p>
        </w:tc>
        <w:tc>
          <w:tcPr>
            <w:tcW w:w="1559" w:type="dxa"/>
            <w:shd w:val="clear" w:color="auto" w:fill="auto"/>
          </w:tcPr>
          <w:p w14:paraId="0C75F297" w14:textId="485D8A37" w:rsidR="00440A45" w:rsidRPr="00A01AD5" w:rsidRDefault="00440A45" w:rsidP="00FB0192">
            <w:pPr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R54 Cl 6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690B63DF" w14:textId="2ABB2926" w:rsidR="00440A45" w:rsidRPr="00440A45" w:rsidRDefault="00440A45" w:rsidP="00FB019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40A45">
              <w:rPr>
                <w:b/>
                <w:bCs/>
              </w:rPr>
              <w:t>HP: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Pr="00440A45">
              <w:t>Details of proposed tactile indicator tiles, associated materials (such as adhesive), and installation method.</w:t>
            </w:r>
          </w:p>
          <w:p w14:paraId="79CC8A6D" w14:textId="36E778A0" w:rsidR="00440A45" w:rsidRDefault="00440A45" w:rsidP="00FB0192">
            <w:pPr>
              <w:pStyle w:val="ITP2condensed"/>
              <w:framePr w:hSpace="0" w:wrap="auto" w:vAnchor="margin" w:xAlign="left" w:yAlign="inline"/>
              <w:suppressOverlap w:val="0"/>
            </w:pPr>
            <w:r w:rsidRPr="00440A45">
              <w:t>Install tactile indicators at the locations shown on the Drawings</w:t>
            </w:r>
          </w:p>
          <w:p w14:paraId="3B06A52E" w14:textId="46D61042" w:rsidR="00440A45" w:rsidRDefault="00124893" w:rsidP="00FB019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</w:t>
            </w:r>
            <w:r w:rsidRPr="00124893">
              <w:t xml:space="preserve">oncrete slab </w:t>
            </w:r>
            <w:r>
              <w:t xml:space="preserve">clean </w:t>
            </w:r>
            <w:r w:rsidRPr="00124893">
              <w:t xml:space="preserve">of dust </w:t>
            </w:r>
            <w:r>
              <w:t xml:space="preserve">by </w:t>
            </w:r>
            <w:r w:rsidRPr="00124893">
              <w:t xml:space="preserve">using water jets, and any contamination using where necessary </w:t>
            </w:r>
            <w:r w:rsidR="00EA38CE" w:rsidRPr="00124893">
              <w:t>high-pressure</w:t>
            </w:r>
            <w:r w:rsidRPr="00124893">
              <w:t xml:space="preserve"> hydro-blasting, sand/grit blasting or mechanical scabbling</w:t>
            </w:r>
          </w:p>
          <w:p w14:paraId="3A96E5CD" w14:textId="77777777" w:rsidR="00124893" w:rsidRDefault="00124893" w:rsidP="00FB0192">
            <w:pPr>
              <w:pStyle w:val="ITP2condensed"/>
              <w:framePr w:hSpace="0" w:wrap="auto" w:vAnchor="margin" w:xAlign="left" w:yAlign="inline"/>
              <w:suppressOverlap w:val="0"/>
            </w:pPr>
            <w:r w:rsidRPr="00124893">
              <w:t>Install the tiles, without any voids beneath the tiles</w:t>
            </w:r>
          </w:p>
          <w:p w14:paraId="209FA2AB" w14:textId="77777777" w:rsidR="00124893" w:rsidRDefault="00124893" w:rsidP="00FB0192">
            <w:pPr>
              <w:pStyle w:val="ITP2condensed"/>
              <w:framePr w:hSpace="0" w:wrap="auto" w:vAnchor="margin" w:xAlign="left" w:yAlign="inline"/>
              <w:suppressOverlap w:val="0"/>
            </w:pPr>
            <w:r w:rsidRPr="00124893">
              <w:t>Remove any excess grout, grout film or haze</w:t>
            </w:r>
          </w:p>
          <w:p w14:paraId="08372136" w14:textId="77777777" w:rsidR="00124893" w:rsidRDefault="00124893" w:rsidP="00FB0192">
            <w:pPr>
              <w:pStyle w:val="ITP2condensed"/>
              <w:framePr w:hSpace="0" w:wrap="auto" w:vAnchor="margin" w:xAlign="left" w:yAlign="inline"/>
              <w:suppressOverlap w:val="0"/>
            </w:pPr>
            <w:r w:rsidRPr="00124893">
              <w:t>Do not allow traffic over freshly grouted joints for at least 7 days, unless recommended otherwise by the manufacturer.</w:t>
            </w:r>
          </w:p>
          <w:p w14:paraId="23E83531" w14:textId="0A622CFE" w:rsidR="00124893" w:rsidRDefault="00124893" w:rsidP="00FB0192">
            <w:pPr>
              <w:pStyle w:val="ITP2condensed"/>
              <w:framePr w:hSpace="0" w:wrap="auto" w:vAnchor="margin" w:xAlign="left" w:yAlign="inline"/>
              <w:suppressOverlap w:val="0"/>
            </w:pPr>
            <w:r w:rsidRPr="00124893">
              <w:t>The finished surface level of the tiled surface must comply with the requirements of Clause 5.3.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1E4D6455" w14:textId="77777777" w:rsidR="00440A45" w:rsidRDefault="00440A45" w:rsidP="00FB0192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3C384276" w14:textId="77777777" w:rsidR="00EA38CE" w:rsidRPr="00542F83" w:rsidRDefault="00EA38CE" w:rsidP="00EA38CE">
            <w:pPr>
              <w:pStyle w:val="ITP"/>
              <w:rPr>
                <w:b/>
                <w:bCs/>
                <w:u w:val="single"/>
              </w:rPr>
            </w:pPr>
            <w:r w:rsidRPr="0045207F">
              <w:rPr>
                <w:b/>
                <w:bCs/>
              </w:rPr>
              <w:t>HOLD POINT: _______</w:t>
            </w:r>
          </w:p>
          <w:p w14:paraId="1A0EC7F4" w14:textId="77777777" w:rsidR="00440A45" w:rsidRPr="00BD6CE2" w:rsidRDefault="00440A45" w:rsidP="00EA38CE">
            <w:pPr>
              <w:pStyle w:val="ITP"/>
              <w:numPr>
                <w:ilvl w:val="0"/>
                <w:numId w:val="0"/>
              </w:numPr>
              <w:ind w:left="174"/>
            </w:pPr>
          </w:p>
        </w:tc>
      </w:tr>
    </w:tbl>
    <w:tbl>
      <w:tblPr>
        <w:tblpPr w:leftFromText="180" w:rightFromText="180" w:vertAnchor="text" w:horzAnchor="margin" w:tblpXSpec="center" w:tblpY="170"/>
        <w:tblW w:w="110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124"/>
        <w:gridCol w:w="1109"/>
        <w:gridCol w:w="133"/>
        <w:gridCol w:w="553"/>
        <w:gridCol w:w="423"/>
        <w:gridCol w:w="1717"/>
        <w:gridCol w:w="283"/>
        <w:gridCol w:w="1134"/>
        <w:gridCol w:w="743"/>
        <w:gridCol w:w="108"/>
        <w:gridCol w:w="283"/>
        <w:gridCol w:w="1418"/>
      </w:tblGrid>
      <w:tr w:rsidR="00E07049" w:rsidRPr="001F43BB" w14:paraId="4798DCCF" w14:textId="77777777" w:rsidTr="007B6942">
        <w:tc>
          <w:tcPr>
            <w:tcW w:w="11028" w:type="dxa"/>
            <w:gridSpan w:val="12"/>
            <w:shd w:val="clear" w:color="auto" w:fill="F2F2F2" w:themeFill="background1" w:themeFillShade="F2"/>
          </w:tcPr>
          <w:p w14:paraId="6AD9FBAC" w14:textId="1C391316" w:rsidR="00E07049" w:rsidRPr="001F43BB" w:rsidRDefault="00E07049" w:rsidP="00E0704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</w:rPr>
              <w:t xml:space="preserve">REVIEW </w:t>
            </w:r>
          </w:p>
        </w:tc>
      </w:tr>
      <w:tr w:rsidR="00E07049" w:rsidRPr="001F43BB" w14:paraId="714F703A" w14:textId="77777777" w:rsidTr="007B6942">
        <w:tc>
          <w:tcPr>
            <w:tcW w:w="3124" w:type="dxa"/>
            <w:shd w:val="clear" w:color="auto" w:fill="F2F2F2" w:themeFill="background1" w:themeFillShade="F2"/>
          </w:tcPr>
          <w:p w14:paraId="4E5BDD9F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109" w:type="dxa"/>
            <w:vAlign w:val="center"/>
          </w:tcPr>
          <w:p w14:paraId="3551F03C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09" w:type="dxa"/>
            <w:gridSpan w:val="3"/>
            <w:vAlign w:val="center"/>
          </w:tcPr>
          <w:p w14:paraId="2379EE9D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717" w:type="dxa"/>
            <w:vAlign w:val="center"/>
          </w:tcPr>
          <w:p w14:paraId="17C3B516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  <w:vAlign w:val="center"/>
          </w:tcPr>
          <w:p w14:paraId="4A06BB5F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 xml:space="preserve">Closed Out </w:t>
            </w:r>
          </w:p>
        </w:tc>
        <w:tc>
          <w:tcPr>
            <w:tcW w:w="1134" w:type="dxa"/>
            <w:gridSpan w:val="3"/>
            <w:vAlign w:val="center"/>
          </w:tcPr>
          <w:p w14:paraId="7F4F160E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180E2288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E07049" w:rsidRPr="001F43BB" w14:paraId="0C59E7DA" w14:textId="77777777" w:rsidTr="007B6942">
        <w:trPr>
          <w:trHeight w:val="196"/>
        </w:trPr>
        <w:tc>
          <w:tcPr>
            <w:tcW w:w="4919" w:type="dxa"/>
            <w:gridSpan w:val="4"/>
            <w:shd w:val="clear" w:color="auto" w:fill="F2F2F2" w:themeFill="background1" w:themeFillShade="F2"/>
          </w:tcPr>
          <w:p w14:paraId="0F916373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All work has been satisfactorily completed.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300" w:type="dxa"/>
            <w:gridSpan w:val="5"/>
          </w:tcPr>
          <w:p w14:paraId="57A0E85A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809" w:type="dxa"/>
            <w:gridSpan w:val="3"/>
          </w:tcPr>
          <w:p w14:paraId="52FE99AA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</w:rPr>
            </w:r>
            <w:r w:rsidR="0000000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E07049" w:rsidRPr="001F43BB" w14:paraId="5EAE7379" w14:textId="77777777" w:rsidTr="007B6942">
        <w:trPr>
          <w:trHeight w:val="397"/>
        </w:trPr>
        <w:tc>
          <w:tcPr>
            <w:tcW w:w="4366" w:type="dxa"/>
            <w:gridSpan w:val="3"/>
            <w:vAlign w:val="center"/>
          </w:tcPr>
          <w:p w14:paraId="7020488B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2976" w:type="dxa"/>
            <w:gridSpan w:val="4"/>
            <w:vAlign w:val="center"/>
          </w:tcPr>
          <w:p w14:paraId="218BFF19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1985" w:type="dxa"/>
            <w:gridSpan w:val="3"/>
            <w:vAlign w:val="center"/>
          </w:tcPr>
          <w:p w14:paraId="12C62CA4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1701" w:type="dxa"/>
            <w:gridSpan w:val="2"/>
            <w:vAlign w:val="center"/>
          </w:tcPr>
          <w:p w14:paraId="57AB38CA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002"/>
        <w:gridCol w:w="3014"/>
        <w:gridCol w:w="3015"/>
      </w:tblGrid>
      <w:tr w:rsidR="00483D84" w:rsidRPr="00A225D5" w14:paraId="4159E133" w14:textId="77777777" w:rsidTr="00366789">
        <w:trPr>
          <w:trHeight w:val="310"/>
        </w:trPr>
        <w:tc>
          <w:tcPr>
            <w:tcW w:w="11031" w:type="dxa"/>
            <w:gridSpan w:val="3"/>
            <w:shd w:val="clear" w:color="auto" w:fill="F2F2F2" w:themeFill="background1" w:themeFillShade="F2"/>
          </w:tcPr>
          <w:p w14:paraId="22C02BB7" w14:textId="77777777" w:rsidR="00483D84" w:rsidRPr="00A225D5" w:rsidRDefault="00483D84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483D84" w:rsidRPr="00A225D5" w14:paraId="3CAE3F59" w14:textId="77777777" w:rsidTr="00366789">
        <w:trPr>
          <w:trHeight w:val="310"/>
        </w:trPr>
        <w:tc>
          <w:tcPr>
            <w:tcW w:w="5002" w:type="dxa"/>
          </w:tcPr>
          <w:p w14:paraId="30213393" w14:textId="77777777" w:rsidR="00483D84" w:rsidRPr="00A225D5" w:rsidRDefault="00483D8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</w:tcPr>
          <w:p w14:paraId="04C46446" w14:textId="77777777" w:rsidR="00483D84" w:rsidRPr="00A225D5" w:rsidRDefault="00483D8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</w:tcPr>
          <w:p w14:paraId="7D478B0C" w14:textId="77777777" w:rsidR="00483D84" w:rsidRPr="00A225D5" w:rsidRDefault="00483D84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EDBCEC5" w14:textId="77777777" w:rsidR="0068793F" w:rsidRPr="001F43BB" w:rsidRDefault="0068793F" w:rsidP="00E708D3">
      <w:pPr>
        <w:tabs>
          <w:tab w:val="left" w:pos="0"/>
        </w:tabs>
        <w:rPr>
          <w:sz w:val="20"/>
        </w:rPr>
      </w:pPr>
    </w:p>
    <w:sectPr w:rsidR="0068793F" w:rsidRPr="001F43BB" w:rsidSect="00811017">
      <w:headerReference w:type="default" r:id="rId11"/>
      <w:footerReference w:type="default" r:id="rId12"/>
      <w:pgSz w:w="11906" w:h="16838"/>
      <w:pgMar w:top="993" w:right="851" w:bottom="993" w:left="992" w:header="142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D81A2" w14:textId="77777777" w:rsidR="00760D34" w:rsidRDefault="00760D34" w:rsidP="00BB5C4F">
      <w:r>
        <w:separator/>
      </w:r>
    </w:p>
  </w:endnote>
  <w:endnote w:type="continuationSeparator" w:id="0">
    <w:p w14:paraId="2BE121D3" w14:textId="77777777" w:rsidR="00760D34" w:rsidRDefault="00760D34" w:rsidP="00BB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77777777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A26A8" w14:textId="77777777" w:rsidR="00760D34" w:rsidRDefault="00760D34" w:rsidP="00BB5C4F">
      <w:r>
        <w:separator/>
      </w:r>
    </w:p>
  </w:footnote>
  <w:footnote w:type="continuationSeparator" w:id="0">
    <w:p w14:paraId="1C42D2F9" w14:textId="77777777" w:rsidR="00760D34" w:rsidRDefault="00760D34" w:rsidP="00BB5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77777777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7" name="Picture 7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Default="006A2085" w:rsidP="00EA07D2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41832449">
    <w:abstractNumId w:val="13"/>
  </w:num>
  <w:num w:numId="2" w16cid:durableId="336735174">
    <w:abstractNumId w:val="41"/>
  </w:num>
  <w:num w:numId="3" w16cid:durableId="1546022405">
    <w:abstractNumId w:val="39"/>
  </w:num>
  <w:num w:numId="4" w16cid:durableId="2024285995">
    <w:abstractNumId w:val="27"/>
  </w:num>
  <w:num w:numId="5" w16cid:durableId="730808448">
    <w:abstractNumId w:val="36"/>
  </w:num>
  <w:num w:numId="6" w16cid:durableId="1361710317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573130411">
    <w:abstractNumId w:val="2"/>
  </w:num>
  <w:num w:numId="8" w16cid:durableId="1629434951">
    <w:abstractNumId w:val="17"/>
  </w:num>
  <w:num w:numId="9" w16cid:durableId="275328378">
    <w:abstractNumId w:val="32"/>
  </w:num>
  <w:num w:numId="10" w16cid:durableId="1730572089">
    <w:abstractNumId w:val="0"/>
  </w:num>
  <w:num w:numId="11" w16cid:durableId="1995603918">
    <w:abstractNumId w:val="25"/>
  </w:num>
  <w:num w:numId="12" w16cid:durableId="1716006179">
    <w:abstractNumId w:val="7"/>
  </w:num>
  <w:num w:numId="13" w16cid:durableId="1595168672">
    <w:abstractNumId w:val="33"/>
  </w:num>
  <w:num w:numId="14" w16cid:durableId="784544725">
    <w:abstractNumId w:val="11"/>
  </w:num>
  <w:num w:numId="15" w16cid:durableId="424496602">
    <w:abstractNumId w:val="19"/>
  </w:num>
  <w:num w:numId="16" w16cid:durableId="164591629">
    <w:abstractNumId w:val="22"/>
  </w:num>
  <w:num w:numId="17" w16cid:durableId="23095192">
    <w:abstractNumId w:val="34"/>
  </w:num>
  <w:num w:numId="18" w16cid:durableId="654918748">
    <w:abstractNumId w:val="4"/>
  </w:num>
  <w:num w:numId="19" w16cid:durableId="738943208">
    <w:abstractNumId w:val="38"/>
  </w:num>
  <w:num w:numId="20" w16cid:durableId="1377895641">
    <w:abstractNumId w:val="24"/>
  </w:num>
  <w:num w:numId="21" w16cid:durableId="49704196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97309440">
    <w:abstractNumId w:val="3"/>
  </w:num>
  <w:num w:numId="23" w16cid:durableId="1223250078">
    <w:abstractNumId w:val="43"/>
  </w:num>
  <w:num w:numId="24" w16cid:durableId="1757707172">
    <w:abstractNumId w:val="26"/>
  </w:num>
  <w:num w:numId="25" w16cid:durableId="1958636775">
    <w:abstractNumId w:val="31"/>
  </w:num>
  <w:num w:numId="26" w16cid:durableId="978845714">
    <w:abstractNumId w:val="35"/>
  </w:num>
  <w:num w:numId="27" w16cid:durableId="1032268551">
    <w:abstractNumId w:val="23"/>
  </w:num>
  <w:num w:numId="28" w16cid:durableId="880216217">
    <w:abstractNumId w:val="42"/>
  </w:num>
  <w:num w:numId="29" w16cid:durableId="2133160185">
    <w:abstractNumId w:val="1"/>
  </w:num>
  <w:num w:numId="30" w16cid:durableId="1888687740">
    <w:abstractNumId w:val="12"/>
  </w:num>
  <w:num w:numId="31" w16cid:durableId="1722745814">
    <w:abstractNumId w:val="21"/>
  </w:num>
  <w:num w:numId="32" w16cid:durableId="1118062402">
    <w:abstractNumId w:val="20"/>
  </w:num>
  <w:num w:numId="33" w16cid:durableId="1701583719">
    <w:abstractNumId w:val="15"/>
  </w:num>
  <w:num w:numId="34" w16cid:durableId="1301498680">
    <w:abstractNumId w:val="16"/>
  </w:num>
  <w:num w:numId="35" w16cid:durableId="820119252">
    <w:abstractNumId w:val="37"/>
  </w:num>
  <w:num w:numId="36" w16cid:durableId="957109022">
    <w:abstractNumId w:val="5"/>
  </w:num>
  <w:num w:numId="37" w16cid:durableId="226185175">
    <w:abstractNumId w:val="28"/>
  </w:num>
  <w:num w:numId="38" w16cid:durableId="1139766486">
    <w:abstractNumId w:val="10"/>
  </w:num>
  <w:num w:numId="39" w16cid:durableId="907300842">
    <w:abstractNumId w:val="39"/>
  </w:num>
  <w:num w:numId="40" w16cid:durableId="61411314">
    <w:abstractNumId w:val="8"/>
  </w:num>
  <w:num w:numId="41" w16cid:durableId="1505821006">
    <w:abstractNumId w:val="29"/>
  </w:num>
  <w:num w:numId="42" w16cid:durableId="1802961411">
    <w:abstractNumId w:val="30"/>
  </w:num>
  <w:num w:numId="43" w16cid:durableId="1918784820">
    <w:abstractNumId w:val="14"/>
  </w:num>
  <w:num w:numId="44" w16cid:durableId="1910922077">
    <w:abstractNumId w:val="18"/>
  </w:num>
  <w:num w:numId="45" w16cid:durableId="416637114">
    <w:abstractNumId w:val="44"/>
  </w:num>
  <w:num w:numId="46" w16cid:durableId="549003938">
    <w:abstractNumId w:val="39"/>
  </w:num>
  <w:num w:numId="47" w16cid:durableId="207962723">
    <w:abstractNumId w:val="40"/>
  </w:num>
  <w:num w:numId="48" w16cid:durableId="11952705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09FF"/>
    <w:rsid w:val="00011B8F"/>
    <w:rsid w:val="00011D00"/>
    <w:rsid w:val="00030E1B"/>
    <w:rsid w:val="00043927"/>
    <w:rsid w:val="00060483"/>
    <w:rsid w:val="00061AA6"/>
    <w:rsid w:val="00061CD4"/>
    <w:rsid w:val="00070328"/>
    <w:rsid w:val="00092A62"/>
    <w:rsid w:val="000A7BC4"/>
    <w:rsid w:val="000B3BC6"/>
    <w:rsid w:val="001122BD"/>
    <w:rsid w:val="001144DF"/>
    <w:rsid w:val="00115C7A"/>
    <w:rsid w:val="00124893"/>
    <w:rsid w:val="0016098E"/>
    <w:rsid w:val="001624F0"/>
    <w:rsid w:val="00162B58"/>
    <w:rsid w:val="0019327B"/>
    <w:rsid w:val="001A6D25"/>
    <w:rsid w:val="001A7038"/>
    <w:rsid w:val="001B1761"/>
    <w:rsid w:val="001B29BB"/>
    <w:rsid w:val="001B6529"/>
    <w:rsid w:val="001C476C"/>
    <w:rsid w:val="001C5CCB"/>
    <w:rsid w:val="001D40E6"/>
    <w:rsid w:val="001E46A4"/>
    <w:rsid w:val="001E741D"/>
    <w:rsid w:val="001F43BB"/>
    <w:rsid w:val="00234F5A"/>
    <w:rsid w:val="00235F8D"/>
    <w:rsid w:val="00246528"/>
    <w:rsid w:val="00253B40"/>
    <w:rsid w:val="0025416B"/>
    <w:rsid w:val="002606EC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F5E13"/>
    <w:rsid w:val="00302A64"/>
    <w:rsid w:val="0030757D"/>
    <w:rsid w:val="003157AB"/>
    <w:rsid w:val="00317D5A"/>
    <w:rsid w:val="00324F11"/>
    <w:rsid w:val="00356531"/>
    <w:rsid w:val="00357948"/>
    <w:rsid w:val="00360DA1"/>
    <w:rsid w:val="00365DE5"/>
    <w:rsid w:val="00370EE7"/>
    <w:rsid w:val="0037516F"/>
    <w:rsid w:val="003811A3"/>
    <w:rsid w:val="00384027"/>
    <w:rsid w:val="003A190C"/>
    <w:rsid w:val="003A1E86"/>
    <w:rsid w:val="003A23F4"/>
    <w:rsid w:val="003B09C7"/>
    <w:rsid w:val="003C2CC5"/>
    <w:rsid w:val="003C324A"/>
    <w:rsid w:val="003C77DF"/>
    <w:rsid w:val="003D381D"/>
    <w:rsid w:val="003F4B52"/>
    <w:rsid w:val="004029DF"/>
    <w:rsid w:val="00402BC2"/>
    <w:rsid w:val="00404101"/>
    <w:rsid w:val="00406860"/>
    <w:rsid w:val="00415938"/>
    <w:rsid w:val="00420EC8"/>
    <w:rsid w:val="0043370A"/>
    <w:rsid w:val="00433976"/>
    <w:rsid w:val="00434C0E"/>
    <w:rsid w:val="00440A45"/>
    <w:rsid w:val="004475AC"/>
    <w:rsid w:val="0045207F"/>
    <w:rsid w:val="0045217F"/>
    <w:rsid w:val="00460AC6"/>
    <w:rsid w:val="00461DCD"/>
    <w:rsid w:val="004671E1"/>
    <w:rsid w:val="00480965"/>
    <w:rsid w:val="00483D84"/>
    <w:rsid w:val="00494BAF"/>
    <w:rsid w:val="004A3533"/>
    <w:rsid w:val="004A61AA"/>
    <w:rsid w:val="004C67F7"/>
    <w:rsid w:val="004D5867"/>
    <w:rsid w:val="004E0D4C"/>
    <w:rsid w:val="004E64B6"/>
    <w:rsid w:val="00523F16"/>
    <w:rsid w:val="0053212F"/>
    <w:rsid w:val="00535CA7"/>
    <w:rsid w:val="00541A58"/>
    <w:rsid w:val="00542582"/>
    <w:rsid w:val="00542F83"/>
    <w:rsid w:val="00546092"/>
    <w:rsid w:val="00551536"/>
    <w:rsid w:val="0055402E"/>
    <w:rsid w:val="00555DA7"/>
    <w:rsid w:val="0056235A"/>
    <w:rsid w:val="0056791B"/>
    <w:rsid w:val="00576472"/>
    <w:rsid w:val="00580119"/>
    <w:rsid w:val="00584CB4"/>
    <w:rsid w:val="0058685D"/>
    <w:rsid w:val="0059384E"/>
    <w:rsid w:val="0059627E"/>
    <w:rsid w:val="005C3312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A2085"/>
    <w:rsid w:val="006B1A30"/>
    <w:rsid w:val="006B337A"/>
    <w:rsid w:val="006C4CA0"/>
    <w:rsid w:val="006C65E7"/>
    <w:rsid w:val="006D4603"/>
    <w:rsid w:val="006D5779"/>
    <w:rsid w:val="006F49A5"/>
    <w:rsid w:val="007025D7"/>
    <w:rsid w:val="00706D78"/>
    <w:rsid w:val="00714C2E"/>
    <w:rsid w:val="00727A93"/>
    <w:rsid w:val="00730CF1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0D34"/>
    <w:rsid w:val="007639A9"/>
    <w:rsid w:val="00790B8F"/>
    <w:rsid w:val="007A1147"/>
    <w:rsid w:val="007B6942"/>
    <w:rsid w:val="007C5F8E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3876"/>
    <w:rsid w:val="008735F9"/>
    <w:rsid w:val="00890EC6"/>
    <w:rsid w:val="0089612D"/>
    <w:rsid w:val="008B0C4B"/>
    <w:rsid w:val="008B1AED"/>
    <w:rsid w:val="008B5848"/>
    <w:rsid w:val="008C3300"/>
    <w:rsid w:val="008C55FB"/>
    <w:rsid w:val="008C77EB"/>
    <w:rsid w:val="008D5B5F"/>
    <w:rsid w:val="008F11A6"/>
    <w:rsid w:val="00901CD2"/>
    <w:rsid w:val="00910FB1"/>
    <w:rsid w:val="00920484"/>
    <w:rsid w:val="009257E7"/>
    <w:rsid w:val="00936DDA"/>
    <w:rsid w:val="009465C0"/>
    <w:rsid w:val="0095337A"/>
    <w:rsid w:val="00954F7D"/>
    <w:rsid w:val="009573AE"/>
    <w:rsid w:val="009872B9"/>
    <w:rsid w:val="009A292A"/>
    <w:rsid w:val="009B19A7"/>
    <w:rsid w:val="009B20B8"/>
    <w:rsid w:val="009C427C"/>
    <w:rsid w:val="009E1684"/>
    <w:rsid w:val="009E1B5C"/>
    <w:rsid w:val="009F1E2C"/>
    <w:rsid w:val="009F415C"/>
    <w:rsid w:val="009F7DE1"/>
    <w:rsid w:val="00A01AD5"/>
    <w:rsid w:val="00A03DA9"/>
    <w:rsid w:val="00A05D0F"/>
    <w:rsid w:val="00A206EE"/>
    <w:rsid w:val="00A2710C"/>
    <w:rsid w:val="00A404A2"/>
    <w:rsid w:val="00A4084B"/>
    <w:rsid w:val="00A43502"/>
    <w:rsid w:val="00A50555"/>
    <w:rsid w:val="00A524CD"/>
    <w:rsid w:val="00A52B0E"/>
    <w:rsid w:val="00A625E9"/>
    <w:rsid w:val="00A63213"/>
    <w:rsid w:val="00A64E4C"/>
    <w:rsid w:val="00A652DE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1999"/>
    <w:rsid w:val="00AD5113"/>
    <w:rsid w:val="00AE67BA"/>
    <w:rsid w:val="00AE6CB3"/>
    <w:rsid w:val="00AF2F59"/>
    <w:rsid w:val="00AF49DF"/>
    <w:rsid w:val="00B02CD2"/>
    <w:rsid w:val="00B07FBA"/>
    <w:rsid w:val="00B10EDC"/>
    <w:rsid w:val="00B17FB6"/>
    <w:rsid w:val="00B238F3"/>
    <w:rsid w:val="00B27D29"/>
    <w:rsid w:val="00B35B83"/>
    <w:rsid w:val="00B36F00"/>
    <w:rsid w:val="00B53095"/>
    <w:rsid w:val="00B57B3F"/>
    <w:rsid w:val="00B6074C"/>
    <w:rsid w:val="00B66014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5C13"/>
    <w:rsid w:val="00BD6CE2"/>
    <w:rsid w:val="00BD6DFA"/>
    <w:rsid w:val="00BE178A"/>
    <w:rsid w:val="00BE19B6"/>
    <w:rsid w:val="00BE4E17"/>
    <w:rsid w:val="00BE74DD"/>
    <w:rsid w:val="00BF112B"/>
    <w:rsid w:val="00C00A15"/>
    <w:rsid w:val="00C00EDA"/>
    <w:rsid w:val="00C10AE5"/>
    <w:rsid w:val="00C12565"/>
    <w:rsid w:val="00C13109"/>
    <w:rsid w:val="00C1696F"/>
    <w:rsid w:val="00C220E8"/>
    <w:rsid w:val="00C33765"/>
    <w:rsid w:val="00C373AA"/>
    <w:rsid w:val="00C63501"/>
    <w:rsid w:val="00C71300"/>
    <w:rsid w:val="00C824A2"/>
    <w:rsid w:val="00CA141C"/>
    <w:rsid w:val="00CA5956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5AD6"/>
    <w:rsid w:val="00D0088B"/>
    <w:rsid w:val="00D07F56"/>
    <w:rsid w:val="00D12492"/>
    <w:rsid w:val="00D21E0C"/>
    <w:rsid w:val="00D30FC7"/>
    <w:rsid w:val="00D3361E"/>
    <w:rsid w:val="00D50674"/>
    <w:rsid w:val="00D52037"/>
    <w:rsid w:val="00D57CF4"/>
    <w:rsid w:val="00D62397"/>
    <w:rsid w:val="00D70CB5"/>
    <w:rsid w:val="00D83201"/>
    <w:rsid w:val="00D91D59"/>
    <w:rsid w:val="00DC3EB5"/>
    <w:rsid w:val="00DC4AD4"/>
    <w:rsid w:val="00DC62EE"/>
    <w:rsid w:val="00DD06E7"/>
    <w:rsid w:val="00E014BC"/>
    <w:rsid w:val="00E036BE"/>
    <w:rsid w:val="00E07049"/>
    <w:rsid w:val="00E17D61"/>
    <w:rsid w:val="00E272F4"/>
    <w:rsid w:val="00E5131F"/>
    <w:rsid w:val="00E65062"/>
    <w:rsid w:val="00E66D09"/>
    <w:rsid w:val="00E67110"/>
    <w:rsid w:val="00E708D3"/>
    <w:rsid w:val="00E744EB"/>
    <w:rsid w:val="00E77541"/>
    <w:rsid w:val="00E8098B"/>
    <w:rsid w:val="00E94BFE"/>
    <w:rsid w:val="00EA07D2"/>
    <w:rsid w:val="00EA38CE"/>
    <w:rsid w:val="00EC0A5D"/>
    <w:rsid w:val="00ED269D"/>
    <w:rsid w:val="00EE5356"/>
    <w:rsid w:val="00EF1BBD"/>
    <w:rsid w:val="00F0502F"/>
    <w:rsid w:val="00F05E57"/>
    <w:rsid w:val="00F07AE1"/>
    <w:rsid w:val="00F14CA2"/>
    <w:rsid w:val="00F2160F"/>
    <w:rsid w:val="00F220B8"/>
    <w:rsid w:val="00F22C5F"/>
    <w:rsid w:val="00F2634A"/>
    <w:rsid w:val="00F50DE0"/>
    <w:rsid w:val="00F53164"/>
    <w:rsid w:val="00F609B8"/>
    <w:rsid w:val="00F834AC"/>
    <w:rsid w:val="00F91BD4"/>
    <w:rsid w:val="00FA0EB0"/>
    <w:rsid w:val="00FA5785"/>
    <w:rsid w:val="00FB0192"/>
    <w:rsid w:val="00FC3C82"/>
    <w:rsid w:val="00FD4FEC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TableCol2"/>
    <w:autoRedefine/>
    <w:qFormat/>
    <w:rsid w:val="00B80D1A"/>
    <w:pPr>
      <w:numPr>
        <w:numId w:val="0"/>
      </w:numPr>
    </w:p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Props1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DE15FD-550A-490C-9F0A-519336DD88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c3098-77dd-4dd2-b6cc-f8e215c595a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ce4c3098-77dd-4dd2-b6cc-f8e215c595a5"/>
    <ds:schemaRef ds:uri="http://schemas.microsoft.com/office/infopath/2007/PartnerControls"/>
    <ds:schemaRef ds:uri="4fa1db89-4933-4f22-b99e-ffd049cf66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11</cp:revision>
  <cp:lastPrinted>2021-09-07T02:51:00Z</cp:lastPrinted>
  <dcterms:created xsi:type="dcterms:W3CDTF">2022-08-18T05:12:00Z</dcterms:created>
  <dcterms:modified xsi:type="dcterms:W3CDTF">2022-09-21T00:39:00Z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0x0101003D4621DE78704141A7FB0961A450A865</vt:lpwstr>
  </property>
  <property fmtid="{D5CDD505-2E9C-101B-9397-08002B2CF9AE}" pid="3" name="MediaServiceImageTags">
    <vt:lpwstr/>
  </property>
</Properties>
</file>