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9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36" w:type="dxa"/>
        <w:tblInd w:w="510" w:type="dxa"/>
        <w:tblLook w:val="04A0" w:firstRow="1" w:lastRow="0" w:firstColumn="1" w:lastColumn="0" w:noHBand="0" w:noVBand="1"/>
      </w:tblPr>
      <w:tblGrid>
        <w:gridCol w:w="9236"/>
      </w:tblGrid>
      <w:tr w:rsidR="00E32C87" w:rsidRPr="008802FA" w:rsidTr="00F46875">
        <w:trPr>
          <w:trHeight w:val="2778"/>
        </w:trPr>
        <w:tc>
          <w:tcPr>
            <w:tcW w:w="9236" w:type="dxa"/>
          </w:tcPr>
          <w:bookmarkStart w:id="0" w:name="_Toc152060012"/>
          <w:bookmarkStart w:id="1" w:name="_Toc205301461"/>
          <w:bookmarkStart w:id="2" w:name="_Toc378152824"/>
          <w:bookmarkStart w:id="3" w:name="_Toc482368373"/>
          <w:p w:rsidR="00E32C87" w:rsidRPr="008802FA" w:rsidRDefault="00E32C87" w:rsidP="00487A65">
            <w:pPr>
              <w:pStyle w:val="Content"/>
              <w:spacing w:before="240" w:after="240"/>
              <w:ind w:firstLineChars="0" w:firstLine="0"/>
              <w:jc w:val="both"/>
              <w:rPr>
                <w:rFonts w:ascii="宋体" w:eastAsia="宋体" w:hAnsi="宋体"/>
                <w:color w:val="000000" w:themeColor="text1"/>
              </w:rPr>
            </w:pPr>
            <w:r w:rsidRPr="008802FA">
              <w:rPr>
                <w:rFonts w:ascii="宋体" w:eastAsia="宋体" w:hAnsi="宋体"/>
                <w:noProof/>
                <w:color w:val="000000" w:themeColor="text1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5196BB55" wp14:editId="1E9D8A24">
                      <wp:simplePos x="0" y="0"/>
                      <wp:positionH relativeFrom="column">
                        <wp:posOffset>-179164</wp:posOffset>
                      </wp:positionH>
                      <wp:positionV relativeFrom="paragraph">
                        <wp:posOffset>1766312</wp:posOffset>
                      </wp:positionV>
                      <wp:extent cx="6065520" cy="2446655"/>
                      <wp:effectExtent l="0" t="0" r="0" b="2540"/>
                      <wp:wrapNone/>
                      <wp:docPr id="123" name="组合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065520" cy="2446655"/>
                                <a:chOff x="-7858" y="-7858"/>
                                <a:chExt cx="99298" cy="6715"/>
                              </a:xfrm>
                            </wpg:grpSpPr>
                            <wps:wsp>
                              <wps:cNvPr id="124" name="矩形 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7858" y="-7858"/>
                                  <a:ext cx="92715" cy="67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69696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254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E32C87" w:rsidRDefault="00E32C87" w:rsidP="00E32C87">
                                    <w:pPr>
                                      <w:spacing w:before="120" w:after="120"/>
                                      <w:ind w:firstLine="420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25" name="矩形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948" y="-7858"/>
                                  <a:ext cx="5492" cy="67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C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25400">
                                      <a:solidFill>
                                        <a:srgbClr val="000000"/>
                                      </a:solidFill>
                                      <a:prstDash val="sysDot"/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E32C87" w:rsidRDefault="00E32C87" w:rsidP="00E32C87">
                                    <w:pPr>
                                      <w:spacing w:before="120" w:after="120"/>
                                      <w:ind w:firstLine="420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196BB55" id="组合 21" o:spid="_x0000_s1026" style="position:absolute;left:0;text-align:left;margin-left:-14.1pt;margin-top:139.1pt;width:477.6pt;height:192.65pt;z-index:-251657216;mso-width-relative:margin;mso-height-relative:margin" coordorigin="-7858,-7858" coordsize="99298,6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">
                      <v:rect id="矩形 10" o:spid="_x0000_s1027" style="position:absolute;left:-7858;top:-7858;width:92715;height:6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" fillcolor="#969696" stroked="f" strokeweight="2pt">
                        <v:textbox>
                          <w:txbxContent>
                            <w:p w:rsidR="00E32C87" w:rsidRDefault="00E32C87" w:rsidP="00E32C87">
                              <w:pPr>
                                <w:spacing w:before="120" w:after="120"/>
                                <w:ind w:firstLine="420"/>
                              </w:pPr>
                            </w:p>
                          </w:txbxContent>
                        </v:textbox>
                      </v:rect>
                      <v:rect id="矩形 13" o:spid="_x0000_s1028" style="position:absolute;left:85948;top:-7858;width:5492;height:6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" fillcolor="#ffc000" stroked="f" strokeweight="2pt">
                        <v:stroke dashstyle="1 1"/>
                        <v:textbox>
                          <w:txbxContent>
                            <w:p w:rsidR="00E32C87" w:rsidRDefault="00E32C87" w:rsidP="00E32C87">
                              <w:pPr>
                                <w:spacing w:before="120" w:after="120"/>
                                <w:ind w:firstLine="420"/>
                              </w:pP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bookmarkEnd w:id="0"/>
            <w:bookmarkEnd w:id="1"/>
          </w:p>
        </w:tc>
      </w:tr>
      <w:tr w:rsidR="00E32C87" w:rsidRPr="008802FA" w:rsidTr="00B432FD">
        <w:trPr>
          <w:trHeight w:val="2891"/>
        </w:trPr>
        <w:tc>
          <w:tcPr>
            <w:tcW w:w="9236" w:type="dxa"/>
          </w:tcPr>
          <w:p w:rsidR="00E32C87" w:rsidRPr="007F124C" w:rsidRDefault="00E32C87" w:rsidP="00F46875">
            <w:pPr>
              <w:spacing w:before="120" w:after="120"/>
              <w:ind w:firstLine="1124"/>
              <w:rPr>
                <w:rFonts w:ascii="宋体" w:eastAsia="宋体" w:hAnsi="宋体"/>
                <w:b/>
                <w:color w:val="FFFFFF" w:themeColor="background1"/>
                <w:sz w:val="56"/>
                <w:szCs w:val="60"/>
              </w:rPr>
            </w:pPr>
            <w:r w:rsidRPr="007F124C">
              <w:rPr>
                <w:rFonts w:ascii="宋体" w:eastAsia="宋体" w:hAnsi="宋体"/>
                <w:b/>
                <w:color w:val="FFFFFF" w:themeColor="background1"/>
                <w:sz w:val="56"/>
                <w:szCs w:val="60"/>
              </w:rPr>
              <w:t>移动</w:t>
            </w:r>
            <w:r>
              <w:rPr>
                <w:rFonts w:ascii="宋体" w:eastAsia="宋体" w:hAnsi="宋体"/>
                <w:b/>
                <w:color w:val="FFFFFF" w:themeColor="background1"/>
                <w:sz w:val="56"/>
                <w:szCs w:val="60"/>
              </w:rPr>
              <w:t>AGV</w:t>
            </w:r>
            <w:r w:rsidRPr="007F124C">
              <w:rPr>
                <w:rFonts w:ascii="宋体" w:eastAsia="宋体" w:hAnsi="宋体"/>
                <w:b/>
                <w:color w:val="FFFFFF" w:themeColor="background1"/>
                <w:sz w:val="56"/>
                <w:szCs w:val="60"/>
              </w:rPr>
              <w:t>集成控制系统</w:t>
            </w:r>
          </w:p>
          <w:p w:rsidR="00E32C87" w:rsidRPr="007F124C" w:rsidRDefault="00E32C87" w:rsidP="00F46875">
            <w:pPr>
              <w:spacing w:before="120" w:after="120"/>
              <w:ind w:firstLine="1124"/>
              <w:rPr>
                <w:rFonts w:ascii="宋体" w:eastAsia="宋体" w:hAnsi="宋体"/>
                <w:b/>
                <w:color w:val="FFFFFF" w:themeColor="background1"/>
                <w:sz w:val="56"/>
                <w:szCs w:val="60"/>
              </w:rPr>
            </w:pPr>
            <w:r>
              <w:rPr>
                <w:rFonts w:ascii="宋体" w:eastAsia="宋体" w:hAnsi="宋体" w:hint="eastAsia"/>
                <w:b/>
                <w:color w:val="FFFFFF" w:themeColor="background1"/>
                <w:sz w:val="56"/>
                <w:szCs w:val="60"/>
              </w:rPr>
              <w:t>特性配置说明</w:t>
            </w:r>
          </w:p>
          <w:p w:rsidR="00E32C87" w:rsidRPr="008802FA" w:rsidRDefault="00E32C87" w:rsidP="00F46875">
            <w:pPr>
              <w:spacing w:before="120" w:after="120"/>
              <w:ind w:firstLine="964"/>
              <w:rPr>
                <w:rFonts w:ascii="宋体" w:eastAsia="宋体" w:hAnsi="宋体"/>
                <w:b/>
                <w:color w:val="000000" w:themeColor="text1"/>
                <w:sz w:val="48"/>
                <w:szCs w:val="48"/>
              </w:rPr>
            </w:pPr>
          </w:p>
        </w:tc>
      </w:tr>
    </w:tbl>
    <w:p w:rsidR="00E32C87" w:rsidRPr="008802FA" w:rsidRDefault="00E32C87" w:rsidP="00E32C87">
      <w:pPr>
        <w:spacing w:before="120" w:after="120"/>
        <w:ind w:firstLine="420"/>
        <w:rPr>
          <w:rFonts w:ascii="宋体" w:eastAsia="宋体" w:hAnsi="宋体"/>
          <w:color w:val="000000" w:themeColor="text1"/>
        </w:rPr>
        <w:sectPr w:rsidR="00E32C87" w:rsidRPr="008802FA" w:rsidSect="00E32C8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 w:code="9"/>
          <w:pgMar w:top="851" w:right="1134" w:bottom="1134" w:left="1134" w:header="850" w:footer="283" w:gutter="0"/>
          <w:pgNumType w:fmt="upperRoman" w:start="1"/>
          <w:cols w:space="425"/>
          <w:titlePg/>
          <w:docGrid w:linePitch="312"/>
        </w:sectPr>
      </w:pPr>
    </w:p>
    <w:p w:rsidR="00E32C87" w:rsidRPr="007F124C" w:rsidRDefault="00E32C87" w:rsidP="00E32C87">
      <w:pPr>
        <w:pStyle w:val="Content"/>
        <w:ind w:firstLine="960"/>
      </w:pPr>
      <w:bookmarkStart w:id="4" w:name="_Toc205301462"/>
      <w:bookmarkEnd w:id="2"/>
      <w:bookmarkEnd w:id="3"/>
      <w:r>
        <w:rPr>
          <w:rFonts w:hint="eastAsia"/>
        </w:rPr>
        <w:lastRenderedPageBreak/>
        <w:t>修订记录</w:t>
      </w:r>
      <w:bookmarkEnd w:id="4"/>
    </w:p>
    <w:p w:rsidR="00E32C87" w:rsidRPr="00CF26B6" w:rsidRDefault="00E32C87" w:rsidP="00E32C87">
      <w:pPr>
        <w:pStyle w:val="affb"/>
        <w:spacing w:before="156" w:after="156" w:line="300" w:lineRule="auto"/>
        <w:ind w:firstLineChars="0" w:firstLine="0"/>
        <w:rPr>
          <w:rFonts w:ascii="宋体" w:eastAsia="宋体" w:hAnsi="宋体"/>
          <w:b/>
          <w:color w:val="000000" w:themeColor="text1"/>
        </w:rPr>
      </w:pPr>
      <w:r w:rsidRPr="007F124C">
        <w:rPr>
          <w:rFonts w:ascii="宋体" w:eastAsia="宋体" w:hAnsi="宋体"/>
          <w:b/>
          <w:color w:val="000000" w:themeColor="text1"/>
        </w:rPr>
        <w:t>修订记录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1"/>
        <w:gridCol w:w="5151"/>
        <w:gridCol w:w="66"/>
        <w:gridCol w:w="1317"/>
        <w:gridCol w:w="48"/>
        <w:gridCol w:w="1953"/>
      </w:tblGrid>
      <w:tr w:rsidR="00E32C87" w:rsidRPr="008802FA" w:rsidTr="00F46875">
        <w:trPr>
          <w:cantSplit/>
          <w:trHeight w:val="20"/>
          <w:tblHeader/>
        </w:trPr>
        <w:tc>
          <w:tcPr>
            <w:tcW w:w="1266" w:type="dxa"/>
            <w:shd w:val="clear" w:color="auto" w:fill="D9D9D9"/>
            <w:vAlign w:val="center"/>
          </w:tcPr>
          <w:p w:rsidR="00E32C87" w:rsidRPr="008802FA" w:rsidRDefault="00E32C87" w:rsidP="00F46875">
            <w:pPr>
              <w:pStyle w:val="aff9"/>
              <w:spacing w:before="156" w:after="156"/>
              <w:ind w:firstLine="420"/>
              <w:jc w:val="center"/>
            </w:pPr>
            <w:r w:rsidRPr="008802FA">
              <w:t>版本号</w:t>
            </w:r>
          </w:p>
        </w:tc>
        <w:tc>
          <w:tcPr>
            <w:tcW w:w="5392" w:type="dxa"/>
            <w:shd w:val="clear" w:color="auto" w:fill="D9D9D9"/>
            <w:vAlign w:val="center"/>
          </w:tcPr>
          <w:p w:rsidR="00E32C87" w:rsidRPr="008802FA" w:rsidRDefault="00E32C87" w:rsidP="00F46875">
            <w:pPr>
              <w:pStyle w:val="aff9"/>
              <w:spacing w:before="156" w:after="156"/>
              <w:ind w:firstLine="420"/>
              <w:jc w:val="center"/>
            </w:pPr>
            <w:r w:rsidRPr="008802FA">
              <w:t>修订内容</w:t>
            </w:r>
          </w:p>
        </w:tc>
        <w:tc>
          <w:tcPr>
            <w:tcW w:w="1459" w:type="dxa"/>
            <w:gridSpan w:val="3"/>
            <w:shd w:val="clear" w:color="auto" w:fill="D9D9D9"/>
            <w:vAlign w:val="center"/>
          </w:tcPr>
          <w:p w:rsidR="00E32C87" w:rsidRPr="008802FA" w:rsidRDefault="00E32C87" w:rsidP="00F46875">
            <w:pPr>
              <w:pStyle w:val="aff9"/>
              <w:spacing w:before="156" w:after="156"/>
              <w:ind w:firstLine="420"/>
              <w:jc w:val="center"/>
            </w:pPr>
            <w:r w:rsidRPr="008802FA">
              <w:t>发布日期</w:t>
            </w:r>
          </w:p>
        </w:tc>
        <w:tc>
          <w:tcPr>
            <w:tcW w:w="1659" w:type="dxa"/>
            <w:shd w:val="clear" w:color="auto" w:fill="D9D9D9"/>
          </w:tcPr>
          <w:p w:rsidR="00E32C87" w:rsidRPr="008802FA" w:rsidRDefault="00E32C87" w:rsidP="00F46875">
            <w:pPr>
              <w:pStyle w:val="aff9"/>
              <w:spacing w:before="156" w:after="156"/>
              <w:ind w:firstLine="420"/>
              <w:jc w:val="center"/>
            </w:pPr>
            <w:r>
              <w:rPr>
                <w:rFonts w:hint="eastAsia"/>
              </w:rPr>
              <w:t>适配版本</w:t>
            </w:r>
          </w:p>
        </w:tc>
      </w:tr>
      <w:tr w:rsidR="00E32C87" w:rsidRPr="008802FA" w:rsidTr="00F46875">
        <w:trPr>
          <w:cantSplit/>
          <w:trHeight w:val="20"/>
        </w:trPr>
        <w:tc>
          <w:tcPr>
            <w:tcW w:w="1266" w:type="dxa"/>
            <w:vAlign w:val="center"/>
          </w:tcPr>
          <w:p w:rsidR="00E32C87" w:rsidRDefault="00E32C87" w:rsidP="00F46875">
            <w:pPr>
              <w:pStyle w:val="aff8"/>
              <w:spacing w:before="156" w:after="156"/>
              <w:ind w:firstLine="420"/>
              <w:jc w:val="center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V</w:t>
            </w:r>
            <w:r>
              <w:rPr>
                <w:rFonts w:ascii="宋体" w:hAnsi="宋体"/>
                <w:color w:val="000000" w:themeColor="text1"/>
              </w:rPr>
              <w:t>1</w:t>
            </w:r>
          </w:p>
        </w:tc>
        <w:tc>
          <w:tcPr>
            <w:tcW w:w="5459" w:type="dxa"/>
            <w:gridSpan w:val="2"/>
            <w:vAlign w:val="center"/>
          </w:tcPr>
          <w:p w:rsidR="00E32C87" w:rsidRDefault="004A411C" w:rsidP="007D1306">
            <w:pPr>
              <w:pStyle w:val="aff8"/>
              <w:widowControl w:val="0"/>
              <w:spacing w:beforeLines="0" w:before="156" w:afterLines="0" w:after="156"/>
              <w:ind w:left="780" w:firstLineChars="0" w:firstLine="0"/>
              <w:jc w:val="both"/>
              <w:rPr>
                <w:rFonts w:ascii="宋体" w:hAnsi="宋体"/>
                <w:color w:val="000000" w:themeColor="text1"/>
              </w:rPr>
            </w:pPr>
            <w:r w:rsidRPr="004A411C">
              <w:rPr>
                <w:rFonts w:ascii="宋体" w:hAnsi="宋体" w:hint="eastAsia"/>
                <w:color w:val="000000" w:themeColor="text1"/>
              </w:rPr>
              <w:t>富阳A</w:t>
            </w:r>
            <w:r w:rsidR="007D1306">
              <w:rPr>
                <w:rFonts w:ascii="宋体" w:hAnsi="宋体"/>
                <w:color w:val="000000" w:themeColor="text1"/>
              </w:rPr>
              <w:t>4</w:t>
            </w:r>
            <w:r w:rsidRPr="004A411C">
              <w:rPr>
                <w:rFonts w:ascii="宋体" w:hAnsi="宋体" w:hint="eastAsia"/>
                <w:color w:val="000000" w:themeColor="text1"/>
              </w:rPr>
              <w:t>-</w:t>
            </w:r>
            <w:r w:rsidR="007D1306" w:rsidRPr="007D1306">
              <w:rPr>
                <w:rFonts w:ascii="宋体" w:hAnsi="宋体" w:hint="eastAsia"/>
                <w:color w:val="000000" w:themeColor="text1"/>
              </w:rPr>
              <w:t>2</w:t>
            </w:r>
            <w:r w:rsidR="007D1306">
              <w:rPr>
                <w:rFonts w:ascii="宋体" w:hAnsi="宋体" w:hint="eastAsia"/>
                <w:color w:val="000000" w:themeColor="text1"/>
              </w:rPr>
              <w:t>结构件定制</w:t>
            </w:r>
            <w:r w:rsidRPr="004A411C">
              <w:rPr>
                <w:rFonts w:ascii="宋体" w:hAnsi="宋体" w:hint="eastAsia"/>
                <w:color w:val="000000" w:themeColor="text1"/>
              </w:rPr>
              <w:t>-</w:t>
            </w:r>
            <w:r w:rsidR="007D1306" w:rsidRPr="007D1306">
              <w:rPr>
                <w:rFonts w:ascii="宋体" w:hAnsi="宋体" w:hint="eastAsia"/>
                <w:color w:val="000000" w:themeColor="text1"/>
              </w:rPr>
              <w:t>40环境设备阈值管控&amp;低电量换车</w:t>
            </w:r>
            <w:r w:rsidR="007D1306">
              <w:rPr>
                <w:rFonts w:ascii="宋体" w:hAnsi="宋体"/>
                <w:color w:val="000000" w:themeColor="text1"/>
              </w:rPr>
              <w:t xml:space="preserve"> </w:t>
            </w:r>
          </w:p>
        </w:tc>
        <w:tc>
          <w:tcPr>
            <w:tcW w:w="1350" w:type="dxa"/>
            <w:vAlign w:val="center"/>
          </w:tcPr>
          <w:p w:rsidR="00E32C87" w:rsidRDefault="00E32C87" w:rsidP="00F46875">
            <w:pPr>
              <w:pStyle w:val="aff8"/>
              <w:spacing w:before="156" w:after="156"/>
              <w:ind w:firstLine="420"/>
              <w:jc w:val="center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E32C87" w:rsidRDefault="00E32C87" w:rsidP="004A411C">
            <w:pPr>
              <w:pStyle w:val="aff8"/>
              <w:spacing w:before="156" w:after="156"/>
              <w:ind w:firstLine="420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ICS</w:t>
            </w:r>
            <w:r>
              <w:rPr>
                <w:rFonts w:ascii="宋体" w:hAnsi="宋体"/>
                <w:color w:val="000000" w:themeColor="text1"/>
              </w:rPr>
              <w:t>3.</w:t>
            </w:r>
            <w:r w:rsidR="004A411C">
              <w:rPr>
                <w:rFonts w:ascii="宋体" w:hAnsi="宋体"/>
                <w:color w:val="000000" w:themeColor="text1"/>
              </w:rPr>
              <w:t>4</w:t>
            </w:r>
            <w:r>
              <w:rPr>
                <w:rFonts w:ascii="宋体" w:hAnsi="宋体"/>
                <w:color w:val="000000" w:themeColor="text1"/>
              </w:rPr>
              <w:t>&amp;RCS4.</w:t>
            </w:r>
            <w:r w:rsidR="004A411C">
              <w:rPr>
                <w:rFonts w:ascii="宋体" w:hAnsi="宋体"/>
                <w:color w:val="000000" w:themeColor="text1"/>
              </w:rPr>
              <w:t>4</w:t>
            </w:r>
            <w:r>
              <w:rPr>
                <w:rFonts w:ascii="宋体" w:hAnsi="宋体" w:hint="eastAsia"/>
                <w:color w:val="000000" w:themeColor="text1"/>
              </w:rPr>
              <w:t>及以后版本</w:t>
            </w:r>
          </w:p>
        </w:tc>
      </w:tr>
    </w:tbl>
    <w:p w:rsidR="00E32C87" w:rsidRPr="004A411C" w:rsidRDefault="00E32C87" w:rsidP="00E32C87">
      <w:pPr>
        <w:spacing w:before="156" w:after="156"/>
        <w:ind w:firstLine="420"/>
        <w:sectPr w:rsidR="00E32C87" w:rsidRPr="004A411C" w:rsidSect="00F46875">
          <w:headerReference w:type="even" r:id="rId14"/>
          <w:headerReference w:type="default" r:id="rId15"/>
          <w:headerReference w:type="first" r:id="rId16"/>
          <w:footerReference w:type="first" r:id="rId17"/>
          <w:pgSz w:w="11906" w:h="16838"/>
          <w:pgMar w:top="851" w:right="1134" w:bottom="1134" w:left="1134" w:header="283" w:footer="283" w:gutter="0"/>
          <w:pgNumType w:fmt="upperRoman" w:start="1"/>
          <w:cols w:space="425"/>
          <w:titlePg/>
          <w:docGrid w:type="lines" w:linePitch="312"/>
        </w:sectPr>
      </w:pPr>
    </w:p>
    <w:p w:rsidR="00E32C87" w:rsidRDefault="00E32C87" w:rsidP="00E32C87">
      <w:pPr>
        <w:spacing w:before="156" w:after="156"/>
        <w:rPr>
          <w:rFonts w:ascii="宋体" w:eastAsia="宋体" w:hAnsi="宋体"/>
          <w:color w:val="000000" w:themeColor="text1"/>
        </w:rPr>
      </w:pPr>
    </w:p>
    <w:p w:rsidR="00E32C87" w:rsidRPr="008802FA" w:rsidRDefault="00E32C87" w:rsidP="00E32C87">
      <w:pPr>
        <w:pStyle w:val="Content0"/>
        <w:spacing w:before="312" w:after="312"/>
        <w:ind w:firstLine="960"/>
        <w:rPr>
          <w:rFonts w:ascii="宋体" w:eastAsia="宋体" w:hAnsi="宋体"/>
          <w:color w:val="000000" w:themeColor="text1"/>
        </w:rPr>
      </w:pPr>
      <w:r w:rsidRPr="008802FA">
        <w:rPr>
          <w:rFonts w:ascii="宋体" w:eastAsia="宋体" w:hAnsi="宋体"/>
          <w:color w:val="000000" w:themeColor="text1"/>
        </w:rPr>
        <w:t>目录</w:t>
      </w:r>
    </w:p>
    <w:p w:rsidR="00487A65" w:rsidRDefault="00E32C87">
      <w:pPr>
        <w:pStyle w:val="13"/>
        <w:rPr>
          <w:rFonts w:cstheme="minorBidi"/>
          <w:b w:val="0"/>
          <w:bCs w:val="0"/>
          <w:caps w:val="0"/>
          <w:noProof/>
          <w:kern w:val="2"/>
          <w:sz w:val="21"/>
          <w:szCs w:val="22"/>
        </w:rPr>
      </w:pPr>
      <w:r w:rsidRPr="008802FA">
        <w:rPr>
          <w:rFonts w:ascii="宋体" w:hAnsi="宋体"/>
          <w:b w:val="0"/>
          <w:color w:val="000000" w:themeColor="text1"/>
        </w:rPr>
        <w:fldChar w:fldCharType="begin"/>
      </w:r>
      <w:r w:rsidRPr="008802FA">
        <w:rPr>
          <w:rFonts w:ascii="宋体" w:hAnsi="宋体"/>
          <w:b w:val="0"/>
          <w:color w:val="000000" w:themeColor="text1"/>
        </w:rPr>
        <w:instrText xml:space="preserve"> TOC \o "1-3" \u </w:instrText>
      </w:r>
      <w:r w:rsidRPr="008802FA">
        <w:rPr>
          <w:rFonts w:ascii="宋体" w:hAnsi="宋体"/>
          <w:b w:val="0"/>
          <w:color w:val="000000" w:themeColor="text1"/>
        </w:rPr>
        <w:fldChar w:fldCharType="separate"/>
      </w:r>
      <w:r w:rsidR="00487A65">
        <w:rPr>
          <w:noProof/>
        </w:rPr>
        <w:tab/>
      </w:r>
      <w:r w:rsidR="00487A65">
        <w:rPr>
          <w:noProof/>
        </w:rPr>
        <w:fldChar w:fldCharType="begin"/>
      </w:r>
      <w:r w:rsidR="00487A65">
        <w:rPr>
          <w:noProof/>
        </w:rPr>
        <w:instrText xml:space="preserve"> PAGEREF _Toc205301461 \h </w:instrText>
      </w:r>
      <w:r w:rsidR="00487A65">
        <w:rPr>
          <w:noProof/>
        </w:rPr>
      </w:r>
      <w:r w:rsidR="00487A65">
        <w:rPr>
          <w:noProof/>
        </w:rPr>
        <w:fldChar w:fldCharType="separate"/>
      </w:r>
      <w:r w:rsidR="00EB1BF4">
        <w:rPr>
          <w:noProof/>
        </w:rPr>
        <w:t>I</w:t>
      </w:r>
      <w:r w:rsidR="00487A65">
        <w:rPr>
          <w:noProof/>
        </w:rPr>
        <w:fldChar w:fldCharType="end"/>
      </w:r>
    </w:p>
    <w:p w:rsidR="00487A65" w:rsidRDefault="00487A65">
      <w:pPr>
        <w:pStyle w:val="13"/>
        <w:rPr>
          <w:rFonts w:cstheme="minorBidi"/>
          <w:b w:val="0"/>
          <w:bCs w:val="0"/>
          <w:caps w:val="0"/>
          <w:noProof/>
          <w:kern w:val="2"/>
          <w:sz w:val="21"/>
          <w:szCs w:val="22"/>
        </w:rPr>
      </w:pPr>
      <w:r>
        <w:rPr>
          <w:noProof/>
        </w:rPr>
        <w:t>修订记录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_Toc205301462 \h </w:instrText>
      </w:r>
      <w:r>
        <w:rPr>
          <w:noProof/>
        </w:rPr>
      </w:r>
      <w:r>
        <w:rPr>
          <w:noProof/>
        </w:rPr>
        <w:fldChar w:fldCharType="separate"/>
      </w:r>
      <w:r w:rsidR="00EB1BF4">
        <w:rPr>
          <w:noProof/>
        </w:rPr>
        <w:t>I</w:t>
      </w:r>
      <w:r>
        <w:rPr>
          <w:noProof/>
        </w:rPr>
        <w:fldChar w:fldCharType="end"/>
      </w:r>
    </w:p>
    <w:p w:rsidR="00487A65" w:rsidRDefault="00487A65">
      <w:pPr>
        <w:pStyle w:val="13"/>
        <w:rPr>
          <w:rFonts w:cstheme="minorBidi"/>
          <w:b w:val="0"/>
          <w:bCs w:val="0"/>
          <w:caps w:val="0"/>
          <w:noProof/>
          <w:kern w:val="2"/>
          <w:sz w:val="21"/>
          <w:szCs w:val="22"/>
        </w:rPr>
      </w:pPr>
      <w:r>
        <w:rPr>
          <w:noProof/>
        </w:rPr>
        <w:t>1</w:t>
      </w:r>
      <w:r>
        <w:rPr>
          <w:rFonts w:cstheme="minorBidi"/>
          <w:b w:val="0"/>
          <w:bCs w:val="0"/>
          <w:caps w:val="0"/>
          <w:noProof/>
          <w:kern w:val="2"/>
          <w:sz w:val="21"/>
          <w:szCs w:val="22"/>
        </w:rPr>
        <w:tab/>
      </w:r>
      <w:r>
        <w:rPr>
          <w:noProof/>
        </w:rPr>
        <w:t>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_Toc205301463 \h </w:instrText>
      </w:r>
      <w:r>
        <w:rPr>
          <w:noProof/>
        </w:rPr>
      </w:r>
      <w:r>
        <w:rPr>
          <w:noProof/>
        </w:rPr>
        <w:fldChar w:fldCharType="separate"/>
      </w:r>
      <w:r w:rsidR="00EB1BF4">
        <w:rPr>
          <w:noProof/>
        </w:rPr>
        <w:t>3</w:t>
      </w:r>
      <w:r>
        <w:rPr>
          <w:noProof/>
        </w:rPr>
        <w:fldChar w:fldCharType="end"/>
      </w:r>
    </w:p>
    <w:p w:rsidR="00487A65" w:rsidRDefault="00487A65">
      <w:pPr>
        <w:pStyle w:val="13"/>
        <w:rPr>
          <w:rFonts w:cstheme="minorBidi"/>
          <w:b w:val="0"/>
          <w:bCs w:val="0"/>
          <w:caps w:val="0"/>
          <w:noProof/>
          <w:kern w:val="2"/>
          <w:sz w:val="21"/>
          <w:szCs w:val="22"/>
        </w:rPr>
      </w:pPr>
      <w:r>
        <w:rPr>
          <w:noProof/>
        </w:rPr>
        <w:t>2</w:t>
      </w:r>
      <w:r>
        <w:rPr>
          <w:rFonts w:cstheme="minorBidi"/>
          <w:b w:val="0"/>
          <w:bCs w:val="0"/>
          <w:caps w:val="0"/>
          <w:noProof/>
          <w:kern w:val="2"/>
          <w:sz w:val="21"/>
          <w:szCs w:val="22"/>
        </w:rPr>
        <w:tab/>
      </w:r>
      <w:r>
        <w:rPr>
          <w:noProof/>
        </w:rPr>
        <w:t>部署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_Toc205301464 \h </w:instrText>
      </w:r>
      <w:r>
        <w:rPr>
          <w:noProof/>
        </w:rPr>
      </w:r>
      <w:r>
        <w:rPr>
          <w:noProof/>
        </w:rPr>
        <w:fldChar w:fldCharType="separate"/>
      </w:r>
      <w:r w:rsidR="00EB1BF4">
        <w:rPr>
          <w:noProof/>
        </w:rPr>
        <w:t>4</w:t>
      </w:r>
      <w:r>
        <w:rPr>
          <w:noProof/>
        </w:rPr>
        <w:fldChar w:fldCharType="end"/>
      </w:r>
    </w:p>
    <w:p w:rsidR="00487A65" w:rsidRDefault="00487A65">
      <w:pPr>
        <w:pStyle w:val="13"/>
        <w:rPr>
          <w:rFonts w:cstheme="minorBidi"/>
          <w:b w:val="0"/>
          <w:bCs w:val="0"/>
          <w:caps w:val="0"/>
          <w:noProof/>
          <w:kern w:val="2"/>
          <w:sz w:val="21"/>
          <w:szCs w:val="22"/>
        </w:rPr>
      </w:pPr>
      <w:r>
        <w:rPr>
          <w:noProof/>
        </w:rPr>
        <w:t xml:space="preserve">3   </w:t>
      </w:r>
      <w:r>
        <w:rPr>
          <w:noProof/>
        </w:rPr>
        <w:t>配置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_Toc205301465 \h </w:instrText>
      </w:r>
      <w:r>
        <w:rPr>
          <w:noProof/>
        </w:rPr>
      </w:r>
      <w:r>
        <w:rPr>
          <w:noProof/>
        </w:rPr>
        <w:fldChar w:fldCharType="separate"/>
      </w:r>
      <w:r w:rsidR="00EB1BF4">
        <w:rPr>
          <w:noProof/>
        </w:rPr>
        <w:t>5</w:t>
      </w:r>
      <w:r>
        <w:rPr>
          <w:noProof/>
        </w:rPr>
        <w:fldChar w:fldCharType="end"/>
      </w:r>
    </w:p>
    <w:p w:rsidR="00E32C87" w:rsidRPr="008802FA" w:rsidRDefault="00E32C87" w:rsidP="00E32C87">
      <w:pPr>
        <w:spacing w:before="156" w:after="156"/>
        <w:ind w:firstLine="422"/>
        <w:rPr>
          <w:rFonts w:ascii="宋体" w:eastAsia="宋体" w:hAnsi="宋体"/>
          <w:color w:val="000000" w:themeColor="text1"/>
        </w:rPr>
        <w:sectPr w:rsidR="00E32C87" w:rsidRPr="008802FA" w:rsidSect="00F46875">
          <w:pgSz w:w="11906" w:h="16838"/>
          <w:pgMar w:top="851" w:right="1134" w:bottom="1134" w:left="1134" w:header="851" w:footer="283" w:gutter="0"/>
          <w:pgNumType w:fmt="upperRoman"/>
          <w:cols w:space="425"/>
          <w:titlePg/>
          <w:docGrid w:type="lines" w:linePitch="312"/>
        </w:sectPr>
      </w:pPr>
      <w:r w:rsidRPr="008802FA">
        <w:rPr>
          <w:rFonts w:ascii="宋体" w:eastAsia="宋体" w:hAnsi="宋体"/>
          <w:b/>
          <w:color w:val="000000" w:themeColor="text1"/>
        </w:rPr>
        <w:fldChar w:fldCharType="end"/>
      </w:r>
    </w:p>
    <w:p w:rsidR="00E32C87" w:rsidRPr="00F061C5" w:rsidRDefault="00E32C87" w:rsidP="00E32C87">
      <w:pPr>
        <w:pStyle w:val="10"/>
        <w:pageBreakBefore/>
        <w:spacing w:before="240" w:after="240"/>
        <w:ind w:left="883" w:firstLineChars="0" w:hanging="883"/>
      </w:pPr>
      <w:bookmarkStart w:id="5" w:name="_Toc432238037"/>
      <w:bookmarkStart w:id="6" w:name="_Toc450317993"/>
      <w:bookmarkStart w:id="7" w:name="_Toc451011683"/>
      <w:bookmarkStart w:id="8" w:name="_Toc163397674"/>
      <w:bookmarkStart w:id="9" w:name="_Toc205301463"/>
      <w:r w:rsidRPr="00F061C5">
        <w:rPr>
          <w:rFonts w:hint="eastAsia"/>
        </w:rPr>
        <w:lastRenderedPageBreak/>
        <w:t>概述</w:t>
      </w:r>
      <w:bookmarkEnd w:id="5"/>
      <w:bookmarkEnd w:id="6"/>
      <w:bookmarkEnd w:id="7"/>
      <w:bookmarkEnd w:id="8"/>
      <w:bookmarkEnd w:id="9"/>
    </w:p>
    <w:p w:rsidR="00D108AF" w:rsidRDefault="00E32C87" w:rsidP="00D108AF">
      <w:pPr>
        <w:rPr>
          <w:rFonts w:ascii="宋体" w:eastAsia="宋体" w:hAnsi="宋体" w:cs="微软雅黑"/>
          <w:color w:val="000000" w:themeColor="text1"/>
        </w:rPr>
      </w:pPr>
      <w:r w:rsidRPr="008802FA">
        <w:rPr>
          <w:rFonts w:ascii="宋体" w:eastAsia="宋体" w:hAnsi="宋体" w:cs="微软雅黑"/>
          <w:color w:val="000000" w:themeColor="text1"/>
        </w:rPr>
        <w:t>本文档编写</w:t>
      </w:r>
      <w:bookmarkStart w:id="10" w:name="_Toc163397675"/>
      <w:r w:rsidR="004A411C" w:rsidRPr="004A411C">
        <w:rPr>
          <w:rFonts w:ascii="宋体" w:eastAsia="宋体" w:hAnsi="宋体" w:cs="微软雅黑" w:hint="eastAsia"/>
          <w:color w:val="000000" w:themeColor="text1"/>
        </w:rPr>
        <w:t>富阳A</w:t>
      </w:r>
      <w:r w:rsidR="007D1306">
        <w:rPr>
          <w:rFonts w:ascii="宋体" w:eastAsia="宋体" w:hAnsi="宋体" w:cs="微软雅黑"/>
          <w:color w:val="000000" w:themeColor="text1"/>
        </w:rPr>
        <w:t>4</w:t>
      </w:r>
      <w:r w:rsidR="004A411C" w:rsidRPr="004A411C">
        <w:rPr>
          <w:rFonts w:ascii="宋体" w:eastAsia="宋体" w:hAnsi="宋体" w:cs="微软雅黑" w:hint="eastAsia"/>
          <w:color w:val="000000" w:themeColor="text1"/>
        </w:rPr>
        <w:t>-</w:t>
      </w:r>
      <w:r w:rsidR="007D1306" w:rsidRPr="007D1306">
        <w:rPr>
          <w:rFonts w:ascii="宋体" w:eastAsia="宋体" w:hAnsi="宋体" w:cs="微软雅黑" w:hint="eastAsia"/>
          <w:color w:val="000000" w:themeColor="text1"/>
        </w:rPr>
        <w:t>2</w:t>
      </w:r>
      <w:r w:rsidR="007D1306">
        <w:rPr>
          <w:rFonts w:ascii="宋体" w:eastAsia="宋体" w:hAnsi="宋体" w:cs="微软雅黑" w:hint="eastAsia"/>
          <w:color w:val="000000" w:themeColor="text1"/>
        </w:rPr>
        <w:t>结构件定制内容</w:t>
      </w:r>
      <w:r w:rsidR="004A411C" w:rsidRPr="004A411C">
        <w:rPr>
          <w:rFonts w:ascii="宋体" w:eastAsia="宋体" w:hAnsi="宋体" w:cs="微软雅黑" w:hint="eastAsia"/>
          <w:color w:val="000000" w:themeColor="text1"/>
        </w:rPr>
        <w:t>-</w:t>
      </w:r>
      <w:r w:rsidR="007D1306" w:rsidRPr="007D1306">
        <w:rPr>
          <w:rFonts w:ascii="宋体" w:eastAsia="宋体" w:hAnsi="宋体" w:cs="微软雅黑" w:hint="eastAsia"/>
          <w:color w:val="000000" w:themeColor="text1"/>
        </w:rPr>
        <w:t>40环境设备阈值管控&amp;低电量换车</w:t>
      </w:r>
    </w:p>
    <w:p w:rsidR="006A387B" w:rsidRDefault="006A387B" w:rsidP="00234604"/>
    <w:p w:rsidR="00234604" w:rsidRDefault="00234604" w:rsidP="00234604">
      <w:pPr>
        <w:rPr>
          <w:rFonts w:hint="eastAsia"/>
        </w:rPr>
      </w:pPr>
      <w:bookmarkStart w:id="11" w:name="_GoBack"/>
      <w:bookmarkEnd w:id="11"/>
      <w:r>
        <w:rPr>
          <w:rFonts w:hint="eastAsia"/>
        </w:rPr>
        <w:t>27</w:t>
      </w:r>
      <w:r>
        <w:rPr>
          <w:rFonts w:hint="eastAsia"/>
        </w:rPr>
        <w:t>环境有充电桩，</w:t>
      </w:r>
      <w:r>
        <w:rPr>
          <w:rFonts w:hint="eastAsia"/>
        </w:rPr>
        <w:t>40</w:t>
      </w:r>
      <w:r>
        <w:rPr>
          <w:rFonts w:hint="eastAsia"/>
        </w:rPr>
        <w:t>环境无充电桩。</w:t>
      </w:r>
    </w:p>
    <w:p w:rsidR="00234604" w:rsidRDefault="00234604" w:rsidP="00234604">
      <w:pPr>
        <w:rPr>
          <w:rFonts w:hint="eastAsia"/>
        </w:rPr>
      </w:pPr>
      <w:r>
        <w:rPr>
          <w:rFonts w:hint="eastAsia"/>
        </w:rPr>
        <w:t>定制</w:t>
      </w:r>
      <w:r>
        <w:rPr>
          <w:rFonts w:hint="eastAsia"/>
        </w:rPr>
        <w:t>40</w:t>
      </w:r>
      <w:r>
        <w:rPr>
          <w:rFonts w:hint="eastAsia"/>
        </w:rPr>
        <w:t>环境最低车数阈值，保证</w:t>
      </w:r>
      <w:r>
        <w:rPr>
          <w:rFonts w:hint="eastAsia"/>
        </w:rPr>
        <w:t>40</w:t>
      </w:r>
      <w:r>
        <w:rPr>
          <w:rFonts w:hint="eastAsia"/>
        </w:rPr>
        <w:t>环境的车数。并且</w:t>
      </w:r>
      <w:r>
        <w:rPr>
          <w:rFonts w:hint="eastAsia"/>
        </w:rPr>
        <w:t>40</w:t>
      </w:r>
      <w:r>
        <w:rPr>
          <w:rFonts w:hint="eastAsia"/>
        </w:rPr>
        <w:t>环境出现低电量车的情况下，需要与</w:t>
      </w:r>
      <w:r>
        <w:rPr>
          <w:rFonts w:hint="eastAsia"/>
        </w:rPr>
        <w:t>27</w:t>
      </w:r>
      <w:r>
        <w:rPr>
          <w:rFonts w:hint="eastAsia"/>
        </w:rPr>
        <w:t>环境电量高的车做交换。</w:t>
      </w:r>
    </w:p>
    <w:p w:rsidR="00D108AF" w:rsidRDefault="00D108AF" w:rsidP="00D108AF">
      <w:pPr>
        <w:pStyle w:val="10"/>
        <w:pageBreakBefore/>
        <w:spacing w:before="240" w:after="240"/>
        <w:ind w:left="883" w:firstLineChars="0" w:hanging="883"/>
      </w:pPr>
      <w:bookmarkStart w:id="12" w:name="_Toc205301464"/>
      <w:r>
        <w:rPr>
          <w:rFonts w:hint="eastAsia"/>
        </w:rPr>
        <w:lastRenderedPageBreak/>
        <w:t>部署</w:t>
      </w:r>
      <w:bookmarkEnd w:id="12"/>
    </w:p>
    <w:bookmarkEnd w:id="10"/>
    <w:p w:rsidR="001A375A" w:rsidRPr="001A375A" w:rsidRDefault="001A375A" w:rsidP="004A411C">
      <w:pPr>
        <w:spacing w:before="120" w:after="1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9057B43" wp14:editId="6256B412">
                <wp:simplePos x="0" y="0"/>
                <wp:positionH relativeFrom="margin">
                  <wp:align>left</wp:align>
                </wp:positionH>
                <wp:positionV relativeFrom="paragraph">
                  <wp:posOffset>544195</wp:posOffset>
                </wp:positionV>
                <wp:extent cx="5640070" cy="7622540"/>
                <wp:effectExtent l="0" t="0" r="17780" b="1651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0070" cy="7622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375A" w:rsidRPr="001A375A" w:rsidRDefault="001A375A" w:rsidP="001A375A">
                            <w:pPr>
                              <w:rPr>
                                <w:lang w:val="zh-CN"/>
                              </w:rPr>
                            </w:pPr>
                            <w:r w:rsidRPr="001A375A">
                              <w:rPr>
                                <w:lang w:val="zh-CN"/>
                              </w:rPr>
                              <w:t>spring.application.name=WDS-401519</w:t>
                            </w:r>
                          </w:p>
                          <w:p w:rsidR="001A375A" w:rsidRPr="001A375A" w:rsidRDefault="001A375A" w:rsidP="001A375A">
                            <w:pPr>
                              <w:rPr>
                                <w:lang w:val="zh-CN"/>
                              </w:rPr>
                            </w:pPr>
                            <w:r w:rsidRPr="001A375A">
                              <w:rPr>
                                <w:rFonts w:hint="eastAsia"/>
                                <w:lang w:val="zh-CN"/>
                              </w:rPr>
                              <w:t xml:space="preserve"># </w:t>
                            </w:r>
                            <w:r w:rsidRPr="001A375A">
                              <w:rPr>
                                <w:rFonts w:hint="eastAsia"/>
                                <w:lang w:val="zh-CN"/>
                              </w:rPr>
                              <w:t>定制项目端口号</w:t>
                            </w:r>
                          </w:p>
                          <w:p w:rsidR="001A375A" w:rsidRPr="001A375A" w:rsidRDefault="001A375A" w:rsidP="001A375A">
                            <w:pPr>
                              <w:rPr>
                                <w:lang w:val="zh-CN"/>
                              </w:rPr>
                            </w:pPr>
                            <w:r w:rsidRPr="001A375A">
                              <w:rPr>
                                <w:lang w:val="zh-CN"/>
                              </w:rPr>
                              <w:t>server.port=7015</w:t>
                            </w:r>
                          </w:p>
                          <w:p w:rsidR="001A375A" w:rsidRPr="001A375A" w:rsidRDefault="001A375A" w:rsidP="001A375A">
                            <w:pPr>
                              <w:rPr>
                                <w:lang w:val="zh-CN"/>
                              </w:rPr>
                            </w:pPr>
                            <w:r w:rsidRPr="001A375A">
                              <w:rPr>
                                <w:rFonts w:hint="eastAsia"/>
                                <w:lang w:val="zh-CN"/>
                              </w:rPr>
                              <w:t xml:space="preserve">#### </w:t>
                            </w:r>
                            <w:r w:rsidRPr="001A375A">
                              <w:rPr>
                                <w:rFonts w:hint="eastAsia"/>
                                <w:lang w:val="zh-CN"/>
                              </w:rPr>
                              <w:t>关闭定制项目的</w:t>
                            </w:r>
                            <w:r w:rsidRPr="001A375A">
                              <w:rPr>
                                <w:rFonts w:hint="eastAsia"/>
                                <w:lang w:val="zh-CN"/>
                              </w:rPr>
                              <w:t>feign</w:t>
                            </w:r>
                            <w:r w:rsidRPr="001A375A">
                              <w:rPr>
                                <w:rFonts w:hint="eastAsia"/>
                                <w:lang w:val="zh-CN"/>
                              </w:rPr>
                              <w:t>校验</w:t>
                            </w:r>
                          </w:p>
                          <w:p w:rsidR="001A375A" w:rsidRPr="001A375A" w:rsidRDefault="001A375A" w:rsidP="001A375A">
                            <w:pPr>
                              <w:rPr>
                                <w:lang w:val="zh-CN"/>
                              </w:rPr>
                            </w:pPr>
                            <w:r w:rsidRPr="001A375A">
                              <w:rPr>
                                <w:lang w:val="zh-CN"/>
                              </w:rPr>
                              <w:t>feign.auth.isopen=false</w:t>
                            </w:r>
                          </w:p>
                          <w:p w:rsidR="001A375A" w:rsidRPr="001A375A" w:rsidRDefault="001A375A" w:rsidP="001A375A">
                            <w:pPr>
                              <w:rPr>
                                <w:lang w:val="zh-CN"/>
                              </w:rPr>
                            </w:pPr>
                          </w:p>
                          <w:p w:rsidR="001A375A" w:rsidRPr="001A375A" w:rsidRDefault="001A375A" w:rsidP="001A375A">
                            <w:pPr>
                              <w:rPr>
                                <w:lang w:val="zh-CN"/>
                              </w:rPr>
                            </w:pPr>
                            <w:r w:rsidRPr="001A375A">
                              <w:rPr>
                                <w:lang w:val="zh-CN"/>
                              </w:rPr>
                              <w:t>mybatis.mapper-locations=classpath:mapper/*Mapper.xml</w:t>
                            </w:r>
                          </w:p>
                          <w:p w:rsidR="001A375A" w:rsidRPr="001A375A" w:rsidRDefault="001A375A" w:rsidP="001A375A">
                            <w:proofErr w:type="spellStart"/>
                            <w:proofErr w:type="gramStart"/>
                            <w:r w:rsidRPr="001A375A">
                              <w:t>mybatis.type</w:t>
                            </w:r>
                            <w:proofErr w:type="spellEnd"/>
                            <w:r w:rsidRPr="001A375A">
                              <w:t>-aliases-package=</w:t>
                            </w:r>
                            <w:proofErr w:type="spellStart"/>
                            <w:r w:rsidRPr="001A375A">
                              <w:t>cn.com.dahua</w:t>
                            </w:r>
                            <w:proofErr w:type="gramEnd"/>
                            <w:r w:rsidRPr="001A375A">
                              <w:t>.business.model.entity</w:t>
                            </w:r>
                            <w:proofErr w:type="spellEnd"/>
                          </w:p>
                          <w:p w:rsidR="001A375A" w:rsidRPr="001A375A" w:rsidRDefault="001A375A" w:rsidP="001A375A">
                            <w:proofErr w:type="spellStart"/>
                            <w:proofErr w:type="gramStart"/>
                            <w:r w:rsidRPr="001A375A">
                              <w:t>mybatis-plus.typeEnumsPackage</w:t>
                            </w:r>
                            <w:proofErr w:type="spellEnd"/>
                            <w:r w:rsidRPr="001A375A">
                              <w:t>=</w:t>
                            </w:r>
                            <w:proofErr w:type="spellStart"/>
                            <w:r w:rsidRPr="001A375A">
                              <w:t>cn.com.dahua.business</w:t>
                            </w:r>
                            <w:proofErr w:type="gramEnd"/>
                            <w:r w:rsidRPr="001A375A">
                              <w:t>.enums</w:t>
                            </w:r>
                            <w:proofErr w:type="spellEnd"/>
                          </w:p>
                          <w:p w:rsidR="001A375A" w:rsidRPr="001A375A" w:rsidRDefault="001A375A" w:rsidP="001A375A">
                            <w:proofErr w:type="spellStart"/>
                            <w:proofErr w:type="gramStart"/>
                            <w:r w:rsidRPr="001A375A">
                              <w:t>spring.main</w:t>
                            </w:r>
                            <w:proofErr w:type="gramEnd"/>
                            <w:r w:rsidRPr="001A375A">
                              <w:t>.allow</w:t>
                            </w:r>
                            <w:proofErr w:type="spellEnd"/>
                            <w:r w:rsidRPr="001A375A">
                              <w:t>-bean-definition-overriding=true</w:t>
                            </w:r>
                          </w:p>
                          <w:p w:rsidR="001A375A" w:rsidRPr="001A375A" w:rsidRDefault="001A375A" w:rsidP="001A375A">
                            <w:r w:rsidRPr="001A375A">
                              <w:t>mybatis-</w:t>
                            </w:r>
                            <w:proofErr w:type="gramStart"/>
                            <w:r w:rsidRPr="001A375A">
                              <w:t>plus.mapper</w:t>
                            </w:r>
                            <w:proofErr w:type="gramEnd"/>
                            <w:r w:rsidRPr="001A375A">
                              <w:t>-locations=classpath*:cn/com/dahua/*/mapper/mybatis/*.xml</w:t>
                            </w:r>
                          </w:p>
                          <w:p w:rsidR="001A375A" w:rsidRPr="001A375A" w:rsidRDefault="001A375A" w:rsidP="001A375A"/>
                          <w:p w:rsidR="001A375A" w:rsidRPr="001A375A" w:rsidRDefault="001A375A" w:rsidP="001A375A">
                            <w:pPr>
                              <w:rPr>
                                <w:lang w:val="zh-CN"/>
                              </w:rPr>
                            </w:pPr>
                            <w:r w:rsidRPr="001A375A">
                              <w:rPr>
                                <w:rFonts w:hint="eastAsia"/>
                                <w:lang w:val="zh-CN"/>
                              </w:rPr>
                              <w:t xml:space="preserve"># </w:t>
                            </w:r>
                            <w:r w:rsidRPr="001A375A">
                              <w:rPr>
                                <w:rFonts w:hint="eastAsia"/>
                                <w:lang w:val="zh-CN"/>
                              </w:rPr>
                              <w:t>发往</w:t>
                            </w:r>
                            <w:r w:rsidRPr="001A375A">
                              <w:rPr>
                                <w:rFonts w:hint="eastAsia"/>
                                <w:lang w:val="zh-CN"/>
                              </w:rPr>
                              <w:t>40</w:t>
                            </w:r>
                            <w:r w:rsidRPr="001A375A">
                              <w:rPr>
                                <w:rFonts w:hint="eastAsia"/>
                                <w:lang w:val="zh-CN"/>
                              </w:rPr>
                              <w:t>环境的</w:t>
                            </w:r>
                            <w:r w:rsidRPr="001A375A">
                              <w:rPr>
                                <w:rFonts w:hint="eastAsia"/>
                                <w:lang w:val="zh-CN"/>
                              </w:rPr>
                              <w:t>27</w:t>
                            </w:r>
                            <w:r w:rsidRPr="001A375A">
                              <w:rPr>
                                <w:rFonts w:hint="eastAsia"/>
                                <w:lang w:val="zh-CN"/>
                              </w:rPr>
                              <w:t>设备分组名称</w:t>
                            </w:r>
                          </w:p>
                          <w:p w:rsidR="001A375A" w:rsidRPr="001A375A" w:rsidRDefault="001A375A" w:rsidP="001A375A">
                            <w:pPr>
                              <w:rPr>
                                <w:lang w:val="zh-CN"/>
                              </w:rPr>
                            </w:pPr>
                            <w:r w:rsidRPr="001A375A">
                              <w:rPr>
                                <w:rFonts w:hint="eastAsia"/>
                                <w:lang w:val="zh-CN"/>
                              </w:rPr>
                              <w:t>agv.config.robotGroup=</w:t>
                            </w:r>
                            <w:r w:rsidRPr="001A375A">
                              <w:rPr>
                                <w:rFonts w:hint="eastAsia"/>
                                <w:lang w:val="zh-CN"/>
                              </w:rPr>
                              <w:t>测试分组</w:t>
                            </w:r>
                          </w:p>
                          <w:p w:rsidR="001A375A" w:rsidRPr="001A375A" w:rsidRDefault="001A375A" w:rsidP="001A375A">
                            <w:pPr>
                              <w:rPr>
                                <w:lang w:val="zh-CN"/>
                              </w:rPr>
                            </w:pPr>
                            <w:r w:rsidRPr="001A375A">
                              <w:rPr>
                                <w:rFonts w:hint="eastAsia"/>
                                <w:lang w:val="zh-CN"/>
                              </w:rPr>
                              <w:t># 40</w:t>
                            </w:r>
                            <w:r w:rsidRPr="001A375A">
                              <w:rPr>
                                <w:rFonts w:hint="eastAsia"/>
                                <w:lang w:val="zh-CN"/>
                              </w:rPr>
                              <w:t>环境内最少</w:t>
                            </w:r>
                            <w:r w:rsidRPr="001A375A">
                              <w:rPr>
                                <w:rFonts w:hint="eastAsia"/>
                                <w:lang w:val="zh-CN"/>
                              </w:rPr>
                              <w:t>27</w:t>
                            </w:r>
                            <w:r w:rsidRPr="001A375A">
                              <w:rPr>
                                <w:rFonts w:hint="eastAsia"/>
                                <w:lang w:val="zh-CN"/>
                              </w:rPr>
                              <w:t>设备数量</w:t>
                            </w:r>
                          </w:p>
                          <w:p w:rsidR="001A375A" w:rsidRPr="001A375A" w:rsidRDefault="001A375A" w:rsidP="001A375A">
                            <w:pPr>
                              <w:rPr>
                                <w:lang w:val="zh-CN"/>
                              </w:rPr>
                            </w:pPr>
                            <w:r w:rsidRPr="001A375A">
                              <w:rPr>
                                <w:lang w:val="zh-CN"/>
                              </w:rPr>
                              <w:t>agv.config.limitMin=2</w:t>
                            </w:r>
                          </w:p>
                          <w:p w:rsidR="001A375A" w:rsidRPr="001A375A" w:rsidRDefault="001A375A" w:rsidP="001A375A">
                            <w:pPr>
                              <w:rPr>
                                <w:lang w:val="zh-CN"/>
                              </w:rPr>
                            </w:pPr>
                            <w:r w:rsidRPr="001A375A">
                              <w:rPr>
                                <w:rFonts w:hint="eastAsia"/>
                                <w:lang w:val="zh-CN"/>
                              </w:rPr>
                              <w:t># 40</w:t>
                            </w:r>
                            <w:r w:rsidRPr="001A375A">
                              <w:rPr>
                                <w:rFonts w:hint="eastAsia"/>
                                <w:lang w:val="zh-CN"/>
                              </w:rPr>
                              <w:t>环境内最多</w:t>
                            </w:r>
                            <w:r w:rsidRPr="001A375A">
                              <w:rPr>
                                <w:rFonts w:hint="eastAsia"/>
                                <w:lang w:val="zh-CN"/>
                              </w:rPr>
                              <w:t>27</w:t>
                            </w:r>
                            <w:r w:rsidRPr="001A375A">
                              <w:rPr>
                                <w:rFonts w:hint="eastAsia"/>
                                <w:lang w:val="zh-CN"/>
                              </w:rPr>
                              <w:t>设备数量</w:t>
                            </w:r>
                          </w:p>
                          <w:p w:rsidR="001A375A" w:rsidRPr="001A375A" w:rsidRDefault="001A375A" w:rsidP="001A375A">
                            <w:pPr>
                              <w:rPr>
                                <w:lang w:val="zh-CN"/>
                              </w:rPr>
                            </w:pPr>
                            <w:r w:rsidRPr="001A375A">
                              <w:rPr>
                                <w:lang w:val="zh-CN"/>
                              </w:rPr>
                              <w:t>agv.config.limitMax=4</w:t>
                            </w:r>
                          </w:p>
                          <w:p w:rsidR="001A375A" w:rsidRPr="001A375A" w:rsidRDefault="001A375A" w:rsidP="001A375A">
                            <w:pPr>
                              <w:rPr>
                                <w:lang w:val="zh-CN"/>
                              </w:rPr>
                            </w:pPr>
                            <w:r w:rsidRPr="001A375A">
                              <w:rPr>
                                <w:rFonts w:hint="eastAsia"/>
                                <w:lang w:val="zh-CN"/>
                              </w:rPr>
                              <w:t xml:space="preserve"># </w:t>
                            </w:r>
                            <w:proofErr w:type="gramStart"/>
                            <w:r w:rsidRPr="001A375A">
                              <w:rPr>
                                <w:rFonts w:hint="eastAsia"/>
                                <w:lang w:val="zh-CN"/>
                              </w:rPr>
                              <w:t>召车任务</w:t>
                            </w:r>
                            <w:proofErr w:type="gramEnd"/>
                            <w:r w:rsidRPr="001A375A">
                              <w:rPr>
                                <w:rFonts w:hint="eastAsia"/>
                                <w:lang w:val="zh-CN"/>
                              </w:rPr>
                              <w:t>模板，空车移动，无需点位，</w:t>
                            </w:r>
                            <w:proofErr w:type="gramStart"/>
                            <w:r w:rsidRPr="001A375A">
                              <w:rPr>
                                <w:rFonts w:hint="eastAsia"/>
                                <w:lang w:val="zh-CN"/>
                              </w:rPr>
                              <w:t>召车</w:t>
                            </w:r>
                            <w:proofErr w:type="gramEnd"/>
                            <w:r w:rsidRPr="001A375A">
                              <w:rPr>
                                <w:rFonts w:hint="eastAsia"/>
                                <w:lang w:val="zh-CN"/>
                              </w:rPr>
                              <w:t>27-40</w:t>
                            </w:r>
                          </w:p>
                          <w:p w:rsidR="001A375A" w:rsidRPr="001A375A" w:rsidRDefault="001A375A" w:rsidP="001A375A">
                            <w:pPr>
                              <w:rPr>
                                <w:lang w:val="zh-CN"/>
                              </w:rPr>
                            </w:pPr>
                            <w:r w:rsidRPr="001A375A">
                              <w:rPr>
                                <w:lang w:val="zh-CN"/>
                              </w:rPr>
                              <w:t>agv.config.callProcess=callAgv</w:t>
                            </w:r>
                          </w:p>
                          <w:p w:rsidR="001A375A" w:rsidRPr="001A375A" w:rsidRDefault="001A375A" w:rsidP="001A375A">
                            <w:pPr>
                              <w:rPr>
                                <w:lang w:val="zh-CN"/>
                              </w:rPr>
                            </w:pPr>
                            <w:r w:rsidRPr="001A375A">
                              <w:rPr>
                                <w:rFonts w:hint="eastAsia"/>
                                <w:lang w:val="zh-CN"/>
                              </w:rPr>
                              <w:t xml:space="preserve"># </w:t>
                            </w:r>
                            <w:r w:rsidRPr="001A375A">
                              <w:rPr>
                                <w:rFonts w:hint="eastAsia"/>
                                <w:lang w:val="zh-CN"/>
                              </w:rPr>
                              <w:t>回车任务模板，空车移动，无需点位，回车</w:t>
                            </w:r>
                            <w:r w:rsidRPr="001A375A">
                              <w:rPr>
                                <w:rFonts w:hint="eastAsia"/>
                                <w:lang w:val="zh-CN"/>
                              </w:rPr>
                              <w:t>40-27</w:t>
                            </w:r>
                          </w:p>
                          <w:p w:rsidR="001A375A" w:rsidRPr="001A375A" w:rsidRDefault="001A375A" w:rsidP="001A375A">
                            <w:pPr>
                              <w:rPr>
                                <w:lang w:val="zh-CN"/>
                              </w:rPr>
                            </w:pPr>
                            <w:r w:rsidRPr="001A375A">
                              <w:rPr>
                                <w:lang w:val="zh-CN"/>
                              </w:rPr>
                              <w:t>agv.config.backProcess=backAgv</w:t>
                            </w:r>
                          </w:p>
                          <w:p w:rsidR="001A375A" w:rsidRPr="001A375A" w:rsidRDefault="001A375A" w:rsidP="001A375A">
                            <w:pPr>
                              <w:rPr>
                                <w:lang w:val="zh-CN"/>
                              </w:rPr>
                            </w:pPr>
                            <w:r w:rsidRPr="001A375A">
                              <w:rPr>
                                <w:rFonts w:hint="eastAsia"/>
                                <w:lang w:val="zh-CN"/>
                              </w:rPr>
                              <w:t># 40</w:t>
                            </w:r>
                            <w:r w:rsidRPr="001A375A">
                              <w:rPr>
                                <w:rFonts w:hint="eastAsia"/>
                                <w:lang w:val="zh-CN"/>
                              </w:rPr>
                              <w:t>设备低于此电量，发回</w:t>
                            </w:r>
                            <w:r w:rsidRPr="001A375A">
                              <w:rPr>
                                <w:rFonts w:hint="eastAsia"/>
                                <w:lang w:val="zh-CN"/>
                              </w:rPr>
                              <w:t>27</w:t>
                            </w:r>
                            <w:r w:rsidRPr="001A375A">
                              <w:rPr>
                                <w:rFonts w:hint="eastAsia"/>
                                <w:lang w:val="zh-CN"/>
                              </w:rPr>
                              <w:t>充电</w:t>
                            </w:r>
                          </w:p>
                          <w:p w:rsidR="001A375A" w:rsidRDefault="001A375A" w:rsidP="001A375A">
                            <w:r w:rsidRPr="001A375A">
                              <w:rPr>
                                <w:lang w:val="zh-CN"/>
                              </w:rPr>
                              <w:t>agv.config.backBattery=30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057B4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9" type="#_x0000_t202" style="position:absolute;left:0;text-align:left;margin-left:0;margin-top:42.85pt;width:444.1pt;height:600.2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">
                <v:textbox>
                  <w:txbxContent>
                    <w:p w:rsidR="001A375A" w:rsidRPr="001A375A" w:rsidRDefault="001A375A" w:rsidP="001A375A">
                      <w:pPr>
                        <w:rPr>
                          <w:lang w:val="zh-CN"/>
                        </w:rPr>
                      </w:pPr>
                      <w:r w:rsidRPr="001A375A">
                        <w:rPr>
                          <w:lang w:val="zh-CN"/>
                        </w:rPr>
                        <w:t>spring.application.name=WDS-401519</w:t>
                      </w:r>
                    </w:p>
                    <w:p w:rsidR="001A375A" w:rsidRPr="001A375A" w:rsidRDefault="001A375A" w:rsidP="001A375A">
                      <w:pPr>
                        <w:rPr>
                          <w:rFonts w:hint="eastAsia"/>
                          <w:lang w:val="zh-CN"/>
                        </w:rPr>
                      </w:pPr>
                      <w:r w:rsidRPr="001A375A">
                        <w:rPr>
                          <w:rFonts w:hint="eastAsia"/>
                          <w:lang w:val="zh-CN"/>
                        </w:rPr>
                        <w:t xml:space="preserve"># </w:t>
                      </w:r>
                      <w:r w:rsidRPr="001A375A">
                        <w:rPr>
                          <w:rFonts w:hint="eastAsia"/>
                          <w:lang w:val="zh-CN"/>
                        </w:rPr>
                        <w:t>定制项目端口号</w:t>
                      </w:r>
                    </w:p>
                    <w:p w:rsidR="001A375A" w:rsidRPr="001A375A" w:rsidRDefault="001A375A" w:rsidP="001A375A">
                      <w:pPr>
                        <w:rPr>
                          <w:lang w:val="zh-CN"/>
                        </w:rPr>
                      </w:pPr>
                      <w:r w:rsidRPr="001A375A">
                        <w:rPr>
                          <w:lang w:val="zh-CN"/>
                        </w:rPr>
                        <w:t>server.port=7015</w:t>
                      </w:r>
                    </w:p>
                    <w:p w:rsidR="001A375A" w:rsidRPr="001A375A" w:rsidRDefault="001A375A" w:rsidP="001A375A">
                      <w:pPr>
                        <w:rPr>
                          <w:rFonts w:hint="eastAsia"/>
                          <w:lang w:val="zh-CN"/>
                        </w:rPr>
                      </w:pPr>
                      <w:r w:rsidRPr="001A375A">
                        <w:rPr>
                          <w:rFonts w:hint="eastAsia"/>
                          <w:lang w:val="zh-CN"/>
                        </w:rPr>
                        <w:t xml:space="preserve">#### </w:t>
                      </w:r>
                      <w:r w:rsidRPr="001A375A">
                        <w:rPr>
                          <w:rFonts w:hint="eastAsia"/>
                          <w:lang w:val="zh-CN"/>
                        </w:rPr>
                        <w:t>关闭定制项目的</w:t>
                      </w:r>
                      <w:r w:rsidRPr="001A375A">
                        <w:rPr>
                          <w:rFonts w:hint="eastAsia"/>
                          <w:lang w:val="zh-CN"/>
                        </w:rPr>
                        <w:t>feign</w:t>
                      </w:r>
                      <w:r w:rsidRPr="001A375A">
                        <w:rPr>
                          <w:rFonts w:hint="eastAsia"/>
                          <w:lang w:val="zh-CN"/>
                        </w:rPr>
                        <w:t>校验</w:t>
                      </w:r>
                    </w:p>
                    <w:p w:rsidR="001A375A" w:rsidRPr="001A375A" w:rsidRDefault="001A375A" w:rsidP="001A375A">
                      <w:pPr>
                        <w:rPr>
                          <w:lang w:val="zh-CN"/>
                        </w:rPr>
                      </w:pPr>
                      <w:r w:rsidRPr="001A375A">
                        <w:rPr>
                          <w:lang w:val="zh-CN"/>
                        </w:rPr>
                        <w:t>feign.auth.isopen=false</w:t>
                      </w:r>
                    </w:p>
                    <w:p w:rsidR="001A375A" w:rsidRPr="001A375A" w:rsidRDefault="001A375A" w:rsidP="001A375A">
                      <w:pPr>
                        <w:rPr>
                          <w:lang w:val="zh-CN"/>
                        </w:rPr>
                      </w:pPr>
                    </w:p>
                    <w:p w:rsidR="001A375A" w:rsidRPr="001A375A" w:rsidRDefault="001A375A" w:rsidP="001A375A">
                      <w:pPr>
                        <w:rPr>
                          <w:lang w:val="zh-CN"/>
                        </w:rPr>
                      </w:pPr>
                      <w:r w:rsidRPr="001A375A">
                        <w:rPr>
                          <w:lang w:val="zh-CN"/>
                        </w:rPr>
                        <w:t>mybatis.mapper-locations=classpath:mapper/*Mapper.xml</w:t>
                      </w:r>
                    </w:p>
                    <w:p w:rsidR="001A375A" w:rsidRPr="001A375A" w:rsidRDefault="001A375A" w:rsidP="001A375A">
                      <w:proofErr w:type="spellStart"/>
                      <w:proofErr w:type="gramStart"/>
                      <w:r w:rsidRPr="001A375A">
                        <w:t>mybatis.type</w:t>
                      </w:r>
                      <w:proofErr w:type="spellEnd"/>
                      <w:r w:rsidRPr="001A375A">
                        <w:t>-aliases-package=</w:t>
                      </w:r>
                      <w:proofErr w:type="spellStart"/>
                      <w:r w:rsidRPr="001A375A">
                        <w:t>cn.com.dahua</w:t>
                      </w:r>
                      <w:proofErr w:type="gramEnd"/>
                      <w:r w:rsidRPr="001A375A">
                        <w:t>.business.model.entity</w:t>
                      </w:r>
                      <w:proofErr w:type="spellEnd"/>
                    </w:p>
                    <w:p w:rsidR="001A375A" w:rsidRPr="001A375A" w:rsidRDefault="001A375A" w:rsidP="001A375A">
                      <w:proofErr w:type="spellStart"/>
                      <w:proofErr w:type="gramStart"/>
                      <w:r w:rsidRPr="001A375A">
                        <w:t>mybatis-plus.typeEnumsPackage</w:t>
                      </w:r>
                      <w:proofErr w:type="spellEnd"/>
                      <w:r w:rsidRPr="001A375A">
                        <w:t>=</w:t>
                      </w:r>
                      <w:proofErr w:type="spellStart"/>
                      <w:r w:rsidRPr="001A375A">
                        <w:t>cn.com.dahua.business</w:t>
                      </w:r>
                      <w:proofErr w:type="gramEnd"/>
                      <w:r w:rsidRPr="001A375A">
                        <w:t>.enums</w:t>
                      </w:r>
                      <w:proofErr w:type="spellEnd"/>
                    </w:p>
                    <w:p w:rsidR="001A375A" w:rsidRPr="001A375A" w:rsidRDefault="001A375A" w:rsidP="001A375A">
                      <w:proofErr w:type="spellStart"/>
                      <w:proofErr w:type="gramStart"/>
                      <w:r w:rsidRPr="001A375A">
                        <w:t>spring.main</w:t>
                      </w:r>
                      <w:proofErr w:type="gramEnd"/>
                      <w:r w:rsidRPr="001A375A">
                        <w:t>.allow</w:t>
                      </w:r>
                      <w:proofErr w:type="spellEnd"/>
                      <w:r w:rsidRPr="001A375A">
                        <w:t>-bean-definition-overriding=true</w:t>
                      </w:r>
                    </w:p>
                    <w:p w:rsidR="001A375A" w:rsidRPr="001A375A" w:rsidRDefault="001A375A" w:rsidP="001A375A">
                      <w:r w:rsidRPr="001A375A">
                        <w:t>mybatis-</w:t>
                      </w:r>
                      <w:proofErr w:type="gramStart"/>
                      <w:r w:rsidRPr="001A375A">
                        <w:t>plus.mapper</w:t>
                      </w:r>
                      <w:proofErr w:type="gramEnd"/>
                      <w:r w:rsidRPr="001A375A">
                        <w:t>-locations=classpath*:cn/com/dahua/*/mapper/mybatis/*.xml</w:t>
                      </w:r>
                    </w:p>
                    <w:p w:rsidR="001A375A" w:rsidRPr="001A375A" w:rsidRDefault="001A375A" w:rsidP="001A375A"/>
                    <w:p w:rsidR="001A375A" w:rsidRPr="001A375A" w:rsidRDefault="001A375A" w:rsidP="001A375A">
                      <w:pPr>
                        <w:rPr>
                          <w:rFonts w:hint="eastAsia"/>
                          <w:lang w:val="zh-CN"/>
                        </w:rPr>
                      </w:pPr>
                      <w:r w:rsidRPr="001A375A">
                        <w:rPr>
                          <w:rFonts w:hint="eastAsia"/>
                          <w:lang w:val="zh-CN"/>
                        </w:rPr>
                        <w:t xml:space="preserve"># </w:t>
                      </w:r>
                      <w:r w:rsidRPr="001A375A">
                        <w:rPr>
                          <w:rFonts w:hint="eastAsia"/>
                          <w:lang w:val="zh-CN"/>
                        </w:rPr>
                        <w:t>发往</w:t>
                      </w:r>
                      <w:r w:rsidRPr="001A375A">
                        <w:rPr>
                          <w:rFonts w:hint="eastAsia"/>
                          <w:lang w:val="zh-CN"/>
                        </w:rPr>
                        <w:t>40</w:t>
                      </w:r>
                      <w:r w:rsidRPr="001A375A">
                        <w:rPr>
                          <w:rFonts w:hint="eastAsia"/>
                          <w:lang w:val="zh-CN"/>
                        </w:rPr>
                        <w:t>环境的</w:t>
                      </w:r>
                      <w:r w:rsidRPr="001A375A">
                        <w:rPr>
                          <w:rFonts w:hint="eastAsia"/>
                          <w:lang w:val="zh-CN"/>
                        </w:rPr>
                        <w:t>27</w:t>
                      </w:r>
                      <w:r w:rsidRPr="001A375A">
                        <w:rPr>
                          <w:rFonts w:hint="eastAsia"/>
                          <w:lang w:val="zh-CN"/>
                        </w:rPr>
                        <w:t>设备分组名称</w:t>
                      </w:r>
                    </w:p>
                    <w:p w:rsidR="001A375A" w:rsidRPr="001A375A" w:rsidRDefault="001A375A" w:rsidP="001A375A">
                      <w:pPr>
                        <w:rPr>
                          <w:rFonts w:hint="eastAsia"/>
                          <w:lang w:val="zh-CN"/>
                        </w:rPr>
                      </w:pPr>
                      <w:r w:rsidRPr="001A375A">
                        <w:rPr>
                          <w:rFonts w:hint="eastAsia"/>
                          <w:lang w:val="zh-CN"/>
                        </w:rPr>
                        <w:t>agv.config.robotGroup=</w:t>
                      </w:r>
                      <w:r w:rsidRPr="001A375A">
                        <w:rPr>
                          <w:rFonts w:hint="eastAsia"/>
                          <w:lang w:val="zh-CN"/>
                        </w:rPr>
                        <w:t>测试分组</w:t>
                      </w:r>
                    </w:p>
                    <w:p w:rsidR="001A375A" w:rsidRPr="001A375A" w:rsidRDefault="001A375A" w:rsidP="001A375A">
                      <w:pPr>
                        <w:rPr>
                          <w:rFonts w:hint="eastAsia"/>
                          <w:lang w:val="zh-CN"/>
                        </w:rPr>
                      </w:pPr>
                      <w:r w:rsidRPr="001A375A">
                        <w:rPr>
                          <w:rFonts w:hint="eastAsia"/>
                          <w:lang w:val="zh-CN"/>
                        </w:rPr>
                        <w:t># 40</w:t>
                      </w:r>
                      <w:r w:rsidRPr="001A375A">
                        <w:rPr>
                          <w:rFonts w:hint="eastAsia"/>
                          <w:lang w:val="zh-CN"/>
                        </w:rPr>
                        <w:t>环境内最少</w:t>
                      </w:r>
                      <w:r w:rsidRPr="001A375A">
                        <w:rPr>
                          <w:rFonts w:hint="eastAsia"/>
                          <w:lang w:val="zh-CN"/>
                        </w:rPr>
                        <w:t>27</w:t>
                      </w:r>
                      <w:r w:rsidRPr="001A375A">
                        <w:rPr>
                          <w:rFonts w:hint="eastAsia"/>
                          <w:lang w:val="zh-CN"/>
                        </w:rPr>
                        <w:t>设备数量</w:t>
                      </w:r>
                    </w:p>
                    <w:p w:rsidR="001A375A" w:rsidRPr="001A375A" w:rsidRDefault="001A375A" w:rsidP="001A375A">
                      <w:pPr>
                        <w:rPr>
                          <w:lang w:val="zh-CN"/>
                        </w:rPr>
                      </w:pPr>
                      <w:r w:rsidRPr="001A375A">
                        <w:rPr>
                          <w:lang w:val="zh-CN"/>
                        </w:rPr>
                        <w:t>agv.config.limitMin=2</w:t>
                      </w:r>
                    </w:p>
                    <w:p w:rsidR="001A375A" w:rsidRPr="001A375A" w:rsidRDefault="001A375A" w:rsidP="001A375A">
                      <w:pPr>
                        <w:rPr>
                          <w:rFonts w:hint="eastAsia"/>
                          <w:lang w:val="zh-CN"/>
                        </w:rPr>
                      </w:pPr>
                      <w:r w:rsidRPr="001A375A">
                        <w:rPr>
                          <w:rFonts w:hint="eastAsia"/>
                          <w:lang w:val="zh-CN"/>
                        </w:rPr>
                        <w:t># 40</w:t>
                      </w:r>
                      <w:r w:rsidRPr="001A375A">
                        <w:rPr>
                          <w:rFonts w:hint="eastAsia"/>
                          <w:lang w:val="zh-CN"/>
                        </w:rPr>
                        <w:t>环境内最多</w:t>
                      </w:r>
                      <w:r w:rsidRPr="001A375A">
                        <w:rPr>
                          <w:rFonts w:hint="eastAsia"/>
                          <w:lang w:val="zh-CN"/>
                        </w:rPr>
                        <w:t>27</w:t>
                      </w:r>
                      <w:r w:rsidRPr="001A375A">
                        <w:rPr>
                          <w:rFonts w:hint="eastAsia"/>
                          <w:lang w:val="zh-CN"/>
                        </w:rPr>
                        <w:t>设备数量</w:t>
                      </w:r>
                    </w:p>
                    <w:p w:rsidR="001A375A" w:rsidRPr="001A375A" w:rsidRDefault="001A375A" w:rsidP="001A375A">
                      <w:pPr>
                        <w:rPr>
                          <w:lang w:val="zh-CN"/>
                        </w:rPr>
                      </w:pPr>
                      <w:r w:rsidRPr="001A375A">
                        <w:rPr>
                          <w:lang w:val="zh-CN"/>
                        </w:rPr>
                        <w:t>agv.config.limitMax=4</w:t>
                      </w:r>
                    </w:p>
                    <w:p w:rsidR="001A375A" w:rsidRPr="001A375A" w:rsidRDefault="001A375A" w:rsidP="001A375A">
                      <w:pPr>
                        <w:rPr>
                          <w:rFonts w:hint="eastAsia"/>
                          <w:lang w:val="zh-CN"/>
                        </w:rPr>
                      </w:pPr>
                      <w:r w:rsidRPr="001A375A">
                        <w:rPr>
                          <w:rFonts w:hint="eastAsia"/>
                          <w:lang w:val="zh-CN"/>
                        </w:rPr>
                        <w:t xml:space="preserve"># </w:t>
                      </w:r>
                      <w:proofErr w:type="gramStart"/>
                      <w:r w:rsidRPr="001A375A">
                        <w:rPr>
                          <w:rFonts w:hint="eastAsia"/>
                          <w:lang w:val="zh-CN"/>
                        </w:rPr>
                        <w:t>召车任务</w:t>
                      </w:r>
                      <w:proofErr w:type="gramEnd"/>
                      <w:r w:rsidRPr="001A375A">
                        <w:rPr>
                          <w:rFonts w:hint="eastAsia"/>
                          <w:lang w:val="zh-CN"/>
                        </w:rPr>
                        <w:t>模板，空车移动，无需点位，</w:t>
                      </w:r>
                      <w:proofErr w:type="gramStart"/>
                      <w:r w:rsidRPr="001A375A">
                        <w:rPr>
                          <w:rFonts w:hint="eastAsia"/>
                          <w:lang w:val="zh-CN"/>
                        </w:rPr>
                        <w:t>召车</w:t>
                      </w:r>
                      <w:proofErr w:type="gramEnd"/>
                      <w:r w:rsidRPr="001A375A">
                        <w:rPr>
                          <w:rFonts w:hint="eastAsia"/>
                          <w:lang w:val="zh-CN"/>
                        </w:rPr>
                        <w:t>27-40</w:t>
                      </w:r>
                    </w:p>
                    <w:p w:rsidR="001A375A" w:rsidRPr="001A375A" w:rsidRDefault="001A375A" w:rsidP="001A375A">
                      <w:pPr>
                        <w:rPr>
                          <w:lang w:val="zh-CN"/>
                        </w:rPr>
                      </w:pPr>
                      <w:r w:rsidRPr="001A375A">
                        <w:rPr>
                          <w:lang w:val="zh-CN"/>
                        </w:rPr>
                        <w:t>agv.config.callProcess=callAgv</w:t>
                      </w:r>
                    </w:p>
                    <w:p w:rsidR="001A375A" w:rsidRPr="001A375A" w:rsidRDefault="001A375A" w:rsidP="001A375A">
                      <w:pPr>
                        <w:rPr>
                          <w:rFonts w:hint="eastAsia"/>
                          <w:lang w:val="zh-CN"/>
                        </w:rPr>
                      </w:pPr>
                      <w:r w:rsidRPr="001A375A">
                        <w:rPr>
                          <w:rFonts w:hint="eastAsia"/>
                          <w:lang w:val="zh-CN"/>
                        </w:rPr>
                        <w:t xml:space="preserve"># </w:t>
                      </w:r>
                      <w:r w:rsidRPr="001A375A">
                        <w:rPr>
                          <w:rFonts w:hint="eastAsia"/>
                          <w:lang w:val="zh-CN"/>
                        </w:rPr>
                        <w:t>回车任务模板，空车移动，无需点位，回车</w:t>
                      </w:r>
                      <w:r w:rsidRPr="001A375A">
                        <w:rPr>
                          <w:rFonts w:hint="eastAsia"/>
                          <w:lang w:val="zh-CN"/>
                        </w:rPr>
                        <w:t>40-27</w:t>
                      </w:r>
                    </w:p>
                    <w:p w:rsidR="001A375A" w:rsidRPr="001A375A" w:rsidRDefault="001A375A" w:rsidP="001A375A">
                      <w:pPr>
                        <w:rPr>
                          <w:lang w:val="zh-CN"/>
                        </w:rPr>
                      </w:pPr>
                      <w:r w:rsidRPr="001A375A">
                        <w:rPr>
                          <w:lang w:val="zh-CN"/>
                        </w:rPr>
                        <w:t>agv.config.backProcess=backAgv</w:t>
                      </w:r>
                    </w:p>
                    <w:p w:rsidR="001A375A" w:rsidRPr="001A375A" w:rsidRDefault="001A375A" w:rsidP="001A375A">
                      <w:pPr>
                        <w:rPr>
                          <w:rFonts w:hint="eastAsia"/>
                          <w:lang w:val="zh-CN"/>
                        </w:rPr>
                      </w:pPr>
                      <w:r w:rsidRPr="001A375A">
                        <w:rPr>
                          <w:rFonts w:hint="eastAsia"/>
                          <w:lang w:val="zh-CN"/>
                        </w:rPr>
                        <w:t># 40</w:t>
                      </w:r>
                      <w:r w:rsidRPr="001A375A">
                        <w:rPr>
                          <w:rFonts w:hint="eastAsia"/>
                          <w:lang w:val="zh-CN"/>
                        </w:rPr>
                        <w:t>设备低于此电量，发回</w:t>
                      </w:r>
                      <w:r w:rsidRPr="001A375A">
                        <w:rPr>
                          <w:rFonts w:hint="eastAsia"/>
                          <w:lang w:val="zh-CN"/>
                        </w:rPr>
                        <w:t>27</w:t>
                      </w:r>
                      <w:r w:rsidRPr="001A375A">
                        <w:rPr>
                          <w:rFonts w:hint="eastAsia"/>
                          <w:lang w:val="zh-CN"/>
                        </w:rPr>
                        <w:t>充电</w:t>
                      </w:r>
                    </w:p>
                    <w:p w:rsidR="001A375A" w:rsidRDefault="001A375A" w:rsidP="001A375A">
                      <w:r w:rsidRPr="001A375A">
                        <w:rPr>
                          <w:lang w:val="zh-CN"/>
                        </w:rPr>
                        <w:t>agv.config.backBattery=30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E7258">
        <w:rPr>
          <w:rFonts w:hint="eastAsia"/>
        </w:rPr>
        <w:t>4</w:t>
      </w:r>
      <w:r w:rsidR="00BE7258">
        <w:t>0</w:t>
      </w:r>
      <w:r w:rsidR="00BE7258">
        <w:rPr>
          <w:rFonts w:hint="eastAsia"/>
        </w:rPr>
        <w:t>环境</w:t>
      </w:r>
      <w:r>
        <w:rPr>
          <w:rFonts w:hint="eastAsia"/>
        </w:rPr>
        <w:t>部署</w:t>
      </w:r>
      <w:r>
        <w:rPr>
          <w:rFonts w:hint="eastAsia"/>
        </w:rPr>
        <w:t>WDS</w:t>
      </w:r>
      <w:r w:rsidR="004A411C">
        <w:rPr>
          <w:rFonts w:hint="eastAsia"/>
        </w:rPr>
        <w:t>模块</w:t>
      </w:r>
      <w:r w:rsidR="00D108AF">
        <w:rPr>
          <w:rFonts w:hint="eastAsia"/>
        </w:rPr>
        <w:t>，在</w:t>
      </w:r>
      <w:r w:rsidR="00D108AF" w:rsidRPr="00D108AF">
        <w:t>/main/app/</w:t>
      </w:r>
      <w:proofErr w:type="spellStart"/>
      <w:r>
        <w:rPr>
          <w:rFonts w:hint="eastAsia"/>
        </w:rPr>
        <w:t>wds</w:t>
      </w:r>
      <w:proofErr w:type="spellEnd"/>
      <w:r w:rsidR="00D108AF" w:rsidRPr="00D108AF">
        <w:t>/properties/</w:t>
      </w:r>
      <w:r w:rsidR="00D108AF">
        <w:rPr>
          <w:rFonts w:hint="eastAsia"/>
        </w:rPr>
        <w:t>的</w:t>
      </w:r>
      <w:proofErr w:type="spellStart"/>
      <w:r w:rsidR="00D108AF" w:rsidRPr="00D108AF">
        <w:t>application.properties</w:t>
      </w:r>
      <w:proofErr w:type="spellEnd"/>
      <w:r w:rsidR="00D108AF">
        <w:rPr>
          <w:rFonts w:hint="eastAsia"/>
        </w:rPr>
        <w:t>文件添加如下配置</w:t>
      </w:r>
      <w:r w:rsidR="004A411C">
        <w:rPr>
          <w:rFonts w:hint="eastAsia"/>
        </w:rPr>
        <w:t>:</w:t>
      </w:r>
    </w:p>
    <w:p w:rsidR="007A5ECB" w:rsidRDefault="001757C2" w:rsidP="004A3342">
      <w:pPr>
        <w:pStyle w:val="10"/>
        <w:ind w:left="883" w:hanging="883"/>
      </w:pPr>
      <w:bookmarkStart w:id="13" w:name="_Toc205301465"/>
      <w:r>
        <w:rPr>
          <w:rFonts w:hint="eastAsia"/>
        </w:rPr>
        <w:lastRenderedPageBreak/>
        <w:t>配置</w:t>
      </w:r>
      <w:bookmarkEnd w:id="13"/>
    </w:p>
    <w:p w:rsidR="00A96DF7" w:rsidRPr="00A96DF7" w:rsidRDefault="00A96DF7" w:rsidP="00A96DF7">
      <w:pPr>
        <w:pStyle w:val="2"/>
      </w:pPr>
      <w:r>
        <w:rPr>
          <w:rFonts w:hint="eastAsia"/>
        </w:rPr>
        <w:t>配置说明</w:t>
      </w:r>
    </w:p>
    <w:p w:rsidR="00720210" w:rsidRDefault="004A3342" w:rsidP="00720210">
      <w:pPr>
        <w:pStyle w:val="afe"/>
        <w:numPr>
          <w:ilvl w:val="0"/>
          <w:numId w:val="25"/>
        </w:numPr>
        <w:ind w:firstLineChars="0"/>
      </w:pPr>
      <w:r>
        <w:rPr>
          <w:rFonts w:hint="eastAsia"/>
        </w:rPr>
        <w:t>将所有会前往</w:t>
      </w:r>
      <w:r>
        <w:rPr>
          <w:rFonts w:hint="eastAsia"/>
        </w:rPr>
        <w:t>4</w:t>
      </w:r>
      <w:r>
        <w:t>0</w:t>
      </w:r>
      <w:r>
        <w:rPr>
          <w:rFonts w:hint="eastAsia"/>
        </w:rPr>
        <w:t>环境的</w:t>
      </w:r>
      <w:r>
        <w:rPr>
          <w:rFonts w:hint="eastAsia"/>
        </w:rPr>
        <w:t>2</w:t>
      </w:r>
      <w:r>
        <w:t>7</w:t>
      </w:r>
      <w:r>
        <w:rPr>
          <w:rFonts w:hint="eastAsia"/>
        </w:rPr>
        <w:t>设备，单独建组，根据此组内设备状态初始化当前设备数量；</w:t>
      </w:r>
      <w:r w:rsidR="00857263">
        <w:rPr>
          <w:rFonts w:hint="eastAsia"/>
        </w:rPr>
        <w:t>将组</w:t>
      </w:r>
      <w:proofErr w:type="gramStart"/>
      <w:r w:rsidR="00857263">
        <w:rPr>
          <w:rFonts w:hint="eastAsia"/>
        </w:rPr>
        <w:t>名维护</w:t>
      </w:r>
      <w:proofErr w:type="gramEnd"/>
      <w:r w:rsidR="00857263">
        <w:rPr>
          <w:rFonts w:hint="eastAsia"/>
        </w:rPr>
        <w:t>在配置文件</w:t>
      </w:r>
      <w:r w:rsidR="00DC5308">
        <w:rPr>
          <w:rFonts w:hint="eastAsia"/>
        </w:rPr>
        <w:t>，如</w:t>
      </w:r>
      <w:r w:rsidR="00857263">
        <w:rPr>
          <w:rFonts w:hint="eastAsia"/>
        </w:rPr>
        <w:t xml:space="preserve"> </w:t>
      </w:r>
      <w:proofErr w:type="spellStart"/>
      <w:r w:rsidR="00857263">
        <w:rPr>
          <w:rFonts w:hint="eastAsia"/>
        </w:rPr>
        <w:t>agv.config.robotGroup</w:t>
      </w:r>
      <w:proofErr w:type="spellEnd"/>
      <w:r w:rsidR="00857263">
        <w:rPr>
          <w:rFonts w:hint="eastAsia"/>
        </w:rPr>
        <w:t>=</w:t>
      </w:r>
      <w:r w:rsidR="00857263">
        <w:rPr>
          <w:rFonts w:hint="eastAsia"/>
        </w:rPr>
        <w:t>测试分组</w:t>
      </w:r>
    </w:p>
    <w:p w:rsidR="002C4017" w:rsidRDefault="00720210" w:rsidP="002C4017">
      <w:pPr>
        <w:pStyle w:val="afe"/>
        <w:numPr>
          <w:ilvl w:val="0"/>
          <w:numId w:val="25"/>
        </w:numPr>
        <w:ind w:firstLineChars="0"/>
      </w:pPr>
      <w:r>
        <w:rPr>
          <w:rFonts w:hint="eastAsia"/>
        </w:rPr>
        <w:t>配置</w:t>
      </w:r>
      <w:r>
        <w:rPr>
          <w:rFonts w:hint="eastAsia"/>
        </w:rPr>
        <w:t>4</w:t>
      </w:r>
      <w:r>
        <w:t>0</w:t>
      </w:r>
      <w:r>
        <w:rPr>
          <w:rFonts w:hint="eastAsia"/>
        </w:rPr>
        <w:t>环境内限制的</w:t>
      </w:r>
      <w:r>
        <w:rPr>
          <w:rFonts w:hint="eastAsia"/>
        </w:rPr>
        <w:t>2</w:t>
      </w:r>
      <w:r>
        <w:t>7</w:t>
      </w:r>
      <w:r>
        <w:rPr>
          <w:rFonts w:hint="eastAsia"/>
        </w:rPr>
        <w:t>环境设备数量阈值，如</w:t>
      </w:r>
      <w:proofErr w:type="spellStart"/>
      <w:r>
        <w:t>agv.config.limitMin</w:t>
      </w:r>
      <w:proofErr w:type="spellEnd"/>
      <w:r>
        <w:t>=2</w:t>
      </w:r>
      <w:r>
        <w:rPr>
          <w:rFonts w:hint="eastAsia"/>
        </w:rPr>
        <w:t>、</w:t>
      </w:r>
      <w:proofErr w:type="spellStart"/>
      <w:r>
        <w:t>agv.config.limitMax</w:t>
      </w:r>
      <w:proofErr w:type="spellEnd"/>
      <w:r>
        <w:t xml:space="preserve">=4 </w:t>
      </w:r>
      <w:r>
        <w:rPr>
          <w:rFonts w:hint="eastAsia"/>
        </w:rPr>
        <w:t>，表示限制设备数量最少为</w:t>
      </w:r>
      <w:r>
        <w:rPr>
          <w:rFonts w:hint="eastAsia"/>
        </w:rPr>
        <w:t>2</w:t>
      </w:r>
      <w:r>
        <w:rPr>
          <w:rFonts w:hint="eastAsia"/>
        </w:rPr>
        <w:t>，最大为</w:t>
      </w:r>
      <w:r>
        <w:rPr>
          <w:rFonts w:hint="eastAsia"/>
        </w:rPr>
        <w:t>4</w:t>
      </w:r>
    </w:p>
    <w:p w:rsidR="002C4017" w:rsidRDefault="002C4017" w:rsidP="002C4017">
      <w:pPr>
        <w:pStyle w:val="afe"/>
        <w:numPr>
          <w:ilvl w:val="0"/>
          <w:numId w:val="25"/>
        </w:numPr>
        <w:ind w:firstLineChars="0"/>
      </w:pPr>
      <w:r>
        <w:rPr>
          <w:rFonts w:hint="eastAsia"/>
        </w:rPr>
        <w:t>当设备数量小于最小值，</w:t>
      </w:r>
      <w:proofErr w:type="gramStart"/>
      <w:r>
        <w:rPr>
          <w:rFonts w:hint="eastAsia"/>
        </w:rPr>
        <w:t>召车任务</w:t>
      </w:r>
      <w:proofErr w:type="gramEnd"/>
      <w:r>
        <w:rPr>
          <w:rFonts w:hint="eastAsia"/>
        </w:rPr>
        <w:t>流程模板，如</w:t>
      </w:r>
      <w:proofErr w:type="spellStart"/>
      <w:r>
        <w:t>agv.config.callProcess</w:t>
      </w:r>
      <w:proofErr w:type="spellEnd"/>
      <w:r>
        <w:t>=</w:t>
      </w:r>
      <w:proofErr w:type="spellStart"/>
      <w:r>
        <w:t>callAgv</w:t>
      </w:r>
      <w:proofErr w:type="spellEnd"/>
      <w:r>
        <w:t xml:space="preserve">   </w:t>
      </w:r>
      <w:r>
        <w:rPr>
          <w:rFonts w:hint="eastAsia"/>
        </w:rPr>
        <w:t>使用此模板下发任务，将设备从</w:t>
      </w:r>
      <w:r>
        <w:rPr>
          <w:rFonts w:hint="eastAsia"/>
        </w:rPr>
        <w:t>2</w:t>
      </w:r>
      <w:r>
        <w:t>7</w:t>
      </w:r>
      <w:r>
        <w:rPr>
          <w:rFonts w:hint="eastAsia"/>
        </w:rPr>
        <w:t>环境召至</w:t>
      </w:r>
      <w:r>
        <w:rPr>
          <w:rFonts w:hint="eastAsia"/>
        </w:rPr>
        <w:t>4</w:t>
      </w:r>
      <w:r>
        <w:t>0</w:t>
      </w:r>
      <w:r>
        <w:rPr>
          <w:rFonts w:hint="eastAsia"/>
        </w:rPr>
        <w:t>环境，要求该任务无需下发点位；</w:t>
      </w:r>
    </w:p>
    <w:p w:rsidR="002C4017" w:rsidRDefault="002C4017" w:rsidP="002C4017">
      <w:pPr>
        <w:pStyle w:val="afe"/>
        <w:numPr>
          <w:ilvl w:val="0"/>
          <w:numId w:val="25"/>
        </w:numPr>
        <w:ind w:firstLineChars="0"/>
      </w:pPr>
      <w:r>
        <w:rPr>
          <w:rFonts w:hint="eastAsia"/>
        </w:rPr>
        <w:t>当设备数量超过最大值，回车任务流程模板，如</w:t>
      </w:r>
      <w:proofErr w:type="spellStart"/>
      <w:r>
        <w:t>agv.config</w:t>
      </w:r>
      <w:proofErr w:type="spellEnd"/>
      <w:r>
        <w:t>.</w:t>
      </w:r>
      <w:r w:rsidRPr="002C4017">
        <w:t xml:space="preserve"> </w:t>
      </w:r>
      <w:proofErr w:type="spellStart"/>
      <w:r>
        <w:t>backProcess</w:t>
      </w:r>
      <w:proofErr w:type="spellEnd"/>
      <w:r>
        <w:t xml:space="preserve"> =</w:t>
      </w:r>
      <w:r w:rsidRPr="002C4017">
        <w:t xml:space="preserve"> </w:t>
      </w:r>
      <w:proofErr w:type="spellStart"/>
      <w:r>
        <w:t>backAgv</w:t>
      </w:r>
      <w:proofErr w:type="spellEnd"/>
      <w:r>
        <w:rPr>
          <w:rFonts w:hint="eastAsia"/>
        </w:rPr>
        <w:t>使用此模板下发任务，将设备从</w:t>
      </w:r>
      <w:r>
        <w:t>40</w:t>
      </w:r>
      <w:r>
        <w:rPr>
          <w:rFonts w:hint="eastAsia"/>
        </w:rPr>
        <w:t>环境发回</w:t>
      </w:r>
      <w:r>
        <w:rPr>
          <w:rFonts w:hint="eastAsia"/>
        </w:rPr>
        <w:t>2</w:t>
      </w:r>
      <w:r>
        <w:t>7</w:t>
      </w:r>
      <w:r>
        <w:rPr>
          <w:rFonts w:hint="eastAsia"/>
        </w:rPr>
        <w:t>环境，要求该任务无需下发点位；</w:t>
      </w:r>
    </w:p>
    <w:p w:rsidR="00A96DF7" w:rsidRDefault="002C4017" w:rsidP="00A96DF7">
      <w:pPr>
        <w:pStyle w:val="afe"/>
        <w:numPr>
          <w:ilvl w:val="0"/>
          <w:numId w:val="25"/>
        </w:numPr>
        <w:ind w:firstLineChars="0"/>
      </w:pPr>
      <w:r>
        <w:rPr>
          <w:rFonts w:hint="eastAsia"/>
        </w:rPr>
        <w:t>当设备电量小于等于配置指定的阈值，如</w:t>
      </w:r>
      <w:proofErr w:type="spellStart"/>
      <w:r>
        <w:t>agv.config.backBattery</w:t>
      </w:r>
      <w:proofErr w:type="spellEnd"/>
      <w:r>
        <w:t>=30</w:t>
      </w:r>
      <w:r>
        <w:rPr>
          <w:rFonts w:hint="eastAsia"/>
        </w:rPr>
        <w:t>，</w:t>
      </w:r>
      <w:r w:rsidR="00FA7333">
        <w:rPr>
          <w:rFonts w:hint="eastAsia"/>
        </w:rPr>
        <w:t>使用回车任务模板将设备发回</w:t>
      </w:r>
      <w:r w:rsidR="00FA7333">
        <w:rPr>
          <w:rFonts w:hint="eastAsia"/>
        </w:rPr>
        <w:t>2</w:t>
      </w:r>
      <w:r w:rsidR="00FA7333">
        <w:t>7</w:t>
      </w:r>
      <w:r w:rsidR="00FA7333">
        <w:rPr>
          <w:rFonts w:hint="eastAsia"/>
        </w:rPr>
        <w:t>区域充电，指定该设备执行。故该任务模板不允许换车。</w:t>
      </w:r>
    </w:p>
    <w:p w:rsidR="00857263" w:rsidRDefault="00A96DF7" w:rsidP="00857263">
      <w:r>
        <w:rPr>
          <w:rFonts w:hint="eastAsia"/>
        </w:rPr>
        <w:t>6</w:t>
      </w:r>
      <w:r>
        <w:t xml:space="preserve">. </w:t>
      </w:r>
      <w:r w:rsidR="00373F18">
        <w:t xml:space="preserve">  </w:t>
      </w:r>
      <w:r>
        <w:t>3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步骤配置的任务模板，需要为跨环境任务。</w:t>
      </w:r>
    </w:p>
    <w:p w:rsidR="00A96DF7" w:rsidRDefault="00A96DF7" w:rsidP="00A96DF7">
      <w:pPr>
        <w:pStyle w:val="2"/>
        <w:numPr>
          <w:ilvl w:val="0"/>
          <w:numId w:val="0"/>
        </w:numPr>
      </w:pPr>
      <w:r>
        <w:rPr>
          <w:rFonts w:hint="eastAsia"/>
        </w:rPr>
        <w:t>3</w:t>
      </w:r>
      <w:r>
        <w:t>.2</w:t>
      </w:r>
      <w:r>
        <w:rPr>
          <w:rFonts w:hint="eastAsia"/>
        </w:rPr>
        <w:t>其他配置</w:t>
      </w:r>
    </w:p>
    <w:p w:rsidR="00A96DF7" w:rsidRDefault="00373F18" w:rsidP="00A96DF7">
      <w:r>
        <w:rPr>
          <w:rFonts w:hint="eastAsia"/>
        </w:rPr>
        <w:t>配置管理</w:t>
      </w:r>
      <w:r>
        <w:rPr>
          <w:rFonts w:hint="eastAsia"/>
        </w:rPr>
        <w:t>-</w:t>
      </w:r>
      <w:r>
        <w:rPr>
          <w:rFonts w:hint="eastAsia"/>
        </w:rPr>
        <w:t>系统配置</w:t>
      </w:r>
      <w:r>
        <w:rPr>
          <w:rFonts w:hint="eastAsia"/>
        </w:rPr>
        <w:t>-</w:t>
      </w:r>
      <w:r>
        <w:rPr>
          <w:rFonts w:hint="eastAsia"/>
        </w:rPr>
        <w:t>第三</w:t>
      </w:r>
      <w:proofErr w:type="gramStart"/>
      <w:r>
        <w:rPr>
          <w:rFonts w:hint="eastAsia"/>
        </w:rPr>
        <w:t>方服务</w:t>
      </w:r>
      <w:proofErr w:type="gramEnd"/>
      <w:r>
        <w:rPr>
          <w:rFonts w:hint="eastAsia"/>
        </w:rPr>
        <w:t>管理，新增两个任务状态上报：</w:t>
      </w:r>
    </w:p>
    <w:p w:rsidR="00373F18" w:rsidRDefault="00373F18" w:rsidP="00A96DF7">
      <w:r>
        <w:t>27</w:t>
      </w:r>
      <w:r>
        <w:rPr>
          <w:rFonts w:hint="eastAsia"/>
        </w:rPr>
        <w:t>至</w:t>
      </w:r>
      <w:r>
        <w:rPr>
          <w:rFonts w:hint="eastAsia"/>
        </w:rPr>
        <w:t>4</w:t>
      </w:r>
      <w:r>
        <w:t>0</w:t>
      </w:r>
      <w:r>
        <w:rPr>
          <w:rFonts w:hint="eastAsia"/>
        </w:rPr>
        <w:t>途径环境</w:t>
      </w:r>
      <w:r w:rsidR="00EC16AD">
        <w:rPr>
          <w:rFonts w:hint="eastAsia"/>
        </w:rPr>
        <w:t>除</w:t>
      </w:r>
      <w:r w:rsidR="00EC16AD">
        <w:rPr>
          <w:rFonts w:hint="eastAsia"/>
        </w:rPr>
        <w:t>4</w:t>
      </w:r>
      <w:r w:rsidR="00EC16AD">
        <w:t>0</w:t>
      </w:r>
      <w:r w:rsidR="00EC16AD">
        <w:rPr>
          <w:rFonts w:hint="eastAsia"/>
        </w:rPr>
        <w:t>服务器外其他</w:t>
      </w:r>
      <w:r>
        <w:rPr>
          <w:rFonts w:hint="eastAsia"/>
        </w:rPr>
        <w:t>服务器添加：</w:t>
      </w:r>
    </w:p>
    <w:p w:rsidR="00373F18" w:rsidRDefault="00D9225E" w:rsidP="00A96DF7">
      <w:hyperlink r:id="rId18" w:history="1">
        <w:r w:rsidR="00373F18" w:rsidRPr="004E53DA">
          <w:rPr>
            <w:rStyle w:val="ae"/>
          </w:rPr>
          <w:t>http://40</w:t>
        </w:r>
      </w:hyperlink>
      <w:r w:rsidR="00373F18">
        <w:rPr>
          <w:rFonts w:hint="eastAsia"/>
        </w:rPr>
        <w:t>环境服务器</w:t>
      </w:r>
      <w:r w:rsidR="00373F18">
        <w:rPr>
          <w:rFonts w:hint="eastAsia"/>
        </w:rPr>
        <w:t>ip</w:t>
      </w:r>
      <w:r w:rsidR="00373F18">
        <w:t>:7015/</w:t>
      </w:r>
      <w:proofErr w:type="spellStart"/>
      <w:r w:rsidR="00373F18">
        <w:t>wds</w:t>
      </w:r>
      <w:proofErr w:type="spellEnd"/>
      <w:r w:rsidR="00373F18">
        <w:t>/</w:t>
      </w:r>
      <w:proofErr w:type="spellStart"/>
      <w:r w:rsidR="00373F18">
        <w:t>agv</w:t>
      </w:r>
      <w:r w:rsidR="00373F18">
        <w:rPr>
          <w:rFonts w:hint="eastAsia"/>
        </w:rPr>
        <w:t>In</w:t>
      </w:r>
      <w:proofErr w:type="spellEnd"/>
      <w:r w:rsidR="00373F18">
        <w:t xml:space="preserve">   -- </w:t>
      </w:r>
      <w:r w:rsidR="00373F18">
        <w:rPr>
          <w:rFonts w:hint="eastAsia"/>
        </w:rPr>
        <w:t>2</w:t>
      </w:r>
      <w:r w:rsidR="00373F18">
        <w:t>7</w:t>
      </w:r>
      <w:r w:rsidR="00373F18">
        <w:rPr>
          <w:rFonts w:hint="eastAsia"/>
        </w:rPr>
        <w:t>环境发往</w:t>
      </w:r>
      <w:r w:rsidR="00373F18">
        <w:rPr>
          <w:rFonts w:hint="eastAsia"/>
        </w:rPr>
        <w:t>4</w:t>
      </w:r>
      <w:r w:rsidR="00373F18">
        <w:t>0</w:t>
      </w:r>
      <w:r w:rsidR="00373F18">
        <w:rPr>
          <w:rFonts w:hint="eastAsia"/>
        </w:rPr>
        <w:t>环境的任务通知</w:t>
      </w:r>
    </w:p>
    <w:p w:rsidR="00373F18" w:rsidRDefault="00373F18" w:rsidP="00A96DF7">
      <w:r>
        <w:rPr>
          <w:rFonts w:hint="eastAsia"/>
        </w:rPr>
        <w:t>仅</w:t>
      </w:r>
      <w:r>
        <w:rPr>
          <w:rFonts w:hint="eastAsia"/>
        </w:rPr>
        <w:t>4</w:t>
      </w:r>
      <w:r>
        <w:t>0</w:t>
      </w:r>
      <w:r>
        <w:rPr>
          <w:rFonts w:hint="eastAsia"/>
        </w:rPr>
        <w:t>环境添加：</w:t>
      </w:r>
    </w:p>
    <w:p w:rsidR="00373F18" w:rsidRDefault="00D9225E" w:rsidP="00A96DF7">
      <w:hyperlink r:id="rId19" w:history="1">
        <w:r w:rsidR="00373F18" w:rsidRPr="004E53DA">
          <w:rPr>
            <w:rStyle w:val="ae"/>
          </w:rPr>
          <w:t>http://40</w:t>
        </w:r>
      </w:hyperlink>
      <w:r w:rsidR="00373F18">
        <w:rPr>
          <w:rFonts w:hint="eastAsia"/>
        </w:rPr>
        <w:t>环境服务器</w:t>
      </w:r>
      <w:r w:rsidR="00373F18">
        <w:rPr>
          <w:rFonts w:hint="eastAsia"/>
        </w:rPr>
        <w:t>ip</w:t>
      </w:r>
      <w:r w:rsidR="00373F18" w:rsidRPr="00373F18">
        <w:t>:7015/</w:t>
      </w:r>
      <w:proofErr w:type="spellStart"/>
      <w:r w:rsidR="00373F18" w:rsidRPr="00373F18">
        <w:t>wds</w:t>
      </w:r>
      <w:proofErr w:type="spellEnd"/>
      <w:r w:rsidR="00373F18" w:rsidRPr="00373F18">
        <w:t>/</w:t>
      </w:r>
      <w:proofErr w:type="spellStart"/>
      <w:r w:rsidR="00373F18" w:rsidRPr="00373F18">
        <w:t>agvOut</w:t>
      </w:r>
      <w:proofErr w:type="spellEnd"/>
      <w:r w:rsidR="00373F18">
        <w:t xml:space="preserve">   --40</w:t>
      </w:r>
      <w:r w:rsidR="00373F18">
        <w:rPr>
          <w:rFonts w:hint="eastAsia"/>
        </w:rPr>
        <w:t>环境发往</w:t>
      </w:r>
      <w:r w:rsidR="00373F18">
        <w:t>27</w:t>
      </w:r>
      <w:r w:rsidR="00373F18">
        <w:rPr>
          <w:rFonts w:hint="eastAsia"/>
        </w:rPr>
        <w:t>环境的任务通知</w:t>
      </w:r>
    </w:p>
    <w:p w:rsidR="00772078" w:rsidRDefault="00772078" w:rsidP="00A96DF7"/>
    <w:p w:rsidR="00772078" w:rsidRDefault="00772078" w:rsidP="00A96DF7">
      <w:r>
        <w:rPr>
          <w:rFonts w:hint="eastAsia"/>
        </w:rPr>
        <w:t>对需要管控的设备对应</w:t>
      </w:r>
      <w:proofErr w:type="gramStart"/>
      <w:r>
        <w:rPr>
          <w:rFonts w:hint="eastAsia"/>
        </w:rPr>
        <w:t>跨环境</w:t>
      </w:r>
      <w:proofErr w:type="gramEnd"/>
      <w:r>
        <w:rPr>
          <w:rFonts w:hint="eastAsia"/>
        </w:rPr>
        <w:t>任务模板，均按如下配置：</w:t>
      </w:r>
    </w:p>
    <w:p w:rsidR="00373F18" w:rsidRDefault="00772078" w:rsidP="00A96DF7">
      <w:r>
        <w:t>1</w:t>
      </w:r>
      <w:r>
        <w:rPr>
          <w:rFonts w:hint="eastAsia"/>
        </w:rPr>
        <w:t>：</w:t>
      </w:r>
      <w:r>
        <w:rPr>
          <w:rFonts w:hint="eastAsia"/>
        </w:rPr>
        <w:t xml:space="preserve"> 2</w:t>
      </w:r>
      <w:r>
        <w:t>7</w:t>
      </w:r>
      <w:r>
        <w:rPr>
          <w:rFonts w:hint="eastAsia"/>
        </w:rPr>
        <w:t>发往</w:t>
      </w:r>
      <w:r>
        <w:rPr>
          <w:rFonts w:hint="eastAsia"/>
        </w:rPr>
        <w:t>4</w:t>
      </w:r>
      <w:r>
        <w:t>0</w:t>
      </w:r>
      <w:r>
        <w:rPr>
          <w:rFonts w:hint="eastAsia"/>
        </w:rPr>
        <w:t>环境的任务</w:t>
      </w:r>
      <w:r w:rsidR="005F4AF7">
        <w:rPr>
          <w:rFonts w:hint="eastAsia"/>
        </w:rPr>
        <w:t>（包含本次</w:t>
      </w:r>
      <w:proofErr w:type="gramStart"/>
      <w:r w:rsidR="005F4AF7">
        <w:rPr>
          <w:rFonts w:hint="eastAsia"/>
        </w:rPr>
        <w:t>自动召车任务</w:t>
      </w:r>
      <w:proofErr w:type="gramEnd"/>
      <w:r w:rsidR="005F4AF7">
        <w:rPr>
          <w:rFonts w:hint="eastAsia"/>
        </w:rPr>
        <w:t>）</w:t>
      </w:r>
      <w:r>
        <w:rPr>
          <w:rFonts w:hint="eastAsia"/>
        </w:rPr>
        <w:t>，第一个子任务、到</w:t>
      </w:r>
      <w:r>
        <w:rPr>
          <w:rFonts w:hint="eastAsia"/>
        </w:rPr>
        <w:t>4</w:t>
      </w:r>
      <w:r>
        <w:t>0</w:t>
      </w:r>
      <w:r>
        <w:rPr>
          <w:rFonts w:hint="eastAsia"/>
        </w:rPr>
        <w:t>环境前的最后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个子任务，均配置</w:t>
      </w:r>
      <w:proofErr w:type="spellStart"/>
      <w:r>
        <w:t>agv</w:t>
      </w:r>
      <w:r>
        <w:rPr>
          <w:rFonts w:hint="eastAsia"/>
        </w:rPr>
        <w:t>In</w:t>
      </w:r>
      <w:proofErr w:type="spellEnd"/>
      <w:r>
        <w:rPr>
          <w:rFonts w:hint="eastAsia"/>
        </w:rPr>
        <w:t>对应上报。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当第一个子任务上报时，会将</w:t>
      </w:r>
      <w:r>
        <w:rPr>
          <w:rFonts w:hint="eastAsia"/>
        </w:rPr>
        <w:t>4</w:t>
      </w:r>
      <w:r>
        <w:t>0</w:t>
      </w:r>
      <w:r>
        <w:rPr>
          <w:rFonts w:hint="eastAsia"/>
        </w:rPr>
        <w:t>环境维护的设备数量</w:t>
      </w:r>
      <w:r>
        <w:rPr>
          <w:rFonts w:hint="eastAsia"/>
        </w:rPr>
        <w:t>+</w:t>
      </w:r>
      <w:r>
        <w:t>1</w:t>
      </w:r>
      <w:r>
        <w:rPr>
          <w:rFonts w:hint="eastAsia"/>
        </w:rPr>
        <w:t>，当设备在到达</w:t>
      </w:r>
      <w:r>
        <w:rPr>
          <w:rFonts w:hint="eastAsia"/>
        </w:rPr>
        <w:t>4</w:t>
      </w:r>
      <w:r>
        <w:t>0</w:t>
      </w:r>
      <w:r>
        <w:rPr>
          <w:rFonts w:hint="eastAsia"/>
        </w:rPr>
        <w:t>环境前取消或失败时，</w:t>
      </w:r>
      <w:r w:rsidR="005F4AF7">
        <w:rPr>
          <w:rFonts w:hint="eastAsia"/>
        </w:rPr>
        <w:t>将设备数量</w:t>
      </w:r>
      <w:r w:rsidR="005F4AF7">
        <w:rPr>
          <w:rFonts w:hint="eastAsia"/>
        </w:rPr>
        <w:t>-</w:t>
      </w:r>
      <w:r w:rsidR="005F4AF7">
        <w:t>1</w:t>
      </w:r>
      <w:r w:rsidR="005F4AF7">
        <w:rPr>
          <w:rFonts w:hint="eastAsia"/>
        </w:rPr>
        <w:t>；</w:t>
      </w:r>
    </w:p>
    <w:p w:rsidR="005F4AF7" w:rsidRDefault="005F4AF7" w:rsidP="00A96DF7"/>
    <w:p w:rsidR="00A96DF7" w:rsidRPr="004A3342" w:rsidRDefault="005F4AF7" w:rsidP="00857263">
      <w:r>
        <w:rPr>
          <w:rFonts w:hint="eastAsia"/>
        </w:rPr>
        <w:t>2:</w:t>
      </w:r>
      <w:r>
        <w:t xml:space="preserve"> </w:t>
      </w:r>
      <w:r>
        <w:rPr>
          <w:rFonts w:hint="eastAsia"/>
        </w:rPr>
        <w:t>4</w:t>
      </w:r>
      <w:r>
        <w:t>0</w:t>
      </w:r>
      <w:r>
        <w:rPr>
          <w:rFonts w:hint="eastAsia"/>
        </w:rPr>
        <w:t>环境发往</w:t>
      </w:r>
      <w:r>
        <w:t>27</w:t>
      </w:r>
      <w:r>
        <w:rPr>
          <w:rFonts w:hint="eastAsia"/>
        </w:rPr>
        <w:t>环境的任务（包含本次自动回车任务），第一个子任务、</w:t>
      </w:r>
      <w:r>
        <w:rPr>
          <w:rFonts w:hint="eastAsia"/>
        </w:rPr>
        <w:t>4</w:t>
      </w:r>
      <w:r>
        <w:t>0</w:t>
      </w:r>
      <w:r>
        <w:rPr>
          <w:rFonts w:hint="eastAsia"/>
        </w:rPr>
        <w:t>环境的最后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个子任务，均配置</w:t>
      </w:r>
      <w:proofErr w:type="spellStart"/>
      <w:r>
        <w:t>agv</w:t>
      </w:r>
      <w:r>
        <w:rPr>
          <w:rFonts w:hint="eastAsia"/>
        </w:rPr>
        <w:t>Out</w:t>
      </w:r>
      <w:proofErr w:type="spellEnd"/>
      <w:r>
        <w:rPr>
          <w:rFonts w:hint="eastAsia"/>
        </w:rPr>
        <w:t>对应上报。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当第一个子任务上报时，会将</w:t>
      </w:r>
      <w:r>
        <w:rPr>
          <w:rFonts w:hint="eastAsia"/>
        </w:rPr>
        <w:t>4</w:t>
      </w:r>
      <w:r>
        <w:t>0</w:t>
      </w:r>
      <w:r>
        <w:rPr>
          <w:rFonts w:hint="eastAsia"/>
        </w:rPr>
        <w:t>环境维护的设备数量</w:t>
      </w:r>
      <w:r>
        <w:t>-1</w:t>
      </w:r>
      <w:r>
        <w:rPr>
          <w:rFonts w:hint="eastAsia"/>
        </w:rPr>
        <w:t>，当设备在离开</w:t>
      </w:r>
      <w:r>
        <w:rPr>
          <w:rFonts w:hint="eastAsia"/>
        </w:rPr>
        <w:t>4</w:t>
      </w:r>
      <w:r>
        <w:t>0</w:t>
      </w:r>
      <w:r>
        <w:rPr>
          <w:rFonts w:hint="eastAsia"/>
        </w:rPr>
        <w:t>环境前取消或失败时，将设备数量</w:t>
      </w:r>
      <w:r>
        <w:t>+1</w:t>
      </w:r>
      <w:r>
        <w:rPr>
          <w:rFonts w:hint="eastAsia"/>
        </w:rPr>
        <w:t>；</w:t>
      </w:r>
    </w:p>
    <w:sectPr w:rsidR="00A96DF7" w:rsidRPr="004A3342" w:rsidSect="00F45EDC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type w:val="continuous"/>
      <w:pgSz w:w="11906" w:h="16838" w:code="9"/>
      <w:pgMar w:top="1418" w:right="1418" w:bottom="1418" w:left="1418" w:header="851" w:footer="992" w:gutter="0"/>
      <w:cols w:space="425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225E" w:rsidRDefault="00D9225E">
      <w:r>
        <w:separator/>
      </w:r>
    </w:p>
    <w:p w:rsidR="00D9225E" w:rsidRDefault="00D9225E"/>
    <w:p w:rsidR="00D9225E" w:rsidRDefault="00D9225E"/>
  </w:endnote>
  <w:endnote w:type="continuationSeparator" w:id="0">
    <w:p w:rsidR="00D9225E" w:rsidRDefault="00D9225E">
      <w:r>
        <w:continuationSeparator/>
      </w:r>
    </w:p>
    <w:p w:rsidR="00D9225E" w:rsidRDefault="00D9225E"/>
    <w:p w:rsidR="00D9225E" w:rsidRDefault="00D922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riad Pro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方正仿宋简体">
    <w:charset w:val="86"/>
    <w:family w:val="auto"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2C87" w:rsidRDefault="00E32C87">
    <w:pPr>
      <w:pStyle w:val="af3"/>
      <w:spacing w:before="120" w:after="12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2C87" w:rsidRPr="00FA0778" w:rsidRDefault="00E32C87">
    <w:pPr>
      <w:pStyle w:val="af3"/>
      <w:spacing w:before="120" w:after="120"/>
      <w:ind w:firstLine="360"/>
      <w:jc w:val="center"/>
      <w:rPr>
        <w:caps/>
        <w:color w:val="000000" w:themeColor="text1"/>
      </w:rPr>
    </w:pPr>
    <w:r w:rsidRPr="00FA0778">
      <w:rPr>
        <w:caps/>
        <w:color w:val="000000" w:themeColor="text1"/>
      </w:rPr>
      <w:fldChar w:fldCharType="begin"/>
    </w:r>
    <w:r w:rsidRPr="00FA0778">
      <w:rPr>
        <w:caps/>
        <w:color w:val="000000" w:themeColor="text1"/>
      </w:rPr>
      <w:instrText>PAGE   \* MERGEFORMAT</w:instrText>
    </w:r>
    <w:r w:rsidRPr="00FA0778">
      <w:rPr>
        <w:caps/>
        <w:color w:val="000000" w:themeColor="text1"/>
      </w:rPr>
      <w:fldChar w:fldCharType="separate"/>
    </w:r>
    <w:r w:rsidR="00B432FD" w:rsidRPr="00B432FD">
      <w:rPr>
        <w:caps/>
        <w:noProof/>
        <w:color w:val="000000" w:themeColor="text1"/>
        <w:lang w:val="zh-CN"/>
      </w:rPr>
      <w:t>II</w:t>
    </w:r>
    <w:r w:rsidRPr="00FA0778">
      <w:rPr>
        <w:caps/>
        <w:color w:val="000000" w:themeColor="text1"/>
      </w:rPr>
      <w:fldChar w:fldCharType="end"/>
    </w:r>
  </w:p>
  <w:p w:rsidR="00E32C87" w:rsidRPr="00FA0778" w:rsidRDefault="00E32C87" w:rsidP="00F46875">
    <w:pPr>
      <w:pStyle w:val="af3"/>
      <w:pBdr>
        <w:top w:val="single" w:sz="8" w:space="1" w:color="auto"/>
      </w:pBdr>
      <w:spacing w:before="120" w:after="120"/>
      <w:ind w:firstLine="480"/>
      <w:jc w:val="center"/>
      <w:rPr>
        <w:rFonts w:eastAsia="微软雅黑"/>
        <w:color w:val="000000" w:themeColor="text1"/>
        <w:position w:val="-4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2C87" w:rsidRDefault="00E32C87">
    <w:pPr>
      <w:pStyle w:val="af3"/>
      <w:spacing w:before="120" w:after="120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2C87" w:rsidRPr="00FA0778" w:rsidRDefault="00E32C87">
    <w:pPr>
      <w:pStyle w:val="af3"/>
      <w:spacing w:before="120" w:after="120"/>
      <w:ind w:left="6000" w:firstLine="360"/>
      <w:jc w:val="center"/>
      <w:rPr>
        <w:caps/>
        <w:color w:val="000000" w:themeColor="text1"/>
      </w:rPr>
    </w:pPr>
    <w:r w:rsidRPr="00FA0778">
      <w:rPr>
        <w:caps/>
        <w:color w:val="000000" w:themeColor="text1"/>
      </w:rPr>
      <w:fldChar w:fldCharType="begin"/>
    </w:r>
    <w:r w:rsidRPr="00FA0778">
      <w:rPr>
        <w:caps/>
        <w:color w:val="000000" w:themeColor="text1"/>
      </w:rPr>
      <w:instrText>PAGE   \* MERGEFORMAT</w:instrText>
    </w:r>
    <w:r w:rsidRPr="00FA0778">
      <w:rPr>
        <w:caps/>
        <w:color w:val="000000" w:themeColor="text1"/>
      </w:rPr>
      <w:fldChar w:fldCharType="separate"/>
    </w:r>
    <w:r w:rsidR="001B7294" w:rsidRPr="001B7294">
      <w:rPr>
        <w:caps/>
        <w:noProof/>
        <w:color w:val="000000" w:themeColor="text1"/>
        <w:lang w:val="zh-CN"/>
      </w:rPr>
      <w:t>II</w:t>
    </w:r>
    <w:r w:rsidRPr="00FA0778">
      <w:rPr>
        <w:caps/>
        <w:color w:val="000000" w:themeColor="text1"/>
      </w:rPr>
      <w:fldChar w:fldCharType="end"/>
    </w:r>
  </w:p>
  <w:p w:rsidR="00E32C87" w:rsidRPr="00FA0778" w:rsidRDefault="00E32C87" w:rsidP="00F46875">
    <w:pPr>
      <w:pBdr>
        <w:top w:val="single" w:sz="4" w:space="1" w:color="auto"/>
      </w:pBdr>
      <w:spacing w:before="120" w:after="120"/>
      <w:ind w:firstLine="480"/>
      <w:jc w:val="center"/>
      <w:rPr>
        <w:rFonts w:eastAsia="微软雅黑"/>
        <w:noProof/>
        <w:color w:val="000000" w:themeColor="text1"/>
        <w:szCs w:val="24"/>
        <w:lang w:val="zh-CN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4CF6" w:rsidRDefault="00D44CF6">
    <w:pPr>
      <w:pStyle w:val="af3"/>
      <w:framePr w:wrap="around" w:vAnchor="text" w:hAnchor="margin" w:xAlign="center" w:y="1"/>
      <w:rPr>
        <w:rStyle w:val="af5"/>
      </w:rPr>
    </w:pPr>
    <w:r>
      <w:rPr>
        <w:rStyle w:val="af5"/>
      </w:rPr>
      <w:fldChar w:fldCharType="begin"/>
    </w:r>
    <w:r>
      <w:rPr>
        <w:rStyle w:val="af5"/>
      </w:rPr>
      <w:instrText xml:space="preserve">PAGE  </w:instrText>
    </w:r>
    <w:r>
      <w:rPr>
        <w:rStyle w:val="af5"/>
      </w:rPr>
      <w:fldChar w:fldCharType="end"/>
    </w:r>
  </w:p>
  <w:p w:rsidR="00D44CF6" w:rsidRDefault="00D44CF6">
    <w:pPr>
      <w:pStyle w:val="af3"/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57245085"/>
      <w:docPartObj>
        <w:docPartGallery w:val="Page Numbers (Bottom of Page)"/>
        <w:docPartUnique/>
      </w:docPartObj>
    </w:sdtPr>
    <w:sdtEndPr/>
    <w:sdtContent>
      <w:p w:rsidR="00D44CF6" w:rsidRDefault="00D44CF6" w:rsidP="008D2D32">
        <w:pPr>
          <w:pStyle w:val="af3"/>
          <w:jc w:val="center"/>
        </w:pPr>
        <w:r>
          <w:rPr>
            <w:noProof/>
          </w:rPr>
          <w:drawing>
            <wp:anchor distT="0" distB="0" distL="114300" distR="114300" simplePos="0" relativeHeight="251657216" behindDoc="1" locked="0" layoutInCell="1" allowOverlap="1" wp14:anchorId="37B69CBD" wp14:editId="73A7D93F">
              <wp:simplePos x="0" y="0"/>
              <wp:positionH relativeFrom="column">
                <wp:posOffset>4343400</wp:posOffset>
              </wp:positionH>
              <wp:positionV relativeFrom="paragraph">
                <wp:posOffset>-15875</wp:posOffset>
              </wp:positionV>
              <wp:extent cx="1449070" cy="186055"/>
              <wp:effectExtent l="19050" t="0" r="0" b="0"/>
              <wp:wrapThrough wrapText="bothSides">
                <wp:wrapPolygon edited="0">
                  <wp:start x="-284" y="0"/>
                  <wp:lineTo x="-284" y="19904"/>
                  <wp:lineTo x="21581" y="19904"/>
                  <wp:lineTo x="21581" y="0"/>
                  <wp:lineTo x="-284" y="0"/>
                </wp:wrapPolygon>
              </wp:wrapThrough>
              <wp:docPr id="2" name="图片 12" descr="中英文公司名称组合new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2" descr="中英文公司名称组合new"/>
                      <pic:cNvPicPr>
                        <a:picLocks noChangeAspect="1" noChangeArrowheads="1"/>
                      </pic:cNvPicPr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49070" cy="18605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 w:rsidR="001B7294">
          <w:rPr>
            <w:rStyle w:val="af5"/>
            <w:noProof/>
          </w:rPr>
          <w:t>5</w:t>
        </w:r>
        <w:r>
          <w:rPr>
            <w:rStyle w:val="af5"/>
          </w:rPr>
          <w:fldChar w:fldCharType="end"/>
        </w:r>
        <w:r>
          <w:rPr>
            <w:rStyle w:val="af5"/>
            <w:rFonts w:hint="eastAsia"/>
          </w:rPr>
          <w:t>/</w:t>
        </w:r>
        <w:r w:rsidR="002D2E82">
          <w:rPr>
            <w:rStyle w:val="af5"/>
          </w:rPr>
          <w:t>4</w:t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4CF6" w:rsidRDefault="00D44CF6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225E" w:rsidRDefault="00D9225E">
      <w:r>
        <w:separator/>
      </w:r>
    </w:p>
    <w:p w:rsidR="00D9225E" w:rsidRDefault="00D9225E"/>
    <w:p w:rsidR="00D9225E" w:rsidRDefault="00D9225E"/>
  </w:footnote>
  <w:footnote w:type="continuationSeparator" w:id="0">
    <w:p w:rsidR="00D9225E" w:rsidRDefault="00D9225E">
      <w:r>
        <w:continuationSeparator/>
      </w:r>
    </w:p>
    <w:p w:rsidR="00D9225E" w:rsidRDefault="00D9225E"/>
    <w:p w:rsidR="00D9225E" w:rsidRDefault="00D9225E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2C87" w:rsidRDefault="00D9225E">
    <w:pPr>
      <w:pStyle w:val="af1"/>
      <w:spacing w:before="120" w:after="120"/>
      <w:ind w:firstLine="360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235469" o:spid="_x0000_s2051" type="#_x0000_t75" style="position:absolute;left:0;text-align:left;margin-left:0;margin-top:0;width:481.65pt;height:481.65pt;z-index:-251655168;mso-position-horizontal:center;mso-position-horizontal-relative:margin;mso-position-vertical:center;mso-position-vertical-relative:margin" o:allowincell="f">
          <v:imagedata r:id="rId1" o:title="华睿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2C87" w:rsidRPr="00FA0778" w:rsidRDefault="00D9225E" w:rsidP="00F46875">
    <w:pPr>
      <w:pStyle w:val="af1"/>
      <w:pBdr>
        <w:bottom w:val="none" w:sz="0" w:space="0" w:color="auto"/>
      </w:pBdr>
      <w:spacing w:before="120" w:after="120"/>
      <w:ind w:firstLine="360"/>
      <w:rPr>
        <w:color w:val="000000" w:themeColor="text1"/>
      </w:rPr>
    </w:pPr>
    <w:r>
      <w:rPr>
        <w:noProof/>
        <w:color w:val="000000" w:themeColor="text1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235470" o:spid="_x0000_s2052" type="#_x0000_t75" style="position:absolute;left:0;text-align:left;margin-left:0;margin-top:0;width:481.65pt;height:481.65pt;z-index:-251654144;mso-position-horizontal:center;mso-position-horizontal-relative:margin;mso-position-vertical:center;mso-position-vertical-relative:margin" o:allowincell="f">
          <v:imagedata r:id="rId1" o:title="华睿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2C87" w:rsidRPr="00FA0778" w:rsidRDefault="00D9225E" w:rsidP="00F46875">
    <w:pPr>
      <w:pStyle w:val="af1"/>
      <w:pBdr>
        <w:bottom w:val="none" w:sz="0" w:space="0" w:color="auto"/>
      </w:pBdr>
      <w:spacing w:before="120" w:after="120"/>
      <w:ind w:firstLine="360"/>
      <w:rPr>
        <w:color w:val="000000" w:themeColor="text1"/>
      </w:rPr>
    </w:pPr>
    <w:r>
      <w:rPr>
        <w:noProof/>
        <w:color w:val="000000" w:themeColor="text1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235468" o:spid="_x0000_s2050" type="#_x0000_t75" style="position:absolute;left:0;text-align:left;margin-left:0;margin-top:0;width:481.65pt;height:481.65pt;z-index:-251656192;mso-position-horizontal:center;mso-position-horizontal-relative:margin;mso-position-vertical:center;mso-position-vertical-relative:margin" o:allowincell="f">
          <v:imagedata r:id="rId1" o:title="华睿logo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2C87" w:rsidRDefault="00D9225E">
    <w:pPr>
      <w:pStyle w:val="af1"/>
      <w:spacing w:before="120" w:after="120"/>
      <w:ind w:firstLine="360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235472" o:spid="_x0000_s2054" type="#_x0000_t75" style="position:absolute;left:0;text-align:left;margin-left:0;margin-top:0;width:481.65pt;height:481.65pt;z-index:-251652096;mso-position-horizontal:center;mso-position-horizontal-relative:margin;mso-position-vertical:center;mso-position-vertical-relative:margin" o:allowincell="f">
          <v:imagedata r:id="rId1" o:title="华睿logo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2C87" w:rsidRDefault="00D9225E">
    <w:pPr>
      <w:pStyle w:val="af1"/>
      <w:spacing w:before="120" w:after="120"/>
      <w:ind w:firstLine="360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235473" o:spid="_x0000_s2055" type="#_x0000_t75" style="position:absolute;left:0;text-align:left;margin-left:0;margin-top:0;width:481.65pt;height:481.65pt;z-index:-251651072;mso-position-horizontal:center;mso-position-horizontal-relative:margin;mso-position-vertical:center;mso-position-vertical-relative:margin" o:allowincell="f">
          <v:imagedata r:id="rId1" o:title="华睿logo" gain="19661f" blacklevel="22938f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2C87" w:rsidRDefault="00D9225E">
    <w:pPr>
      <w:pStyle w:val="af1"/>
      <w:spacing w:before="120" w:after="120"/>
      <w:ind w:firstLine="360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235471" o:spid="_x0000_s2053" type="#_x0000_t75" style="position:absolute;left:0;text-align:left;margin-left:0;margin-top:0;width:481.65pt;height:481.65pt;z-index:-251653120;mso-position-horizontal:center;mso-position-horizontal-relative:margin;mso-position-vertical:center;mso-position-vertical-relative:margin" o:allowincell="f">
          <v:imagedata r:id="rId1" o:title="华睿logo" gain="19661f" blacklevel="22938f"/>
          <w10:wrap anchorx="margin" anchory="margin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4CF6" w:rsidRDefault="00D44CF6">
    <w:pPr>
      <w:pStyle w:val="af1"/>
      <w:framePr w:wrap="around" w:vAnchor="text" w:hAnchor="margin" w:xAlign="right" w:y="1"/>
      <w:rPr>
        <w:rStyle w:val="af5"/>
      </w:rPr>
    </w:pPr>
    <w:r>
      <w:rPr>
        <w:rStyle w:val="af5"/>
      </w:rPr>
      <w:fldChar w:fldCharType="begin"/>
    </w:r>
    <w:r>
      <w:rPr>
        <w:rStyle w:val="af5"/>
      </w:rPr>
      <w:instrText xml:space="preserve">PAGE  </w:instrText>
    </w:r>
    <w:r>
      <w:rPr>
        <w:rStyle w:val="af5"/>
      </w:rPr>
      <w:fldChar w:fldCharType="separate"/>
    </w:r>
    <w:r>
      <w:rPr>
        <w:rStyle w:val="af5"/>
        <w:noProof/>
      </w:rPr>
      <w:t>2</w:t>
    </w:r>
    <w:r>
      <w:rPr>
        <w:rStyle w:val="af5"/>
      </w:rPr>
      <w:fldChar w:fldCharType="end"/>
    </w:r>
  </w:p>
  <w:p w:rsidR="00D44CF6" w:rsidRDefault="00D44CF6">
    <w:pPr>
      <w:pStyle w:val="af1"/>
      <w:ind w:right="360"/>
    </w:pP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57245084"/>
      <w:docPartObj>
        <w:docPartGallery w:val="Watermarks"/>
        <w:docPartUnique/>
      </w:docPartObj>
    </w:sdtPr>
    <w:sdtEndPr/>
    <w:sdtContent>
      <w:p w:rsidR="00D44CF6" w:rsidRDefault="00D9225E">
        <w:pPr>
          <w:pStyle w:val="af1"/>
          <w:jc w:val="both"/>
        </w:pPr>
        <w:r>
          <w:rPr>
            <w:noProof/>
          </w:rP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3" o:spid="_x0000_s2049" type="#_x0000_t75" style="position:absolute;left:0;text-align:left;margin-left:0;margin-top:0;width:453.4pt;height:146.15pt;z-index:-251658240;mso-position-horizontal:center;mso-position-horizontal-relative:margin;mso-position-vertical:center;mso-position-vertical-relative:margin" wrapcoords="-78 0 -78 21357 21600 21357 21600 0 -78 0" o:allowincell="f">
              <v:imagedata r:id="rId1" o:title="标志" gain="19661f" blacklevel="22938f"/>
              <w10:wrap anchorx="margin" anchory="margin"/>
            </v:shape>
          </w:pict>
        </w:r>
      </w:p>
    </w:sdtContent>
  </w:sdt>
</w:hdr>
</file>

<file path=word/header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4CF6" w:rsidRDefault="00D44CF6" w:rsidP="00C864DF">
    <w:pPr>
      <w:pStyle w:val="af1"/>
      <w:jc w:val="left"/>
    </w:pPr>
    <w:r>
      <w:rPr>
        <w:noProof/>
      </w:rPr>
      <w:drawing>
        <wp:inline distT="0" distB="0" distL="0" distR="0">
          <wp:extent cx="1631315" cy="461010"/>
          <wp:effectExtent l="0" t="0" r="0" b="0"/>
          <wp:docPr id="9" name="图片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1315" cy="461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2814E92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08600B52"/>
    <w:multiLevelType w:val="hybridMultilevel"/>
    <w:tmpl w:val="DBFAA278"/>
    <w:lvl w:ilvl="0" w:tplc="E33E81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3EA2596"/>
    <w:multiLevelType w:val="multilevel"/>
    <w:tmpl w:val="5288BA80"/>
    <w:lvl w:ilvl="0">
      <w:start w:val="1"/>
      <w:numFmt w:val="decimal"/>
      <w:pStyle w:val="a0"/>
      <w:suff w:val="space"/>
      <w:lvlText w:val="附录%1"/>
      <w:lvlJc w:val="left"/>
      <w:pPr>
        <w:ind w:left="0" w:firstLine="0"/>
      </w:pPr>
      <w:rPr>
        <w:rFonts w:ascii="Myriad Pro" w:hAnsi="Myriad Pro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a1"/>
      <w:suff w:val="space"/>
      <w:lvlText w:val="附录%1.%2"/>
      <w:lvlJc w:val="left"/>
      <w:pPr>
        <w:ind w:left="0" w:firstLine="0"/>
      </w:pPr>
      <w:rPr>
        <w:rFonts w:ascii="Myriad Pro" w:hAnsi="Myriad Pro" w:hint="default"/>
        <w:b w:val="0"/>
      </w:rPr>
    </w:lvl>
    <w:lvl w:ilvl="2">
      <w:start w:val="1"/>
      <w:numFmt w:val="decimal"/>
      <w:pStyle w:val="a2"/>
      <w:suff w:val="space"/>
      <w:lvlText w:val="附录%1.%2.%3"/>
      <w:lvlJc w:val="left"/>
      <w:pPr>
        <w:ind w:left="1418" w:hanging="1418"/>
      </w:pPr>
      <w:rPr>
        <w:rFonts w:ascii="Myriad Pro" w:hAnsi="Myriad Pro"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Restart w:val="1"/>
      <w:pStyle w:val="a3"/>
      <w:suff w:val="space"/>
      <w:lvlText w:val="附录图%1-%8"/>
      <w:lvlJc w:val="left"/>
      <w:pPr>
        <w:ind w:left="0" w:firstLine="0"/>
      </w:pPr>
      <w:rPr>
        <w:rFonts w:ascii="Myriad Pro" w:hAnsi="Myriad Pro" w:hint="default"/>
      </w:rPr>
    </w:lvl>
    <w:lvl w:ilvl="8">
      <w:start w:val="1"/>
      <w:numFmt w:val="decimal"/>
      <w:lvlRestart w:val="1"/>
      <w:pStyle w:val="a4"/>
      <w:suff w:val="space"/>
      <w:lvlText w:val="附录表%1-%9"/>
      <w:lvlJc w:val="left"/>
      <w:pPr>
        <w:ind w:left="0" w:firstLine="0"/>
      </w:pPr>
      <w:rPr>
        <w:rFonts w:ascii="Myriad Pro" w:hAnsi="Myriad Pro" w:hint="default"/>
      </w:rPr>
    </w:lvl>
  </w:abstractNum>
  <w:abstractNum w:abstractNumId="3" w15:restartNumberingAfterBreak="0">
    <w:nsid w:val="1B6E7041"/>
    <w:multiLevelType w:val="hybridMultilevel"/>
    <w:tmpl w:val="5D62F712"/>
    <w:lvl w:ilvl="0" w:tplc="2C482F5C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63A40CA"/>
    <w:multiLevelType w:val="hybridMultilevel"/>
    <w:tmpl w:val="2954C7C0"/>
    <w:lvl w:ilvl="0" w:tplc="F7B09F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93C1E9F"/>
    <w:multiLevelType w:val="hybridMultilevel"/>
    <w:tmpl w:val="0A28E0A0"/>
    <w:lvl w:ilvl="0" w:tplc="7DE4045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0C65877"/>
    <w:multiLevelType w:val="multilevel"/>
    <w:tmpl w:val="CADC026C"/>
    <w:lvl w:ilvl="0">
      <w:start w:val="1"/>
      <w:numFmt w:val="decimal"/>
      <w:suff w:val="space"/>
      <w:lvlText w:val="附录%1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附录%1.%2"/>
      <w:lvlJc w:val="left"/>
      <w:pPr>
        <w:ind w:left="0" w:firstLine="0"/>
      </w:pPr>
      <w:rPr>
        <w:rFonts w:hint="eastAsia"/>
        <w:b w:val="0"/>
      </w:rPr>
    </w:lvl>
    <w:lvl w:ilvl="2">
      <w:start w:val="1"/>
      <w:numFmt w:val="decimal"/>
      <w:lvlText w:val="%3."/>
      <w:lvlJc w:val="left"/>
      <w:pPr>
        <w:ind w:left="1270" w:hanging="419"/>
      </w:pPr>
      <w:rPr>
        <w:rFonts w:ascii="Myriad Pro" w:hAnsi="Myriad Pro" w:hint="default"/>
        <w:b/>
        <w:i w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Restart w:val="1"/>
      <w:suff w:val="space"/>
      <w:lvlText w:val="附录图%1-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Restart w:val="1"/>
      <w:suff w:val="space"/>
      <w:lvlText w:val="附录表%1-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31DD2457"/>
    <w:multiLevelType w:val="multilevel"/>
    <w:tmpl w:val="EBF0ED66"/>
    <w:lvl w:ilvl="0">
      <w:start w:val="1"/>
      <w:numFmt w:val="decimal"/>
      <w:suff w:val="space"/>
      <w:lvlText w:val="附录%1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"/>
      <w:lvlJc w:val="left"/>
      <w:pPr>
        <w:ind w:left="1690" w:hanging="420"/>
      </w:pPr>
      <w:rPr>
        <w:rFonts w:ascii="Wingdings" w:hAnsi="Wingdings" w:hint="default"/>
        <w:b w:val="0"/>
      </w:rPr>
    </w:lvl>
    <w:lvl w:ilvl="2">
      <w:start w:val="1"/>
      <w:numFmt w:val="decimal"/>
      <w:lvlText w:val="%3."/>
      <w:lvlJc w:val="left"/>
      <w:pPr>
        <w:ind w:left="1270" w:hanging="419"/>
      </w:pPr>
      <w:rPr>
        <w:rFonts w:ascii="Times New Roman" w:hAnsi="Times New Roman" w:hint="default"/>
        <w:b w:val="0"/>
        <w:i w:val="0"/>
      </w:rPr>
    </w:lvl>
    <w:lvl w:ilvl="3">
      <w:start w:val="1"/>
      <w:numFmt w:val="bullet"/>
      <w:lvlRestart w:val="0"/>
      <w:pStyle w:val="a5"/>
      <w:lvlText w:val=""/>
      <w:lvlJc w:val="left"/>
      <w:pPr>
        <w:ind w:left="845" w:hanging="42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16"/>
        <w:szCs w:val="16"/>
        <w:u w:val="none" w:color="000000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Restart w:val="1"/>
      <w:suff w:val="space"/>
      <w:lvlText w:val="附录图%1-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Restart w:val="1"/>
      <w:suff w:val="space"/>
      <w:lvlText w:val="附录表%1-%9"/>
      <w:lvlJc w:val="left"/>
      <w:pPr>
        <w:ind w:left="0" w:firstLine="0"/>
      </w:pPr>
      <w:rPr>
        <w:rFonts w:hint="eastAsia"/>
      </w:rPr>
    </w:lvl>
  </w:abstractNum>
  <w:abstractNum w:abstractNumId="8" w15:restartNumberingAfterBreak="0">
    <w:nsid w:val="3F8F1C7E"/>
    <w:multiLevelType w:val="hybridMultilevel"/>
    <w:tmpl w:val="8BEA1FF6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9" w15:restartNumberingAfterBreak="0">
    <w:nsid w:val="46822D96"/>
    <w:multiLevelType w:val="hybridMultilevel"/>
    <w:tmpl w:val="23C6F004"/>
    <w:lvl w:ilvl="0" w:tplc="E226919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46D81AC9"/>
    <w:multiLevelType w:val="multilevel"/>
    <w:tmpl w:val="08447908"/>
    <w:styleLink w:val="1"/>
    <w:lvl w:ilvl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2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1" w15:restartNumberingAfterBreak="0">
    <w:nsid w:val="502B3B0B"/>
    <w:multiLevelType w:val="hybridMultilevel"/>
    <w:tmpl w:val="E286D598"/>
    <w:lvl w:ilvl="0" w:tplc="3258E76E">
      <w:start w:val="5"/>
      <w:numFmt w:val="bullet"/>
      <w:lvlText w:val="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5A1A6F5D"/>
    <w:multiLevelType w:val="hybridMultilevel"/>
    <w:tmpl w:val="070EEFB6"/>
    <w:lvl w:ilvl="0" w:tplc="9E1AC33A">
      <w:start w:val="1"/>
      <w:numFmt w:val="decimal"/>
      <w:lvlText w:val="%1、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3" w15:restartNumberingAfterBreak="0">
    <w:nsid w:val="5C587431"/>
    <w:multiLevelType w:val="hybridMultilevel"/>
    <w:tmpl w:val="9D44BCF6"/>
    <w:lvl w:ilvl="0" w:tplc="51C8E8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D756281"/>
    <w:multiLevelType w:val="multilevel"/>
    <w:tmpl w:val="35C892BE"/>
    <w:lvl w:ilvl="0">
      <w:start w:val="1"/>
      <w:numFmt w:val="decimal"/>
      <w:pStyle w:val="10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859" w:hanging="576"/>
      </w:pPr>
    </w:lvl>
    <w:lvl w:ilvl="2">
      <w:start w:val="1"/>
      <w:numFmt w:val="decimal"/>
      <w:pStyle w:val="3"/>
      <w:lvlText w:val="%1.%2.%3"/>
      <w:lvlJc w:val="left"/>
      <w:pPr>
        <w:ind w:left="157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6E2F567B"/>
    <w:multiLevelType w:val="multilevel"/>
    <w:tmpl w:val="50AAF566"/>
    <w:lvl w:ilvl="0">
      <w:start w:val="1"/>
      <w:numFmt w:val="decimal"/>
      <w:pStyle w:val="a6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5"/>
  </w:num>
  <w:num w:numId="2">
    <w:abstractNumId w:val="0"/>
  </w:num>
  <w:num w:numId="3">
    <w:abstractNumId w:val="10"/>
  </w:num>
  <w:num w:numId="4">
    <w:abstractNumId w:val="14"/>
  </w:num>
  <w:num w:numId="5">
    <w:abstractNumId w:val="5"/>
  </w:num>
  <w:num w:numId="6">
    <w:abstractNumId w:val="13"/>
  </w:num>
  <w:num w:numId="7">
    <w:abstractNumId w:val="4"/>
  </w:num>
  <w:num w:numId="8">
    <w:abstractNumId w:val="14"/>
    <w:lvlOverride w:ilvl="0">
      <w:startOverride w:val="4"/>
    </w:lvlOverride>
    <w:lvlOverride w:ilvl="1">
      <w:startOverride w:val="3"/>
    </w:lvlOverride>
  </w:num>
  <w:num w:numId="9">
    <w:abstractNumId w:val="14"/>
  </w:num>
  <w:num w:numId="10">
    <w:abstractNumId w:val="14"/>
  </w:num>
  <w:num w:numId="11">
    <w:abstractNumId w:val="14"/>
  </w:num>
  <w:num w:numId="12">
    <w:abstractNumId w:val="14"/>
  </w:num>
  <w:num w:numId="13">
    <w:abstractNumId w:val="3"/>
  </w:num>
  <w:num w:numId="14">
    <w:abstractNumId w:val="14"/>
  </w:num>
  <w:num w:numId="15">
    <w:abstractNumId w:val="14"/>
  </w:num>
  <w:num w:numId="16">
    <w:abstractNumId w:val="11"/>
  </w:num>
  <w:num w:numId="17">
    <w:abstractNumId w:val="14"/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</w:num>
  <w:num w:numId="20">
    <w:abstractNumId w:val="7"/>
  </w:num>
  <w:num w:numId="21">
    <w:abstractNumId w:val="8"/>
  </w:num>
  <w:num w:numId="22">
    <w:abstractNumId w:val="12"/>
  </w:num>
  <w:num w:numId="23">
    <w:abstractNumId w:val="9"/>
  </w:num>
  <w:num w:numId="24">
    <w:abstractNumId w:val="14"/>
  </w:num>
  <w:num w:numId="25">
    <w:abstractNumId w:val="1"/>
  </w:num>
  <w:num w:numId="26">
    <w:abstractNumId w:val="14"/>
  </w:num>
  <w:num w:numId="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498"/>
    <w:rsid w:val="00000512"/>
    <w:rsid w:val="000039D2"/>
    <w:rsid w:val="00004CFE"/>
    <w:rsid w:val="0000587C"/>
    <w:rsid w:val="00010B4D"/>
    <w:rsid w:val="0001122B"/>
    <w:rsid w:val="00011E03"/>
    <w:rsid w:val="00012641"/>
    <w:rsid w:val="000130A8"/>
    <w:rsid w:val="00014357"/>
    <w:rsid w:val="00014796"/>
    <w:rsid w:val="00015864"/>
    <w:rsid w:val="000164AD"/>
    <w:rsid w:val="00020A4E"/>
    <w:rsid w:val="00020CB1"/>
    <w:rsid w:val="000232DB"/>
    <w:rsid w:val="00023825"/>
    <w:rsid w:val="00023C4F"/>
    <w:rsid w:val="00024552"/>
    <w:rsid w:val="000261E4"/>
    <w:rsid w:val="00026CD2"/>
    <w:rsid w:val="000300C3"/>
    <w:rsid w:val="0003032B"/>
    <w:rsid w:val="000306C9"/>
    <w:rsid w:val="00030CAC"/>
    <w:rsid w:val="00030EB3"/>
    <w:rsid w:val="00031236"/>
    <w:rsid w:val="00032246"/>
    <w:rsid w:val="00032A9D"/>
    <w:rsid w:val="0003315D"/>
    <w:rsid w:val="0003538A"/>
    <w:rsid w:val="00037FC7"/>
    <w:rsid w:val="00042134"/>
    <w:rsid w:val="00042A88"/>
    <w:rsid w:val="00043439"/>
    <w:rsid w:val="00043DBF"/>
    <w:rsid w:val="000445F1"/>
    <w:rsid w:val="00044B51"/>
    <w:rsid w:val="00045023"/>
    <w:rsid w:val="000460AE"/>
    <w:rsid w:val="000463EA"/>
    <w:rsid w:val="0005415F"/>
    <w:rsid w:val="00055197"/>
    <w:rsid w:val="00055B6C"/>
    <w:rsid w:val="00057882"/>
    <w:rsid w:val="00057F47"/>
    <w:rsid w:val="00060349"/>
    <w:rsid w:val="00060BA0"/>
    <w:rsid w:val="0006111C"/>
    <w:rsid w:val="00061D67"/>
    <w:rsid w:val="0006211F"/>
    <w:rsid w:val="00062172"/>
    <w:rsid w:val="00070475"/>
    <w:rsid w:val="00072267"/>
    <w:rsid w:val="00072A01"/>
    <w:rsid w:val="00073411"/>
    <w:rsid w:val="00074918"/>
    <w:rsid w:val="0007513C"/>
    <w:rsid w:val="00077746"/>
    <w:rsid w:val="00077AA9"/>
    <w:rsid w:val="00077E5D"/>
    <w:rsid w:val="00080DF1"/>
    <w:rsid w:val="000830B7"/>
    <w:rsid w:val="00084822"/>
    <w:rsid w:val="00084E3E"/>
    <w:rsid w:val="00090FA3"/>
    <w:rsid w:val="00093C61"/>
    <w:rsid w:val="00093FA4"/>
    <w:rsid w:val="000A0082"/>
    <w:rsid w:val="000A0604"/>
    <w:rsid w:val="000A1E2D"/>
    <w:rsid w:val="000A1FA8"/>
    <w:rsid w:val="000A2066"/>
    <w:rsid w:val="000A323A"/>
    <w:rsid w:val="000A4728"/>
    <w:rsid w:val="000A4743"/>
    <w:rsid w:val="000A5E54"/>
    <w:rsid w:val="000A7264"/>
    <w:rsid w:val="000A7568"/>
    <w:rsid w:val="000A78A7"/>
    <w:rsid w:val="000B1CB5"/>
    <w:rsid w:val="000B5C2C"/>
    <w:rsid w:val="000B6F5E"/>
    <w:rsid w:val="000C30FD"/>
    <w:rsid w:val="000C33FF"/>
    <w:rsid w:val="000C36A7"/>
    <w:rsid w:val="000C4738"/>
    <w:rsid w:val="000C5AD5"/>
    <w:rsid w:val="000C5C1C"/>
    <w:rsid w:val="000C6332"/>
    <w:rsid w:val="000C7C82"/>
    <w:rsid w:val="000D5B01"/>
    <w:rsid w:val="000D6B1A"/>
    <w:rsid w:val="000D6CA4"/>
    <w:rsid w:val="000E0068"/>
    <w:rsid w:val="000E105A"/>
    <w:rsid w:val="000E132E"/>
    <w:rsid w:val="000E4457"/>
    <w:rsid w:val="000E5824"/>
    <w:rsid w:val="000F0872"/>
    <w:rsid w:val="000F08D9"/>
    <w:rsid w:val="000F1997"/>
    <w:rsid w:val="000F2004"/>
    <w:rsid w:val="000F5770"/>
    <w:rsid w:val="000F60DE"/>
    <w:rsid w:val="00104900"/>
    <w:rsid w:val="00110808"/>
    <w:rsid w:val="00110AC8"/>
    <w:rsid w:val="00111224"/>
    <w:rsid w:val="001112B4"/>
    <w:rsid w:val="001137F8"/>
    <w:rsid w:val="00115584"/>
    <w:rsid w:val="001168E8"/>
    <w:rsid w:val="00117944"/>
    <w:rsid w:val="001212B2"/>
    <w:rsid w:val="0012190C"/>
    <w:rsid w:val="00121A3F"/>
    <w:rsid w:val="001233CC"/>
    <w:rsid w:val="00124A89"/>
    <w:rsid w:val="001259EE"/>
    <w:rsid w:val="00126DA9"/>
    <w:rsid w:val="0012759D"/>
    <w:rsid w:val="001278E4"/>
    <w:rsid w:val="00127C14"/>
    <w:rsid w:val="0013159A"/>
    <w:rsid w:val="00132F57"/>
    <w:rsid w:val="00135667"/>
    <w:rsid w:val="00136533"/>
    <w:rsid w:val="00140675"/>
    <w:rsid w:val="0014077D"/>
    <w:rsid w:val="00140836"/>
    <w:rsid w:val="0014222B"/>
    <w:rsid w:val="00144B75"/>
    <w:rsid w:val="001466B5"/>
    <w:rsid w:val="001506D1"/>
    <w:rsid w:val="00150AAF"/>
    <w:rsid w:val="00152841"/>
    <w:rsid w:val="00153262"/>
    <w:rsid w:val="00154AD1"/>
    <w:rsid w:val="00155F83"/>
    <w:rsid w:val="00156EC2"/>
    <w:rsid w:val="00161B08"/>
    <w:rsid w:val="00163D12"/>
    <w:rsid w:val="00164767"/>
    <w:rsid w:val="00166B4A"/>
    <w:rsid w:val="001679AA"/>
    <w:rsid w:val="001679B4"/>
    <w:rsid w:val="001757C2"/>
    <w:rsid w:val="00177362"/>
    <w:rsid w:val="00177AF2"/>
    <w:rsid w:val="00177BD4"/>
    <w:rsid w:val="00177D1D"/>
    <w:rsid w:val="001850B9"/>
    <w:rsid w:val="00185E87"/>
    <w:rsid w:val="00186D1A"/>
    <w:rsid w:val="00187EB6"/>
    <w:rsid w:val="001906C6"/>
    <w:rsid w:val="00193DF6"/>
    <w:rsid w:val="00195C67"/>
    <w:rsid w:val="00196F1F"/>
    <w:rsid w:val="00196FBE"/>
    <w:rsid w:val="001976DA"/>
    <w:rsid w:val="001A0633"/>
    <w:rsid w:val="001A06A2"/>
    <w:rsid w:val="001A2BE0"/>
    <w:rsid w:val="001A375A"/>
    <w:rsid w:val="001A7C74"/>
    <w:rsid w:val="001B0FCF"/>
    <w:rsid w:val="001B22A0"/>
    <w:rsid w:val="001B3FF7"/>
    <w:rsid w:val="001B63DF"/>
    <w:rsid w:val="001B7294"/>
    <w:rsid w:val="001C1110"/>
    <w:rsid w:val="001C1262"/>
    <w:rsid w:val="001C3EF2"/>
    <w:rsid w:val="001C743E"/>
    <w:rsid w:val="001C7883"/>
    <w:rsid w:val="001D2A4A"/>
    <w:rsid w:val="001D30C7"/>
    <w:rsid w:val="001D31D0"/>
    <w:rsid w:val="001D4A15"/>
    <w:rsid w:val="001D50E3"/>
    <w:rsid w:val="001D7550"/>
    <w:rsid w:val="001E112C"/>
    <w:rsid w:val="001E13DD"/>
    <w:rsid w:val="001E1489"/>
    <w:rsid w:val="001E14B0"/>
    <w:rsid w:val="001E3C71"/>
    <w:rsid w:val="001E42FE"/>
    <w:rsid w:val="001E753D"/>
    <w:rsid w:val="001F2560"/>
    <w:rsid w:val="001F3178"/>
    <w:rsid w:val="001F42A4"/>
    <w:rsid w:val="001F5591"/>
    <w:rsid w:val="001F57A5"/>
    <w:rsid w:val="001F77A2"/>
    <w:rsid w:val="00200166"/>
    <w:rsid w:val="002002F6"/>
    <w:rsid w:val="002012A0"/>
    <w:rsid w:val="00202683"/>
    <w:rsid w:val="002035EB"/>
    <w:rsid w:val="00206059"/>
    <w:rsid w:val="00210F58"/>
    <w:rsid w:val="00211247"/>
    <w:rsid w:val="002137A2"/>
    <w:rsid w:val="00213958"/>
    <w:rsid w:val="00213EC4"/>
    <w:rsid w:val="00214FBA"/>
    <w:rsid w:val="00220486"/>
    <w:rsid w:val="00220D24"/>
    <w:rsid w:val="00220EF3"/>
    <w:rsid w:val="00221FE2"/>
    <w:rsid w:val="00224F91"/>
    <w:rsid w:val="00226400"/>
    <w:rsid w:val="002313DB"/>
    <w:rsid w:val="00231480"/>
    <w:rsid w:val="00232FBD"/>
    <w:rsid w:val="00233B11"/>
    <w:rsid w:val="00234604"/>
    <w:rsid w:val="0023587F"/>
    <w:rsid w:val="00236054"/>
    <w:rsid w:val="00237430"/>
    <w:rsid w:val="00237603"/>
    <w:rsid w:val="00237EE0"/>
    <w:rsid w:val="00242523"/>
    <w:rsid w:val="00243237"/>
    <w:rsid w:val="00244388"/>
    <w:rsid w:val="002465E2"/>
    <w:rsid w:val="0024680D"/>
    <w:rsid w:val="00246AB5"/>
    <w:rsid w:val="00246E1D"/>
    <w:rsid w:val="002475E3"/>
    <w:rsid w:val="00251500"/>
    <w:rsid w:val="00254898"/>
    <w:rsid w:val="00255495"/>
    <w:rsid w:val="0025623E"/>
    <w:rsid w:val="002579EF"/>
    <w:rsid w:val="00260DB9"/>
    <w:rsid w:val="002625F7"/>
    <w:rsid w:val="00264274"/>
    <w:rsid w:val="002658B5"/>
    <w:rsid w:val="002673BE"/>
    <w:rsid w:val="0027359D"/>
    <w:rsid w:val="00274A74"/>
    <w:rsid w:val="00276506"/>
    <w:rsid w:val="00276A2C"/>
    <w:rsid w:val="00277F49"/>
    <w:rsid w:val="00281067"/>
    <w:rsid w:val="00281254"/>
    <w:rsid w:val="002813FD"/>
    <w:rsid w:val="002833A2"/>
    <w:rsid w:val="00283509"/>
    <w:rsid w:val="00285E70"/>
    <w:rsid w:val="00285EF5"/>
    <w:rsid w:val="00287303"/>
    <w:rsid w:val="00291560"/>
    <w:rsid w:val="00294000"/>
    <w:rsid w:val="002950E9"/>
    <w:rsid w:val="00295556"/>
    <w:rsid w:val="0029740E"/>
    <w:rsid w:val="00297D25"/>
    <w:rsid w:val="002A0661"/>
    <w:rsid w:val="002A093B"/>
    <w:rsid w:val="002A10D1"/>
    <w:rsid w:val="002A12D8"/>
    <w:rsid w:val="002A1F57"/>
    <w:rsid w:val="002A5405"/>
    <w:rsid w:val="002B0EC8"/>
    <w:rsid w:val="002B1B8E"/>
    <w:rsid w:val="002B249B"/>
    <w:rsid w:val="002B4C87"/>
    <w:rsid w:val="002C03C8"/>
    <w:rsid w:val="002C4017"/>
    <w:rsid w:val="002C5124"/>
    <w:rsid w:val="002C5328"/>
    <w:rsid w:val="002C60EE"/>
    <w:rsid w:val="002C66DD"/>
    <w:rsid w:val="002D08D6"/>
    <w:rsid w:val="002D2E82"/>
    <w:rsid w:val="002D3B90"/>
    <w:rsid w:val="002D4155"/>
    <w:rsid w:val="002D47B3"/>
    <w:rsid w:val="002D61D0"/>
    <w:rsid w:val="002D6C77"/>
    <w:rsid w:val="002E1641"/>
    <w:rsid w:val="002E7DC8"/>
    <w:rsid w:val="002F06A6"/>
    <w:rsid w:val="002F1AAF"/>
    <w:rsid w:val="002F3123"/>
    <w:rsid w:val="002F3798"/>
    <w:rsid w:val="002F4D68"/>
    <w:rsid w:val="002F4EA8"/>
    <w:rsid w:val="002F6E33"/>
    <w:rsid w:val="002F77F8"/>
    <w:rsid w:val="002F7B53"/>
    <w:rsid w:val="0030049C"/>
    <w:rsid w:val="00302017"/>
    <w:rsid w:val="003036C2"/>
    <w:rsid w:val="00303861"/>
    <w:rsid w:val="003047F2"/>
    <w:rsid w:val="00307969"/>
    <w:rsid w:val="0031029E"/>
    <w:rsid w:val="0031176D"/>
    <w:rsid w:val="00312A38"/>
    <w:rsid w:val="00312B62"/>
    <w:rsid w:val="00314078"/>
    <w:rsid w:val="00316362"/>
    <w:rsid w:val="00316A63"/>
    <w:rsid w:val="003174FA"/>
    <w:rsid w:val="00317C78"/>
    <w:rsid w:val="00320311"/>
    <w:rsid w:val="003212A3"/>
    <w:rsid w:val="0032134A"/>
    <w:rsid w:val="003230A0"/>
    <w:rsid w:val="00323B01"/>
    <w:rsid w:val="00323DD3"/>
    <w:rsid w:val="0032501D"/>
    <w:rsid w:val="003268AC"/>
    <w:rsid w:val="00327647"/>
    <w:rsid w:val="00327CFA"/>
    <w:rsid w:val="00330DFA"/>
    <w:rsid w:val="003325F2"/>
    <w:rsid w:val="0033295F"/>
    <w:rsid w:val="00332B45"/>
    <w:rsid w:val="0033394F"/>
    <w:rsid w:val="00334836"/>
    <w:rsid w:val="00335B4A"/>
    <w:rsid w:val="003366FE"/>
    <w:rsid w:val="0034046E"/>
    <w:rsid w:val="00340CDD"/>
    <w:rsid w:val="00341195"/>
    <w:rsid w:val="003429B9"/>
    <w:rsid w:val="00343622"/>
    <w:rsid w:val="00343AF2"/>
    <w:rsid w:val="003446E7"/>
    <w:rsid w:val="00344F97"/>
    <w:rsid w:val="003470BF"/>
    <w:rsid w:val="00347B2C"/>
    <w:rsid w:val="00352276"/>
    <w:rsid w:val="0035314E"/>
    <w:rsid w:val="0035440B"/>
    <w:rsid w:val="003547EE"/>
    <w:rsid w:val="00355A19"/>
    <w:rsid w:val="00356449"/>
    <w:rsid w:val="003602B1"/>
    <w:rsid w:val="00361F80"/>
    <w:rsid w:val="00366246"/>
    <w:rsid w:val="003671BA"/>
    <w:rsid w:val="0037085B"/>
    <w:rsid w:val="00370880"/>
    <w:rsid w:val="00371158"/>
    <w:rsid w:val="0037120D"/>
    <w:rsid w:val="00373F18"/>
    <w:rsid w:val="0037487C"/>
    <w:rsid w:val="003772FD"/>
    <w:rsid w:val="00386010"/>
    <w:rsid w:val="00387BC0"/>
    <w:rsid w:val="00387C23"/>
    <w:rsid w:val="00391B1F"/>
    <w:rsid w:val="003926A1"/>
    <w:rsid w:val="00392D94"/>
    <w:rsid w:val="00393543"/>
    <w:rsid w:val="003937A5"/>
    <w:rsid w:val="00397ABF"/>
    <w:rsid w:val="00397B1C"/>
    <w:rsid w:val="003A0342"/>
    <w:rsid w:val="003A1242"/>
    <w:rsid w:val="003A3723"/>
    <w:rsid w:val="003A6342"/>
    <w:rsid w:val="003A7C51"/>
    <w:rsid w:val="003B1210"/>
    <w:rsid w:val="003B1216"/>
    <w:rsid w:val="003B3ED5"/>
    <w:rsid w:val="003B4543"/>
    <w:rsid w:val="003B644D"/>
    <w:rsid w:val="003C1B3D"/>
    <w:rsid w:val="003C1B7A"/>
    <w:rsid w:val="003C399D"/>
    <w:rsid w:val="003C770A"/>
    <w:rsid w:val="003D249B"/>
    <w:rsid w:val="003D24A4"/>
    <w:rsid w:val="003D289F"/>
    <w:rsid w:val="003D36E6"/>
    <w:rsid w:val="003D3B7D"/>
    <w:rsid w:val="003D483C"/>
    <w:rsid w:val="003D5E30"/>
    <w:rsid w:val="003D7430"/>
    <w:rsid w:val="003E0E31"/>
    <w:rsid w:val="003E0E32"/>
    <w:rsid w:val="003E1DCB"/>
    <w:rsid w:val="003E33BE"/>
    <w:rsid w:val="003E4037"/>
    <w:rsid w:val="003E522A"/>
    <w:rsid w:val="003E5516"/>
    <w:rsid w:val="003E596C"/>
    <w:rsid w:val="003E59CE"/>
    <w:rsid w:val="003E5A87"/>
    <w:rsid w:val="003F0DBD"/>
    <w:rsid w:val="003F20F9"/>
    <w:rsid w:val="003F234C"/>
    <w:rsid w:val="003F2BCC"/>
    <w:rsid w:val="00400639"/>
    <w:rsid w:val="00400B8D"/>
    <w:rsid w:val="0040197B"/>
    <w:rsid w:val="004019CC"/>
    <w:rsid w:val="00402D60"/>
    <w:rsid w:val="00402DF3"/>
    <w:rsid w:val="00403922"/>
    <w:rsid w:val="00405047"/>
    <w:rsid w:val="00405284"/>
    <w:rsid w:val="00406D38"/>
    <w:rsid w:val="0041037A"/>
    <w:rsid w:val="00410D90"/>
    <w:rsid w:val="004111BB"/>
    <w:rsid w:val="00413ED1"/>
    <w:rsid w:val="004156E4"/>
    <w:rsid w:val="0041617A"/>
    <w:rsid w:val="0041678A"/>
    <w:rsid w:val="0041703E"/>
    <w:rsid w:val="00421436"/>
    <w:rsid w:val="00421D04"/>
    <w:rsid w:val="0042203C"/>
    <w:rsid w:val="0042251B"/>
    <w:rsid w:val="00422E2A"/>
    <w:rsid w:val="004236F5"/>
    <w:rsid w:val="004245FD"/>
    <w:rsid w:val="0042502D"/>
    <w:rsid w:val="0042611E"/>
    <w:rsid w:val="0042696C"/>
    <w:rsid w:val="00430255"/>
    <w:rsid w:val="00430E33"/>
    <w:rsid w:val="00431F4E"/>
    <w:rsid w:val="0043207F"/>
    <w:rsid w:val="00434E1E"/>
    <w:rsid w:val="0043654D"/>
    <w:rsid w:val="0043681E"/>
    <w:rsid w:val="004400FD"/>
    <w:rsid w:val="00440ABE"/>
    <w:rsid w:val="00440F68"/>
    <w:rsid w:val="0044126F"/>
    <w:rsid w:val="004413D9"/>
    <w:rsid w:val="0044152D"/>
    <w:rsid w:val="00441FF8"/>
    <w:rsid w:val="00442623"/>
    <w:rsid w:val="0044351F"/>
    <w:rsid w:val="004454F8"/>
    <w:rsid w:val="00451042"/>
    <w:rsid w:val="00452EC6"/>
    <w:rsid w:val="00453427"/>
    <w:rsid w:val="00453C67"/>
    <w:rsid w:val="0045414F"/>
    <w:rsid w:val="004548A5"/>
    <w:rsid w:val="00454D69"/>
    <w:rsid w:val="0045539F"/>
    <w:rsid w:val="00460456"/>
    <w:rsid w:val="00461BAA"/>
    <w:rsid w:val="0046324A"/>
    <w:rsid w:val="00463560"/>
    <w:rsid w:val="00463E53"/>
    <w:rsid w:val="00463FDA"/>
    <w:rsid w:val="004643CD"/>
    <w:rsid w:val="00465BFD"/>
    <w:rsid w:val="004661DC"/>
    <w:rsid w:val="004666E8"/>
    <w:rsid w:val="00467E94"/>
    <w:rsid w:val="004724AD"/>
    <w:rsid w:val="00474DF5"/>
    <w:rsid w:val="004765AD"/>
    <w:rsid w:val="00481B43"/>
    <w:rsid w:val="004873B6"/>
    <w:rsid w:val="00487A65"/>
    <w:rsid w:val="004906B8"/>
    <w:rsid w:val="00491106"/>
    <w:rsid w:val="00491636"/>
    <w:rsid w:val="00491C87"/>
    <w:rsid w:val="004925E9"/>
    <w:rsid w:val="00492ED5"/>
    <w:rsid w:val="004943D8"/>
    <w:rsid w:val="00494D01"/>
    <w:rsid w:val="0049769C"/>
    <w:rsid w:val="004A129F"/>
    <w:rsid w:val="004A1C36"/>
    <w:rsid w:val="004A26B8"/>
    <w:rsid w:val="004A3342"/>
    <w:rsid w:val="004A3B1D"/>
    <w:rsid w:val="004A411C"/>
    <w:rsid w:val="004A582A"/>
    <w:rsid w:val="004A7770"/>
    <w:rsid w:val="004B0469"/>
    <w:rsid w:val="004B0F48"/>
    <w:rsid w:val="004B17BD"/>
    <w:rsid w:val="004B1D7A"/>
    <w:rsid w:val="004B3D2C"/>
    <w:rsid w:val="004B4750"/>
    <w:rsid w:val="004B529C"/>
    <w:rsid w:val="004B546C"/>
    <w:rsid w:val="004B66B5"/>
    <w:rsid w:val="004B7D91"/>
    <w:rsid w:val="004C073E"/>
    <w:rsid w:val="004C0F11"/>
    <w:rsid w:val="004C1A2D"/>
    <w:rsid w:val="004C1AE5"/>
    <w:rsid w:val="004C2A4E"/>
    <w:rsid w:val="004C3800"/>
    <w:rsid w:val="004C5FED"/>
    <w:rsid w:val="004C7603"/>
    <w:rsid w:val="004D02CD"/>
    <w:rsid w:val="004D2895"/>
    <w:rsid w:val="004D54B2"/>
    <w:rsid w:val="004D561D"/>
    <w:rsid w:val="004D5BA9"/>
    <w:rsid w:val="004D675A"/>
    <w:rsid w:val="004D7FBE"/>
    <w:rsid w:val="004E074E"/>
    <w:rsid w:val="004E1887"/>
    <w:rsid w:val="004E3BE9"/>
    <w:rsid w:val="004E6A61"/>
    <w:rsid w:val="004E6A68"/>
    <w:rsid w:val="004E7713"/>
    <w:rsid w:val="004F337E"/>
    <w:rsid w:val="004F35D2"/>
    <w:rsid w:val="004F3EBC"/>
    <w:rsid w:val="004F46E8"/>
    <w:rsid w:val="004F508D"/>
    <w:rsid w:val="004F5707"/>
    <w:rsid w:val="004F5838"/>
    <w:rsid w:val="004F5E91"/>
    <w:rsid w:val="004F5F7A"/>
    <w:rsid w:val="00500DC2"/>
    <w:rsid w:val="00500FC9"/>
    <w:rsid w:val="00501229"/>
    <w:rsid w:val="00501378"/>
    <w:rsid w:val="005026C1"/>
    <w:rsid w:val="00502ABB"/>
    <w:rsid w:val="00503A69"/>
    <w:rsid w:val="00503CE7"/>
    <w:rsid w:val="00504414"/>
    <w:rsid w:val="00504F73"/>
    <w:rsid w:val="0051087F"/>
    <w:rsid w:val="00513D8E"/>
    <w:rsid w:val="00513F0F"/>
    <w:rsid w:val="00514656"/>
    <w:rsid w:val="00514C5D"/>
    <w:rsid w:val="00515614"/>
    <w:rsid w:val="00516C44"/>
    <w:rsid w:val="00520812"/>
    <w:rsid w:val="00521312"/>
    <w:rsid w:val="00522CDE"/>
    <w:rsid w:val="0052571C"/>
    <w:rsid w:val="00530E7E"/>
    <w:rsid w:val="0053220C"/>
    <w:rsid w:val="0053267A"/>
    <w:rsid w:val="005335CA"/>
    <w:rsid w:val="0053624F"/>
    <w:rsid w:val="00537334"/>
    <w:rsid w:val="00537AFB"/>
    <w:rsid w:val="005406A3"/>
    <w:rsid w:val="0054127C"/>
    <w:rsid w:val="0054197E"/>
    <w:rsid w:val="00541E36"/>
    <w:rsid w:val="00545B98"/>
    <w:rsid w:val="005505ED"/>
    <w:rsid w:val="00553898"/>
    <w:rsid w:val="005547AA"/>
    <w:rsid w:val="00555DFD"/>
    <w:rsid w:val="0056025E"/>
    <w:rsid w:val="00560F40"/>
    <w:rsid w:val="005637DC"/>
    <w:rsid w:val="0056419A"/>
    <w:rsid w:val="00564990"/>
    <w:rsid w:val="005652B7"/>
    <w:rsid w:val="005659C0"/>
    <w:rsid w:val="00566AF3"/>
    <w:rsid w:val="005673F8"/>
    <w:rsid w:val="00571262"/>
    <w:rsid w:val="005733CC"/>
    <w:rsid w:val="0057392B"/>
    <w:rsid w:val="00576618"/>
    <w:rsid w:val="00577750"/>
    <w:rsid w:val="00584043"/>
    <w:rsid w:val="00584149"/>
    <w:rsid w:val="005851AC"/>
    <w:rsid w:val="00586387"/>
    <w:rsid w:val="005879A2"/>
    <w:rsid w:val="00592400"/>
    <w:rsid w:val="00595CE6"/>
    <w:rsid w:val="00595DBF"/>
    <w:rsid w:val="00595F29"/>
    <w:rsid w:val="00596656"/>
    <w:rsid w:val="005968AB"/>
    <w:rsid w:val="0059737B"/>
    <w:rsid w:val="005A10EB"/>
    <w:rsid w:val="005A127A"/>
    <w:rsid w:val="005A1AB7"/>
    <w:rsid w:val="005A3392"/>
    <w:rsid w:val="005A34F7"/>
    <w:rsid w:val="005A46C4"/>
    <w:rsid w:val="005A6A04"/>
    <w:rsid w:val="005A736C"/>
    <w:rsid w:val="005A74E6"/>
    <w:rsid w:val="005B0720"/>
    <w:rsid w:val="005B150C"/>
    <w:rsid w:val="005B2A0C"/>
    <w:rsid w:val="005B4C17"/>
    <w:rsid w:val="005B73F0"/>
    <w:rsid w:val="005B7A5A"/>
    <w:rsid w:val="005C27E1"/>
    <w:rsid w:val="005C31A5"/>
    <w:rsid w:val="005C3B53"/>
    <w:rsid w:val="005C3DF4"/>
    <w:rsid w:val="005C62DE"/>
    <w:rsid w:val="005D49FD"/>
    <w:rsid w:val="005D67B9"/>
    <w:rsid w:val="005E0A4F"/>
    <w:rsid w:val="005E12F5"/>
    <w:rsid w:val="005E1C0E"/>
    <w:rsid w:val="005E1D3D"/>
    <w:rsid w:val="005E2F12"/>
    <w:rsid w:val="005E4E82"/>
    <w:rsid w:val="005E5334"/>
    <w:rsid w:val="005E6A9D"/>
    <w:rsid w:val="005F1C4C"/>
    <w:rsid w:val="005F1D65"/>
    <w:rsid w:val="005F1EA6"/>
    <w:rsid w:val="005F3DEA"/>
    <w:rsid w:val="005F3F91"/>
    <w:rsid w:val="005F4AF7"/>
    <w:rsid w:val="00601A44"/>
    <w:rsid w:val="00601CFA"/>
    <w:rsid w:val="00602BCC"/>
    <w:rsid w:val="00604208"/>
    <w:rsid w:val="006104B2"/>
    <w:rsid w:val="00610CE9"/>
    <w:rsid w:val="0061486E"/>
    <w:rsid w:val="006157E9"/>
    <w:rsid w:val="006158A2"/>
    <w:rsid w:val="00616580"/>
    <w:rsid w:val="006209D9"/>
    <w:rsid w:val="00623049"/>
    <w:rsid w:val="006232E2"/>
    <w:rsid w:val="006235B9"/>
    <w:rsid w:val="00624CC9"/>
    <w:rsid w:val="00626CC8"/>
    <w:rsid w:val="00627C5D"/>
    <w:rsid w:val="0063170A"/>
    <w:rsid w:val="00632CC5"/>
    <w:rsid w:val="00633446"/>
    <w:rsid w:val="0063426C"/>
    <w:rsid w:val="00640E81"/>
    <w:rsid w:val="00642141"/>
    <w:rsid w:val="00642A23"/>
    <w:rsid w:val="00643B20"/>
    <w:rsid w:val="00643CE9"/>
    <w:rsid w:val="00644956"/>
    <w:rsid w:val="00644C78"/>
    <w:rsid w:val="00645791"/>
    <w:rsid w:val="0064643C"/>
    <w:rsid w:val="00651309"/>
    <w:rsid w:val="00651E1E"/>
    <w:rsid w:val="006533E1"/>
    <w:rsid w:val="006536BB"/>
    <w:rsid w:val="00657BC8"/>
    <w:rsid w:val="00662B2C"/>
    <w:rsid w:val="00663CC4"/>
    <w:rsid w:val="006642AB"/>
    <w:rsid w:val="006658F5"/>
    <w:rsid w:val="0066614D"/>
    <w:rsid w:val="00666A64"/>
    <w:rsid w:val="00670383"/>
    <w:rsid w:val="00670F9F"/>
    <w:rsid w:val="006725C6"/>
    <w:rsid w:val="00676179"/>
    <w:rsid w:val="0067663C"/>
    <w:rsid w:val="00676F6B"/>
    <w:rsid w:val="00677380"/>
    <w:rsid w:val="00682113"/>
    <w:rsid w:val="006834C7"/>
    <w:rsid w:val="00683BFF"/>
    <w:rsid w:val="0068452F"/>
    <w:rsid w:val="00684E34"/>
    <w:rsid w:val="0069103D"/>
    <w:rsid w:val="00691052"/>
    <w:rsid w:val="006916B1"/>
    <w:rsid w:val="00692403"/>
    <w:rsid w:val="00693DEF"/>
    <w:rsid w:val="00693F67"/>
    <w:rsid w:val="006957D9"/>
    <w:rsid w:val="00696296"/>
    <w:rsid w:val="0069686A"/>
    <w:rsid w:val="006974A9"/>
    <w:rsid w:val="00697C0C"/>
    <w:rsid w:val="00697CF2"/>
    <w:rsid w:val="00697F59"/>
    <w:rsid w:val="006A0D91"/>
    <w:rsid w:val="006A1616"/>
    <w:rsid w:val="006A2110"/>
    <w:rsid w:val="006A387B"/>
    <w:rsid w:val="006A3E01"/>
    <w:rsid w:val="006A78A1"/>
    <w:rsid w:val="006B03F4"/>
    <w:rsid w:val="006B1056"/>
    <w:rsid w:val="006B5275"/>
    <w:rsid w:val="006B53E9"/>
    <w:rsid w:val="006B661F"/>
    <w:rsid w:val="006B6B84"/>
    <w:rsid w:val="006B71CD"/>
    <w:rsid w:val="006B7571"/>
    <w:rsid w:val="006C095B"/>
    <w:rsid w:val="006C0B75"/>
    <w:rsid w:val="006C278E"/>
    <w:rsid w:val="006C2D15"/>
    <w:rsid w:val="006C437C"/>
    <w:rsid w:val="006C4AA5"/>
    <w:rsid w:val="006C4C13"/>
    <w:rsid w:val="006C77FA"/>
    <w:rsid w:val="006C7D72"/>
    <w:rsid w:val="006D00D7"/>
    <w:rsid w:val="006D0511"/>
    <w:rsid w:val="006D083F"/>
    <w:rsid w:val="006D1275"/>
    <w:rsid w:val="006D1855"/>
    <w:rsid w:val="006D3FD8"/>
    <w:rsid w:val="006D5F1D"/>
    <w:rsid w:val="006D62E3"/>
    <w:rsid w:val="006E2BA2"/>
    <w:rsid w:val="006E491B"/>
    <w:rsid w:val="006F156A"/>
    <w:rsid w:val="006F1586"/>
    <w:rsid w:val="006F2003"/>
    <w:rsid w:val="006F2A81"/>
    <w:rsid w:val="006F359C"/>
    <w:rsid w:val="006F3AA7"/>
    <w:rsid w:val="006F4D70"/>
    <w:rsid w:val="006F5F25"/>
    <w:rsid w:val="0070017C"/>
    <w:rsid w:val="00701131"/>
    <w:rsid w:val="007011A4"/>
    <w:rsid w:val="007013A8"/>
    <w:rsid w:val="007014AF"/>
    <w:rsid w:val="00701517"/>
    <w:rsid w:val="007017A0"/>
    <w:rsid w:val="007038B8"/>
    <w:rsid w:val="00705FCD"/>
    <w:rsid w:val="00710158"/>
    <w:rsid w:val="007103FF"/>
    <w:rsid w:val="00710F0C"/>
    <w:rsid w:val="00712B7E"/>
    <w:rsid w:val="00714534"/>
    <w:rsid w:val="00715FAE"/>
    <w:rsid w:val="00716D6F"/>
    <w:rsid w:val="00717B02"/>
    <w:rsid w:val="00720210"/>
    <w:rsid w:val="00720ABA"/>
    <w:rsid w:val="007220FA"/>
    <w:rsid w:val="0072355E"/>
    <w:rsid w:val="0072455A"/>
    <w:rsid w:val="00726F5E"/>
    <w:rsid w:val="00730C73"/>
    <w:rsid w:val="007327BC"/>
    <w:rsid w:val="0073482C"/>
    <w:rsid w:val="00736D8B"/>
    <w:rsid w:val="00736F4F"/>
    <w:rsid w:val="00740954"/>
    <w:rsid w:val="00741DA2"/>
    <w:rsid w:val="00742C96"/>
    <w:rsid w:val="00743D75"/>
    <w:rsid w:val="00745871"/>
    <w:rsid w:val="00745D1F"/>
    <w:rsid w:val="00747DF5"/>
    <w:rsid w:val="0075126A"/>
    <w:rsid w:val="00752621"/>
    <w:rsid w:val="007557A4"/>
    <w:rsid w:val="00755A55"/>
    <w:rsid w:val="00755A5F"/>
    <w:rsid w:val="00760DFE"/>
    <w:rsid w:val="0076287E"/>
    <w:rsid w:val="00763411"/>
    <w:rsid w:val="0076365B"/>
    <w:rsid w:val="0076446E"/>
    <w:rsid w:val="0076478F"/>
    <w:rsid w:val="0076515E"/>
    <w:rsid w:val="00765D64"/>
    <w:rsid w:val="0077194B"/>
    <w:rsid w:val="00772078"/>
    <w:rsid w:val="00772DB3"/>
    <w:rsid w:val="007735C7"/>
    <w:rsid w:val="00773A92"/>
    <w:rsid w:val="007752C2"/>
    <w:rsid w:val="00776EED"/>
    <w:rsid w:val="00777698"/>
    <w:rsid w:val="00777DB3"/>
    <w:rsid w:val="00782A82"/>
    <w:rsid w:val="00784FCB"/>
    <w:rsid w:val="0078796D"/>
    <w:rsid w:val="00793423"/>
    <w:rsid w:val="0079576E"/>
    <w:rsid w:val="00795A39"/>
    <w:rsid w:val="007968D8"/>
    <w:rsid w:val="0079735F"/>
    <w:rsid w:val="00797CE3"/>
    <w:rsid w:val="00797F03"/>
    <w:rsid w:val="007A0017"/>
    <w:rsid w:val="007A0034"/>
    <w:rsid w:val="007A0152"/>
    <w:rsid w:val="007A1F04"/>
    <w:rsid w:val="007A5ECB"/>
    <w:rsid w:val="007A7C30"/>
    <w:rsid w:val="007B088F"/>
    <w:rsid w:val="007B23E9"/>
    <w:rsid w:val="007B3A68"/>
    <w:rsid w:val="007B44F7"/>
    <w:rsid w:val="007B6249"/>
    <w:rsid w:val="007B7C3C"/>
    <w:rsid w:val="007C1B48"/>
    <w:rsid w:val="007C22FB"/>
    <w:rsid w:val="007C2D98"/>
    <w:rsid w:val="007C32A5"/>
    <w:rsid w:val="007C4A5F"/>
    <w:rsid w:val="007D1306"/>
    <w:rsid w:val="007D325C"/>
    <w:rsid w:val="007D34C2"/>
    <w:rsid w:val="007D54F6"/>
    <w:rsid w:val="007D5FFA"/>
    <w:rsid w:val="007E0369"/>
    <w:rsid w:val="007E03CF"/>
    <w:rsid w:val="007E41F9"/>
    <w:rsid w:val="007E4FFC"/>
    <w:rsid w:val="007E5BAC"/>
    <w:rsid w:val="007E6D92"/>
    <w:rsid w:val="007E6E2D"/>
    <w:rsid w:val="007E714B"/>
    <w:rsid w:val="007E7CCA"/>
    <w:rsid w:val="007F14F9"/>
    <w:rsid w:val="007F3930"/>
    <w:rsid w:val="007F3D8D"/>
    <w:rsid w:val="007F4328"/>
    <w:rsid w:val="007F450A"/>
    <w:rsid w:val="007F47A5"/>
    <w:rsid w:val="007F68BF"/>
    <w:rsid w:val="007F7874"/>
    <w:rsid w:val="00801738"/>
    <w:rsid w:val="008026C1"/>
    <w:rsid w:val="00802D32"/>
    <w:rsid w:val="0080487A"/>
    <w:rsid w:val="00804A80"/>
    <w:rsid w:val="00805B77"/>
    <w:rsid w:val="008068E9"/>
    <w:rsid w:val="00806F9C"/>
    <w:rsid w:val="008071B4"/>
    <w:rsid w:val="00810622"/>
    <w:rsid w:val="008116DC"/>
    <w:rsid w:val="00812509"/>
    <w:rsid w:val="00812D01"/>
    <w:rsid w:val="0081397B"/>
    <w:rsid w:val="008141AE"/>
    <w:rsid w:val="00814291"/>
    <w:rsid w:val="00816B26"/>
    <w:rsid w:val="00817F36"/>
    <w:rsid w:val="00820DAD"/>
    <w:rsid w:val="00821BE6"/>
    <w:rsid w:val="00822498"/>
    <w:rsid w:val="00822C9F"/>
    <w:rsid w:val="0082415C"/>
    <w:rsid w:val="008258E0"/>
    <w:rsid w:val="00825D57"/>
    <w:rsid w:val="00827ADB"/>
    <w:rsid w:val="00832F05"/>
    <w:rsid w:val="008341A0"/>
    <w:rsid w:val="00834F96"/>
    <w:rsid w:val="00837DEC"/>
    <w:rsid w:val="00841109"/>
    <w:rsid w:val="00841CAE"/>
    <w:rsid w:val="00850058"/>
    <w:rsid w:val="00851B48"/>
    <w:rsid w:val="00851E72"/>
    <w:rsid w:val="00854F68"/>
    <w:rsid w:val="00855A3E"/>
    <w:rsid w:val="00856017"/>
    <w:rsid w:val="008563A7"/>
    <w:rsid w:val="00857263"/>
    <w:rsid w:val="0085759D"/>
    <w:rsid w:val="008578A5"/>
    <w:rsid w:val="00864427"/>
    <w:rsid w:val="00864B02"/>
    <w:rsid w:val="00865D91"/>
    <w:rsid w:val="008664F4"/>
    <w:rsid w:val="008703A0"/>
    <w:rsid w:val="00874F24"/>
    <w:rsid w:val="00875757"/>
    <w:rsid w:val="00875966"/>
    <w:rsid w:val="008802AA"/>
    <w:rsid w:val="00881D91"/>
    <w:rsid w:val="00882CB5"/>
    <w:rsid w:val="008845ED"/>
    <w:rsid w:val="00885448"/>
    <w:rsid w:val="00885B39"/>
    <w:rsid w:val="008864CC"/>
    <w:rsid w:val="0088749B"/>
    <w:rsid w:val="00891C62"/>
    <w:rsid w:val="00891F49"/>
    <w:rsid w:val="00892224"/>
    <w:rsid w:val="00892289"/>
    <w:rsid w:val="00892CBB"/>
    <w:rsid w:val="008932D4"/>
    <w:rsid w:val="00893F77"/>
    <w:rsid w:val="00895CC5"/>
    <w:rsid w:val="008978CD"/>
    <w:rsid w:val="00897BBF"/>
    <w:rsid w:val="008A06EE"/>
    <w:rsid w:val="008A0765"/>
    <w:rsid w:val="008A12FC"/>
    <w:rsid w:val="008A16F6"/>
    <w:rsid w:val="008A21F8"/>
    <w:rsid w:val="008A347E"/>
    <w:rsid w:val="008A41BC"/>
    <w:rsid w:val="008A537B"/>
    <w:rsid w:val="008A7351"/>
    <w:rsid w:val="008A7A70"/>
    <w:rsid w:val="008B155B"/>
    <w:rsid w:val="008B29F4"/>
    <w:rsid w:val="008B3360"/>
    <w:rsid w:val="008B5645"/>
    <w:rsid w:val="008B6E5A"/>
    <w:rsid w:val="008C06E8"/>
    <w:rsid w:val="008C39F8"/>
    <w:rsid w:val="008C3B86"/>
    <w:rsid w:val="008C43B8"/>
    <w:rsid w:val="008C4AB5"/>
    <w:rsid w:val="008C59E3"/>
    <w:rsid w:val="008C5B01"/>
    <w:rsid w:val="008D2D32"/>
    <w:rsid w:val="008D3510"/>
    <w:rsid w:val="008D38B2"/>
    <w:rsid w:val="008D4791"/>
    <w:rsid w:val="008D5928"/>
    <w:rsid w:val="008D5CFC"/>
    <w:rsid w:val="008D603F"/>
    <w:rsid w:val="008D7C54"/>
    <w:rsid w:val="008E0465"/>
    <w:rsid w:val="008E1A3A"/>
    <w:rsid w:val="008E1CBF"/>
    <w:rsid w:val="008E25FC"/>
    <w:rsid w:val="008E2935"/>
    <w:rsid w:val="008E38F2"/>
    <w:rsid w:val="008F0830"/>
    <w:rsid w:val="008F095A"/>
    <w:rsid w:val="008F2CA9"/>
    <w:rsid w:val="008F4699"/>
    <w:rsid w:val="008F4E0D"/>
    <w:rsid w:val="008F5289"/>
    <w:rsid w:val="008F55FC"/>
    <w:rsid w:val="008F5C3F"/>
    <w:rsid w:val="008F709D"/>
    <w:rsid w:val="008F750E"/>
    <w:rsid w:val="008F7EA6"/>
    <w:rsid w:val="008F7FE1"/>
    <w:rsid w:val="00901B61"/>
    <w:rsid w:val="00902185"/>
    <w:rsid w:val="0090388B"/>
    <w:rsid w:val="00903F39"/>
    <w:rsid w:val="00905A66"/>
    <w:rsid w:val="00910977"/>
    <w:rsid w:val="00911490"/>
    <w:rsid w:val="009114CA"/>
    <w:rsid w:val="00911F6B"/>
    <w:rsid w:val="0091200A"/>
    <w:rsid w:val="00912513"/>
    <w:rsid w:val="0091270B"/>
    <w:rsid w:val="00912C1A"/>
    <w:rsid w:val="009158BA"/>
    <w:rsid w:val="00916EF9"/>
    <w:rsid w:val="00920400"/>
    <w:rsid w:val="009218A4"/>
    <w:rsid w:val="00921E4A"/>
    <w:rsid w:val="00922B3C"/>
    <w:rsid w:val="00922BA1"/>
    <w:rsid w:val="009276CB"/>
    <w:rsid w:val="00927E93"/>
    <w:rsid w:val="00930CF5"/>
    <w:rsid w:val="009359A8"/>
    <w:rsid w:val="0093673B"/>
    <w:rsid w:val="00940893"/>
    <w:rsid w:val="00940F47"/>
    <w:rsid w:val="009417A4"/>
    <w:rsid w:val="00941A36"/>
    <w:rsid w:val="00942C9F"/>
    <w:rsid w:val="0094491C"/>
    <w:rsid w:val="009454DE"/>
    <w:rsid w:val="0094655C"/>
    <w:rsid w:val="009471B7"/>
    <w:rsid w:val="009511B8"/>
    <w:rsid w:val="00953866"/>
    <w:rsid w:val="009544DF"/>
    <w:rsid w:val="00954CC2"/>
    <w:rsid w:val="00956F8A"/>
    <w:rsid w:val="00962A3F"/>
    <w:rsid w:val="009634FC"/>
    <w:rsid w:val="00963DE6"/>
    <w:rsid w:val="00967B70"/>
    <w:rsid w:val="009724CB"/>
    <w:rsid w:val="00973503"/>
    <w:rsid w:val="009735D5"/>
    <w:rsid w:val="009778C6"/>
    <w:rsid w:val="00981BBE"/>
    <w:rsid w:val="00981BDD"/>
    <w:rsid w:val="0098296B"/>
    <w:rsid w:val="00982A08"/>
    <w:rsid w:val="00983847"/>
    <w:rsid w:val="00984C0C"/>
    <w:rsid w:val="00984D85"/>
    <w:rsid w:val="00991275"/>
    <w:rsid w:val="009917BD"/>
    <w:rsid w:val="00991A5B"/>
    <w:rsid w:val="00992B8B"/>
    <w:rsid w:val="00995786"/>
    <w:rsid w:val="00995EC3"/>
    <w:rsid w:val="00997617"/>
    <w:rsid w:val="009A4411"/>
    <w:rsid w:val="009A5712"/>
    <w:rsid w:val="009A5ED4"/>
    <w:rsid w:val="009A66EF"/>
    <w:rsid w:val="009A7D0B"/>
    <w:rsid w:val="009B1B23"/>
    <w:rsid w:val="009B2872"/>
    <w:rsid w:val="009B46BC"/>
    <w:rsid w:val="009B5A47"/>
    <w:rsid w:val="009B64C9"/>
    <w:rsid w:val="009B7630"/>
    <w:rsid w:val="009B77C2"/>
    <w:rsid w:val="009B7B4E"/>
    <w:rsid w:val="009B7EDD"/>
    <w:rsid w:val="009C114D"/>
    <w:rsid w:val="009C1BA6"/>
    <w:rsid w:val="009C24FF"/>
    <w:rsid w:val="009C2685"/>
    <w:rsid w:val="009C36A5"/>
    <w:rsid w:val="009C466D"/>
    <w:rsid w:val="009C4ACB"/>
    <w:rsid w:val="009C66D1"/>
    <w:rsid w:val="009D3971"/>
    <w:rsid w:val="009D4017"/>
    <w:rsid w:val="009D548A"/>
    <w:rsid w:val="009D7364"/>
    <w:rsid w:val="009D7977"/>
    <w:rsid w:val="009E1F79"/>
    <w:rsid w:val="009E2D89"/>
    <w:rsid w:val="009E3B1F"/>
    <w:rsid w:val="009E634A"/>
    <w:rsid w:val="009E6408"/>
    <w:rsid w:val="009E76A8"/>
    <w:rsid w:val="009E7CC5"/>
    <w:rsid w:val="009F131E"/>
    <w:rsid w:val="009F2C51"/>
    <w:rsid w:val="009F361E"/>
    <w:rsid w:val="009F4B27"/>
    <w:rsid w:val="009F5997"/>
    <w:rsid w:val="009F7603"/>
    <w:rsid w:val="00A0051E"/>
    <w:rsid w:val="00A02AD9"/>
    <w:rsid w:val="00A0324E"/>
    <w:rsid w:val="00A04178"/>
    <w:rsid w:val="00A056AE"/>
    <w:rsid w:val="00A06FF6"/>
    <w:rsid w:val="00A079AB"/>
    <w:rsid w:val="00A11E44"/>
    <w:rsid w:val="00A12181"/>
    <w:rsid w:val="00A127F0"/>
    <w:rsid w:val="00A12B52"/>
    <w:rsid w:val="00A12C93"/>
    <w:rsid w:val="00A1329A"/>
    <w:rsid w:val="00A14B66"/>
    <w:rsid w:val="00A14FA8"/>
    <w:rsid w:val="00A15D49"/>
    <w:rsid w:val="00A17733"/>
    <w:rsid w:val="00A2028D"/>
    <w:rsid w:val="00A20D3C"/>
    <w:rsid w:val="00A20E65"/>
    <w:rsid w:val="00A21BD3"/>
    <w:rsid w:val="00A221FB"/>
    <w:rsid w:val="00A2336D"/>
    <w:rsid w:val="00A27255"/>
    <w:rsid w:val="00A31340"/>
    <w:rsid w:val="00A31BA5"/>
    <w:rsid w:val="00A343C7"/>
    <w:rsid w:val="00A35892"/>
    <w:rsid w:val="00A36BB2"/>
    <w:rsid w:val="00A43852"/>
    <w:rsid w:val="00A43C50"/>
    <w:rsid w:val="00A4465E"/>
    <w:rsid w:val="00A44B30"/>
    <w:rsid w:val="00A44D02"/>
    <w:rsid w:val="00A450AB"/>
    <w:rsid w:val="00A45967"/>
    <w:rsid w:val="00A46EDF"/>
    <w:rsid w:val="00A52DD6"/>
    <w:rsid w:val="00A55C26"/>
    <w:rsid w:val="00A56D49"/>
    <w:rsid w:val="00A61ED3"/>
    <w:rsid w:val="00A63185"/>
    <w:rsid w:val="00A671B6"/>
    <w:rsid w:val="00A7077C"/>
    <w:rsid w:val="00A713AC"/>
    <w:rsid w:val="00A7188A"/>
    <w:rsid w:val="00A74C13"/>
    <w:rsid w:val="00A769B9"/>
    <w:rsid w:val="00A80585"/>
    <w:rsid w:val="00A80A65"/>
    <w:rsid w:val="00A80E86"/>
    <w:rsid w:val="00A81640"/>
    <w:rsid w:val="00A82848"/>
    <w:rsid w:val="00A84509"/>
    <w:rsid w:val="00A86C92"/>
    <w:rsid w:val="00A86E4E"/>
    <w:rsid w:val="00A908D7"/>
    <w:rsid w:val="00A91D5B"/>
    <w:rsid w:val="00A9263B"/>
    <w:rsid w:val="00A92CDE"/>
    <w:rsid w:val="00A93FBF"/>
    <w:rsid w:val="00A96DF7"/>
    <w:rsid w:val="00AA134E"/>
    <w:rsid w:val="00AA57DC"/>
    <w:rsid w:val="00AA6F15"/>
    <w:rsid w:val="00AB0CAA"/>
    <w:rsid w:val="00AB1865"/>
    <w:rsid w:val="00AB1BE6"/>
    <w:rsid w:val="00AB3071"/>
    <w:rsid w:val="00AB31F1"/>
    <w:rsid w:val="00AB4B51"/>
    <w:rsid w:val="00AB6779"/>
    <w:rsid w:val="00AB6E44"/>
    <w:rsid w:val="00AB7C41"/>
    <w:rsid w:val="00AC147B"/>
    <w:rsid w:val="00AC2F7A"/>
    <w:rsid w:val="00AC4110"/>
    <w:rsid w:val="00AC4148"/>
    <w:rsid w:val="00AC631F"/>
    <w:rsid w:val="00AC746D"/>
    <w:rsid w:val="00AC7B58"/>
    <w:rsid w:val="00AC7C47"/>
    <w:rsid w:val="00AD0B29"/>
    <w:rsid w:val="00AD290E"/>
    <w:rsid w:val="00AD493F"/>
    <w:rsid w:val="00AD55F8"/>
    <w:rsid w:val="00AD5A0D"/>
    <w:rsid w:val="00AE1335"/>
    <w:rsid w:val="00AE1625"/>
    <w:rsid w:val="00AE1987"/>
    <w:rsid w:val="00AE1E1E"/>
    <w:rsid w:val="00AE2260"/>
    <w:rsid w:val="00AE37C8"/>
    <w:rsid w:val="00AE6A03"/>
    <w:rsid w:val="00AE6D29"/>
    <w:rsid w:val="00AE79AC"/>
    <w:rsid w:val="00AE7A0D"/>
    <w:rsid w:val="00AE7EFC"/>
    <w:rsid w:val="00AF1319"/>
    <w:rsid w:val="00AF1620"/>
    <w:rsid w:val="00AF1D55"/>
    <w:rsid w:val="00AF1FB0"/>
    <w:rsid w:val="00AF5896"/>
    <w:rsid w:val="00AF745D"/>
    <w:rsid w:val="00AF7708"/>
    <w:rsid w:val="00B007DA"/>
    <w:rsid w:val="00B011C4"/>
    <w:rsid w:val="00B02003"/>
    <w:rsid w:val="00B0218E"/>
    <w:rsid w:val="00B04E31"/>
    <w:rsid w:val="00B059F4"/>
    <w:rsid w:val="00B05E3F"/>
    <w:rsid w:val="00B063CE"/>
    <w:rsid w:val="00B071F2"/>
    <w:rsid w:val="00B07F66"/>
    <w:rsid w:val="00B14B36"/>
    <w:rsid w:val="00B1502D"/>
    <w:rsid w:val="00B16AA5"/>
    <w:rsid w:val="00B1740B"/>
    <w:rsid w:val="00B206C4"/>
    <w:rsid w:val="00B20BA1"/>
    <w:rsid w:val="00B20CAF"/>
    <w:rsid w:val="00B24ED1"/>
    <w:rsid w:val="00B25692"/>
    <w:rsid w:val="00B25855"/>
    <w:rsid w:val="00B27017"/>
    <w:rsid w:val="00B27DC0"/>
    <w:rsid w:val="00B330FD"/>
    <w:rsid w:val="00B34A87"/>
    <w:rsid w:val="00B34CE7"/>
    <w:rsid w:val="00B350F1"/>
    <w:rsid w:val="00B357E3"/>
    <w:rsid w:val="00B36CE2"/>
    <w:rsid w:val="00B3702B"/>
    <w:rsid w:val="00B4178C"/>
    <w:rsid w:val="00B41B1C"/>
    <w:rsid w:val="00B4233D"/>
    <w:rsid w:val="00B42DB2"/>
    <w:rsid w:val="00B430E6"/>
    <w:rsid w:val="00B432FD"/>
    <w:rsid w:val="00B45495"/>
    <w:rsid w:val="00B4687F"/>
    <w:rsid w:val="00B46C80"/>
    <w:rsid w:val="00B4765D"/>
    <w:rsid w:val="00B52B20"/>
    <w:rsid w:val="00B532B8"/>
    <w:rsid w:val="00B5356A"/>
    <w:rsid w:val="00B54E92"/>
    <w:rsid w:val="00B55C7B"/>
    <w:rsid w:val="00B57E82"/>
    <w:rsid w:val="00B6261F"/>
    <w:rsid w:val="00B62A57"/>
    <w:rsid w:val="00B634AD"/>
    <w:rsid w:val="00B63782"/>
    <w:rsid w:val="00B65437"/>
    <w:rsid w:val="00B67E67"/>
    <w:rsid w:val="00B707BA"/>
    <w:rsid w:val="00B7124D"/>
    <w:rsid w:val="00B71BF3"/>
    <w:rsid w:val="00B724C3"/>
    <w:rsid w:val="00B73004"/>
    <w:rsid w:val="00B757FC"/>
    <w:rsid w:val="00B7621F"/>
    <w:rsid w:val="00B7751D"/>
    <w:rsid w:val="00B77E36"/>
    <w:rsid w:val="00B802A4"/>
    <w:rsid w:val="00B80CDD"/>
    <w:rsid w:val="00B82934"/>
    <w:rsid w:val="00B831B4"/>
    <w:rsid w:val="00B83F0C"/>
    <w:rsid w:val="00B85B9D"/>
    <w:rsid w:val="00B87B9A"/>
    <w:rsid w:val="00B92563"/>
    <w:rsid w:val="00B9626E"/>
    <w:rsid w:val="00B96D38"/>
    <w:rsid w:val="00BA4D3C"/>
    <w:rsid w:val="00BA55B6"/>
    <w:rsid w:val="00BA5BD5"/>
    <w:rsid w:val="00BA6A3D"/>
    <w:rsid w:val="00BB158C"/>
    <w:rsid w:val="00BB1A1E"/>
    <w:rsid w:val="00BB206E"/>
    <w:rsid w:val="00BB4858"/>
    <w:rsid w:val="00BC14AD"/>
    <w:rsid w:val="00BC277F"/>
    <w:rsid w:val="00BC3C01"/>
    <w:rsid w:val="00BC4C26"/>
    <w:rsid w:val="00BC5B7A"/>
    <w:rsid w:val="00BC6A81"/>
    <w:rsid w:val="00BD05FB"/>
    <w:rsid w:val="00BD2921"/>
    <w:rsid w:val="00BD46F6"/>
    <w:rsid w:val="00BD63DD"/>
    <w:rsid w:val="00BD6500"/>
    <w:rsid w:val="00BD6B5F"/>
    <w:rsid w:val="00BE143D"/>
    <w:rsid w:val="00BE2172"/>
    <w:rsid w:val="00BE2B62"/>
    <w:rsid w:val="00BE2D76"/>
    <w:rsid w:val="00BE2E92"/>
    <w:rsid w:val="00BE3215"/>
    <w:rsid w:val="00BE39C2"/>
    <w:rsid w:val="00BE41EC"/>
    <w:rsid w:val="00BE6912"/>
    <w:rsid w:val="00BE7258"/>
    <w:rsid w:val="00BE7717"/>
    <w:rsid w:val="00BF019C"/>
    <w:rsid w:val="00BF124B"/>
    <w:rsid w:val="00BF31F5"/>
    <w:rsid w:val="00BF39A7"/>
    <w:rsid w:val="00BF39AA"/>
    <w:rsid w:val="00BF4541"/>
    <w:rsid w:val="00BF5BC5"/>
    <w:rsid w:val="00C049F9"/>
    <w:rsid w:val="00C05AB9"/>
    <w:rsid w:val="00C05BEE"/>
    <w:rsid w:val="00C10C8D"/>
    <w:rsid w:val="00C114C1"/>
    <w:rsid w:val="00C13E24"/>
    <w:rsid w:val="00C14373"/>
    <w:rsid w:val="00C22DCE"/>
    <w:rsid w:val="00C24335"/>
    <w:rsid w:val="00C25499"/>
    <w:rsid w:val="00C267E3"/>
    <w:rsid w:val="00C301CF"/>
    <w:rsid w:val="00C32492"/>
    <w:rsid w:val="00C36C1B"/>
    <w:rsid w:val="00C401F3"/>
    <w:rsid w:val="00C41482"/>
    <w:rsid w:val="00C416AC"/>
    <w:rsid w:val="00C42088"/>
    <w:rsid w:val="00C4245E"/>
    <w:rsid w:val="00C42C0F"/>
    <w:rsid w:val="00C44F06"/>
    <w:rsid w:val="00C47711"/>
    <w:rsid w:val="00C479F4"/>
    <w:rsid w:val="00C47CBC"/>
    <w:rsid w:val="00C50FF6"/>
    <w:rsid w:val="00C52262"/>
    <w:rsid w:val="00C5278D"/>
    <w:rsid w:val="00C550B9"/>
    <w:rsid w:val="00C5521D"/>
    <w:rsid w:val="00C56618"/>
    <w:rsid w:val="00C600F7"/>
    <w:rsid w:val="00C6338F"/>
    <w:rsid w:val="00C6439D"/>
    <w:rsid w:val="00C650C8"/>
    <w:rsid w:val="00C66003"/>
    <w:rsid w:val="00C66135"/>
    <w:rsid w:val="00C66B9B"/>
    <w:rsid w:val="00C67DD8"/>
    <w:rsid w:val="00C71B59"/>
    <w:rsid w:val="00C73520"/>
    <w:rsid w:val="00C73963"/>
    <w:rsid w:val="00C747F2"/>
    <w:rsid w:val="00C75EFE"/>
    <w:rsid w:val="00C7632F"/>
    <w:rsid w:val="00C823C9"/>
    <w:rsid w:val="00C8482F"/>
    <w:rsid w:val="00C8515E"/>
    <w:rsid w:val="00C8610F"/>
    <w:rsid w:val="00C864DF"/>
    <w:rsid w:val="00C87B2F"/>
    <w:rsid w:val="00C92AFE"/>
    <w:rsid w:val="00C946DC"/>
    <w:rsid w:val="00C95DEC"/>
    <w:rsid w:val="00C961C3"/>
    <w:rsid w:val="00C97695"/>
    <w:rsid w:val="00CA1238"/>
    <w:rsid w:val="00CA365B"/>
    <w:rsid w:val="00CA701D"/>
    <w:rsid w:val="00CA7612"/>
    <w:rsid w:val="00CB48A6"/>
    <w:rsid w:val="00CB5D68"/>
    <w:rsid w:val="00CB6D44"/>
    <w:rsid w:val="00CB7208"/>
    <w:rsid w:val="00CB7E8F"/>
    <w:rsid w:val="00CC0868"/>
    <w:rsid w:val="00CC1733"/>
    <w:rsid w:val="00CC17B5"/>
    <w:rsid w:val="00CC2DDF"/>
    <w:rsid w:val="00CC45A6"/>
    <w:rsid w:val="00CC5470"/>
    <w:rsid w:val="00CC54DD"/>
    <w:rsid w:val="00CC676F"/>
    <w:rsid w:val="00CC7FD4"/>
    <w:rsid w:val="00CD06E6"/>
    <w:rsid w:val="00CD17B8"/>
    <w:rsid w:val="00CD1D86"/>
    <w:rsid w:val="00CD284C"/>
    <w:rsid w:val="00CD2E39"/>
    <w:rsid w:val="00CD5712"/>
    <w:rsid w:val="00CD616F"/>
    <w:rsid w:val="00CD623E"/>
    <w:rsid w:val="00CE2258"/>
    <w:rsid w:val="00CE2ACF"/>
    <w:rsid w:val="00CE36B2"/>
    <w:rsid w:val="00CE3BA9"/>
    <w:rsid w:val="00CE5DD3"/>
    <w:rsid w:val="00CE7657"/>
    <w:rsid w:val="00CF01BC"/>
    <w:rsid w:val="00CF521B"/>
    <w:rsid w:val="00D000CD"/>
    <w:rsid w:val="00D00919"/>
    <w:rsid w:val="00D0283A"/>
    <w:rsid w:val="00D02909"/>
    <w:rsid w:val="00D03A13"/>
    <w:rsid w:val="00D10160"/>
    <w:rsid w:val="00D104FF"/>
    <w:rsid w:val="00D108AF"/>
    <w:rsid w:val="00D11C87"/>
    <w:rsid w:val="00D13536"/>
    <w:rsid w:val="00D1359D"/>
    <w:rsid w:val="00D13951"/>
    <w:rsid w:val="00D14113"/>
    <w:rsid w:val="00D15871"/>
    <w:rsid w:val="00D16016"/>
    <w:rsid w:val="00D170C8"/>
    <w:rsid w:val="00D21A70"/>
    <w:rsid w:val="00D22991"/>
    <w:rsid w:val="00D231A7"/>
    <w:rsid w:val="00D241E0"/>
    <w:rsid w:val="00D24BA3"/>
    <w:rsid w:val="00D24CC2"/>
    <w:rsid w:val="00D25847"/>
    <w:rsid w:val="00D278D2"/>
    <w:rsid w:val="00D302FB"/>
    <w:rsid w:val="00D31562"/>
    <w:rsid w:val="00D31ED0"/>
    <w:rsid w:val="00D3388C"/>
    <w:rsid w:val="00D3412B"/>
    <w:rsid w:val="00D34C6F"/>
    <w:rsid w:val="00D35357"/>
    <w:rsid w:val="00D35C3C"/>
    <w:rsid w:val="00D40249"/>
    <w:rsid w:val="00D4038D"/>
    <w:rsid w:val="00D44CF6"/>
    <w:rsid w:val="00D46E36"/>
    <w:rsid w:val="00D504D0"/>
    <w:rsid w:val="00D51DFA"/>
    <w:rsid w:val="00D5309D"/>
    <w:rsid w:val="00D53B97"/>
    <w:rsid w:val="00D5600B"/>
    <w:rsid w:val="00D5638D"/>
    <w:rsid w:val="00D566B3"/>
    <w:rsid w:val="00D5714A"/>
    <w:rsid w:val="00D572FF"/>
    <w:rsid w:val="00D574FF"/>
    <w:rsid w:val="00D65110"/>
    <w:rsid w:val="00D65D40"/>
    <w:rsid w:val="00D66D6A"/>
    <w:rsid w:val="00D679F3"/>
    <w:rsid w:val="00D72DF1"/>
    <w:rsid w:val="00D741B8"/>
    <w:rsid w:val="00D7448A"/>
    <w:rsid w:val="00D74B5D"/>
    <w:rsid w:val="00D77EB8"/>
    <w:rsid w:val="00D805AB"/>
    <w:rsid w:val="00D80E60"/>
    <w:rsid w:val="00D825F2"/>
    <w:rsid w:val="00D82ADD"/>
    <w:rsid w:val="00D83776"/>
    <w:rsid w:val="00D8411E"/>
    <w:rsid w:val="00D84851"/>
    <w:rsid w:val="00D849FD"/>
    <w:rsid w:val="00D84C83"/>
    <w:rsid w:val="00D85396"/>
    <w:rsid w:val="00D85453"/>
    <w:rsid w:val="00D86E09"/>
    <w:rsid w:val="00D900D0"/>
    <w:rsid w:val="00D90547"/>
    <w:rsid w:val="00D91EA9"/>
    <w:rsid w:val="00D9225E"/>
    <w:rsid w:val="00D9238A"/>
    <w:rsid w:val="00D92393"/>
    <w:rsid w:val="00D94881"/>
    <w:rsid w:val="00D94AEA"/>
    <w:rsid w:val="00D960EE"/>
    <w:rsid w:val="00D9783E"/>
    <w:rsid w:val="00DA20BF"/>
    <w:rsid w:val="00DA366C"/>
    <w:rsid w:val="00DA5EB6"/>
    <w:rsid w:val="00DA6818"/>
    <w:rsid w:val="00DA6D4E"/>
    <w:rsid w:val="00DB133A"/>
    <w:rsid w:val="00DB1350"/>
    <w:rsid w:val="00DB1EB6"/>
    <w:rsid w:val="00DB5C38"/>
    <w:rsid w:val="00DB7376"/>
    <w:rsid w:val="00DC4207"/>
    <w:rsid w:val="00DC5308"/>
    <w:rsid w:val="00DC5D75"/>
    <w:rsid w:val="00DC617E"/>
    <w:rsid w:val="00DC6449"/>
    <w:rsid w:val="00DC69C6"/>
    <w:rsid w:val="00DD08EB"/>
    <w:rsid w:val="00DD09C0"/>
    <w:rsid w:val="00DD0FFE"/>
    <w:rsid w:val="00DD1CF5"/>
    <w:rsid w:val="00DD2235"/>
    <w:rsid w:val="00DD502D"/>
    <w:rsid w:val="00DD5EEC"/>
    <w:rsid w:val="00DD66A6"/>
    <w:rsid w:val="00DD6F1E"/>
    <w:rsid w:val="00DD7957"/>
    <w:rsid w:val="00DE06F6"/>
    <w:rsid w:val="00DE1B66"/>
    <w:rsid w:val="00DE2DC8"/>
    <w:rsid w:val="00DF14E2"/>
    <w:rsid w:val="00DF3FBC"/>
    <w:rsid w:val="00DF4CD8"/>
    <w:rsid w:val="00E00525"/>
    <w:rsid w:val="00E017C1"/>
    <w:rsid w:val="00E0337E"/>
    <w:rsid w:val="00E05A82"/>
    <w:rsid w:val="00E115FA"/>
    <w:rsid w:val="00E12607"/>
    <w:rsid w:val="00E132AF"/>
    <w:rsid w:val="00E15CE9"/>
    <w:rsid w:val="00E165E9"/>
    <w:rsid w:val="00E167D7"/>
    <w:rsid w:val="00E16DB1"/>
    <w:rsid w:val="00E206AA"/>
    <w:rsid w:val="00E22231"/>
    <w:rsid w:val="00E232C0"/>
    <w:rsid w:val="00E25129"/>
    <w:rsid w:val="00E27904"/>
    <w:rsid w:val="00E30AD7"/>
    <w:rsid w:val="00E32A9B"/>
    <w:rsid w:val="00E32C87"/>
    <w:rsid w:val="00E40077"/>
    <w:rsid w:val="00E41AA1"/>
    <w:rsid w:val="00E41F93"/>
    <w:rsid w:val="00E421ED"/>
    <w:rsid w:val="00E44D14"/>
    <w:rsid w:val="00E4506C"/>
    <w:rsid w:val="00E4553B"/>
    <w:rsid w:val="00E51B8D"/>
    <w:rsid w:val="00E528BF"/>
    <w:rsid w:val="00E53E8B"/>
    <w:rsid w:val="00E54C50"/>
    <w:rsid w:val="00E54D67"/>
    <w:rsid w:val="00E609EB"/>
    <w:rsid w:val="00E60A66"/>
    <w:rsid w:val="00E61C6F"/>
    <w:rsid w:val="00E6219C"/>
    <w:rsid w:val="00E649F2"/>
    <w:rsid w:val="00E7015A"/>
    <w:rsid w:val="00E72F12"/>
    <w:rsid w:val="00E7325F"/>
    <w:rsid w:val="00E737D6"/>
    <w:rsid w:val="00E74128"/>
    <w:rsid w:val="00E76AA8"/>
    <w:rsid w:val="00E77321"/>
    <w:rsid w:val="00E81218"/>
    <w:rsid w:val="00E823FE"/>
    <w:rsid w:val="00E849C9"/>
    <w:rsid w:val="00E8540A"/>
    <w:rsid w:val="00E872FD"/>
    <w:rsid w:val="00E87D26"/>
    <w:rsid w:val="00E93195"/>
    <w:rsid w:val="00E93DEA"/>
    <w:rsid w:val="00E94F09"/>
    <w:rsid w:val="00E95927"/>
    <w:rsid w:val="00E95FA0"/>
    <w:rsid w:val="00EA0C50"/>
    <w:rsid w:val="00EA2D0C"/>
    <w:rsid w:val="00EA3A2D"/>
    <w:rsid w:val="00EA4093"/>
    <w:rsid w:val="00EA623A"/>
    <w:rsid w:val="00EA751E"/>
    <w:rsid w:val="00EB1BF4"/>
    <w:rsid w:val="00EB1D33"/>
    <w:rsid w:val="00EB49C6"/>
    <w:rsid w:val="00EB5874"/>
    <w:rsid w:val="00EC16AD"/>
    <w:rsid w:val="00EC6AAD"/>
    <w:rsid w:val="00ED112D"/>
    <w:rsid w:val="00ED1D09"/>
    <w:rsid w:val="00ED3BC7"/>
    <w:rsid w:val="00ED65BF"/>
    <w:rsid w:val="00ED74CA"/>
    <w:rsid w:val="00EE1884"/>
    <w:rsid w:val="00EE1930"/>
    <w:rsid w:val="00EE3C3E"/>
    <w:rsid w:val="00EE42B3"/>
    <w:rsid w:val="00EE4F28"/>
    <w:rsid w:val="00EE5AAC"/>
    <w:rsid w:val="00EE5EB2"/>
    <w:rsid w:val="00EF24A6"/>
    <w:rsid w:val="00EF3508"/>
    <w:rsid w:val="00EF353D"/>
    <w:rsid w:val="00EF5589"/>
    <w:rsid w:val="00EF5DA4"/>
    <w:rsid w:val="00EF61A4"/>
    <w:rsid w:val="00EF7D1D"/>
    <w:rsid w:val="00F013E1"/>
    <w:rsid w:val="00F03E86"/>
    <w:rsid w:val="00F049C2"/>
    <w:rsid w:val="00F04E76"/>
    <w:rsid w:val="00F055B4"/>
    <w:rsid w:val="00F05A0E"/>
    <w:rsid w:val="00F05B81"/>
    <w:rsid w:val="00F075E4"/>
    <w:rsid w:val="00F11573"/>
    <w:rsid w:val="00F12FB1"/>
    <w:rsid w:val="00F134D5"/>
    <w:rsid w:val="00F13CCC"/>
    <w:rsid w:val="00F147BF"/>
    <w:rsid w:val="00F162C3"/>
    <w:rsid w:val="00F21045"/>
    <w:rsid w:val="00F228EF"/>
    <w:rsid w:val="00F2349E"/>
    <w:rsid w:val="00F246E0"/>
    <w:rsid w:val="00F26924"/>
    <w:rsid w:val="00F2786C"/>
    <w:rsid w:val="00F3005B"/>
    <w:rsid w:val="00F32043"/>
    <w:rsid w:val="00F32D65"/>
    <w:rsid w:val="00F342F4"/>
    <w:rsid w:val="00F344CC"/>
    <w:rsid w:val="00F36226"/>
    <w:rsid w:val="00F37D60"/>
    <w:rsid w:val="00F40025"/>
    <w:rsid w:val="00F40B0C"/>
    <w:rsid w:val="00F410DA"/>
    <w:rsid w:val="00F44A10"/>
    <w:rsid w:val="00F45B6E"/>
    <w:rsid w:val="00F45EDC"/>
    <w:rsid w:val="00F46875"/>
    <w:rsid w:val="00F47B44"/>
    <w:rsid w:val="00F50D09"/>
    <w:rsid w:val="00F51185"/>
    <w:rsid w:val="00F52AAD"/>
    <w:rsid w:val="00F56BEC"/>
    <w:rsid w:val="00F61C1B"/>
    <w:rsid w:val="00F638E9"/>
    <w:rsid w:val="00F640D8"/>
    <w:rsid w:val="00F6628F"/>
    <w:rsid w:val="00F66F26"/>
    <w:rsid w:val="00F66F9D"/>
    <w:rsid w:val="00F674B4"/>
    <w:rsid w:val="00F70252"/>
    <w:rsid w:val="00F716BF"/>
    <w:rsid w:val="00F72256"/>
    <w:rsid w:val="00F7285E"/>
    <w:rsid w:val="00F72CC5"/>
    <w:rsid w:val="00F75C51"/>
    <w:rsid w:val="00F75F7C"/>
    <w:rsid w:val="00F80CB6"/>
    <w:rsid w:val="00F81354"/>
    <w:rsid w:val="00F819C3"/>
    <w:rsid w:val="00F81B1C"/>
    <w:rsid w:val="00F90CEC"/>
    <w:rsid w:val="00F9267B"/>
    <w:rsid w:val="00F92DF5"/>
    <w:rsid w:val="00F941EF"/>
    <w:rsid w:val="00F94521"/>
    <w:rsid w:val="00F955D8"/>
    <w:rsid w:val="00F96109"/>
    <w:rsid w:val="00F96680"/>
    <w:rsid w:val="00F96A60"/>
    <w:rsid w:val="00FA1435"/>
    <w:rsid w:val="00FA2BB4"/>
    <w:rsid w:val="00FA3EF1"/>
    <w:rsid w:val="00FA5597"/>
    <w:rsid w:val="00FA6660"/>
    <w:rsid w:val="00FA6F7F"/>
    <w:rsid w:val="00FA7333"/>
    <w:rsid w:val="00FA7D1B"/>
    <w:rsid w:val="00FA7F29"/>
    <w:rsid w:val="00FB1B6E"/>
    <w:rsid w:val="00FB1E84"/>
    <w:rsid w:val="00FB28DA"/>
    <w:rsid w:val="00FB71CF"/>
    <w:rsid w:val="00FB7AFB"/>
    <w:rsid w:val="00FC46DA"/>
    <w:rsid w:val="00FC4A90"/>
    <w:rsid w:val="00FC6381"/>
    <w:rsid w:val="00FD0462"/>
    <w:rsid w:val="00FD0EA8"/>
    <w:rsid w:val="00FD2E03"/>
    <w:rsid w:val="00FD5677"/>
    <w:rsid w:val="00FD5E4F"/>
    <w:rsid w:val="00FD72BA"/>
    <w:rsid w:val="00FD77D8"/>
    <w:rsid w:val="00FE02B9"/>
    <w:rsid w:val="00FE0E13"/>
    <w:rsid w:val="00FE59C0"/>
    <w:rsid w:val="00FF1F74"/>
    <w:rsid w:val="00FF2D47"/>
    <w:rsid w:val="00FF37F0"/>
    <w:rsid w:val="00FF43F0"/>
    <w:rsid w:val="00FF4ED4"/>
    <w:rsid w:val="00FF547D"/>
    <w:rsid w:val="00FF61D4"/>
    <w:rsid w:val="00FF74B1"/>
    <w:rsid w:val="00FF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1"/>
    </o:shapelayout>
  </w:shapeDefaults>
  <w:decimalSymbol w:val="."/>
  <w:listSeparator w:val=","/>
  <w14:docId w14:val="70F09C56"/>
  <w15:docId w15:val="{3A010D6F-7C1D-452F-AE28-B90E3D37C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uiPriority="98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7">
    <w:name w:val="Normal"/>
    <w:uiPriority w:val="98"/>
    <w:qFormat/>
    <w:rsid w:val="005F4AF7"/>
    <w:pPr>
      <w:widowControl w:val="0"/>
      <w:spacing w:line="360" w:lineRule="auto"/>
      <w:jc w:val="both"/>
    </w:pPr>
    <w:rPr>
      <w:rFonts w:asciiTheme="minorHAnsi" w:eastAsiaTheme="minorEastAsia" w:hAnsiTheme="minorHAnsi"/>
      <w:sz w:val="24"/>
      <w:szCs w:val="22"/>
    </w:rPr>
  </w:style>
  <w:style w:type="paragraph" w:styleId="10">
    <w:name w:val="heading 1"/>
    <w:basedOn w:val="a8"/>
    <w:next w:val="a7"/>
    <w:link w:val="11"/>
    <w:qFormat/>
    <w:rsid w:val="00C05AB9"/>
    <w:pPr>
      <w:numPr>
        <w:numId w:val="4"/>
      </w:numPr>
      <w:spacing w:line="240" w:lineRule="auto"/>
      <w:outlineLvl w:val="0"/>
    </w:pPr>
  </w:style>
  <w:style w:type="paragraph" w:styleId="2">
    <w:name w:val="heading 2"/>
    <w:basedOn w:val="a7"/>
    <w:next w:val="a7"/>
    <w:link w:val="20"/>
    <w:qFormat/>
    <w:rsid w:val="00C05AB9"/>
    <w:pPr>
      <w:keepNext/>
      <w:keepLines/>
      <w:numPr>
        <w:ilvl w:val="1"/>
        <w:numId w:val="4"/>
      </w:numPr>
      <w:spacing w:before="260" w:after="260" w:line="240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7"/>
    <w:next w:val="a7"/>
    <w:qFormat/>
    <w:rsid w:val="00C05AB9"/>
    <w:pPr>
      <w:keepNext/>
      <w:keepLines/>
      <w:numPr>
        <w:ilvl w:val="2"/>
        <w:numId w:val="4"/>
      </w:numPr>
      <w:spacing w:before="260" w:after="260" w:line="240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7"/>
    <w:next w:val="a7"/>
    <w:link w:val="40"/>
    <w:qFormat/>
    <w:rsid w:val="00C05AB9"/>
    <w:pPr>
      <w:keepNext/>
      <w:keepLines/>
      <w:numPr>
        <w:ilvl w:val="3"/>
        <w:numId w:val="4"/>
      </w:numPr>
      <w:spacing w:before="280" w:after="290" w:line="240" w:lineRule="auto"/>
      <w:ind w:left="862" w:hanging="862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7"/>
    <w:next w:val="a7"/>
    <w:qFormat/>
    <w:rsid w:val="00C05AB9"/>
    <w:pPr>
      <w:keepNext/>
      <w:keepLines/>
      <w:numPr>
        <w:ilvl w:val="4"/>
        <w:numId w:val="4"/>
      </w:numPr>
      <w:spacing w:before="280" w:after="290" w:line="240" w:lineRule="auto"/>
      <w:ind w:left="1009" w:hanging="1009"/>
      <w:outlineLvl w:val="4"/>
    </w:pPr>
    <w:rPr>
      <w:b/>
      <w:bCs/>
      <w:sz w:val="28"/>
      <w:szCs w:val="28"/>
    </w:rPr>
  </w:style>
  <w:style w:type="paragraph" w:styleId="6">
    <w:name w:val="heading 6"/>
    <w:basedOn w:val="a7"/>
    <w:next w:val="a7"/>
    <w:link w:val="60"/>
    <w:semiHidden/>
    <w:unhideWhenUsed/>
    <w:qFormat/>
    <w:rsid w:val="00FF547D"/>
    <w:pPr>
      <w:keepNext/>
      <w:keepLines/>
      <w:numPr>
        <w:ilvl w:val="5"/>
        <w:numId w:val="4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7"/>
    <w:next w:val="a7"/>
    <w:link w:val="70"/>
    <w:semiHidden/>
    <w:unhideWhenUsed/>
    <w:qFormat/>
    <w:rsid w:val="00FF547D"/>
    <w:pPr>
      <w:keepNext/>
      <w:keepLines/>
      <w:numPr>
        <w:ilvl w:val="6"/>
        <w:numId w:val="4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7"/>
    <w:next w:val="a7"/>
    <w:link w:val="80"/>
    <w:semiHidden/>
    <w:unhideWhenUsed/>
    <w:qFormat/>
    <w:rsid w:val="00FF547D"/>
    <w:pPr>
      <w:keepNext/>
      <w:keepLines/>
      <w:numPr>
        <w:ilvl w:val="7"/>
        <w:numId w:val="4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7"/>
    <w:next w:val="a7"/>
    <w:link w:val="90"/>
    <w:semiHidden/>
    <w:unhideWhenUsed/>
    <w:qFormat/>
    <w:rsid w:val="00FF547D"/>
    <w:pPr>
      <w:keepNext/>
      <w:keepLines/>
      <w:numPr>
        <w:ilvl w:val="8"/>
        <w:numId w:val="4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c">
    <w:name w:val="Body Text Indent"/>
    <w:basedOn w:val="a7"/>
    <w:rsid w:val="00C114C1"/>
    <w:pPr>
      <w:ind w:firstLine="425"/>
    </w:pPr>
    <w:rPr>
      <w:rFonts w:eastAsia="仿宋_GB2312"/>
      <w:sz w:val="30"/>
      <w:szCs w:val="20"/>
    </w:rPr>
  </w:style>
  <w:style w:type="paragraph" w:styleId="ad">
    <w:name w:val="Document Map"/>
    <w:basedOn w:val="a7"/>
    <w:semiHidden/>
    <w:rsid w:val="00C114C1"/>
    <w:pPr>
      <w:shd w:val="clear" w:color="auto" w:fill="000080"/>
    </w:pPr>
    <w:rPr>
      <w:rFonts w:eastAsia="仿宋_GB2312"/>
      <w:sz w:val="32"/>
      <w:szCs w:val="20"/>
    </w:rPr>
  </w:style>
  <w:style w:type="character" w:styleId="ae">
    <w:name w:val="Hyperlink"/>
    <w:basedOn w:val="a9"/>
    <w:uiPriority w:val="99"/>
    <w:rsid w:val="00C114C1"/>
    <w:rPr>
      <w:color w:val="0000FF"/>
      <w:u w:val="single"/>
    </w:rPr>
  </w:style>
  <w:style w:type="paragraph" w:styleId="21">
    <w:name w:val="Body Text 2"/>
    <w:basedOn w:val="a7"/>
    <w:rsid w:val="00C114C1"/>
    <w:pPr>
      <w:jc w:val="center"/>
    </w:pPr>
    <w:rPr>
      <w:szCs w:val="20"/>
    </w:rPr>
  </w:style>
  <w:style w:type="paragraph" w:styleId="22">
    <w:name w:val="Body Text Indent 2"/>
    <w:basedOn w:val="a7"/>
    <w:rsid w:val="00C114C1"/>
    <w:pPr>
      <w:spacing w:line="440" w:lineRule="exact"/>
      <w:ind w:firstLine="425"/>
    </w:pPr>
    <w:rPr>
      <w:rFonts w:ascii="方正仿宋简体" w:eastAsia="方正仿宋简体"/>
      <w:sz w:val="32"/>
      <w:szCs w:val="20"/>
    </w:rPr>
  </w:style>
  <w:style w:type="paragraph" w:styleId="30">
    <w:name w:val="Body Text Indent 3"/>
    <w:aliases w:val="正文缩进 1"/>
    <w:basedOn w:val="a7"/>
    <w:rsid w:val="00C05AB9"/>
    <w:pPr>
      <w:ind w:firstLine="425"/>
    </w:pPr>
    <w:rPr>
      <w:rFonts w:ascii="宋体" w:hAnsi="宋体"/>
    </w:rPr>
  </w:style>
  <w:style w:type="character" w:styleId="af">
    <w:name w:val="FollowedHyperlink"/>
    <w:basedOn w:val="a9"/>
    <w:rsid w:val="00C114C1"/>
    <w:rPr>
      <w:color w:val="800080"/>
      <w:u w:val="single"/>
    </w:rPr>
  </w:style>
  <w:style w:type="paragraph" w:styleId="af0">
    <w:name w:val="Date"/>
    <w:basedOn w:val="a7"/>
    <w:next w:val="a7"/>
    <w:rsid w:val="00C114C1"/>
    <w:pPr>
      <w:ind w:leftChars="2500" w:left="100"/>
    </w:pPr>
    <w:rPr>
      <w:rFonts w:ascii="宋体" w:hAnsi="宋体"/>
      <w:szCs w:val="28"/>
    </w:rPr>
  </w:style>
  <w:style w:type="paragraph" w:customStyle="1" w:styleId="12">
    <w:name w:val="1"/>
    <w:basedOn w:val="a7"/>
    <w:next w:val="ac"/>
    <w:rsid w:val="00C114C1"/>
    <w:pPr>
      <w:ind w:firstLine="425"/>
    </w:pPr>
    <w:rPr>
      <w:rFonts w:eastAsia="仿宋_GB2312"/>
      <w:sz w:val="30"/>
      <w:szCs w:val="20"/>
    </w:rPr>
  </w:style>
  <w:style w:type="paragraph" w:styleId="af1">
    <w:name w:val="header"/>
    <w:basedOn w:val="a7"/>
    <w:link w:val="af2"/>
    <w:uiPriority w:val="99"/>
    <w:rsid w:val="001976D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3">
    <w:name w:val="footer"/>
    <w:basedOn w:val="a7"/>
    <w:link w:val="af4"/>
    <w:uiPriority w:val="99"/>
    <w:rsid w:val="001976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f5">
    <w:name w:val="page number"/>
    <w:basedOn w:val="a9"/>
    <w:rsid w:val="0041617A"/>
  </w:style>
  <w:style w:type="paragraph" w:styleId="13">
    <w:name w:val="toc 1"/>
    <w:basedOn w:val="a7"/>
    <w:next w:val="a7"/>
    <w:autoRedefine/>
    <w:uiPriority w:val="39"/>
    <w:rsid w:val="00B7751D"/>
    <w:pPr>
      <w:tabs>
        <w:tab w:val="left" w:pos="420"/>
        <w:tab w:val="right" w:leader="dot" w:pos="9060"/>
      </w:tabs>
      <w:spacing w:before="120" w:after="120"/>
      <w:jc w:val="left"/>
    </w:pPr>
    <w:rPr>
      <w:b/>
      <w:bCs/>
      <w:caps/>
      <w:sz w:val="20"/>
      <w:szCs w:val="20"/>
    </w:rPr>
  </w:style>
  <w:style w:type="paragraph" w:styleId="23">
    <w:name w:val="toc 2"/>
    <w:basedOn w:val="a7"/>
    <w:next w:val="a7"/>
    <w:autoRedefine/>
    <w:uiPriority w:val="39"/>
    <w:rsid w:val="00C747F2"/>
    <w:pPr>
      <w:ind w:left="210"/>
      <w:jc w:val="left"/>
    </w:pPr>
    <w:rPr>
      <w:smallCaps/>
      <w:sz w:val="20"/>
      <w:szCs w:val="20"/>
    </w:rPr>
  </w:style>
  <w:style w:type="table" w:styleId="af6">
    <w:name w:val="Table Grid"/>
    <w:basedOn w:val="aa"/>
    <w:rsid w:val="00D9238A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7"/>
    <w:link w:val="af8"/>
    <w:rsid w:val="001D4A15"/>
    <w:pPr>
      <w:spacing w:after="120"/>
    </w:pPr>
  </w:style>
  <w:style w:type="paragraph" w:styleId="af9">
    <w:name w:val="Body Text First Indent"/>
    <w:basedOn w:val="af7"/>
    <w:link w:val="afa"/>
    <w:rsid w:val="00C05AB9"/>
    <w:pPr>
      <w:ind w:firstLineChars="100" w:firstLine="420"/>
    </w:pPr>
  </w:style>
  <w:style w:type="numbering" w:customStyle="1" w:styleId="1">
    <w:name w:val="样式1"/>
    <w:uiPriority w:val="99"/>
    <w:rsid w:val="00804A80"/>
    <w:pPr>
      <w:numPr>
        <w:numId w:val="3"/>
      </w:numPr>
    </w:pPr>
  </w:style>
  <w:style w:type="paragraph" w:customStyle="1" w:styleId="afb">
    <w:name w:val="摘要"/>
    <w:basedOn w:val="a7"/>
    <w:rsid w:val="001D4A15"/>
    <w:pPr>
      <w:widowControl/>
      <w:tabs>
        <w:tab w:val="left" w:pos="907"/>
      </w:tabs>
      <w:autoSpaceDE w:val="0"/>
      <w:autoSpaceDN w:val="0"/>
      <w:adjustRightInd w:val="0"/>
      <w:ind w:left="879" w:hanging="879"/>
    </w:pPr>
    <w:rPr>
      <w:rFonts w:ascii="Arial" w:hAnsi="Arial"/>
      <w:b/>
      <w:szCs w:val="21"/>
    </w:rPr>
  </w:style>
  <w:style w:type="paragraph" w:customStyle="1" w:styleId="a6">
    <w:name w:val="参考资料清单+倾斜+蓝色"/>
    <w:basedOn w:val="a7"/>
    <w:rsid w:val="001D4A15"/>
    <w:pPr>
      <w:numPr>
        <w:numId w:val="1"/>
      </w:numPr>
      <w:autoSpaceDE w:val="0"/>
      <w:autoSpaceDN w:val="0"/>
      <w:adjustRightInd w:val="0"/>
    </w:pPr>
    <w:rPr>
      <w:rFonts w:ascii="Arial" w:hAnsi="Arial"/>
      <w:i/>
      <w:iCs/>
      <w:color w:val="0000FF"/>
      <w:szCs w:val="21"/>
    </w:rPr>
  </w:style>
  <w:style w:type="paragraph" w:customStyle="1" w:styleId="24">
    <w:name w:val="样式 编写建议 + 首行缩进:  2 字符"/>
    <w:basedOn w:val="a7"/>
    <w:next w:val="a7"/>
    <w:autoRedefine/>
    <w:rsid w:val="001D4A15"/>
    <w:pPr>
      <w:autoSpaceDE w:val="0"/>
      <w:autoSpaceDN w:val="0"/>
      <w:adjustRightInd w:val="0"/>
      <w:ind w:firstLineChars="200" w:firstLine="420"/>
      <w:jc w:val="left"/>
    </w:pPr>
    <w:rPr>
      <w:rFonts w:ascii="Arial" w:hAnsi="Arial" w:cs="宋体"/>
      <w:i/>
      <w:iCs/>
      <w:color w:val="0000FF"/>
      <w:szCs w:val="20"/>
    </w:rPr>
  </w:style>
  <w:style w:type="paragraph" w:styleId="afc">
    <w:name w:val="caption"/>
    <w:basedOn w:val="a7"/>
    <w:next w:val="a7"/>
    <w:rsid w:val="001112B4"/>
    <w:rPr>
      <w:rFonts w:ascii="Arial" w:eastAsia="黑体" w:hAnsi="Arial" w:cs="Arial"/>
      <w:sz w:val="20"/>
      <w:szCs w:val="20"/>
    </w:rPr>
  </w:style>
  <w:style w:type="character" w:styleId="afd">
    <w:name w:val="Strong"/>
    <w:basedOn w:val="a9"/>
    <w:rsid w:val="00A27255"/>
    <w:rPr>
      <w:b/>
      <w:bCs/>
    </w:rPr>
  </w:style>
  <w:style w:type="paragraph" w:styleId="afe">
    <w:name w:val="List Paragraph"/>
    <w:basedOn w:val="a7"/>
    <w:uiPriority w:val="34"/>
    <w:qFormat/>
    <w:rsid w:val="003B644D"/>
    <w:pPr>
      <w:ind w:firstLineChars="200" w:firstLine="420"/>
    </w:pPr>
  </w:style>
  <w:style w:type="character" w:customStyle="1" w:styleId="af2">
    <w:name w:val="页眉 字符"/>
    <w:basedOn w:val="a9"/>
    <w:link w:val="af1"/>
    <w:uiPriority w:val="99"/>
    <w:rsid w:val="00F56BEC"/>
    <w:rPr>
      <w:kern w:val="2"/>
      <w:sz w:val="18"/>
      <w:szCs w:val="18"/>
    </w:rPr>
  </w:style>
  <w:style w:type="character" w:customStyle="1" w:styleId="af4">
    <w:name w:val="页脚 字符"/>
    <w:basedOn w:val="a9"/>
    <w:link w:val="af3"/>
    <w:uiPriority w:val="99"/>
    <w:rsid w:val="00F56BEC"/>
    <w:rPr>
      <w:kern w:val="2"/>
      <w:sz w:val="18"/>
      <w:szCs w:val="18"/>
    </w:rPr>
  </w:style>
  <w:style w:type="paragraph" w:styleId="TOC">
    <w:name w:val="TOC Heading"/>
    <w:basedOn w:val="10"/>
    <w:next w:val="a7"/>
    <w:uiPriority w:val="39"/>
    <w:unhideWhenUsed/>
    <w:qFormat/>
    <w:rsid w:val="00C747F2"/>
    <w:pPr>
      <w:keepLines/>
      <w:widowControl/>
      <w:spacing w:before="48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31">
    <w:name w:val="toc 3"/>
    <w:basedOn w:val="a7"/>
    <w:next w:val="a7"/>
    <w:autoRedefine/>
    <w:uiPriority w:val="39"/>
    <w:unhideWhenUsed/>
    <w:rsid w:val="00C747F2"/>
    <w:pPr>
      <w:ind w:left="420"/>
      <w:jc w:val="left"/>
    </w:pPr>
    <w:rPr>
      <w:i/>
      <w:iCs/>
      <w:sz w:val="20"/>
      <w:szCs w:val="20"/>
    </w:rPr>
  </w:style>
  <w:style w:type="paragraph" w:styleId="aff">
    <w:name w:val="Balloon Text"/>
    <w:basedOn w:val="a7"/>
    <w:link w:val="aff0"/>
    <w:rsid w:val="00C747F2"/>
    <w:rPr>
      <w:sz w:val="18"/>
      <w:szCs w:val="18"/>
    </w:rPr>
  </w:style>
  <w:style w:type="character" w:customStyle="1" w:styleId="aff0">
    <w:name w:val="批注框文本 字符"/>
    <w:basedOn w:val="a9"/>
    <w:link w:val="aff"/>
    <w:rsid w:val="00C747F2"/>
    <w:rPr>
      <w:kern w:val="2"/>
      <w:sz w:val="18"/>
      <w:szCs w:val="18"/>
    </w:rPr>
  </w:style>
  <w:style w:type="paragraph" w:styleId="41">
    <w:name w:val="toc 4"/>
    <w:basedOn w:val="a7"/>
    <w:next w:val="a7"/>
    <w:autoRedefine/>
    <w:rsid w:val="00C747F2"/>
    <w:pPr>
      <w:ind w:left="630"/>
      <w:jc w:val="left"/>
    </w:pPr>
    <w:rPr>
      <w:sz w:val="18"/>
      <w:szCs w:val="18"/>
    </w:rPr>
  </w:style>
  <w:style w:type="paragraph" w:styleId="50">
    <w:name w:val="toc 5"/>
    <w:basedOn w:val="a7"/>
    <w:next w:val="a7"/>
    <w:autoRedefine/>
    <w:rsid w:val="00C747F2"/>
    <w:pPr>
      <w:ind w:left="840"/>
      <w:jc w:val="left"/>
    </w:pPr>
    <w:rPr>
      <w:sz w:val="18"/>
      <w:szCs w:val="18"/>
    </w:rPr>
  </w:style>
  <w:style w:type="paragraph" w:styleId="61">
    <w:name w:val="toc 6"/>
    <w:basedOn w:val="a7"/>
    <w:next w:val="a7"/>
    <w:autoRedefine/>
    <w:rsid w:val="00C747F2"/>
    <w:pPr>
      <w:ind w:left="1050"/>
      <w:jc w:val="left"/>
    </w:pPr>
    <w:rPr>
      <w:sz w:val="18"/>
      <w:szCs w:val="18"/>
    </w:rPr>
  </w:style>
  <w:style w:type="paragraph" w:styleId="71">
    <w:name w:val="toc 7"/>
    <w:basedOn w:val="a7"/>
    <w:next w:val="a7"/>
    <w:autoRedefine/>
    <w:rsid w:val="00C747F2"/>
    <w:pPr>
      <w:ind w:left="1260"/>
      <w:jc w:val="left"/>
    </w:pPr>
    <w:rPr>
      <w:sz w:val="18"/>
      <w:szCs w:val="18"/>
    </w:rPr>
  </w:style>
  <w:style w:type="paragraph" w:styleId="81">
    <w:name w:val="toc 8"/>
    <w:basedOn w:val="a7"/>
    <w:next w:val="a7"/>
    <w:autoRedefine/>
    <w:rsid w:val="00C747F2"/>
    <w:pPr>
      <w:ind w:left="1470"/>
      <w:jc w:val="left"/>
    </w:pPr>
    <w:rPr>
      <w:sz w:val="18"/>
      <w:szCs w:val="18"/>
    </w:rPr>
  </w:style>
  <w:style w:type="paragraph" w:styleId="91">
    <w:name w:val="toc 9"/>
    <w:basedOn w:val="a7"/>
    <w:next w:val="a7"/>
    <w:autoRedefine/>
    <w:rsid w:val="00C747F2"/>
    <w:pPr>
      <w:ind w:left="1680"/>
      <w:jc w:val="left"/>
    </w:pPr>
    <w:rPr>
      <w:sz w:val="18"/>
      <w:szCs w:val="18"/>
    </w:rPr>
  </w:style>
  <w:style w:type="paragraph" w:customStyle="1" w:styleId="aff1">
    <w:name w:val="二级标题"/>
    <w:basedOn w:val="a7"/>
    <w:link w:val="Char"/>
    <w:rsid w:val="00DD08EB"/>
    <w:pPr>
      <w:keepNext/>
      <w:keepLines/>
      <w:spacing w:before="260" w:after="260"/>
      <w:outlineLvl w:val="1"/>
    </w:pPr>
    <w:rPr>
      <w:rFonts w:ascii="Cambria" w:hAnsi="Cambria"/>
      <w:b/>
      <w:bCs/>
      <w:sz w:val="32"/>
      <w:szCs w:val="32"/>
    </w:rPr>
  </w:style>
  <w:style w:type="paragraph" w:customStyle="1" w:styleId="aff2">
    <w:name w:val="三级标题"/>
    <w:basedOn w:val="a7"/>
    <w:rsid w:val="00C823C9"/>
    <w:pPr>
      <w:spacing w:before="260" w:after="260" w:line="416" w:lineRule="auto"/>
    </w:pPr>
    <w:rPr>
      <w:rFonts w:cs="宋体"/>
      <w:b/>
      <w:bCs/>
      <w:sz w:val="32"/>
      <w:szCs w:val="20"/>
    </w:rPr>
  </w:style>
  <w:style w:type="character" w:customStyle="1" w:styleId="Char">
    <w:name w:val="二级标题 Char"/>
    <w:basedOn w:val="a9"/>
    <w:link w:val="aff1"/>
    <w:rsid w:val="00DD08EB"/>
    <w:rPr>
      <w:rFonts w:ascii="Cambria" w:hAnsi="Cambria"/>
      <w:b/>
      <w:bCs/>
      <w:kern w:val="2"/>
      <w:sz w:val="32"/>
      <w:szCs w:val="32"/>
    </w:rPr>
  </w:style>
  <w:style w:type="paragraph" w:customStyle="1" w:styleId="a8">
    <w:name w:val="一级标题"/>
    <w:basedOn w:val="a"/>
    <w:autoRedefine/>
    <w:rsid w:val="00135667"/>
    <w:pPr>
      <w:spacing w:before="340" w:after="330"/>
      <w:ind w:left="883" w:hanging="883"/>
    </w:pPr>
    <w:rPr>
      <w:rFonts w:cs="宋体"/>
      <w:b/>
      <w:bCs/>
      <w:kern w:val="44"/>
      <w:sz w:val="44"/>
      <w:szCs w:val="20"/>
    </w:rPr>
  </w:style>
  <w:style w:type="paragraph" w:styleId="a">
    <w:name w:val="List Number"/>
    <w:basedOn w:val="a7"/>
    <w:rsid w:val="00C823C9"/>
    <w:pPr>
      <w:numPr>
        <w:numId w:val="2"/>
      </w:numPr>
      <w:contextualSpacing/>
    </w:pPr>
  </w:style>
  <w:style w:type="paragraph" w:customStyle="1" w:styleId="aff3">
    <w:name w:val="文章标题"/>
    <w:basedOn w:val="a7"/>
    <w:rsid w:val="00CB5D68"/>
    <w:pPr>
      <w:spacing w:line="300" w:lineRule="auto"/>
      <w:jc w:val="center"/>
    </w:pPr>
    <w:rPr>
      <w:rFonts w:cs="宋体"/>
      <w:b/>
      <w:bCs/>
      <w:sz w:val="72"/>
      <w:szCs w:val="20"/>
    </w:rPr>
  </w:style>
  <w:style w:type="paragraph" w:customStyle="1" w:styleId="25">
    <w:name w:val="自定义标题 2"/>
    <w:basedOn w:val="a7"/>
    <w:next w:val="a"/>
    <w:rsid w:val="009A5ED4"/>
    <w:pPr>
      <w:keepNext/>
      <w:keepLines/>
      <w:spacing w:before="260" w:after="260"/>
      <w:outlineLvl w:val="1"/>
    </w:pPr>
    <w:rPr>
      <w:rFonts w:ascii="Cambria" w:hAnsi="Cambria"/>
      <w:b/>
      <w:bCs/>
      <w:sz w:val="32"/>
      <w:szCs w:val="28"/>
    </w:rPr>
  </w:style>
  <w:style w:type="character" w:customStyle="1" w:styleId="60">
    <w:name w:val="标题 6 字符"/>
    <w:basedOn w:val="a9"/>
    <w:link w:val="6"/>
    <w:semiHidden/>
    <w:rsid w:val="00FF547D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9"/>
    <w:link w:val="7"/>
    <w:semiHidden/>
    <w:rsid w:val="00FF547D"/>
    <w:rPr>
      <w:rFonts w:asciiTheme="minorHAnsi" w:eastAsiaTheme="minorEastAsia" w:hAnsiTheme="minorHAnsi"/>
      <w:b/>
      <w:bCs/>
      <w:sz w:val="24"/>
      <w:szCs w:val="24"/>
    </w:rPr>
  </w:style>
  <w:style w:type="character" w:customStyle="1" w:styleId="80">
    <w:name w:val="标题 8 字符"/>
    <w:basedOn w:val="a9"/>
    <w:link w:val="8"/>
    <w:semiHidden/>
    <w:rsid w:val="00FF547D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9"/>
    <w:link w:val="9"/>
    <w:semiHidden/>
    <w:rsid w:val="00FF547D"/>
    <w:rPr>
      <w:rFonts w:asciiTheme="majorHAnsi" w:eastAsiaTheme="majorEastAsia" w:hAnsiTheme="majorHAnsi" w:cstheme="majorBidi"/>
      <w:sz w:val="24"/>
      <w:szCs w:val="21"/>
    </w:rPr>
  </w:style>
  <w:style w:type="paragraph" w:styleId="aff4">
    <w:name w:val="No Spacing"/>
    <w:link w:val="aff5"/>
    <w:uiPriority w:val="1"/>
    <w:rsid w:val="00C05BEE"/>
    <w:rPr>
      <w:rFonts w:asciiTheme="minorHAnsi" w:eastAsiaTheme="minorEastAsia" w:hAnsiTheme="minorHAnsi" w:cstheme="minorBidi"/>
      <w:sz w:val="22"/>
      <w:szCs w:val="22"/>
    </w:rPr>
  </w:style>
  <w:style w:type="character" w:customStyle="1" w:styleId="aff5">
    <w:name w:val="无间隔 字符"/>
    <w:basedOn w:val="a9"/>
    <w:link w:val="aff4"/>
    <w:uiPriority w:val="1"/>
    <w:rsid w:val="00C05BEE"/>
    <w:rPr>
      <w:rFonts w:asciiTheme="minorHAnsi" w:eastAsiaTheme="minorEastAsia" w:hAnsiTheme="minorHAnsi" w:cstheme="minorBidi"/>
      <w:sz w:val="22"/>
      <w:szCs w:val="22"/>
    </w:rPr>
  </w:style>
  <w:style w:type="paragraph" w:customStyle="1" w:styleId="aff6">
    <w:name w:val="附录"/>
    <w:basedOn w:val="a7"/>
    <w:qFormat/>
    <w:rsid w:val="00332B45"/>
    <w:pPr>
      <w:spacing w:before="120" w:after="120"/>
      <w:ind w:firstLine="321"/>
      <w:jc w:val="left"/>
      <w:outlineLvl w:val="0"/>
    </w:pPr>
    <w:rPr>
      <w:rFonts w:ascii="宋体" w:hAnsi="宋体" w:cstheme="majorBidi"/>
      <w:b/>
      <w:sz w:val="32"/>
      <w:szCs w:val="32"/>
    </w:rPr>
  </w:style>
  <w:style w:type="paragraph" w:customStyle="1" w:styleId="aff7">
    <w:name w:val="首行缩进"/>
    <w:basedOn w:val="a7"/>
    <w:rsid w:val="00C05AB9"/>
    <w:pPr>
      <w:ind w:leftChars="100" w:left="100"/>
      <w:jc w:val="left"/>
    </w:pPr>
    <w:rPr>
      <w:rFonts w:cs="宋体"/>
      <w:szCs w:val="20"/>
    </w:rPr>
  </w:style>
  <w:style w:type="paragraph" w:customStyle="1" w:styleId="042">
    <w:name w:val="样式 首行缩进:  0.42 厘米 字距调整二号"/>
    <w:basedOn w:val="a7"/>
    <w:rsid w:val="00C05AB9"/>
    <w:pPr>
      <w:ind w:firstLine="454"/>
    </w:pPr>
    <w:rPr>
      <w:rFonts w:cs="宋体"/>
      <w:kern w:val="44"/>
      <w:szCs w:val="20"/>
    </w:rPr>
  </w:style>
  <w:style w:type="character" w:customStyle="1" w:styleId="af8">
    <w:name w:val="正文文本 字符"/>
    <w:basedOn w:val="a9"/>
    <w:link w:val="af7"/>
    <w:rsid w:val="00C05AB9"/>
    <w:rPr>
      <w:rFonts w:asciiTheme="minorHAnsi" w:eastAsiaTheme="minorEastAsia" w:hAnsiTheme="minorHAnsi"/>
      <w:sz w:val="24"/>
      <w:szCs w:val="22"/>
    </w:rPr>
  </w:style>
  <w:style w:type="character" w:customStyle="1" w:styleId="afa">
    <w:name w:val="正文首行缩进 字符"/>
    <w:basedOn w:val="af8"/>
    <w:link w:val="af9"/>
    <w:rsid w:val="00C05AB9"/>
    <w:rPr>
      <w:rFonts w:asciiTheme="minorHAnsi" w:eastAsiaTheme="minorEastAsia" w:hAnsiTheme="minorHAnsi"/>
      <w:sz w:val="24"/>
      <w:szCs w:val="22"/>
    </w:rPr>
  </w:style>
  <w:style w:type="paragraph" w:customStyle="1" w:styleId="0420">
    <w:name w:val="样式 左 首行缩进:  0.42 厘米"/>
    <w:basedOn w:val="a7"/>
    <w:rsid w:val="00C05AB9"/>
    <w:pPr>
      <w:ind w:firstLineChars="200" w:firstLine="200"/>
      <w:jc w:val="left"/>
    </w:pPr>
    <w:rPr>
      <w:rFonts w:cs="宋体"/>
      <w:szCs w:val="20"/>
    </w:rPr>
  </w:style>
  <w:style w:type="paragraph" w:customStyle="1" w:styleId="26">
    <w:name w:val="首行缩进 2 字符"/>
    <w:basedOn w:val="a7"/>
    <w:qFormat/>
    <w:rsid w:val="00C05AB9"/>
    <w:pPr>
      <w:ind w:firstLine="480"/>
    </w:pPr>
  </w:style>
  <w:style w:type="paragraph" w:customStyle="1" w:styleId="md-end-block">
    <w:name w:val="md-end-block"/>
    <w:basedOn w:val="a7"/>
    <w:rsid w:val="005E5334"/>
    <w:pPr>
      <w:widowControl/>
      <w:spacing w:before="100" w:beforeAutospacing="1" w:after="100" w:afterAutospacing="1" w:line="240" w:lineRule="auto"/>
      <w:jc w:val="left"/>
    </w:pPr>
    <w:rPr>
      <w:rFonts w:ascii="宋体" w:eastAsia="宋体" w:hAnsi="宋体" w:cs="宋体"/>
      <w:szCs w:val="24"/>
    </w:rPr>
  </w:style>
  <w:style w:type="character" w:customStyle="1" w:styleId="md-plain">
    <w:name w:val="md-plain"/>
    <w:basedOn w:val="a9"/>
    <w:rsid w:val="005E5334"/>
  </w:style>
  <w:style w:type="character" w:customStyle="1" w:styleId="md-tab">
    <w:name w:val="md-tab"/>
    <w:basedOn w:val="a9"/>
    <w:rsid w:val="005E5334"/>
  </w:style>
  <w:style w:type="character" w:customStyle="1" w:styleId="40">
    <w:name w:val="标题 4 字符"/>
    <w:basedOn w:val="a9"/>
    <w:link w:val="4"/>
    <w:rsid w:val="002B249B"/>
    <w:rPr>
      <w:rFonts w:ascii="Arial" w:eastAsia="黑体" w:hAnsi="Arial"/>
      <w:b/>
      <w:bCs/>
      <w:sz w:val="28"/>
      <w:szCs w:val="28"/>
    </w:rPr>
  </w:style>
  <w:style w:type="character" w:customStyle="1" w:styleId="20">
    <w:name w:val="标题 2 字符"/>
    <w:basedOn w:val="a9"/>
    <w:link w:val="2"/>
    <w:rsid w:val="0054127C"/>
    <w:rPr>
      <w:rFonts w:ascii="Arial" w:eastAsia="黑体" w:hAnsi="Arial"/>
      <w:b/>
      <w:bCs/>
      <w:sz w:val="32"/>
      <w:szCs w:val="32"/>
    </w:rPr>
  </w:style>
  <w:style w:type="paragraph" w:customStyle="1" w:styleId="Content">
    <w:name w:val="Content"/>
    <w:basedOn w:val="a7"/>
    <w:next w:val="a7"/>
    <w:link w:val="ContentChar"/>
    <w:autoRedefine/>
    <w:qFormat/>
    <w:rsid w:val="00E32C87"/>
    <w:pPr>
      <w:widowControl/>
      <w:tabs>
        <w:tab w:val="left" w:pos="2235"/>
        <w:tab w:val="right" w:pos="9638"/>
      </w:tabs>
      <w:spacing w:beforeLines="100" w:before="312" w:afterLines="100" w:after="312" w:line="240" w:lineRule="auto"/>
      <w:ind w:firstLineChars="200" w:firstLine="200"/>
      <w:jc w:val="center"/>
      <w:outlineLvl w:val="0"/>
    </w:pPr>
    <w:rPr>
      <w:rFonts w:ascii="Myriad Pro" w:eastAsia="黑体" w:hAnsi="Myriad Pro" w:cstheme="minorBidi"/>
      <w:kern w:val="2"/>
      <w:sz w:val="48"/>
      <w:szCs w:val="21"/>
    </w:rPr>
  </w:style>
  <w:style w:type="character" w:customStyle="1" w:styleId="ContentChar">
    <w:name w:val="Content Char"/>
    <w:basedOn w:val="a9"/>
    <w:link w:val="Content"/>
    <w:rsid w:val="00E32C87"/>
    <w:rPr>
      <w:rFonts w:ascii="Myriad Pro" w:eastAsia="黑体" w:hAnsi="Myriad Pro" w:cstheme="minorBidi"/>
      <w:kern w:val="2"/>
      <w:sz w:val="48"/>
      <w:szCs w:val="21"/>
    </w:rPr>
  </w:style>
  <w:style w:type="paragraph" w:customStyle="1" w:styleId="aff8">
    <w:name w:val="表格正文"/>
    <w:basedOn w:val="a7"/>
    <w:link w:val="Char0"/>
    <w:qFormat/>
    <w:rsid w:val="00E32C87"/>
    <w:pPr>
      <w:widowControl/>
      <w:spacing w:beforeLines="50" w:before="50" w:afterLines="50" w:after="50" w:line="240" w:lineRule="auto"/>
      <w:ind w:firstLineChars="200" w:firstLine="200"/>
      <w:jc w:val="left"/>
    </w:pPr>
    <w:rPr>
      <w:rFonts w:ascii="Myriad Pro" w:eastAsia="宋体" w:hAnsi="Myriad Pro" w:cstheme="minorBidi"/>
      <w:kern w:val="2"/>
      <w:sz w:val="21"/>
      <w:szCs w:val="21"/>
    </w:rPr>
  </w:style>
  <w:style w:type="character" w:customStyle="1" w:styleId="Char0">
    <w:name w:val="表格正文 Char"/>
    <w:link w:val="aff8"/>
    <w:rsid w:val="00E32C87"/>
    <w:rPr>
      <w:rFonts w:ascii="Myriad Pro" w:hAnsi="Myriad Pro" w:cstheme="minorBidi"/>
      <w:kern w:val="2"/>
      <w:sz w:val="21"/>
      <w:szCs w:val="21"/>
    </w:rPr>
  </w:style>
  <w:style w:type="paragraph" w:customStyle="1" w:styleId="aff9">
    <w:name w:val="表头格式"/>
    <w:basedOn w:val="a7"/>
    <w:next w:val="affa"/>
    <w:autoRedefine/>
    <w:qFormat/>
    <w:rsid w:val="00E32C87"/>
    <w:pPr>
      <w:keepNext/>
      <w:widowControl/>
      <w:spacing w:beforeLines="50" w:before="50" w:afterLines="50" w:after="50" w:line="240" w:lineRule="auto"/>
      <w:ind w:firstLineChars="200" w:firstLine="200"/>
      <w:jc w:val="left"/>
    </w:pPr>
    <w:rPr>
      <w:rFonts w:ascii="Myriad Pro" w:eastAsia="黑体" w:hAnsi="Myriad Pro"/>
      <w:kern w:val="2"/>
      <w:sz w:val="21"/>
      <w:szCs w:val="21"/>
    </w:rPr>
  </w:style>
  <w:style w:type="paragraph" w:customStyle="1" w:styleId="affb">
    <w:name w:val="并列大标题"/>
    <w:basedOn w:val="a7"/>
    <w:next w:val="affa"/>
    <w:link w:val="Char1"/>
    <w:qFormat/>
    <w:rsid w:val="00E32C87"/>
    <w:pPr>
      <w:keepNext/>
      <w:widowControl/>
      <w:spacing w:beforeLines="50" w:before="50" w:afterLines="50" w:after="50" w:line="240" w:lineRule="auto"/>
      <w:ind w:firstLineChars="200" w:firstLine="200"/>
      <w:jc w:val="left"/>
    </w:pPr>
    <w:rPr>
      <w:rFonts w:ascii="Myriad Pro" w:eastAsia="黑体" w:hAnsi="Myriad Pro" w:cstheme="minorBidi"/>
      <w:kern w:val="2"/>
      <w:sz w:val="28"/>
      <w:szCs w:val="28"/>
    </w:rPr>
  </w:style>
  <w:style w:type="character" w:customStyle="1" w:styleId="Char1">
    <w:name w:val="并列大标题 Char"/>
    <w:basedOn w:val="a9"/>
    <w:link w:val="affb"/>
    <w:rsid w:val="00E32C87"/>
    <w:rPr>
      <w:rFonts w:ascii="Myriad Pro" w:eastAsia="黑体" w:hAnsi="Myriad Pro" w:cstheme="minorBidi"/>
      <w:kern w:val="2"/>
      <w:sz w:val="28"/>
      <w:szCs w:val="28"/>
    </w:rPr>
  </w:style>
  <w:style w:type="paragraph" w:customStyle="1" w:styleId="affa">
    <w:name w:val="正文对齐"/>
    <w:basedOn w:val="a7"/>
    <w:link w:val="Char2"/>
    <w:autoRedefine/>
    <w:qFormat/>
    <w:rsid w:val="00E32C87"/>
    <w:pPr>
      <w:widowControl/>
      <w:shd w:val="clear" w:color="auto" w:fill="D9D9D9" w:themeFill="background1" w:themeFillShade="D9"/>
      <w:spacing w:line="240" w:lineRule="atLeast"/>
      <w:ind w:left="839" w:firstLineChars="200" w:firstLine="200"/>
      <w:jc w:val="left"/>
    </w:pPr>
    <w:rPr>
      <w:rFonts w:ascii="宋体" w:eastAsia="宋体" w:hAnsi="宋体" w:cstheme="minorBidi"/>
      <w:color w:val="000000" w:themeColor="text1"/>
      <w:kern w:val="2"/>
      <w:sz w:val="21"/>
      <w:szCs w:val="21"/>
    </w:rPr>
  </w:style>
  <w:style w:type="character" w:customStyle="1" w:styleId="Char2">
    <w:name w:val="正文对齐 Char"/>
    <w:basedOn w:val="a9"/>
    <w:link w:val="affa"/>
    <w:rsid w:val="00E32C87"/>
    <w:rPr>
      <w:rFonts w:ascii="宋体" w:hAnsi="宋体" w:cstheme="minorBidi"/>
      <w:color w:val="000000" w:themeColor="text1"/>
      <w:kern w:val="2"/>
      <w:sz w:val="21"/>
      <w:szCs w:val="21"/>
      <w:shd w:val="clear" w:color="auto" w:fill="D9D9D9" w:themeFill="background1" w:themeFillShade="D9"/>
    </w:rPr>
  </w:style>
  <w:style w:type="paragraph" w:customStyle="1" w:styleId="Content0">
    <w:name w:val="Content（目录）"/>
    <w:basedOn w:val="a7"/>
    <w:rsid w:val="00E32C87"/>
    <w:pPr>
      <w:widowControl/>
      <w:spacing w:beforeLines="100" w:before="100" w:afterLines="100" w:after="100" w:line="240" w:lineRule="auto"/>
      <w:ind w:firstLineChars="200" w:firstLine="200"/>
      <w:jc w:val="center"/>
    </w:pPr>
    <w:rPr>
      <w:rFonts w:ascii="Myriad Pro" w:eastAsia="黑体" w:hAnsi="Myriad Pro" w:cstheme="minorBidi"/>
      <w:kern w:val="2"/>
      <w:sz w:val="48"/>
      <w:szCs w:val="48"/>
    </w:rPr>
  </w:style>
  <w:style w:type="paragraph" w:customStyle="1" w:styleId="a4">
    <w:name w:val="附录表格题注"/>
    <w:basedOn w:val="a7"/>
    <w:next w:val="affa"/>
    <w:autoRedefine/>
    <w:qFormat/>
    <w:rsid w:val="00E32C87"/>
    <w:pPr>
      <w:keepNext/>
      <w:widowControl/>
      <w:numPr>
        <w:ilvl w:val="8"/>
        <w:numId w:val="19"/>
      </w:numPr>
      <w:spacing w:beforeLines="50" w:before="60" w:afterLines="50" w:after="50" w:line="240" w:lineRule="auto"/>
      <w:ind w:firstLineChars="200" w:firstLine="200"/>
      <w:jc w:val="center"/>
    </w:pPr>
    <w:rPr>
      <w:rFonts w:ascii="Myriad Pro" w:eastAsia="黑体" w:hAnsi="Myriad Pro" w:cstheme="minorBidi"/>
      <w:kern w:val="2"/>
      <w:sz w:val="21"/>
      <w:szCs w:val="21"/>
    </w:rPr>
  </w:style>
  <w:style w:type="paragraph" w:customStyle="1" w:styleId="a3">
    <w:name w:val="附录插图题注"/>
    <w:basedOn w:val="a7"/>
    <w:next w:val="a7"/>
    <w:autoRedefine/>
    <w:qFormat/>
    <w:rsid w:val="00E32C87"/>
    <w:pPr>
      <w:keepNext/>
      <w:widowControl/>
      <w:numPr>
        <w:ilvl w:val="7"/>
        <w:numId w:val="19"/>
      </w:numPr>
      <w:spacing w:beforeLines="50" w:before="60" w:afterLines="50" w:after="50" w:line="240" w:lineRule="auto"/>
      <w:ind w:firstLineChars="200" w:firstLine="200"/>
      <w:jc w:val="center"/>
    </w:pPr>
    <w:rPr>
      <w:rFonts w:ascii="Myriad Pro" w:eastAsia="黑体" w:hAnsi="Myriad Pro" w:cstheme="minorBidi"/>
      <w:kern w:val="2"/>
      <w:sz w:val="21"/>
      <w:szCs w:val="21"/>
      <w:shd w:val="clear" w:color="auto" w:fill="FFFFFF" w:themeFill="background1"/>
    </w:rPr>
  </w:style>
  <w:style w:type="paragraph" w:customStyle="1" w:styleId="a1">
    <w:name w:val="附录二级标题"/>
    <w:basedOn w:val="a7"/>
    <w:next w:val="affa"/>
    <w:qFormat/>
    <w:rsid w:val="00E32C87"/>
    <w:pPr>
      <w:keepNext/>
      <w:widowControl/>
      <w:numPr>
        <w:ilvl w:val="1"/>
        <w:numId w:val="19"/>
      </w:numPr>
      <w:spacing w:beforeLines="200" w:before="200" w:afterLines="50" w:after="50" w:line="240" w:lineRule="auto"/>
      <w:ind w:firstLineChars="200" w:firstLine="200"/>
      <w:jc w:val="left"/>
      <w:outlineLvl w:val="1"/>
    </w:pPr>
    <w:rPr>
      <w:rFonts w:ascii="Myriad Pro" w:eastAsia="黑体" w:hAnsi="Myriad Pro" w:cstheme="minorBidi"/>
      <w:kern w:val="2"/>
      <w:sz w:val="36"/>
      <w:szCs w:val="21"/>
    </w:rPr>
  </w:style>
  <w:style w:type="paragraph" w:customStyle="1" w:styleId="a2">
    <w:name w:val="附录三级标题"/>
    <w:basedOn w:val="a7"/>
    <w:next w:val="affa"/>
    <w:autoRedefine/>
    <w:qFormat/>
    <w:rsid w:val="00E32C87"/>
    <w:pPr>
      <w:keepNext/>
      <w:widowControl/>
      <w:numPr>
        <w:ilvl w:val="2"/>
        <w:numId w:val="19"/>
      </w:numPr>
      <w:spacing w:beforeLines="100" w:before="312" w:afterLines="50" w:after="50" w:line="240" w:lineRule="auto"/>
      <w:ind w:firstLineChars="200" w:firstLine="200"/>
      <w:jc w:val="left"/>
      <w:outlineLvl w:val="2"/>
    </w:pPr>
    <w:rPr>
      <w:rFonts w:ascii="Myriad Pro" w:eastAsia="黑体" w:hAnsi="Myriad Pro" w:cstheme="minorBidi"/>
      <w:kern w:val="2"/>
      <w:sz w:val="32"/>
      <w:szCs w:val="32"/>
    </w:rPr>
  </w:style>
  <w:style w:type="paragraph" w:customStyle="1" w:styleId="a0">
    <w:name w:val="附录一级标题"/>
    <w:basedOn w:val="a7"/>
    <w:next w:val="affa"/>
    <w:link w:val="Char3"/>
    <w:autoRedefine/>
    <w:qFormat/>
    <w:rsid w:val="00E32C87"/>
    <w:pPr>
      <w:keepNext/>
      <w:widowControl/>
      <w:numPr>
        <w:numId w:val="19"/>
      </w:numPr>
      <w:spacing w:beforeLines="100" w:before="312" w:afterLines="100" w:after="312" w:line="240" w:lineRule="auto"/>
      <w:ind w:firstLineChars="200" w:firstLine="200"/>
      <w:jc w:val="center"/>
      <w:outlineLvl w:val="0"/>
    </w:pPr>
    <w:rPr>
      <w:rFonts w:ascii="Myriad Pro" w:eastAsia="黑体" w:hAnsi="Myriad Pro" w:cstheme="minorBidi"/>
      <w:kern w:val="2"/>
      <w:sz w:val="44"/>
      <w:szCs w:val="44"/>
    </w:rPr>
  </w:style>
  <w:style w:type="character" w:customStyle="1" w:styleId="Char3">
    <w:name w:val="附录一级标题 Char"/>
    <w:basedOn w:val="a9"/>
    <w:link w:val="a0"/>
    <w:rsid w:val="00E32C87"/>
    <w:rPr>
      <w:rFonts w:ascii="Myriad Pro" w:eastAsia="黑体" w:hAnsi="Myriad Pro" w:cstheme="minorBidi"/>
      <w:kern w:val="2"/>
      <w:sz w:val="44"/>
      <w:szCs w:val="44"/>
    </w:rPr>
  </w:style>
  <w:style w:type="paragraph" w:customStyle="1" w:styleId="affc">
    <w:name w:val="问题"/>
    <w:basedOn w:val="a7"/>
    <w:next w:val="affd"/>
    <w:rsid w:val="00E32C87"/>
    <w:pPr>
      <w:keepNext/>
      <w:widowControl/>
      <w:spacing w:beforeLines="50" w:before="50" w:afterLines="50" w:after="50" w:line="240" w:lineRule="auto"/>
      <w:ind w:firstLineChars="200" w:firstLine="200"/>
      <w:jc w:val="left"/>
    </w:pPr>
    <w:rPr>
      <w:rFonts w:ascii="Myriad Pro" w:eastAsia="宋体" w:hAnsi="Myriad Pro" w:cstheme="minorBidi"/>
      <w:b/>
      <w:kern w:val="2"/>
      <w:sz w:val="21"/>
      <w:szCs w:val="21"/>
    </w:rPr>
  </w:style>
  <w:style w:type="paragraph" w:customStyle="1" w:styleId="affd">
    <w:name w:val="问题正文"/>
    <w:basedOn w:val="a7"/>
    <w:rsid w:val="00E32C87"/>
    <w:pPr>
      <w:widowControl/>
      <w:spacing w:beforeLines="50" w:before="50" w:afterLines="50" w:after="50" w:line="240" w:lineRule="auto"/>
      <w:ind w:left="1270" w:firstLineChars="200" w:firstLine="200"/>
      <w:jc w:val="left"/>
    </w:pPr>
    <w:rPr>
      <w:rFonts w:ascii="Myriad Pro" w:eastAsia="宋体" w:hAnsi="Myriad Pro"/>
      <w:kern w:val="2"/>
      <w:sz w:val="21"/>
      <w:szCs w:val="21"/>
    </w:rPr>
  </w:style>
  <w:style w:type="paragraph" w:customStyle="1" w:styleId="a5">
    <w:name w:val="问题正文并列"/>
    <w:basedOn w:val="a7"/>
    <w:autoRedefine/>
    <w:rsid w:val="00E32C87"/>
    <w:pPr>
      <w:widowControl/>
      <w:numPr>
        <w:ilvl w:val="3"/>
        <w:numId w:val="20"/>
      </w:numPr>
      <w:spacing w:beforeLines="50" w:before="50" w:afterLines="50" w:after="50" w:line="240" w:lineRule="auto"/>
      <w:ind w:firstLineChars="200" w:firstLine="200"/>
      <w:jc w:val="left"/>
    </w:pPr>
    <w:rPr>
      <w:rFonts w:ascii="Myriad Pro" w:eastAsia="宋体" w:hAnsi="Myriad Pro"/>
      <w:kern w:val="2"/>
      <w:sz w:val="21"/>
      <w:szCs w:val="21"/>
    </w:rPr>
  </w:style>
  <w:style w:type="paragraph" w:styleId="affe">
    <w:name w:val="Normal (Web)"/>
    <w:basedOn w:val="a7"/>
    <w:uiPriority w:val="99"/>
    <w:unhideWhenUsed/>
    <w:rsid w:val="00E32C87"/>
    <w:pPr>
      <w:widowControl/>
      <w:spacing w:beforeLines="50" w:before="100" w:beforeAutospacing="1" w:afterLines="50" w:after="100" w:afterAutospacing="1" w:line="240" w:lineRule="auto"/>
      <w:ind w:firstLineChars="200" w:firstLine="200"/>
      <w:jc w:val="left"/>
    </w:pPr>
    <w:rPr>
      <w:rFonts w:ascii="宋体" w:eastAsia="宋体" w:hAnsi="宋体" w:cs="宋体"/>
      <w:szCs w:val="24"/>
    </w:rPr>
  </w:style>
  <w:style w:type="paragraph" w:customStyle="1" w:styleId="F">
    <w:name w:val="F正文"/>
    <w:basedOn w:val="a7"/>
    <w:qFormat/>
    <w:rsid w:val="00E32C87"/>
    <w:pPr>
      <w:widowControl/>
      <w:adjustRightInd w:val="0"/>
      <w:snapToGrid w:val="0"/>
      <w:spacing w:beforeLines="50" w:before="156" w:afterLines="50" w:after="156" w:line="240" w:lineRule="auto"/>
      <w:ind w:firstLineChars="200" w:firstLine="420"/>
      <w:jc w:val="left"/>
    </w:pPr>
    <w:rPr>
      <w:rFonts w:ascii="Verdana" w:eastAsia="微软雅黑" w:hAnsi="Arial"/>
      <w:kern w:val="2"/>
      <w:sz w:val="21"/>
      <w:szCs w:val="24"/>
    </w:rPr>
  </w:style>
  <w:style w:type="character" w:customStyle="1" w:styleId="11">
    <w:name w:val="标题 1 字符"/>
    <w:basedOn w:val="a9"/>
    <w:link w:val="10"/>
    <w:rsid w:val="009454DE"/>
    <w:rPr>
      <w:rFonts w:asciiTheme="minorHAnsi" w:eastAsiaTheme="minorEastAsia" w:hAnsiTheme="minorHAnsi" w:cs="宋体"/>
      <w:b/>
      <w:bCs/>
      <w:kern w:val="44"/>
      <w:sz w:val="44"/>
    </w:rPr>
  </w:style>
  <w:style w:type="paragraph" w:styleId="HTML">
    <w:name w:val="HTML Preformatted"/>
    <w:basedOn w:val="a7"/>
    <w:link w:val="HTML0"/>
    <w:uiPriority w:val="99"/>
    <w:semiHidden/>
    <w:unhideWhenUsed/>
    <w:rsid w:val="00A8450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eastAsia="宋体" w:hAnsi="宋体" w:cs="宋体"/>
      <w:szCs w:val="24"/>
    </w:rPr>
  </w:style>
  <w:style w:type="character" w:customStyle="1" w:styleId="HTML0">
    <w:name w:val="HTML 预设格式 字符"/>
    <w:basedOn w:val="a9"/>
    <w:link w:val="HTML"/>
    <w:uiPriority w:val="99"/>
    <w:semiHidden/>
    <w:rsid w:val="00A84509"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8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73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8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39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84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0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4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2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1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1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1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7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1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17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4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45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0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32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9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57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52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11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6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72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4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51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55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7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7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01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3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17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8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9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9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45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11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0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5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8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61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79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30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7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4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6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56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0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6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8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9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87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7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4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9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42689">
          <w:marLeft w:val="450"/>
          <w:marRight w:val="450"/>
          <w:marTop w:val="450"/>
          <w:marBottom w:val="150"/>
          <w:divBdr>
            <w:top w:val="none" w:sz="0" w:space="0" w:color="auto"/>
            <w:left w:val="none" w:sz="0" w:space="0" w:color="auto"/>
            <w:bottom w:val="single" w:sz="6" w:space="8" w:color="EBEBEB"/>
            <w:right w:val="none" w:sz="0" w:space="0" w:color="auto"/>
          </w:divBdr>
        </w:div>
      </w:divsChild>
    </w:div>
    <w:div w:id="20087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5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0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http://40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8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5" Type="http://schemas.openxmlformats.org/officeDocument/2006/relationships/footer" Target="footer7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footer" Target="footer6.xml"/><Relationship Id="rId10" Type="http://schemas.openxmlformats.org/officeDocument/2006/relationships/footer" Target="footer1.xml"/><Relationship Id="rId19" Type="http://schemas.openxmlformats.org/officeDocument/2006/relationships/hyperlink" Target="http://40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oter" Target="footer5.xml"/><Relationship Id="rId27" Type="http://schemas.openxmlformats.org/officeDocument/2006/relationships/theme" Target="theme/theme1.xml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A4AFB1B-B738-4B33-9943-9F5FEDADE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6</Pages>
  <Words>220</Words>
  <Characters>1254</Characters>
  <Application>Microsoft Office Word</Application>
  <DocSecurity>0</DocSecurity>
  <Lines>10</Lines>
  <Paragraphs>2</Paragraphs>
  <ScaleCrop>false</ScaleCrop>
  <Company>MS</Company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CPD</dc:creator>
  <cp:keywords/>
  <dc:description/>
  <cp:lastModifiedBy>王毅</cp:lastModifiedBy>
  <cp:revision>202</cp:revision>
  <cp:lastPrinted>2003-12-09T05:28:00Z</cp:lastPrinted>
  <dcterms:created xsi:type="dcterms:W3CDTF">2025-03-13T09:24:00Z</dcterms:created>
  <dcterms:modified xsi:type="dcterms:W3CDTF">2025-08-16T05:35:00Z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SEDS_HWMT_d46a6755">
    <vt:lpwstr>f24565aa_mFV3xz84Kik3OMpOknv+qyi3Tu0=_8QYrr2J+YTA2P99OmHP9rEzhfUG74zh0L5F+fxmTyk05qR3nWYyZ0M8BFiK2+R4DwTzb/OGRVcmNy7CkNUj2HRXCEluuFYDAFeMjRlfNxqAHREmgnhRaCg==_4db23e61</vt:lpwstr>
  </property>
</Properties>
</file>