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66"/>
      </w:tblGrid>
      <w:tr w14:paraId="25FA9AA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876E1A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hint="default" w:ascii="Arial" w:hAnsi="Arial"/>
                <w:sz w:val="20"/>
                <w:szCs w:val="20"/>
              </w:rPr>
              <w:t>Feature</w:t>
            </w:r>
          </w:p>
          <w:p w14:paraId="45623E0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User Experience</w:t>
            </w:r>
          </w:p>
          <w:p w14:paraId="6F9BC33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Backend Integration</w:t>
            </w:r>
          </w:p>
          <w:p w14:paraId="0031EA3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Best For</w:t>
            </w:r>
          </w:p>
          <w:p w14:paraId="5E4FFD8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Learning Curve</w:t>
            </w:r>
          </w:p>
          <w:p w14:paraId="2C2F93A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Performance</w:t>
            </w:r>
          </w:p>
          <w:p w14:paraId="3EB4B29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0F45B1C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4B6191B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Frontend: Blazor</w:t>
            </w:r>
          </w:p>
          <w:p w14:paraId="5FD49BA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006C94D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Backend: ASP.NET Core Web API</w:t>
            </w:r>
          </w:p>
          <w:p w14:paraId="147295A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4F2A097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Data Access: Microsoft.Data.SqlClient (for direct calls to stored procedures)</w:t>
            </w:r>
          </w:p>
          <w:p w14:paraId="71423E7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4D2B335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Database: MS SQL Server</w:t>
            </w:r>
          </w:p>
          <w:p w14:paraId="08828D2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05F9C92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734F427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Setting up the correct solution architecture in Visual Studio 2022 is a great start. I can't generate physical files for you, but I can provide a clear, step-by-step guide to structure your solution and a detailed breakdown of the file and folder layout. This will give you the same result as if you had the files, allowing you to create them correctly from the beginning.</w:t>
            </w:r>
          </w:p>
          <w:p w14:paraId="203DDF8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2A5103F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Step 1: Create the Main Solution</w:t>
            </w:r>
          </w:p>
          <w:p w14:paraId="14EA247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0294F05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Open Visual Studio 2022.</w:t>
            </w:r>
          </w:p>
          <w:p w14:paraId="4603FC0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10C13AF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Select Create a new project.</w:t>
            </w:r>
          </w:p>
          <w:p w14:paraId="4D6EF79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0B6AC37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Search for Blank Solution and click Next.</w:t>
            </w:r>
          </w:p>
          <w:p w14:paraId="286904A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35F81EC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Name the solution MyProject.sln (or whatever name you prefer). Choose a location and click Create. This creates an empty solution to which you will add your projects.</w:t>
            </w:r>
          </w:p>
          <w:p w14:paraId="45A625C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5E8F4AB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Step 2: Add the Backend API Project</w:t>
            </w:r>
          </w:p>
          <w:p w14:paraId="6F631FD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6DDCC8C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In the Solution Explorer, right-click on the solution MyProject.sln.</w:t>
            </w:r>
          </w:p>
          <w:p w14:paraId="2DF8E5E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6EA25B1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Select Add &gt; New Project....</w:t>
            </w:r>
          </w:p>
          <w:p w14:paraId="3EF25D7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35C9425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Search for ASP.NET Core Web API. Click Next.</w:t>
            </w:r>
          </w:p>
          <w:p w14:paraId="273EE0A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546EFCC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Name the project MyProject.Api. Place it in the same directory as your solution file.</w:t>
            </w:r>
          </w:p>
          <w:p w14:paraId="18C3201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72877CB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In the next dialog, choose .NET 8.0 and uncheck "Use controllers" (we can add them later). Make sure "Do not use top-level statements" is also unchecked. Click Create.</w:t>
            </w:r>
          </w:p>
          <w:p w14:paraId="346C82C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147BCE1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This project will contain all your REST API endpoints.</w:t>
            </w:r>
          </w:p>
          <w:p w14:paraId="20EA1D5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08A8AF8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Step 3: Add the Frontend Blazor Project</w:t>
            </w:r>
          </w:p>
          <w:p w14:paraId="1E07BE0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7A137C5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In the Solution Explorer, right-click on the solution MyProject.sln.</w:t>
            </w:r>
          </w:p>
          <w:p w14:paraId="669684B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33BE9A1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Select Add &gt; New Project....</w:t>
            </w:r>
          </w:p>
          <w:p w14:paraId="0F21689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7D9B605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Search for Blazor Server App. Click Next.</w:t>
            </w:r>
          </w:p>
          <w:p w14:paraId="68F3B1F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3B0EF84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Name the project MyProject.Blazor. Place it in the same directory as your solution file.</w:t>
            </w:r>
          </w:p>
          <w:p w14:paraId="4B64081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60516C2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In the next dialog, choose .NET 8.0. Ensure that the Authentication type is set to "None". Click Create.</w:t>
            </w:r>
          </w:p>
          <w:p w14:paraId="597E8DF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123638E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This project will house your UI components, services, and all frontend-related code.</w:t>
            </w:r>
          </w:p>
          <w:p w14:paraId="1797C39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74726A1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Step 4: Add a Data Access Class Library</w:t>
            </w:r>
          </w:p>
          <w:p w14:paraId="4D25B2E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2D9D9E6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In the Solution Explorer, right-click on the solution MyProject.sln.</w:t>
            </w:r>
          </w:p>
          <w:p w14:paraId="405E1A8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12A2752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Select Add &gt; New Project....</w:t>
            </w:r>
          </w:p>
          <w:p w14:paraId="730401F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3268950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Search for Class Library. Click Next.</w:t>
            </w:r>
          </w:p>
          <w:p w14:paraId="17E630C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7F2425D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Name the project MyProject.DataAccess. Place it in the same directory as your solution file.</w:t>
            </w:r>
          </w:p>
          <w:p w14:paraId="7A6577A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66C1F6A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Choose .NET 8.0. Click Create.</w:t>
            </w:r>
          </w:p>
          <w:p w14:paraId="3F3ED13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188509D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This project is crucial for separation of concerns. It will contain all your C# code for connecting to the database and executing stored procedures. This keeps your API controller code clean and focused on routing requests.</w:t>
            </w:r>
          </w:p>
          <w:p w14:paraId="793D8CC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05B9EFA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Final Solution Architecture</w:t>
            </w:r>
          </w:p>
          <w:p w14:paraId="67225A4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0ACF558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Your final solution structure will look like this. Each project has a clear role, which makes the application easier to manage, debug, and scale.</w:t>
            </w:r>
          </w:p>
          <w:p w14:paraId="05C6178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09EE064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Plaintext</w:t>
            </w:r>
          </w:p>
          <w:p w14:paraId="5822784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MyProject.sln</w:t>
            </w:r>
          </w:p>
          <w:p w14:paraId="5A803A3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|-- MyProject.Api (ASP.NET Core Web API)</w:t>
            </w:r>
          </w:p>
          <w:p w14:paraId="5D971A5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|   |-- Controllers/</w:t>
            </w:r>
          </w:p>
          <w:p w14:paraId="29ED5BE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|   |-- Program.cs</w:t>
            </w:r>
          </w:p>
          <w:p w14:paraId="2575B92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|   |-- appsettings.json</w:t>
            </w:r>
          </w:p>
          <w:p w14:paraId="67FD859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|   |-- MyProject.Api.csproj</w:t>
            </w:r>
          </w:p>
          <w:p w14:paraId="31720D4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|</w:t>
            </w:r>
          </w:p>
          <w:p w14:paraId="1FFA53F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|-- MyProject.Blazor (Blazor Server App)</w:t>
            </w:r>
          </w:p>
          <w:p w14:paraId="36F4333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|   |-- Components/</w:t>
            </w:r>
          </w:p>
          <w:p w14:paraId="7BD5CC1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|   |-- wwwroot/</w:t>
            </w:r>
          </w:p>
          <w:p w14:paraId="4E3D3FE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|   |-- App.razor</w:t>
            </w:r>
          </w:p>
          <w:p w14:paraId="09BDE2F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|   |-- MyProject.Blazor.csproj</w:t>
            </w:r>
          </w:p>
          <w:p w14:paraId="600589A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|</w:t>
            </w:r>
          </w:p>
          <w:p w14:paraId="37A79B6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|-- MyProject.DataAccess (Class Library)</w:t>
            </w:r>
          </w:p>
          <w:p w14:paraId="5FA11B6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|   |-- Models/ (e.g., User.cs)</w:t>
            </w:r>
          </w:p>
          <w:p w14:paraId="195CED8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|   |-- Repositories/ (e.g., UserRepository.cs)</w:t>
            </w:r>
          </w:p>
          <w:p w14:paraId="4565D15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|   |-- MyProject.DataAccess.csproj</w:t>
            </w:r>
          </w:p>
          <w:p w14:paraId="3E7E8E1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|</w:t>
            </w:r>
          </w:p>
          <w:p w14:paraId="20E5B41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|-- .gitignore (or other standard files)</w:t>
            </w:r>
          </w:p>
          <w:p w14:paraId="43F4358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5BC8696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Project Responsibilities</w:t>
            </w:r>
          </w:p>
          <w:p w14:paraId="799DA0B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3CD75F6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MyProject.Blazor: Handles all frontend logic. It will send HTTP requests to the MyProject.Api project.</w:t>
            </w:r>
          </w:p>
          <w:p w14:paraId="4B019BC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0681F27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MyProject.Api: Acts as the backend "gateway." It exposes REST endpoints and calls the data layer to perform operations. It has a Project Reference to MyProject.DataAccess.</w:t>
            </w:r>
          </w:p>
          <w:p w14:paraId="2B60366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4CF4155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MyProject.DataAccess: Encapsulates all database-related code. This is where you will write your C# methods that use SqlConnection to call your stored procedures. This project doesn't have a direct reference to the API or Blazor projects, ensuring a clean separation.</w:t>
            </w:r>
          </w:p>
          <w:p w14:paraId="1CCA42E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</w:p>
          <w:p w14:paraId="1F053F6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/>
                <w:sz w:val="20"/>
                <w:szCs w:val="20"/>
              </w:rPr>
            </w:pPr>
            <w:r>
              <w:rPr>
                <w:rFonts w:hint="default" w:ascii="Arial" w:hAnsi="Arial"/>
                <w:sz w:val="20"/>
                <w:szCs w:val="20"/>
              </w:rPr>
              <w:t>This modular design prevents tight coupling and is the standard for building robust enterprise-level applications. You can now get started implementing the details within this structure.</w:t>
            </w:r>
          </w:p>
          <w:p w14:paraId="788DCB4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31C7E71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D29749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69E502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4F82FE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010B47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E3534F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4F5FA3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008D83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522982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3B3F46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92D7D8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A4C925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85A092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5634E7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E80A12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F1B0F1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</w:p>
        </w:tc>
      </w:tr>
      <w:tr w14:paraId="395DEDA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95E43D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6DEEB5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67942A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</w:p>
        </w:tc>
      </w:tr>
      <w:tr w14:paraId="526ADB3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30CE90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F65E16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794F1B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</w:p>
        </w:tc>
      </w:tr>
      <w:tr w14:paraId="244B907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CE0ECC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788C0B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198079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</w:p>
        </w:tc>
      </w:tr>
      <w:tr w14:paraId="14C155F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F206A5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92F98B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CBB649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FED8C6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0E26A3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DB4805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3E57EC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5BF727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84ED18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15DC5F4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6FFE51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9CC20C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5771D3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3BBB842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1F4A32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884809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208F0E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096887A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517BBB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535DD3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51B9F8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36D7834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F03ED3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C3D52E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248DF7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352714A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B36E9B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8002E0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D81321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76461C0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38B847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528CA2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61BA8A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394BF2E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2149F2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1507C6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26D830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215ADB2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39D386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9DEADE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4C2A9D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25C34C9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4D3798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AA98DA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04849A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308EF75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259C19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4ACE80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197AFA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1E9FB74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709CF2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4E9789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6234C1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6451E2D2"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B6FCA3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FA627C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3141F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1470808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3BE94B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5A6446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47416A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3AA21FE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19187E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829BED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15A189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12CA8E0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6834C5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C85E35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011821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0A7BA47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22D6F4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CEE5CE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508F2C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296ADFE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F93835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D9DC67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20C719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37F71F7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F7E82A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2B03BF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47A5E0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05BA32F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509A8C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7F2AEF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47A428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33D98F4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E760FF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001CC6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1D7F54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46002CE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E4FF81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E09A76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7ADEA7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741B040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E45AE0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397D25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8348BA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10D3067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955C8C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B529D6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6DF22F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450737B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F0CB83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2774EB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AC370F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2FE711C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F722D6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7132E3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2ECB72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2F404D5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4BA397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88F877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C1ABC0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1B5ABAD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C544F7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111909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6F3781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1096AEE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B2F56D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B5CD7D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4E2025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6FA1F9A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815F56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26FDDC8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13336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4AF09B7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A174A0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56D2FC1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6CC57B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1D471BD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498EC9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7242C90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357917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6D2A6AC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895890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7DA1FF9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18A448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2EE035D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4F8AF7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66EBF42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9BDDBE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7CEA35C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521B5F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102F3DE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33F169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23AA518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B782DB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5978AE2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1DBFFD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273B9D6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EFE3E0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071B91D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64B10D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273CC89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48A5C4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1E10544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4B3D87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3DDCF28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4D5BA4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5623833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93052C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6BAA73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0C4993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6F968E6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D81336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B46D96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2F96B0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3EFBFB9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4F2238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151996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1AB03B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3D10179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EA1DA4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749BDC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75840A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2E81D38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D23861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7F6385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3E821D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sz w:val="36"/>
                <w:szCs w:val="36"/>
              </w:rPr>
            </w:pPr>
          </w:p>
        </w:tc>
      </w:tr>
      <w:tr w14:paraId="735FDC5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45089F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4728D7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C605C3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1FCA4D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993152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70D783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F13EB5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AAF4EB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824ACF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C9A074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13595C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B5809F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2D6CE3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3EBEF6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C269D6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8952FB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193161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18BA9E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525EF0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10A550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6DCE86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5319B9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5E1592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ABBCFA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07425E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EEB756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D9B336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335FB9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0C605E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8DA8B8A"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814F24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E080E9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934DBE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2408CA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4BD3D9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3E4F46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9BF6C6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2E6119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42F203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4A5807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1CED5B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FB1A71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FFF01E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FB8331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856D5C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055BEF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BD9E5A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F38734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C3C17E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4D7CBB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F4F087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41C6F8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C5DD33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9BD83E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69F91D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727C50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205E3B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BD1BE6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BDB13B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F9112D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94501B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479D15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7A1C16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260242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982A16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E543BB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DB2EC4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65E391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BF6029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7DF0FC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E91FAC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149BA5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CD11D9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150A82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3B0D3A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C21257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26A51F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E0D00E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D49F5D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503BE7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9B575D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BA7522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69EC4E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A508B4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EB8D8F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8499D0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7FA2D5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8C8DF3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92213A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BA979E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F7355F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7AA88B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41C18F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B0DAF6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F3AE61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1D564D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FF523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2E88BB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A8A68C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04173E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F24658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443E0F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125B1C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76595F4"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21841F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0A9283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C04724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7495AA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4045E9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906CEF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4D3598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E64ED6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7C56D7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1534DE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4FEFE4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863006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51CD4D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A628BA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612664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261956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998845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54676F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B5D058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7B5B76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9CB51A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9FE7C7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C49A49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0A84DB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A10C8A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34E89A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03A2AE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F57226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7ACD22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6E2773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C67079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F5038C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A05CF2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CA63C4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393096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99D9C3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6FEB29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BB5290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1B792C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C4907E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2AD548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00F0EF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20648A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C79E3D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351E9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6AA4D8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3574A4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77843C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95966A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3E3DFB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55FE3D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3D6531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0F7B6E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60E7CA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77A9E1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C32257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DE427B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3A03F4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685F8F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5415FA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3CC2A2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6FCD91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22100B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AB06ED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5A1474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23A16E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DC70F0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1D7B61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9FA189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E72A27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0DD083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25C9AA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B1B50C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9C5A12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0EDF7E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99CFC3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A9CE5C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32A2A4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661E06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41822A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69548F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D166D0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DF0D78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167F87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60A533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8D0838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CCBBBC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7E9A3F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79330A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9B017B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FDC84C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BCE6D2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70CA3F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AABCDE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DE4994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D01B58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66C254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D979AA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F03C50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7AA284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488909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B60F00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180FC1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F012BD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BF86CB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CE9A3E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087D49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CF032C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8C41AC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8D8876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306AD3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95CFC2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4382D7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6F659D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0D6373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F52D25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A16E79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3442B1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5E9AD0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D97473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2CAE58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63EDB6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FD2B48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EEF885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F1AA0E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680455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1F1CCB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4E9BDC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8E49B8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B532F3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24EE55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1A0AA3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63204E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CF9F71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3FEA42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0CEB1B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E01531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7B050C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D480C3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48CB0C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741786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4954B6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941B72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C87C16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CA4011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F12F23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642592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FEE974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F54AB6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FBC227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49225D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EDC7B5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39759D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D07694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A15750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2BC920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B5DA57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849354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189CCC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F718FC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AAF0A5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3E6470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96357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9588C5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8E18B8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8F4787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26E205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7ADA75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86F6F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E810E3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4B3ECD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7D9F9A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FE4545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7B66E4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2531FA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CDCDB0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611D99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D8E593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E625EC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B7DF7E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42CEC0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04A576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9E5763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F2BEEF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457B7E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577368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30FBFA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74D6DE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596E27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560E16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FD73D3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E4FD89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3FAB2C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35BB64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8522DF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32A2C1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99B195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772F99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EFA089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E259AA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B63CAA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EF8DA1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285764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39093D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D04759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DB0913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A59425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6B6981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1A0160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9B66C8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66EB43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5BF45D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FCE22C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51E4B2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078465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958800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1EFBA3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6FAAA1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A76689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CDFDE5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B1160F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D0720D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DAFB68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C01C6B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7B8C0E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F5DFB5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BBCDA0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AED789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9E39E5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7EB5D5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1A81E9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8F2CA7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C103D0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0FC8A4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89BCF9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85B78F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973156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52E004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A09F6F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CD742B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B29BCC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BF45D5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8D8599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4BB7C6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D8313C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519754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22734D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D56A53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718B2F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F6A738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480BC0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890938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DFFB9E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AB8341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38ED85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BEFA26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439E20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D0718F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37FCCB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F748AD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41D349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7D91D3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CEF025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E8E79B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BE7338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DF0380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591595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59620F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CB02EE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D11788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416181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2F7985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917481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6881B6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34A13D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8DDAD0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A9EFC1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CEFFA0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305019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94B9BC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4D5AC1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029124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E8668E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87EDC5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3860CB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616094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D22ED7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48F607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B89C89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8A320D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D76076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EDD5FB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2B589A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683C58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AA156C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28F102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88CF95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58A8C9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1CB16E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536A2F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0C9AC0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364D0D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2E76C6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264DDA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CB860D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DB6F87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842238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65A2BD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09C0D5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1F279D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AE7477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DF5704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FEA7EC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52F332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3C6669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E28B45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19CB2B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7C086B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F7C2AD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06DA75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1089D6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376F4D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365641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EFFAB9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2CF3E9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D47E2C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FC4B99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34CE3A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77FCCD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D1CE58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B44996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F3BE6B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3D7763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B87016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E32F2D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D5257C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3E03B9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B63D86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D6B47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262AFD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50FF00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5C04B0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5A1FB8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43FB88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AC5769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C55C12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987EB4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F08926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043E73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84E2E9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CA87B9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670581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D8F2E6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CBDB98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2F5DCF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D5F22E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62E22A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887128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8F0268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7DDF22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1A4167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E976C3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586D0B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D4A899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8AA620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C699C5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04D2B1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58FB98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C0444A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638D7D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0A3F5F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CE860B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B45F22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65AC0E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3D5288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31DC83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C854DC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76B281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B44F00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2FC89D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6F62F0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7E1AFC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CE12AD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80A647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202A1C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9B0FC3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A3D194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24B862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634A05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342171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17B400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42167D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030A6B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4687E1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9D4208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1594DC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A1B2A5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42808B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712C94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B0D5CD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B4EB01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54EB12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FC5C1C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520D14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D33BA1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CA569C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87C2A7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F2F264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D8AE48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82F759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9C650F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F0D1F3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155766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FD9F29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011D3D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014700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B01215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C376A3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4D2A02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D487D6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7648DE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75404F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472D06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6AF9AB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ECF20F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2056FF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530F1C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E485F0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0C90C2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17FD1D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88E4D8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EDF7F5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831C7D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530C50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7EFBC7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6021E5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1C4773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C623DC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97C8A0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C2CA39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406826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6B7ED7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275686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76D8C6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C0F35C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0EC90F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7FC436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76EED1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1C7683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E4BC4C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A7C279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42EDAE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D1B434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0F7608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4E575C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7A75EB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01CCD2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B1C077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41A50E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117C5F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5596C1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3DFCCA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9ED989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0A083B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7D03FB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3C98E6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C19C3F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703943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89BCEC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B7C0B8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3513D6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E8C4E8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DFEE62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9C5879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E025B9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04F2E4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E540AF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434885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ACB27E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D30DB4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11724A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943628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4B717C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BCB984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7F3D3D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5C16FD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10FDA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109B4F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5F009B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72CB08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BA0B37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38AB65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07E017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572F8C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0C2751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9BF233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1DBDDA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EC6ED4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2F7615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67CC08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F2B41F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537E9A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AE5FDC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F26353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92D350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722D04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DECFEF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EE6380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6E6648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EF237E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8FBCCC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F022F9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0EDDFB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5B7854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CC766F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981FEC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654FB9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AAAEA0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69D9EA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B4C65F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B667F3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45171D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FD8D04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667988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034EBB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ADF44C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124EE2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6D24C7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58081F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EE252C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E97EB1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EF92F4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E42B4E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CA4842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01BE59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955720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FE2944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9B96C1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BEBC95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68A612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3AFE69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2B1022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14EB33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D17E67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5E1082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51401F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324EAF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7AC9AE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31B768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20B13F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920655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DA6DF7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99FB28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B99B14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17BB52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6BB97A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71C89B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991F57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F2AF4A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A65576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C17485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C5799A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209E57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4C85B9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4F2B6B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9C2C1A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0BBDDC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236791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993315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B284DF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314DAD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52D3A4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4F80DC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B7AA55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2A30AB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9C2329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2D66FE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AE66E1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5D37D3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ADCA8A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6FE926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6A1D4E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CC76DB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6ABFEF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E19F2B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90241D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598290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DD775E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EF04C1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CC33D8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005309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B6E26F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6E6F2D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9A2754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AB25EE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3E43CD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830EAF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49F732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10965D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0DE249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97D3AE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BBDB0C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161C13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FCBB26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03CD53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6958E1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8AF429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9867DE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CBFCCD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0A839E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D49BB9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0382D0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BEF10D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9AC34D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7F6883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0AEAF4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E1973E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8E252E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F22D92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779A83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38B6CF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098ECB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C4D55C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EC2170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FA5223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235407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BC56C2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3E5E09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30DE46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06D9D3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73A2CE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5A8B22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DC5AE4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D60BF7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061B71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A77F95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236A6F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7D7846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0493A2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31787C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77DC75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795AF2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CC44A3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8B6BF2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6AD2BA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DEEAA0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13BDA4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326C8A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BCAB11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F85A83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E62744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399F4F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4B2C3F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8501E0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62835E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C6BADD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E2EEA9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FDA605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1F9CC4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CB0785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BB1A90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AD1540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19BC63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08FCCC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97AB00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D95A77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A4E9AE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ACF93E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8BAE5C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4F2355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CFA92F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31B618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094981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01B1FB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9FCF2D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9159D9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C0448E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0A5490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18496C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FE404B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BB79D4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9EF033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3C4ED5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4A67F1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71C438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3CD7BF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C4E17B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5148AE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AEB5BD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82DD8B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A1093E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830A18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EBF1FB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C9517A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0EF199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4E2D8D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29E70F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872BBD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2C785D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C52F42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926F4A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981A1C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46454C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B3AE97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71F784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52EDD8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8D0CC8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7C1BBF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52CF04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74AF99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42C6D4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D308A0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83CB4C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3D754B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8BDD8C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DACF3A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263B51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6D8896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AFAB50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365D96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7D289C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261DC6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521AFB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BF4A71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1C21D2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618FA7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AFF91A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66346B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078FF9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C5AB1E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D0D0DA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7ECCD9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0B42D8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34A740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1EF873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03F2F5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917A11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F33F3C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1B9B86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EB4131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FD0556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B93F49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E1C0F3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65CAAB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4603EF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2C2297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F0C5EA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44B9DD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954417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7767E1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5ED727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ABF16F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F1F2B2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A09609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9EDB59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014B05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0FE166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4019D0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413BF3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AF55B5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9EB563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85CD15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3F95AE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E9C0DE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4AC3CD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A8ECBA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FBEAE8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4F65D7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DD0EDE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082DAB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D0FEC2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6A93AB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00FD0E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08F574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331F1B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F6C397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EF172C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ACD8D0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4C9CD0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2A414B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F5863F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1D1562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1FC133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B7813D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ED2810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EFE778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9AAF3D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96BDA5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0D72D2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F48EF2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E8FC70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D682EF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D13C69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5648B7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2893B3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CAF3F8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129272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20D202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6C3DCB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407B4F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100178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62D17B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FB1DD7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896165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974590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511A81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26508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E8D443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A5162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799657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1DD29B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4BACD5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E9A28C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F72075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6A82AD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01B46C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A06584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925250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51BDC5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FBFB12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7A5C6B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920E6E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DF8284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5E0113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40C7A5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53F1D8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DDE97D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351A3A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F6E099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A5FDC7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DEBB22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4354A4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5E76E5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5879DE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311B00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2A0A41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052A60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7D7815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AC632C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8B3444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3CAC3F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002E0A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43F104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67199E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1018C1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45B892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0107BC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D2084F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7A73AC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34392D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FC7FD7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2D6FDF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61FDE7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7D54FE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37776E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D60D84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86C688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7502B3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3738D2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09B26A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8C0158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954D97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D90B7F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8A77C7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9E34ED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21DEF3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8C3F9E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C5B9D2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BDE04B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81C568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A79663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F0539E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9CEB68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76D187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10DB35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303FB6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40847A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BA7F3B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4CD042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306769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1525AE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D53DA6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B5BF1C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6879FA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44DF35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475D1D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6C71CE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91F16A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E60D93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964B26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DDA3C3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08B99C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19C80F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B3C33A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792E10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275D04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BD3530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51CA01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3E016B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C9493E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BE56DE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09C882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5C356C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5968BC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A53B31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99A40C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BA26A5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912301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34D54D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615720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911CB5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A0FD99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9F3441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B2B970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A5CAF9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C32159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C54074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7D178E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167F5F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BCFA09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0BC685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BE5B65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801515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016217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BE6829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423CB9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A3F366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CE2826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7DBD9E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AB45F6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61B003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D1E4B7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40DD83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CF7EAB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C45964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FF902D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9AA9E7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A815EB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7FEE97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AD1171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EDA9F7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B6C03E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B474B3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C42D0A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247867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A07C04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27A214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D8D74B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C4D951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BA60B6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85C2D8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7737FC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17F418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F1959A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5A217E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814E5C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576713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0F1A40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FCFE41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87EBD4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9B78EC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91D5D9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700165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481955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FE0518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881996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B7157D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1E43AD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45FD97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5D8653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CDEC2B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FA0028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47C498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FBAA64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14A97E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A3030F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20A381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AB7EDA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B40088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57D0AE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31B331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390CAB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562141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998939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B6A44D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75DD7A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6021BE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36E459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709828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723AAB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6A97B1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C6B30E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2E5A00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B4A719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E6FB98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BA4D60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9E5799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AC8EA7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34E9E1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973072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BE2B83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815C71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1FB4D2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D90772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28ADF1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06B5B0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D7F993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3BB1E4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92B810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405F65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A8F4EE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C9108E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EA9FDD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617E71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03DAF5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6A8A8C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01F68F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A22169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531334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5B0915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F48CF9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7A33D0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74E199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373F8F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2D70C2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647F84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F00BA7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C1E6E8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13D13D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1E124C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F3866E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4E5E04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B53A19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C2BC1B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C90B79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EF3CBE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B49057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837561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53E9AF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EEA1EB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D98D2D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3009EE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3751FE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C0018C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3BD2D7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ACFFD9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380638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F2D0A9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26623A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501C3D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4ED9F9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4D6078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678ED6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309721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EDDEBB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5F5CE5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4BE334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21C3B3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DDE0D6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B50062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A2B59A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D00B3A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1E7E8C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878B33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D6960F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443E24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F6E963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AA40CF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03B072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72F7A5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BE1DAF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1C6471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2B42DC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766434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3EDB31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0B9B27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F6D661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D4773D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40EA13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A47FD0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EBA1D9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660CAC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C7AE6F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98EB06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CC5E2F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7CEC0F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4C6705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791E51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F3CD7C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B4143D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070161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964D77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6181E9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CED4C6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96CCF6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FF2490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FDF2E8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8FC38C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37182B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2BA847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68D131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9BCD12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317420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667800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EC1300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D94FE0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714C36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4840CD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CA3DA8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DD582C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BBBE3E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378B6F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DC84E6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8E3904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D2C443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0479D2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1C64D8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AAB1E6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96AE9B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BAD652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11E455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C80F83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A6057D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3B72C1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C4DF45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B6AA64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176F75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7570E6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29FA20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015A79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E4827C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5D7D85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BB8EBA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29645B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3FAADA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C88926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E329B6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14B8BE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0F30D5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EDD5C1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98C7C4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9AFE06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488C4E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012913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55A8E6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43B6DA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1FAAB4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65EECB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9976DE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5706AB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7A2CAE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5DD57C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C9A91C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CA5B9E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6D0817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C69A8C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FAB5FC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5EBD5E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B14CB0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F8DBF6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3922AF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736027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32623B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F20D00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553E3F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FE8A1A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91597B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05CFB8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725006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5B092F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419538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A5CDE4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0AA608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D2049D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81FD84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961574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ADC471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2B3E12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ECDE1B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BB3EE2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9DC703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1E6A45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560239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D743F6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9E3E57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F1E621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4EA51F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8BF954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7655BE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47E303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E5E153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305F59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CF7B21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C936BC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B4DC7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3A08A2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86A01C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61DDAC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F7D22E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F8C167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955C3F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8183EB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86C16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C9D03A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1E91B8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52F8CF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61EB91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91A92D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BB298D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C9A594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073F7E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AEA1EA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3ADDED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A4DDFC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5A5CED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B28500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86ABCD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82CF2A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D18CD4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EB6027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25CFAA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B0D420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F02B4C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9F7CDA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D75C86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58C8F5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5AE51B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3FDC0E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9B91BF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A5EB92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9697F2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8FBABB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1A70AB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9C5F5F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D0CDD9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5E3A8B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A17DCD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980A81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1DFA68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BFE8E6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98401F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9990D8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E32CB7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AE18EB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E8ACD2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0AAC00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86C2D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B871E2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B98B71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6EBE7D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56FFF3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0963D6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0BACD8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955B31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7F1E87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E36AE1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A277E8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039EB9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90124E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E0C219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D5F88E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866D06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83E850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8BBE78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3A796E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28B134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770189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75B174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1D4BB3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0CE68A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24CC3F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C9C282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60BC29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F680A6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4C9355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EAB655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0152CD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4413C1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2FCCE5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6D150B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6C6430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4557BD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2CE8DE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05D641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14B50D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2B5B56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0DE746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3A343D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FFFC44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004E93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1D2EFD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61BDEA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D43A69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BBE0C2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629A30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A197B7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8B5359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0D67A1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5E5501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3161CC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E23CAF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C83717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8147DE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FFF3DB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A5F093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55D559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EB8BF4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253F94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F3744C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905EDE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29C694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0F0074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075387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E5DE6B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554F10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D18654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D12CA5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18BD0D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C43DC4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278359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5C24F3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C050EF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A049E6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9A8324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75A075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A785B4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245444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DEE01E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73A474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2E0623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213131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9B9BD7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53B3C3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F9DC17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9BF01D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5C8DE2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496939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13E57B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1388B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25B660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B5818F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D6E8E2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E1DB1F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53BF8D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F2145C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6CAC1D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1CCDF7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99D719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305BA6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AB355E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FE6571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ED45AE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9E2336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809F1D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475C11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D68C04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81B294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F88D1C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4D0C07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723BA7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605F1A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FE0EBF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6AF8AC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566ED8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8594EB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EE00AC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41FD4B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D6F5A8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53BAAE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C9C432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2479E4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74AC9C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85987D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390527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F556C4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75301F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AEABF6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05384F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3242F4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DB3B26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C0E636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D1C665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4D3650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605F12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55CEC2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C9603A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461E9E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D4D5D3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5D61DC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FB31C4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D62228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781ED0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4E5CD2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8C378B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0601D8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7DDCC6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F5FF54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9D5220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47B984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AED9FA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9B44FD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261834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20463C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C057E6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9F7E56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DCDEC6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3B2DB5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D82746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5DC98C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691B6B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C3CB30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E7CF7F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0C9122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439D74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87242F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4ED30E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4FAEDA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99B36F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57C2E7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8807B8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9FB77C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04AF9B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D81AA8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6C211B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E6A070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87D146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B9F2D7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A2258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4BE3EE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6913D9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F9A9F0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45E5D6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B9D48E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1FD523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8012D6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7E9C2C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55E22E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585560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AFD428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51385A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5BD8D1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19B539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3A3EEC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626F07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FA6179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361918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058A53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5FEF64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6D89B6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F3C58C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D22089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7B6284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B42456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691236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26F575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A7FE5B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E7C738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3F5A30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CEA1C2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F23292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040C80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C31DB4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24647E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DC1A09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12DE64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370F7F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1820EF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61658C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E12076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798B60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09EFED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DC9F35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64741E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59A1D2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F86F35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E7C755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A40DFE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2B7336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8F2AB5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23246B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8BAD9E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74831E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27632E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40FF63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1F48C3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3A7463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A7DED4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B189C6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3E114A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996D49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383B4F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E7C9A8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B126DF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AB1345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2CD96F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3E5027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3AC8A4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9A3D34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0B2968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DC0E54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12F1E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35AA7A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84BE4C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09B867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A7627B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60BE43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D2B045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581F67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250ED6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3DE505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B3D89D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42DDE6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13F702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9166FC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3EC1F0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47CD00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8165CB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59D9A5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8624A7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E0E584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27E2C1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0A1215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656A1F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7B0474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C9EE9C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0B8635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962038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54F5FE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665BE5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AAABFE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C0F14D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18ADE4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F78034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C5BA6C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4FC4F7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901006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95AAEA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F20D1D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50FE50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E40EA0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D683BC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0BDDE9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A2C470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CD3C47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495C9C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D29514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BE8FCE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DEA949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FCE5F2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ED79D7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5B3323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F142E2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85FA6C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E681C1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330AF7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B07C77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1480B2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BCD45A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89B17B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3C3BBE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9D1C64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2D9E2B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D8243A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F1EDEF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76D2E5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D847A9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AFF09C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9B8BED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CFD23E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D90ED0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2CA1E7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C9BCFD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F0570B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B3B0FB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35D39F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08FB2A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9777CE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F21221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76FA0B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30614C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BA839A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30652F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DBD68B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7D051F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A2BE7B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CD4F4A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FB430D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B3BD58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CD0D24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DC5944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306849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7A9685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38F4B5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6CFBE8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D97698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887CFB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AEE117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DC061F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08449F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718013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D55D6E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2F505B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648B77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94C98E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DBE08B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FFA677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493E88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3B6426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7683B7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41A6D3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8B69F5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6B517D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0EC44A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917FD9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888412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77484A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0B56EC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7323D9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2E552A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7568A2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78E9BF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8A21F0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C22166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29E7C4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36BDC8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FB5DF2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66DAF5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99E10A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F292E8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09103A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A2B147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DB79B3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E0E922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2C1FA7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3CCF47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ADF201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6356F1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BABC2C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F74619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953E20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EA09DE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223078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C32B90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3C0B0C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32C090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6A550E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8050A5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2BDD7C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BFE2FE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F920EE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A0ECF5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36FF7A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07DD90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B4C4C1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0F1A75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EFBCC7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80D8BE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647C32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DA5D7D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624024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6D5C8C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0A5A42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E2537F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5F2E25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968E6C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C9B429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B039CB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CD9FCB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0AF032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B65A04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73A6A2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D7513E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995D3E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44BC94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A02C94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D46B7F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0E7107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2C4D2F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62413D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1118C8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74B272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9FD2BB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FA04A5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6EA078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DE03E9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</w:tbl>
    <w:p w14:paraId="35690289"/>
    <w:p w14:paraId="7689026F"/>
    <w:p w14:paraId="627FC8AD"/>
    <w:p w14:paraId="71931133"/>
    <w:p w14:paraId="0CBA85EA"/>
    <w:p w14:paraId="335A4CBF"/>
    <w:p w14:paraId="648F5D8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4">
      <wne:acd wne:acdName="acd0"/>
    </wne:keymap>
    <wne:keymap wne:kcmPrimary="0631">
      <wne:acd wne:acdName="acd1"/>
    </wne:keymap>
    <wne:keymap wne:kcmPrimary="0632">
      <wne:acd wne:acdName="acd2"/>
    </wne:keymap>
    <wne:keymap wne:kcmPrimary="0633">
      <wne:acd wne:acdName="acd3"/>
    </wne:keymap>
  </wne:keymaps>
  <wne:acds>
    <wne:acd wne:argValue="AQAAAD4A" wne:acdName="acd0" wne:fciIndexBasedOn="0065"/>
    <wne:acd wne:argValue="AQAAAAEA" wne:acdName="acd1" wne:fciIndexBasedOn="0065"/>
    <wne:acd wne:argValue="AQAAAAIA" wne:acdName="acd2" wne:fciIndexBasedOn="0065"/>
    <wne:acd wne:argValue="AQAAAAMA" wne:acdName="acd3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8D14CD"/>
    <w:rsid w:val="07364A9F"/>
    <w:rsid w:val="12440E9C"/>
    <w:rsid w:val="12A21F28"/>
    <w:rsid w:val="27EB0521"/>
    <w:rsid w:val="2AF12988"/>
    <w:rsid w:val="301564D3"/>
    <w:rsid w:val="35B01CBC"/>
    <w:rsid w:val="41000BBD"/>
    <w:rsid w:val="4531540D"/>
    <w:rsid w:val="47EA4C63"/>
    <w:rsid w:val="4A7B693C"/>
    <w:rsid w:val="4DDA7342"/>
    <w:rsid w:val="56CA4187"/>
    <w:rsid w:val="5C5D35F5"/>
    <w:rsid w:val="5C66524C"/>
    <w:rsid w:val="78657902"/>
    <w:rsid w:val="7EE5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50" w:beforeLines="50"/>
    </w:pPr>
    <w:rPr>
      <w:rFonts w:asciiTheme="minorAscii" w:hAnsiTheme="minorAsci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120" w:line="240" w:lineRule="auto"/>
      <w:outlineLvl w:val="1"/>
    </w:pPr>
    <w:rPr>
      <w:b/>
      <w:bCs/>
      <w:sz w:val="36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120" w:line="240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120" w:line="240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  <w:u w:val="single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Title2"/>
    <w:basedOn w:val="2"/>
    <w:next w:val="1"/>
    <w:qFormat/>
    <w:uiPriority w:val="0"/>
    <w:pPr>
      <w:jc w:val="center"/>
    </w:pPr>
    <w:rPr>
      <w:rFonts w:asciiTheme="majorAscii" w:hAnsiTheme="majorAscii" w:eastAsiaTheme="minorEastAsia"/>
      <w:sz w:val="5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379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2025-06-23T03:07:00Z</dcterms:created>
  <dc:creator>Terry Watts</dc:creator>
  <cp:lastModifiedBy>Terry Watts</cp:lastModifiedBy>
  <dcterms:modified xsi:type="dcterms:W3CDTF">2025-09-10T13:11:13Z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07C75BB9D860472EA35A86F8D474A10C_12</vt:lpwstr>
  </property>
</Properties>
</file>