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75" w:rsidP="00071725" w:rsidRDefault="00A11675" w14:paraId="36779D06" w14:textId="77777777">
      <w:pPr>
        <w:rPr>
          <w:b/>
        </w:rPr>
      </w:pPr>
      <w:bookmarkStart w:name="_GoBack" w:id="0"/>
      <w:r>
        <w:rPr>
          <w:b/>
        </w:rPr>
        <w:t>Flowdock comms before patching activity</w:t>
      </w:r>
    </w:p>
    <w:bookmarkEnd w:id="0"/>
    <w:p w:rsidR="00A11675" w:rsidP="00071725" w:rsidRDefault="00A11675" w14:paraId="25CFC6D9" w14:textId="77777777">
      <w:pPr>
        <w:rPr>
          <w:b/>
        </w:rPr>
      </w:pPr>
    </w:p>
    <w:p w:rsidRPr="00A11675" w:rsidR="00A11675" w:rsidP="00071725" w:rsidRDefault="00A11675" w14:paraId="2F0C3A3D" w14:textId="77777777">
      <w:pPr>
        <w:rPr>
          <w:b/>
        </w:rPr>
      </w:pPr>
      <w:r w:rsidRPr="00A11675">
        <w:rPr>
          <w:b/>
        </w:rPr>
        <w:t>DCOS Flow:</w:t>
      </w:r>
    </w:p>
    <w:p w:rsidR="00071725" w:rsidP="00071725" w:rsidRDefault="00071725" w14:paraId="032313F9" w14:textId="5D06537B">
      <w:r w:rsidR="00071725">
        <w:rPr/>
        <w:t xml:space="preserve">@everyone, Infrastructure (Linux) team is planning to perform </w:t>
      </w:r>
      <w:r w:rsidR="6EBC41E0">
        <w:rPr/>
        <w:t xml:space="preserve">Linux </w:t>
      </w:r>
      <w:r w:rsidR="00071725">
        <w:rPr/>
        <w:t xml:space="preserve">OS </w:t>
      </w:r>
      <w:r w:rsidR="00071725">
        <w:rPr/>
        <w:t xml:space="preserve">patching </w:t>
      </w:r>
      <w:r w:rsidR="00071725">
        <w:rPr/>
        <w:t>on CoLo-</w:t>
      </w:r>
      <w:r w:rsidR="00071725">
        <w:rPr/>
        <w:t>1</w:t>
      </w:r>
      <w:r w:rsidR="00071725">
        <w:rPr/>
        <w:t>-</w:t>
      </w:r>
      <w:r w:rsidR="00071725">
        <w:rPr/>
        <w:t>PROD DCOS</w:t>
      </w:r>
      <w:r w:rsidR="00071725">
        <w:rPr/>
        <w:t xml:space="preserve"> nodes</w:t>
      </w:r>
      <w:r w:rsidR="00071725">
        <w:rPr/>
        <w:t>.</w:t>
      </w:r>
    </w:p>
    <w:p w:rsidR="009714B7" w:rsidP="00071725" w:rsidRDefault="00071725" w14:paraId="73C1FAD1" w14:textId="45C273A4">
      <w:r w:rsidR="00071725">
        <w:rPr/>
        <w:t xml:space="preserve">This activity </w:t>
      </w:r>
      <w:r w:rsidR="00B510AA">
        <w:rPr/>
        <w:t xml:space="preserve">is planned to start </w:t>
      </w:r>
      <w:r w:rsidR="10AC768B">
        <w:rPr/>
        <w:t>on</w:t>
      </w:r>
      <w:r w:rsidR="00071725">
        <w:rPr/>
        <w:t xml:space="preserve"> </w:t>
      </w:r>
      <w:r w:rsidR="51BF5C80">
        <w:rPr/>
        <w:t xml:space="preserve">coming Monday </w:t>
      </w:r>
      <w:r w:rsidR="00071725">
        <w:rPr/>
        <w:t xml:space="preserve">(March </w:t>
      </w:r>
      <w:r w:rsidR="0E8B9E27">
        <w:rPr/>
        <w:t>29</w:t>
      </w:r>
      <w:r w:rsidR="00071725">
        <w:rPr/>
        <w:t xml:space="preserve">, 2021) </w:t>
      </w:r>
      <w:r w:rsidR="00071725">
        <w:rPr/>
        <w:t xml:space="preserve">at </w:t>
      </w:r>
      <w:r w:rsidR="00071725">
        <w:rPr/>
        <w:t>9</w:t>
      </w:r>
      <w:r w:rsidR="00071725">
        <w:rPr/>
        <w:t xml:space="preserve"> am CST</w:t>
      </w:r>
      <w:r w:rsidR="00B510AA">
        <w:rPr/>
        <w:t>. T</w:t>
      </w:r>
      <w:r w:rsidR="00071725">
        <w:rPr/>
        <w:t>his</w:t>
      </w:r>
      <w:r w:rsidR="00071725">
        <w:rPr/>
        <w:t xml:space="preserve"> activity will not impact any running services as we will be doing it </w:t>
      </w:r>
      <w:r w:rsidR="00B510AA">
        <w:rPr/>
        <w:t xml:space="preserve">in </w:t>
      </w:r>
      <w:r w:rsidR="4C6AECC9">
        <w:rPr/>
        <w:t>node-by-node</w:t>
      </w:r>
      <w:r w:rsidR="00071725">
        <w:rPr/>
        <w:t xml:space="preserve"> approach. We will </w:t>
      </w:r>
      <w:r w:rsidR="00B510AA">
        <w:rPr/>
        <w:t>keep you posted on the updates.</w:t>
      </w:r>
    </w:p>
    <w:p w:rsidR="6A44058C" w:rsidP="6A44058C" w:rsidRDefault="6A44058C" w14:paraId="205CDB55" w14:textId="59C8699C">
      <w:pPr>
        <w:pStyle w:val="Normal"/>
      </w:pPr>
    </w:p>
    <w:p w:rsidR="6C62CC10" w:rsidRDefault="6C62CC10" w14:paraId="1A35A1DE" w14:textId="29737280">
      <w:r w:rsidR="6C62CC10">
        <w:rPr/>
        <w:t>@</w:t>
      </w:r>
      <w:proofErr w:type="gramStart"/>
      <w:r w:rsidR="6C62CC10">
        <w:rPr/>
        <w:t>everyone</w:t>
      </w:r>
      <w:proofErr w:type="gramEnd"/>
      <w:r w:rsidR="6C62CC10">
        <w:rPr/>
        <w:t>, Infrastructure (Linux) team is planning to perform Linux OS patching on CoLo-1-ITG DCOS nodes.</w:t>
      </w:r>
    </w:p>
    <w:p w:rsidR="6C62CC10" w:rsidRDefault="6C62CC10" w14:paraId="66399B7C" w14:textId="4AE58DE9">
      <w:r w:rsidR="6C62CC10">
        <w:rPr/>
        <w:t>This activity is planned to start on coming Monday (Ma</w:t>
      </w:r>
      <w:r w:rsidR="6346000F">
        <w:rPr/>
        <w:t>y 25</w:t>
      </w:r>
      <w:r w:rsidR="6C62CC10">
        <w:rPr/>
        <w:t>, 2021) at 9 am CST. This activity will not impact any running services as we will be doing it in node-by-node approach. We will keep you posted on the updates.</w:t>
      </w:r>
    </w:p>
    <w:p w:rsidR="6A44058C" w:rsidP="6A44058C" w:rsidRDefault="6A44058C" w14:paraId="51BAB69E" w14:textId="7C2C8B7B">
      <w:pPr>
        <w:pStyle w:val="Normal"/>
      </w:pPr>
    </w:p>
    <w:p w:rsidR="00071725" w:rsidP="00071725" w:rsidRDefault="00071725" w14:paraId="73C00914" w14:textId="77777777"/>
    <w:p w:rsidRPr="00A11675" w:rsidR="00A11675" w:rsidP="00071725" w:rsidRDefault="00A11675" w14:paraId="29293D6D" w14:textId="77777777">
      <w:pPr>
        <w:rPr>
          <w:b/>
        </w:rPr>
      </w:pPr>
      <w:r w:rsidRPr="00A11675">
        <w:rPr>
          <w:b/>
        </w:rPr>
        <w:t>Docker EE Flow:</w:t>
      </w:r>
    </w:p>
    <w:p w:rsidR="00A11675" w:rsidP="00A11675" w:rsidRDefault="00A11675" w14:paraId="2E264D80" w14:textId="74D63169">
      <w:r w:rsidR="00A11675">
        <w:rPr/>
        <w:t xml:space="preserve">@everyone, Infrastructure (Linux) team is planning to perform </w:t>
      </w:r>
      <w:r w:rsidR="1EAC7009">
        <w:rPr/>
        <w:t xml:space="preserve">Linux </w:t>
      </w:r>
      <w:r w:rsidR="00A11675">
        <w:rPr/>
        <w:t>OS patching on CoLo-1-PROD UCP nodes.</w:t>
      </w:r>
    </w:p>
    <w:p w:rsidR="00A11675" w:rsidP="00A11675" w:rsidRDefault="00A11675" w14:paraId="0E77E53F" w14:textId="1E103B3A">
      <w:r w:rsidR="00A11675">
        <w:rPr/>
        <w:t xml:space="preserve">This activity is planned to start tomorrow (March 17, 2021) at 9 am CST. This activity will not impact any running services as we will be doing it in node by node </w:t>
      </w:r>
      <w:r w:rsidR="058791C8">
        <w:rPr/>
        <w:t xml:space="preserve">rolling model </w:t>
      </w:r>
      <w:r w:rsidR="00A11675">
        <w:rPr/>
        <w:t>approach. We will keep you posted on the updates.</w:t>
      </w:r>
    </w:p>
    <w:p w:rsidR="2267E705" w:rsidRDefault="2267E705" w14:paraId="58BCB86F" w14:textId="25DBBA31">
      <w:r w:rsidR="2267E705">
        <w:rPr/>
        <w:t>@everyone, Infrastructure (Linux) team is planning to perform Linux OS patching on CoLo-1-ITG UCP nodes.</w:t>
      </w:r>
    </w:p>
    <w:p w:rsidR="2267E705" w:rsidRDefault="2267E705" w14:paraId="2E12AD78" w14:textId="3AB14FCB">
      <w:r w:rsidR="2267E705">
        <w:rPr/>
        <w:t>This activity is planned to start tomorrow (May 25, 2021) at 9 am CST. This activity will not impact any running services as we will be doing it in node by node rolling model approach. We will keep you posted on the updates.</w:t>
      </w:r>
    </w:p>
    <w:p w:rsidR="6A44058C" w:rsidP="6A44058C" w:rsidRDefault="6A44058C" w14:paraId="64068C1A" w14:textId="342D01FB">
      <w:pPr>
        <w:pStyle w:val="Normal"/>
      </w:pPr>
    </w:p>
    <w:p w:rsidR="00A11675" w:rsidP="00071725" w:rsidRDefault="00A11675" w14:paraId="28A248C7" w14:textId="77777777"/>
    <w:p w:rsidRPr="00A11675" w:rsidR="00A11675" w:rsidP="00071725" w:rsidRDefault="00A11675" w14:paraId="74CEB82E" w14:textId="77777777">
      <w:pPr>
        <w:rPr>
          <w:b/>
        </w:rPr>
      </w:pPr>
      <w:r w:rsidRPr="00A11675">
        <w:rPr>
          <w:b/>
        </w:rPr>
        <w:t>Jenkins Flow:</w:t>
      </w:r>
    </w:p>
    <w:p w:rsidR="00071725" w:rsidP="00071725" w:rsidRDefault="00071725" w14:paraId="397CBE43" w14:textId="3D99BB7D">
      <w:r w:rsidR="00071725">
        <w:rPr/>
        <w:t xml:space="preserve">@everyone, Infrastructure (Linux) team is planning to perform </w:t>
      </w:r>
      <w:r w:rsidR="5F0DB0F0">
        <w:rPr/>
        <w:t xml:space="preserve">Linux </w:t>
      </w:r>
      <w:r w:rsidR="00071725">
        <w:rPr/>
        <w:t>OS patching on CoLo-1-PROD UCP nodes.</w:t>
      </w:r>
    </w:p>
    <w:p w:rsidR="00B510AA" w:rsidP="107383A6" w:rsidRDefault="00B510AA" w14:paraId="019BEC6E" w14:textId="1A258197">
      <w:pPr>
        <w:pStyle w:val="Normal"/>
      </w:pPr>
      <w:r w:rsidR="00B510AA">
        <w:rPr/>
        <w:t xml:space="preserve">This activity is planned to start tomorrow (March 17, 2021) at 9 am CST. </w:t>
      </w:r>
      <w:r w:rsidR="00A11675">
        <w:rPr/>
        <w:t>Jenkins &amp; Vault won’t</w:t>
      </w:r>
      <w:r w:rsidR="00A11675">
        <w:rPr/>
        <w:t xml:space="preserve"> not be impacted by this activity, as we will be doing it in node by node </w:t>
      </w:r>
      <w:r w:rsidR="160CA5CC">
        <w:rPr/>
        <w:t>rolling model approach</w:t>
      </w:r>
      <w:r w:rsidR="00A11675">
        <w:rPr/>
        <w:t>. We will keep you posted on the updates.</w:t>
      </w:r>
    </w:p>
    <w:p w:rsidR="00B510AA" w:rsidP="00071725" w:rsidRDefault="00B510AA" w14:paraId="55C9F481" w14:textId="77777777"/>
    <w:p w:rsidRPr="00A11675" w:rsidR="00A11675" w:rsidP="00071725" w:rsidRDefault="00A11675" w14:paraId="3FB5C9B6" w14:textId="77777777">
      <w:pPr>
        <w:rPr>
          <w:b/>
        </w:rPr>
      </w:pPr>
      <w:r w:rsidRPr="00A11675">
        <w:rPr>
          <w:b/>
        </w:rPr>
        <w:t>ELK Flow:</w:t>
      </w:r>
    </w:p>
    <w:p w:rsidR="00071725" w:rsidP="00071725" w:rsidRDefault="00071725" w14:paraId="3C08300C" w14:textId="2370B8DC">
      <w:r w:rsidR="00071725">
        <w:rPr/>
        <w:t>@everyone, Infrastructure (Linux) team is planning to perform</w:t>
      </w:r>
      <w:r w:rsidR="4AA1C430">
        <w:rPr/>
        <w:t xml:space="preserve"> Linux</w:t>
      </w:r>
      <w:r w:rsidR="00071725">
        <w:rPr/>
        <w:t xml:space="preserve"> OS patching on CoLo-1-PROD UCP nodes.</w:t>
      </w:r>
    </w:p>
    <w:p w:rsidR="00071725" w:rsidP="107383A6" w:rsidRDefault="00B510AA" w14:paraId="2128098A" w14:textId="2FEEA4DC">
      <w:pPr>
        <w:pStyle w:val="Normal"/>
      </w:pPr>
      <w:r w:rsidR="00B510AA">
        <w:rPr/>
        <w:t xml:space="preserve">This activity is planned to start tomorrow (March 17, 2021) at 9 am CST. </w:t>
      </w:r>
      <w:r w:rsidR="00A11675">
        <w:rPr/>
        <w:t>ELK will not be impacted by this activity, as</w:t>
      </w:r>
      <w:r w:rsidR="00B510AA">
        <w:rPr/>
        <w:t xml:space="preserve"> we will be doing it in node by node </w:t>
      </w:r>
      <w:r w:rsidR="4C599F13">
        <w:rPr/>
        <w:t>rolling model approach</w:t>
      </w:r>
      <w:r w:rsidR="00B510AA">
        <w:rPr/>
        <w:t>. We will keep you posted on the updates.</w:t>
      </w:r>
    </w:p>
    <w:p w:rsidR="6A44058C" w:rsidP="6A44058C" w:rsidRDefault="6A44058C" w14:paraId="17FA07B8" w14:textId="6119735E">
      <w:pPr>
        <w:pStyle w:val="Normal"/>
      </w:pPr>
    </w:p>
    <w:p w:rsidR="59B33B06" w:rsidRDefault="59B33B06" w14:paraId="7AAFF279" w14:textId="2BEFEBDC">
      <w:r w:rsidR="59B33B06">
        <w:rPr/>
        <w:t>@everyone, Infrastructure (Linux) team is planning to perform Linux OS patching on CoLo-1-ITG UCP nodes.</w:t>
      </w:r>
    </w:p>
    <w:p w:rsidR="59B33B06" w:rsidP="6A44058C" w:rsidRDefault="59B33B06" w14:paraId="568A2362" w14:textId="00521D83">
      <w:pPr>
        <w:pStyle w:val="Normal"/>
      </w:pPr>
      <w:r w:rsidR="59B33B06">
        <w:rPr/>
        <w:t>This activity is planned to start tomorrow (May 25, 2021) at 9 am CST. ELK will not be impacted by this activity, as we will be doing it in node by node rolling model approach. We will keep you posted on the updates.</w:t>
      </w:r>
    </w:p>
    <w:p w:rsidR="6A44058C" w:rsidP="6A44058C" w:rsidRDefault="6A44058C" w14:paraId="4D2E29A6" w14:textId="55FBA5BF">
      <w:pPr>
        <w:pStyle w:val="Normal"/>
      </w:pPr>
    </w:p>
    <w:p w:rsidR="00071725" w:rsidP="00071725" w:rsidRDefault="00071725" w14:paraId="1802AA0F" w14:textId="77777777"/>
    <w:p w:rsidR="26E4C926" w:rsidP="76D667ED" w:rsidRDefault="26E4C926" w14:paraId="78081FA5" w14:textId="3504E9D6">
      <w:pPr>
        <w:pStyle w:val="Normal"/>
        <w:rPr>
          <w:b w:val="1"/>
          <w:bCs w:val="1"/>
        </w:rPr>
      </w:pPr>
      <w:r w:rsidRPr="76D667ED" w:rsidR="26E4C926">
        <w:rPr>
          <w:b w:val="1"/>
          <w:bCs w:val="1"/>
        </w:rPr>
        <w:t>DTR:</w:t>
      </w:r>
    </w:p>
    <w:p w:rsidR="26E4C926" w:rsidRDefault="26E4C926" w14:paraId="6B544A10" w14:textId="14ADAC8B">
      <w:r w:rsidR="26E4C926">
        <w:rPr/>
        <w:t>@everyone, Infrastructure (Linux) team is planning to perform Linux OS patching on CoLo-1-PROD DTR nodes.</w:t>
      </w:r>
    </w:p>
    <w:p w:rsidR="26E4C926" w:rsidRDefault="26E4C926" w14:paraId="3C97AFB5" w14:textId="6C433B9D">
      <w:r w:rsidR="26E4C926">
        <w:rPr/>
        <w:t xml:space="preserve">This activity is planned to start tomorrow (March 18, 2021) at 9 am CST. This activity will not impact DTR as we will be doing it in </w:t>
      </w:r>
      <w:r w:rsidR="26E4C926">
        <w:rPr/>
        <w:t>node-by-node</w:t>
      </w:r>
      <w:r w:rsidR="26E4C926">
        <w:rPr/>
        <w:t xml:space="preserve"> approach. We will keep you posted on the updates.</w:t>
      </w:r>
    </w:p>
    <w:p w:rsidR="6A44058C" w:rsidP="6A44058C" w:rsidRDefault="6A44058C" w14:paraId="5B93BB6A" w14:textId="12649B23">
      <w:pPr>
        <w:pStyle w:val="Normal"/>
      </w:pPr>
    </w:p>
    <w:p w:rsidR="65093AE0" w:rsidRDefault="65093AE0" w14:paraId="2D261C4F" w14:textId="51A30C73">
      <w:r w:rsidR="65093AE0">
        <w:rPr/>
        <w:t>@everyone, Infrastructure (Linux) team is planning to perform Linux OS patching on CoLo-2-DEV and ITG DTR nodes.</w:t>
      </w:r>
    </w:p>
    <w:p w:rsidR="65093AE0" w:rsidRDefault="65093AE0" w14:paraId="4405F1A1" w14:textId="3B526D1A">
      <w:r w:rsidR="65093AE0">
        <w:rPr/>
        <w:t xml:space="preserve">This activity is planned to start tomorrow (May 25, 2021) at 9 am CST. This activity will not impact DTR </w:t>
      </w:r>
      <w:r w:rsidR="2174EC39">
        <w:rPr/>
        <w:t xml:space="preserve">DEV/ITG </w:t>
      </w:r>
      <w:r w:rsidR="65093AE0">
        <w:rPr/>
        <w:t>as we will be doing it in node-by-node approach. We will keep you posted on the updates.</w:t>
      </w:r>
    </w:p>
    <w:p w:rsidR="6A44058C" w:rsidP="6A44058C" w:rsidRDefault="6A44058C" w14:paraId="4EAD3AC7" w14:textId="761C34AB">
      <w:pPr>
        <w:pStyle w:val="Normal"/>
      </w:pPr>
    </w:p>
    <w:p w:rsidR="76D667ED" w:rsidP="76D667ED" w:rsidRDefault="76D667ED" w14:paraId="269A218E" w14:textId="10E9FFE6">
      <w:pPr>
        <w:pStyle w:val="Normal"/>
      </w:pPr>
    </w:p>
    <w:p w:rsidR="684FD8B3" w:rsidP="098F62C7" w:rsidRDefault="684FD8B3" w14:paraId="5557EE74" w14:textId="1B2243BE">
      <w:pPr>
        <w:pStyle w:val="Normal"/>
        <w:rPr>
          <w:b w:val="1"/>
          <w:bCs w:val="1"/>
        </w:rPr>
      </w:pPr>
      <w:r w:rsidRPr="098F62C7" w:rsidR="684FD8B3">
        <w:rPr>
          <w:b w:val="1"/>
          <w:bCs w:val="1"/>
        </w:rPr>
        <w:t>ECP:</w:t>
      </w:r>
    </w:p>
    <w:p w:rsidR="684FD8B3" w:rsidRDefault="684FD8B3" w14:paraId="7AF08E7C" w14:textId="6E3023DD">
      <w:r w:rsidR="684FD8B3">
        <w:rPr/>
        <w:t>@</w:t>
      </w:r>
      <w:proofErr w:type="gramStart"/>
      <w:r w:rsidR="684FD8B3">
        <w:rPr/>
        <w:t>everyone</w:t>
      </w:r>
      <w:proofErr w:type="gramEnd"/>
      <w:r w:rsidR="684FD8B3">
        <w:rPr/>
        <w:t>, Infrastructure (Linux) team is planning to perform Linux OS patching on CoLo-</w:t>
      </w:r>
      <w:r w:rsidR="63A22BA3">
        <w:rPr/>
        <w:t>2</w:t>
      </w:r>
      <w:r w:rsidR="684FD8B3">
        <w:rPr/>
        <w:t>-</w:t>
      </w:r>
      <w:r w:rsidR="6C29258D">
        <w:rPr/>
        <w:t xml:space="preserve">ITG HPE ECP </w:t>
      </w:r>
      <w:r w:rsidR="684FD8B3">
        <w:rPr/>
        <w:t>nodes</w:t>
      </w:r>
      <w:r w:rsidR="1D5E9B14">
        <w:rPr/>
        <w:t xml:space="preserve"> shortly based on their </w:t>
      </w:r>
      <w:r w:rsidR="6208A05A">
        <w:rPr/>
        <w:t>timeline</w:t>
      </w:r>
      <w:r w:rsidR="684FD8B3">
        <w:rPr/>
        <w:t>.</w:t>
      </w:r>
    </w:p>
    <w:p w:rsidR="050DDBA9" w:rsidRDefault="050DDBA9" w14:paraId="26CF751C" w14:textId="26211379">
      <w:r w:rsidR="050DDBA9">
        <w:rPr/>
        <w:t xml:space="preserve">We will provide </w:t>
      </w:r>
      <w:r w:rsidR="140A1C47">
        <w:rPr/>
        <w:t>a</w:t>
      </w:r>
      <w:r w:rsidR="050DDBA9">
        <w:rPr/>
        <w:t xml:space="preserve"> head’s up in this thread before Linux team starts the Patching</w:t>
      </w:r>
      <w:r w:rsidR="684FD8B3">
        <w:rPr/>
        <w:t>. This activity will not impact DTR as we will be doing it in node-by-node approach. We will keep you posted on the updates.</w:t>
      </w:r>
      <w:r w:rsidR="747A096E">
        <w:rPr/>
        <w:t xml:space="preserve"> Thank you !</w:t>
      </w:r>
    </w:p>
    <w:p w:rsidR="098F62C7" w:rsidP="098F62C7" w:rsidRDefault="098F62C7" w14:paraId="4B341BC9" w14:textId="1EE2916A">
      <w:pPr>
        <w:pStyle w:val="Normal"/>
      </w:pPr>
    </w:p>
    <w:sectPr w:rsidR="000717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25"/>
    <w:rsid w:val="00071725"/>
    <w:rsid w:val="009714B7"/>
    <w:rsid w:val="00A11675"/>
    <w:rsid w:val="00B510AA"/>
    <w:rsid w:val="00B83004"/>
    <w:rsid w:val="00FA5F70"/>
    <w:rsid w:val="041FCCD0"/>
    <w:rsid w:val="050DDBA9"/>
    <w:rsid w:val="058791C8"/>
    <w:rsid w:val="07B42382"/>
    <w:rsid w:val="098F62C7"/>
    <w:rsid w:val="0D07D72B"/>
    <w:rsid w:val="0E8B9E27"/>
    <w:rsid w:val="107383A6"/>
    <w:rsid w:val="10AC768B"/>
    <w:rsid w:val="140A1C47"/>
    <w:rsid w:val="160CA5CC"/>
    <w:rsid w:val="1B4FD0AA"/>
    <w:rsid w:val="1D5E9B14"/>
    <w:rsid w:val="1EAC7009"/>
    <w:rsid w:val="1F1876B1"/>
    <w:rsid w:val="1F376C60"/>
    <w:rsid w:val="2174EC39"/>
    <w:rsid w:val="221D261C"/>
    <w:rsid w:val="2267E705"/>
    <w:rsid w:val="25D21667"/>
    <w:rsid w:val="26E4C926"/>
    <w:rsid w:val="378341B1"/>
    <w:rsid w:val="3927C879"/>
    <w:rsid w:val="39E731CE"/>
    <w:rsid w:val="4AA1C430"/>
    <w:rsid w:val="4AD8F3C3"/>
    <w:rsid w:val="4C599F13"/>
    <w:rsid w:val="4C6AECC9"/>
    <w:rsid w:val="51BF5C80"/>
    <w:rsid w:val="59B33B06"/>
    <w:rsid w:val="5F0DB0F0"/>
    <w:rsid w:val="5FED2852"/>
    <w:rsid w:val="6208A05A"/>
    <w:rsid w:val="6346000F"/>
    <w:rsid w:val="63A22BA3"/>
    <w:rsid w:val="64C25502"/>
    <w:rsid w:val="65093AE0"/>
    <w:rsid w:val="684FD8B3"/>
    <w:rsid w:val="6A44058C"/>
    <w:rsid w:val="6C29258D"/>
    <w:rsid w:val="6C62CC10"/>
    <w:rsid w:val="6EBC41E0"/>
    <w:rsid w:val="747A096E"/>
    <w:rsid w:val="76D667ED"/>
    <w:rsid w:val="79E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8E3A"/>
  <w15:chartTrackingRefBased/>
  <w15:docId w15:val="{71D2E6F6-E386-45F8-92C6-BF25B89D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1F952-BD0C-4272-9696-AEDB3F590683}"/>
</file>

<file path=customXml/itemProps2.xml><?xml version="1.0" encoding="utf-8"?>
<ds:datastoreItem xmlns:ds="http://schemas.openxmlformats.org/officeDocument/2006/customXml" ds:itemID="{8D9265B3-99A6-49EF-9177-27F5CBD06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1387A-BB6F-4C00-8A35-0A05F219DB78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34ca5489-484b-4401-a370-3fbecab702b6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Rajan-Infosys, Naveen</cp:lastModifiedBy>
  <cp:revision>6</cp:revision>
  <dcterms:created xsi:type="dcterms:W3CDTF">2021-03-16T15:50:00Z</dcterms:created>
  <dcterms:modified xsi:type="dcterms:W3CDTF">2021-06-03T23:50:33Z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