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15C80" w14:textId="77777777" w:rsidR="00036C49" w:rsidRPr="0049413D" w:rsidRDefault="00036C49">
      <w:pPr>
        <w:rPr>
          <w:rFonts w:ascii="time" w:hAnsi="time" w:hint="eastAsia"/>
        </w:rPr>
      </w:pPr>
    </w:p>
    <w:p w14:paraId="2A065C4A" w14:textId="77777777" w:rsidR="00036C49" w:rsidRPr="0049413D" w:rsidRDefault="00036C49">
      <w:pPr>
        <w:rPr>
          <w:rFonts w:ascii="time" w:hAnsi="time" w:hint="eastAsia"/>
        </w:rPr>
      </w:pPr>
    </w:p>
    <w:p w14:paraId="510F48CA" w14:textId="77777777" w:rsidR="00036C49" w:rsidRPr="0049413D" w:rsidRDefault="00000000">
      <w:pPr>
        <w:jc w:val="center"/>
        <w:rPr>
          <w:rFonts w:ascii="time" w:hAnsi="time" w:hint="eastAsia"/>
          <w:sz w:val="72"/>
          <w:szCs w:val="72"/>
          <w:lang w:eastAsia="zh-TW"/>
        </w:rPr>
      </w:pPr>
      <w:r w:rsidRPr="0049413D">
        <w:rPr>
          <w:rFonts w:ascii="time" w:hAnsi="time"/>
          <w:sz w:val="72"/>
          <w:szCs w:val="72"/>
          <w:lang w:eastAsia="zh-TW"/>
        </w:rPr>
        <w:t>國立</w:t>
      </w:r>
      <w:proofErr w:type="gramStart"/>
      <w:r w:rsidRPr="0049413D">
        <w:rPr>
          <w:rFonts w:ascii="time" w:hAnsi="time"/>
          <w:sz w:val="72"/>
          <w:szCs w:val="72"/>
          <w:lang w:eastAsia="zh-TW"/>
        </w:rPr>
        <w:t>臺</w:t>
      </w:r>
      <w:proofErr w:type="gramEnd"/>
      <w:r w:rsidRPr="0049413D">
        <w:rPr>
          <w:rFonts w:ascii="time" w:hAnsi="time"/>
          <w:sz w:val="72"/>
          <w:szCs w:val="72"/>
          <w:lang w:eastAsia="zh-TW"/>
        </w:rPr>
        <w:t>北商業大學</w:t>
      </w:r>
    </w:p>
    <w:p w14:paraId="5982D5A0" w14:textId="77777777" w:rsidR="00DE5699" w:rsidRPr="0049413D" w:rsidRDefault="00DE5699" w:rsidP="00DE5699">
      <w:pPr>
        <w:jc w:val="center"/>
        <w:rPr>
          <w:rFonts w:ascii="time" w:hAnsi="time" w:hint="eastAsia"/>
          <w:sz w:val="56"/>
          <w:lang w:eastAsia="zh-TW"/>
        </w:rPr>
      </w:pPr>
      <w:r w:rsidRPr="0049413D">
        <w:rPr>
          <w:rFonts w:ascii="time" w:hAnsi="time" w:hint="eastAsia"/>
          <w:sz w:val="56"/>
          <w:lang w:eastAsia="zh-TW"/>
        </w:rPr>
        <w:t>資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訊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管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理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系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</w:p>
    <w:p w14:paraId="622FF56D" w14:textId="77777777" w:rsidR="00DE5699" w:rsidRPr="0049413D" w:rsidRDefault="00DE5699" w:rsidP="00DE5699">
      <w:pPr>
        <w:ind w:left="1021" w:right="1021"/>
        <w:jc w:val="distribute"/>
        <w:rPr>
          <w:rFonts w:ascii="time" w:hAnsi="time" w:hint="eastAsia"/>
          <w:sz w:val="48"/>
          <w:lang w:eastAsia="zh-TW"/>
        </w:rPr>
      </w:pPr>
      <w:r w:rsidRPr="0049413D">
        <w:rPr>
          <w:rFonts w:ascii="time" w:hAnsi="time" w:cs="Arial" w:hint="eastAsia"/>
          <w:sz w:val="48"/>
          <w:lang w:eastAsia="zh-TW"/>
        </w:rPr>
        <w:t>11</w:t>
      </w:r>
      <w:r w:rsidRPr="0049413D">
        <w:rPr>
          <w:rFonts w:ascii="time" w:hAnsi="time" w:cs="Arial"/>
          <w:sz w:val="48"/>
          <w:lang w:eastAsia="zh-TW"/>
        </w:rPr>
        <w:t>5</w:t>
      </w:r>
      <w:proofErr w:type="gramStart"/>
      <w:r w:rsidRPr="0049413D">
        <w:rPr>
          <w:rFonts w:ascii="time" w:hAnsi="time" w:cs="Arial"/>
          <w:sz w:val="48"/>
          <w:lang w:eastAsia="zh-TW"/>
        </w:rPr>
        <w:t>’</w:t>
      </w:r>
      <w:proofErr w:type="gramEnd"/>
      <w:r w:rsidRPr="0049413D">
        <w:rPr>
          <w:rFonts w:ascii="time" w:hAnsi="time" w:hint="eastAsia"/>
          <w:sz w:val="48"/>
          <w:lang w:eastAsia="zh-TW"/>
        </w:rPr>
        <w:t>資訊系統專案設計</w:t>
      </w:r>
    </w:p>
    <w:p w14:paraId="64E72FD6" w14:textId="77777777" w:rsidR="00DE5699" w:rsidRPr="0049413D" w:rsidRDefault="00DE5699" w:rsidP="00DE5699">
      <w:pPr>
        <w:spacing w:line="360" w:lineRule="auto"/>
        <w:jc w:val="center"/>
        <w:rPr>
          <w:rFonts w:ascii="time" w:hAnsi="time" w:hint="eastAsia"/>
          <w:sz w:val="72"/>
          <w:lang w:eastAsia="zh-TW"/>
        </w:rPr>
      </w:pPr>
      <w:r w:rsidRPr="0049413D">
        <w:rPr>
          <w:rFonts w:ascii="time" w:hAnsi="time" w:hint="eastAsia"/>
          <w:b/>
          <w:bCs/>
          <w:sz w:val="72"/>
          <w:lang w:eastAsia="zh-TW"/>
        </w:rPr>
        <w:t>系統手冊</w:t>
      </w:r>
    </w:p>
    <w:p w14:paraId="64ADA894" w14:textId="77777777" w:rsidR="00036C49" w:rsidRPr="0049413D" w:rsidRDefault="00000000">
      <w:pPr>
        <w:jc w:val="center"/>
        <w:rPr>
          <w:rFonts w:ascii="time" w:hAnsi="time" w:hint="eastAsia"/>
        </w:rPr>
      </w:pPr>
      <w:r w:rsidRPr="0049413D">
        <w:rPr>
          <w:rFonts w:ascii="time" w:hAnsi="time"/>
          <w:noProof/>
        </w:rPr>
        <w:drawing>
          <wp:inline distT="0" distB="0" distL="0" distR="0" wp14:anchorId="7679649C" wp14:editId="2A15B507">
            <wp:extent cx="2520000" cy="1375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7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92328" w14:textId="77777777" w:rsidR="00036C49" w:rsidRPr="0049413D" w:rsidRDefault="00036C49">
      <w:pPr>
        <w:pStyle w:val="af7"/>
        <w:jc w:val="center"/>
        <w:rPr>
          <w:rFonts w:ascii="time" w:hAnsi="time" w:hint="eastAsia"/>
          <w:color w:val="auto"/>
        </w:rPr>
      </w:pPr>
    </w:p>
    <w:p w14:paraId="4636BD3A" w14:textId="77777777" w:rsidR="00036C49" w:rsidRPr="0049413D" w:rsidRDefault="00036C49">
      <w:pPr>
        <w:rPr>
          <w:rFonts w:ascii="time" w:hAnsi="time" w:hint="eastAsia"/>
          <w:b/>
          <w:bCs/>
        </w:rPr>
      </w:pPr>
    </w:p>
    <w:p w14:paraId="3D06321D" w14:textId="39D720EC" w:rsidR="00036C49" w:rsidRPr="0049413D" w:rsidRDefault="00000000" w:rsidP="00DE5699">
      <w:pPr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別：第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115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203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</w:p>
    <w:p w14:paraId="31BD466C" w14:textId="77777777" w:rsidR="00036C49" w:rsidRPr="0049413D" w:rsidRDefault="00000000" w:rsidP="00DE5699">
      <w:pPr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題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目：</w:t>
      </w:r>
      <w:proofErr w:type="gramStart"/>
      <w:r w:rsidRPr="0049413D">
        <w:rPr>
          <w:rFonts w:ascii="time" w:hAnsi="time"/>
          <w:b/>
          <w:bCs/>
          <w:sz w:val="40"/>
          <w:szCs w:val="40"/>
          <w:lang w:eastAsia="zh-TW"/>
        </w:rPr>
        <w:t>植葉神醫</w:t>
      </w:r>
      <w:proofErr w:type="gramEnd"/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Plant Doctor -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49413D" w:rsidRDefault="00000000" w:rsidP="00DE5699">
      <w:pPr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指導老師：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陳信宏老師</w:t>
      </w:r>
    </w:p>
    <w:p w14:paraId="45BDC249" w14:textId="5195D669" w:rsidR="00036C49" w:rsidRPr="0049413D" w:rsidRDefault="00000000" w:rsidP="00DE5699">
      <w:pPr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長：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 xml:space="preserve">11436016 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龔正源</w:t>
      </w:r>
    </w:p>
    <w:p w14:paraId="1CB39930" w14:textId="3125D718" w:rsidR="00DE5699" w:rsidRPr="0049413D" w:rsidRDefault="00000000" w:rsidP="00DE5699">
      <w:pPr>
        <w:ind w:left="801" w:hangingChars="200" w:hanging="801"/>
        <w:jc w:val="both"/>
        <w:rPr>
          <w:rFonts w:ascii="time" w:hAnsi="time" w:hint="eastAsia"/>
          <w:b/>
          <w:bCs/>
          <w:sz w:val="40"/>
          <w:szCs w:val="40"/>
          <w:lang w:val="en"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員：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11436014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林東建</w:t>
      </w:r>
      <w:r w:rsidR="00DE5699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49413D">
        <w:rPr>
          <w:rFonts w:ascii="time" w:hAnsi="time" w:hint="eastAsia"/>
          <w:b/>
          <w:bCs/>
          <w:sz w:val="40"/>
          <w:lang w:eastAsia="zh-TW"/>
        </w:rPr>
        <w:tab/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11436015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77777777" w:rsidR="00090784" w:rsidRPr="0049413D" w:rsidRDefault="00090784" w:rsidP="00090784">
      <w:pPr>
        <w:widowControl w:val="0"/>
        <w:ind w:left="1440"/>
        <w:jc w:val="both"/>
        <w:rPr>
          <w:rFonts w:ascii="time" w:hAnsi="time" w:hint="eastAsia"/>
          <w:b/>
          <w:bCs/>
          <w:sz w:val="40"/>
          <w:szCs w:val="40"/>
          <w:lang w:val="en" w:eastAsia="zh-TW"/>
        </w:rPr>
      </w:pP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</w:t>
      </w:r>
      <w:r w:rsidRPr="0049413D">
        <w:rPr>
          <w:rFonts w:ascii="time" w:hAnsi="time" w:hint="eastAsia"/>
          <w:b/>
          <w:bCs/>
          <w:lang w:eastAsia="zh-TW"/>
        </w:rPr>
        <w:t xml:space="preserve"> 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36022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周昱潤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 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ab/>
        <w:t>11436023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49413D" w:rsidRDefault="00090784" w:rsidP="00090784">
      <w:pPr>
        <w:tabs>
          <w:tab w:val="left" w:pos="2520"/>
        </w:tabs>
        <w:snapToGrid w:val="0"/>
        <w:ind w:left="357"/>
        <w:jc w:val="distribute"/>
        <w:rPr>
          <w:rFonts w:ascii="time" w:hAnsi="time" w:hint="eastAsia"/>
          <w:b/>
          <w:bCs/>
          <w:sz w:val="36"/>
          <w:szCs w:val="36"/>
          <w:lang w:eastAsia="zh-TW"/>
        </w:rPr>
      </w:pP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中華民國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1</w:t>
      </w:r>
      <w:r w:rsidRPr="0049413D">
        <w:rPr>
          <w:rFonts w:ascii="time" w:hAnsi="time"/>
          <w:b/>
          <w:bCs/>
          <w:sz w:val="36"/>
          <w:szCs w:val="36"/>
          <w:lang w:eastAsia="zh-TW"/>
        </w:rPr>
        <w:t>15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年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6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月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02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Default="001F1AC1" w:rsidP="00091F38">
      <w:pPr>
        <w:rPr>
          <w:rFonts w:ascii="time" w:hAnsi="time" w:hint="eastAsia"/>
          <w:lang w:eastAsia="zh-TW"/>
        </w:rPr>
        <w:sectPr w:rsidR="001F1AC1" w:rsidSect="00CC29A2">
          <w:headerReference w:type="default" r:id="rId9"/>
          <w:footerReference w:type="default" r:id="rId10"/>
          <w:footerReference w:type="first" r:id="rId11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" w:eastAsia="標楷體" w:hAnsi="time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49413D" w:rsidRDefault="00091F38" w:rsidP="00A86A27">
          <w:pPr>
            <w:pStyle w:val="aff1"/>
            <w:numPr>
              <w:ilvl w:val="0"/>
              <w:numId w:val="0"/>
            </w:numPr>
            <w:ind w:left="425" w:hanging="425"/>
            <w:rPr>
              <w:rFonts w:ascii="time" w:eastAsia="標楷體" w:hAnsi="time" w:hint="eastAsia"/>
              <w:color w:val="auto"/>
            </w:rPr>
          </w:pPr>
          <w:r w:rsidRPr="0049413D">
            <w:rPr>
              <w:rFonts w:ascii="time" w:eastAsia="標楷體" w:hAnsi="time"/>
              <w:color w:val="auto"/>
              <w:lang w:val="zh-TW" w:eastAsia="zh-TW"/>
            </w:rPr>
            <w:t>目錄</w:t>
          </w:r>
        </w:p>
        <w:p w14:paraId="5ED4D468" w14:textId="765BB910" w:rsidR="00591EA2" w:rsidRDefault="00091F38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49413D">
            <w:rPr>
              <w:rFonts w:ascii="time" w:hAnsi="time"/>
            </w:rPr>
            <w:fldChar w:fldCharType="begin"/>
          </w:r>
          <w:r w:rsidRPr="0049413D">
            <w:rPr>
              <w:rFonts w:ascii="time" w:hAnsi="time"/>
            </w:rPr>
            <w:instrText xml:space="preserve"> TOC \o "1-3" \h \z \u </w:instrText>
          </w:r>
          <w:r w:rsidRPr="0049413D">
            <w:rPr>
              <w:rFonts w:ascii="time" w:hAnsi="time"/>
            </w:rPr>
            <w:fldChar w:fldCharType="separate"/>
          </w:r>
          <w:hyperlink w:anchor="_Toc230830368" w:history="1">
            <w:r w:rsidR="00591EA2"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前言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_Toc230830368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5E58A8D" w14:textId="042EB6CD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69" w:history="1">
            <w:r w:rsidR="00591EA2" w:rsidRPr="00F32248">
              <w:rPr>
                <w:rStyle w:val="affa"/>
                <w:rFonts w:ascii="time" w:hAnsi="time"/>
                <w:noProof/>
              </w:rPr>
              <w:t>1-1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背景介紹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_Toc230830369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720104DB" w14:textId="29DDF6E2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0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1-2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動機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_Toc230830370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C244A42" w14:textId="28584909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1" w:history="1">
            <w:r w:rsidR="00591EA2" w:rsidRPr="00F32248">
              <w:rPr>
                <w:rStyle w:val="affa"/>
                <w:rFonts w:ascii="time" w:hAnsi="time"/>
                <w:noProof/>
              </w:rPr>
              <w:t>1-3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系統目的與目標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_Toc230830371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074193D5" w14:textId="353B9280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2" w:history="1">
            <w:r w:rsidR="00591EA2" w:rsidRPr="00F32248">
              <w:rPr>
                <w:rStyle w:val="affa"/>
                <w:rFonts w:ascii="time" w:hAnsi="time"/>
                <w:noProof/>
              </w:rPr>
              <w:t>1-4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預期成果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_Toc230830372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2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79D0FB49" w14:textId="0B030B55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3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2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營運計畫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_Toc230830373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2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1452677" w14:textId="29D6B711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4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2-1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可行性分析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_Toc230830374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2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34E18251" w14:textId="32C83FA4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5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2-2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商業模式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_Toc230830375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2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4A512428" w14:textId="6851EFF3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6" w:history="1">
            <w:r w:rsidR="00591EA2" w:rsidRPr="00F32248">
              <w:rPr>
                <w:rStyle w:val="affa"/>
                <w:rFonts w:ascii="time" w:hAnsi="time"/>
                <w:noProof/>
              </w:rPr>
              <w:t>2-3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場分析</w:t>
            </w:r>
            <w:r w:rsidR="00591EA2" w:rsidRPr="00F32248">
              <w:rPr>
                <w:rStyle w:val="affa"/>
                <w:rFonts w:ascii="time" w:hAnsi="time"/>
                <w:noProof/>
              </w:rPr>
              <w:t>-STP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_Toc230830376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3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5E4FE5B" w14:textId="22FB1CCB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7" w:history="1">
            <w:r w:rsidR="00591EA2" w:rsidRPr="00F32248">
              <w:rPr>
                <w:rStyle w:val="affa"/>
                <w:rFonts w:ascii="time" w:hAnsi="time"/>
                <w:noProof/>
              </w:rPr>
              <w:t>2-4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競爭力分析</w:t>
            </w:r>
            <w:r w:rsidR="00591EA2" w:rsidRPr="00F32248">
              <w:rPr>
                <w:rStyle w:val="affa"/>
                <w:rFonts w:ascii="time" w:hAnsi="time"/>
                <w:noProof/>
              </w:rPr>
              <w:t>SWOT-TOWS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_Toc230830377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3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5CFEAB25" w14:textId="0E7DC551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8" w:history="1">
            <w:r w:rsidR="00591EA2"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3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系統規格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_Toc230830378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4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30F88C39" w14:textId="50D09991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9" w:history="1">
            <w:r w:rsidR="00591EA2" w:rsidRPr="00F32248">
              <w:rPr>
                <w:rStyle w:val="affa"/>
                <w:rFonts w:ascii="time" w:hAnsi="time"/>
                <w:noProof/>
              </w:rPr>
              <w:t>3-1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系統架構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_Toc230830379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4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4A28421F" w14:textId="5DFE8F1B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0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3-2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系統軟、硬體需求與技術平台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_Toc230830380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5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057D69D2" w14:textId="50845B93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1" w:history="1">
            <w:r w:rsidR="00591EA2" w:rsidRPr="00F32248">
              <w:rPr>
                <w:rStyle w:val="affa"/>
                <w:rFonts w:ascii="time" w:hAnsi="time"/>
                <w:noProof/>
              </w:rPr>
              <w:t>3-3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使用標準與工具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_Toc230830381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5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37514680" w14:textId="4FA5CE4E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2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4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專案時程與組織分工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_Toc230830382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6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440A7298" w14:textId="75DF8EF6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3" w:history="1">
            <w:r w:rsidR="00591EA2" w:rsidRPr="00F32248">
              <w:rPr>
                <w:rStyle w:val="affa"/>
                <w:rFonts w:ascii="time" w:hAnsi="time"/>
                <w:noProof/>
              </w:rPr>
              <w:t>4-1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專案時程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_Toc230830383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6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5FDAFFBE" w14:textId="3492C436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4" w:history="1">
            <w:r w:rsidR="00591EA2" w:rsidRPr="00F32248">
              <w:rPr>
                <w:rStyle w:val="affa"/>
                <w:rFonts w:ascii="time" w:hAnsi="time"/>
                <w:noProof/>
              </w:rPr>
              <w:t>4-2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專案組織與分工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_Toc230830384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7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F9203A6" w14:textId="0D9E7C23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5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4-3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上傳</w:t>
            </w:r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GitHub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紀錄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_Toc230830385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7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4FA2D929" w14:textId="3ADF0D1C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6" w:history="1">
            <w:r w:rsidR="00591EA2"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5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需求模型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_Toc230830386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8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3571DC6D" w14:textId="27CCB7ED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7" w:history="1">
            <w:r w:rsidR="00591EA2" w:rsidRPr="00F32248">
              <w:rPr>
                <w:rStyle w:val="affa"/>
                <w:rFonts w:ascii="time" w:hAnsi="time"/>
                <w:noProof/>
              </w:rPr>
              <w:t>5-1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使用者需求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_Toc230830387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8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C2215F7" w14:textId="3D09DBC8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8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5-2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使用個案圖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_Toc230830388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9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72B192CC" w14:textId="1784B3E3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9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5-3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使用個案描述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_Toc230830389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10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15995DF" w14:textId="7CDA4487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0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5-4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分析類別圖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_Toc230830390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10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04D745EF" w14:textId="6EBAF07A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1" w:history="1">
            <w:r w:rsidR="00591EA2"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6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設計模型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_Toc230830391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51A2A4F6" w14:textId="51D2079C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2" w:history="1">
            <w:r w:rsidR="00591EA2" w:rsidRPr="00F32248">
              <w:rPr>
                <w:rStyle w:val="affa"/>
                <w:rFonts w:ascii="time" w:hAnsi="time"/>
                <w:noProof/>
              </w:rPr>
              <w:t>6-1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循序圖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_Toc230830392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79F419D" w14:textId="61947CFA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3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 xml:space="preserve">6-2 6-2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設計類別圖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_Toc230830393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3A5127A" w14:textId="3C03C10B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4" w:history="1">
            <w:r w:rsidR="00591EA2"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7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實作模型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_Toc230830394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12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4EC2C87B" w14:textId="2E256A47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5" w:history="1">
            <w:r w:rsidR="00591EA2" w:rsidRPr="00F32248">
              <w:rPr>
                <w:rStyle w:val="affa"/>
                <w:rFonts w:ascii="time" w:hAnsi="time"/>
                <w:noProof/>
              </w:rPr>
              <w:t>7-1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佈署圖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_Toc230830395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12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19201AF" w14:textId="452CBA37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6" w:history="1">
            <w:r w:rsidR="00591EA2" w:rsidRPr="00F32248">
              <w:rPr>
                <w:rStyle w:val="affa"/>
                <w:rFonts w:ascii="time" w:hAnsi="time"/>
                <w:noProof/>
              </w:rPr>
              <w:t>7-2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套件圖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_Toc230830396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12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795758BC" w14:textId="26617980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7" w:history="1">
            <w:r w:rsidR="00591EA2" w:rsidRPr="00F32248">
              <w:rPr>
                <w:rStyle w:val="affa"/>
                <w:rFonts w:ascii="time" w:hAnsi="time"/>
                <w:noProof/>
              </w:rPr>
              <w:t>7-3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元件圖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_Toc230830397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12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6F40D0C" w14:textId="7EE1C3CE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8" w:history="1">
            <w:r w:rsidR="00591EA2" w:rsidRPr="00F32248">
              <w:rPr>
                <w:rStyle w:val="affa"/>
                <w:rFonts w:ascii="time" w:hAnsi="time"/>
                <w:noProof/>
              </w:rPr>
              <w:t>7-4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狀態機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_Toc230830398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13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7BA55CCC" w14:textId="47841CCB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9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8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資料庫設計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_Toc230830399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13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11E5FD57" w14:textId="3B32F4FE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0" w:history="1">
            <w:r w:rsidR="00591EA2" w:rsidRPr="00F32248">
              <w:rPr>
                <w:rStyle w:val="affa"/>
                <w:rFonts w:ascii="time" w:hAnsi="time"/>
                <w:noProof/>
              </w:rPr>
              <w:t>8-1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資料庫關聯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圖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_Toc230830400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13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3F34B691" w14:textId="2CCC4034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1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8-2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表格及其</w:t>
            </w:r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Meta data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_Toc230830401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14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44CA8D9" w14:textId="4CD36974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2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9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程式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_Toc230830402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14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BF6744E" w14:textId="3D6F4DBB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3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9-1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元件清單及其規格描述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_Toc230830403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14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8D8CE9E" w14:textId="29525147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4" w:history="1">
            <w:r w:rsidR="00591EA2" w:rsidRPr="00F32248">
              <w:rPr>
                <w:rStyle w:val="affa"/>
                <w:rFonts w:ascii="time" w:hAnsi="time"/>
                <w:noProof/>
              </w:rPr>
              <w:t>9-2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其他附屬之各種元件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_Toc230830404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14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07B6E05" w14:textId="55BF1923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5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10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測試模型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_Toc230830405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14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7A38A1DC" w14:textId="0C0AFFBA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6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10-1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測試計畫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_Toc230830406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14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9A67246" w14:textId="48DB9CF7" w:rsidR="00591EA2" w:rsidRDefault="00000000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7" w:history="1">
            <w:r w:rsidR="00591EA2" w:rsidRPr="00F32248">
              <w:rPr>
                <w:rStyle w:val="affa"/>
                <w:rFonts w:ascii="time" w:hAnsi="time"/>
                <w:noProof/>
                <w:lang w:eastAsia="zh-TW"/>
              </w:rPr>
              <w:t>10-2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測試個案與測試結果資料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_Toc230830407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16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317AE34A" w14:textId="22F5DCD3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8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11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操作手冊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_Toc230830408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16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526E4B06" w14:textId="2171204E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9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12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使用手冊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_Toc230830409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17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6C410769" w14:textId="6FD626BB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10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13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感想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_Toc230830410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18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15C62602" w14:textId="757BAFB0" w:rsidR="00591EA2" w:rsidRDefault="00000000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11" w:history="1"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14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  <w:lang w:eastAsia="zh-TW"/>
              </w:rPr>
              <w:t>參考資料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_Toc230830411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19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0136B68E" w14:textId="6DACCCB4" w:rsidR="00091F38" w:rsidRPr="0049413D" w:rsidRDefault="00091F38">
          <w:pPr>
            <w:rPr>
              <w:rFonts w:ascii="time" w:hAnsi="time" w:hint="eastAsia"/>
            </w:rPr>
          </w:pPr>
          <w:r w:rsidRPr="0049413D">
            <w:rPr>
              <w:rFonts w:ascii="time" w:hAnsi="time"/>
              <w:b/>
              <w:bCs/>
              <w:lang w:val="zh-TW"/>
            </w:rPr>
            <w:fldChar w:fldCharType="end"/>
          </w:r>
        </w:p>
      </w:sdtContent>
    </w:sdt>
    <w:p w14:paraId="050976D1" w14:textId="519975B9" w:rsidR="00036C49" w:rsidRPr="0049413D" w:rsidRDefault="00036C49" w:rsidP="00A86A27">
      <w:pPr>
        <w:pStyle w:val="1"/>
        <w:numPr>
          <w:ilvl w:val="0"/>
          <w:numId w:val="0"/>
        </w:numPr>
        <w:ind w:left="425" w:hanging="425"/>
        <w:rPr>
          <w:rFonts w:ascii="time" w:eastAsia="標楷體" w:hAnsi="time" w:hint="eastAsia"/>
          <w:color w:val="auto"/>
          <w:lang w:eastAsia="zh-TW"/>
        </w:rPr>
      </w:pPr>
    </w:p>
    <w:p w14:paraId="26739DEF" w14:textId="77777777" w:rsidR="00BB7F0A" w:rsidRDefault="00000000">
      <w:pPr>
        <w:spacing w:after="200"/>
        <w:rPr>
          <w:noProof/>
        </w:rPr>
      </w:pPr>
      <w:r w:rsidRPr="0049413D">
        <w:rPr>
          <w:rFonts w:ascii="time" w:hAnsi="time"/>
          <w:lang w:eastAsia="zh-TW"/>
        </w:rPr>
        <w:br w:type="page"/>
      </w:r>
      <w:r w:rsidR="006419C8" w:rsidRPr="0049413D">
        <w:rPr>
          <w:rFonts w:ascii="time" w:hAnsi="time" w:hint="eastAsia"/>
          <w:sz w:val="36"/>
          <w:szCs w:val="36"/>
          <w:lang w:eastAsia="zh-TW"/>
        </w:rPr>
        <w:lastRenderedPageBreak/>
        <w:t>圖</w:t>
      </w:r>
      <w:r w:rsidR="006419C8" w:rsidRPr="0049413D">
        <w:rPr>
          <w:rFonts w:ascii="time" w:hAnsi="time"/>
          <w:sz w:val="36"/>
          <w:szCs w:val="36"/>
          <w:lang w:eastAsia="zh-TW"/>
        </w:rPr>
        <w:t>目錄</w:t>
      </w:r>
      <w:r w:rsidR="006419C8" w:rsidRPr="0049413D">
        <w:rPr>
          <w:rFonts w:ascii="time" w:hAnsi="time" w:hint="eastAsia"/>
          <w:lang w:eastAsia="zh-TW"/>
        </w:rPr>
        <w:fldChar w:fldCharType="begin"/>
      </w:r>
      <w:r w:rsidR="006419C8" w:rsidRPr="0049413D">
        <w:rPr>
          <w:rFonts w:ascii="time" w:hAnsi="time" w:hint="eastAsia"/>
          <w:lang w:eastAsia="zh-TW"/>
        </w:rPr>
        <w:instrText xml:space="preserve"> </w:instrText>
      </w:r>
      <w:r w:rsidR="006419C8" w:rsidRPr="0049413D">
        <w:rPr>
          <w:rFonts w:ascii="time" w:hAnsi="time"/>
          <w:lang w:eastAsia="zh-TW"/>
        </w:rPr>
        <w:instrText>TOC \c "</w:instrText>
      </w:r>
      <w:r w:rsidR="006419C8" w:rsidRPr="0049413D">
        <w:rPr>
          <w:rFonts w:ascii="time" w:hAnsi="time"/>
          <w:lang w:eastAsia="zh-TW"/>
        </w:rPr>
        <w:instrText>圖</w:instrText>
      </w:r>
      <w:r w:rsidR="006419C8" w:rsidRPr="0049413D">
        <w:rPr>
          <w:rFonts w:ascii="time" w:hAnsi="time"/>
          <w:lang w:eastAsia="zh-TW"/>
        </w:rPr>
        <w:instrText>"</w:instrText>
      </w:r>
      <w:r w:rsidR="006419C8" w:rsidRPr="0049413D">
        <w:rPr>
          <w:rFonts w:ascii="time" w:hAnsi="time" w:hint="eastAsia"/>
          <w:lang w:eastAsia="zh-TW"/>
        </w:rPr>
        <w:instrText xml:space="preserve"> </w:instrText>
      </w:r>
      <w:r w:rsidR="006419C8" w:rsidRPr="0049413D">
        <w:rPr>
          <w:rFonts w:ascii="time" w:hAnsi="time" w:hint="eastAsia"/>
          <w:lang w:eastAsia="zh-TW"/>
        </w:rPr>
        <w:fldChar w:fldCharType="separate"/>
      </w:r>
    </w:p>
    <w:p w14:paraId="3C7EA401" w14:textId="2EED5A94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2-2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商業模式圖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</w:t>
      </w:r>
      <w:r>
        <w:rPr>
          <w:noProof/>
        </w:rPr>
        <w:fldChar w:fldCharType="end"/>
      </w:r>
    </w:p>
    <w:p w14:paraId="61668D75" w14:textId="00C8652A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3-1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4</w:t>
      </w:r>
      <w:r>
        <w:rPr>
          <w:noProof/>
        </w:rPr>
        <w:fldChar w:fldCharType="end"/>
      </w:r>
    </w:p>
    <w:p w14:paraId="364DAC34" w14:textId="591F3AE8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4-1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5CD4138A" w14:textId="39483456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4EFE8E5E" w14:textId="633F9B36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16A881F2" w14:textId="459127FD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5-3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10</w:t>
      </w:r>
      <w:r>
        <w:rPr>
          <w:noProof/>
        </w:rPr>
        <w:fldChar w:fldCharType="end"/>
      </w:r>
    </w:p>
    <w:p w14:paraId="598DD390" w14:textId="1021BBE7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color w:val="000000" w:themeColor="text1"/>
          <w:lang w:eastAsia="zh-TW"/>
        </w:rPr>
        <w:t>圖</w:t>
      </w:r>
      <w:r w:rsidRPr="00234E2F">
        <w:rPr>
          <w:noProof/>
          <w:color w:val="000000" w:themeColor="text1"/>
          <w:lang w:eastAsia="zh-TW"/>
        </w:rPr>
        <w:t xml:space="preserve"> 5-4</w:t>
      </w:r>
      <w:r w:rsidRPr="00234E2F">
        <w:rPr>
          <w:noProof/>
          <w:color w:val="000000" w:themeColor="text1"/>
          <w:lang w:eastAsia="zh-TW"/>
        </w:rPr>
        <w:noBreakHyphen/>
        <w:t xml:space="preserve">1 </w:t>
      </w:r>
      <w:r w:rsidRPr="00234E2F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30FA336C" w14:textId="6ACFB30C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color w:val="000000" w:themeColor="text1"/>
          <w:lang w:eastAsia="zh-TW"/>
        </w:rPr>
        <w:t>圖</w:t>
      </w:r>
      <w:r w:rsidRPr="00234E2F">
        <w:rPr>
          <w:noProof/>
          <w:color w:val="000000" w:themeColor="text1"/>
          <w:lang w:eastAsia="zh-TW"/>
        </w:rPr>
        <w:t xml:space="preserve"> 5-4</w:t>
      </w:r>
      <w:r w:rsidRPr="00234E2F">
        <w:rPr>
          <w:noProof/>
          <w:color w:val="000000" w:themeColor="text1"/>
          <w:lang w:eastAsia="zh-TW"/>
        </w:rPr>
        <w:noBreakHyphen/>
        <w:t xml:space="preserve">2 </w:t>
      </w:r>
      <w:r w:rsidRPr="00234E2F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09939699" w14:textId="1B13A8B2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6-1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7E050F52" w14:textId="49638EEF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6-2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329AF48" w14:textId="65C51A1C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136259D" w14:textId="244263EF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54DC44F" w14:textId="65C34ED1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7-3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3710774" w14:textId="363D6611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7-4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使用者操作狀態機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5237D78A" w14:textId="60CCFE98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8-1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0AAF12DB" w14:textId="74C29A73" w:rsidR="006419C8" w:rsidRPr="0049413D" w:rsidRDefault="006419C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 w:hint="eastAsia"/>
          <w:lang w:eastAsia="zh-TW"/>
        </w:rPr>
        <w:fldChar w:fldCharType="end"/>
      </w:r>
    </w:p>
    <w:p w14:paraId="50ACA011" w14:textId="77777777" w:rsidR="006419C8" w:rsidRPr="0049413D" w:rsidRDefault="006419C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 w:hint="eastAsia"/>
          <w:lang w:eastAsia="zh-TW"/>
        </w:rPr>
        <w:br w:type="page"/>
      </w:r>
    </w:p>
    <w:p w14:paraId="04A139A2" w14:textId="77777777" w:rsidR="00591EA2" w:rsidRDefault="00450D4D">
      <w:pPr>
        <w:spacing w:after="200"/>
        <w:rPr>
          <w:noProof/>
        </w:rPr>
      </w:pPr>
      <w:r w:rsidRPr="0049413D">
        <w:rPr>
          <w:rFonts w:ascii="time" w:hAnsi="time"/>
          <w:sz w:val="36"/>
          <w:szCs w:val="36"/>
          <w:lang w:eastAsia="zh-TW"/>
        </w:rPr>
        <w:lastRenderedPageBreak/>
        <w:t>表目錄</w:t>
      </w:r>
      <w:r w:rsidRPr="0049413D">
        <w:rPr>
          <w:rFonts w:ascii="time" w:hAnsi="time"/>
          <w:sz w:val="36"/>
          <w:szCs w:val="36"/>
          <w:lang w:eastAsia="zh-TW"/>
        </w:rPr>
        <w:fldChar w:fldCharType="begin"/>
      </w:r>
      <w:r w:rsidRPr="0049413D">
        <w:rPr>
          <w:rFonts w:ascii="time" w:hAnsi="time"/>
          <w:sz w:val="36"/>
          <w:szCs w:val="36"/>
          <w:lang w:eastAsia="zh-TW"/>
        </w:rPr>
        <w:instrText xml:space="preserve"> TOC \h \z \c "</w:instrText>
      </w:r>
      <w:r w:rsidRPr="0049413D">
        <w:rPr>
          <w:rFonts w:ascii="time" w:hAnsi="time"/>
          <w:sz w:val="36"/>
          <w:szCs w:val="36"/>
          <w:lang w:eastAsia="zh-TW"/>
        </w:rPr>
        <w:instrText>表</w:instrText>
      </w:r>
      <w:r w:rsidRPr="0049413D">
        <w:rPr>
          <w:rFonts w:ascii="time" w:hAnsi="time"/>
          <w:sz w:val="36"/>
          <w:szCs w:val="36"/>
          <w:lang w:eastAsia="zh-TW"/>
        </w:rPr>
        <w:instrText xml:space="preserve">" </w:instrText>
      </w:r>
      <w:r w:rsidRPr="0049413D">
        <w:rPr>
          <w:rFonts w:ascii="time" w:hAnsi="time"/>
          <w:sz w:val="36"/>
          <w:szCs w:val="36"/>
          <w:lang w:eastAsia="zh-TW"/>
        </w:rPr>
        <w:fldChar w:fldCharType="separate"/>
      </w:r>
    </w:p>
    <w:p w14:paraId="382CB2C6" w14:textId="45DEBF7F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5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2-1</w:t>
        </w:r>
        <w:r w:rsidR="00591EA2" w:rsidRPr="004E60F4">
          <w:rPr>
            <w:rStyle w:val="affa"/>
            <w:noProof/>
          </w:rPr>
          <w:noBreakHyphen/>
          <w:t>1</w:t>
        </w:r>
        <w:r w:rsidR="00591EA2" w:rsidRPr="004E60F4">
          <w:rPr>
            <w:rStyle w:val="affa"/>
            <w:rFonts w:hint="eastAsia"/>
            <w:noProof/>
          </w:rPr>
          <w:t>可行性分析表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_Toc230830425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2</w:t>
        </w:r>
        <w:r w:rsidR="00591EA2">
          <w:rPr>
            <w:noProof/>
            <w:webHidden/>
          </w:rPr>
          <w:fldChar w:fldCharType="end"/>
        </w:r>
      </w:hyperlink>
    </w:p>
    <w:p w14:paraId="25D3353E" w14:textId="2BF7097E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6" w:history="1">
        <w:r w:rsidR="00591EA2" w:rsidRPr="004E60F4">
          <w:rPr>
            <w:rStyle w:val="affa"/>
            <w:rFonts w:hint="eastAsia"/>
            <w:noProof/>
            <w:lang w:eastAsia="zh-TW"/>
          </w:rPr>
          <w:t>表</w:t>
        </w:r>
        <w:r w:rsidR="00591EA2" w:rsidRPr="004E60F4">
          <w:rPr>
            <w:rStyle w:val="affa"/>
            <w:noProof/>
            <w:lang w:eastAsia="zh-TW"/>
          </w:rPr>
          <w:t xml:space="preserve"> 2-2</w:t>
        </w:r>
        <w:r w:rsidR="00591EA2" w:rsidRPr="004E60F4">
          <w:rPr>
            <w:rStyle w:val="affa"/>
            <w:noProof/>
            <w:lang w:eastAsia="zh-TW"/>
          </w:rPr>
          <w:noBreakHyphen/>
          <w:t>1</w:t>
        </w:r>
        <w:r w:rsidR="00591EA2" w:rsidRPr="004E60F4">
          <w:rPr>
            <w:rStyle w:val="affa"/>
            <w:rFonts w:hint="eastAsia"/>
            <w:noProof/>
            <w:lang w:eastAsia="zh-TW"/>
          </w:rPr>
          <w:t>商業模式說明表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_Toc230830426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3</w:t>
        </w:r>
        <w:r w:rsidR="00591EA2">
          <w:rPr>
            <w:noProof/>
            <w:webHidden/>
          </w:rPr>
          <w:fldChar w:fldCharType="end"/>
        </w:r>
      </w:hyperlink>
    </w:p>
    <w:p w14:paraId="32AE40CC" w14:textId="2736DBD8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7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2-3</w:t>
        </w:r>
        <w:r w:rsidR="00591EA2" w:rsidRPr="004E60F4">
          <w:rPr>
            <w:rStyle w:val="affa"/>
            <w:noProof/>
          </w:rPr>
          <w:noBreakHyphen/>
          <w:t xml:space="preserve">1 </w:t>
        </w:r>
        <w:r w:rsidR="00591EA2" w:rsidRPr="004E60F4">
          <w:rPr>
            <w:rStyle w:val="affa"/>
            <w:noProof/>
            <w:lang w:eastAsia="zh-TW"/>
          </w:rPr>
          <w:t>S</w:t>
        </w:r>
        <w:r w:rsidR="00591EA2" w:rsidRPr="004E60F4">
          <w:rPr>
            <w:rStyle w:val="affa"/>
            <w:noProof/>
          </w:rPr>
          <w:t>TP</w:t>
        </w:r>
        <w:r w:rsidR="00591EA2" w:rsidRPr="004E60F4">
          <w:rPr>
            <w:rStyle w:val="affa"/>
            <w:rFonts w:hint="eastAsia"/>
            <w:noProof/>
          </w:rPr>
          <w:t>市場分析表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_Toc230830427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3</w:t>
        </w:r>
        <w:r w:rsidR="00591EA2">
          <w:rPr>
            <w:noProof/>
            <w:webHidden/>
          </w:rPr>
          <w:fldChar w:fldCharType="end"/>
        </w:r>
      </w:hyperlink>
    </w:p>
    <w:p w14:paraId="61F8B191" w14:textId="7C8C5F4B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8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2-4</w:t>
        </w:r>
        <w:r w:rsidR="00591EA2" w:rsidRPr="004E60F4">
          <w:rPr>
            <w:rStyle w:val="affa"/>
            <w:noProof/>
          </w:rPr>
          <w:noBreakHyphen/>
          <w:t>1 SWOT</w:t>
        </w:r>
        <w:r w:rsidR="00591EA2" w:rsidRPr="004E60F4">
          <w:rPr>
            <w:rStyle w:val="affa"/>
            <w:rFonts w:hint="eastAsia"/>
            <w:noProof/>
          </w:rPr>
          <w:t>分析表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_Toc230830428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3</w:t>
        </w:r>
        <w:r w:rsidR="00591EA2">
          <w:rPr>
            <w:noProof/>
            <w:webHidden/>
          </w:rPr>
          <w:fldChar w:fldCharType="end"/>
        </w:r>
      </w:hyperlink>
    </w:p>
    <w:p w14:paraId="1CC0F141" w14:textId="1E8994E5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9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3-2</w:t>
        </w:r>
        <w:r w:rsidR="00591EA2" w:rsidRPr="004E60F4">
          <w:rPr>
            <w:rStyle w:val="affa"/>
            <w:noProof/>
          </w:rPr>
          <w:noBreakHyphen/>
          <w:t>1</w:t>
        </w:r>
        <w:r w:rsidR="00591EA2" w:rsidRPr="004E60F4">
          <w:rPr>
            <w:rStyle w:val="affa"/>
            <w:rFonts w:hint="eastAsia"/>
            <w:noProof/>
          </w:rPr>
          <w:t>系統軟硬體需求表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_Toc230830429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5</w:t>
        </w:r>
        <w:r w:rsidR="00591EA2">
          <w:rPr>
            <w:noProof/>
            <w:webHidden/>
          </w:rPr>
          <w:fldChar w:fldCharType="end"/>
        </w:r>
      </w:hyperlink>
    </w:p>
    <w:p w14:paraId="30F3FB78" w14:textId="4AA5E80D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0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3-3</w:t>
        </w:r>
        <w:r w:rsidR="00591EA2" w:rsidRPr="004E60F4">
          <w:rPr>
            <w:rStyle w:val="affa"/>
            <w:noProof/>
          </w:rPr>
          <w:noBreakHyphen/>
          <w:t>1</w:t>
        </w:r>
        <w:r w:rsidR="00591EA2" w:rsidRPr="004E60F4">
          <w:rPr>
            <w:rStyle w:val="affa"/>
            <w:rFonts w:hint="eastAsia"/>
            <w:noProof/>
          </w:rPr>
          <w:t>使用標準與工具表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_Toc230830430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5</w:t>
        </w:r>
        <w:r w:rsidR="00591EA2">
          <w:rPr>
            <w:noProof/>
            <w:webHidden/>
          </w:rPr>
          <w:fldChar w:fldCharType="end"/>
        </w:r>
      </w:hyperlink>
    </w:p>
    <w:p w14:paraId="1B02EE8E" w14:textId="5D31844E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1" w:history="1">
        <w:r w:rsidR="00591EA2" w:rsidRPr="004E60F4">
          <w:rPr>
            <w:rStyle w:val="affa"/>
            <w:rFonts w:hint="eastAsia"/>
            <w:noProof/>
            <w:lang w:eastAsia="zh-TW"/>
          </w:rPr>
          <w:t>表</w:t>
        </w:r>
        <w:r w:rsidR="00591EA2" w:rsidRPr="004E60F4">
          <w:rPr>
            <w:rStyle w:val="affa"/>
            <w:noProof/>
            <w:lang w:eastAsia="zh-TW"/>
          </w:rPr>
          <w:t xml:space="preserve"> 4-1</w:t>
        </w:r>
        <w:r w:rsidR="00591EA2" w:rsidRPr="004E60F4">
          <w:rPr>
            <w:rStyle w:val="affa"/>
            <w:noProof/>
            <w:lang w:eastAsia="zh-TW"/>
          </w:rPr>
          <w:noBreakHyphen/>
          <w:t>1</w:t>
        </w:r>
        <w:r w:rsidR="00591EA2" w:rsidRPr="004E60F4">
          <w:rPr>
            <w:rStyle w:val="affa"/>
            <w:rFonts w:hint="eastAsia"/>
            <w:noProof/>
            <w:lang w:eastAsia="zh-TW"/>
          </w:rPr>
          <w:t>專案時程表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_Toc230830431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6</w:t>
        </w:r>
        <w:r w:rsidR="00591EA2">
          <w:rPr>
            <w:noProof/>
            <w:webHidden/>
          </w:rPr>
          <w:fldChar w:fldCharType="end"/>
        </w:r>
      </w:hyperlink>
    </w:p>
    <w:p w14:paraId="5A868DC2" w14:textId="7DC0D608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2" w:history="1">
        <w:r w:rsidR="00591EA2" w:rsidRPr="004E60F4">
          <w:rPr>
            <w:rStyle w:val="affa"/>
            <w:rFonts w:hint="eastAsia"/>
            <w:noProof/>
            <w:lang w:eastAsia="zh-TW"/>
          </w:rPr>
          <w:t>表</w:t>
        </w:r>
        <w:r w:rsidR="00591EA2" w:rsidRPr="004E60F4">
          <w:rPr>
            <w:rStyle w:val="affa"/>
            <w:noProof/>
            <w:lang w:eastAsia="zh-TW"/>
          </w:rPr>
          <w:t xml:space="preserve"> 4-2</w:t>
        </w:r>
        <w:r w:rsidR="00591EA2" w:rsidRPr="004E60F4">
          <w:rPr>
            <w:rStyle w:val="affa"/>
            <w:noProof/>
            <w:lang w:eastAsia="zh-TW"/>
          </w:rPr>
          <w:noBreakHyphen/>
          <w:t>1</w:t>
        </w:r>
        <w:r w:rsidR="00591EA2" w:rsidRPr="004E60F4">
          <w:rPr>
            <w:rStyle w:val="affa"/>
            <w:rFonts w:hint="eastAsia"/>
            <w:noProof/>
            <w:lang w:eastAsia="zh-TW"/>
          </w:rPr>
          <w:t>專案組織與分工表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_Toc230830432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7</w:t>
        </w:r>
        <w:r w:rsidR="00591EA2">
          <w:rPr>
            <w:noProof/>
            <w:webHidden/>
          </w:rPr>
          <w:fldChar w:fldCharType="end"/>
        </w:r>
      </w:hyperlink>
    </w:p>
    <w:p w14:paraId="76F932F3" w14:textId="6CD144D2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3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4-3</w:t>
        </w:r>
        <w:r w:rsidR="00591EA2" w:rsidRPr="004E60F4">
          <w:rPr>
            <w:rStyle w:val="affa"/>
            <w:noProof/>
          </w:rPr>
          <w:noBreakHyphen/>
          <w:t>1GitHub</w:t>
        </w:r>
        <w:r w:rsidR="00591EA2" w:rsidRPr="004E60F4">
          <w:rPr>
            <w:rStyle w:val="affa"/>
            <w:rFonts w:hint="eastAsia"/>
            <w:noProof/>
          </w:rPr>
          <w:t>提交紀錄摘要表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_Toc230830433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7</w:t>
        </w:r>
        <w:r w:rsidR="00591EA2">
          <w:rPr>
            <w:noProof/>
            <w:webHidden/>
          </w:rPr>
          <w:fldChar w:fldCharType="end"/>
        </w:r>
      </w:hyperlink>
    </w:p>
    <w:p w14:paraId="51248E8F" w14:textId="066BD61B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4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5-1</w:t>
        </w:r>
        <w:r w:rsidR="00591EA2" w:rsidRPr="004E60F4">
          <w:rPr>
            <w:rStyle w:val="affa"/>
            <w:noProof/>
          </w:rPr>
          <w:noBreakHyphen/>
          <w:t>1</w:t>
        </w:r>
        <w:r w:rsidR="00591EA2" w:rsidRPr="004E60F4">
          <w:rPr>
            <w:rStyle w:val="affa"/>
            <w:rFonts w:hint="eastAsia"/>
            <w:noProof/>
          </w:rPr>
          <w:t>功能需求清單表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_Toc230830434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8</w:t>
        </w:r>
        <w:r w:rsidR="00591EA2">
          <w:rPr>
            <w:noProof/>
            <w:webHidden/>
          </w:rPr>
          <w:fldChar w:fldCharType="end"/>
        </w:r>
      </w:hyperlink>
    </w:p>
    <w:p w14:paraId="027DEE94" w14:textId="0C1C915A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5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5-1</w:t>
        </w:r>
        <w:r w:rsidR="00591EA2" w:rsidRPr="004E60F4">
          <w:rPr>
            <w:rStyle w:val="affa"/>
            <w:noProof/>
          </w:rPr>
          <w:noBreakHyphen/>
          <w:t>2</w:t>
        </w:r>
        <w:r w:rsidR="00591EA2" w:rsidRPr="004E60F4">
          <w:rPr>
            <w:rStyle w:val="affa"/>
            <w:rFonts w:hint="eastAsia"/>
            <w:noProof/>
          </w:rPr>
          <w:t>非功能需求清單表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_Toc230830435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8</w:t>
        </w:r>
        <w:r w:rsidR="00591EA2">
          <w:rPr>
            <w:noProof/>
            <w:webHidden/>
          </w:rPr>
          <w:fldChar w:fldCharType="end"/>
        </w:r>
      </w:hyperlink>
    </w:p>
    <w:p w14:paraId="34364316" w14:textId="0BBF5928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6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5-3</w:t>
        </w:r>
        <w:r w:rsidR="00591EA2" w:rsidRPr="004E60F4">
          <w:rPr>
            <w:rStyle w:val="affa"/>
            <w:noProof/>
          </w:rPr>
          <w:noBreakHyphen/>
          <w:t>1</w:t>
        </w:r>
        <w:r w:rsidR="00591EA2" w:rsidRPr="004E60F4">
          <w:rPr>
            <w:rStyle w:val="affa"/>
            <w:rFonts w:hint="eastAsia"/>
            <w:noProof/>
          </w:rPr>
          <w:t>使用個案描述表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_Toc230830436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10</w:t>
        </w:r>
        <w:r w:rsidR="00591EA2">
          <w:rPr>
            <w:noProof/>
            <w:webHidden/>
          </w:rPr>
          <w:fldChar w:fldCharType="end"/>
        </w:r>
      </w:hyperlink>
    </w:p>
    <w:p w14:paraId="20B879FD" w14:textId="41807E14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7" w:history="1">
        <w:r w:rsidR="00591EA2" w:rsidRPr="004E60F4">
          <w:rPr>
            <w:rStyle w:val="affa"/>
            <w:rFonts w:hint="eastAsia"/>
            <w:noProof/>
          </w:rPr>
          <w:t>表</w:t>
        </w:r>
        <w:r w:rsidR="00591EA2" w:rsidRPr="004E60F4">
          <w:rPr>
            <w:rStyle w:val="affa"/>
            <w:noProof/>
          </w:rPr>
          <w:t xml:space="preserve"> 8-2</w:t>
        </w:r>
        <w:r w:rsidR="00591EA2" w:rsidRPr="004E60F4">
          <w:rPr>
            <w:rStyle w:val="affa"/>
            <w:noProof/>
          </w:rPr>
          <w:noBreakHyphen/>
          <w:t>1</w:t>
        </w:r>
        <w:r w:rsidR="00591EA2" w:rsidRPr="004E60F4">
          <w:rPr>
            <w:rStyle w:val="affa"/>
            <w:rFonts w:hint="eastAsia"/>
            <w:noProof/>
          </w:rPr>
          <w:t>資料表</w:t>
        </w:r>
        <w:r w:rsidR="00591EA2" w:rsidRPr="004E60F4">
          <w:rPr>
            <w:rStyle w:val="affa"/>
            <w:noProof/>
            <w:lang w:eastAsia="zh-TW"/>
          </w:rPr>
          <w:t>&amp;</w:t>
        </w:r>
        <w:r w:rsidR="00591EA2" w:rsidRPr="004E60F4">
          <w:rPr>
            <w:rStyle w:val="affa"/>
            <w:noProof/>
          </w:rPr>
          <w:t>Metadata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_Toc230830437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14</w:t>
        </w:r>
        <w:r w:rsidR="00591EA2">
          <w:rPr>
            <w:noProof/>
            <w:webHidden/>
          </w:rPr>
          <w:fldChar w:fldCharType="end"/>
        </w:r>
      </w:hyperlink>
    </w:p>
    <w:p w14:paraId="602CA4F7" w14:textId="1F6C8C3A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8" w:history="1">
        <w:r w:rsidR="00591EA2" w:rsidRPr="004E60F4">
          <w:rPr>
            <w:rStyle w:val="affa"/>
            <w:rFonts w:hint="eastAsia"/>
            <w:noProof/>
            <w:lang w:eastAsia="zh-TW"/>
          </w:rPr>
          <w:t>表</w:t>
        </w:r>
        <w:r w:rsidR="00591EA2" w:rsidRPr="004E60F4">
          <w:rPr>
            <w:rStyle w:val="affa"/>
            <w:noProof/>
            <w:lang w:eastAsia="zh-TW"/>
          </w:rPr>
          <w:t xml:space="preserve"> 9-1</w:t>
        </w:r>
        <w:r w:rsidR="00591EA2" w:rsidRPr="004E60F4">
          <w:rPr>
            <w:rStyle w:val="affa"/>
            <w:noProof/>
            <w:lang w:eastAsia="zh-TW"/>
          </w:rPr>
          <w:noBreakHyphen/>
          <w:t>2</w:t>
        </w:r>
        <w:r w:rsidR="00591EA2" w:rsidRPr="004E60F4">
          <w:rPr>
            <w:rStyle w:val="affa"/>
            <w:rFonts w:hint="eastAsia"/>
            <w:noProof/>
            <w:lang w:eastAsia="zh-TW"/>
          </w:rPr>
          <w:t>元件清單及規格描述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_Toc230830438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14</w:t>
        </w:r>
        <w:r w:rsidR="00591EA2">
          <w:rPr>
            <w:noProof/>
            <w:webHidden/>
          </w:rPr>
          <w:fldChar w:fldCharType="end"/>
        </w:r>
      </w:hyperlink>
    </w:p>
    <w:p w14:paraId="2BC19191" w14:textId="5F736DFB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9" w:history="1">
        <w:r w:rsidR="00591EA2" w:rsidRPr="004E60F4">
          <w:rPr>
            <w:rStyle w:val="affa"/>
            <w:rFonts w:ascii="time" w:hAnsi="time" w:hint="eastAsia"/>
            <w:noProof/>
            <w:lang w:eastAsia="zh-TW"/>
          </w:rPr>
          <w:t>表</w:t>
        </w:r>
        <w:r w:rsidR="00591EA2" w:rsidRPr="004E60F4">
          <w:rPr>
            <w:rStyle w:val="affa"/>
            <w:rFonts w:ascii="time" w:hAnsi="time"/>
            <w:noProof/>
            <w:lang w:eastAsia="zh-TW"/>
          </w:rPr>
          <w:t xml:space="preserve"> 10-1</w:t>
        </w:r>
        <w:r w:rsidR="00591EA2" w:rsidRPr="004E60F4">
          <w:rPr>
            <w:rStyle w:val="affa"/>
            <w:rFonts w:ascii="time" w:hAnsi="time"/>
            <w:noProof/>
            <w:lang w:eastAsia="zh-TW"/>
          </w:rPr>
          <w:noBreakHyphen/>
          <w:t>1</w:t>
        </w:r>
        <w:r w:rsidR="00591EA2" w:rsidRPr="004E60F4">
          <w:rPr>
            <w:rStyle w:val="affa"/>
            <w:rFonts w:ascii="time" w:hAnsi="time" w:hint="eastAsia"/>
            <w:noProof/>
            <w:lang w:eastAsia="zh-TW"/>
          </w:rPr>
          <w:t>測試計畫表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_Toc230830439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14</w:t>
        </w:r>
        <w:r w:rsidR="00591EA2">
          <w:rPr>
            <w:noProof/>
            <w:webHidden/>
          </w:rPr>
          <w:fldChar w:fldCharType="end"/>
        </w:r>
      </w:hyperlink>
    </w:p>
    <w:p w14:paraId="3BFA287D" w14:textId="6E514E66" w:rsidR="00591EA2" w:rsidRDefault="00000000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40" w:history="1">
        <w:r w:rsidR="00591EA2" w:rsidRPr="004E60F4">
          <w:rPr>
            <w:rStyle w:val="affa"/>
            <w:rFonts w:ascii="time" w:hAnsi="time" w:hint="eastAsia"/>
            <w:noProof/>
            <w:lang w:eastAsia="zh-TW"/>
          </w:rPr>
          <w:t>表</w:t>
        </w:r>
        <w:r w:rsidR="00591EA2" w:rsidRPr="004E60F4">
          <w:rPr>
            <w:rStyle w:val="affa"/>
            <w:rFonts w:ascii="time" w:hAnsi="time"/>
            <w:noProof/>
            <w:lang w:eastAsia="zh-TW"/>
          </w:rPr>
          <w:t>10-2</w:t>
        </w:r>
        <w:r w:rsidR="00591EA2" w:rsidRPr="004E60F4">
          <w:rPr>
            <w:rStyle w:val="affa"/>
            <w:rFonts w:ascii="time" w:hAnsi="time"/>
            <w:noProof/>
            <w:lang w:eastAsia="zh-TW"/>
          </w:rPr>
          <w:noBreakHyphen/>
          <w:t>1</w:t>
        </w:r>
        <w:r w:rsidR="00591EA2" w:rsidRPr="004E60F4">
          <w:rPr>
            <w:rStyle w:val="affa"/>
            <w:rFonts w:ascii="time" w:hAnsi="time" w:hint="eastAsia"/>
            <w:noProof/>
            <w:lang w:eastAsia="zh-TW"/>
          </w:rPr>
          <w:t>測試個案與測試結果表</w:t>
        </w:r>
        <w:r w:rsidR="00591EA2">
          <w:rPr>
            <w:noProof/>
            <w:webHidden/>
          </w:rPr>
          <w:tab/>
        </w:r>
        <w:r w:rsidR="00591EA2">
          <w:rPr>
            <w:noProof/>
            <w:webHidden/>
          </w:rPr>
          <w:fldChar w:fldCharType="begin"/>
        </w:r>
        <w:r w:rsidR="00591EA2">
          <w:rPr>
            <w:noProof/>
            <w:webHidden/>
          </w:rPr>
          <w:instrText xml:space="preserve"> PAGEREF _Toc230830440 \h </w:instrText>
        </w:r>
        <w:r w:rsidR="00591EA2">
          <w:rPr>
            <w:noProof/>
            <w:webHidden/>
          </w:rPr>
        </w:r>
        <w:r w:rsidR="00591EA2">
          <w:rPr>
            <w:noProof/>
            <w:webHidden/>
          </w:rPr>
          <w:fldChar w:fldCharType="separate"/>
        </w:r>
        <w:r w:rsidR="00591EA2">
          <w:rPr>
            <w:noProof/>
            <w:webHidden/>
          </w:rPr>
          <w:t>16</w:t>
        </w:r>
        <w:r w:rsidR="00591EA2">
          <w:rPr>
            <w:noProof/>
            <w:webHidden/>
          </w:rPr>
          <w:fldChar w:fldCharType="end"/>
        </w:r>
      </w:hyperlink>
    </w:p>
    <w:p w14:paraId="431E4871" w14:textId="77777777" w:rsidR="001F1AC1" w:rsidRDefault="00450D4D" w:rsidP="00666B5D">
      <w:pPr>
        <w:pStyle w:val="1"/>
        <w:numPr>
          <w:ilvl w:val="0"/>
          <w:numId w:val="0"/>
        </w:numPr>
        <w:rPr>
          <w:rFonts w:ascii="time" w:eastAsia="標楷體" w:hAnsi="time" w:hint="eastAsia"/>
          <w:color w:val="auto"/>
          <w:lang w:eastAsia="zh-TW"/>
        </w:rPr>
        <w:sectPr w:rsidR="001F1AC1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49413D">
        <w:rPr>
          <w:rFonts w:ascii="time" w:eastAsia="標楷體" w:hAnsi="time"/>
          <w:color w:val="auto"/>
          <w:lang w:eastAsia="zh-TW"/>
        </w:rPr>
        <w:fldChar w:fldCharType="end"/>
      </w:r>
    </w:p>
    <w:p w14:paraId="408EC0C0" w14:textId="611D1D19" w:rsidR="00036C49" w:rsidRPr="0049413D" w:rsidRDefault="00666B5D" w:rsidP="00666B5D">
      <w:pPr>
        <w:pStyle w:val="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0" w:name="_Toc230830368"/>
      <w:proofErr w:type="spellStart"/>
      <w:r w:rsidRPr="0049413D">
        <w:rPr>
          <w:rFonts w:ascii="time" w:eastAsia="標楷體" w:hAnsi="time"/>
          <w:color w:val="auto"/>
        </w:rPr>
        <w:t>前言</w:t>
      </w:r>
      <w:bookmarkEnd w:id="0"/>
      <w:proofErr w:type="spellEnd"/>
    </w:p>
    <w:p w14:paraId="3F856FB3" w14:textId="14F99888" w:rsidR="00036C49" w:rsidRPr="0049413D" w:rsidRDefault="00000000" w:rsidP="00A86A27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" w:name="_Toc230830369"/>
      <w:proofErr w:type="spellStart"/>
      <w:r w:rsidRPr="0049413D">
        <w:rPr>
          <w:rFonts w:ascii="time" w:eastAsia="標楷體" w:hAnsi="time"/>
          <w:color w:val="auto"/>
        </w:rPr>
        <w:t>背景介紹</w:t>
      </w:r>
      <w:bookmarkEnd w:id="1"/>
      <w:proofErr w:type="spellEnd"/>
    </w:p>
    <w:p w14:paraId="6C7BCBA2" w14:textId="77777777" w:rsidR="0049413D" w:rsidRPr="0049413D" w:rsidRDefault="0049413D" w:rsidP="0049413D">
      <w:pPr>
        <w:ind w:firstLineChars="200" w:firstLine="5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49413D">
        <w:rPr>
          <w:szCs w:val="28"/>
          <w:lang w:eastAsia="zh-TW"/>
        </w:rPr>
        <w:t>AI</w:t>
      </w:r>
      <w:r w:rsidRPr="0049413D">
        <w:rPr>
          <w:rFonts w:ascii="標楷體" w:hAnsi="標楷體"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2" w:name="_Toc230830370"/>
      <w:r w:rsidRPr="0049413D">
        <w:rPr>
          <w:rFonts w:ascii="time" w:eastAsia="標楷體" w:hAnsi="time"/>
          <w:color w:val="auto"/>
          <w:lang w:eastAsia="zh-TW"/>
        </w:rPr>
        <w:t>動機</w:t>
      </w:r>
      <w:bookmarkEnd w:id="2"/>
    </w:p>
    <w:p w14:paraId="4E53577A" w14:textId="77777777" w:rsidR="0049413D" w:rsidRPr="0049413D" w:rsidRDefault="0049413D" w:rsidP="0049413D">
      <w:pPr>
        <w:ind w:firstLineChars="200" w:firstLine="5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49413D">
        <w:rPr>
          <w:rFonts w:ascii="標楷體" w:hAnsi="標楷體" w:cs="標楷體"/>
          <w:szCs w:val="28"/>
          <w:lang w:eastAsia="zh-TW"/>
        </w:rPr>
        <w:t>清晰、</w:t>
      </w:r>
      <w:proofErr w:type="gramEnd"/>
      <w:r w:rsidRPr="0049413D">
        <w:rPr>
          <w:rFonts w:ascii="標楷體" w:hAnsi="標楷體"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bookmarkStart w:id="3" w:name="_Toc230830371"/>
      <w:proofErr w:type="spellStart"/>
      <w:r w:rsidRPr="0049413D">
        <w:rPr>
          <w:rFonts w:ascii="time" w:eastAsia="標楷體" w:hAnsi="time"/>
          <w:color w:val="auto"/>
        </w:rPr>
        <w:t>系統目的與目標</w:t>
      </w:r>
      <w:bookmarkEnd w:id="3"/>
      <w:proofErr w:type="spellEnd"/>
    </w:p>
    <w:p w14:paraId="54538604" w14:textId="77777777" w:rsidR="0049413D" w:rsidRPr="0049413D" w:rsidRDefault="0049413D" w:rsidP="0049413D">
      <w:pPr>
        <w:spacing w:after="1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為達成上述目的，我們設定了以下具體目標：</w:t>
      </w:r>
    </w:p>
    <w:p w14:paraId="23491767" w14:textId="77777777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1.開發使用者友善的行動應用：建立一個直觀的 Android 應用程式，讓一般使用者能輕鬆完成拍照、上傳、查看診斷結果與歷史紀錄等操作。</w:t>
      </w:r>
    </w:p>
    <w:p w14:paraId="46139CFD" w14:textId="77777777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 xml:space="preserve">2.建構高效能的後端服務:使用 </w:t>
      </w:r>
      <w:proofErr w:type="spellStart"/>
      <w:r w:rsidRPr="0049413D">
        <w:rPr>
          <w:szCs w:val="28"/>
          <w:lang w:eastAsia="zh-TW"/>
        </w:rPr>
        <w:t>FastAPI</w:t>
      </w:r>
      <w:proofErr w:type="spellEnd"/>
      <w:r w:rsidRPr="0049413D">
        <w:rPr>
          <w:szCs w:val="28"/>
          <w:lang w:eastAsia="zh-TW"/>
        </w:rPr>
        <w:t xml:space="preserve"> </w:t>
      </w:r>
      <w:r w:rsidRPr="0049413D">
        <w:rPr>
          <w:rFonts w:ascii="標楷體" w:hAnsi="標楷體" w:cs="標楷體"/>
          <w:szCs w:val="28"/>
          <w:lang w:eastAsia="zh-TW"/>
        </w:rPr>
        <w:t xml:space="preserve">框架打造一個穩定、可擴展的後端 </w:t>
      </w:r>
      <w:r w:rsidRPr="0049413D">
        <w:rPr>
          <w:szCs w:val="28"/>
          <w:lang w:eastAsia="zh-TW"/>
        </w:rPr>
        <w:t>API</w:t>
      </w:r>
      <w:r w:rsidRPr="0049413D">
        <w:rPr>
          <w:rFonts w:ascii="標楷體" w:hAnsi="標楷體" w:cs="標楷體"/>
          <w:szCs w:val="28"/>
          <w:lang w:eastAsia="zh-TW"/>
        </w:rPr>
        <w:t xml:space="preserve"> 服務，負責處理使用者請求、與 </w:t>
      </w:r>
      <w:r w:rsidRPr="0049413D">
        <w:rPr>
          <w:szCs w:val="28"/>
          <w:lang w:eastAsia="zh-TW"/>
        </w:rPr>
        <w:t>AI</w:t>
      </w:r>
      <w:r w:rsidRPr="0049413D">
        <w:rPr>
          <w:rFonts w:ascii="標楷體" w:hAnsi="標楷體" w:cs="標楷體"/>
          <w:szCs w:val="28"/>
          <w:lang w:eastAsia="zh-TW"/>
        </w:rPr>
        <w:t xml:space="preserve"> 模型互動及資料庫管理。</w:t>
      </w:r>
    </w:p>
    <w:p w14:paraId="797A7631" w14:textId="7DEA4E49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3.整合強大的</w:t>
      </w:r>
      <w:r w:rsidRPr="0049413D">
        <w:rPr>
          <w:szCs w:val="28"/>
          <w:lang w:eastAsia="zh-TW"/>
        </w:rPr>
        <w:t xml:space="preserve"> AI</w:t>
      </w:r>
      <w:r w:rsidRPr="0049413D">
        <w:rPr>
          <w:rFonts w:ascii="標楷體" w:hAnsi="標楷體" w:cs="標楷體"/>
          <w:szCs w:val="28"/>
          <w:lang w:eastAsia="zh-TW"/>
        </w:rPr>
        <w:t xml:space="preserve"> 診斷能力：直接利用 </w:t>
      </w:r>
      <w:r w:rsidRPr="0049413D">
        <w:rPr>
          <w:szCs w:val="28"/>
          <w:lang w:eastAsia="zh-TW"/>
        </w:rPr>
        <w:t>Google Gemini</w:t>
      </w:r>
      <w:r w:rsidRPr="0049413D">
        <w:rPr>
          <w:rFonts w:ascii="標楷體" w:hAnsi="標楷體"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09F79447" w:rsidR="001F1AC1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4.建立個人化照護日誌：為每位使用者提供儲存診斷歷史的功能，方便追蹤植物的健康變化。</w:t>
      </w:r>
    </w:p>
    <w:p w14:paraId="7A000E4E" w14:textId="77777777" w:rsidR="001F1AC1" w:rsidRDefault="001F1AC1">
      <w:pPr>
        <w:spacing w:after="200"/>
        <w:rPr>
          <w:rFonts w:ascii="標楷體" w:hAnsi="標楷體" w:cs="標楷體"/>
          <w:szCs w:val="28"/>
          <w:lang w:eastAsia="zh-TW"/>
        </w:rPr>
      </w:pPr>
      <w:r>
        <w:rPr>
          <w:rFonts w:ascii="標楷體" w:hAnsi="標楷體" w:cs="標楷體"/>
          <w:szCs w:val="28"/>
          <w:lang w:eastAsia="zh-TW"/>
        </w:rPr>
        <w:br w:type="page"/>
      </w:r>
    </w:p>
    <w:p w14:paraId="22DB9518" w14:textId="492EE14B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4" w:name="_Toc230830372"/>
      <w:proofErr w:type="spellStart"/>
      <w:r w:rsidRPr="0049413D">
        <w:rPr>
          <w:rFonts w:ascii="time" w:eastAsia="標楷體" w:hAnsi="time"/>
          <w:color w:val="auto"/>
        </w:rPr>
        <w:t>預期成果</w:t>
      </w:r>
      <w:bookmarkEnd w:id="4"/>
      <w:proofErr w:type="spellEnd"/>
    </w:p>
    <w:p w14:paraId="5CF37463" w14:textId="381F4F7E" w:rsidR="00036C49" w:rsidRPr="0049413D" w:rsidRDefault="00000000">
      <w:pPr>
        <w:pStyle w:val="a0"/>
        <w:rPr>
          <w:rFonts w:ascii="time" w:hAnsi="time" w:hint="eastAsia"/>
        </w:rPr>
      </w:pPr>
      <w:proofErr w:type="spellStart"/>
      <w:r w:rsidRPr="0049413D">
        <w:rPr>
          <w:rFonts w:ascii="time" w:hAnsi="time"/>
        </w:rPr>
        <w:t>可安裝執行的</w:t>
      </w:r>
      <w:proofErr w:type="spellEnd"/>
      <w:r w:rsidRPr="0049413D">
        <w:rPr>
          <w:rFonts w:ascii="time" w:hAnsi="time"/>
        </w:rPr>
        <w:t xml:space="preserve"> Android </w:t>
      </w:r>
      <w:proofErr w:type="spellStart"/>
      <w:r w:rsidR="0049413D" w:rsidRPr="0049413D">
        <w:rPr>
          <w:rFonts w:ascii="標楷體" w:hAnsi="標楷體" w:cs="標楷體"/>
          <w:szCs w:val="28"/>
        </w:rPr>
        <w:t>應用程式（</w:t>
      </w:r>
      <w:r w:rsidR="0049413D" w:rsidRPr="0049413D">
        <w:rPr>
          <w:szCs w:val="28"/>
        </w:rPr>
        <w:t>APK</w:t>
      </w:r>
      <w:proofErr w:type="spellEnd"/>
      <w:r w:rsidR="0049413D" w:rsidRPr="0049413D">
        <w:rPr>
          <w:rFonts w:ascii="標楷體" w:hAnsi="標楷體" w:cs="標楷體"/>
          <w:szCs w:val="28"/>
        </w:rPr>
        <w:t>）</w:t>
      </w:r>
      <w:r w:rsidRPr="0049413D">
        <w:rPr>
          <w:rFonts w:ascii="time" w:hAnsi="time"/>
        </w:rPr>
        <w:t>。</w:t>
      </w:r>
    </w:p>
    <w:p w14:paraId="02C4DC6D" w14:textId="77777777" w:rsidR="00036C49" w:rsidRPr="0049413D" w:rsidRDefault="00000000">
      <w:pPr>
        <w:pStyle w:val="a0"/>
        <w:rPr>
          <w:rFonts w:ascii="time" w:hAnsi="time" w:hint="eastAsia"/>
        </w:rPr>
      </w:pPr>
      <w:proofErr w:type="spellStart"/>
      <w:r w:rsidRPr="0049413D">
        <w:rPr>
          <w:rFonts w:ascii="time" w:hAnsi="time"/>
        </w:rPr>
        <w:t>可由本機或</w:t>
      </w:r>
      <w:proofErr w:type="spellEnd"/>
      <w:r w:rsidRPr="0049413D">
        <w:rPr>
          <w:rFonts w:ascii="time" w:hAnsi="time"/>
        </w:rPr>
        <w:t xml:space="preserve"> Docker </w:t>
      </w:r>
      <w:proofErr w:type="spellStart"/>
      <w:r w:rsidRPr="0049413D">
        <w:rPr>
          <w:rFonts w:ascii="time" w:hAnsi="time"/>
        </w:rPr>
        <w:t>啟動的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FastAPI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後端服務</w:t>
      </w:r>
      <w:proofErr w:type="spellEnd"/>
      <w:r w:rsidRPr="0049413D">
        <w:rPr>
          <w:rFonts w:ascii="time" w:hAnsi="time"/>
        </w:rPr>
        <w:t>。</w:t>
      </w:r>
    </w:p>
    <w:p w14:paraId="5548E8A2" w14:textId="77777777" w:rsidR="00036C49" w:rsidRPr="0049413D" w:rsidRDefault="00000000">
      <w:pPr>
        <w:pStyle w:val="a0"/>
        <w:rPr>
          <w:rFonts w:ascii="time" w:hAnsi="time" w:hint="eastAsia"/>
        </w:rPr>
      </w:pPr>
      <w:proofErr w:type="spellStart"/>
      <w:r w:rsidRPr="0049413D">
        <w:rPr>
          <w:rFonts w:ascii="time" w:hAnsi="time"/>
        </w:rPr>
        <w:t>可串接</w:t>
      </w:r>
      <w:proofErr w:type="spellEnd"/>
      <w:r w:rsidRPr="0049413D">
        <w:rPr>
          <w:rFonts w:ascii="time" w:hAnsi="time"/>
        </w:rPr>
        <w:t xml:space="preserve"> Google Gemini </w:t>
      </w:r>
      <w:proofErr w:type="spellStart"/>
      <w:r w:rsidRPr="0049413D">
        <w:rPr>
          <w:rFonts w:ascii="time" w:hAnsi="time"/>
        </w:rPr>
        <w:t>的植物影像診斷流程</w:t>
      </w:r>
      <w:proofErr w:type="spellEnd"/>
      <w:r w:rsidRPr="0049413D">
        <w:rPr>
          <w:rFonts w:ascii="time" w:hAnsi="time"/>
        </w:rPr>
        <w:t>。</w:t>
      </w:r>
    </w:p>
    <w:p w14:paraId="6911810B" w14:textId="77777777" w:rsidR="00036C49" w:rsidRPr="0049413D" w:rsidRDefault="00000000">
      <w:pPr>
        <w:pStyle w:val="a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具備登入驗證與個人化診斷紀錄的資料庫。</w:t>
      </w:r>
    </w:p>
    <w:p w14:paraId="5699CDEE" w14:textId="61D49A98" w:rsidR="00091F38" w:rsidRPr="001F1AC1" w:rsidRDefault="00000000" w:rsidP="001F1AC1">
      <w:pPr>
        <w:pStyle w:val="a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完整的系統手冊、系統簡介與後續改善清單。</w:t>
      </w:r>
    </w:p>
    <w:p w14:paraId="42B0539C" w14:textId="438F329E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5" w:name="_Toc230830373"/>
      <w:r w:rsidRPr="0049413D">
        <w:rPr>
          <w:rFonts w:ascii="time" w:eastAsia="標楷體" w:hAnsi="time"/>
          <w:color w:val="auto"/>
          <w:lang w:eastAsia="zh-TW"/>
        </w:rPr>
        <w:t>營運計畫</w:t>
      </w:r>
      <w:bookmarkEnd w:id="5"/>
    </w:p>
    <w:p w14:paraId="6230531D" w14:textId="330EE025" w:rsidR="00A86A27" w:rsidRPr="0049413D" w:rsidRDefault="00000000" w:rsidP="00666B5D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" w:name="_Toc230830374"/>
      <w:r w:rsidRPr="0049413D">
        <w:rPr>
          <w:rFonts w:ascii="time" w:eastAsia="標楷體" w:hAnsi="time"/>
          <w:color w:val="auto"/>
          <w:lang w:eastAsia="zh-TW"/>
        </w:rPr>
        <w:t>可行性分析</w:t>
      </w:r>
      <w:bookmarkEnd w:id="6"/>
    </w:p>
    <w:p w14:paraId="74AD5BBE" w14:textId="46FA593D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7" w:name="_Toc230830425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654"/>
      </w:tblGrid>
      <w:tr w:rsidR="0049413D" w:rsidRPr="0049413D" w14:paraId="6FAD2690" w14:textId="77777777">
        <w:trPr>
          <w:jc w:val="center"/>
        </w:trPr>
        <w:tc>
          <w:tcPr>
            <w:tcW w:w="1814" w:type="dxa"/>
            <w:shd w:val="clear" w:color="auto" w:fill="DDEAD7"/>
            <w:vAlign w:val="center"/>
          </w:tcPr>
          <w:p w14:paraId="615F13B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面向</w:t>
            </w:r>
            <w:proofErr w:type="spellEnd"/>
          </w:p>
        </w:tc>
        <w:tc>
          <w:tcPr>
            <w:tcW w:w="7654" w:type="dxa"/>
            <w:shd w:val="clear" w:color="auto" w:fill="DDEAD7"/>
            <w:vAlign w:val="center"/>
          </w:tcPr>
          <w:p w14:paraId="17854B7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分析內容</w:t>
            </w:r>
            <w:proofErr w:type="spellEnd"/>
          </w:p>
        </w:tc>
      </w:tr>
      <w:tr w:rsidR="0049413D" w:rsidRPr="0049413D" w14:paraId="66262AD6" w14:textId="77777777">
        <w:trPr>
          <w:jc w:val="center"/>
        </w:trPr>
        <w:tc>
          <w:tcPr>
            <w:tcW w:w="1814" w:type="dxa"/>
            <w:vAlign w:val="center"/>
          </w:tcPr>
          <w:p w14:paraId="60AD58B3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技術可行性</w:t>
            </w:r>
            <w:proofErr w:type="spellEnd"/>
          </w:p>
        </w:tc>
        <w:tc>
          <w:tcPr>
            <w:tcW w:w="7654" w:type="dxa"/>
            <w:vAlign w:val="center"/>
          </w:tcPr>
          <w:p w14:paraId="7530A490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Android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Docker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r w:rsidRPr="0049413D">
              <w:rPr>
                <w:rFonts w:ascii="time" w:hAnsi="time"/>
                <w:sz w:val="20"/>
              </w:rPr>
              <w:t>與</w:t>
            </w:r>
            <w:r w:rsidRPr="0049413D">
              <w:rPr>
                <w:rFonts w:ascii="time" w:hAnsi="time"/>
                <w:sz w:val="20"/>
              </w:rPr>
              <w:t xml:space="preserve"> Gemini API </w:t>
            </w:r>
            <w:proofErr w:type="spellStart"/>
            <w:r w:rsidRPr="0049413D">
              <w:rPr>
                <w:rFonts w:ascii="time" w:hAnsi="time"/>
                <w:sz w:val="20"/>
              </w:rPr>
              <w:t>皆為成熟技術，專案程式碼已具備可執行骨架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7C29B03E" w14:textId="77777777">
        <w:trPr>
          <w:jc w:val="center"/>
        </w:trPr>
        <w:tc>
          <w:tcPr>
            <w:tcW w:w="1814" w:type="dxa"/>
            <w:vAlign w:val="center"/>
          </w:tcPr>
          <w:p w14:paraId="61463DC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經濟可行性</w:t>
            </w:r>
            <w:proofErr w:type="spellEnd"/>
          </w:p>
        </w:tc>
        <w:tc>
          <w:tcPr>
            <w:tcW w:w="7654" w:type="dxa"/>
            <w:vAlign w:val="center"/>
          </w:tcPr>
          <w:p w14:paraId="5EBC62DD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主要成本為伺服器、資料庫與</w:t>
            </w:r>
            <w:r w:rsidRPr="0049413D">
              <w:rPr>
                <w:rFonts w:ascii="time" w:hAnsi="time"/>
                <w:sz w:val="20"/>
                <w:lang w:eastAsia="zh-TW"/>
              </w:rPr>
              <w:t xml:space="preserve"> Gemini API </w:t>
            </w:r>
            <w:r w:rsidRPr="0049413D">
              <w:rPr>
                <w:rFonts w:ascii="time" w:hAnsi="time"/>
                <w:sz w:val="20"/>
                <w:lang w:eastAsia="zh-TW"/>
              </w:rPr>
              <w:t>使用量；初期可</w:t>
            </w: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採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免費展示或校內專題展示模式。</w:t>
            </w:r>
          </w:p>
        </w:tc>
      </w:tr>
      <w:tr w:rsidR="0049413D" w:rsidRPr="0049413D" w14:paraId="5B5C07BC" w14:textId="77777777">
        <w:trPr>
          <w:jc w:val="center"/>
        </w:trPr>
        <w:tc>
          <w:tcPr>
            <w:tcW w:w="1814" w:type="dxa"/>
            <w:vAlign w:val="center"/>
          </w:tcPr>
          <w:p w14:paraId="665B334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操作可行性</w:t>
            </w:r>
            <w:proofErr w:type="spellEnd"/>
          </w:p>
        </w:tc>
        <w:tc>
          <w:tcPr>
            <w:tcW w:w="7654" w:type="dxa"/>
            <w:vAlign w:val="center"/>
          </w:tcPr>
          <w:p w14:paraId="53CC300B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49413D" w14:paraId="43D20B76" w14:textId="77777777">
        <w:trPr>
          <w:jc w:val="center"/>
        </w:trPr>
        <w:tc>
          <w:tcPr>
            <w:tcW w:w="1814" w:type="dxa"/>
            <w:vAlign w:val="center"/>
          </w:tcPr>
          <w:p w14:paraId="74A1AD2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時程可行性</w:t>
            </w:r>
            <w:proofErr w:type="spellEnd"/>
          </w:p>
        </w:tc>
        <w:tc>
          <w:tcPr>
            <w:tcW w:w="7654" w:type="dxa"/>
            <w:vAlign w:val="center"/>
          </w:tcPr>
          <w:p w14:paraId="797CCD04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核心功能已完成雛形，後續重點為前端缺口、</w:t>
            </w: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資安設定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、測試與交付包裝。</w:t>
            </w:r>
          </w:p>
        </w:tc>
      </w:tr>
    </w:tbl>
    <w:p w14:paraId="6C0E9531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67E6527" w14:textId="69F98BEE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8" w:name="_Toc230830375"/>
      <w:r w:rsidRPr="0049413D">
        <w:rPr>
          <w:rFonts w:ascii="time" w:eastAsia="標楷體" w:hAnsi="time"/>
          <w:color w:val="auto"/>
          <w:lang w:eastAsia="zh-TW"/>
        </w:rPr>
        <w:t>商業模式</w:t>
      </w:r>
      <w:bookmarkEnd w:id="8"/>
    </w:p>
    <w:p w14:paraId="39FB2F75" w14:textId="77777777" w:rsidR="00036C49" w:rsidRPr="0049413D" w:rsidRDefault="00000000">
      <w:pPr>
        <w:ind w:firstLine="454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本系統可定位為植物照護輔助工具，初期以免費使用與教學展示為主，未來可擴充為</w:t>
      </w:r>
      <w:proofErr w:type="gramStart"/>
      <w:r w:rsidRPr="0049413D">
        <w:rPr>
          <w:rFonts w:ascii="time" w:hAnsi="time"/>
          <w:lang w:eastAsia="zh-TW"/>
        </w:rPr>
        <w:t>會員制照護</w:t>
      </w:r>
      <w:proofErr w:type="gramEnd"/>
      <w:r w:rsidRPr="0049413D">
        <w:rPr>
          <w:rFonts w:ascii="time" w:hAnsi="time"/>
          <w:lang w:eastAsia="zh-TW"/>
        </w:rPr>
        <w:t>日誌、進階報告、園藝店家導流與病蟲害資料庫服務。</w:t>
      </w:r>
    </w:p>
    <w:p w14:paraId="593695F0" w14:textId="77777777" w:rsidR="00666B5D" w:rsidRPr="0049413D" w:rsidRDefault="00000000" w:rsidP="00666B5D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1DCE86DE" wp14:editId="1718A467">
            <wp:extent cx="5400000" cy="30909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B0F7" w14:textId="331AB3EA" w:rsidR="001F1AC1" w:rsidRDefault="00666B5D" w:rsidP="00666B5D">
      <w:pPr>
        <w:pStyle w:val="af7"/>
        <w:jc w:val="center"/>
        <w:rPr>
          <w:color w:val="auto"/>
          <w:lang w:eastAsia="zh-TW"/>
        </w:rPr>
      </w:pPr>
      <w:bookmarkStart w:id="9" w:name="_Toc230910117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2-2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商業模式圖</w:t>
      </w:r>
      <w:bookmarkEnd w:id="9"/>
    </w:p>
    <w:p w14:paraId="051BF86D" w14:textId="3FB896A9" w:rsidR="00666B5D" w:rsidRPr="0049413D" w:rsidRDefault="00666B5D" w:rsidP="00666B5D">
      <w:pPr>
        <w:pStyle w:val="af7"/>
        <w:keepNext/>
        <w:jc w:val="center"/>
        <w:rPr>
          <w:color w:val="auto"/>
          <w:lang w:eastAsia="zh-TW"/>
        </w:rPr>
      </w:pPr>
      <w:bookmarkStart w:id="10" w:name="_Toc230830426"/>
      <w:r w:rsidRPr="0049413D">
        <w:rPr>
          <w:rFonts w:hint="eastAsia"/>
          <w:color w:val="auto"/>
          <w:lang w:eastAsia="zh-TW"/>
        </w:rPr>
        <w:lastRenderedPageBreak/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2-2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商業模式說明表</w:t>
      </w:r>
      <w:bookmarkEnd w:id="1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654"/>
      </w:tblGrid>
      <w:tr w:rsidR="0049413D" w:rsidRPr="0049413D" w14:paraId="51E9570C" w14:textId="77777777">
        <w:trPr>
          <w:jc w:val="center"/>
        </w:trPr>
        <w:tc>
          <w:tcPr>
            <w:tcW w:w="1814" w:type="dxa"/>
            <w:shd w:val="clear" w:color="auto" w:fill="DDEAD7"/>
            <w:vAlign w:val="center"/>
          </w:tcPr>
          <w:p w14:paraId="509D8FF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構面</w:t>
            </w:r>
            <w:proofErr w:type="spellEnd"/>
          </w:p>
        </w:tc>
        <w:tc>
          <w:tcPr>
            <w:tcW w:w="7654" w:type="dxa"/>
            <w:shd w:val="clear" w:color="auto" w:fill="DDEAD7"/>
            <w:vAlign w:val="center"/>
          </w:tcPr>
          <w:p w14:paraId="47A9A34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內容</w:t>
            </w:r>
            <w:proofErr w:type="spellEnd"/>
          </w:p>
        </w:tc>
      </w:tr>
      <w:tr w:rsidR="0049413D" w:rsidRPr="0049413D" w14:paraId="670F0582" w14:textId="77777777">
        <w:trPr>
          <w:jc w:val="center"/>
        </w:trPr>
        <w:tc>
          <w:tcPr>
            <w:tcW w:w="1814" w:type="dxa"/>
            <w:vAlign w:val="center"/>
          </w:tcPr>
          <w:p w14:paraId="7FBD3E0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價值主張</w:t>
            </w:r>
            <w:proofErr w:type="spellEnd"/>
          </w:p>
        </w:tc>
        <w:tc>
          <w:tcPr>
            <w:tcW w:w="7654" w:type="dxa"/>
            <w:vAlign w:val="center"/>
          </w:tcPr>
          <w:p w14:paraId="1A0258A2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即時診斷植物健康狀態並提供照護建議。</w:t>
            </w:r>
          </w:p>
        </w:tc>
      </w:tr>
      <w:tr w:rsidR="0049413D" w:rsidRPr="0049413D" w14:paraId="7E55CB25" w14:textId="77777777">
        <w:trPr>
          <w:jc w:val="center"/>
        </w:trPr>
        <w:tc>
          <w:tcPr>
            <w:tcW w:w="1814" w:type="dxa"/>
            <w:vAlign w:val="center"/>
          </w:tcPr>
          <w:p w14:paraId="4653311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目標客群</w:t>
            </w:r>
            <w:proofErr w:type="spellEnd"/>
          </w:p>
        </w:tc>
        <w:tc>
          <w:tcPr>
            <w:tcW w:w="7654" w:type="dxa"/>
            <w:vAlign w:val="center"/>
          </w:tcPr>
          <w:p w14:paraId="008EB8D7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室內植栽使用者、家庭園藝新手、校園與辦公室綠化管理者。</w:t>
            </w:r>
          </w:p>
        </w:tc>
      </w:tr>
      <w:tr w:rsidR="0049413D" w:rsidRPr="0049413D" w14:paraId="4D4EA5F2" w14:textId="77777777">
        <w:trPr>
          <w:jc w:val="center"/>
        </w:trPr>
        <w:tc>
          <w:tcPr>
            <w:tcW w:w="1814" w:type="dxa"/>
            <w:vAlign w:val="center"/>
          </w:tcPr>
          <w:p w14:paraId="3C5F4FB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核心資源</w:t>
            </w:r>
            <w:proofErr w:type="spellEnd"/>
          </w:p>
        </w:tc>
        <w:tc>
          <w:tcPr>
            <w:tcW w:w="7654" w:type="dxa"/>
            <w:vAlign w:val="center"/>
          </w:tcPr>
          <w:p w14:paraId="2F82F06F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Android </w:t>
            </w:r>
            <w:proofErr w:type="spellStart"/>
            <w:r w:rsidRPr="0049413D">
              <w:rPr>
                <w:rFonts w:ascii="time" w:hAnsi="time"/>
                <w:sz w:val="20"/>
              </w:rPr>
              <w:t>App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後端、</w:t>
            </w:r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資料庫、</w:t>
            </w:r>
            <w:r w:rsidRPr="0049413D">
              <w:rPr>
                <w:rFonts w:ascii="time" w:hAnsi="time"/>
                <w:sz w:val="20"/>
              </w:rPr>
              <w:t>Gemini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AI</w:t>
            </w:r>
            <w:r w:rsidRPr="0049413D">
              <w:rPr>
                <w:rFonts w:ascii="time" w:hAnsi="time"/>
                <w:sz w:val="20"/>
              </w:rPr>
              <w:t>模型與病蟲害知識資料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1C176798" w14:textId="77777777">
        <w:trPr>
          <w:jc w:val="center"/>
        </w:trPr>
        <w:tc>
          <w:tcPr>
            <w:tcW w:w="1814" w:type="dxa"/>
            <w:vAlign w:val="center"/>
          </w:tcPr>
          <w:p w14:paraId="5D4103A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收益模式</w:t>
            </w:r>
            <w:proofErr w:type="spellEnd"/>
          </w:p>
        </w:tc>
        <w:tc>
          <w:tcPr>
            <w:tcW w:w="7654" w:type="dxa"/>
            <w:vAlign w:val="center"/>
          </w:tcPr>
          <w:p w14:paraId="223666ED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展示版以專題成果為主；未來可</w:t>
            </w: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採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進階報告、雲端歷史容量或商家合作。</w:t>
            </w:r>
          </w:p>
        </w:tc>
      </w:tr>
    </w:tbl>
    <w:p w14:paraId="71BCFA0B" w14:textId="15E1E9FD" w:rsidR="003E18EE" w:rsidRPr="0049413D" w:rsidRDefault="00A86A27" w:rsidP="00666B5D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t xml:space="preserve"> </w:t>
      </w:r>
      <w:bookmarkStart w:id="11" w:name="_Toc230830376"/>
      <w:proofErr w:type="spellStart"/>
      <w:r w:rsidRPr="0049413D">
        <w:rPr>
          <w:rFonts w:ascii="time" w:eastAsia="標楷體" w:hAnsi="time"/>
          <w:color w:val="auto"/>
        </w:rPr>
        <w:t>場分析</w:t>
      </w:r>
      <w:proofErr w:type="spellEnd"/>
      <w:r w:rsidRPr="0049413D">
        <w:rPr>
          <w:rFonts w:ascii="time" w:eastAsia="標楷體" w:hAnsi="time"/>
          <w:color w:val="auto"/>
        </w:rPr>
        <w:t>-STP</w:t>
      </w:r>
      <w:bookmarkEnd w:id="11"/>
    </w:p>
    <w:p w14:paraId="52E97B0B" w14:textId="2B289D1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12" w:name="_Toc230830427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color w:val="auto"/>
        </w:rPr>
        <w:t xml:space="preserve"> </w:t>
      </w:r>
      <w:proofErr w:type="spellStart"/>
      <w:r w:rsidRPr="0049413D">
        <w:rPr>
          <w:rFonts w:hint="eastAsia"/>
          <w:color w:val="auto"/>
          <w:lang w:eastAsia="zh-TW"/>
        </w:rPr>
        <w:t>S</w:t>
      </w:r>
      <w:r w:rsidRPr="0049413D">
        <w:rPr>
          <w:rFonts w:hint="eastAsia"/>
          <w:color w:val="auto"/>
        </w:rPr>
        <w:t>TP</w:t>
      </w:r>
      <w:r w:rsidRPr="0049413D">
        <w:rPr>
          <w:rFonts w:hint="eastAsia"/>
          <w:color w:val="auto"/>
        </w:rPr>
        <w:t>市場分析表</w:t>
      </w:r>
      <w:bookmarkEnd w:id="12"/>
      <w:proofErr w:type="spellEnd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3F58DDA8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170326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項目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7849B95B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內容</w:t>
            </w:r>
            <w:proofErr w:type="spellEnd"/>
          </w:p>
        </w:tc>
      </w:tr>
      <w:tr w:rsidR="0049413D" w:rsidRPr="0049413D" w14:paraId="3AD3C566" w14:textId="77777777">
        <w:trPr>
          <w:jc w:val="center"/>
        </w:trPr>
        <w:tc>
          <w:tcPr>
            <w:tcW w:w="1984" w:type="dxa"/>
            <w:vAlign w:val="center"/>
          </w:tcPr>
          <w:p w14:paraId="4F3C4AC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Segmentation </w:t>
            </w:r>
            <w:proofErr w:type="spellStart"/>
            <w:r w:rsidRPr="0049413D">
              <w:rPr>
                <w:rFonts w:ascii="time" w:hAnsi="time"/>
                <w:sz w:val="20"/>
              </w:rPr>
              <w:t>市場區隔</w:t>
            </w:r>
            <w:proofErr w:type="spellEnd"/>
          </w:p>
        </w:tc>
        <w:tc>
          <w:tcPr>
            <w:tcW w:w="7484" w:type="dxa"/>
            <w:vAlign w:val="center"/>
          </w:tcPr>
          <w:p w14:paraId="570D787A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依使用者經驗分為園藝新手、有經驗愛好者；依場景分為居家、辦公室、校園與小型農園。</w:t>
            </w:r>
          </w:p>
        </w:tc>
      </w:tr>
      <w:tr w:rsidR="0049413D" w:rsidRPr="0049413D" w14:paraId="3041E4D1" w14:textId="77777777">
        <w:trPr>
          <w:jc w:val="center"/>
        </w:trPr>
        <w:tc>
          <w:tcPr>
            <w:tcW w:w="1984" w:type="dxa"/>
            <w:vAlign w:val="center"/>
          </w:tcPr>
          <w:p w14:paraId="6948B52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Targeting </w:t>
            </w:r>
            <w:proofErr w:type="spellStart"/>
            <w:r w:rsidRPr="0049413D">
              <w:rPr>
                <w:rFonts w:ascii="time" w:hAnsi="time"/>
                <w:sz w:val="20"/>
              </w:rPr>
              <w:t>目標市場</w:t>
            </w:r>
            <w:proofErr w:type="spellEnd"/>
          </w:p>
        </w:tc>
        <w:tc>
          <w:tcPr>
            <w:tcW w:w="7484" w:type="dxa"/>
            <w:vAlign w:val="center"/>
          </w:tcPr>
          <w:p w14:paraId="255B07AB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初期鎖定都市居家與辦公室植栽使用者，重視簡單操作與快速建議。</w:t>
            </w:r>
          </w:p>
        </w:tc>
      </w:tr>
      <w:tr w:rsidR="0049413D" w:rsidRPr="0049413D" w14:paraId="73371D6A" w14:textId="77777777">
        <w:trPr>
          <w:jc w:val="center"/>
        </w:trPr>
        <w:tc>
          <w:tcPr>
            <w:tcW w:w="1984" w:type="dxa"/>
            <w:vAlign w:val="center"/>
          </w:tcPr>
          <w:p w14:paraId="6AF3FA8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Positioning </w:t>
            </w:r>
            <w:proofErr w:type="spellStart"/>
            <w:r w:rsidRPr="0049413D">
              <w:rPr>
                <w:rFonts w:ascii="time" w:hAnsi="time"/>
                <w:sz w:val="20"/>
              </w:rPr>
              <w:t>市場定位</w:t>
            </w:r>
            <w:proofErr w:type="spellEnd"/>
          </w:p>
        </w:tc>
        <w:tc>
          <w:tcPr>
            <w:tcW w:w="7484" w:type="dxa"/>
            <w:vAlign w:val="center"/>
          </w:tcPr>
          <w:p w14:paraId="2CDE9CEE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專屬植物健康顧問，以拍照診斷與歷史追蹤協助使用者照護植物。</w:t>
            </w:r>
          </w:p>
        </w:tc>
      </w:tr>
    </w:tbl>
    <w:p w14:paraId="24706C3D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7F5160A" w14:textId="5C72ADDF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13" w:name="_Toc230830377"/>
      <w:proofErr w:type="spellStart"/>
      <w:r w:rsidRPr="0049413D">
        <w:rPr>
          <w:rFonts w:ascii="time" w:eastAsia="標楷體" w:hAnsi="time"/>
          <w:color w:val="auto"/>
        </w:rPr>
        <w:t>競爭力分析</w:t>
      </w:r>
      <w:r w:rsidRPr="0049413D">
        <w:rPr>
          <w:rFonts w:ascii="time" w:eastAsia="標楷體" w:hAnsi="time"/>
          <w:color w:val="auto"/>
        </w:rPr>
        <w:t>SWOT</w:t>
      </w:r>
      <w:proofErr w:type="spellEnd"/>
      <w:r w:rsidRPr="0049413D">
        <w:rPr>
          <w:rFonts w:ascii="time" w:eastAsia="標楷體" w:hAnsi="time"/>
          <w:color w:val="auto"/>
        </w:rPr>
        <w:t>-TOWS</w:t>
      </w:r>
      <w:bookmarkEnd w:id="13"/>
    </w:p>
    <w:p w14:paraId="605B21BF" w14:textId="51881F69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</w:rPr>
      </w:pPr>
      <w:bookmarkStart w:id="14" w:name="_Toc230830428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2-4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 xml:space="preserve"> </w:t>
      </w:r>
      <w:proofErr w:type="spellStart"/>
      <w:r w:rsidRPr="0049413D">
        <w:rPr>
          <w:rFonts w:hint="eastAsia"/>
          <w:color w:val="auto"/>
        </w:rPr>
        <w:t>SWOT</w:t>
      </w:r>
      <w:r w:rsidRPr="0049413D">
        <w:rPr>
          <w:rFonts w:hint="eastAsia"/>
          <w:color w:val="auto"/>
        </w:rPr>
        <w:t>分析表</w:t>
      </w:r>
      <w:bookmarkEnd w:id="14"/>
      <w:proofErr w:type="spellEnd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1C4AD795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2A8B5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230FC4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內容</w:t>
            </w:r>
            <w:proofErr w:type="spellEnd"/>
          </w:p>
        </w:tc>
      </w:tr>
      <w:tr w:rsidR="0049413D" w:rsidRPr="0049413D" w14:paraId="708FB463" w14:textId="77777777">
        <w:trPr>
          <w:jc w:val="center"/>
        </w:trPr>
        <w:tc>
          <w:tcPr>
            <w:tcW w:w="1984" w:type="dxa"/>
            <w:vAlign w:val="center"/>
          </w:tcPr>
          <w:p w14:paraId="7E3D33E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Strengths </w:t>
            </w:r>
            <w:proofErr w:type="spellStart"/>
            <w:r w:rsidRPr="0049413D">
              <w:rPr>
                <w:rFonts w:ascii="time" w:hAnsi="time"/>
                <w:sz w:val="20"/>
              </w:rPr>
              <w:t>優勢</w:t>
            </w:r>
            <w:proofErr w:type="spellEnd"/>
          </w:p>
        </w:tc>
        <w:tc>
          <w:tcPr>
            <w:tcW w:w="7484" w:type="dxa"/>
            <w:vAlign w:val="center"/>
          </w:tcPr>
          <w:p w14:paraId="0CFD681C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拍照即可診斷、整合個人化歷史紀錄、後端具備知識補齊與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診斷流程。</w:t>
            </w:r>
          </w:p>
        </w:tc>
      </w:tr>
      <w:tr w:rsidR="0049413D" w:rsidRPr="0049413D" w14:paraId="594B8217" w14:textId="77777777">
        <w:trPr>
          <w:jc w:val="center"/>
        </w:trPr>
        <w:tc>
          <w:tcPr>
            <w:tcW w:w="1984" w:type="dxa"/>
            <w:vAlign w:val="center"/>
          </w:tcPr>
          <w:p w14:paraId="54083F5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Weaknesses </w:t>
            </w:r>
            <w:proofErr w:type="spellStart"/>
            <w:r w:rsidRPr="0049413D">
              <w:rPr>
                <w:rFonts w:ascii="time" w:hAnsi="time"/>
                <w:sz w:val="20"/>
              </w:rPr>
              <w:t>劣勢</w:t>
            </w:r>
            <w:proofErr w:type="spellEnd"/>
          </w:p>
        </w:tc>
        <w:tc>
          <w:tcPr>
            <w:tcW w:w="7484" w:type="dxa"/>
            <w:vAlign w:val="center"/>
          </w:tcPr>
          <w:p w14:paraId="5B72AC5E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診斷受圖片品質與模型回覆穩定性影響；部分前端功能仍待補齊。</w:t>
            </w:r>
          </w:p>
        </w:tc>
      </w:tr>
      <w:tr w:rsidR="0049413D" w:rsidRPr="0049413D" w14:paraId="2B7B6B5C" w14:textId="77777777">
        <w:trPr>
          <w:jc w:val="center"/>
        </w:trPr>
        <w:tc>
          <w:tcPr>
            <w:tcW w:w="1984" w:type="dxa"/>
            <w:vAlign w:val="center"/>
          </w:tcPr>
          <w:p w14:paraId="40CA946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Opportunities </w:t>
            </w:r>
            <w:proofErr w:type="spellStart"/>
            <w:r w:rsidRPr="0049413D">
              <w:rPr>
                <w:rFonts w:ascii="time" w:hAnsi="time"/>
                <w:sz w:val="20"/>
              </w:rPr>
              <w:t>機會</w:t>
            </w:r>
            <w:proofErr w:type="spellEnd"/>
          </w:p>
        </w:tc>
        <w:tc>
          <w:tcPr>
            <w:tcW w:w="7484" w:type="dxa"/>
            <w:vAlign w:val="center"/>
          </w:tcPr>
          <w:p w14:paraId="36AD2544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居家植栽與智慧農業需求提升，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應用接受度增加。</w:t>
            </w:r>
          </w:p>
        </w:tc>
      </w:tr>
      <w:tr w:rsidR="0049413D" w:rsidRPr="0049413D" w14:paraId="37489185" w14:textId="77777777">
        <w:trPr>
          <w:jc w:val="center"/>
        </w:trPr>
        <w:tc>
          <w:tcPr>
            <w:tcW w:w="1984" w:type="dxa"/>
            <w:vAlign w:val="center"/>
          </w:tcPr>
          <w:p w14:paraId="38D2711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Threats </w:t>
            </w:r>
            <w:proofErr w:type="spellStart"/>
            <w:r w:rsidRPr="0049413D">
              <w:rPr>
                <w:rFonts w:ascii="time" w:hAnsi="time"/>
                <w:sz w:val="20"/>
              </w:rPr>
              <w:t>威脅</w:t>
            </w:r>
            <w:proofErr w:type="spellEnd"/>
          </w:p>
        </w:tc>
        <w:tc>
          <w:tcPr>
            <w:tcW w:w="7484" w:type="dxa"/>
            <w:vAlign w:val="center"/>
          </w:tcPr>
          <w:p w14:paraId="7C49D3A0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同類植物辨識</w:t>
            </w: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與大型平台競爭，且</w:t>
            </w:r>
            <w:r w:rsidRPr="0049413D">
              <w:rPr>
                <w:rFonts w:ascii="time" w:hAnsi="time"/>
                <w:sz w:val="20"/>
                <w:lang w:eastAsia="zh-TW"/>
              </w:rPr>
              <w:t>AI API</w:t>
            </w:r>
            <w:r w:rsidRPr="0049413D">
              <w:rPr>
                <w:rFonts w:ascii="time" w:hAnsi="time"/>
                <w:sz w:val="20"/>
                <w:lang w:eastAsia="zh-TW"/>
              </w:rPr>
              <w:t>成本與隱私規範需管理。</w:t>
            </w:r>
          </w:p>
        </w:tc>
      </w:tr>
    </w:tbl>
    <w:p w14:paraId="76036079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7A98F4E5" w14:textId="317A8EEC" w:rsidR="00036C49" w:rsidRPr="0049413D" w:rsidRDefault="00A86A27">
      <w:pPr>
        <w:pStyle w:val="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15" w:name="_Toc230830378"/>
      <w:proofErr w:type="spellStart"/>
      <w:r w:rsidRPr="0049413D">
        <w:rPr>
          <w:rFonts w:ascii="time" w:eastAsia="標楷體" w:hAnsi="time"/>
          <w:color w:val="auto"/>
        </w:rPr>
        <w:t>系統規格</w:t>
      </w:r>
      <w:bookmarkEnd w:id="15"/>
      <w:proofErr w:type="spellEnd"/>
    </w:p>
    <w:p w14:paraId="58F7E79B" w14:textId="201AD026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6" w:name="_Toc230830379"/>
      <w:proofErr w:type="spellStart"/>
      <w:r w:rsidRPr="0049413D">
        <w:rPr>
          <w:rFonts w:ascii="time" w:eastAsia="標楷體" w:hAnsi="time"/>
          <w:color w:val="auto"/>
        </w:rPr>
        <w:t>系統架構</w:t>
      </w:r>
      <w:bookmarkEnd w:id="16"/>
      <w:proofErr w:type="spellEnd"/>
    </w:p>
    <w:p w14:paraId="397D0D3C" w14:textId="77777777" w:rsidR="00036C49" w:rsidRPr="0049413D" w:rsidRDefault="00000000">
      <w:pPr>
        <w:jc w:val="center"/>
        <w:rPr>
          <w:rFonts w:ascii="time" w:hAnsi="time" w:hint="eastAsia"/>
        </w:rPr>
      </w:pPr>
      <w:r w:rsidRPr="0049413D">
        <w:rPr>
          <w:rFonts w:ascii="time" w:hAnsi="time"/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2A4612FD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17" w:name="_Toc230910118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3-1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系統架構圖</w:t>
      </w:r>
      <w:bookmarkEnd w:id="17"/>
    </w:p>
    <w:p w14:paraId="5867B327" w14:textId="7DBF69DF" w:rsidR="00091F38" w:rsidRPr="0049413D" w:rsidRDefault="00091F3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D50CD77" w14:textId="77777777" w:rsidR="00036C49" w:rsidRPr="0049413D" w:rsidRDefault="00000000">
      <w:pPr>
        <w:ind w:firstLine="454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lastRenderedPageBreak/>
        <w:t>系統</w:t>
      </w:r>
      <w:proofErr w:type="gramStart"/>
      <w:r w:rsidRPr="0049413D">
        <w:rPr>
          <w:rFonts w:ascii="time" w:hAnsi="time"/>
          <w:lang w:eastAsia="zh-TW"/>
        </w:rPr>
        <w:t>採</w:t>
      </w:r>
      <w:proofErr w:type="gramEnd"/>
      <w:r w:rsidRPr="0049413D">
        <w:rPr>
          <w:rFonts w:ascii="time" w:hAnsi="time"/>
          <w:lang w:eastAsia="zh-TW"/>
        </w:rPr>
        <w:t>前後端分離架構。</w:t>
      </w:r>
      <w:r w:rsidRPr="0049413D">
        <w:rPr>
          <w:rFonts w:ascii="time" w:hAnsi="time"/>
          <w:lang w:eastAsia="zh-TW"/>
        </w:rPr>
        <w:t xml:space="preserve">Android App </w:t>
      </w:r>
      <w:r w:rsidRPr="0049413D">
        <w:rPr>
          <w:rFonts w:ascii="time" w:hAnsi="time"/>
          <w:lang w:eastAsia="zh-TW"/>
        </w:rPr>
        <w:t>透過</w:t>
      </w:r>
      <w:r w:rsidRPr="0049413D">
        <w:rPr>
          <w:rFonts w:ascii="time" w:hAnsi="time"/>
          <w:lang w:eastAsia="zh-TW"/>
        </w:rPr>
        <w:t xml:space="preserve"> Retrofit </w:t>
      </w:r>
      <w:r w:rsidRPr="0049413D">
        <w:rPr>
          <w:rFonts w:ascii="time" w:hAnsi="time"/>
          <w:lang w:eastAsia="zh-TW"/>
        </w:rPr>
        <w:t>呼叫</w:t>
      </w:r>
      <w:r w:rsidRPr="0049413D">
        <w:rPr>
          <w:rFonts w:ascii="time" w:hAnsi="time"/>
          <w:lang w:eastAsia="zh-TW"/>
        </w:rPr>
        <w:t xml:space="preserve"> </w:t>
      </w:r>
      <w:proofErr w:type="spellStart"/>
      <w:r w:rsidRPr="0049413D">
        <w:rPr>
          <w:rFonts w:ascii="time" w:hAnsi="time"/>
          <w:lang w:eastAsia="zh-TW"/>
        </w:rPr>
        <w:t>FastAPI</w:t>
      </w:r>
      <w:proofErr w:type="spellEnd"/>
      <w:r w:rsidRPr="0049413D">
        <w:rPr>
          <w:rFonts w:ascii="time" w:hAnsi="time"/>
          <w:lang w:eastAsia="zh-TW"/>
        </w:rPr>
        <w:t xml:space="preserve"> API</w:t>
      </w:r>
      <w:r w:rsidRPr="0049413D">
        <w:rPr>
          <w:rFonts w:ascii="time" w:hAnsi="time"/>
          <w:lang w:eastAsia="zh-TW"/>
        </w:rPr>
        <w:t>；後端將圖片保存至</w:t>
      </w:r>
      <w:r w:rsidRPr="0049413D">
        <w:rPr>
          <w:rFonts w:ascii="time" w:hAnsi="time"/>
          <w:lang w:eastAsia="zh-TW"/>
        </w:rPr>
        <w:t xml:space="preserve"> static/uploads</w:t>
      </w:r>
      <w:r w:rsidRPr="0049413D">
        <w:rPr>
          <w:rFonts w:ascii="time" w:hAnsi="time"/>
          <w:lang w:eastAsia="zh-TW"/>
        </w:rPr>
        <w:t>，呼叫</w:t>
      </w:r>
      <w:r w:rsidRPr="0049413D">
        <w:rPr>
          <w:rFonts w:ascii="time" w:hAnsi="time"/>
          <w:lang w:eastAsia="zh-TW"/>
        </w:rPr>
        <w:t xml:space="preserve"> Gemini API </w:t>
      </w:r>
      <w:r w:rsidRPr="0049413D">
        <w:rPr>
          <w:rFonts w:ascii="time" w:hAnsi="time"/>
          <w:lang w:eastAsia="zh-TW"/>
        </w:rPr>
        <w:t>產生診斷</w:t>
      </w:r>
      <w:r w:rsidRPr="0049413D">
        <w:rPr>
          <w:rFonts w:ascii="time" w:hAnsi="time"/>
          <w:lang w:eastAsia="zh-TW"/>
        </w:rPr>
        <w:t xml:space="preserve"> JSON</w:t>
      </w:r>
      <w:r w:rsidRPr="0049413D">
        <w:rPr>
          <w:rFonts w:ascii="time" w:hAnsi="time"/>
          <w:lang w:eastAsia="zh-TW"/>
        </w:rPr>
        <w:t>，並將結果寫入</w:t>
      </w:r>
      <w:r w:rsidRPr="0049413D">
        <w:rPr>
          <w:rFonts w:ascii="time" w:hAnsi="time"/>
          <w:lang w:eastAsia="zh-TW"/>
        </w:rPr>
        <w:t xml:space="preserve"> MySQL</w:t>
      </w:r>
      <w:r w:rsidRPr="0049413D">
        <w:rPr>
          <w:rFonts w:ascii="time" w:hAnsi="time"/>
          <w:lang w:eastAsia="zh-TW"/>
        </w:rPr>
        <w:t>。</w:t>
      </w:r>
    </w:p>
    <w:p w14:paraId="3FE71018" w14:textId="0871302C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18" w:name="_Toc230830380"/>
      <w:r w:rsidRPr="0049413D">
        <w:rPr>
          <w:rFonts w:ascii="time" w:eastAsia="標楷體" w:hAnsi="time"/>
          <w:color w:val="auto"/>
          <w:lang w:eastAsia="zh-TW"/>
        </w:rPr>
        <w:t>系統軟、硬體需求與技術平台</w:t>
      </w:r>
      <w:bookmarkEnd w:id="18"/>
    </w:p>
    <w:p w14:paraId="4F33AA17" w14:textId="65D2997E" w:rsidR="003E18EE" w:rsidRPr="0049413D" w:rsidRDefault="003E18EE" w:rsidP="00666B5D">
      <w:pPr>
        <w:pStyle w:val="af7"/>
        <w:keepNext/>
        <w:rPr>
          <w:rFonts w:ascii="time" w:hAnsi="time" w:hint="eastAsia"/>
          <w:color w:val="auto"/>
          <w:lang w:eastAsia="zh-TW"/>
        </w:rPr>
      </w:pPr>
    </w:p>
    <w:p w14:paraId="671DFC44" w14:textId="57563BD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19" w:name="_Toc230830429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3-2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系統軟硬體需求表</w:t>
      </w:r>
      <w:bookmarkEnd w:id="19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需求</w:t>
            </w:r>
            <w:proofErr w:type="spellEnd"/>
          </w:p>
        </w:tc>
      </w:tr>
      <w:tr w:rsidR="0049413D" w:rsidRPr="0049413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Android 8.0</w:t>
            </w:r>
            <w:r w:rsidRPr="0049413D">
              <w:rPr>
                <w:rFonts w:ascii="time" w:hAnsi="time"/>
                <w:sz w:val="20"/>
                <w:lang w:eastAsia="zh-TW"/>
              </w:rPr>
              <w:t>以上手機或模擬器、網路連線、相簿讀取權限。</w:t>
            </w:r>
          </w:p>
        </w:tc>
      </w:tr>
      <w:tr w:rsidR="0049413D" w:rsidRPr="0049413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Python 3.10</w:t>
            </w:r>
            <w:r w:rsidRPr="0049413D">
              <w:rPr>
                <w:rFonts w:ascii="time" w:hAnsi="time"/>
                <w:sz w:val="20"/>
              </w:rPr>
              <w:t>以上、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Uvicorn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Pillow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google-genai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SQLAlchemy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PyMySQL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資料庫，包含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crop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disease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pests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user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plant_diary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user_one_time_tokens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可使用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Dockerfile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建置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plant-backend </w:t>
            </w:r>
            <w:proofErr w:type="spellStart"/>
            <w:r w:rsidRPr="0049413D">
              <w:rPr>
                <w:rFonts w:ascii="time" w:hAnsi="time"/>
                <w:sz w:val="20"/>
              </w:rPr>
              <w:t>映像檔，</w:t>
            </w:r>
            <w:r w:rsidRPr="0049413D">
              <w:rPr>
                <w:rFonts w:ascii="time" w:hAnsi="time"/>
                <w:sz w:val="20"/>
              </w:rPr>
              <w:t>docker-compose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掛載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static/uploads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036C49" w:rsidRPr="0049413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Google Gemini </w:t>
            </w:r>
            <w:proofErr w:type="spellStart"/>
            <w:r w:rsidRPr="0049413D">
              <w:rPr>
                <w:rFonts w:ascii="time" w:hAnsi="time"/>
                <w:sz w:val="20"/>
              </w:rPr>
              <w:t>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SMTP</w:t>
            </w:r>
            <w:r w:rsidRPr="0049413D">
              <w:rPr>
                <w:rFonts w:ascii="time" w:hAnsi="time"/>
                <w:sz w:val="20"/>
              </w:rPr>
              <w:t>寄信服務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</w:tbl>
    <w:p w14:paraId="1EA05AE1" w14:textId="77777777" w:rsidR="00036C49" w:rsidRPr="0049413D" w:rsidRDefault="00036C49">
      <w:pPr>
        <w:rPr>
          <w:rFonts w:ascii="time" w:hAnsi="time" w:hint="eastAsia"/>
        </w:rPr>
      </w:pPr>
    </w:p>
    <w:p w14:paraId="08CB1DBE" w14:textId="33043B2D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20" w:name="_Toc230830381"/>
      <w:proofErr w:type="spellStart"/>
      <w:r w:rsidRPr="0049413D">
        <w:rPr>
          <w:rFonts w:ascii="time" w:eastAsia="標楷體" w:hAnsi="time"/>
          <w:color w:val="auto"/>
        </w:rPr>
        <w:t>使用標準與工具</w:t>
      </w:r>
      <w:bookmarkEnd w:id="20"/>
      <w:proofErr w:type="spellEnd"/>
    </w:p>
    <w:p w14:paraId="08FD1F6A" w14:textId="784AA9B9" w:rsidR="003E18EE" w:rsidRPr="0049413D" w:rsidRDefault="003E18EE" w:rsidP="00666B5D">
      <w:pPr>
        <w:pStyle w:val="af7"/>
        <w:keepNext/>
        <w:rPr>
          <w:rFonts w:ascii="time" w:hAnsi="time" w:hint="eastAsia"/>
          <w:color w:val="auto"/>
          <w:lang w:eastAsia="zh-TW"/>
        </w:rPr>
      </w:pPr>
    </w:p>
    <w:p w14:paraId="0B84CA21" w14:textId="33A539F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21" w:name="_Toc230830430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3-3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使用標準與工具表</w:t>
      </w:r>
      <w:bookmarkEnd w:id="2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49413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工具</w:t>
            </w:r>
            <w:proofErr w:type="spellEnd"/>
            <w:r w:rsidRPr="0049413D">
              <w:rPr>
                <w:rFonts w:ascii="time" w:hAnsi="time"/>
                <w:b/>
                <w:sz w:val="20"/>
              </w:rPr>
              <w:t>/</w:t>
            </w:r>
            <w:proofErr w:type="spellStart"/>
            <w:r w:rsidRPr="0049413D">
              <w:rPr>
                <w:rFonts w:ascii="time" w:hAnsi="time"/>
                <w:b/>
                <w:sz w:val="20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用途</w:t>
            </w:r>
            <w:proofErr w:type="spellEnd"/>
          </w:p>
        </w:tc>
      </w:tr>
      <w:tr w:rsidR="0049413D" w:rsidRPr="0049413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49413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FastAPI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 </w:t>
            </w:r>
            <w:proofErr w:type="spellStart"/>
            <w:r w:rsidRPr="0049413D">
              <w:rPr>
                <w:rFonts w:ascii="time" w:hAnsi="time"/>
                <w:sz w:val="20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建立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RESTful API </w:t>
            </w:r>
            <w:proofErr w:type="spellStart"/>
            <w:r w:rsidRPr="0049413D">
              <w:rPr>
                <w:rFonts w:ascii="time" w:hAnsi="time"/>
                <w:sz w:val="20"/>
              </w:rPr>
              <w:t>並提供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/docs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實作行動端畫面與互動流程。</w:t>
            </w:r>
          </w:p>
        </w:tc>
      </w:tr>
      <w:tr w:rsidR="0049413D" w:rsidRPr="0049413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MySQL / </w:t>
            </w:r>
            <w:proofErr w:type="spellStart"/>
            <w:r w:rsidRPr="0049413D">
              <w:rPr>
                <w:rFonts w:ascii="time" w:hAnsi="time"/>
                <w:sz w:val="20"/>
              </w:rPr>
              <w:t>SQLAlchemy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資料模型、資料庫連線與遷移。</w:t>
            </w:r>
          </w:p>
        </w:tc>
      </w:tr>
      <w:tr w:rsidR="0049413D" w:rsidRPr="0049413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後端服務容器化與執行環境一致化。</w:t>
            </w:r>
          </w:p>
        </w:tc>
      </w:tr>
      <w:tr w:rsidR="0049413D" w:rsidRPr="0049413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49413D" w:rsidRDefault="00091F38">
      <w:pPr>
        <w:rPr>
          <w:rFonts w:ascii="time" w:hAnsi="time" w:hint="eastAsia"/>
          <w:lang w:eastAsia="zh-TW"/>
        </w:rPr>
      </w:pPr>
    </w:p>
    <w:p w14:paraId="5E04DFFF" w14:textId="77777777" w:rsidR="00091F38" w:rsidRPr="0049413D" w:rsidRDefault="00091F3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1B0E093" w14:textId="3FB002FE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22" w:name="_Toc230830382"/>
      <w:r w:rsidRPr="0049413D">
        <w:rPr>
          <w:rFonts w:ascii="time" w:eastAsia="標楷體" w:hAnsi="time"/>
          <w:color w:val="auto"/>
          <w:lang w:eastAsia="zh-TW"/>
        </w:rPr>
        <w:lastRenderedPageBreak/>
        <w:t>專案時程與組織分工</w:t>
      </w:r>
      <w:bookmarkEnd w:id="22"/>
    </w:p>
    <w:p w14:paraId="49A42C43" w14:textId="72229B1C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23" w:name="_Toc230830383"/>
      <w:proofErr w:type="spellStart"/>
      <w:r w:rsidRPr="0049413D">
        <w:rPr>
          <w:rFonts w:ascii="time" w:eastAsia="標楷體" w:hAnsi="time"/>
          <w:color w:val="auto"/>
        </w:rPr>
        <w:t>專案時程</w:t>
      </w:r>
      <w:bookmarkEnd w:id="23"/>
      <w:proofErr w:type="spellEnd"/>
    </w:p>
    <w:p w14:paraId="54B36838" w14:textId="77777777" w:rsidR="00666B5D" w:rsidRPr="0049413D" w:rsidRDefault="00000000" w:rsidP="00666B5D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435E80D0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24" w:name="_Toc230910119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4-1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專案時程甘特圖</w:t>
      </w:r>
      <w:bookmarkEnd w:id="24"/>
    </w:p>
    <w:p w14:paraId="2C81F4FF" w14:textId="67B5E9B0" w:rsidR="00036C49" w:rsidRPr="0049413D" w:rsidRDefault="00036C49" w:rsidP="00666B5D">
      <w:pPr>
        <w:pStyle w:val="af7"/>
        <w:rPr>
          <w:rFonts w:ascii="time" w:hAnsi="time" w:hint="eastAsia"/>
          <w:color w:val="auto"/>
          <w:lang w:eastAsia="zh-TW"/>
        </w:rPr>
      </w:pPr>
    </w:p>
    <w:p w14:paraId="6A7FC760" w14:textId="3632BB5F" w:rsidR="00666B5D" w:rsidRPr="0049413D" w:rsidRDefault="00666B5D" w:rsidP="00666B5D">
      <w:pPr>
        <w:pStyle w:val="af7"/>
        <w:keepNext/>
        <w:jc w:val="center"/>
        <w:rPr>
          <w:color w:val="auto"/>
          <w:lang w:eastAsia="zh-TW"/>
        </w:rPr>
      </w:pPr>
      <w:bookmarkStart w:id="25" w:name="_Toc230830431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4-1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專案時程表</w:t>
      </w:r>
      <w:bookmarkEnd w:id="25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4876"/>
        <w:gridCol w:w="2835"/>
      </w:tblGrid>
      <w:tr w:rsidR="0049413D" w:rsidRPr="0049413D" w14:paraId="6056C506" w14:textId="77777777">
        <w:trPr>
          <w:jc w:val="center"/>
        </w:trPr>
        <w:tc>
          <w:tcPr>
            <w:tcW w:w="1757" w:type="dxa"/>
            <w:shd w:val="clear" w:color="auto" w:fill="DDEAD7"/>
            <w:vAlign w:val="center"/>
          </w:tcPr>
          <w:p w14:paraId="10A0B59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階段</w:t>
            </w:r>
            <w:proofErr w:type="spellEnd"/>
          </w:p>
        </w:tc>
        <w:tc>
          <w:tcPr>
            <w:tcW w:w="4876" w:type="dxa"/>
            <w:shd w:val="clear" w:color="auto" w:fill="DDEAD7"/>
            <w:vAlign w:val="center"/>
          </w:tcPr>
          <w:p w14:paraId="00639C0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產出</w:t>
            </w:r>
            <w:proofErr w:type="spellEnd"/>
          </w:p>
        </w:tc>
      </w:tr>
      <w:tr w:rsidR="0049413D" w:rsidRPr="0049413D" w14:paraId="7B36D853" w14:textId="77777777">
        <w:trPr>
          <w:jc w:val="center"/>
        </w:trPr>
        <w:tc>
          <w:tcPr>
            <w:tcW w:w="1757" w:type="dxa"/>
            <w:vAlign w:val="center"/>
          </w:tcPr>
          <w:p w14:paraId="7BD1693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需求分析</w:t>
            </w:r>
            <w:proofErr w:type="spellEnd"/>
          </w:p>
        </w:tc>
        <w:tc>
          <w:tcPr>
            <w:tcW w:w="4876" w:type="dxa"/>
            <w:vAlign w:val="center"/>
          </w:tcPr>
          <w:p w14:paraId="2BBE18B5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確認使用者、功能需求、非功能需求與</w:t>
            </w:r>
            <w:r w:rsidRPr="0049413D">
              <w:rPr>
                <w:rFonts w:ascii="time" w:hAnsi="time"/>
                <w:sz w:val="20"/>
                <w:lang w:eastAsia="zh-TW"/>
              </w:rPr>
              <w:t>UML</w:t>
            </w:r>
            <w:r w:rsidRPr="0049413D">
              <w:rPr>
                <w:rFonts w:ascii="time" w:hAnsi="time"/>
                <w:sz w:val="20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需求清單、使用個案與流程圖。</w:t>
            </w:r>
          </w:p>
        </w:tc>
      </w:tr>
      <w:tr w:rsidR="0049413D" w:rsidRPr="0049413D" w14:paraId="6D86921A" w14:textId="77777777">
        <w:trPr>
          <w:jc w:val="center"/>
        </w:trPr>
        <w:tc>
          <w:tcPr>
            <w:tcW w:w="1757" w:type="dxa"/>
            <w:vAlign w:val="center"/>
          </w:tcPr>
          <w:p w14:paraId="0215E3D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資料庫建置</w:t>
            </w:r>
            <w:proofErr w:type="spellEnd"/>
          </w:p>
        </w:tc>
        <w:tc>
          <w:tcPr>
            <w:tcW w:w="4876" w:type="dxa"/>
            <w:vAlign w:val="center"/>
          </w:tcPr>
          <w:p w14:paraId="1CD34491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整理作物、病害與蟲害資料，建立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MySQL schema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init_db.sql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Alembic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migration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4D813AD0" w14:textId="77777777">
        <w:trPr>
          <w:jc w:val="center"/>
        </w:trPr>
        <w:tc>
          <w:tcPr>
            <w:tcW w:w="1757" w:type="dxa"/>
            <w:vAlign w:val="center"/>
          </w:tcPr>
          <w:p w14:paraId="5E9FEC5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後端開發</w:t>
            </w:r>
            <w:proofErr w:type="spellEnd"/>
          </w:p>
        </w:tc>
        <w:tc>
          <w:tcPr>
            <w:tcW w:w="4876" w:type="dxa"/>
            <w:vAlign w:val="center"/>
          </w:tcPr>
          <w:p w14:paraId="383B0ABE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FastAPI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服務與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API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7568F76E" w14:textId="77777777">
        <w:trPr>
          <w:jc w:val="center"/>
        </w:trPr>
        <w:tc>
          <w:tcPr>
            <w:tcW w:w="1757" w:type="dxa"/>
            <w:vAlign w:val="center"/>
          </w:tcPr>
          <w:p w14:paraId="71BA0B2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前端開發</w:t>
            </w:r>
            <w:proofErr w:type="spellEnd"/>
          </w:p>
        </w:tc>
        <w:tc>
          <w:tcPr>
            <w:tcW w:w="4876" w:type="dxa"/>
            <w:vAlign w:val="center"/>
          </w:tcPr>
          <w:p w14:paraId="094C112C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Android App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399E7430" w14:textId="77777777">
        <w:trPr>
          <w:jc w:val="center"/>
        </w:trPr>
        <w:tc>
          <w:tcPr>
            <w:tcW w:w="1757" w:type="dxa"/>
            <w:vAlign w:val="center"/>
          </w:tcPr>
          <w:p w14:paraId="56E9238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整合測試</w:t>
            </w:r>
            <w:proofErr w:type="spellEnd"/>
          </w:p>
        </w:tc>
        <w:tc>
          <w:tcPr>
            <w:tcW w:w="4876" w:type="dxa"/>
            <w:vAlign w:val="center"/>
          </w:tcPr>
          <w:p w14:paraId="4904F9E3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串接</w:t>
            </w:r>
            <w:r w:rsidRPr="0049413D">
              <w:rPr>
                <w:rFonts w:ascii="time" w:hAnsi="time"/>
                <w:sz w:val="20"/>
                <w:lang w:eastAsia="zh-TW"/>
              </w:rPr>
              <w:t xml:space="preserve"> Android </w:t>
            </w:r>
            <w:r w:rsidRPr="0049413D">
              <w:rPr>
                <w:rFonts w:ascii="time" w:hAnsi="time"/>
                <w:sz w:val="20"/>
                <w:lang w:eastAsia="zh-TW"/>
              </w:rPr>
              <w:t>與後端，驗證圖片上傳、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測試紀錄與錯誤修正。</w:t>
            </w:r>
          </w:p>
        </w:tc>
      </w:tr>
      <w:tr w:rsidR="0049413D" w:rsidRPr="0049413D" w14:paraId="6B217026" w14:textId="77777777">
        <w:trPr>
          <w:jc w:val="center"/>
        </w:trPr>
        <w:tc>
          <w:tcPr>
            <w:tcW w:w="1757" w:type="dxa"/>
            <w:vAlign w:val="center"/>
          </w:tcPr>
          <w:p w14:paraId="0EDC238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文件與交付</w:t>
            </w:r>
            <w:proofErr w:type="spellEnd"/>
          </w:p>
        </w:tc>
        <w:tc>
          <w:tcPr>
            <w:tcW w:w="4876" w:type="dxa"/>
            <w:vAlign w:val="center"/>
          </w:tcPr>
          <w:p w14:paraId="2E4B3CC5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交付文件與安裝包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</w:tbl>
    <w:p w14:paraId="7CD863BA" w14:textId="53E5D7B5" w:rsidR="003E18EE" w:rsidRPr="0049413D" w:rsidRDefault="003E18EE">
      <w:pPr>
        <w:rPr>
          <w:rFonts w:ascii="time" w:hAnsi="time" w:hint="eastAsia"/>
        </w:rPr>
      </w:pPr>
    </w:p>
    <w:p w14:paraId="339114CF" w14:textId="77777777" w:rsidR="003E18EE" w:rsidRPr="0049413D" w:rsidRDefault="003E18EE">
      <w:pPr>
        <w:spacing w:after="200"/>
        <w:rPr>
          <w:rFonts w:ascii="time" w:hAnsi="time" w:hint="eastAsia"/>
        </w:rPr>
      </w:pPr>
      <w:r w:rsidRPr="0049413D">
        <w:rPr>
          <w:rFonts w:ascii="time" w:hAnsi="time"/>
        </w:rPr>
        <w:br w:type="page"/>
      </w:r>
    </w:p>
    <w:p w14:paraId="1476D594" w14:textId="3DCB220B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26" w:name="_Toc230830384"/>
      <w:proofErr w:type="spellStart"/>
      <w:r w:rsidRPr="0049413D">
        <w:rPr>
          <w:rFonts w:ascii="time" w:eastAsia="標楷體" w:hAnsi="time"/>
          <w:color w:val="auto"/>
        </w:rPr>
        <w:t>專案組織與分工</w:t>
      </w:r>
      <w:bookmarkEnd w:id="26"/>
      <w:proofErr w:type="spellEnd"/>
    </w:p>
    <w:p w14:paraId="2DEC3DBF" w14:textId="66598691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27" w:name="_Toc230830432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4-2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專案組織與分工表</w:t>
      </w:r>
      <w:bookmarkEnd w:id="27"/>
    </w:p>
    <w:p w14:paraId="6343110A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1EF19EC0" w14:textId="78250526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28" w:name="_Toc230830385"/>
      <w:r w:rsidRPr="0049413D">
        <w:rPr>
          <w:rFonts w:ascii="time" w:eastAsia="標楷體" w:hAnsi="time"/>
          <w:color w:val="auto"/>
          <w:lang w:eastAsia="zh-TW"/>
        </w:rPr>
        <w:t>上傳</w:t>
      </w:r>
      <w:r w:rsidRPr="0049413D">
        <w:rPr>
          <w:rFonts w:ascii="time" w:eastAsia="標楷體" w:hAnsi="time"/>
          <w:color w:val="auto"/>
          <w:lang w:eastAsia="zh-TW"/>
        </w:rPr>
        <w:t>GitHub</w:t>
      </w:r>
      <w:r w:rsidRPr="0049413D">
        <w:rPr>
          <w:rFonts w:ascii="time" w:eastAsia="標楷體" w:hAnsi="time"/>
          <w:color w:val="auto"/>
          <w:lang w:eastAsia="zh-TW"/>
        </w:rPr>
        <w:t>紀錄</w:t>
      </w:r>
      <w:bookmarkEnd w:id="28"/>
    </w:p>
    <w:p w14:paraId="2E46FC1C" w14:textId="01D8884F" w:rsidR="007C4246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29" w:name="_Toc230830433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4-3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GitHub</w:t>
      </w:r>
      <w:r w:rsidRPr="0049413D">
        <w:rPr>
          <w:rFonts w:hint="eastAsia"/>
          <w:color w:val="auto"/>
        </w:rPr>
        <w:t>提交紀錄摘要表</w:t>
      </w:r>
      <w:bookmarkEnd w:id="29"/>
    </w:p>
    <w:p w14:paraId="5E98A8F0" w14:textId="6B015C83" w:rsidR="00091F38" w:rsidRPr="0049413D" w:rsidRDefault="00091F38">
      <w:pPr>
        <w:spacing w:after="20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318AB9B9" w14:textId="3554392C" w:rsidR="00036C49" w:rsidRPr="0049413D" w:rsidRDefault="00000000">
      <w:pPr>
        <w:pStyle w:val="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30" w:name="_Toc230830386"/>
      <w:proofErr w:type="spellStart"/>
      <w:r w:rsidRPr="0049413D">
        <w:rPr>
          <w:rFonts w:ascii="time" w:eastAsia="標楷體" w:hAnsi="time"/>
          <w:color w:val="auto"/>
        </w:rPr>
        <w:t>需求模型</w:t>
      </w:r>
      <w:bookmarkEnd w:id="30"/>
      <w:proofErr w:type="spellEnd"/>
    </w:p>
    <w:p w14:paraId="52F0CAA1" w14:textId="2DD6E3A4" w:rsidR="00036C49" w:rsidRPr="0049413D" w:rsidRDefault="00000000" w:rsidP="00666B5D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31" w:name="_Toc230830387"/>
      <w:proofErr w:type="spellStart"/>
      <w:r w:rsidRPr="0049413D">
        <w:rPr>
          <w:rFonts w:ascii="time" w:eastAsia="標楷體" w:hAnsi="time"/>
          <w:color w:val="auto"/>
        </w:rPr>
        <w:t>使用者需求</w:t>
      </w:r>
      <w:bookmarkEnd w:id="31"/>
      <w:proofErr w:type="spellEnd"/>
    </w:p>
    <w:p w14:paraId="7A2E4969" w14:textId="66455704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32" w:name="_Toc230830434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5-1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功能需求清單表</w:t>
      </w:r>
      <w:bookmarkEnd w:id="32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819"/>
      </w:tblGrid>
      <w:tr w:rsidR="0049413D" w:rsidRPr="0049413D" w14:paraId="6CE3E176" w14:textId="77777777">
        <w:trPr>
          <w:jc w:val="center"/>
        </w:trPr>
        <w:tc>
          <w:tcPr>
            <w:tcW w:w="1134" w:type="dxa"/>
            <w:shd w:val="clear" w:color="auto" w:fill="DDEAD7"/>
            <w:vAlign w:val="center"/>
          </w:tcPr>
          <w:p w14:paraId="7A9A6B3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編號</w:t>
            </w:r>
            <w:proofErr w:type="spellEnd"/>
          </w:p>
        </w:tc>
        <w:tc>
          <w:tcPr>
            <w:tcW w:w="3402" w:type="dxa"/>
            <w:shd w:val="clear" w:color="auto" w:fill="DDEAD7"/>
            <w:vAlign w:val="center"/>
          </w:tcPr>
          <w:p w14:paraId="1110DA7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對應程式</w:t>
            </w:r>
            <w:proofErr w:type="spellEnd"/>
          </w:p>
        </w:tc>
      </w:tr>
      <w:tr w:rsidR="0049413D" w:rsidRPr="0049413D" w14:paraId="38F6A4AA" w14:textId="77777777">
        <w:trPr>
          <w:jc w:val="center"/>
        </w:trPr>
        <w:tc>
          <w:tcPr>
            <w:tcW w:w="1134" w:type="dxa"/>
            <w:vAlign w:val="center"/>
          </w:tcPr>
          <w:p w14:paraId="7D4D4F9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19F3716F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auth.py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LoginActivity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RegisterActivity</w:t>
            </w:r>
            <w:proofErr w:type="spellEnd"/>
          </w:p>
        </w:tc>
      </w:tr>
      <w:tr w:rsidR="0049413D" w:rsidRPr="0049413D" w14:paraId="48D9ED2A" w14:textId="77777777">
        <w:trPr>
          <w:jc w:val="center"/>
        </w:trPr>
        <w:tc>
          <w:tcPr>
            <w:tcW w:w="1134" w:type="dxa"/>
            <w:vAlign w:val="center"/>
          </w:tcPr>
          <w:p w14:paraId="6917D14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FR-02</w:t>
            </w:r>
          </w:p>
        </w:tc>
        <w:tc>
          <w:tcPr>
            <w:tcW w:w="3402" w:type="dxa"/>
            <w:vAlign w:val="center"/>
          </w:tcPr>
          <w:p w14:paraId="51C410CB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使用者可上傳植物照片並取得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diaries.py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ai.py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UploadActivity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DiagnoseProgressActivity</w:t>
            </w:r>
            <w:proofErr w:type="spellEnd"/>
          </w:p>
        </w:tc>
      </w:tr>
      <w:tr w:rsidR="0049413D" w:rsidRPr="0049413D" w14:paraId="469F18DF" w14:textId="77777777">
        <w:trPr>
          <w:jc w:val="center"/>
        </w:trPr>
        <w:tc>
          <w:tcPr>
            <w:tcW w:w="1134" w:type="dxa"/>
            <w:vAlign w:val="center"/>
          </w:tcPr>
          <w:p w14:paraId="6B6C3DA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FR-03</w:t>
            </w:r>
          </w:p>
        </w:tc>
        <w:tc>
          <w:tcPr>
            <w:tcW w:w="3402" w:type="dxa"/>
            <w:vAlign w:val="center"/>
          </w:tcPr>
          <w:p w14:paraId="3285D788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plant_diary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save_to_db</w:t>
            </w:r>
            <w:proofErr w:type="spellEnd"/>
          </w:p>
        </w:tc>
      </w:tr>
      <w:tr w:rsidR="0049413D" w:rsidRPr="0049413D" w14:paraId="5C1CEEEB" w14:textId="77777777">
        <w:trPr>
          <w:jc w:val="center"/>
        </w:trPr>
        <w:tc>
          <w:tcPr>
            <w:tcW w:w="1134" w:type="dxa"/>
            <w:vAlign w:val="center"/>
          </w:tcPr>
          <w:p w14:paraId="608A03E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FR-04</w:t>
            </w:r>
          </w:p>
        </w:tc>
        <w:tc>
          <w:tcPr>
            <w:tcW w:w="3402" w:type="dxa"/>
            <w:vAlign w:val="center"/>
          </w:tcPr>
          <w:p w14:paraId="29C43CB6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GET /</w:t>
            </w:r>
            <w:proofErr w:type="spellStart"/>
            <w:r w:rsidRPr="0049413D">
              <w:rPr>
                <w:rFonts w:ascii="time" w:hAnsi="time"/>
                <w:sz w:val="20"/>
              </w:rPr>
              <w:t>diaries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GET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/diaries/{id}</w:t>
            </w:r>
            <w:r w:rsidRPr="0049413D">
              <w:rPr>
                <w:rFonts w:ascii="time" w:hAnsi="time"/>
                <w:sz w:val="20"/>
              </w:rPr>
              <w:t>、</w:t>
            </w:r>
            <w:proofErr w:type="spellStart"/>
            <w:r w:rsidRPr="0049413D">
              <w:rPr>
                <w:rFonts w:ascii="time" w:hAnsi="time"/>
                <w:sz w:val="20"/>
              </w:rPr>
              <w:t>HistoryListActivity</w:t>
            </w:r>
            <w:proofErr w:type="spellEnd"/>
          </w:p>
        </w:tc>
      </w:tr>
      <w:tr w:rsidR="0049413D" w:rsidRPr="0049413D" w14:paraId="410AB010" w14:textId="77777777">
        <w:trPr>
          <w:jc w:val="center"/>
        </w:trPr>
        <w:tc>
          <w:tcPr>
            <w:tcW w:w="1134" w:type="dxa"/>
            <w:vAlign w:val="center"/>
          </w:tcPr>
          <w:p w14:paraId="5D06875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FR-05</w:t>
            </w:r>
          </w:p>
        </w:tc>
        <w:tc>
          <w:tcPr>
            <w:tcW w:w="3402" w:type="dxa"/>
            <w:vAlign w:val="center"/>
          </w:tcPr>
          <w:p w14:paraId="5E83B407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admin.py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dashboard.html</w:t>
            </w:r>
          </w:p>
        </w:tc>
      </w:tr>
      <w:tr w:rsidR="00036C49" w:rsidRPr="0049413D" w14:paraId="5CEAE929" w14:textId="77777777">
        <w:trPr>
          <w:jc w:val="center"/>
        </w:trPr>
        <w:tc>
          <w:tcPr>
            <w:tcW w:w="1134" w:type="dxa"/>
            <w:vAlign w:val="center"/>
          </w:tcPr>
          <w:p w14:paraId="52111AA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FR-06</w:t>
            </w:r>
          </w:p>
        </w:tc>
        <w:tc>
          <w:tcPr>
            <w:tcW w:w="3402" w:type="dxa"/>
            <w:vAlign w:val="center"/>
          </w:tcPr>
          <w:p w14:paraId="75390F8C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系統可寄送</w:t>
            </w:r>
            <w:r w:rsidRPr="0049413D">
              <w:rPr>
                <w:rFonts w:ascii="time" w:hAnsi="time"/>
                <w:sz w:val="20"/>
                <w:lang w:eastAsia="zh-TW"/>
              </w:rPr>
              <w:t>Email</w:t>
            </w:r>
            <w:r w:rsidRPr="0049413D">
              <w:rPr>
                <w:rFonts w:ascii="time" w:hAnsi="time"/>
                <w:sz w:val="20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account_recovery.py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email.py</w:t>
            </w:r>
          </w:p>
        </w:tc>
      </w:tr>
    </w:tbl>
    <w:p w14:paraId="3AFFB797" w14:textId="77777777" w:rsidR="00036C49" w:rsidRPr="0049413D" w:rsidRDefault="00036C49">
      <w:pPr>
        <w:rPr>
          <w:rFonts w:ascii="time" w:hAnsi="time" w:hint="eastAsia"/>
        </w:rPr>
      </w:pPr>
    </w:p>
    <w:p w14:paraId="7F32F2B2" w14:textId="4851718E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33" w:name="_Toc230830435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5-1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非功能需求清單表</w:t>
      </w:r>
      <w:bookmarkEnd w:id="33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819"/>
      </w:tblGrid>
      <w:tr w:rsidR="0049413D" w:rsidRPr="0049413D" w14:paraId="0C74B00B" w14:textId="77777777">
        <w:trPr>
          <w:jc w:val="center"/>
        </w:trPr>
        <w:tc>
          <w:tcPr>
            <w:tcW w:w="1134" w:type="dxa"/>
            <w:shd w:val="clear" w:color="auto" w:fill="DDEAD7"/>
            <w:vAlign w:val="center"/>
          </w:tcPr>
          <w:p w14:paraId="6095848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編號</w:t>
            </w:r>
            <w:proofErr w:type="spellEnd"/>
          </w:p>
        </w:tc>
        <w:tc>
          <w:tcPr>
            <w:tcW w:w="3402" w:type="dxa"/>
            <w:shd w:val="clear" w:color="auto" w:fill="DDEAD7"/>
            <w:vAlign w:val="center"/>
          </w:tcPr>
          <w:p w14:paraId="6309542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說明</w:t>
            </w:r>
            <w:proofErr w:type="spellEnd"/>
          </w:p>
        </w:tc>
      </w:tr>
      <w:tr w:rsidR="0049413D" w:rsidRPr="0049413D" w14:paraId="103961F9" w14:textId="77777777">
        <w:trPr>
          <w:jc w:val="center"/>
        </w:trPr>
        <w:tc>
          <w:tcPr>
            <w:tcW w:w="1134" w:type="dxa"/>
            <w:vAlign w:val="center"/>
          </w:tcPr>
          <w:p w14:paraId="73924F0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4EEE2F0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JWT</w:t>
            </w:r>
            <w:r w:rsidRPr="0049413D">
              <w:rPr>
                <w:rFonts w:ascii="time" w:hAnsi="time"/>
                <w:sz w:val="20"/>
                <w:lang w:eastAsia="zh-TW"/>
              </w:rPr>
              <w:t>驗證、密碼雜湊、一次性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；正式環境需補</w:t>
            </w:r>
            <w:r w:rsidRPr="0049413D">
              <w:rPr>
                <w:rFonts w:ascii="time" w:hAnsi="time"/>
                <w:sz w:val="20"/>
                <w:lang w:eastAsia="zh-TW"/>
              </w:rPr>
              <w:t>CORS</w:t>
            </w:r>
            <w:r w:rsidRPr="0049413D">
              <w:rPr>
                <w:rFonts w:ascii="time" w:hAnsi="time"/>
                <w:sz w:val="20"/>
                <w:lang w:eastAsia="zh-TW"/>
              </w:rPr>
              <w:t>與管理者權限。</w:t>
            </w:r>
          </w:p>
        </w:tc>
      </w:tr>
      <w:tr w:rsidR="0049413D" w:rsidRPr="0049413D" w14:paraId="49A487A4" w14:textId="77777777">
        <w:trPr>
          <w:jc w:val="center"/>
        </w:trPr>
        <w:tc>
          <w:tcPr>
            <w:tcW w:w="1134" w:type="dxa"/>
            <w:vAlign w:val="center"/>
          </w:tcPr>
          <w:p w14:paraId="04703ACB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NFR-02</w:t>
            </w:r>
          </w:p>
        </w:tc>
        <w:tc>
          <w:tcPr>
            <w:tcW w:w="3402" w:type="dxa"/>
            <w:vAlign w:val="center"/>
          </w:tcPr>
          <w:p w14:paraId="608C2D1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後端分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routers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services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schemas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db</w:t>
            </w:r>
            <w:r w:rsidRPr="0049413D">
              <w:rPr>
                <w:rFonts w:ascii="time" w:hAnsi="time"/>
                <w:sz w:val="20"/>
              </w:rPr>
              <w:t>；</w:t>
            </w:r>
            <w:r w:rsidRPr="0049413D">
              <w:rPr>
                <w:rFonts w:ascii="time" w:hAnsi="time"/>
                <w:sz w:val="20"/>
              </w:rPr>
              <w:t>Android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r w:rsidRPr="0049413D">
              <w:rPr>
                <w:rFonts w:ascii="time" w:hAnsi="time"/>
                <w:sz w:val="20"/>
              </w:rPr>
              <w:t>依</w:t>
            </w:r>
            <w:r w:rsidRPr="0049413D">
              <w:rPr>
                <w:rFonts w:ascii="time" w:hAnsi="time"/>
                <w:sz w:val="20"/>
              </w:rPr>
              <w:t xml:space="preserve"> Activity </w:t>
            </w:r>
            <w:proofErr w:type="spellStart"/>
            <w:r w:rsidRPr="0049413D">
              <w:rPr>
                <w:rFonts w:ascii="time" w:hAnsi="time"/>
                <w:sz w:val="20"/>
              </w:rPr>
              <w:t>分頁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15427EBA" w14:textId="77777777">
        <w:trPr>
          <w:jc w:val="center"/>
        </w:trPr>
        <w:tc>
          <w:tcPr>
            <w:tcW w:w="1134" w:type="dxa"/>
            <w:vAlign w:val="center"/>
          </w:tcPr>
          <w:p w14:paraId="47F47EB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NFR-03</w:t>
            </w:r>
          </w:p>
        </w:tc>
        <w:tc>
          <w:tcPr>
            <w:tcW w:w="3402" w:type="dxa"/>
            <w:vAlign w:val="center"/>
          </w:tcPr>
          <w:p w14:paraId="09ADE7A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提供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Dockerfile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docker-compose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gramStart"/>
            <w:r w:rsidRPr="0049413D">
              <w:rPr>
                <w:rFonts w:ascii="time" w:hAnsi="time"/>
                <w:sz w:val="20"/>
              </w:rPr>
              <w:t>與</w:t>
            </w:r>
            <w:r w:rsidRPr="0049413D">
              <w:rPr>
                <w:rFonts w:ascii="time" w:hAnsi="time"/>
                <w:sz w:val="20"/>
              </w:rPr>
              <w:t xml:space="preserve"> .</w:t>
            </w:r>
            <w:proofErr w:type="spellStart"/>
            <w:r w:rsidRPr="0049413D">
              <w:rPr>
                <w:rFonts w:ascii="time" w:hAnsi="time"/>
                <w:sz w:val="20"/>
              </w:rPr>
              <w:t>env</w:t>
            </w:r>
            <w:proofErr w:type="gramEnd"/>
            <w:r w:rsidRPr="0049413D">
              <w:rPr>
                <w:rFonts w:ascii="time" w:hAnsi="time"/>
                <w:sz w:val="20"/>
              </w:rPr>
              <w:t>.example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2BCBD0BA" w14:textId="77777777">
        <w:trPr>
          <w:jc w:val="center"/>
        </w:trPr>
        <w:tc>
          <w:tcPr>
            <w:tcW w:w="1134" w:type="dxa"/>
            <w:vAlign w:val="center"/>
          </w:tcPr>
          <w:p w14:paraId="3304560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NFR-04</w:t>
            </w:r>
          </w:p>
        </w:tc>
        <w:tc>
          <w:tcPr>
            <w:tcW w:w="3402" w:type="dxa"/>
            <w:vAlign w:val="center"/>
          </w:tcPr>
          <w:p w14:paraId="4865F83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以按鈕與進度頁呈現主要流程，降低操作難度。</w:t>
            </w:r>
          </w:p>
        </w:tc>
      </w:tr>
      <w:tr w:rsidR="0049413D" w:rsidRPr="0049413D" w14:paraId="18532A78" w14:textId="77777777">
        <w:trPr>
          <w:jc w:val="center"/>
        </w:trPr>
        <w:tc>
          <w:tcPr>
            <w:tcW w:w="1134" w:type="dxa"/>
            <w:vAlign w:val="center"/>
          </w:tcPr>
          <w:p w14:paraId="45132EB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NFR-05</w:t>
            </w:r>
          </w:p>
        </w:tc>
        <w:tc>
          <w:tcPr>
            <w:tcW w:w="3402" w:type="dxa"/>
            <w:vAlign w:val="center"/>
          </w:tcPr>
          <w:p w14:paraId="0BF4C0D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結果需增加</w:t>
            </w:r>
            <w:r w:rsidRPr="0049413D">
              <w:rPr>
                <w:rFonts w:ascii="time" w:hAnsi="time"/>
                <w:sz w:val="20"/>
                <w:lang w:eastAsia="zh-TW"/>
              </w:rPr>
              <w:t>schema</w:t>
            </w:r>
            <w:r w:rsidRPr="0049413D">
              <w:rPr>
                <w:rFonts w:ascii="time" w:hAnsi="time"/>
                <w:sz w:val="20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5A48FC84" w14:textId="77777777" w:rsidR="00036C49" w:rsidRPr="0049413D" w:rsidRDefault="00000000">
      <w:pPr>
        <w:jc w:val="center"/>
        <w:rPr>
          <w:rFonts w:ascii="time" w:hAnsi="time" w:hint="eastAsia"/>
        </w:rPr>
      </w:pPr>
      <w:r w:rsidRPr="0049413D">
        <w:rPr>
          <w:rFonts w:ascii="time" w:hAnsi="time"/>
          <w:noProof/>
        </w:rPr>
        <w:lastRenderedPageBreak/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7AB5C41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34" w:name="_Toc230910120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5-1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功能分解圖</w:t>
      </w:r>
      <w:bookmarkEnd w:id="34"/>
    </w:p>
    <w:p w14:paraId="1BE02166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06DF770" w14:textId="0D746345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35" w:name="_Toc230830388"/>
      <w:r w:rsidRPr="0049413D">
        <w:rPr>
          <w:rFonts w:ascii="time" w:eastAsia="標楷體" w:hAnsi="time"/>
          <w:color w:val="auto"/>
          <w:lang w:eastAsia="zh-TW"/>
        </w:rPr>
        <w:t>使用個案圖</w:t>
      </w:r>
      <w:bookmarkEnd w:id="35"/>
    </w:p>
    <w:p w14:paraId="222B4BB8" w14:textId="262C94E6" w:rsidR="00091F38" w:rsidRPr="0049413D" w:rsidRDefault="00000000" w:rsidP="006419C8">
      <w:pPr>
        <w:jc w:val="center"/>
        <w:rPr>
          <w:rFonts w:ascii="time" w:hAnsi="time" w:hint="eastAsia"/>
          <w:lang w:eastAsia="zh-TW"/>
        </w:rPr>
      </w:pPr>
      <w:r w:rsidRPr="0049413D">
        <w:rPr>
          <w:rFonts w:ascii="time" w:hAnsi="time"/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648F7CE1" w:rsidR="006419C8" w:rsidRPr="0049413D" w:rsidRDefault="006419C8" w:rsidP="006419C8">
      <w:pPr>
        <w:pStyle w:val="af7"/>
        <w:jc w:val="center"/>
        <w:rPr>
          <w:color w:val="auto"/>
        </w:rPr>
      </w:pPr>
      <w:bookmarkStart w:id="36" w:name="_Toc230910121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5-2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使用個案圖</w:t>
      </w:r>
      <w:bookmarkEnd w:id="36"/>
    </w:p>
    <w:p w14:paraId="519E318C" w14:textId="77777777" w:rsidR="00091F38" w:rsidRPr="0049413D" w:rsidRDefault="00091F38">
      <w:pPr>
        <w:spacing w:after="200"/>
        <w:rPr>
          <w:rFonts w:ascii="time" w:hAnsi="time" w:hint="eastAsia"/>
          <w:bCs/>
          <w:sz w:val="24"/>
          <w:szCs w:val="1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0CBF32B3" w14:textId="77777777" w:rsidR="00036C49" w:rsidRPr="0049413D" w:rsidRDefault="00036C49">
      <w:pPr>
        <w:pStyle w:val="af7"/>
        <w:jc w:val="center"/>
        <w:rPr>
          <w:rFonts w:ascii="time" w:hAnsi="time" w:hint="eastAsia"/>
          <w:color w:val="auto"/>
          <w:lang w:eastAsia="zh-TW"/>
        </w:rPr>
      </w:pPr>
    </w:p>
    <w:p w14:paraId="7204A114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5CE504DC" w14:textId="248C2F99" w:rsidR="00036C49" w:rsidRPr="0049413D" w:rsidRDefault="00000000" w:rsidP="006419C8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37" w:name="_Toc230830389"/>
      <w:r w:rsidRPr="0049413D">
        <w:rPr>
          <w:rFonts w:ascii="time" w:eastAsia="標楷體" w:hAnsi="time"/>
          <w:color w:val="auto"/>
          <w:lang w:eastAsia="zh-TW"/>
        </w:rPr>
        <w:t>使用個案描述</w:t>
      </w:r>
      <w:bookmarkEnd w:id="37"/>
    </w:p>
    <w:p w14:paraId="7E6277F2" w14:textId="74D322C2" w:rsidR="006419C8" w:rsidRPr="0049413D" w:rsidRDefault="006419C8" w:rsidP="006419C8">
      <w:pPr>
        <w:pStyle w:val="af7"/>
        <w:keepNext/>
        <w:jc w:val="center"/>
        <w:rPr>
          <w:color w:val="auto"/>
        </w:rPr>
      </w:pPr>
      <w:bookmarkStart w:id="38" w:name="_Toc230830436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5-3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表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使用個案描述表</w:t>
      </w:r>
      <w:bookmarkEnd w:id="38"/>
    </w:p>
    <w:tbl>
      <w:tblPr>
        <w:tblStyle w:val="aff2"/>
        <w:tblW w:w="10034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587"/>
        <w:gridCol w:w="1927"/>
        <w:gridCol w:w="3118"/>
        <w:gridCol w:w="1701"/>
      </w:tblGrid>
      <w:tr w:rsidR="0049413D" w:rsidRPr="0049413D" w14:paraId="35F38153" w14:textId="77777777">
        <w:trPr>
          <w:jc w:val="center"/>
        </w:trPr>
        <w:tc>
          <w:tcPr>
            <w:tcW w:w="1701" w:type="dxa"/>
            <w:shd w:val="clear" w:color="auto" w:fill="DDEAD7"/>
            <w:vAlign w:val="center"/>
          </w:tcPr>
          <w:p w14:paraId="58F8492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使用個案</w:t>
            </w:r>
            <w:proofErr w:type="spellEnd"/>
          </w:p>
        </w:tc>
        <w:tc>
          <w:tcPr>
            <w:tcW w:w="1587" w:type="dxa"/>
            <w:shd w:val="clear" w:color="auto" w:fill="DDEAD7"/>
            <w:vAlign w:val="center"/>
          </w:tcPr>
          <w:p w14:paraId="481A75B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主要參與者</w:t>
            </w:r>
            <w:proofErr w:type="spellEnd"/>
          </w:p>
        </w:tc>
        <w:tc>
          <w:tcPr>
            <w:tcW w:w="1927" w:type="dxa"/>
            <w:shd w:val="clear" w:color="auto" w:fill="DDEAD7"/>
            <w:vAlign w:val="center"/>
          </w:tcPr>
          <w:p w14:paraId="3A21E70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前置條件</w:t>
            </w:r>
            <w:proofErr w:type="spellEnd"/>
          </w:p>
        </w:tc>
        <w:tc>
          <w:tcPr>
            <w:tcW w:w="3118" w:type="dxa"/>
            <w:shd w:val="clear" w:color="auto" w:fill="DDEAD7"/>
            <w:vAlign w:val="center"/>
          </w:tcPr>
          <w:p w14:paraId="41AA098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主要流程</w:t>
            </w:r>
            <w:proofErr w:type="spellEnd"/>
          </w:p>
        </w:tc>
        <w:tc>
          <w:tcPr>
            <w:tcW w:w="1701" w:type="dxa"/>
            <w:shd w:val="clear" w:color="auto" w:fill="DDEAD7"/>
            <w:vAlign w:val="center"/>
          </w:tcPr>
          <w:p w14:paraId="333C938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例外</w:t>
            </w:r>
            <w:proofErr w:type="spellEnd"/>
          </w:p>
        </w:tc>
      </w:tr>
      <w:tr w:rsidR="0049413D" w:rsidRPr="0049413D" w14:paraId="4AB6D3D0" w14:textId="77777777">
        <w:trPr>
          <w:jc w:val="center"/>
        </w:trPr>
        <w:tc>
          <w:tcPr>
            <w:tcW w:w="1701" w:type="dxa"/>
            <w:vAlign w:val="center"/>
          </w:tcPr>
          <w:p w14:paraId="59B50F3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登入</w:t>
            </w:r>
            <w:proofErr w:type="spellEnd"/>
          </w:p>
        </w:tc>
        <w:tc>
          <w:tcPr>
            <w:tcW w:w="1587" w:type="dxa"/>
            <w:vAlign w:val="center"/>
          </w:tcPr>
          <w:p w14:paraId="121678F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032A90F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已註冊且信箱已驗證</w:t>
            </w:r>
            <w:proofErr w:type="spellEnd"/>
          </w:p>
        </w:tc>
        <w:tc>
          <w:tcPr>
            <w:tcW w:w="3118" w:type="dxa"/>
            <w:vAlign w:val="center"/>
          </w:tcPr>
          <w:p w14:paraId="13081E4A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輸</w:t>
            </w: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入帳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密，後端驗證後回傳</w:t>
            </w:r>
            <w:r w:rsidRPr="0049413D">
              <w:rPr>
                <w:rFonts w:ascii="time" w:hAnsi="time"/>
                <w:sz w:val="20"/>
                <w:lang w:eastAsia="zh-TW"/>
              </w:rPr>
              <w:t>JWT</w:t>
            </w:r>
            <w:r w:rsidRPr="0049413D">
              <w:rPr>
                <w:rFonts w:ascii="time" w:hAnsi="time"/>
                <w:sz w:val="20"/>
                <w:lang w:eastAsia="zh-TW"/>
              </w:rPr>
              <w:t>，</w:t>
            </w: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保存登入狀態。</w:t>
            </w:r>
          </w:p>
        </w:tc>
        <w:tc>
          <w:tcPr>
            <w:tcW w:w="1701" w:type="dxa"/>
            <w:vAlign w:val="center"/>
          </w:tcPr>
          <w:p w14:paraId="397EA619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proofErr w:type="gramStart"/>
            <w:r w:rsidRPr="0049413D">
              <w:rPr>
                <w:rFonts w:ascii="time" w:hAnsi="time"/>
                <w:sz w:val="20"/>
                <w:lang w:eastAsia="zh-TW"/>
              </w:rPr>
              <w:t>帳密錯誤</w:t>
            </w:r>
            <w:proofErr w:type="gramEnd"/>
            <w:r w:rsidRPr="0049413D">
              <w:rPr>
                <w:rFonts w:ascii="time" w:hAnsi="time"/>
                <w:sz w:val="20"/>
                <w:lang w:eastAsia="zh-TW"/>
              </w:rPr>
              <w:t>或未驗證信箱時拒絕登入。</w:t>
            </w:r>
          </w:p>
        </w:tc>
      </w:tr>
      <w:tr w:rsidR="0049413D" w:rsidRPr="0049413D" w14:paraId="023FEDE9" w14:textId="77777777">
        <w:trPr>
          <w:jc w:val="center"/>
        </w:trPr>
        <w:tc>
          <w:tcPr>
            <w:tcW w:w="1701" w:type="dxa"/>
            <w:vAlign w:val="center"/>
          </w:tcPr>
          <w:p w14:paraId="62E8BE6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植物診斷</w:t>
            </w:r>
            <w:proofErr w:type="spellEnd"/>
          </w:p>
        </w:tc>
        <w:tc>
          <w:tcPr>
            <w:tcW w:w="1587" w:type="dxa"/>
            <w:vAlign w:val="center"/>
          </w:tcPr>
          <w:p w14:paraId="15DC9E0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4BA83A8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已登入並選取照片</w:t>
            </w:r>
            <w:proofErr w:type="spellEnd"/>
          </w:p>
        </w:tc>
        <w:tc>
          <w:tcPr>
            <w:tcW w:w="3118" w:type="dxa"/>
            <w:vAlign w:val="center"/>
          </w:tcPr>
          <w:p w14:paraId="0FD94247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上傳圖片，後端呼叫</w:t>
            </w:r>
            <w:r w:rsidRPr="0049413D">
              <w:rPr>
                <w:rFonts w:ascii="time" w:hAnsi="time"/>
                <w:sz w:val="20"/>
                <w:lang w:eastAsia="zh-TW"/>
              </w:rPr>
              <w:t>Gemini</w:t>
            </w:r>
            <w:r w:rsidRPr="0049413D">
              <w:rPr>
                <w:rFonts w:ascii="time" w:hAnsi="time"/>
                <w:sz w:val="20"/>
                <w:lang w:eastAsia="zh-TW"/>
              </w:rPr>
              <w:t>，寫入日誌後回傳診斷結果。</w:t>
            </w:r>
          </w:p>
        </w:tc>
        <w:tc>
          <w:tcPr>
            <w:tcW w:w="1701" w:type="dxa"/>
            <w:vAlign w:val="center"/>
          </w:tcPr>
          <w:p w14:paraId="1CD06859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低信心、非圖片、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失敗或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過期。</w:t>
            </w:r>
          </w:p>
        </w:tc>
      </w:tr>
      <w:tr w:rsidR="0049413D" w:rsidRPr="0049413D" w14:paraId="72FB5DA1" w14:textId="77777777">
        <w:trPr>
          <w:jc w:val="center"/>
        </w:trPr>
        <w:tc>
          <w:tcPr>
            <w:tcW w:w="1701" w:type="dxa"/>
            <w:vAlign w:val="center"/>
          </w:tcPr>
          <w:p w14:paraId="6996B35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查詢歷史</w:t>
            </w:r>
            <w:proofErr w:type="spellEnd"/>
          </w:p>
        </w:tc>
        <w:tc>
          <w:tcPr>
            <w:tcW w:w="1587" w:type="dxa"/>
            <w:vAlign w:val="center"/>
          </w:tcPr>
          <w:p w14:paraId="556C386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33BC9FA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已登入且有診斷資料</w:t>
            </w:r>
            <w:proofErr w:type="spellEnd"/>
          </w:p>
        </w:tc>
        <w:tc>
          <w:tcPr>
            <w:tcW w:w="3118" w:type="dxa"/>
            <w:vAlign w:val="center"/>
          </w:tcPr>
          <w:p w14:paraId="6646D55D" w14:textId="77777777" w:rsidR="00036C49" w:rsidRPr="0049413D" w:rsidRDefault="00000000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呼叫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GET /diaries </w:t>
            </w:r>
            <w:proofErr w:type="spellStart"/>
            <w:r w:rsidRPr="0049413D">
              <w:rPr>
                <w:rFonts w:ascii="time" w:hAnsi="time"/>
                <w:sz w:val="20"/>
              </w:rPr>
              <w:t>顯示清單，點擊後取得單筆詳情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  <w:tc>
          <w:tcPr>
            <w:tcW w:w="1701" w:type="dxa"/>
            <w:vAlign w:val="center"/>
          </w:tcPr>
          <w:p w14:paraId="467433FD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無資料、網路失敗或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過期。</w:t>
            </w:r>
          </w:p>
        </w:tc>
      </w:tr>
      <w:tr w:rsidR="00036C49" w:rsidRPr="0049413D" w14:paraId="1E882AA9" w14:textId="77777777">
        <w:trPr>
          <w:jc w:val="center"/>
        </w:trPr>
        <w:tc>
          <w:tcPr>
            <w:tcW w:w="1701" w:type="dxa"/>
            <w:vAlign w:val="center"/>
          </w:tcPr>
          <w:p w14:paraId="3043D8D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管理紀錄</w:t>
            </w:r>
            <w:proofErr w:type="spellEnd"/>
          </w:p>
        </w:tc>
        <w:tc>
          <w:tcPr>
            <w:tcW w:w="1587" w:type="dxa"/>
            <w:vAlign w:val="center"/>
          </w:tcPr>
          <w:p w14:paraId="35E23A3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管理者</w:t>
            </w:r>
            <w:proofErr w:type="spellEnd"/>
          </w:p>
        </w:tc>
        <w:tc>
          <w:tcPr>
            <w:tcW w:w="1927" w:type="dxa"/>
            <w:vAlign w:val="center"/>
          </w:tcPr>
          <w:p w14:paraId="42E06430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管理員登入</w:t>
            </w:r>
            <w:proofErr w:type="spellEnd"/>
          </w:p>
        </w:tc>
        <w:tc>
          <w:tcPr>
            <w:tcW w:w="3118" w:type="dxa"/>
            <w:vAlign w:val="center"/>
          </w:tcPr>
          <w:p w14:paraId="35706A38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進入後台查看所有日誌資料。</w:t>
            </w:r>
          </w:p>
        </w:tc>
        <w:tc>
          <w:tcPr>
            <w:tcW w:w="1701" w:type="dxa"/>
            <w:vAlign w:val="center"/>
          </w:tcPr>
          <w:p w14:paraId="34A7A59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目前需補權限限制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</w:tbl>
    <w:p w14:paraId="68D94D97" w14:textId="77777777" w:rsidR="00036C49" w:rsidRPr="0049413D" w:rsidRDefault="00036C49">
      <w:pPr>
        <w:rPr>
          <w:rFonts w:ascii="time" w:hAnsi="time" w:hint="eastAsia"/>
        </w:rPr>
      </w:pPr>
    </w:p>
    <w:p w14:paraId="6FF07613" w14:textId="03CC0D42" w:rsidR="00036C49" w:rsidRPr="0049413D" w:rsidRDefault="00000000" w:rsidP="006419C8">
      <w:pPr>
        <w:jc w:val="center"/>
        <w:rPr>
          <w:rFonts w:ascii="time" w:hAnsi="time" w:hint="eastAsia"/>
          <w:lang w:eastAsia="zh-TW"/>
        </w:rPr>
      </w:pPr>
      <w:r w:rsidRPr="0049413D">
        <w:rPr>
          <w:rFonts w:ascii="time" w:hAnsi="time"/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593E0272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39" w:name="_Toc230910122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5-3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診斷流程活動圖</w:t>
      </w:r>
      <w:bookmarkEnd w:id="39"/>
    </w:p>
    <w:p w14:paraId="3AFF8614" w14:textId="395EC680" w:rsidR="00036C49" w:rsidRDefault="00000000">
      <w:pPr>
        <w:pStyle w:val="21"/>
        <w:rPr>
          <w:rFonts w:ascii="time" w:eastAsia="標楷體" w:hAnsi="time"/>
          <w:color w:val="auto"/>
          <w:lang w:eastAsia="zh-TW"/>
        </w:rPr>
      </w:pPr>
      <w:bookmarkStart w:id="40" w:name="_Toc230830390"/>
      <w:r w:rsidRPr="0049413D">
        <w:rPr>
          <w:rFonts w:ascii="time" w:eastAsia="標楷體" w:hAnsi="time"/>
          <w:color w:val="auto"/>
          <w:lang w:eastAsia="zh-TW"/>
        </w:rPr>
        <w:lastRenderedPageBreak/>
        <w:t>分析類別圖</w:t>
      </w:r>
      <w:bookmarkEnd w:id="40"/>
    </w:p>
    <w:p w14:paraId="70DBEDB7" w14:textId="46D4D8B3" w:rsidR="00BB7F0A" w:rsidRDefault="00BB7F0A" w:rsidP="00BB7F0A">
      <w:pPr>
        <w:rPr>
          <w:lang w:eastAsia="zh-TW"/>
        </w:rPr>
      </w:pPr>
      <w:r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1F772BEA" w:rsidR="00BB7F0A" w:rsidRPr="00BB7F0A" w:rsidRDefault="00BB7F0A" w:rsidP="00BB7F0A">
      <w:pPr>
        <w:pStyle w:val="af7"/>
        <w:jc w:val="center"/>
        <w:rPr>
          <w:rFonts w:hint="eastAsia"/>
          <w:color w:val="000000" w:themeColor="text1"/>
          <w:lang w:eastAsia="zh-TW"/>
        </w:rPr>
      </w:pPr>
      <w:bookmarkStart w:id="41" w:name="_Toc230910123"/>
      <w:r w:rsidRPr="00BB7F0A">
        <w:rPr>
          <w:rFonts w:hint="eastAsia"/>
          <w:color w:val="000000" w:themeColor="text1"/>
        </w:rPr>
        <w:t>圖</w:t>
      </w:r>
      <w:r w:rsidRPr="00BB7F0A">
        <w:rPr>
          <w:rFonts w:hint="eastAsia"/>
          <w:color w:val="000000" w:themeColor="text1"/>
        </w:rPr>
        <w:t xml:space="preserve"> </w:t>
      </w:r>
      <w:r w:rsidRPr="00BB7F0A">
        <w:rPr>
          <w:color w:val="000000" w:themeColor="text1"/>
        </w:rPr>
        <w:fldChar w:fldCharType="begin"/>
      </w:r>
      <w:r w:rsidRPr="00BB7F0A">
        <w:rPr>
          <w:color w:val="000000" w:themeColor="text1"/>
        </w:rPr>
        <w:instrText xml:space="preserve"> </w:instrText>
      </w:r>
      <w:r w:rsidRPr="00BB7F0A">
        <w:rPr>
          <w:rFonts w:hint="eastAsia"/>
          <w:color w:val="000000" w:themeColor="text1"/>
        </w:rPr>
        <w:instrText>STYLEREF 2 \s</w:instrText>
      </w:r>
      <w:r w:rsidRPr="00BB7F0A">
        <w:rPr>
          <w:color w:val="000000" w:themeColor="text1"/>
        </w:rPr>
        <w:instrText xml:space="preserve"> </w:instrText>
      </w:r>
      <w:r w:rsidRPr="00BB7F0A">
        <w:rPr>
          <w:color w:val="000000" w:themeColor="text1"/>
        </w:rPr>
        <w:fldChar w:fldCharType="separate"/>
      </w:r>
      <w:r w:rsidRPr="00BB7F0A">
        <w:rPr>
          <w:noProof/>
          <w:color w:val="000000" w:themeColor="text1"/>
        </w:rPr>
        <w:t>5-4</w:t>
      </w:r>
      <w:r w:rsidRPr="00BB7F0A">
        <w:rPr>
          <w:color w:val="000000" w:themeColor="text1"/>
        </w:rPr>
        <w:fldChar w:fldCharType="end"/>
      </w:r>
      <w:r w:rsidRPr="00BB7F0A">
        <w:rPr>
          <w:color w:val="000000" w:themeColor="text1"/>
        </w:rPr>
        <w:noBreakHyphen/>
      </w:r>
      <w:r w:rsidRPr="00BB7F0A">
        <w:rPr>
          <w:color w:val="000000" w:themeColor="text1"/>
        </w:rPr>
        <w:fldChar w:fldCharType="begin"/>
      </w:r>
      <w:r w:rsidRPr="00BB7F0A">
        <w:rPr>
          <w:color w:val="000000" w:themeColor="text1"/>
        </w:rPr>
        <w:instrText xml:space="preserve"> </w:instrText>
      </w:r>
      <w:r w:rsidRPr="00BB7F0A">
        <w:rPr>
          <w:rFonts w:hint="eastAsia"/>
          <w:color w:val="000000" w:themeColor="text1"/>
        </w:rPr>
        <w:instrText xml:space="preserve">SEQ </w:instrText>
      </w:r>
      <w:r w:rsidRPr="00BB7F0A">
        <w:rPr>
          <w:rFonts w:hint="eastAsia"/>
          <w:color w:val="000000" w:themeColor="text1"/>
        </w:rPr>
        <w:instrText>圖</w:instrText>
      </w:r>
      <w:r w:rsidRPr="00BB7F0A">
        <w:rPr>
          <w:rFonts w:hint="eastAsia"/>
          <w:color w:val="000000" w:themeColor="text1"/>
        </w:rPr>
        <w:instrText xml:space="preserve"> \* ARABIC \s 2</w:instrText>
      </w:r>
      <w:r w:rsidRPr="00BB7F0A">
        <w:rPr>
          <w:color w:val="000000" w:themeColor="text1"/>
        </w:rPr>
        <w:instrText xml:space="preserve"> </w:instrText>
      </w:r>
      <w:r w:rsidRPr="00BB7F0A">
        <w:rPr>
          <w:color w:val="000000" w:themeColor="text1"/>
        </w:rPr>
        <w:fldChar w:fldCharType="separate"/>
      </w:r>
      <w:r w:rsidRPr="00BB7F0A">
        <w:rPr>
          <w:noProof/>
          <w:color w:val="000000" w:themeColor="text1"/>
        </w:rPr>
        <w:t>1</w:t>
      </w:r>
      <w:r w:rsidRPr="00BB7F0A">
        <w:rPr>
          <w:color w:val="000000" w:themeColor="text1"/>
        </w:rPr>
        <w:fldChar w:fldCharType="end"/>
      </w:r>
      <w:r w:rsidRPr="00BB7F0A">
        <w:rPr>
          <w:rFonts w:hint="eastAsia"/>
          <w:color w:val="000000" w:themeColor="text1"/>
          <w:lang w:eastAsia="zh-TW"/>
        </w:rPr>
        <w:t xml:space="preserve"> </w:t>
      </w:r>
      <w:r w:rsidRPr="00BB7F0A">
        <w:rPr>
          <w:rFonts w:hint="eastAsia"/>
          <w:color w:val="000000" w:themeColor="text1"/>
          <w:lang w:eastAsia="zh-TW"/>
        </w:rPr>
        <w:t>分析類別圖</w:t>
      </w:r>
      <w:bookmarkEnd w:id="41"/>
    </w:p>
    <w:p w14:paraId="2A0546E0" w14:textId="77777777" w:rsidR="00BB7F0A" w:rsidRDefault="00BB7F0A" w:rsidP="00BB7F0A">
      <w:pPr>
        <w:keepNext/>
      </w:pPr>
      <w:r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284F0548" w:rsidR="00BB7F0A" w:rsidRPr="00BB7F0A" w:rsidRDefault="00BB7F0A" w:rsidP="00BB7F0A">
      <w:pPr>
        <w:pStyle w:val="af7"/>
        <w:jc w:val="center"/>
        <w:rPr>
          <w:rFonts w:hint="eastAsia"/>
          <w:color w:val="000000" w:themeColor="text1"/>
        </w:rPr>
      </w:pPr>
      <w:bookmarkStart w:id="42" w:name="_Toc230910124"/>
      <w:r w:rsidRPr="00BB7F0A">
        <w:rPr>
          <w:rFonts w:hint="eastAsia"/>
          <w:color w:val="000000" w:themeColor="text1"/>
        </w:rPr>
        <w:t>圖</w:t>
      </w:r>
      <w:r w:rsidRPr="00BB7F0A">
        <w:rPr>
          <w:rFonts w:hint="eastAsia"/>
          <w:color w:val="000000" w:themeColor="text1"/>
        </w:rPr>
        <w:t xml:space="preserve"> </w:t>
      </w:r>
      <w:r w:rsidRPr="00BB7F0A">
        <w:rPr>
          <w:color w:val="000000" w:themeColor="text1"/>
        </w:rPr>
        <w:fldChar w:fldCharType="begin"/>
      </w:r>
      <w:r w:rsidRPr="00BB7F0A">
        <w:rPr>
          <w:color w:val="000000" w:themeColor="text1"/>
        </w:rPr>
        <w:instrText xml:space="preserve"> </w:instrText>
      </w:r>
      <w:r w:rsidRPr="00BB7F0A">
        <w:rPr>
          <w:rFonts w:hint="eastAsia"/>
          <w:color w:val="000000" w:themeColor="text1"/>
        </w:rPr>
        <w:instrText>STYLEREF 2 \s</w:instrText>
      </w:r>
      <w:r w:rsidRPr="00BB7F0A">
        <w:rPr>
          <w:color w:val="000000" w:themeColor="text1"/>
        </w:rPr>
        <w:instrText xml:space="preserve"> </w:instrText>
      </w:r>
      <w:r w:rsidRPr="00BB7F0A">
        <w:rPr>
          <w:color w:val="000000" w:themeColor="text1"/>
        </w:rPr>
        <w:fldChar w:fldCharType="separate"/>
      </w:r>
      <w:r w:rsidRPr="00BB7F0A">
        <w:rPr>
          <w:color w:val="000000" w:themeColor="text1"/>
        </w:rPr>
        <w:t>5-4</w:t>
      </w:r>
      <w:r w:rsidRPr="00BB7F0A">
        <w:rPr>
          <w:color w:val="000000" w:themeColor="text1"/>
        </w:rPr>
        <w:fldChar w:fldCharType="end"/>
      </w:r>
      <w:r w:rsidRPr="00BB7F0A">
        <w:rPr>
          <w:color w:val="000000" w:themeColor="text1"/>
        </w:rPr>
        <w:noBreakHyphen/>
      </w:r>
      <w:r w:rsidRPr="00BB7F0A">
        <w:rPr>
          <w:color w:val="000000" w:themeColor="text1"/>
        </w:rPr>
        <w:fldChar w:fldCharType="begin"/>
      </w:r>
      <w:r w:rsidRPr="00BB7F0A">
        <w:rPr>
          <w:color w:val="000000" w:themeColor="text1"/>
        </w:rPr>
        <w:instrText xml:space="preserve"> </w:instrText>
      </w:r>
      <w:r w:rsidRPr="00BB7F0A">
        <w:rPr>
          <w:rFonts w:hint="eastAsia"/>
          <w:color w:val="000000" w:themeColor="text1"/>
        </w:rPr>
        <w:instrText xml:space="preserve">SEQ </w:instrText>
      </w:r>
      <w:r w:rsidRPr="00BB7F0A">
        <w:rPr>
          <w:rFonts w:hint="eastAsia"/>
          <w:color w:val="000000" w:themeColor="text1"/>
        </w:rPr>
        <w:instrText>圖</w:instrText>
      </w:r>
      <w:r w:rsidRPr="00BB7F0A">
        <w:rPr>
          <w:rFonts w:hint="eastAsia"/>
          <w:color w:val="000000" w:themeColor="text1"/>
        </w:rPr>
        <w:instrText xml:space="preserve"> \* ARABIC \s 2</w:instrText>
      </w:r>
      <w:r w:rsidRPr="00BB7F0A">
        <w:rPr>
          <w:color w:val="000000" w:themeColor="text1"/>
        </w:rPr>
        <w:instrText xml:space="preserve"> </w:instrText>
      </w:r>
      <w:r w:rsidRPr="00BB7F0A">
        <w:rPr>
          <w:color w:val="000000" w:themeColor="text1"/>
        </w:rPr>
        <w:fldChar w:fldCharType="separate"/>
      </w:r>
      <w:r w:rsidRPr="00BB7F0A">
        <w:rPr>
          <w:color w:val="000000" w:themeColor="text1"/>
        </w:rPr>
        <w:t>2</w:t>
      </w:r>
      <w:r w:rsidRPr="00BB7F0A">
        <w:rPr>
          <w:color w:val="000000" w:themeColor="text1"/>
        </w:rPr>
        <w:fldChar w:fldCharType="end"/>
      </w:r>
      <w:r w:rsidRPr="00BB7F0A">
        <w:rPr>
          <w:rFonts w:hint="eastAsia"/>
          <w:color w:val="000000" w:themeColor="text1"/>
        </w:rPr>
        <w:t xml:space="preserve"> </w:t>
      </w:r>
      <w:r w:rsidRPr="00BB7F0A">
        <w:rPr>
          <w:rFonts w:hint="eastAsia"/>
          <w:color w:val="000000" w:themeColor="text1"/>
        </w:rPr>
        <w:t>分析物件圖</w:t>
      </w:r>
      <w:bookmarkEnd w:id="42"/>
    </w:p>
    <w:p w14:paraId="3C7FE984" w14:textId="4510FDF2" w:rsidR="00036C49" w:rsidRPr="0049413D" w:rsidRDefault="00000000">
      <w:pPr>
        <w:pStyle w:val="1"/>
        <w:rPr>
          <w:rFonts w:ascii="time" w:eastAsia="標楷體" w:hAnsi="time" w:hint="eastAsia"/>
          <w:color w:val="auto"/>
        </w:rPr>
      </w:pPr>
      <w:bookmarkStart w:id="43" w:name="_Toc230830391"/>
      <w:proofErr w:type="spellStart"/>
      <w:r w:rsidRPr="0049413D">
        <w:rPr>
          <w:rFonts w:ascii="time" w:eastAsia="標楷體" w:hAnsi="time"/>
          <w:color w:val="auto"/>
        </w:rPr>
        <w:lastRenderedPageBreak/>
        <w:t>設計模型</w:t>
      </w:r>
      <w:bookmarkEnd w:id="43"/>
      <w:proofErr w:type="spellEnd"/>
    </w:p>
    <w:p w14:paraId="122E411A" w14:textId="23F8D196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4" w:name="_Toc230830392"/>
      <w:proofErr w:type="spellStart"/>
      <w:r w:rsidRPr="0049413D">
        <w:rPr>
          <w:rFonts w:ascii="time" w:eastAsia="標楷體" w:hAnsi="time"/>
          <w:color w:val="auto"/>
        </w:rPr>
        <w:t>循序圖</w:t>
      </w:r>
      <w:bookmarkEnd w:id="44"/>
      <w:proofErr w:type="spellEnd"/>
    </w:p>
    <w:p w14:paraId="6D07A92B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5A07444D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</w:rPr>
      </w:pPr>
      <w:bookmarkStart w:id="45" w:name="_Toc230910125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6-1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proofErr w:type="spellStart"/>
      <w:r w:rsidRPr="0049413D">
        <w:rPr>
          <w:rFonts w:hint="eastAsia"/>
          <w:color w:val="auto"/>
        </w:rPr>
        <w:t>植物診斷循序圖</w:t>
      </w:r>
      <w:bookmarkEnd w:id="45"/>
      <w:proofErr w:type="spellEnd"/>
    </w:p>
    <w:p w14:paraId="3B0C6628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65B7D762" w14:textId="77777777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46" w:name="_Toc230830393"/>
      <w:r w:rsidRPr="0049413D">
        <w:rPr>
          <w:rFonts w:ascii="time" w:eastAsia="標楷體" w:hAnsi="time"/>
          <w:color w:val="auto"/>
          <w:lang w:eastAsia="zh-TW"/>
        </w:rPr>
        <w:t xml:space="preserve">6-2 </w:t>
      </w:r>
      <w:r w:rsidRPr="0049413D">
        <w:rPr>
          <w:rFonts w:ascii="time" w:eastAsia="標楷體" w:hAnsi="time"/>
          <w:color w:val="auto"/>
          <w:lang w:eastAsia="zh-TW"/>
        </w:rPr>
        <w:t>設計類別圖</w:t>
      </w:r>
      <w:bookmarkEnd w:id="46"/>
    </w:p>
    <w:p w14:paraId="45506E7F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066E8D2F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47" w:name="_Toc230910126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6-2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設計類別圖</w:t>
      </w:r>
      <w:bookmarkEnd w:id="47"/>
    </w:p>
    <w:p w14:paraId="3F6D4AE7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5EDF5975" w14:textId="77777777" w:rsidR="00036C49" w:rsidRPr="0049413D" w:rsidRDefault="00000000">
      <w:pPr>
        <w:ind w:firstLine="454"/>
        <w:rPr>
          <w:rFonts w:ascii="time" w:hAnsi="time" w:hint="eastAsia"/>
        </w:rPr>
      </w:pPr>
      <w:r w:rsidRPr="0049413D">
        <w:rPr>
          <w:rFonts w:ascii="time" w:hAnsi="time"/>
          <w:lang w:eastAsia="zh-TW"/>
        </w:rPr>
        <w:t>設計類別圖以資料模型、後端服務與前端</w:t>
      </w:r>
      <w:r w:rsidRPr="0049413D">
        <w:rPr>
          <w:rFonts w:ascii="time" w:hAnsi="time"/>
          <w:lang w:eastAsia="zh-TW"/>
        </w:rPr>
        <w:t>API</w:t>
      </w:r>
      <w:r w:rsidRPr="0049413D">
        <w:rPr>
          <w:rFonts w:ascii="time" w:hAnsi="time"/>
          <w:lang w:eastAsia="zh-TW"/>
        </w:rPr>
        <w:t>介面為核心。</w:t>
      </w:r>
      <w:proofErr w:type="spellStart"/>
      <w:r w:rsidRPr="0049413D">
        <w:rPr>
          <w:rFonts w:ascii="time" w:hAnsi="time"/>
        </w:rPr>
        <w:t>後端將業務流程拆分為</w:t>
      </w:r>
      <w:proofErr w:type="spellEnd"/>
      <w:r w:rsidRPr="0049413D">
        <w:rPr>
          <w:rFonts w:ascii="time" w:hAnsi="time"/>
        </w:rPr>
        <w:t xml:space="preserve"> routers </w:t>
      </w:r>
      <w:r w:rsidRPr="0049413D">
        <w:rPr>
          <w:rFonts w:ascii="time" w:hAnsi="time"/>
        </w:rPr>
        <w:t>與</w:t>
      </w:r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services</w:t>
      </w:r>
      <w:r w:rsidRPr="0049413D">
        <w:rPr>
          <w:rFonts w:ascii="time" w:hAnsi="time"/>
        </w:rPr>
        <w:t>，資料層以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SQLAlchemy</w:t>
      </w:r>
      <w:proofErr w:type="spellEnd"/>
      <w:r w:rsidRPr="0049413D">
        <w:rPr>
          <w:rFonts w:ascii="time" w:hAnsi="time"/>
        </w:rPr>
        <w:t xml:space="preserve"> models </w:t>
      </w:r>
      <w:proofErr w:type="spellStart"/>
      <w:r w:rsidRPr="0049413D">
        <w:rPr>
          <w:rFonts w:ascii="time" w:hAnsi="time"/>
        </w:rPr>
        <w:t>對應資料庫，前端則以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PlantApiService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封裝</w:t>
      </w:r>
      <w:proofErr w:type="spellEnd"/>
      <w:r w:rsidRPr="0049413D">
        <w:rPr>
          <w:rFonts w:ascii="time" w:hAnsi="time"/>
        </w:rPr>
        <w:t xml:space="preserve"> HTTP </w:t>
      </w:r>
      <w:proofErr w:type="spellStart"/>
      <w:r w:rsidRPr="0049413D">
        <w:rPr>
          <w:rFonts w:ascii="time" w:hAnsi="time"/>
        </w:rPr>
        <w:t>呼叫</w:t>
      </w:r>
      <w:proofErr w:type="spellEnd"/>
      <w:r w:rsidRPr="0049413D">
        <w:rPr>
          <w:rFonts w:ascii="time" w:hAnsi="time"/>
        </w:rPr>
        <w:t>。</w:t>
      </w:r>
    </w:p>
    <w:p w14:paraId="3977B9AB" w14:textId="03F1EE8D" w:rsidR="00036C49" w:rsidRPr="0049413D" w:rsidRDefault="00000000">
      <w:pPr>
        <w:pStyle w:val="1"/>
        <w:rPr>
          <w:rFonts w:ascii="time" w:eastAsia="標楷體" w:hAnsi="time" w:hint="eastAsia"/>
          <w:color w:val="auto"/>
        </w:rPr>
      </w:pPr>
      <w:bookmarkStart w:id="48" w:name="_Toc230830394"/>
      <w:proofErr w:type="spellStart"/>
      <w:r w:rsidRPr="0049413D">
        <w:rPr>
          <w:rFonts w:ascii="time" w:eastAsia="標楷體" w:hAnsi="time"/>
          <w:color w:val="auto"/>
        </w:rPr>
        <w:t>實作模型</w:t>
      </w:r>
      <w:bookmarkEnd w:id="48"/>
      <w:proofErr w:type="spellEnd"/>
    </w:p>
    <w:p w14:paraId="411A98A2" w14:textId="390F6E4A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9" w:name="_Toc230830395"/>
      <w:proofErr w:type="spellStart"/>
      <w:r w:rsidRPr="0049413D">
        <w:rPr>
          <w:rFonts w:ascii="time" w:eastAsia="標楷體" w:hAnsi="time"/>
          <w:color w:val="auto"/>
        </w:rPr>
        <w:t>佈署圖</w:t>
      </w:r>
      <w:bookmarkEnd w:id="49"/>
      <w:proofErr w:type="spellEnd"/>
    </w:p>
    <w:p w14:paraId="5F74D171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5C64AFEF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</w:rPr>
      </w:pPr>
      <w:bookmarkStart w:id="50" w:name="_Toc230910127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7-1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佈署圖</w:t>
      </w:r>
      <w:bookmarkEnd w:id="50"/>
    </w:p>
    <w:p w14:paraId="5A4F79FB" w14:textId="77777777" w:rsidR="00036C49" w:rsidRPr="0049413D" w:rsidRDefault="00036C49">
      <w:pPr>
        <w:rPr>
          <w:rFonts w:ascii="time" w:hAnsi="time" w:hint="eastAsia"/>
        </w:rPr>
      </w:pPr>
    </w:p>
    <w:p w14:paraId="36076B93" w14:textId="78AC06E1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1" w:name="_Toc230830396"/>
      <w:proofErr w:type="spellStart"/>
      <w:r w:rsidRPr="0049413D">
        <w:rPr>
          <w:rFonts w:ascii="time" w:eastAsia="標楷體" w:hAnsi="time"/>
          <w:color w:val="auto"/>
        </w:rPr>
        <w:t>套件圖</w:t>
      </w:r>
      <w:bookmarkEnd w:id="51"/>
      <w:proofErr w:type="spellEnd"/>
    </w:p>
    <w:p w14:paraId="76EE1A6D" w14:textId="650D00E7" w:rsidR="006419C8" w:rsidRPr="0049413D" w:rsidRDefault="006419C8" w:rsidP="006419C8">
      <w:pPr>
        <w:keepNext/>
        <w:jc w:val="center"/>
      </w:pPr>
    </w:p>
    <w:p w14:paraId="6DDF2680" w14:textId="6C607F4A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2" w:name="_Toc230910128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7-2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套件圖</w:t>
      </w:r>
      <w:bookmarkEnd w:id="52"/>
    </w:p>
    <w:p w14:paraId="24D4DD62" w14:textId="6DA29674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3" w:name="_Toc230830397"/>
      <w:proofErr w:type="spellStart"/>
      <w:r w:rsidRPr="0049413D">
        <w:rPr>
          <w:rFonts w:ascii="time" w:eastAsia="標楷體" w:hAnsi="time"/>
          <w:color w:val="auto"/>
        </w:rPr>
        <w:t>元件圖</w:t>
      </w:r>
      <w:bookmarkEnd w:id="53"/>
      <w:proofErr w:type="spellEnd"/>
    </w:p>
    <w:p w14:paraId="233D4F86" w14:textId="1420C391" w:rsidR="006419C8" w:rsidRPr="0049413D" w:rsidRDefault="006419C8" w:rsidP="006419C8">
      <w:pPr>
        <w:keepNext/>
        <w:jc w:val="center"/>
      </w:pPr>
    </w:p>
    <w:p w14:paraId="37CA4040" w14:textId="3DBD0CA5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4" w:name="_Toc230910129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7-3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元件圖</w:t>
      </w:r>
      <w:bookmarkEnd w:id="54"/>
    </w:p>
    <w:p w14:paraId="650FB1B0" w14:textId="6550D3D0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55" w:name="_Toc230830398"/>
      <w:proofErr w:type="spellStart"/>
      <w:r w:rsidRPr="0049413D">
        <w:rPr>
          <w:rFonts w:ascii="time" w:eastAsia="標楷體" w:hAnsi="time"/>
          <w:color w:val="auto"/>
        </w:rPr>
        <w:t>狀態機</w:t>
      </w:r>
      <w:bookmarkEnd w:id="55"/>
      <w:proofErr w:type="spellEnd"/>
    </w:p>
    <w:p w14:paraId="23BE2BB7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391BAA55" wp14:editId="756260E2">
            <wp:extent cx="5580000" cy="334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3621237D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6" w:name="_Toc230910130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7-4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使用者操作狀態機</w:t>
      </w:r>
      <w:bookmarkEnd w:id="56"/>
    </w:p>
    <w:p w14:paraId="362D2AAC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7DCADE6C" w14:textId="1172BFD4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57" w:name="_Toc230830399"/>
      <w:r w:rsidRPr="0049413D">
        <w:rPr>
          <w:rFonts w:ascii="time" w:eastAsia="標楷體" w:hAnsi="time"/>
          <w:color w:val="auto"/>
          <w:lang w:eastAsia="zh-TW"/>
        </w:rPr>
        <w:t>資料庫設計</w:t>
      </w:r>
      <w:bookmarkEnd w:id="57"/>
    </w:p>
    <w:p w14:paraId="6AC3E28C" w14:textId="611D7846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8" w:name="_Toc230830400"/>
      <w:proofErr w:type="spellStart"/>
      <w:r w:rsidRPr="0049413D">
        <w:rPr>
          <w:rFonts w:ascii="time" w:eastAsia="標楷體" w:hAnsi="time"/>
          <w:color w:val="auto"/>
        </w:rPr>
        <w:t>資料庫關聯</w:t>
      </w:r>
      <w:proofErr w:type="spellEnd"/>
      <w:r w:rsidR="006419C8" w:rsidRPr="0049413D">
        <w:rPr>
          <w:rFonts w:ascii="time" w:eastAsia="標楷體" w:hAnsi="time" w:hint="eastAsia"/>
          <w:color w:val="auto"/>
          <w:lang w:eastAsia="zh-TW"/>
        </w:rPr>
        <w:t>圖</w:t>
      </w:r>
      <w:bookmarkEnd w:id="58"/>
    </w:p>
    <w:p w14:paraId="7E0626D0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1190BCB7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9" w:name="_Toc230910131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8-1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資料庫實體關聯圖</w:t>
      </w:r>
      <w:bookmarkEnd w:id="59"/>
    </w:p>
    <w:p w14:paraId="33C78E34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9A738DC" w14:textId="77777777" w:rsidR="00036C49" w:rsidRPr="0049413D" w:rsidRDefault="00000000">
      <w:pPr>
        <w:ind w:firstLine="454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資料庫以使用者與植物診斷日誌為核心。</w:t>
      </w:r>
      <w:proofErr w:type="spellStart"/>
      <w:r w:rsidRPr="0049413D">
        <w:rPr>
          <w:rFonts w:ascii="time" w:hAnsi="time"/>
          <w:lang w:eastAsia="zh-TW"/>
        </w:rPr>
        <w:t>plant_diary</w:t>
      </w:r>
      <w:proofErr w:type="spellEnd"/>
      <w:r w:rsidRPr="0049413D">
        <w:rPr>
          <w:rFonts w:ascii="time" w:hAnsi="time"/>
          <w:lang w:eastAsia="zh-TW"/>
        </w:rPr>
        <w:t xml:space="preserve"> </w:t>
      </w:r>
      <w:r w:rsidRPr="0049413D">
        <w:rPr>
          <w:rFonts w:ascii="time" w:hAnsi="time"/>
          <w:lang w:eastAsia="zh-TW"/>
        </w:rPr>
        <w:t>關聯</w:t>
      </w:r>
      <w:r w:rsidRPr="0049413D">
        <w:rPr>
          <w:rFonts w:ascii="time" w:hAnsi="time"/>
          <w:lang w:eastAsia="zh-TW"/>
        </w:rPr>
        <w:t xml:space="preserve"> user</w:t>
      </w:r>
      <w:r w:rsidRPr="0049413D">
        <w:rPr>
          <w:rFonts w:ascii="time" w:hAnsi="time"/>
          <w:lang w:eastAsia="zh-TW"/>
        </w:rPr>
        <w:t>、</w:t>
      </w:r>
      <w:r w:rsidRPr="0049413D">
        <w:rPr>
          <w:rFonts w:ascii="time" w:hAnsi="time"/>
          <w:lang w:eastAsia="zh-TW"/>
        </w:rPr>
        <w:t>crop</w:t>
      </w:r>
      <w:r w:rsidRPr="0049413D">
        <w:rPr>
          <w:rFonts w:ascii="time" w:hAnsi="time"/>
          <w:lang w:eastAsia="zh-TW"/>
        </w:rPr>
        <w:t>、</w:t>
      </w:r>
      <w:r w:rsidRPr="0049413D">
        <w:rPr>
          <w:rFonts w:ascii="time" w:hAnsi="time"/>
          <w:lang w:eastAsia="zh-TW"/>
        </w:rPr>
        <w:t xml:space="preserve">disease </w:t>
      </w:r>
      <w:r w:rsidRPr="0049413D">
        <w:rPr>
          <w:rFonts w:ascii="time" w:hAnsi="time"/>
          <w:lang w:eastAsia="zh-TW"/>
        </w:rPr>
        <w:t>與</w:t>
      </w:r>
      <w:r w:rsidRPr="0049413D">
        <w:rPr>
          <w:rFonts w:ascii="time" w:hAnsi="time"/>
          <w:lang w:eastAsia="zh-TW"/>
        </w:rPr>
        <w:t xml:space="preserve"> pests</w:t>
      </w:r>
      <w:r w:rsidRPr="0049413D">
        <w:rPr>
          <w:rFonts w:ascii="time" w:hAnsi="time"/>
          <w:lang w:eastAsia="zh-TW"/>
        </w:rPr>
        <w:t>；</w:t>
      </w:r>
      <w:proofErr w:type="spellStart"/>
      <w:r w:rsidRPr="0049413D">
        <w:rPr>
          <w:rFonts w:ascii="time" w:hAnsi="time"/>
          <w:lang w:eastAsia="zh-TW"/>
        </w:rPr>
        <w:t>user_one_time_tokens</w:t>
      </w:r>
      <w:proofErr w:type="spellEnd"/>
      <w:r w:rsidRPr="0049413D">
        <w:rPr>
          <w:rFonts w:ascii="time" w:hAnsi="time"/>
          <w:lang w:eastAsia="zh-TW"/>
        </w:rPr>
        <w:t xml:space="preserve"> </w:t>
      </w:r>
      <w:r w:rsidRPr="0049413D">
        <w:rPr>
          <w:rFonts w:ascii="time" w:hAnsi="time"/>
          <w:lang w:eastAsia="zh-TW"/>
        </w:rPr>
        <w:t>用於信箱驗證與忘記密碼的一次性</w:t>
      </w:r>
      <w:r w:rsidRPr="0049413D">
        <w:rPr>
          <w:rFonts w:ascii="time" w:hAnsi="time"/>
          <w:lang w:eastAsia="zh-TW"/>
        </w:rPr>
        <w:t>token</w:t>
      </w:r>
      <w:r w:rsidRPr="0049413D">
        <w:rPr>
          <w:rFonts w:ascii="time" w:hAnsi="time"/>
          <w:lang w:eastAsia="zh-TW"/>
        </w:rPr>
        <w:t>。</w:t>
      </w:r>
    </w:p>
    <w:p w14:paraId="6F3D0CD6" w14:textId="476B38FD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0" w:name="_Toc230830401"/>
      <w:r w:rsidRPr="0049413D">
        <w:rPr>
          <w:rFonts w:ascii="time" w:eastAsia="標楷體" w:hAnsi="time"/>
          <w:color w:val="auto"/>
          <w:lang w:eastAsia="zh-TW"/>
        </w:rPr>
        <w:t>表格及其</w:t>
      </w:r>
      <w:r w:rsidRPr="0049413D">
        <w:rPr>
          <w:rFonts w:ascii="time" w:eastAsia="標楷體" w:hAnsi="time"/>
          <w:color w:val="auto"/>
          <w:lang w:eastAsia="zh-TW"/>
        </w:rPr>
        <w:t>Meta data</w:t>
      </w:r>
      <w:bookmarkEnd w:id="60"/>
    </w:p>
    <w:p w14:paraId="245140B7" w14:textId="4D4CEB57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61" w:name="_Toc230830437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8-2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表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資料表</w:t>
      </w:r>
      <w:r w:rsidRPr="0049413D">
        <w:rPr>
          <w:rFonts w:hint="eastAsia"/>
          <w:color w:val="auto"/>
          <w:lang w:eastAsia="zh-TW"/>
        </w:rPr>
        <w:t>&amp;</w:t>
      </w:r>
      <w:r w:rsidRPr="0049413D">
        <w:rPr>
          <w:rFonts w:hint="eastAsia"/>
          <w:color w:val="auto"/>
        </w:rPr>
        <w:t>Metadata</w:t>
      </w:r>
      <w:bookmarkEnd w:id="61"/>
    </w:p>
    <w:p w14:paraId="5C2C67BF" w14:textId="3D65A46E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62" w:name="_Toc230830402"/>
      <w:r w:rsidRPr="0049413D">
        <w:rPr>
          <w:rFonts w:ascii="time" w:eastAsia="標楷體" w:hAnsi="time"/>
          <w:color w:val="auto"/>
          <w:lang w:eastAsia="zh-TW"/>
        </w:rPr>
        <w:t>程式</w:t>
      </w:r>
      <w:bookmarkEnd w:id="62"/>
    </w:p>
    <w:p w14:paraId="2E94FE3A" w14:textId="71895A99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3" w:name="_Toc230830403"/>
      <w:r w:rsidRPr="0049413D">
        <w:rPr>
          <w:rFonts w:ascii="time" w:eastAsia="標楷體" w:hAnsi="time"/>
          <w:color w:val="auto"/>
          <w:lang w:eastAsia="zh-TW"/>
        </w:rPr>
        <w:t>元件清單及其規格描述</w:t>
      </w:r>
      <w:bookmarkEnd w:id="63"/>
    </w:p>
    <w:p w14:paraId="1F2A547C" w14:textId="66018E55" w:rsidR="006419C8" w:rsidRPr="0049413D" w:rsidRDefault="006419C8" w:rsidP="006419C8">
      <w:pPr>
        <w:pStyle w:val="af7"/>
        <w:keepNext/>
        <w:jc w:val="center"/>
        <w:rPr>
          <w:color w:val="auto"/>
          <w:lang w:eastAsia="zh-TW"/>
        </w:rPr>
      </w:pPr>
      <w:bookmarkStart w:id="64" w:name="_Toc230830438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>STYLEREF 2 \s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  <w:lang w:eastAsia="zh-TW"/>
        </w:rPr>
        <w:t>9-1</w:t>
      </w:r>
      <w:r w:rsidRPr="0049413D">
        <w:rPr>
          <w:color w:val="auto"/>
        </w:rPr>
        <w:fldChar w:fldCharType="end"/>
      </w:r>
      <w:r w:rsidRPr="0049413D">
        <w:rPr>
          <w:color w:val="auto"/>
          <w:lang w:eastAsia="zh-TW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 xml:space="preserve">SEQ </w:instrText>
      </w:r>
      <w:r w:rsidRPr="0049413D">
        <w:rPr>
          <w:rFonts w:hint="eastAsia"/>
          <w:color w:val="auto"/>
          <w:lang w:eastAsia="zh-TW"/>
        </w:rPr>
        <w:instrText>表</w:instrText>
      </w:r>
      <w:r w:rsidRPr="0049413D">
        <w:rPr>
          <w:rFonts w:hint="eastAsia"/>
          <w:color w:val="auto"/>
          <w:lang w:eastAsia="zh-TW"/>
        </w:rPr>
        <w:instrText xml:space="preserve"> \* ARABIC \s 2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  <w:lang w:eastAsia="zh-TW"/>
        </w:rPr>
        <w:t>2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  <w:lang w:eastAsia="zh-TW"/>
        </w:rPr>
        <w:t>元件清單及規格描述</w:t>
      </w:r>
      <w:bookmarkEnd w:id="6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49413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功能</w:t>
            </w:r>
            <w:proofErr w:type="spellEnd"/>
          </w:p>
        </w:tc>
      </w:tr>
      <w:tr w:rsidR="0049413D" w:rsidRPr="0049413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建立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、掛載</w:t>
            </w:r>
            <w:r w:rsidRPr="0049413D">
              <w:rPr>
                <w:rFonts w:ascii="time" w:hAnsi="time"/>
                <w:sz w:val="20"/>
              </w:rPr>
              <w:t>static</w:t>
            </w:r>
            <w:r w:rsidRPr="0049413D">
              <w:rPr>
                <w:rFonts w:ascii="time" w:hAnsi="time"/>
                <w:sz w:val="20"/>
              </w:rPr>
              <w:t>、載入路由與啟動</w:t>
            </w:r>
            <w:r w:rsidRPr="0049413D">
              <w:rPr>
                <w:rFonts w:ascii="time" w:hAnsi="time"/>
                <w:sz w:val="20"/>
              </w:rPr>
              <w:t>schema</w:t>
            </w:r>
            <w:r w:rsidRPr="0049413D">
              <w:rPr>
                <w:rFonts w:ascii="time" w:hAnsi="time"/>
                <w:sz w:val="20"/>
              </w:rPr>
              <w:t>修補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49413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圖片上傳診斷、查詢、更新與刪除個人日誌。</w:t>
            </w:r>
          </w:p>
        </w:tc>
      </w:tr>
      <w:tr w:rsidR="0049413D" w:rsidRPr="0049413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AI</w:t>
            </w:r>
            <w:r w:rsidRPr="0049413D">
              <w:rPr>
                <w:rFonts w:ascii="time" w:hAnsi="time"/>
                <w:sz w:val="20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呼叫</w:t>
            </w:r>
            <w:r w:rsidRPr="0049413D">
              <w:rPr>
                <w:rFonts w:ascii="time" w:hAnsi="time"/>
                <w:sz w:val="20"/>
                <w:lang w:eastAsia="zh-TW"/>
              </w:rPr>
              <w:t>Gemini</w:t>
            </w:r>
            <w:r w:rsidRPr="0049413D">
              <w:rPr>
                <w:rFonts w:ascii="time" w:hAnsi="time"/>
                <w:sz w:val="20"/>
                <w:lang w:eastAsia="zh-TW"/>
              </w:rPr>
              <w:t>診斷圖片、分類狀態並寫入資料庫。</w:t>
            </w:r>
          </w:p>
        </w:tc>
      </w:tr>
      <w:tr w:rsidR="0049413D" w:rsidRPr="0049413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查詢或補齊作物、病害、蟲害知識。</w:t>
            </w:r>
          </w:p>
        </w:tc>
      </w:tr>
      <w:tr w:rsidR="0049413D" w:rsidRPr="0049413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安全檔名、圖片類型檢查與公開圖片網址。</w:t>
            </w:r>
          </w:p>
        </w:tc>
      </w:tr>
      <w:tr w:rsidR="0049413D" w:rsidRPr="0049413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Retrofit</w:t>
            </w:r>
            <w:r w:rsidRPr="0049413D">
              <w:rPr>
                <w:rFonts w:ascii="time" w:hAnsi="time"/>
                <w:sz w:val="20"/>
                <w:lang w:eastAsia="zh-TW"/>
              </w:rPr>
              <w:t>註冊、登入、上傳圖片、查詢歷史。</w:t>
            </w:r>
          </w:p>
        </w:tc>
      </w:tr>
      <w:tr w:rsidR="0049413D" w:rsidRPr="0049413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Android</w:t>
            </w:r>
            <w:r w:rsidRPr="0049413D">
              <w:rPr>
                <w:rFonts w:ascii="time" w:hAnsi="time"/>
                <w:sz w:val="20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各</w:t>
            </w:r>
            <w:r w:rsidRPr="0049413D">
              <w:rPr>
                <w:rFonts w:ascii="time" w:hAnsi="time"/>
                <w:sz w:val="20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登入、註冊、首頁、上傳、診斷結果、歷史紀錄</w:t>
            </w:r>
            <w:r w:rsidR="00450D4D" w:rsidRPr="0049413D">
              <w:rPr>
                <w:rFonts w:ascii="time" w:hAnsi="time"/>
                <w:sz w:val="20"/>
                <w:lang w:eastAsia="zh-TW"/>
              </w:rPr>
              <w:br/>
            </w:r>
            <w:r w:rsidRPr="0049413D">
              <w:rPr>
                <w:rFonts w:ascii="time" w:hAnsi="time"/>
                <w:sz w:val="20"/>
                <w:lang w:eastAsia="zh-TW"/>
              </w:rPr>
              <w:t>與設定。</w:t>
            </w:r>
          </w:p>
        </w:tc>
      </w:tr>
    </w:tbl>
    <w:p w14:paraId="791186FE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3074AAEC" w14:textId="777619DF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bookmarkStart w:id="65" w:name="_Toc230830404"/>
      <w:proofErr w:type="spellStart"/>
      <w:r w:rsidRPr="0049413D">
        <w:rPr>
          <w:rFonts w:ascii="time" w:eastAsia="標楷體" w:hAnsi="time"/>
          <w:color w:val="auto"/>
        </w:rPr>
        <w:t>其他附屬之各種元件</w:t>
      </w:r>
      <w:bookmarkEnd w:id="65"/>
      <w:proofErr w:type="spellEnd"/>
    </w:p>
    <w:p w14:paraId="06CDE1E6" w14:textId="77777777" w:rsidR="00036C49" w:rsidRPr="0049413D" w:rsidRDefault="00000000">
      <w:pPr>
        <w:ind w:firstLine="454"/>
        <w:rPr>
          <w:rFonts w:ascii="time" w:hAnsi="time" w:hint="eastAsia"/>
        </w:rPr>
      </w:pPr>
      <w:proofErr w:type="spellStart"/>
      <w:r w:rsidRPr="0049413D">
        <w:rPr>
          <w:rFonts w:ascii="time" w:hAnsi="time"/>
        </w:rPr>
        <w:t>附屬元件包含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Dockerfile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docker-compose.yml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requirements.txt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Alembic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migrations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init_db.sql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templates</w:t>
      </w:r>
      <w:proofErr w:type="spellEnd"/>
      <w:r w:rsidRPr="0049413D">
        <w:rPr>
          <w:rFonts w:ascii="time" w:hAnsi="time"/>
        </w:rPr>
        <w:t>/</w:t>
      </w:r>
      <w:proofErr w:type="spellStart"/>
      <w:r w:rsidRPr="0049413D">
        <w:rPr>
          <w:rFonts w:ascii="time" w:hAnsi="time"/>
        </w:rPr>
        <w:t>dashboard.html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static</w:t>
      </w:r>
      <w:proofErr w:type="spellEnd"/>
      <w:r w:rsidRPr="0049413D">
        <w:rPr>
          <w:rFonts w:ascii="time" w:hAnsi="time"/>
        </w:rPr>
        <w:t xml:space="preserve">/uploads </w:t>
      </w:r>
      <w:r w:rsidRPr="0049413D">
        <w:rPr>
          <w:rFonts w:ascii="time" w:hAnsi="time"/>
        </w:rPr>
        <w:t>與</w:t>
      </w:r>
      <w:r w:rsidRPr="0049413D">
        <w:rPr>
          <w:rFonts w:ascii="time" w:hAnsi="time"/>
        </w:rPr>
        <w:t xml:space="preserve"> Android layout/drawable </w:t>
      </w:r>
      <w:proofErr w:type="spellStart"/>
      <w:r w:rsidRPr="0049413D">
        <w:rPr>
          <w:rFonts w:ascii="time" w:hAnsi="time"/>
        </w:rPr>
        <w:t>資源</w:t>
      </w:r>
      <w:proofErr w:type="spellEnd"/>
      <w:r w:rsidRPr="0049413D">
        <w:rPr>
          <w:rFonts w:ascii="time" w:hAnsi="time"/>
        </w:rPr>
        <w:t>。</w:t>
      </w:r>
    </w:p>
    <w:p w14:paraId="235FF6F1" w14:textId="08CB89A9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66" w:name="_Toc230830405"/>
      <w:r w:rsidRPr="0049413D">
        <w:rPr>
          <w:rFonts w:ascii="time" w:eastAsia="標楷體" w:hAnsi="time"/>
          <w:color w:val="auto"/>
          <w:lang w:eastAsia="zh-TW"/>
        </w:rPr>
        <w:t>測試模型</w:t>
      </w:r>
      <w:bookmarkEnd w:id="66"/>
    </w:p>
    <w:p w14:paraId="339152D8" w14:textId="036CBF70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67" w:name="_Toc230830406"/>
      <w:r w:rsidRPr="0049413D">
        <w:rPr>
          <w:rFonts w:ascii="time" w:eastAsia="標楷體" w:hAnsi="time"/>
          <w:color w:val="auto"/>
          <w:lang w:eastAsia="zh-TW"/>
        </w:rPr>
        <w:t>測試計畫</w:t>
      </w:r>
      <w:bookmarkEnd w:id="67"/>
    </w:p>
    <w:p w14:paraId="6923F365" w14:textId="1002E24F" w:rsidR="00036C49" w:rsidRPr="0049413D" w:rsidRDefault="003E18EE" w:rsidP="003E18EE">
      <w:pPr>
        <w:pStyle w:val="af7"/>
        <w:keepNext/>
        <w:jc w:val="center"/>
        <w:rPr>
          <w:rFonts w:ascii="time" w:hAnsi="time" w:hint="eastAsia"/>
          <w:color w:val="auto"/>
          <w:lang w:eastAsia="zh-TW"/>
        </w:rPr>
      </w:pPr>
      <w:bookmarkStart w:id="68" w:name="_Toc230830439"/>
      <w:r w:rsidRPr="0049413D">
        <w:rPr>
          <w:rFonts w:ascii="time" w:hAnsi="time" w:hint="eastAsia"/>
          <w:color w:val="auto"/>
          <w:lang w:eastAsia="zh-TW"/>
        </w:rPr>
        <w:t>表</w:t>
      </w:r>
      <w:r w:rsidRPr="0049413D">
        <w:rPr>
          <w:rFonts w:ascii="time" w:hAnsi="time" w:hint="eastAsia"/>
          <w:color w:val="auto"/>
          <w:lang w:eastAsia="zh-TW"/>
        </w:rPr>
        <w:t xml:space="preserve"> 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STYLEREF 2 \s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10-1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6419C8" w:rsidRPr="0049413D">
        <w:rPr>
          <w:rFonts w:ascii="time" w:hAnsi="time" w:hint="eastAsia"/>
          <w:color w:val="auto"/>
          <w:lang w:eastAsia="zh-TW"/>
        </w:rPr>
        <w:noBreakHyphen/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SEQ </w:instrText>
      </w:r>
      <w:r w:rsidR="006419C8" w:rsidRPr="0049413D">
        <w:rPr>
          <w:rFonts w:ascii="time" w:hAnsi="time" w:hint="eastAsia"/>
          <w:color w:val="auto"/>
          <w:lang w:eastAsia="zh-TW"/>
        </w:rPr>
        <w:instrText>表</w:instrText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\* ARABIC \s 2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Pr="0049413D">
        <w:rPr>
          <w:rFonts w:ascii="time" w:hAnsi="time" w:hint="eastAsia"/>
          <w:color w:val="auto"/>
          <w:lang w:eastAsia="zh-TW"/>
        </w:rPr>
        <w:t>測試計畫表</w:t>
      </w:r>
      <w:bookmarkEnd w:id="6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49413D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49413D" w:rsidRDefault="00000000" w:rsidP="003E18EE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49413D" w:rsidRDefault="00000000" w:rsidP="003E18EE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49413D" w:rsidRDefault="00000000" w:rsidP="003E18EE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目標</w:t>
            </w:r>
            <w:proofErr w:type="spellEnd"/>
          </w:p>
        </w:tc>
      </w:tr>
      <w:tr w:rsidR="0049413D" w:rsidRPr="0049413D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49413D" w:rsidRDefault="00036C49">
            <w:pPr>
              <w:jc w:val="center"/>
              <w:rPr>
                <w:rFonts w:ascii="time" w:hAnsi="time" w:hint="eastAsia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49413D" w:rsidRDefault="00036C49">
            <w:pPr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49413D" w:rsidRDefault="00036C49">
            <w:pPr>
              <w:jc w:val="center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49413D" w:rsidRDefault="00036C49">
            <w:pPr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49413D" w:rsidRDefault="00036C49">
            <w:pPr>
              <w:jc w:val="center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49413D" w:rsidRDefault="00036C49">
            <w:pPr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</w:tbl>
    <w:p w14:paraId="57551290" w14:textId="77777777" w:rsidR="003E18EE" w:rsidRPr="0049413D" w:rsidRDefault="003E18EE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3C5C579D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D36F197" w14:textId="7DF8D126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69" w:name="_Toc230830407"/>
      <w:r w:rsidRPr="0049413D">
        <w:rPr>
          <w:rFonts w:ascii="time" w:eastAsia="標楷體" w:hAnsi="time"/>
          <w:color w:val="auto"/>
          <w:lang w:eastAsia="zh-TW"/>
        </w:rPr>
        <w:t>測試個案與測試結果資料</w:t>
      </w:r>
      <w:bookmarkEnd w:id="69"/>
    </w:p>
    <w:p w14:paraId="0FDED904" w14:textId="1BB55FF7" w:rsidR="00036C49" w:rsidRPr="0049413D" w:rsidRDefault="007C4246" w:rsidP="003E18EE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70" w:name="_Toc230830440"/>
      <w:r w:rsidRPr="0049413D">
        <w:rPr>
          <w:rFonts w:ascii="time" w:hAnsi="time" w:hint="eastAsia"/>
          <w:color w:val="auto"/>
          <w:lang w:eastAsia="zh-TW"/>
        </w:rPr>
        <w:t>表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STYLEREF 2 \s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10-2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6419C8" w:rsidRPr="0049413D">
        <w:rPr>
          <w:rFonts w:ascii="time" w:hAnsi="time" w:hint="eastAsia"/>
          <w:color w:val="auto"/>
          <w:lang w:eastAsia="zh-TW"/>
        </w:rPr>
        <w:noBreakHyphen/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SEQ </w:instrText>
      </w:r>
      <w:r w:rsidR="006419C8" w:rsidRPr="0049413D">
        <w:rPr>
          <w:rFonts w:ascii="time" w:hAnsi="time" w:hint="eastAsia"/>
          <w:color w:val="auto"/>
          <w:lang w:eastAsia="zh-TW"/>
        </w:rPr>
        <w:instrText>表</w:instrText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\* ARABIC \s 2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3E18EE" w:rsidRPr="0049413D">
        <w:rPr>
          <w:rFonts w:ascii="time" w:hAnsi="time" w:hint="eastAsia"/>
          <w:color w:val="auto"/>
          <w:lang w:eastAsia="zh-TW"/>
        </w:rPr>
        <w:t>測試個案與測試結果表</w:t>
      </w:r>
      <w:bookmarkEnd w:id="70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49413D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目前結果</w:t>
            </w:r>
            <w:proofErr w:type="spellEnd"/>
          </w:p>
        </w:tc>
      </w:tr>
      <w:tr w:rsidR="0049413D" w:rsidRPr="0049413D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。</w:t>
            </w:r>
          </w:p>
        </w:tc>
      </w:tr>
    </w:tbl>
    <w:p w14:paraId="373227CC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1A2D8292" w14:textId="25AF704A" w:rsidR="00036C49" w:rsidRPr="0049413D" w:rsidRDefault="00A86A27">
      <w:pPr>
        <w:pStyle w:val="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 w:hint="eastAsia"/>
          <w:color w:val="auto"/>
          <w:lang w:eastAsia="zh-TW"/>
        </w:rPr>
        <w:t xml:space="preserve"> </w:t>
      </w:r>
      <w:bookmarkStart w:id="71" w:name="_Toc230830408"/>
      <w:r w:rsidRPr="0049413D">
        <w:rPr>
          <w:rFonts w:ascii="time" w:eastAsia="標楷體" w:hAnsi="time"/>
          <w:color w:val="auto"/>
          <w:lang w:eastAsia="zh-TW"/>
        </w:rPr>
        <w:t>操作手冊</w:t>
      </w:r>
      <w:bookmarkEnd w:id="71"/>
    </w:p>
    <w:p w14:paraId="22B68B55" w14:textId="77777777" w:rsidR="00033DCB" w:rsidRPr="0049413D" w:rsidRDefault="00033DCB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EE64AC7" w14:textId="4D7C981D" w:rsidR="00033DCB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72" w:name="_Toc230830409"/>
      <w:r w:rsidRPr="0049413D">
        <w:rPr>
          <w:rFonts w:ascii="time" w:eastAsia="標楷體" w:hAnsi="time"/>
          <w:color w:val="auto"/>
          <w:lang w:eastAsia="zh-TW"/>
        </w:rPr>
        <w:lastRenderedPageBreak/>
        <w:t>使用手冊</w:t>
      </w:r>
      <w:bookmarkEnd w:id="72"/>
    </w:p>
    <w:p w14:paraId="1284A503" w14:textId="77777777" w:rsidR="00033DCB" w:rsidRPr="0049413D" w:rsidRDefault="00033DCB">
      <w:pPr>
        <w:spacing w:after="20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07C4EE82" w14:textId="340F186B" w:rsidR="00036C49" w:rsidRPr="0049413D" w:rsidRDefault="00A86A27" w:rsidP="00666B5D">
      <w:pPr>
        <w:pStyle w:val="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73" w:name="_Toc230830410"/>
      <w:r w:rsidRPr="0049413D">
        <w:rPr>
          <w:rFonts w:ascii="time" w:eastAsia="標楷體" w:hAnsi="time" w:hint="eastAsia"/>
          <w:color w:val="auto"/>
          <w:lang w:eastAsia="zh-TW"/>
        </w:rPr>
        <w:t>感</w:t>
      </w:r>
      <w:r w:rsidRPr="0049413D">
        <w:rPr>
          <w:rFonts w:ascii="time" w:eastAsia="標楷體" w:hAnsi="time"/>
          <w:color w:val="auto"/>
          <w:lang w:eastAsia="zh-TW"/>
        </w:rPr>
        <w:t>想</w:t>
      </w:r>
      <w:bookmarkEnd w:id="73"/>
    </w:p>
    <w:p w14:paraId="2A4BA0F7" w14:textId="77777777" w:rsidR="00091F38" w:rsidRPr="0049413D" w:rsidRDefault="00091F38">
      <w:pPr>
        <w:spacing w:after="20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4CC7B623" w14:textId="387B2103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74" w:name="_Toc230830411"/>
      <w:r w:rsidRPr="0049413D">
        <w:rPr>
          <w:rFonts w:ascii="time" w:eastAsia="標楷體" w:hAnsi="time"/>
          <w:color w:val="auto"/>
          <w:lang w:eastAsia="zh-TW"/>
        </w:rPr>
        <w:t>參考資料</w:t>
      </w:r>
      <w:bookmarkEnd w:id="74"/>
    </w:p>
    <w:p w14:paraId="24A34CA9" w14:textId="77777777" w:rsidR="00036C49" w:rsidRPr="0049413D" w:rsidRDefault="00000000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r w:rsidRPr="0049413D">
        <w:rPr>
          <w:rFonts w:ascii="time" w:hAnsi="time"/>
          <w:color w:val="auto"/>
          <w:lang w:eastAsia="zh-TW"/>
        </w:rPr>
        <w:t>表</w:t>
      </w:r>
      <w:r w:rsidRPr="0049413D">
        <w:rPr>
          <w:rFonts w:ascii="time" w:hAnsi="time"/>
          <w:color w:val="auto"/>
          <w:lang w:eastAsia="zh-TW"/>
        </w:rPr>
        <w:t xml:space="preserve">14-1 </w:t>
      </w:r>
      <w:r w:rsidRPr="0049413D">
        <w:rPr>
          <w:rFonts w:ascii="time" w:hAnsi="time"/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49413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用途</w:t>
            </w:r>
            <w:proofErr w:type="spellEnd"/>
          </w:p>
        </w:tc>
      </w:tr>
      <w:tr w:rsidR="0049413D" w:rsidRPr="0049413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FastAPI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後端</w:t>
            </w:r>
            <w:r w:rsidRPr="0049413D">
              <w:rPr>
                <w:rFonts w:ascii="time" w:hAnsi="time"/>
                <w:sz w:val="20"/>
              </w:rPr>
              <w:t>API</w:t>
            </w:r>
            <w:r w:rsidRPr="0049413D">
              <w:rPr>
                <w:rFonts w:ascii="time" w:hAnsi="time"/>
                <w:sz w:val="20"/>
              </w:rPr>
              <w:t>框架、路由與</w:t>
            </w:r>
            <w:r w:rsidRPr="0049413D">
              <w:rPr>
                <w:rFonts w:ascii="time" w:hAnsi="time"/>
                <w:sz w:val="20"/>
              </w:rPr>
              <w:t>OpenAPI</w:t>
            </w:r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Android Developers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Intent</w:t>
            </w:r>
            <w:r w:rsidRPr="0049413D">
              <w:rPr>
                <w:rFonts w:ascii="time" w:hAnsi="time"/>
                <w:sz w:val="20"/>
              </w:rPr>
              <w:t>、權限與</w:t>
            </w:r>
            <w:r w:rsidRPr="0049413D">
              <w:rPr>
                <w:rFonts w:ascii="time" w:hAnsi="time"/>
                <w:sz w:val="20"/>
              </w:rPr>
              <w:t>UI</w:t>
            </w:r>
            <w:r w:rsidRPr="0049413D">
              <w:rPr>
                <w:rFonts w:ascii="time" w:hAnsi="time"/>
                <w:sz w:val="20"/>
              </w:rPr>
              <w:t>元件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Google Gemini API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49413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MySQL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資料庫設計、約束與查詢。</w:t>
            </w:r>
          </w:p>
        </w:tc>
      </w:tr>
      <w:tr w:rsidR="0049413D" w:rsidRPr="0049413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SQLAlchemy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 Alembic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ORM</w:t>
            </w:r>
            <w:r w:rsidRPr="0049413D">
              <w:rPr>
                <w:rFonts w:ascii="time" w:hAnsi="time"/>
                <w:sz w:val="20"/>
                <w:lang w:eastAsia="zh-TW"/>
              </w:rPr>
              <w:t>模型與資料庫遷移。</w:t>
            </w:r>
          </w:p>
        </w:tc>
      </w:tr>
      <w:tr w:rsidR="0049413D" w:rsidRPr="0049413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專案程式碼與</w:t>
            </w:r>
            <w:r w:rsidRPr="0049413D">
              <w:rPr>
                <w:rFonts w:ascii="time" w:hAnsi="time"/>
                <w:sz w:val="20"/>
                <w:lang w:eastAsia="zh-TW"/>
              </w:rPr>
              <w:t>GitHub</w:t>
            </w:r>
            <w:r w:rsidRPr="0049413D">
              <w:rPr>
                <w:rFonts w:ascii="time" w:hAnsi="time"/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9391086" w14:textId="77777777" w:rsidR="00036C49" w:rsidRPr="0049413D" w:rsidRDefault="00000000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r w:rsidRPr="0049413D">
        <w:rPr>
          <w:rFonts w:ascii="time" w:hAnsi="time"/>
          <w:color w:val="auto"/>
          <w:lang w:eastAsia="zh-TW"/>
        </w:rPr>
        <w:t>表</w:t>
      </w:r>
      <w:r w:rsidRPr="0049413D">
        <w:rPr>
          <w:rFonts w:ascii="time" w:hAnsi="time"/>
          <w:color w:val="auto"/>
          <w:lang w:eastAsia="zh-TW"/>
        </w:rPr>
        <w:t xml:space="preserve">14-2 </w:t>
      </w:r>
      <w:r w:rsidRPr="0049413D">
        <w:rPr>
          <w:rFonts w:ascii="time" w:hAnsi="time"/>
          <w:color w:val="auto"/>
          <w:lang w:eastAsia="zh-TW"/>
        </w:rPr>
        <w:t>人工智慧工具使用說明表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360"/>
      </w:tblGrid>
      <w:tr w:rsidR="0049413D" w:rsidRPr="0049413D" w14:paraId="51759C8D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360" w:type="dxa"/>
            <w:shd w:val="clear" w:color="auto" w:fill="DDEAD7"/>
            <w:vAlign w:val="center"/>
          </w:tcPr>
          <w:p w14:paraId="2CFF192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頁碼</w:t>
            </w:r>
            <w:proofErr w:type="spellEnd"/>
          </w:p>
        </w:tc>
      </w:tr>
      <w:tr w:rsidR="00036C49" w:rsidRPr="0049413D" w14:paraId="506E8549" w14:textId="77777777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360" w:type="dxa"/>
            <w:vAlign w:val="center"/>
          </w:tcPr>
          <w:p w14:paraId="789A3EF7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第</w:t>
            </w:r>
            <w:r w:rsidRPr="0049413D">
              <w:rPr>
                <w:rFonts w:ascii="time" w:hAnsi="time"/>
                <w:sz w:val="20"/>
              </w:rPr>
              <w:t>3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5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9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10</w:t>
            </w:r>
            <w:r w:rsidRPr="0049413D">
              <w:rPr>
                <w:rFonts w:ascii="time" w:hAnsi="time"/>
                <w:sz w:val="20"/>
              </w:rPr>
              <w:t>章</w:t>
            </w:r>
          </w:p>
        </w:tc>
      </w:tr>
    </w:tbl>
    <w:p w14:paraId="5B81D3CE" w14:textId="77777777" w:rsidR="00036C49" w:rsidRPr="0049413D" w:rsidRDefault="00036C49">
      <w:pPr>
        <w:rPr>
          <w:rFonts w:ascii="time" w:hAnsi="time" w:hint="eastAsia"/>
        </w:rPr>
      </w:pPr>
    </w:p>
    <w:sectPr w:rsidR="00036C49" w:rsidRPr="0049413D" w:rsidSect="001F1AC1">
      <w:pgSz w:w="11906" w:h="16838"/>
      <w:pgMar w:top="850" w:right="850" w:bottom="850" w:left="850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E125CA" w14:textId="77777777" w:rsidR="000F3AC1" w:rsidRDefault="000F3AC1">
      <w:pPr>
        <w:spacing w:after="0" w:line="240" w:lineRule="auto"/>
      </w:pPr>
      <w:r>
        <w:separator/>
      </w:r>
    </w:p>
  </w:endnote>
  <w:endnote w:type="continuationSeparator" w:id="0">
    <w:p w14:paraId="4DEFD4BA" w14:textId="77777777" w:rsidR="000F3AC1" w:rsidRDefault="000F3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ime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881FC3" w14:textId="77777777" w:rsidR="000F3AC1" w:rsidRDefault="000F3AC1">
      <w:pPr>
        <w:spacing w:after="0" w:line="240" w:lineRule="auto"/>
      </w:pPr>
      <w:r>
        <w:separator/>
      </w:r>
    </w:p>
  </w:footnote>
  <w:footnote w:type="continuationSeparator" w:id="0">
    <w:p w14:paraId="4BA23D17" w14:textId="77777777" w:rsidR="000F3AC1" w:rsidRDefault="000F3A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B405F" w14:textId="0B289812" w:rsidR="00036C49" w:rsidRDefault="00036C49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C83A3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num w:numId="1" w16cid:durableId="1064714497">
    <w:abstractNumId w:val="8"/>
  </w:num>
  <w:num w:numId="2" w16cid:durableId="708602017">
    <w:abstractNumId w:val="6"/>
  </w:num>
  <w:num w:numId="3" w16cid:durableId="140003181">
    <w:abstractNumId w:val="5"/>
  </w:num>
  <w:num w:numId="4" w16cid:durableId="1037506342">
    <w:abstractNumId w:val="4"/>
  </w:num>
  <w:num w:numId="5" w16cid:durableId="2005207509">
    <w:abstractNumId w:val="7"/>
  </w:num>
  <w:num w:numId="6" w16cid:durableId="1408184151">
    <w:abstractNumId w:val="3"/>
  </w:num>
  <w:num w:numId="7" w16cid:durableId="852065838">
    <w:abstractNumId w:val="2"/>
  </w:num>
  <w:num w:numId="8" w16cid:durableId="240871656">
    <w:abstractNumId w:val="1"/>
  </w:num>
  <w:num w:numId="9" w16cid:durableId="111822231">
    <w:abstractNumId w:val="0"/>
  </w:num>
  <w:num w:numId="10" w16cid:durableId="1231159729">
    <w:abstractNumId w:val="9"/>
  </w:num>
  <w:num w:numId="11" w16cid:durableId="943659619">
    <w:abstractNumId w:val="10"/>
  </w:num>
  <w:num w:numId="12" w16cid:durableId="7619899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DCB"/>
    <w:rsid w:val="00034616"/>
    <w:rsid w:val="00036C49"/>
    <w:rsid w:val="0006063C"/>
    <w:rsid w:val="00090784"/>
    <w:rsid w:val="00091F38"/>
    <w:rsid w:val="000F3AC1"/>
    <w:rsid w:val="00113B0A"/>
    <w:rsid w:val="0015074B"/>
    <w:rsid w:val="001F1AC1"/>
    <w:rsid w:val="0029639D"/>
    <w:rsid w:val="002A27FC"/>
    <w:rsid w:val="00326F90"/>
    <w:rsid w:val="003E18EE"/>
    <w:rsid w:val="00450D4D"/>
    <w:rsid w:val="0049413D"/>
    <w:rsid w:val="00573549"/>
    <w:rsid w:val="00591EA2"/>
    <w:rsid w:val="006419C8"/>
    <w:rsid w:val="00666B5D"/>
    <w:rsid w:val="007C4246"/>
    <w:rsid w:val="00916D43"/>
    <w:rsid w:val="00A660F7"/>
    <w:rsid w:val="00A86A27"/>
    <w:rsid w:val="00AA1D8D"/>
    <w:rsid w:val="00AB17F9"/>
    <w:rsid w:val="00B47730"/>
    <w:rsid w:val="00BB7F0A"/>
    <w:rsid w:val="00C5023D"/>
    <w:rsid w:val="00C71313"/>
    <w:rsid w:val="00CB0664"/>
    <w:rsid w:val="00CC29A2"/>
    <w:rsid w:val="00CE2834"/>
    <w:rsid w:val="00DE56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A660F7"/>
    <w:rPr>
      <w:color w:val="0000FF" w:themeColor="hyperlink"/>
      <w:u w:val="singl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25</Pages>
  <Words>1861</Words>
  <Characters>10608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昱潤 周</cp:lastModifiedBy>
  <cp:revision>9</cp:revision>
  <dcterms:created xsi:type="dcterms:W3CDTF">2013-12-23T23:15:00Z</dcterms:created>
  <dcterms:modified xsi:type="dcterms:W3CDTF">2026-05-28T17:21:00Z</dcterms:modified>
  <cp:category/>
</cp:coreProperties>
</file>