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9704A"/>
          <w:sz w:val="52"/>
          <w:szCs w:val="52"/>
        </w:rPr>
        <w:t xml:space="preserve">KIRANA WHATSAPP BILLING &amp; GST AGENT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26257"/>
          <w:sz w:val="32"/>
          <w:szCs w:val="32"/>
        </w:rPr>
        <w:t xml:space="preserve">Project Documentation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1E2A22"/>
          <w:sz w:val="24"/>
          <w:szCs w:val="24"/>
        </w:rPr>
        <w:t xml:space="preserve">Hackathon Submission — Deadline: August 3, 2026</w:t>
      </w:r>
    </w:p>
    <w:p>
      <w:pPr>
        <w:jc w:val="center"/>
      </w:pPr>
      <w:r>
        <w:rPr>
          <w:rFonts w:ascii="Calibri" w:cs="Calibri" w:eastAsia="Calibri" w:hAnsi="Calibri"/>
          <w:color w:val="526257"/>
          <w:sz w:val="22"/>
          <w:szCs w:val="22"/>
        </w:rPr>
        <w:t xml:space="preserve">Document generated: 30 July 2026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9704A"/>
          <w:sz w:val="22"/>
          <w:szCs w:val="22"/>
        </w:rPr>
        <w:t xml:space="preserve">Repository: github.com/11DDBOY11/kirana-agent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Table of Contents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2. Problem Statement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3. Technology Stack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4. Architecture Overview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5. Database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6. Implementation Stages &amp;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7. Billing Pipeline —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8. Media Processing —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9. Ledger Query System —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10. LLM Extraction —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11. Security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12. Testing Strategy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13. File Structure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14. API Reference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15. Environment Variables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16. Deployment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17. Known Limitations &amp; Future Work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1. Project Overview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Kirana WhatsApp Billing &amp; GST Agent is a WhatsApp-first billing assistant built for Indian kirana (neighbourhood grocery) store owners. The target user is a shopkeeper who is comfortable with WhatsApp but may not use any billing app or dashboard.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shopkeeper sends a bill through WhatsApp — as typed text, a voice note, or a photo of a handwritten bill — and receives back a formatted GST invoice. Every invoice is automatically saved to a ledger that the shopkeeper can query in plain Hindi/Hinglish/English (e.g. "Is mahine ka GST kitna hua?").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Target Users: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Indian kirana store owners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Primary Interface: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WhatsApp (no app download, no dashboard)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Supported Inputs: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Text bills, voice notes, bill photos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Supported Queries: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Monthly GST, daily total, weekly summary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Hindi, Hinglish (Hindi + English), English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2. Problem Statement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Indian kirana stores generate millions of transactions daily, but most operate without any digital billing system. The challenges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Shopkeepers find dedicated billing apps too complex or slow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GST compliance requires proper slab-wise tax calculation (0%, 5%, 18%, 40%)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Handwritten bills are error-prone and difficult to aggregate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Most shopkeepers already use WhatsApp daily — it is the natural interface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Queries like "how much GST this month?" require manual register counting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Our solution meets shopkeepers where they already are — WhatsApp — and handles the entire workflow: bill input → extraction → GST calculation → invoice generation → ledger storage → natural language queries.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3. Technology Stack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technology stack was chosen before implementation began, optimizing for rapid hackathon development, serverless deployment, and WhatsApp integration maturity.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Next.js 16 App Router + TypeScript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Server-side API routes + static landing page in one project. TypeScript for type safety across billing types.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Supabase (Postgres)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Managed Postgres with REST API, instant setup, row-level security. No ORM needed — direct REST calls with service role key.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WhatsApp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WhatsApp Sandbox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Production-grade webhook infrastructure. Signature validation built-in. Sandbox allows testing without WhatsApp Business approval.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AI/ML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OpenAI (gpt-4o-mini, gpt-4o-transcribe)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Transcription for voice notes, vision for bill photos, structured extraction for messy text. Single vendor simplifies API key management.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Zero-config Next.js deployment. Automatic HTTPS. Environment variable management. Free tier sufficient for hackathon.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Tailwind CSS v4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Utility-first, ships with Next.js. Fast iteration on landing page and debug console.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Testing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Vitest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Fast, TypeScript-native, compatible with the project's module resolution.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Key Decision: Why Not a Mobile App?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WhatsApp-only, no mobile app or web dashboard.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Rationale: Kirana shopkeepers already use WhatsApp. Adding a separate app creates friction (download, login, onboarding). WhatsApp as the sole interface means zero onboarding — shopkeepers just send a message.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Key Decision: Why Supabase over Firebase?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Supabase (Postgres) over Firebase (Firestore).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Rationale: SQL aggregation queries (SUM, COUNT over date ranges) are critical for ledger queries. Postgres handles these natively. Firestore would require client-side aggregation or Cloud Functions.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Key Decision: Why OpenAI over Gemini/Claude?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OpenAI for all AI tasks (transcription, vision, extraction).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Rationale: Single API key, unified billing, proven Whisper-based transcription. gpt-4o-mini is cost-effective for structured extraction. Using one provider reduces integration complexity under hackathon time pressure.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4. Architecture Overview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system follows a simple pipeline architecture with a single entry point (Twilio webhook) and a shared billing pipeline that all input types flow through.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Request Flow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1. WhatsApp message → Twilio → POST /api/twilio/whatsapp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2. Signature validation (HMAC-SHA1)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3. Intent detection: is this a NEW BILL or a LEDGER QUERY?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4a. Bill path: Extract items → Calculate GST → Agentic review → Format invoice → Save to Supabase → Reply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4b. Query path: Parse date range → Aggregate from Supabase → Reply in same language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Shared Pipeline Principle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The /dev/test debug console calls the EXACT SAME pipeline functions as the Twilio webhook.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Rationale: No logic duplication. If the debug console works, the production path works. This was enforced from the very first pipeline commit and maintained throughout.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5. Database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database schema was designed in the first commit and has remained stable throughout all implementation stages.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shopkeepers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Phone number registry, auto-created on first bill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id (UUID), phone_number (unique, format-validated), name, created_at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invoices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Bill-level totals and metadata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id, shopkeeper_id (FK), raw_input_type (text/voice/photo), subtotal, gst_total, grand_total, created_at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invoice_items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Line-level item detail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id, invoice_id (FK, cascade delete), name, quantity, unit, unit_price, gst_rate, line_total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Design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Phone number format validation: Regex constraint ensures whatsapp:+XXXXXXXXX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GST rate stored per item: Allows future re-categorization without recalculating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Allowed GST rates constrained: CHECK constraint limits to 0, 5, 18, 40 — the actual Indian GST slabs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Numeric precision: 12,2 for money, 12,3 for quantity (supports fractional kg)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Row Level Security enabled: No anonymous access even if credentials leak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Cascade delete on invoice_items: Deleting an invoice cleans up its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Index on (shopkeeper_id, created_at DESC): Optimizes ledger date-range queries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Default unit is 'pc': Conservative default, overridden for grains/flour/rice → 'kg'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6. Implementation Stages &amp;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project was built incrementally across clearly separated stages. Each stage was committed and tested before proceeding.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Stage 1: Foundation (commit 879bd60)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What was built: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Next.js scaffold, Supabase schema, environment configuration, landing page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Server-only Supabase client with `server-only` import guard — prevents any database credential from reaching the browser bundle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Lazy getter pattern for env vars — variables are only accessed when needed, not at module load time. This prevents crashes when not all vars are configured yet.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Stage 2: Twilio WhatsApp Webhook (commit b71a983)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What was built: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POST /api/twilio/whatsapp with HMAC-SHA1 signature validation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Validate EVERY request — even in development. No bypass for convenience. The sorted-params + HMAC approach matches Twilio's documented algorithm exactly.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Return TwiML XML — Twilio requires XML responses, not JSON. A dedicated twimlMessage() helper with proper XML escaping prevents injection.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Conservative intent detection — only classify as a bill if it has BOTH a price pattern AND a quantity pattern AND word content. Everything else falls through as unknown/query.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Stage 3: Shared Billing Pipeline (commit 2107b66)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What was built: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extraction.ts, gst.ts, review.ts, format.ts, pipeline.ts + /dev/test debug console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Deterministic regex extractor as baseline — deliberately labelled 'deterministic' strategy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GST slab lookup by keyword matching (soap→18%, atta→5%, milk→0%,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Agentic review pass with 4 named checks — never silently changes values, only validates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Debug console at /dev/test — token-protected in production, calls the SAME pipeline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Deterministic-first extraction — reliable, testable, no API dependency. LLM extraction added later as an enhancement, not a requirement.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Agentic review as a DISTINCT PASS — the review module receives the calculated GST result and independently re-verifies all arithmetic. It has named checks (line math, subtotal, GST split, grand total) that each produce a pass/fail with explanation. This pattern was preserved when LLM extraction was added later.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Unknown GST categories default to 5% WITH a visible warning — the system never hides uncertainty. The warning propagates to the final invoice text.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Money rounding — all financial calculations use Math.round((value + Number.EPSILON) * 100) / 100 to avoid floating-point drift. CGST/SGST split handles odd-paise rounding by computing sgst = gst - cgst.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Stage 4: Voice &amp; Photo Processing (commit 7edd141)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What was built: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Twilio media download, OpenAI transcription (voice), OpenAI vision (photo), clear error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Voice notes: OpenAI gpt-4o-transcribe with Hindi/Hinglish prompt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Bill photos: OpenAI gpt-4o-mini vision with structured output prompt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Both outputs feed into the SAME text extraction → GST → review → format pipeline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25 MB file size limit — checked BOTH via Content-Length header AND actual byte count to prevent bypasses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Media type detection happens BEFORE download — rejects unsupported types (PDF, etc.) immediately with a clear Hinglish message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Error messages in Hinglish — 'Voice note samajh nahi aaya. Kripya thoda slowly bolkar dobara bhejiye.' is more useful to the target user than an English error.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Single media attachment per message — simplifies processing and matches typical WhatsApp usage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Stage 5: Ledger Queries (built alongside Stages 3-4)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What was built: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Intent detection, date range computation, Supabase aggregation, bilingual responses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Detects whether incoming text is a bill or a query using price+quantity heuristic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Supports 3 query types: this month's GST, today's total, last 7 days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India timezone (IST +5:30) aware date ranges — midnight calculations account for the UTC offset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Responds in the same language style the shopkeeper used (Hindi/Hinglish/English)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NEVER fabricate numbers — if no data exists for the queried period, the system says 'Is period ke liye abhi koi saved bill nahi mila' instead of returning zero or making something up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India-aware date boundaries — uses Intl.DateTimeFormat with Asia/Kolkata timezone to correctly determine the Indian calendar date, even when the UTC date differs. Tests verify this at UTC month boundaries (e.g., June 30 20:00 UTC = July 1 01:30 IST).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Shopkeeper auto-creation on first bill — uses Supabase upsert (on_conflict=phone_number) so the shopkeeper row is created automatically when their first bill arrives. No separate registration step needed.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Key decision: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Direct REST calls to Supabase — not using the JS client library for ledger queries. This avoids bundling the full @supabase/supabase-js in API routes and gives precise control over query parameters.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7. Billing Pipeline —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billing pipeline is the core of the system. Every bill — text, voice, or photo — flows through the same sequence of functions.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Pipeline Stages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1. Extraction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extraction.ts / llm-extraction.ts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Raw text → ExtractedItem[] (name, qty, unit, price, total)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2. GST Calculation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gst.ts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ExtractedItem[] → TaxedItem[] (adds gst_rate, cgst, sgst, grand_total)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3. Agentic Review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review.ts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GstResult → ReviewResult (4 named checks, pass/fail)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4. Formatting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format.ts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GstResult + flags → WhatsApp invoice text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5. Orchestration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pipeline.ts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Coordinates all stages, logging at each step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GST Slab Assignment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GST rates are assigned by keyword matching against known product categories: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GST Rate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Keywords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milk, fresh vegetable, vegetable, fruit, egg, tetra-pack milk, loose staples (atta, rice, dal, chawal, gehun)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5%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packaged/branded staples, ghee, butter, cheese, juice, chips, tea, coffee, biscuit, namkeen, sugar, salt, oil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18%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soap, detergent, shampoo, toothpaste, dishwash, dish soap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40%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cold drink, aerated drink, pan masala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Default (5%)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Any unrecognized item — with explicit warning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Agentic Review Checks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review pass independently verifies all arithmetic without modifying any values: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Line item math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quantity × unit_price = line total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±₹0.01 (one paise)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Sum of all line totals = subtotal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Exact match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GST split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total × rate% = CGST + SGST for each item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Exact match after rounding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Grand total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subtotal + GST total = grand total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Exact match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8. Media Processing — Design Decisions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Voice Note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Model: gpt-4o-transcribe (OpenAI's latest transcription model)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Prompt context: 'This is an Indian kirana shop bill spoken in Hindi, Hinglish, or English. Preserve item names, quantities, units, and prices.'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Supported formats: OGG (WhatsApp default), MP3, M4A, WebM, WAV, MPEG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Output: Plain text that feeds into the text extraction pipeline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Bill Photo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Model: gpt-4o-mini (vision capable, cost-effective)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Resolution: 'high' detail for reading handwritten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Prompt: Returns comma-separated list in standardized format (2kg atta 90rs, 1 soap 60rs)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Key instruction to model: 'Do not invent illegible items; omit them' — prevents hallucinated line items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Image sent as base64 data URL to avoid external URL hosting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Error Handling Philosophy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Every error message is in Hinglish, actionable, and specific.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Unsupported file type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Photo ya voice note bhejiye. Other file types abhi supported nahi hain.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File too large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File 25 MB se chhoti bhejiye.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Voice unclear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Voice note samajh nahi aaya. Kripya thoda slowly bolkar dobara bhejiye.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Photo unreadable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Photo clearly read nahi ho payi. Kripya bright light mein seedhi photo dobara bhejiye.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Math issue in bill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Bill mein kuch math issue mila. Kripya items aur price dobara bhejiye.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General failure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Abhi bill process nahi ho paya. Kripya 1 minute mein dobara bhejiye.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9. Ledger Query System — Design Decisions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Intent Classification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Use a two-layer heuristic, not an LLM, for intent classification.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Rationale: LLM calls add latency and cost. The bill-vs-query distinction is reliably detectable: if the message has BOTH a price pattern (₹XX or XXrs) AND a quantity pattern (Xkg, X pc, etc.), it's a bill. Everything else is treated as a query. This is fast, deterministic, and free.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Supported Query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 Pattern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Input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month_gst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'is mahine' or 'this month' + 'gst' or 'tax'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Is mahine ka GST kitna hua?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today_total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'aaj' or 'today' + 'total' or 'sale'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Aaj ka total kitna hua?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week_summary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'pichle hafte' or 'last week' + 'summary'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Pichle hafte ka summary do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unsupported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No pattern matched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Anything else → helpful fallback message</w:t>
            </w:r>
          </w:p>
        </w:tc>
      </w:tr>
    </w:tbl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Date Range Computation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Critical decision: All date calculations use Indian Standard Time (IST, UTC+5:30).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Why this matters: A query at 11:30 PM IST on July 31 is July 31 in India but already August 1 in UTC. Using UTC directly would put that day's transactions in the wrong month.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indiaDateParts(now) — uses Intl.DateTimeFormat with Asia/Kolkata timezone to get the correct Indian calendar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indiaMidnight(year, month, day) — computes midnight IST as a UTC timestamp (subtracts 5h30m from the UTC 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All ranges are [start, end) — inclusive start, exclusive 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'Last 7 days' includes today and the previous 6 full Indian calendar days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Language Detection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Detect Hinglish using Devanagari Unicode range + common Hindi keywords.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isHinglish() function checks for: Devanagari characters (U+0900–U+097F) or keywords like kitna, mahine, aaj, pichle, hafte, do, batao, summary. Response language matches: if Hinglish detected, reply in Hinglish; otherwise reply in English.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10. LLM Extraction — Design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This was the final major feature addition, replacing the deterministic regex extractor as the default for handling messy real-world input.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Why LLM Extraction Was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Real shopkeeper input has typos: 'aata' instead of 'atta', '2 kilo chawal' instead of '2kg rice'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Mixed Hindi/English: '2kg aata 90 rupay, 1 surf 60rs'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Shorthand: 'dal 50, chawal 100' (implicit 1 unit, price is the total)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Voice transcription output is messy natural language, not clean formatted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regex extractor pattern is rigid — it requires specific format: quantity+unit+name+price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Architecture Decision: LLM with Deterministic Fallback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Try LLM first, fall back to deterministic on ANY failure.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Rationale: The LLM handles messy input far better, but it can fail (network issues, rate limits, malformed responses). The deterministic extractor still works for well-formatted input. By falling back silently (with a warning flag), the pipeline never breaks even if OpenAI is down.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LLM extractor: gpt-4o-mini, temperature 0, structured JSON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Response validation: Every field is type-checked and range-validated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Unit normalization: 'pcs'→'pc', 'pkt'→'packet', 'gm'→'g'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Grain default preserved: If LLM omits unit for rice/atta/dal, defaults to 'kg' (Step C 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Fallback: On JSON parse error, empty response, or schema mismatch → deterministic extractor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Strategy field: 'llm' or 'deterministic' — always transparent about which path was used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Pipeline Changes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Make runTextBillingPipeline() async with a useLlm parameter.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useLlm parameter (default: true) allows tests to bypass the LLM call entirely. This means: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CI/automated tests: useLlm=false → fast, offline, no API key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Production: useLlm=true → LLM extraction with automatic fallback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Manual pre-demo test: Set OPENAI_API_KEY and run tests → LLM integration test executes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11. Security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Secret exposure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No NEXT_PUBLIC_ prefix on any secret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All env vars accessed server-side only via env.ts getters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Database access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Service role key server-only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supabase/server.ts has `import 'server-only'` — Next.js will error if imported in client bundle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Ledger service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Server-only guard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ledger/service.ts has `import 'server-only'`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Webhook auth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HMAC-SHA1 signature validation on every request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signature.ts: sorted params → HMAC → timing-safe compare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Debug console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Token-gated in production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DEV_TEST_ACCESS_TOKEN env var required; x-dev-test-token header checked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Debug console (dev)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Open in development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process.env.NODE_ENV !== 'production' bypasses token check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Row Level Security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Enabled on all tables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No anonymous Supabase access even with leaked credentials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Media size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25 MB limit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Checked BOTH Content-Length header and actual byte array length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Input validation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signature checked BEFORE any processing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Prevents unauthorized webhook calls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12. Testing Strategy Decisions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Decision: Offline-first tests with optional online integration tests.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Requires API Key?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Text billing pipeline (deterministic)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pipeline.test.ts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3 tests — common bill, unknown category warning, grain kg default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Text billing pipeline (LLM integration)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pipeline.test.ts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1 test — messy Hinglish input via OpenAI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 (auto-skips if missing)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media classification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twilio-media.test.ts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2 tests — MIME type detection, unsupported type rejection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Indian ledger date ranges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ranges.test.ts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2 tests — UTC month boundary, 7-day range crossing year boundary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LLM integration test uses Vitest's describe.skipIf() to automatically skip when OPENAI_API_KEY is not set. This allows: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CI runs: All 7 deterministic tests pass without any API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Pre-demo validation: Set the key and run tests → 8 tests including real OpenAI call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The integration test has a 30-second timeout to accommodate API latency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13. File Structure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src/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├── app/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api/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dev/test/route.ts         — Debug console API (token-gated)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twilio/whatsapp/route.ts   — WhatsApp webhook (signature-validated)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dev/test/page.tsx               — Debug console UI (text/voice/photo)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page.tsx                        — Public landing page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layout.tsx                      — Root layout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└── globals.css                     — Global styles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├── lib/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billing/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types.ts                    — Shared type definitions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extraction.ts               — Deterministic regex extractor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llm-extraction.ts           — LLM-based extractor (gpt-4o-mini)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gst.ts                      — GST slab lookup and calculation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review.ts                   — Agentic review (4 named checks)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format.ts                   — WhatsApp invoice formatter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pipeline.ts                 — Pipeline orchestrator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pipeline.test.ts            — Pipeline tests (deterministic + LLM)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ledger/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intent.ts                   — Bill vs query classification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ranges.ts                   — IST-aware date range computation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ranges.test.ts              — Date boundary tests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service.ts                  — Ledger queries + invoice saving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media/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openai-media.ts             — Voice transcription + photo vision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twilio-media.ts             — Media download + type detection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twilio-media.test.ts        — Media classification tests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twilio/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├── signature.ts                — HMAC-SHA1 signature validation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twiml.ts                    — TwiML XML response builder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whatsapp/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inbound.ts                  — Inbound message parser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supabase/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│   └── server.ts                   — Server-only Supabase client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├── env.ts                          — Environment variable accessors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│   └── types.ts                        — Shared domain types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└── supabase/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    └── schema.sql                      — Database DDL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14. API Reference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POST /api/twilio/whatsapp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Twilio WhatsApp webhook endpoint. Receives form-encoded POST from Twilio.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X-Twilio-Signature header (HMAC-SHA1)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Content-Type: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application/x-www-form-urlencoded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text/xml (TwiML)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Handles: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Text bills, voice notes, bill photos, ledger queries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GET /api/twilio/whatsapp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Health check endpoint. Returns { status: 'ok', service: 'kirana-whatsapp-webhook' }.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POST /api/dev/test</w:t>
      </w:r>
    </w:p>
    <w:p>
      <w:pPr>
        <w:spacing w:after="10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Debug console API. Accepts text or media uploads and returns full pipeline result.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Auth: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x-dev-test-token header (required in production)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Text input: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Content-Type: application/json, body: { text: 'bill text' }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Media input: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Content-Type: multipart/form-data, field: media (audio/image file)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Response: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JSON: { rawInput, extraction, gst, review, invoiceText }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15.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  <w:shd w:color="39704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SUPABASE_URL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SUPABASE_SERVICE_ROLE_KEY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Service role key (server-side only, bypasses RLS)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TWILIO_ACCOUNT_SID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Account SID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TWILIO_AUTH_TOKEN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Auth Token (used for signature validation + media download)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TWILIO_WHATSAPP_NUMBER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 WhatsApp Sandbox number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TWILIO_WEBHOOK_BASE_URL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Public HTTPS origin (no trailing slash)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OPENAI_API_KEY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OpenAI API key for transcription, vision, LLM extraction</w:t>
            </w:r>
          </w:p>
        </w:tc>
      </w:tr>
      <w:tr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DEV_TEST_ACCESS_TOKEN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B9C7BA" w:sz="1"/>
              <w:left w:val="single" w:color="B9C7BA" w:sz="1"/>
              <w:bottom w:val="single" w:color="B9C7BA" w:sz="1"/>
              <w:right w:val="single" w:color="B9C7BA" w:sz="1"/>
            </w:tcBorders>
          </w:tcPr>
          <w:p>
            <w:r>
              <w:rPr>
                <w:rFonts w:ascii="Calibri" w:cs="Calibri" w:eastAsia="Calibri" w:hAnsi="Calibri"/>
                <w:color w:val="1E2A22"/>
                <w:sz w:val="20"/>
                <w:szCs w:val="20"/>
              </w:rPr>
              <w:t xml:space="preserve">Protects /dev/test in production deployments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16. Deployment Decisions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Platform: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Vercel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9704A"/>
          <w:sz w:val="22"/>
          <w:szCs w:val="22"/>
        </w:rPr>
        <w:t xml:space="preserve">Rationale: </w:t>
      </w:r>
      <w:r>
        <w:rPr>
          <w:rFonts w:ascii="Calibri" w:cs="Calibri" w:eastAsia="Calibri" w:hAnsi="Calibri"/>
          <w:color w:val="1E2A22"/>
          <w:sz w:val="22"/>
          <w:szCs w:val="22"/>
        </w:rPr>
        <w:t xml:space="preserve">Zero-config Next.js deployment, automatic HTTPS, environment variable management, free tier sufficient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Deployment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All environment variables set in Vercel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TWILIO_WEBHOOK_BASE_URL points to Vercel deployment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Twilio Sandbox webhook URL updated to https://your-app.vercel.app/api/twilio/whatsapp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DEV_TEST_ACCESS_TOKEN set to protect debug console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Build passes: npm run build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No NEXT_PUBLIC_ secrets in the codebase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17. Known Limitations &amp; Future Work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Current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GST category lookup is keyword-based — items not in the keyword list default to 5% with a warning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Ledger queries limited to 3 types — more complex queries (by item, by customer) not yet supported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No multi-message bills — each message is processed independently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No invoice editing — once saved, an invoice cannot be corrected via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Single attachment per message — cannot process multi-photo bills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No WhatsApp Business API — using Sandbox, which limits to pre-registered numbers</w:t>
      </w:r>
    </w:p>
    <w:p>
      <w:pPr>
        <w:spacing w:after="8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E2A22"/>
        </w:rPr>
        <w:t xml:space="preserve">Potential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GST category lookup via government HSN code database instead of keywords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Multi-turn conversation for bill corrections ('last item ka price 50 tha, 60 nahi')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PDF invoice generation and sending via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Monthly GST return auto-generation (GSTR-1 format)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Customer name tracking in invoices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Export ledger to Excel/CSV via WhatsApp command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Multi-language support beyond Hindi/English (Tamil, Telugu,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A22"/>
          <w:sz w:val="22"/>
          <w:szCs w:val="22"/>
        </w:rPr>
        <w:t xml:space="preserve">WhatsApp Business API for production deployment without Sandbox limitations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Kirana WhatsApp Billing Agent — Project Document</dc:title>
  <dc:creator>Kirana Agent Team</dc:creator>
  <dc:description>Complete project decisions, architecture, and implementation details</dc:description>
  <cp:lastModifiedBy>Un-named</cp:lastModifiedBy>
  <cp:revision>1</cp:revision>
  <dcterms:created xsi:type="dcterms:W3CDTF">2026-07-30T02:11:09.648Z</dcterms:created>
  <dcterms:modified xsi:type="dcterms:W3CDTF">2026-07-30T02:11:09.648Z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