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4D68B2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2357CF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 w:rsidR="002357CF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1D153D" w:rsidP="00AF23B6">
            <w:pPr>
              <w:jc w:val="center"/>
            </w:pPr>
            <w:r>
              <w:rPr>
                <w:rFonts w:hint="eastAsia"/>
              </w:rPr>
              <w:t>丁磊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</w:t>
            </w:r>
            <w:r w:rsidR="00EC1A76">
              <w:rPr>
                <w:rFonts w:hint="eastAsia"/>
              </w:rPr>
              <w:t>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2357CF" w:rsidP="002357CF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关于小组分工提交的截止时间</w:t>
            </w:r>
          </w:p>
          <w:p w:rsidR="00EC1A76" w:rsidRDefault="00EC1A76" w:rsidP="002357CF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界面原型工具统一用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rp8</w:t>
            </w:r>
          </w:p>
          <w:p w:rsidR="002357CF" w:rsidRDefault="002357CF" w:rsidP="002357CF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任务分配：</w:t>
            </w:r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截止时间：星期四晚上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点必须给丁磊或</w:t>
            </w:r>
            <w:r>
              <w:rPr>
                <w:rFonts w:hint="eastAsia"/>
              </w:rPr>
              <w:t>余敬</w:t>
            </w:r>
            <w:r>
              <w:rPr>
                <w:rFonts w:hint="eastAsia"/>
              </w:rPr>
              <w:t>，星期五，六整合，星期六传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可行性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截至时间</w:t>
            </w:r>
            <w:r w:rsidR="000C5F91">
              <w:rPr>
                <w:rFonts w:hint="eastAsia"/>
              </w:rPr>
              <w:t>10</w:t>
            </w:r>
            <w:r w:rsidR="000C5F91">
              <w:rPr>
                <w:rFonts w:hint="eastAsia"/>
              </w:rPr>
              <w:t>月</w:t>
            </w:r>
            <w:r w:rsidR="000C5F91">
              <w:rPr>
                <w:rFonts w:hint="eastAsia"/>
              </w:rPr>
              <w:t>15</w:t>
            </w:r>
            <w:r w:rsidR="000C5F91">
              <w:rPr>
                <w:rFonts w:hint="eastAsia"/>
              </w:rPr>
              <w:t>日</w:t>
            </w:r>
            <w:r w:rsidR="000C5F91">
              <w:rPr>
                <w:rFonts w:hint="eastAsia"/>
              </w:rPr>
              <w:t>22</w:t>
            </w:r>
            <w:r w:rsidR="000C5F91">
              <w:rPr>
                <w:rFonts w:hint="eastAsia"/>
              </w:rPr>
              <w:t>：</w:t>
            </w:r>
            <w:r w:rsidR="000C5F91">
              <w:rPr>
                <w:rFonts w:hint="eastAsia"/>
              </w:rPr>
              <w:t>00</w:t>
            </w:r>
            <w:r w:rsidR="00EC1A76">
              <w:rPr>
                <w:rFonts w:hint="eastAsia"/>
              </w:rPr>
              <w:t>（</w:t>
            </w:r>
            <w:r>
              <w:rPr>
                <w:rFonts w:hint="eastAsia"/>
              </w:rPr>
              <w:t>陈建伟，丁磊）</w:t>
            </w:r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界面原型截至时间</w:t>
            </w:r>
            <w:r w:rsidR="004D68B2">
              <w:rPr>
                <w:rFonts w:hint="eastAsia"/>
              </w:rPr>
              <w:t>10</w:t>
            </w:r>
            <w:r w:rsidR="004D68B2">
              <w:rPr>
                <w:rFonts w:hint="eastAsia"/>
              </w:rPr>
              <w:t>月</w:t>
            </w:r>
            <w:r w:rsidR="004D68B2">
              <w:rPr>
                <w:rFonts w:hint="eastAsia"/>
              </w:rPr>
              <w:t>12</w:t>
            </w:r>
            <w:r w:rsidR="004D68B2">
              <w:rPr>
                <w:rFonts w:hint="eastAsia"/>
              </w:rPr>
              <w:t>日</w:t>
            </w:r>
            <w:r w:rsidR="004D68B2">
              <w:rPr>
                <w:rFonts w:hint="eastAsia"/>
              </w:rPr>
              <w:t>22</w:t>
            </w:r>
            <w:r w:rsidR="004D68B2">
              <w:rPr>
                <w:rFonts w:hint="eastAsia"/>
              </w:rPr>
              <w:t>：</w:t>
            </w:r>
            <w:r w:rsidR="004D68B2">
              <w:rPr>
                <w:rFonts w:hint="eastAsia"/>
              </w:rPr>
              <w:t>00</w:t>
            </w:r>
            <w:r w:rsidR="00EC1A76">
              <w:rPr>
                <w:rFonts w:hint="eastAsia"/>
              </w:rPr>
              <w:t xml:space="preserve"> </w:t>
            </w:r>
            <w:r w:rsidR="00EC1A76">
              <w:rPr>
                <w:rFonts w:hint="eastAsia"/>
              </w:rPr>
              <w:t>（</w:t>
            </w:r>
            <w:r w:rsidR="00EC1A76">
              <w:rPr>
                <w:rFonts w:hint="eastAsia"/>
              </w:rPr>
              <w:t>唐子煜</w:t>
            </w:r>
            <w:r w:rsidR="00EC1A76">
              <w:rPr>
                <w:rFonts w:hint="eastAsia"/>
              </w:rPr>
              <w:t>）</w:t>
            </w:r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操作可行性</w:t>
            </w:r>
            <w:r w:rsidR="00EC1A76">
              <w:rPr>
                <w:rFonts w:hint="eastAsia"/>
              </w:rPr>
              <w:t>与社会可行性</w:t>
            </w:r>
            <w:r w:rsidR="00EC1A76">
              <w:rPr>
                <w:rFonts w:hint="eastAsia"/>
              </w:rPr>
              <w:t>截止时间</w:t>
            </w:r>
            <w:r w:rsidR="00EC1A76">
              <w:rPr>
                <w:rFonts w:hint="eastAsia"/>
              </w:rPr>
              <w:t>10</w:t>
            </w:r>
            <w:r w:rsidR="00EC1A76">
              <w:rPr>
                <w:rFonts w:hint="eastAsia"/>
              </w:rPr>
              <w:t>月</w:t>
            </w:r>
            <w:r w:rsidR="00EC1A76">
              <w:rPr>
                <w:rFonts w:hint="eastAsia"/>
              </w:rPr>
              <w:t>13</w:t>
            </w:r>
            <w:r w:rsidR="00EC1A76">
              <w:rPr>
                <w:rFonts w:hint="eastAsia"/>
              </w:rPr>
              <w:t>日</w:t>
            </w:r>
            <w:r w:rsidR="00EC1A76">
              <w:rPr>
                <w:rFonts w:hint="eastAsia"/>
              </w:rPr>
              <w:t>22</w:t>
            </w:r>
            <w:r w:rsidR="00EC1A76">
              <w:rPr>
                <w:rFonts w:hint="eastAsia"/>
              </w:rPr>
              <w:t>：</w:t>
            </w:r>
            <w:r w:rsidR="00EC1A76">
              <w:rPr>
                <w:rFonts w:hint="eastAsia"/>
              </w:rPr>
              <w:t>00</w:t>
            </w:r>
            <w:r w:rsidR="00EC1A76">
              <w:rPr>
                <w:rFonts w:hint="eastAsia"/>
              </w:rPr>
              <w:t>（</w:t>
            </w:r>
            <w:r w:rsidR="00EC1A76">
              <w:rPr>
                <w:rFonts w:hint="eastAsia"/>
              </w:rPr>
              <w:t>陈建伟</w:t>
            </w:r>
            <w:r w:rsidR="00EC1A76">
              <w:rPr>
                <w:rFonts w:hint="eastAsia"/>
              </w:rPr>
              <w:t>）</w:t>
            </w:r>
          </w:p>
          <w:p w:rsidR="00EC1A76" w:rsidRDefault="00EC1A76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经济可行性截止时间</w:t>
            </w:r>
            <w:r w:rsidR="006D32A1">
              <w:rPr>
                <w:rFonts w:hint="eastAsia"/>
              </w:rPr>
              <w:t>10</w:t>
            </w:r>
            <w:r w:rsidR="006D32A1">
              <w:rPr>
                <w:rFonts w:hint="eastAsia"/>
              </w:rPr>
              <w:t>月</w:t>
            </w:r>
            <w:r w:rsidR="006D32A1">
              <w:rPr>
                <w:rFonts w:hint="eastAsia"/>
              </w:rPr>
              <w:t>9</w:t>
            </w:r>
            <w:r w:rsidR="006D32A1">
              <w:rPr>
                <w:rFonts w:hint="eastAsia"/>
              </w:rPr>
              <w:t>日</w:t>
            </w:r>
            <w:r w:rsidR="006D32A1">
              <w:rPr>
                <w:rFonts w:hint="eastAsia"/>
              </w:rPr>
              <w:t>16</w:t>
            </w:r>
            <w:r w:rsidR="006D32A1">
              <w:rPr>
                <w:rFonts w:hint="eastAsia"/>
              </w:rPr>
              <w:t>：</w:t>
            </w:r>
            <w:r w:rsidR="006D32A1">
              <w:rPr>
                <w:rFonts w:hint="eastAsia"/>
              </w:rPr>
              <w:t>00</w:t>
            </w:r>
            <w:bookmarkStart w:id="0" w:name="_GoBack"/>
            <w:bookmarkEnd w:id="0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丁磊）</w:t>
            </w:r>
          </w:p>
          <w:p w:rsidR="00EC1A76" w:rsidRDefault="00EC1A76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技术可行性</w:t>
            </w:r>
            <w:r w:rsidR="000C5F91">
              <w:rPr>
                <w:rFonts w:hint="eastAsia"/>
              </w:rPr>
              <w:t>截止时间</w:t>
            </w:r>
            <w:r w:rsidR="00E47EBE">
              <w:rPr>
                <w:rFonts w:hint="eastAsia"/>
              </w:rPr>
              <w:t>10</w:t>
            </w:r>
            <w:r w:rsidR="00E47EBE">
              <w:rPr>
                <w:rFonts w:hint="eastAsia"/>
              </w:rPr>
              <w:t>月</w:t>
            </w:r>
            <w:r w:rsidR="00E47EBE">
              <w:rPr>
                <w:rFonts w:hint="eastAsia"/>
              </w:rPr>
              <w:t>12</w:t>
            </w:r>
            <w:r w:rsidR="00E47EBE">
              <w:rPr>
                <w:rFonts w:hint="eastAsia"/>
              </w:rPr>
              <w:t>日</w:t>
            </w:r>
            <w:r w:rsidR="006D32A1">
              <w:rPr>
                <w:rFonts w:hint="eastAsia"/>
              </w:rPr>
              <w:t xml:space="preserve"> 22</w:t>
            </w:r>
            <w:r w:rsidR="006D32A1">
              <w:rPr>
                <w:rFonts w:hint="eastAsia"/>
              </w:rPr>
              <w:t>：</w:t>
            </w:r>
            <w:r w:rsidR="006D32A1">
              <w:rPr>
                <w:rFonts w:hint="eastAsia"/>
              </w:rPr>
              <w:t>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余敬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张伟鹏</w:t>
            </w:r>
            <w:r>
              <w:rPr>
                <w:rFonts w:hint="eastAsia"/>
              </w:rPr>
              <w:t>）</w:t>
            </w:r>
          </w:p>
          <w:p w:rsidR="00EC1A76" w:rsidRDefault="00EC1A76" w:rsidP="00E47EBE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proofErr w:type="gramStart"/>
            <w:r>
              <w:rPr>
                <w:rFonts w:hint="eastAsia"/>
              </w:rPr>
              <w:t>整合版</w:t>
            </w:r>
            <w:proofErr w:type="gramEnd"/>
            <w:r w:rsidR="000C5F91">
              <w:rPr>
                <w:rFonts w:hint="eastAsia"/>
              </w:rPr>
              <w:t>截止时间</w:t>
            </w:r>
            <w:r w:rsidR="000C5F91">
              <w:rPr>
                <w:rFonts w:hint="eastAsia"/>
              </w:rPr>
              <w:t>10</w:t>
            </w:r>
            <w:r w:rsidR="000C5F91">
              <w:rPr>
                <w:rFonts w:hint="eastAsia"/>
              </w:rPr>
              <w:t>月</w:t>
            </w:r>
            <w:r w:rsidR="000C5F91">
              <w:rPr>
                <w:rFonts w:hint="eastAsia"/>
              </w:rPr>
              <w:t>15</w:t>
            </w:r>
            <w:r w:rsidR="000C5F91">
              <w:rPr>
                <w:rFonts w:hint="eastAsia"/>
              </w:rPr>
              <w:t>日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（丁磊，陈建伟）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5C2" w:rsidRDefault="00AD35C2" w:rsidP="00AF23B6">
      <w:r>
        <w:separator/>
      </w:r>
    </w:p>
  </w:endnote>
  <w:endnote w:type="continuationSeparator" w:id="0">
    <w:p w:rsidR="00AD35C2" w:rsidRDefault="00AD35C2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5C2" w:rsidRDefault="00AD35C2" w:rsidP="00AF23B6">
      <w:r>
        <w:separator/>
      </w:r>
    </w:p>
  </w:footnote>
  <w:footnote w:type="continuationSeparator" w:id="0">
    <w:p w:rsidR="00AD35C2" w:rsidRDefault="00AD35C2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11668"/>
    <w:multiLevelType w:val="hybridMultilevel"/>
    <w:tmpl w:val="B4E07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0C5F91"/>
    <w:rsid w:val="001D153D"/>
    <w:rsid w:val="00227D46"/>
    <w:rsid w:val="002357CF"/>
    <w:rsid w:val="00411EF2"/>
    <w:rsid w:val="00497CDE"/>
    <w:rsid w:val="004D68B2"/>
    <w:rsid w:val="006D32A1"/>
    <w:rsid w:val="00832FC2"/>
    <w:rsid w:val="00AD35C2"/>
    <w:rsid w:val="00AF23B6"/>
    <w:rsid w:val="00C97EDE"/>
    <w:rsid w:val="00E47EBE"/>
    <w:rsid w:val="00E66676"/>
    <w:rsid w:val="00EC1A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2016-10-29T08:00:00Z</dcterms:created>
  <dcterms:modified xsi:type="dcterms:W3CDTF">2016-11-12T09:33:00Z</dcterms:modified>
</cp:coreProperties>
</file>