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xi. 18] EXPOUNDED 259</w:t>
        <w:br/>
        <w:br/>
        <w:t>Sermon onthe Mount. ‘ Blessed are the poor in spirit</w:t>
        <w:br/>
        <w:t>and the persecuted ; for theirs is the kingdom of hea-</w:t>
        <w:br/>
        <w:t>ven.” “When men persecute you rejoice; for great</w:t>
        <w:br/>
        <w:t>is your reward” (Matt. v. 3, 10-12). This is its posi-</w:t>
        <w:br/>
        <w:t>tive aspect. It is so also in the negative. “ Ye shall</w:t>
        <w:br/>
        <w:t>in vo case enter the kingdom” (v.20). “ Ye have no</w:t>
        <w:br/>
        <w:t>reward of your Father in heaven ” (vi. 1, 2, 5,16). So</w:t>
        <w:br/>
        <w:t>Luke vi. 20, compared with 23, 35. So Matthew x.</w:t>
        <w:br/>
        <w:t>7, compared with 41, 42. Thus also is it in the First</w:t>
        <w:br/>
        <w:t>Epistle to the Corinthians. “If any man’s work abide,</w:t>
        <w:br/>
        <w:t>he shall receive reward” (iu. 14). “Tf I do this</w:t>
        <w:br/>
        <w:t>willingly, I have a reward” (ix. 17). Here is the posi-</w:t>
        <w:br/>
        <w:t>tive side. Then for the negative we have, “‘ Unrighteous</w:t>
        <w:br/>
        <w:t>ones shall not inherit the kingdom of God” (vi. 9).</w:t>
        <w:br/>
        <w:t>ETERNAL LIFE is the gtf/t of God to each believer</w:t>
        <w:br/>
        <w:t>(Rom. vi. 23); the KINGDOM is a reward to those</w:t>
        <w:br/>
        <w:t>accounted worthy. Luke xx. 35; 2 Thess.1.5. Hence</w:t>
        <w:br/>
        <w:t>Paul’s fear lest he should be rejected at last. 1 Cor.</w:t>
        <w:br/>
        <w:t>ix, 27. c</w:t>
        <w:br/>
        <w:t>The kingdom is to be enjoyed as the time of conso-</w:t>
        <w:br/>
        <w:t>lation for all the prophets. Luke xiii.28. The season of</w:t>
        <w:br/>
        <w:t>reward, then, is the millennial day.</w:t>
        <w:br/>
        <w:t>Three classes of the men of God are specified. ‘‘ Thy</w:t>
        <w:br/>
        <w:t>servants the prophets.” “ Reward to thy servants—</w:t>
        <w:br/>
        <w:t>the prophets, and the saints.” But the word “ servants ”’</w:t>
        <w:br/>
        <w:t>is connected with ‘‘ prophets ” alone, both in this book</w:t>
        <w:br/>
        <w:t>and in the Old Testament. “The mystery of God</w:t>
        <w:br/>
        <w:t>should be finished, as He declared to His servants the</w:t>
        <w:br/>
        <w:t>prophets’? (x. 7).</w:t>
        <w:br/>
        <w:t>The prophets were especially servants of God: full</w:t>
        <w:br/>
        <w:t>of His Spirit and word, instructing the holy, and</w:t>
        <w:br/>
        <w:t>peculiarly hated by the ungodly. Thus they are</w:t>
        <w:br/>
        <w:t>noticed pre-eminently in the New Testament as destined</w:t>
        <w:br/>
        <w:t>to partake of the reward of the kingdom. ‘“ Ye shall see</w:t>
        <w:br/>
        <w:t>ALL THE PROPHETS IN THE KINGDOM OF GoD ” (Luke xiii.</w:t>
        <w:br/>
        <w:t>28).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