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ФОРМА 2. СВЕДЕНИЯ ОБ УЧАСТНИКЕ ЗАКУПКИ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Полное наименование</w:t>
            </w:r>
          </w:p>
        </w:tc>
        <w:tc>
          <w:tcPr>
            <w:tcW w:type="dxa" w:w="4320"/>
          </w:tcPr>
          <w:p>
            <w:r>
              <w:t>ООО "ИТ-Системы и Решения"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Ленина, д. 10, оф. 205</w:t>
            </w:r>
          </w:p>
        </w:tc>
      </w:tr>
      <w:tr>
        <w:tc>
          <w:tcPr>
            <w:tcW w:type="dxa" w:w="4320"/>
          </w:tcPr>
          <w:p>
            <w:r>
              <w:t>Год основания</w:t>
            </w:r>
          </w:p>
        </w:tc>
        <w:tc>
          <w:tcPr>
            <w:tcW w:type="dxa" w:w="4320"/>
          </w:tcPr>
          <w:p>
            <w:r>
              <w:t>2016</w:t>
            </w:r>
          </w:p>
        </w:tc>
      </w:tr>
      <w:tr>
        <w:tc>
          <w:tcPr>
            <w:tcW w:type="dxa" w:w="4320"/>
          </w:tcPr>
          <w:p>
            <w:r>
              <w:t>Среднесписочная численность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Годовая выручка, руб.</w:t>
            </w:r>
          </w:p>
        </w:tc>
        <w:tc>
          <w:tcPr>
            <w:tcW w:type="dxa" w:w="4320"/>
          </w:tcPr>
          <w:p>
            <w:r>
              <w:t>12000000.0</w:t>
            </w:r>
          </w:p>
        </w:tc>
      </w:tr>
      <w:tr>
        <w:tc>
          <w:tcPr>
            <w:tcW w:type="dxa" w:w="4320"/>
          </w:tcPr>
          <w:p>
            <w:r>
              <w:t>Субъект МСП</w:t>
            </w:r>
          </w:p>
        </w:tc>
        <w:tc>
          <w:tcPr>
            <w:tcW w:type="dxa" w:w="4320"/>
          </w:tcPr>
          <w:p>
            <w:r>
              <w:t>Да</w:t>
            </w:r>
          </w:p>
        </w:tc>
      </w:tr>
      <w:tr>
        <w:tc>
          <w:tcPr>
            <w:tcW w:type="dxa" w:w="4320"/>
          </w:tcPr>
          <w:p>
            <w:r>
              <w:t>Уполномоченное лицо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Наименование банка</w:t>
            </w:r>
          </w:p>
        </w:tc>
        <w:tc>
          <w:tcPr>
            <w:tcW w:type="dxa" w:w="4320"/>
          </w:tcPr>
          <w:p>
            <w:r>
              <w:t>ПАО 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Корр. счёт</w:t>
            </w:r>
          </w:p>
        </w:tc>
        <w:tc>
          <w:tcPr>
            <w:tcW w:type="dxa" w:w="4320"/>
          </w:tcPr>
          <w:p>
            <w:r>
              <w:t>30101810400000000225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r>
        <w:rPr>
          <w:b w:val="0"/>
        </w:rPr>
        <w:t>Дата: 08.05.2026</w:t>
      </w:r>
    </w:p>
    <w:p>
      <w:r>
        <w:rPr>
          <w:b w:val="0"/>
        </w:rPr>
        <w:t>Подпись: _________________________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