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C4F" w:rsidRPr="00301C4F" w:rsidRDefault="00301C4F" w:rsidP="00301C4F">
      <w:pPr>
        <w:widowControl/>
        <w:shd w:val="clear" w:color="auto" w:fill="FFFFFF"/>
        <w:spacing w:before="150"/>
        <w:jc w:val="left"/>
        <w:outlineLvl w:val="0"/>
        <w:rPr>
          <w:rFonts w:ascii="Verdana" w:eastAsia="宋体" w:hAnsi="Verdana" w:cs="宋体"/>
          <w:b/>
          <w:bCs/>
          <w:color w:val="666666"/>
          <w:kern w:val="36"/>
          <w:sz w:val="22"/>
        </w:rPr>
      </w:pPr>
      <w:hyperlink r:id="rId4" w:history="1">
        <w:r w:rsidRPr="00301C4F">
          <w:rPr>
            <w:rFonts w:ascii="Verdana" w:eastAsia="宋体" w:hAnsi="Verdana" w:cs="宋体"/>
            <w:b/>
            <w:bCs/>
            <w:color w:val="3468A4"/>
            <w:kern w:val="36"/>
            <w:sz w:val="22"/>
          </w:rPr>
          <w:t>.NET</w:t>
        </w:r>
        <w:r w:rsidRPr="00301C4F">
          <w:rPr>
            <w:rFonts w:ascii="Verdana" w:eastAsia="宋体" w:hAnsi="Verdana" w:cs="宋体"/>
            <w:b/>
            <w:bCs/>
            <w:color w:val="3468A4"/>
            <w:kern w:val="36"/>
            <w:sz w:val="22"/>
          </w:rPr>
          <w:t>中的设计模式</w:t>
        </w:r>
        <w:r w:rsidRPr="00301C4F">
          <w:rPr>
            <w:rFonts w:ascii="Verdana" w:eastAsia="宋体" w:hAnsi="Verdana" w:cs="宋体"/>
            <w:b/>
            <w:bCs/>
            <w:color w:val="3468A4"/>
            <w:kern w:val="36"/>
            <w:sz w:val="22"/>
          </w:rPr>
          <w:t>---</w:t>
        </w:r>
        <w:r w:rsidRPr="00301C4F">
          <w:rPr>
            <w:rFonts w:ascii="Verdana" w:eastAsia="宋体" w:hAnsi="Verdana" w:cs="宋体"/>
            <w:b/>
            <w:bCs/>
            <w:color w:val="3468A4"/>
            <w:kern w:val="36"/>
            <w:sz w:val="22"/>
          </w:rPr>
          <w:t>策略模式</w:t>
        </w:r>
        <w:r w:rsidRPr="00301C4F">
          <w:rPr>
            <w:rFonts w:ascii="Verdana" w:eastAsia="宋体" w:hAnsi="Verdana" w:cs="宋体"/>
            <w:b/>
            <w:bCs/>
            <w:color w:val="3468A4"/>
            <w:kern w:val="36"/>
            <w:sz w:val="22"/>
          </w:rPr>
          <w:t>&amp;</w:t>
        </w:r>
        <w:r w:rsidRPr="00301C4F">
          <w:rPr>
            <w:rFonts w:ascii="Verdana" w:eastAsia="宋体" w:hAnsi="Verdana" w:cs="宋体"/>
            <w:b/>
            <w:bCs/>
            <w:color w:val="3468A4"/>
            <w:kern w:val="36"/>
            <w:sz w:val="22"/>
          </w:rPr>
          <w:t>状态模式</w:t>
        </w:r>
      </w:hyperlink>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w:t>
      </w:r>
      <w:r w:rsidRPr="00301C4F">
        <w:rPr>
          <w:rFonts w:ascii="Verdana" w:eastAsia="宋体" w:hAnsi="Verdana" w:cs="宋体"/>
          <w:color w:val="4B4B4B"/>
          <w:kern w:val="0"/>
          <w:sz w:val="20"/>
          <w:szCs w:val="20"/>
        </w:rPr>
        <w:t>凡是涉及过设计模式的人都应该听过一些模式的名字</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其中包括策略模式和状态模式</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它们就是我今天要阐述的对象</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之所以放在一起</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是因为二者有某种关系可以帮助大家真正了解设计模式</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为什么没有第三种</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因为那样子太多了</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说不清</w:t>
      </w:r>
      <w:r w:rsidRPr="00301C4F">
        <w:rPr>
          <w:rFonts w:ascii="Verdana" w:eastAsia="宋体" w:hAnsi="Verdana" w:cs="宋体"/>
          <w:color w:val="4B4B4B"/>
          <w:kern w:val="0"/>
          <w:sz w:val="20"/>
          <w:szCs w:val="20"/>
        </w:rPr>
        <w:t>.</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对于这两种模式官方的定义如下</w:t>
      </w:r>
      <w:r w:rsidRPr="00301C4F">
        <w:rPr>
          <w:rFonts w:ascii="Verdana" w:eastAsia="宋体" w:hAnsi="Verdana" w:cs="宋体"/>
          <w:color w:val="4B4B4B"/>
          <w:kern w:val="0"/>
          <w:sz w:val="20"/>
          <w:szCs w:val="20"/>
        </w:rPr>
        <w:t>:</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b/>
          <w:bCs/>
          <w:color w:val="4B4B4B"/>
          <w:kern w:val="0"/>
          <w:sz w:val="20"/>
          <w:szCs w:val="20"/>
        </w:rPr>
        <w:t>策略模式</w:t>
      </w:r>
      <w:r w:rsidRPr="00301C4F">
        <w:rPr>
          <w:rFonts w:ascii="Verdana" w:eastAsia="宋体" w:hAnsi="Verdana" w:cs="宋体"/>
          <w:b/>
          <w:bCs/>
          <w:color w:val="4B4B4B"/>
          <w:kern w:val="0"/>
          <w:sz w:val="20"/>
          <w:szCs w:val="20"/>
        </w:rPr>
        <w:t>:</w:t>
      </w:r>
      <w:r w:rsidRPr="00301C4F">
        <w:rPr>
          <w:rFonts w:ascii="Verdana" w:eastAsia="宋体" w:hAnsi="Verdana" w:cs="宋体"/>
          <w:color w:val="4B4B4B"/>
          <w:kern w:val="0"/>
          <w:sz w:val="20"/>
        </w:rPr>
        <w:t> </w:t>
      </w:r>
      <w:r w:rsidRPr="00301C4F">
        <w:rPr>
          <w:rFonts w:ascii="Verdana" w:eastAsia="宋体" w:hAnsi="Verdana" w:cs="宋体"/>
          <w:color w:val="4B4B4B"/>
          <w:kern w:val="0"/>
          <w:sz w:val="20"/>
          <w:szCs w:val="20"/>
        </w:rPr>
        <w:t>定义一系列算法，把它们一个个封装起来，并使它们能相互替换。使得算法可以独立于它的客户而变化。</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b/>
          <w:bCs/>
          <w:color w:val="4B4B4B"/>
          <w:kern w:val="0"/>
          <w:sz w:val="20"/>
          <w:szCs w:val="20"/>
        </w:rPr>
        <w:t>状态模式</w:t>
      </w:r>
      <w:r w:rsidRPr="00301C4F">
        <w:rPr>
          <w:rFonts w:ascii="Verdana" w:eastAsia="宋体" w:hAnsi="Verdana" w:cs="宋体"/>
          <w:b/>
          <w:bCs/>
          <w:color w:val="4B4B4B"/>
          <w:kern w:val="0"/>
          <w:sz w:val="20"/>
          <w:szCs w:val="20"/>
        </w:rPr>
        <w:t>:</w:t>
      </w:r>
      <w:r w:rsidRPr="00301C4F">
        <w:rPr>
          <w:rFonts w:ascii="Verdana" w:eastAsia="宋体" w:hAnsi="Verdana" w:cs="宋体"/>
          <w:b/>
          <w:bCs/>
          <w:color w:val="4B4B4B"/>
          <w:kern w:val="0"/>
          <w:sz w:val="20"/>
        </w:rPr>
        <w:t> </w:t>
      </w:r>
      <w:r w:rsidRPr="00301C4F">
        <w:rPr>
          <w:rFonts w:ascii="Verdana" w:eastAsia="宋体" w:hAnsi="Verdana" w:cs="宋体"/>
          <w:color w:val="4B4B4B"/>
          <w:kern w:val="0"/>
          <w:sz w:val="20"/>
          <w:szCs w:val="20"/>
        </w:rPr>
        <w:t>允许一个对象在其内部状态改变时改变它的行为。对象看起来似乎修改了它的类。</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这两个定义理解起来相当容易</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二者大致可以概括为</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对象根据不同的条件灵活选择不同的行为</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方法</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这么看来策略模式和状态模式岂不是一样了</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现在看来确实是这么一回事</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不过先别这么早的下结论</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我们继续向下看</w:t>
      </w:r>
      <w:r w:rsidRPr="00301C4F">
        <w:rPr>
          <w:rFonts w:ascii="Verdana" w:eastAsia="宋体" w:hAnsi="Verdana" w:cs="宋体"/>
          <w:color w:val="4B4B4B"/>
          <w:kern w:val="0"/>
          <w:sz w:val="20"/>
          <w:szCs w:val="20"/>
        </w:rPr>
        <w:t>.</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这次看看二者的类图</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如下</w:t>
      </w:r>
      <w:r w:rsidRPr="00301C4F">
        <w:rPr>
          <w:rFonts w:ascii="Verdana" w:eastAsia="宋体" w:hAnsi="Verdana" w:cs="宋体"/>
          <w:color w:val="4B4B4B"/>
          <w:kern w:val="0"/>
          <w:sz w:val="20"/>
          <w:szCs w:val="20"/>
        </w:rPr>
        <w:t>:</w:t>
      </w:r>
    </w:p>
    <w:p w:rsidR="00301C4F" w:rsidRPr="00301C4F" w:rsidRDefault="00301C4F" w:rsidP="00301C4F">
      <w:pPr>
        <w:widowControl/>
        <w:shd w:val="clear" w:color="auto" w:fill="FFFFFF"/>
        <w:spacing w:before="150" w:after="150" w:line="312" w:lineRule="atLeast"/>
        <w:jc w:val="center"/>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w:t>
      </w:r>
      <w:r>
        <w:rPr>
          <w:rFonts w:ascii="Verdana" w:eastAsia="宋体" w:hAnsi="Verdana" w:cs="宋体"/>
          <w:noProof/>
          <w:color w:val="4B4B4B"/>
          <w:kern w:val="0"/>
          <w:sz w:val="20"/>
          <w:szCs w:val="20"/>
        </w:rPr>
        <w:drawing>
          <wp:inline distT="0" distB="0" distL="0" distR="0">
            <wp:extent cx="4162425" cy="1571625"/>
            <wp:effectExtent l="19050" t="0" r="9525" b="0"/>
            <wp:docPr id="1" name="图片 1" descr="http://pic002.cnblogs.com/img/phenixni/201007/2010071714204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g/phenixni/201007/2010071714204125.png"/>
                    <pic:cNvPicPr>
                      <a:picLocks noChangeAspect="1" noChangeArrowheads="1"/>
                    </pic:cNvPicPr>
                  </pic:nvPicPr>
                  <pic:blipFill>
                    <a:blip r:embed="rId5"/>
                    <a:srcRect/>
                    <a:stretch>
                      <a:fillRect/>
                    </a:stretch>
                  </pic:blipFill>
                  <pic:spPr bwMode="auto">
                    <a:xfrm>
                      <a:off x="0" y="0"/>
                      <a:ext cx="4162425" cy="1571625"/>
                    </a:xfrm>
                    <a:prstGeom prst="rect">
                      <a:avLst/>
                    </a:prstGeom>
                    <a:noFill/>
                    <a:ln w="9525">
                      <a:noFill/>
                      <a:miter lim="800000"/>
                      <a:headEnd/>
                      <a:tailEnd/>
                    </a:ln>
                  </pic:spPr>
                </pic:pic>
              </a:graphicData>
            </a:graphic>
          </wp:inline>
        </w:drawing>
      </w:r>
    </w:p>
    <w:p w:rsidR="00301C4F" w:rsidRPr="00301C4F" w:rsidRDefault="00301C4F" w:rsidP="00301C4F">
      <w:pPr>
        <w:widowControl/>
        <w:shd w:val="clear" w:color="auto" w:fill="FFFFFF"/>
        <w:spacing w:before="150" w:after="150" w:line="312" w:lineRule="atLeast"/>
        <w:jc w:val="center"/>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图</w:t>
      </w:r>
      <w:r w:rsidRPr="00301C4F">
        <w:rPr>
          <w:rFonts w:ascii="Verdana" w:eastAsia="宋体" w:hAnsi="Verdana" w:cs="宋体"/>
          <w:color w:val="4B4B4B"/>
          <w:kern w:val="0"/>
          <w:sz w:val="20"/>
          <w:szCs w:val="20"/>
        </w:rPr>
        <w:t>1.</w:t>
      </w:r>
      <w:r w:rsidRPr="00301C4F">
        <w:rPr>
          <w:rFonts w:ascii="Verdana" w:eastAsia="宋体" w:hAnsi="Verdana" w:cs="宋体"/>
          <w:color w:val="4B4B4B"/>
          <w:kern w:val="0"/>
          <w:sz w:val="20"/>
          <w:szCs w:val="20"/>
        </w:rPr>
        <w:t>策略模式</w:t>
      </w:r>
    </w:p>
    <w:p w:rsidR="00301C4F" w:rsidRPr="00301C4F" w:rsidRDefault="00301C4F" w:rsidP="00301C4F">
      <w:pPr>
        <w:widowControl/>
        <w:shd w:val="clear" w:color="auto" w:fill="FFFFFF"/>
        <w:spacing w:before="150" w:after="150" w:line="312" w:lineRule="atLeast"/>
        <w:jc w:val="center"/>
        <w:rPr>
          <w:rFonts w:ascii="Verdana" w:eastAsia="宋体" w:hAnsi="Verdana" w:cs="宋体"/>
          <w:color w:val="4B4B4B"/>
          <w:kern w:val="0"/>
          <w:sz w:val="20"/>
          <w:szCs w:val="20"/>
        </w:rPr>
      </w:pPr>
      <w:r>
        <w:rPr>
          <w:rFonts w:ascii="Verdana" w:eastAsia="宋体" w:hAnsi="Verdana" w:cs="宋体"/>
          <w:noProof/>
          <w:color w:val="4B4B4B"/>
          <w:kern w:val="0"/>
          <w:sz w:val="20"/>
          <w:szCs w:val="20"/>
        </w:rPr>
        <w:drawing>
          <wp:inline distT="0" distB="0" distL="0" distR="0">
            <wp:extent cx="3743325" cy="1609725"/>
            <wp:effectExtent l="19050" t="0" r="9525" b="0"/>
            <wp:docPr id="2" name="图片 2" descr="http://pic002.cnblogs.com/img/phenixni/201007/20100717142117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g/phenixni/201007/2010071714211790.png"/>
                    <pic:cNvPicPr>
                      <a:picLocks noChangeAspect="1" noChangeArrowheads="1"/>
                    </pic:cNvPicPr>
                  </pic:nvPicPr>
                  <pic:blipFill>
                    <a:blip r:embed="rId6"/>
                    <a:srcRect/>
                    <a:stretch>
                      <a:fillRect/>
                    </a:stretch>
                  </pic:blipFill>
                  <pic:spPr bwMode="auto">
                    <a:xfrm>
                      <a:off x="0" y="0"/>
                      <a:ext cx="3743325" cy="1609725"/>
                    </a:xfrm>
                    <a:prstGeom prst="rect">
                      <a:avLst/>
                    </a:prstGeom>
                    <a:noFill/>
                    <a:ln w="9525">
                      <a:noFill/>
                      <a:miter lim="800000"/>
                      <a:headEnd/>
                      <a:tailEnd/>
                    </a:ln>
                  </pic:spPr>
                </pic:pic>
              </a:graphicData>
            </a:graphic>
          </wp:inline>
        </w:drawing>
      </w:r>
    </w:p>
    <w:p w:rsidR="00301C4F" w:rsidRPr="00301C4F" w:rsidRDefault="00301C4F" w:rsidP="00301C4F">
      <w:pPr>
        <w:widowControl/>
        <w:shd w:val="clear" w:color="auto" w:fill="FFFFFF"/>
        <w:spacing w:before="150" w:after="150" w:line="312" w:lineRule="atLeast"/>
        <w:jc w:val="center"/>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图</w:t>
      </w:r>
      <w:r w:rsidRPr="00301C4F">
        <w:rPr>
          <w:rFonts w:ascii="Verdana" w:eastAsia="宋体" w:hAnsi="Verdana" w:cs="宋体"/>
          <w:color w:val="4B4B4B"/>
          <w:kern w:val="0"/>
          <w:sz w:val="20"/>
          <w:szCs w:val="20"/>
        </w:rPr>
        <w:t>2.</w:t>
      </w:r>
      <w:r w:rsidRPr="00301C4F">
        <w:rPr>
          <w:rFonts w:ascii="Verdana" w:eastAsia="宋体" w:hAnsi="Verdana" w:cs="宋体"/>
          <w:color w:val="4B4B4B"/>
          <w:kern w:val="0"/>
          <w:sz w:val="20"/>
          <w:szCs w:val="20"/>
        </w:rPr>
        <w:t>状态模式</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xml:space="preserve">       </w:t>
      </w:r>
      <w:r w:rsidRPr="00301C4F">
        <w:rPr>
          <w:rFonts w:ascii="Verdana" w:eastAsia="宋体" w:hAnsi="Verdana" w:cs="宋体"/>
          <w:color w:val="4B4B4B"/>
          <w:kern w:val="0"/>
          <w:sz w:val="20"/>
          <w:szCs w:val="20"/>
        </w:rPr>
        <w:t>这时候细心的人会发现这两种模式的</w:t>
      </w:r>
      <w:r w:rsidRPr="00301C4F">
        <w:rPr>
          <w:rFonts w:ascii="Verdana" w:eastAsia="宋体" w:hAnsi="Verdana" w:cs="宋体"/>
          <w:color w:val="4B4B4B"/>
          <w:kern w:val="0"/>
          <w:sz w:val="20"/>
          <w:szCs w:val="20"/>
        </w:rPr>
        <w:t>UML</w:t>
      </w:r>
      <w:r w:rsidRPr="00301C4F">
        <w:rPr>
          <w:rFonts w:ascii="Verdana" w:eastAsia="宋体" w:hAnsi="Verdana" w:cs="宋体"/>
          <w:color w:val="4B4B4B"/>
          <w:kern w:val="0"/>
          <w:sz w:val="20"/>
          <w:szCs w:val="20"/>
        </w:rPr>
        <w:t>类图完全一样</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是不是觉得有点糊涂了</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这里先卖个关子</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说点别的</w:t>
      </w:r>
      <w:r w:rsidRPr="00301C4F">
        <w:rPr>
          <w:rFonts w:ascii="Verdana" w:eastAsia="宋体" w:hAnsi="Verdana" w:cs="宋体"/>
          <w:color w:val="4B4B4B"/>
          <w:kern w:val="0"/>
          <w:sz w:val="20"/>
          <w:szCs w:val="20"/>
        </w:rPr>
        <w:t>.</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lastRenderedPageBreak/>
        <w:t xml:space="preserve">      </w:t>
      </w:r>
      <w:r w:rsidRPr="00301C4F">
        <w:rPr>
          <w:rFonts w:ascii="Verdana" w:eastAsia="宋体" w:hAnsi="Verdana" w:cs="宋体"/>
          <w:color w:val="4B4B4B"/>
          <w:kern w:val="0"/>
          <w:sz w:val="20"/>
          <w:szCs w:val="20"/>
        </w:rPr>
        <w:t>在平时大家学习设计模式的时候也许不会发现今天我给大家举出的情况</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也不会觉得自己对设计模式的理解有什么不妥</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不过你真的理解了吗</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网上有很多关于设计模式的帖子</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不管内容还是论调几乎都一样</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随随便便的拿个例子或代码说明自己学会了设计模式</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但是如果仔细比对</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发现他们的内容几乎和教科书上一样</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并且只包含其中的一部分</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这样的结果是人云亦云</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糊涂的继续糊涂</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不懂得继续装懂</w:t>
      </w:r>
      <w:r w:rsidRPr="00301C4F">
        <w:rPr>
          <w:rFonts w:ascii="Verdana" w:eastAsia="宋体" w:hAnsi="Verdana" w:cs="宋体"/>
          <w:color w:val="4B4B4B"/>
          <w:kern w:val="0"/>
          <w:sz w:val="20"/>
          <w:szCs w:val="20"/>
        </w:rPr>
        <w:t>.</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xml:space="preserve">       </w:t>
      </w:r>
      <w:r w:rsidRPr="00301C4F">
        <w:rPr>
          <w:rFonts w:ascii="Verdana" w:eastAsia="宋体" w:hAnsi="Verdana" w:cs="宋体"/>
          <w:color w:val="4B4B4B"/>
          <w:kern w:val="0"/>
          <w:sz w:val="20"/>
          <w:szCs w:val="20"/>
        </w:rPr>
        <w:t>好了</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言归正传</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回来继续说我们的策略模式和状态模式</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通过上面说明</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大家会发现不管从实现还是从设计</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或者总结</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二者几乎一模一样</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那么二者真的是同一种模式吗</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答案有两种</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第一</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是</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第二不是</w:t>
      </w:r>
      <w:r w:rsidRPr="00301C4F">
        <w:rPr>
          <w:rFonts w:ascii="Verdana" w:eastAsia="宋体" w:hAnsi="Verdana" w:cs="宋体"/>
          <w:color w:val="4B4B4B"/>
          <w:kern w:val="0"/>
          <w:sz w:val="20"/>
          <w:szCs w:val="20"/>
        </w:rPr>
        <w:t>.</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xml:space="preserve">       </w:t>
      </w:r>
      <w:r w:rsidRPr="00301C4F">
        <w:rPr>
          <w:rFonts w:ascii="Verdana" w:eastAsia="宋体" w:hAnsi="Verdana" w:cs="宋体"/>
          <w:color w:val="4B4B4B"/>
          <w:kern w:val="0"/>
          <w:sz w:val="20"/>
          <w:szCs w:val="20"/>
        </w:rPr>
        <w:t>答案一</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是</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是从某些开发或设计的角度看的</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就像上面的过程</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不过这只是表面现象</w:t>
      </w:r>
      <w:r w:rsidRPr="00301C4F">
        <w:rPr>
          <w:rFonts w:ascii="Verdana" w:eastAsia="宋体" w:hAnsi="Verdana" w:cs="宋体"/>
          <w:color w:val="4B4B4B"/>
          <w:kern w:val="0"/>
          <w:sz w:val="20"/>
          <w:szCs w:val="20"/>
        </w:rPr>
        <w:t>;</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xml:space="preserve">       </w:t>
      </w:r>
      <w:r w:rsidRPr="00301C4F">
        <w:rPr>
          <w:rFonts w:ascii="Verdana" w:eastAsia="宋体" w:hAnsi="Verdana" w:cs="宋体"/>
          <w:color w:val="4B4B4B"/>
          <w:kern w:val="0"/>
          <w:sz w:val="20"/>
          <w:szCs w:val="20"/>
        </w:rPr>
        <w:t>答案二</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不是</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很显然四人组比我们绝大多数人水平高的多</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相比之下</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我们出错的几率比他们高的多</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那么这两种设计模式的区别到底在哪呢</w:t>
      </w:r>
      <w:r w:rsidRPr="00301C4F">
        <w:rPr>
          <w:rFonts w:ascii="Verdana" w:eastAsia="宋体" w:hAnsi="Verdana" w:cs="宋体"/>
          <w:color w:val="4B4B4B"/>
          <w:kern w:val="0"/>
          <w:sz w:val="20"/>
          <w:szCs w:val="20"/>
        </w:rPr>
        <w:t>?</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xml:space="preserve">       </w:t>
      </w:r>
      <w:r w:rsidRPr="00301C4F">
        <w:rPr>
          <w:rFonts w:ascii="Verdana" w:eastAsia="宋体" w:hAnsi="Verdana" w:cs="宋体"/>
          <w:color w:val="4B4B4B"/>
          <w:kern w:val="0"/>
          <w:sz w:val="20"/>
          <w:szCs w:val="20"/>
        </w:rPr>
        <w:t>看过书大家都知道策略模式和状态模式都属于</w:t>
      </w:r>
      <w:r w:rsidRPr="00301C4F">
        <w:rPr>
          <w:rFonts w:ascii="Verdana" w:eastAsia="宋体" w:hAnsi="Verdana" w:cs="宋体"/>
          <w:color w:val="4B4B4B"/>
          <w:kern w:val="0"/>
          <w:sz w:val="20"/>
          <w:szCs w:val="20"/>
        </w:rPr>
        <w:t>Gof23</w:t>
      </w:r>
      <w:r w:rsidRPr="00301C4F">
        <w:rPr>
          <w:rFonts w:ascii="Verdana" w:eastAsia="宋体" w:hAnsi="Verdana" w:cs="宋体"/>
          <w:color w:val="4B4B4B"/>
          <w:kern w:val="0"/>
          <w:sz w:val="20"/>
          <w:szCs w:val="20"/>
        </w:rPr>
        <w:t>种设计模式中的</w:t>
      </w:r>
      <w:r w:rsidRPr="00301C4F">
        <w:rPr>
          <w:rFonts w:ascii="Verdana" w:eastAsia="宋体" w:hAnsi="Verdana" w:cs="宋体"/>
          <w:b/>
          <w:bCs/>
          <w:color w:val="4B4B4B"/>
          <w:kern w:val="0"/>
          <w:sz w:val="20"/>
          <w:szCs w:val="20"/>
        </w:rPr>
        <w:t>行为模式</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二者外表一样</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只是二者的关注点不一样</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策略模式关注</w:t>
      </w:r>
      <w:r w:rsidRPr="00301C4F">
        <w:rPr>
          <w:rFonts w:ascii="Verdana" w:eastAsia="宋体" w:hAnsi="Verdana" w:cs="宋体"/>
          <w:b/>
          <w:bCs/>
          <w:color w:val="4B4B4B"/>
          <w:kern w:val="0"/>
          <w:sz w:val="20"/>
          <w:szCs w:val="20"/>
        </w:rPr>
        <w:t>行为的变化</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状态模式关注</w:t>
      </w:r>
      <w:r w:rsidRPr="00301C4F">
        <w:rPr>
          <w:rFonts w:ascii="Verdana" w:eastAsia="宋体" w:hAnsi="Verdana" w:cs="宋体"/>
          <w:b/>
          <w:bCs/>
          <w:color w:val="4B4B4B"/>
          <w:kern w:val="0"/>
          <w:sz w:val="20"/>
          <w:szCs w:val="20"/>
        </w:rPr>
        <w:t>对象状态的变化如何导致对象行为的变化</w:t>
      </w:r>
      <w:r w:rsidRPr="00301C4F">
        <w:rPr>
          <w:rFonts w:ascii="Verdana" w:eastAsia="宋体" w:hAnsi="Verdana" w:cs="宋体"/>
          <w:color w:val="4B4B4B"/>
          <w:kern w:val="0"/>
          <w:sz w:val="20"/>
          <w:szCs w:val="20"/>
        </w:rPr>
        <w:t>.</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w:t>
      </w:r>
      <w:r w:rsidRPr="00301C4F">
        <w:rPr>
          <w:rFonts w:ascii="Verdana" w:eastAsia="宋体" w:hAnsi="Verdana" w:cs="宋体"/>
          <w:color w:val="4B4B4B"/>
          <w:kern w:val="0"/>
          <w:sz w:val="20"/>
        </w:rPr>
        <w:t> </w:t>
      </w:r>
      <w:r w:rsidRPr="00301C4F">
        <w:rPr>
          <w:rFonts w:ascii="Verdana" w:eastAsia="宋体" w:hAnsi="Verdana" w:cs="宋体"/>
          <w:b/>
          <w:bCs/>
          <w:color w:val="4B4B4B"/>
          <w:kern w:val="0"/>
          <w:sz w:val="20"/>
          <w:szCs w:val="20"/>
        </w:rPr>
        <w:t>策略模式中的两个角色</w:t>
      </w:r>
      <w:r w:rsidRPr="00301C4F">
        <w:rPr>
          <w:rFonts w:ascii="Verdana" w:eastAsia="宋体" w:hAnsi="Verdana" w:cs="宋体"/>
          <w:b/>
          <w:bCs/>
          <w:color w:val="4B4B4B"/>
          <w:kern w:val="0"/>
          <w:sz w:val="20"/>
          <w:szCs w:val="20"/>
        </w:rPr>
        <w:t>:</w:t>
      </w:r>
      <w:r w:rsidRPr="00301C4F">
        <w:rPr>
          <w:rFonts w:ascii="Verdana" w:eastAsia="宋体" w:hAnsi="Verdana" w:cs="宋体"/>
          <w:b/>
          <w:bCs/>
          <w:color w:val="4B4B4B"/>
          <w:kern w:val="0"/>
          <w:sz w:val="20"/>
          <w:szCs w:val="20"/>
        </w:rPr>
        <w:t>客户和策略</w:t>
      </w:r>
      <w:r w:rsidRPr="00301C4F">
        <w:rPr>
          <w:rFonts w:ascii="Verdana" w:eastAsia="宋体" w:hAnsi="Verdana" w:cs="宋体"/>
          <w:b/>
          <w:bCs/>
          <w:color w:val="4B4B4B"/>
          <w:kern w:val="0"/>
          <w:sz w:val="20"/>
          <w:szCs w:val="20"/>
        </w:rPr>
        <w:t>.</w:t>
      </w:r>
      <w:r w:rsidRPr="00301C4F">
        <w:rPr>
          <w:rFonts w:ascii="Verdana" w:eastAsia="宋体" w:hAnsi="Verdana" w:cs="宋体"/>
          <w:b/>
          <w:bCs/>
          <w:color w:val="4B4B4B"/>
          <w:kern w:val="0"/>
          <w:sz w:val="20"/>
          <w:szCs w:val="20"/>
        </w:rPr>
        <w:t>客户的职责是了解行为的差别</w:t>
      </w:r>
      <w:r w:rsidRPr="00301C4F">
        <w:rPr>
          <w:rFonts w:ascii="Verdana" w:eastAsia="宋体" w:hAnsi="Verdana" w:cs="宋体"/>
          <w:b/>
          <w:bCs/>
          <w:color w:val="4B4B4B"/>
          <w:kern w:val="0"/>
          <w:sz w:val="20"/>
          <w:szCs w:val="20"/>
        </w:rPr>
        <w:t>,</w:t>
      </w:r>
      <w:r w:rsidRPr="00301C4F">
        <w:rPr>
          <w:rFonts w:ascii="Verdana" w:eastAsia="宋体" w:hAnsi="Verdana" w:cs="宋体"/>
          <w:b/>
          <w:bCs/>
          <w:color w:val="4B4B4B"/>
          <w:kern w:val="0"/>
          <w:sz w:val="20"/>
          <w:szCs w:val="20"/>
        </w:rPr>
        <w:t>定义同一的接口</w:t>
      </w:r>
      <w:r w:rsidRPr="00301C4F">
        <w:rPr>
          <w:rFonts w:ascii="Verdana" w:eastAsia="宋体" w:hAnsi="Verdana" w:cs="宋体"/>
          <w:b/>
          <w:bCs/>
          <w:color w:val="4B4B4B"/>
          <w:kern w:val="0"/>
          <w:sz w:val="20"/>
          <w:szCs w:val="20"/>
        </w:rPr>
        <w:t>.</w:t>
      </w:r>
      <w:r w:rsidRPr="00301C4F">
        <w:rPr>
          <w:rFonts w:ascii="Verdana" w:eastAsia="宋体" w:hAnsi="Verdana" w:cs="宋体"/>
          <w:b/>
          <w:bCs/>
          <w:color w:val="4B4B4B"/>
          <w:kern w:val="0"/>
          <w:sz w:val="20"/>
          <w:szCs w:val="20"/>
        </w:rPr>
        <w:t>策略的职责是提供不同的实现</w:t>
      </w:r>
      <w:r w:rsidRPr="00301C4F">
        <w:rPr>
          <w:rFonts w:ascii="Verdana" w:eastAsia="宋体" w:hAnsi="Verdana" w:cs="宋体"/>
          <w:b/>
          <w:bCs/>
          <w:color w:val="4B4B4B"/>
          <w:kern w:val="0"/>
          <w:sz w:val="20"/>
          <w:szCs w:val="20"/>
        </w:rPr>
        <w:t>,</w:t>
      </w:r>
      <w:r w:rsidRPr="00301C4F">
        <w:rPr>
          <w:rFonts w:ascii="Verdana" w:eastAsia="宋体" w:hAnsi="Verdana" w:cs="宋体"/>
          <w:b/>
          <w:bCs/>
          <w:color w:val="4B4B4B"/>
          <w:kern w:val="0"/>
          <w:sz w:val="20"/>
          <w:szCs w:val="20"/>
        </w:rPr>
        <w:t>并根据客户的意图来选择</w:t>
      </w:r>
      <w:r w:rsidRPr="00301C4F">
        <w:rPr>
          <w:rFonts w:ascii="Verdana" w:eastAsia="宋体" w:hAnsi="Verdana" w:cs="宋体"/>
          <w:b/>
          <w:bCs/>
          <w:color w:val="4B4B4B"/>
          <w:kern w:val="0"/>
          <w:sz w:val="20"/>
          <w:szCs w:val="20"/>
        </w:rPr>
        <w:t>.</w:t>
      </w:r>
      <w:r w:rsidRPr="00301C4F">
        <w:rPr>
          <w:rFonts w:ascii="Verdana" w:eastAsia="宋体" w:hAnsi="Verdana" w:cs="宋体"/>
          <w:color w:val="4B4B4B"/>
          <w:kern w:val="0"/>
          <w:sz w:val="20"/>
          <w:szCs w:val="20"/>
        </w:rPr>
        <w:t>至于有多少种行为</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一般很难知道</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因为随着发展会有不同的变化加入</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现实中一个简单的例子就是根据客户的要求选择不同的加密算法</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当有新的加密算法出现时</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客户需要知道这个变化</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此时策略此可以灵活的选择使用新的算法</w:t>
      </w:r>
      <w:r w:rsidRPr="00301C4F">
        <w:rPr>
          <w:rFonts w:ascii="Verdana" w:eastAsia="宋体" w:hAnsi="Verdana" w:cs="宋体"/>
          <w:color w:val="4B4B4B"/>
          <w:kern w:val="0"/>
          <w:sz w:val="20"/>
          <w:szCs w:val="20"/>
        </w:rPr>
        <w:t>.</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xml:space="preserve">       </w:t>
      </w:r>
      <w:r w:rsidRPr="00301C4F">
        <w:rPr>
          <w:rFonts w:ascii="Verdana" w:eastAsia="宋体" w:hAnsi="Verdana" w:cs="宋体"/>
          <w:color w:val="4B4B4B"/>
          <w:kern w:val="0"/>
          <w:sz w:val="20"/>
          <w:szCs w:val="20"/>
        </w:rPr>
        <w:t>状态模式一个形象的比喻是</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饱了睡</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饿了吃</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在这里</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饱和饿</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是两种状态</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睡和吃</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是两种行为</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另外一个典型的例子是银行账户</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根据客户账户中余额的不同用户可以有不同的操作行为</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这里要注意到</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状态模式中状态与行为的对应关系</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虽然不是一一对应</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但潜藏了一些信息</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那就是实际例子中行为与状态的有限和稳定</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行为的唯一性</w:t>
      </w:r>
      <w:r w:rsidRPr="00301C4F">
        <w:rPr>
          <w:rFonts w:ascii="Verdana" w:eastAsia="宋体" w:hAnsi="Verdana" w:cs="宋体"/>
          <w:b/>
          <w:bCs/>
          <w:color w:val="4B4B4B"/>
          <w:kern w:val="0"/>
          <w:sz w:val="20"/>
          <w:szCs w:val="20"/>
        </w:rPr>
        <w:t>.</w:t>
      </w:r>
      <w:r w:rsidRPr="00301C4F">
        <w:rPr>
          <w:rFonts w:ascii="Verdana" w:eastAsia="宋体" w:hAnsi="Verdana" w:cs="宋体"/>
          <w:b/>
          <w:bCs/>
          <w:color w:val="4B4B4B"/>
          <w:kern w:val="0"/>
          <w:sz w:val="20"/>
          <w:szCs w:val="20"/>
        </w:rPr>
        <w:t>有限和稳定是指对象的行为一般就那几种</w:t>
      </w:r>
      <w:r w:rsidRPr="00301C4F">
        <w:rPr>
          <w:rFonts w:ascii="Verdana" w:eastAsia="宋体" w:hAnsi="Verdana" w:cs="宋体"/>
          <w:b/>
          <w:bCs/>
          <w:color w:val="4B4B4B"/>
          <w:kern w:val="0"/>
          <w:sz w:val="20"/>
          <w:szCs w:val="20"/>
        </w:rPr>
        <w:t>,</w:t>
      </w:r>
      <w:r w:rsidRPr="00301C4F">
        <w:rPr>
          <w:rFonts w:ascii="Verdana" w:eastAsia="宋体" w:hAnsi="Verdana" w:cs="宋体"/>
          <w:b/>
          <w:bCs/>
          <w:color w:val="4B4B4B"/>
          <w:kern w:val="0"/>
          <w:sz w:val="20"/>
          <w:szCs w:val="20"/>
        </w:rPr>
        <w:t>除非业务需求变动</w:t>
      </w:r>
      <w:r w:rsidRPr="00301C4F">
        <w:rPr>
          <w:rFonts w:ascii="Verdana" w:eastAsia="宋体" w:hAnsi="Verdana" w:cs="宋体"/>
          <w:b/>
          <w:bCs/>
          <w:color w:val="4B4B4B"/>
          <w:kern w:val="0"/>
          <w:sz w:val="20"/>
          <w:szCs w:val="20"/>
        </w:rPr>
        <w:t>,</w:t>
      </w:r>
      <w:r w:rsidRPr="00301C4F">
        <w:rPr>
          <w:rFonts w:ascii="Verdana" w:eastAsia="宋体" w:hAnsi="Verdana" w:cs="宋体"/>
          <w:b/>
          <w:bCs/>
          <w:color w:val="4B4B4B"/>
          <w:kern w:val="0"/>
          <w:sz w:val="20"/>
          <w:szCs w:val="20"/>
        </w:rPr>
        <w:t>否则不会发生改变</w:t>
      </w:r>
      <w:r w:rsidRPr="00301C4F">
        <w:rPr>
          <w:rFonts w:ascii="Verdana" w:eastAsia="宋体" w:hAnsi="Verdana" w:cs="宋体"/>
          <w:b/>
          <w:bCs/>
          <w:color w:val="4B4B4B"/>
          <w:kern w:val="0"/>
          <w:sz w:val="20"/>
          <w:szCs w:val="20"/>
        </w:rPr>
        <w:t>.</w:t>
      </w:r>
      <w:r w:rsidRPr="00301C4F">
        <w:rPr>
          <w:rFonts w:ascii="Verdana" w:eastAsia="宋体" w:hAnsi="Verdana" w:cs="宋体"/>
          <w:b/>
          <w:bCs/>
          <w:color w:val="4B4B4B"/>
          <w:kern w:val="0"/>
          <w:sz w:val="20"/>
          <w:szCs w:val="20"/>
        </w:rPr>
        <w:t>唯一性只是对象只有一个吃的行为</w:t>
      </w:r>
      <w:r w:rsidRPr="00301C4F">
        <w:rPr>
          <w:rFonts w:ascii="Verdana" w:eastAsia="宋体" w:hAnsi="Verdana" w:cs="宋体"/>
          <w:b/>
          <w:bCs/>
          <w:color w:val="4B4B4B"/>
          <w:kern w:val="0"/>
          <w:sz w:val="20"/>
          <w:szCs w:val="20"/>
        </w:rPr>
        <w:t>,</w:t>
      </w:r>
      <w:r w:rsidRPr="00301C4F">
        <w:rPr>
          <w:rFonts w:ascii="Verdana" w:eastAsia="宋体" w:hAnsi="Verdana" w:cs="宋体"/>
          <w:b/>
          <w:bCs/>
          <w:color w:val="4B4B4B"/>
          <w:kern w:val="0"/>
          <w:sz w:val="20"/>
          <w:szCs w:val="20"/>
        </w:rPr>
        <w:t>二不会有第二个吃的行为</w:t>
      </w:r>
      <w:r w:rsidRPr="00301C4F">
        <w:rPr>
          <w:rFonts w:ascii="Verdana" w:eastAsia="宋体" w:hAnsi="Verdana" w:cs="宋体"/>
          <w:b/>
          <w:bCs/>
          <w:color w:val="4B4B4B"/>
          <w:kern w:val="0"/>
          <w:sz w:val="20"/>
          <w:szCs w:val="20"/>
        </w:rPr>
        <w:t>.</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b/>
          <w:bCs/>
          <w:color w:val="4B4B4B"/>
          <w:kern w:val="0"/>
          <w:sz w:val="20"/>
          <w:szCs w:val="20"/>
        </w:rPr>
        <w:t>      </w:t>
      </w:r>
      <w:r w:rsidRPr="00301C4F">
        <w:rPr>
          <w:rFonts w:ascii="Verdana" w:eastAsia="宋体" w:hAnsi="Verdana" w:cs="宋体"/>
          <w:b/>
          <w:bCs/>
          <w:color w:val="4B4B4B"/>
          <w:kern w:val="0"/>
          <w:sz w:val="20"/>
        </w:rPr>
        <w:t> </w:t>
      </w:r>
      <w:r w:rsidRPr="00301C4F">
        <w:rPr>
          <w:rFonts w:ascii="Verdana" w:eastAsia="宋体" w:hAnsi="Verdana" w:cs="宋体"/>
          <w:color w:val="4B4B4B"/>
          <w:kern w:val="0"/>
          <w:sz w:val="20"/>
          <w:szCs w:val="20"/>
        </w:rPr>
        <w:t>这时候策略模式与状态模式之间的区别就清楚了</w:t>
      </w:r>
      <w:r w:rsidRPr="00301C4F">
        <w:rPr>
          <w:rFonts w:ascii="Verdana" w:eastAsia="宋体" w:hAnsi="Verdana" w:cs="宋体"/>
          <w:color w:val="4B4B4B"/>
          <w:kern w:val="0"/>
          <w:sz w:val="20"/>
          <w:szCs w:val="20"/>
        </w:rPr>
        <w:t>.</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w:t>
      </w:r>
      <w:r w:rsidRPr="00301C4F">
        <w:rPr>
          <w:rFonts w:ascii="Verdana" w:eastAsia="宋体" w:hAnsi="Verdana" w:cs="宋体"/>
          <w:color w:val="4B4B4B"/>
          <w:kern w:val="0"/>
          <w:sz w:val="20"/>
        </w:rPr>
        <w:t> </w:t>
      </w:r>
      <w:r w:rsidRPr="00301C4F">
        <w:rPr>
          <w:rFonts w:ascii="Verdana" w:eastAsia="宋体" w:hAnsi="Verdana" w:cs="宋体"/>
          <w:b/>
          <w:bCs/>
          <w:color w:val="4B4B4B"/>
          <w:kern w:val="0"/>
          <w:sz w:val="20"/>
          <w:szCs w:val="20"/>
        </w:rPr>
        <w:t>策略模式关注行为的变化</w:t>
      </w:r>
      <w:r w:rsidRPr="00301C4F">
        <w:rPr>
          <w:rFonts w:ascii="Verdana" w:eastAsia="宋体" w:hAnsi="Verdana" w:cs="宋体"/>
          <w:b/>
          <w:bCs/>
          <w:color w:val="4B4B4B"/>
          <w:kern w:val="0"/>
          <w:sz w:val="20"/>
          <w:szCs w:val="20"/>
        </w:rPr>
        <w:t>,</w:t>
      </w:r>
      <w:r w:rsidRPr="00301C4F">
        <w:rPr>
          <w:rFonts w:ascii="Verdana" w:eastAsia="宋体" w:hAnsi="Verdana" w:cs="宋体"/>
          <w:b/>
          <w:bCs/>
          <w:color w:val="4B4B4B"/>
          <w:kern w:val="0"/>
          <w:sz w:val="20"/>
          <w:szCs w:val="20"/>
        </w:rPr>
        <w:t>但归根结底只有一个行为</w:t>
      </w:r>
      <w:r w:rsidRPr="00301C4F">
        <w:rPr>
          <w:rFonts w:ascii="Verdana" w:eastAsia="宋体" w:hAnsi="Verdana" w:cs="宋体"/>
          <w:b/>
          <w:bCs/>
          <w:color w:val="4B4B4B"/>
          <w:kern w:val="0"/>
          <w:sz w:val="20"/>
          <w:szCs w:val="20"/>
        </w:rPr>
        <w:t>,</w:t>
      </w:r>
      <w:r w:rsidRPr="00301C4F">
        <w:rPr>
          <w:rFonts w:ascii="Verdana" w:eastAsia="宋体" w:hAnsi="Verdana" w:cs="宋体"/>
          <w:b/>
          <w:bCs/>
          <w:color w:val="4B4B4B"/>
          <w:kern w:val="0"/>
          <w:sz w:val="20"/>
          <w:szCs w:val="20"/>
        </w:rPr>
        <w:t>变化的只是行为的实现</w:t>
      </w:r>
      <w:r w:rsidRPr="00301C4F">
        <w:rPr>
          <w:rFonts w:ascii="Verdana" w:eastAsia="宋体" w:hAnsi="Verdana" w:cs="宋体"/>
          <w:b/>
          <w:bCs/>
          <w:color w:val="4B4B4B"/>
          <w:kern w:val="0"/>
          <w:sz w:val="20"/>
          <w:szCs w:val="20"/>
        </w:rPr>
        <w:t>.</w:t>
      </w:r>
      <w:r w:rsidRPr="00301C4F">
        <w:rPr>
          <w:rFonts w:ascii="Verdana" w:eastAsia="宋体" w:hAnsi="Verdana" w:cs="宋体"/>
          <w:b/>
          <w:bCs/>
          <w:color w:val="4B4B4B"/>
          <w:kern w:val="0"/>
          <w:sz w:val="20"/>
          <w:szCs w:val="20"/>
        </w:rPr>
        <w:t>客户不关注这些</w:t>
      </w:r>
      <w:r w:rsidRPr="00301C4F">
        <w:rPr>
          <w:rFonts w:ascii="Verdana" w:eastAsia="宋体" w:hAnsi="Verdana" w:cs="宋体"/>
          <w:b/>
          <w:bCs/>
          <w:color w:val="4B4B4B"/>
          <w:kern w:val="0"/>
          <w:sz w:val="20"/>
          <w:szCs w:val="20"/>
        </w:rPr>
        <w:t>.</w:t>
      </w:r>
      <w:r w:rsidRPr="00301C4F">
        <w:rPr>
          <w:rFonts w:ascii="Verdana" w:eastAsia="宋体" w:hAnsi="Verdana" w:cs="宋体"/>
          <w:b/>
          <w:bCs/>
          <w:color w:val="4B4B4B"/>
          <w:kern w:val="0"/>
          <w:sz w:val="20"/>
          <w:szCs w:val="20"/>
        </w:rPr>
        <w:t>当新增变化时对客户可以没有任何影响</w:t>
      </w:r>
      <w:r w:rsidRPr="00301C4F">
        <w:rPr>
          <w:rFonts w:ascii="Verdana" w:eastAsia="宋体" w:hAnsi="Verdana" w:cs="宋体"/>
          <w:b/>
          <w:bCs/>
          <w:color w:val="4B4B4B"/>
          <w:kern w:val="0"/>
          <w:sz w:val="20"/>
          <w:szCs w:val="20"/>
        </w:rPr>
        <w:t>.</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b/>
          <w:bCs/>
          <w:color w:val="4B4B4B"/>
          <w:kern w:val="0"/>
          <w:sz w:val="20"/>
          <w:szCs w:val="20"/>
        </w:rPr>
        <w:t>      </w:t>
      </w:r>
      <w:r w:rsidRPr="00301C4F">
        <w:rPr>
          <w:rFonts w:ascii="Verdana" w:eastAsia="宋体" w:hAnsi="Verdana" w:cs="宋体"/>
          <w:b/>
          <w:bCs/>
          <w:color w:val="4B4B4B"/>
          <w:kern w:val="0"/>
          <w:sz w:val="20"/>
        </w:rPr>
        <w:t> </w:t>
      </w:r>
      <w:r w:rsidRPr="00301C4F">
        <w:rPr>
          <w:rFonts w:ascii="Verdana" w:eastAsia="宋体" w:hAnsi="Verdana" w:cs="宋体"/>
          <w:b/>
          <w:bCs/>
          <w:color w:val="4B4B4B"/>
          <w:kern w:val="0"/>
          <w:sz w:val="20"/>
          <w:szCs w:val="20"/>
        </w:rPr>
        <w:t>状态模式同样关注行为的变化</w:t>
      </w:r>
      <w:r w:rsidRPr="00301C4F">
        <w:rPr>
          <w:rFonts w:ascii="Verdana" w:eastAsia="宋体" w:hAnsi="Verdana" w:cs="宋体"/>
          <w:b/>
          <w:bCs/>
          <w:color w:val="4B4B4B"/>
          <w:kern w:val="0"/>
          <w:sz w:val="20"/>
          <w:szCs w:val="20"/>
        </w:rPr>
        <w:t>,</w:t>
      </w:r>
      <w:r w:rsidRPr="00301C4F">
        <w:rPr>
          <w:rFonts w:ascii="Verdana" w:eastAsia="宋体" w:hAnsi="Verdana" w:cs="宋体"/>
          <w:b/>
          <w:bCs/>
          <w:color w:val="4B4B4B"/>
          <w:kern w:val="0"/>
          <w:sz w:val="20"/>
          <w:szCs w:val="20"/>
        </w:rPr>
        <w:t>但这个变化是由状态来驱动</w:t>
      </w:r>
      <w:r w:rsidRPr="00301C4F">
        <w:rPr>
          <w:rFonts w:ascii="Verdana" w:eastAsia="宋体" w:hAnsi="Verdana" w:cs="宋体"/>
          <w:b/>
          <w:bCs/>
          <w:color w:val="4B4B4B"/>
          <w:kern w:val="0"/>
          <w:sz w:val="20"/>
          <w:szCs w:val="20"/>
        </w:rPr>
        <w:t>,</w:t>
      </w:r>
      <w:r w:rsidRPr="00301C4F">
        <w:rPr>
          <w:rFonts w:ascii="Verdana" w:eastAsia="宋体" w:hAnsi="Verdana" w:cs="宋体"/>
          <w:b/>
          <w:bCs/>
          <w:color w:val="4B4B4B"/>
          <w:kern w:val="0"/>
          <w:sz w:val="20"/>
          <w:szCs w:val="20"/>
        </w:rPr>
        <w:t>一般来说每个状态和行为都不同</w:t>
      </w:r>
      <w:r w:rsidRPr="00301C4F">
        <w:rPr>
          <w:rFonts w:ascii="Verdana" w:eastAsia="宋体" w:hAnsi="Verdana" w:cs="宋体"/>
          <w:b/>
          <w:bCs/>
          <w:color w:val="4B4B4B"/>
          <w:kern w:val="0"/>
          <w:sz w:val="20"/>
          <w:szCs w:val="20"/>
        </w:rPr>
        <w:t>.</w:t>
      </w:r>
      <w:r w:rsidRPr="00301C4F">
        <w:rPr>
          <w:rFonts w:ascii="Verdana" w:eastAsia="宋体" w:hAnsi="Verdana" w:cs="宋体"/>
          <w:b/>
          <w:bCs/>
          <w:color w:val="4B4B4B"/>
          <w:kern w:val="0"/>
          <w:sz w:val="20"/>
          <w:szCs w:val="20"/>
        </w:rPr>
        <w:t>新增的状态或行为一般与已有的不同</w:t>
      </w:r>
      <w:r w:rsidRPr="00301C4F">
        <w:rPr>
          <w:rFonts w:ascii="Verdana" w:eastAsia="宋体" w:hAnsi="Verdana" w:cs="宋体"/>
          <w:b/>
          <w:bCs/>
          <w:color w:val="4B4B4B"/>
          <w:kern w:val="0"/>
          <w:sz w:val="20"/>
          <w:szCs w:val="20"/>
        </w:rPr>
        <w:t>,</w:t>
      </w:r>
      <w:r w:rsidRPr="00301C4F">
        <w:rPr>
          <w:rFonts w:ascii="Verdana" w:eastAsia="宋体" w:hAnsi="Verdana" w:cs="宋体"/>
          <w:b/>
          <w:bCs/>
          <w:color w:val="4B4B4B"/>
          <w:kern w:val="0"/>
          <w:sz w:val="20"/>
          <w:szCs w:val="20"/>
        </w:rPr>
        <w:t>客户需要关注这些变化</w:t>
      </w:r>
      <w:r w:rsidRPr="00301C4F">
        <w:rPr>
          <w:rFonts w:ascii="Verdana" w:eastAsia="宋体" w:hAnsi="Verdana" w:cs="宋体"/>
          <w:b/>
          <w:bCs/>
          <w:color w:val="4B4B4B"/>
          <w:kern w:val="0"/>
          <w:sz w:val="20"/>
          <w:szCs w:val="20"/>
        </w:rPr>
        <w:t>.</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xml:space="preserve">       </w:t>
      </w:r>
      <w:r w:rsidRPr="00301C4F">
        <w:rPr>
          <w:rFonts w:ascii="Verdana" w:eastAsia="宋体" w:hAnsi="Verdana" w:cs="宋体"/>
          <w:color w:val="4B4B4B"/>
          <w:kern w:val="0"/>
          <w:sz w:val="20"/>
          <w:szCs w:val="20"/>
        </w:rPr>
        <w:t>下面举两个实际中的例子</w:t>
      </w:r>
      <w:r w:rsidRPr="00301C4F">
        <w:rPr>
          <w:rFonts w:ascii="Verdana" w:eastAsia="宋体" w:hAnsi="Verdana" w:cs="宋体"/>
          <w:color w:val="4B4B4B"/>
          <w:kern w:val="0"/>
          <w:sz w:val="20"/>
          <w:szCs w:val="20"/>
        </w:rPr>
        <w:t>.</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xml:space="preserve">       </w:t>
      </w:r>
      <w:r w:rsidRPr="00301C4F">
        <w:rPr>
          <w:rFonts w:ascii="Verdana" w:eastAsia="宋体" w:hAnsi="Verdana" w:cs="宋体"/>
          <w:color w:val="4B4B4B"/>
          <w:kern w:val="0"/>
          <w:sz w:val="20"/>
          <w:szCs w:val="20"/>
        </w:rPr>
        <w:t>一</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在移动网络优化中</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一般可以采用遗传算法</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模拟退火算法和基于拓扑关系的算法</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实际项目中</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往往我们可以根据不同情况采用不同的算法</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而客户对用什么算法往往并不关心</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如果出现了第四种算法</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工程师需要知道</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而客户一样不需要知道</w:t>
      </w:r>
      <w:r w:rsidRPr="00301C4F">
        <w:rPr>
          <w:rFonts w:ascii="Verdana" w:eastAsia="宋体" w:hAnsi="Verdana" w:cs="宋体"/>
          <w:color w:val="4B4B4B"/>
          <w:kern w:val="0"/>
          <w:sz w:val="20"/>
          <w:szCs w:val="20"/>
        </w:rPr>
        <w:t>.      </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lastRenderedPageBreak/>
        <w:t xml:space="preserve">       </w:t>
      </w:r>
      <w:r w:rsidRPr="00301C4F">
        <w:rPr>
          <w:rFonts w:ascii="Verdana" w:eastAsia="宋体" w:hAnsi="Verdana" w:cs="宋体"/>
          <w:color w:val="4B4B4B"/>
          <w:kern w:val="0"/>
          <w:sz w:val="20"/>
          <w:szCs w:val="20"/>
        </w:rPr>
        <w:t>二</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基于</w:t>
      </w:r>
      <w:r w:rsidRPr="00301C4F">
        <w:rPr>
          <w:rFonts w:ascii="Verdana" w:eastAsia="宋体" w:hAnsi="Verdana" w:cs="宋体"/>
          <w:color w:val="4B4B4B"/>
          <w:kern w:val="0"/>
          <w:sz w:val="20"/>
          <w:szCs w:val="20"/>
        </w:rPr>
        <w:t>GIS</w:t>
      </w:r>
      <w:r w:rsidRPr="00301C4F">
        <w:rPr>
          <w:rFonts w:ascii="Verdana" w:eastAsia="宋体" w:hAnsi="Verdana" w:cs="宋体"/>
          <w:color w:val="4B4B4B"/>
          <w:kern w:val="0"/>
          <w:sz w:val="20"/>
          <w:szCs w:val="20"/>
        </w:rPr>
        <w:t>组件的二次开发</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出了已有地图鼠标操作外</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我们往往需要添加自己的鼠标行为</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此时一个良好的设计是我们扩展鼠标的状态</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扩展鼠标的行为</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让后将他们对应起来</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同时不影响原来的鼠标行为</w:t>
      </w:r>
      <w:r w:rsidRPr="00301C4F">
        <w:rPr>
          <w:rFonts w:ascii="Verdana" w:eastAsia="宋体" w:hAnsi="Verdana" w:cs="宋体"/>
          <w:color w:val="4B4B4B"/>
          <w:kern w:val="0"/>
          <w:sz w:val="20"/>
          <w:szCs w:val="20"/>
        </w:rPr>
        <w:t>.</w:t>
      </w:r>
      <w:r w:rsidRPr="00301C4F">
        <w:rPr>
          <w:rFonts w:ascii="Verdana" w:eastAsia="宋体" w:hAnsi="Verdana" w:cs="宋体"/>
          <w:color w:val="4B4B4B"/>
          <w:kern w:val="0"/>
          <w:sz w:val="20"/>
          <w:szCs w:val="20"/>
        </w:rPr>
        <w:t>基因</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xml:space="preserve">       </w:t>
      </w:r>
      <w:r w:rsidRPr="00301C4F">
        <w:rPr>
          <w:rFonts w:ascii="Verdana" w:eastAsia="宋体" w:hAnsi="Verdana" w:cs="宋体"/>
          <w:color w:val="4B4B4B"/>
          <w:kern w:val="0"/>
          <w:sz w:val="20"/>
          <w:szCs w:val="20"/>
        </w:rPr>
        <w:t>请仔细比较下面代码片断的细节差异</w:t>
      </w:r>
      <w:r w:rsidRPr="00301C4F">
        <w:rPr>
          <w:rFonts w:ascii="Verdana" w:eastAsia="宋体" w:hAnsi="Verdana" w:cs="宋体"/>
          <w:color w:val="4B4B4B"/>
          <w:kern w:val="0"/>
          <w:sz w:val="20"/>
          <w:szCs w:val="20"/>
        </w:rPr>
        <w:t>.</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xml:space="preserve">　　</w:t>
      </w:r>
      <w:r w:rsidRPr="00301C4F">
        <w:rPr>
          <w:rFonts w:ascii="Verdana" w:eastAsia="宋体" w:hAnsi="Verdana" w:cs="宋体"/>
          <w:color w:val="4B4B4B"/>
          <w:kern w:val="0"/>
          <w:sz w:val="20"/>
        </w:rPr>
        <w:t> </w:t>
      </w:r>
      <w:r w:rsidRPr="00301C4F">
        <w:rPr>
          <w:rFonts w:ascii="Verdana" w:eastAsia="宋体" w:hAnsi="Verdana" w:cs="宋体"/>
          <w:color w:val="4B4B4B"/>
          <w:kern w:val="0"/>
          <w:sz w:val="20"/>
          <w:szCs w:val="20"/>
        </w:rPr>
        <w:t>1.</w:t>
      </w:r>
      <w:r w:rsidRPr="00301C4F">
        <w:rPr>
          <w:rFonts w:ascii="Verdana" w:eastAsia="宋体" w:hAnsi="Verdana" w:cs="宋体"/>
          <w:color w:val="4B4B4B"/>
          <w:kern w:val="0"/>
          <w:sz w:val="20"/>
          <w:szCs w:val="20"/>
        </w:rPr>
        <w:t>策略模式</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xml:space="preserve">　　　　</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xml:space="preserve">　　</w:t>
      </w:r>
      <w:r w:rsidRPr="00301C4F">
        <w:rPr>
          <w:rFonts w:ascii="Verdana" w:eastAsia="宋体" w:hAnsi="Verdana" w:cs="宋体"/>
          <w:color w:val="4B4B4B"/>
          <w:kern w:val="0"/>
          <w:sz w:val="20"/>
          <w:szCs w:val="20"/>
        </w:rPr>
        <w:t>  2.</w:t>
      </w:r>
      <w:r w:rsidRPr="00301C4F">
        <w:rPr>
          <w:rFonts w:ascii="Verdana" w:eastAsia="宋体" w:hAnsi="Verdana" w:cs="宋体"/>
          <w:color w:val="4B4B4B"/>
          <w:kern w:val="0"/>
          <w:sz w:val="20"/>
          <w:szCs w:val="20"/>
        </w:rPr>
        <w:t>状态模式</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w:t>
      </w:r>
    </w:p>
    <w:p w:rsidR="00301C4F" w:rsidRPr="00301C4F" w:rsidRDefault="00301C4F" w:rsidP="00301C4F">
      <w:pPr>
        <w:widowControl/>
        <w:shd w:val="clear" w:color="auto" w:fill="F5F5F5"/>
        <w:spacing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04775" cy="152400"/>
            <wp:effectExtent l="19050" t="0" r="9525" b="0"/>
            <wp:docPr id="3" name="code_img_opened_fae6e166-2668-4c93-8f38-a77e5f67fe58"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fae6e166-2668-4c93-8f38-a77e5f67fe58" descr="http://images.cnblogs.com/OutliningIndicators/ExpandedBlockStart.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301C4F" w:rsidRPr="00301C4F" w:rsidRDefault="00301C4F" w:rsidP="00301C4F">
      <w:pPr>
        <w:widowControl/>
        <w:shd w:val="clear" w:color="auto" w:fill="F5F5F5"/>
        <w:spacing w:line="312" w:lineRule="atLeast"/>
        <w:jc w:val="left"/>
        <w:rPr>
          <w:rFonts w:ascii="Verdana" w:eastAsia="宋体" w:hAnsi="Verdana" w:cs="宋体"/>
          <w:color w:val="000000"/>
          <w:kern w:val="0"/>
          <w:sz w:val="20"/>
          <w:szCs w:val="20"/>
        </w:rPr>
      </w:pPr>
      <w:r>
        <w:rPr>
          <w:rFonts w:ascii="Verdana" w:eastAsia="宋体" w:hAnsi="Verdana" w:cs="宋体"/>
          <w:noProof/>
          <w:color w:val="3468A4"/>
          <w:kern w:val="0"/>
          <w:sz w:val="20"/>
          <w:szCs w:val="20"/>
        </w:rPr>
        <w:drawing>
          <wp:inline distT="0" distB="0" distL="0" distR="0">
            <wp:extent cx="190500" cy="190500"/>
            <wp:effectExtent l="19050" t="0" r="0"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01C4F" w:rsidRPr="00301C4F" w:rsidRDefault="00301C4F" w:rsidP="00301C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301C4F">
        <w:rPr>
          <w:rFonts w:ascii="宋体" w:eastAsia="宋体" w:hAnsi="宋体" w:cs="宋体"/>
          <w:color w:val="000000"/>
          <w:kern w:val="0"/>
          <w:sz w:val="24"/>
          <w:szCs w:val="24"/>
        </w:rPr>
        <w:t xml:space="preserve"> </w:t>
      </w:r>
      <w:r w:rsidRPr="00301C4F">
        <w:rPr>
          <w:rFonts w:ascii="宋体" w:eastAsia="宋体" w:hAnsi="宋体" w:cs="宋体"/>
          <w:color w:val="0000FF"/>
          <w:kern w:val="0"/>
          <w:sz w:val="24"/>
          <w:szCs w:val="24"/>
        </w:rPr>
        <w:t>public</w:t>
      </w:r>
      <w:r w:rsidRPr="00301C4F">
        <w:rPr>
          <w:rFonts w:ascii="宋体" w:eastAsia="宋体" w:hAnsi="宋体" w:cs="宋体"/>
          <w:color w:val="000000"/>
          <w:kern w:val="0"/>
          <w:sz w:val="24"/>
          <w:szCs w:val="24"/>
        </w:rPr>
        <w:t xml:space="preserve"> </w:t>
      </w:r>
      <w:r w:rsidRPr="00301C4F">
        <w:rPr>
          <w:rFonts w:ascii="宋体" w:eastAsia="宋体" w:hAnsi="宋体" w:cs="宋体"/>
          <w:color w:val="0000FF"/>
          <w:kern w:val="0"/>
          <w:sz w:val="24"/>
          <w:szCs w:val="24"/>
        </w:rPr>
        <w:t>override</w:t>
      </w:r>
      <w:r w:rsidRPr="00301C4F">
        <w:rPr>
          <w:rFonts w:ascii="宋体" w:eastAsia="宋体" w:hAnsi="宋体" w:cs="宋体"/>
          <w:color w:val="000000"/>
          <w:kern w:val="0"/>
          <w:sz w:val="24"/>
          <w:szCs w:val="24"/>
        </w:rPr>
        <w:t xml:space="preserve"> </w:t>
      </w:r>
      <w:r w:rsidRPr="00301C4F">
        <w:rPr>
          <w:rFonts w:ascii="宋体" w:eastAsia="宋体" w:hAnsi="宋体" w:cs="宋体"/>
          <w:color w:val="0000FF"/>
          <w:kern w:val="0"/>
          <w:sz w:val="24"/>
          <w:szCs w:val="24"/>
        </w:rPr>
        <w:t>void</w:t>
      </w:r>
      <w:r w:rsidRPr="00301C4F">
        <w:rPr>
          <w:rFonts w:ascii="宋体" w:eastAsia="宋体" w:hAnsi="宋体" w:cs="宋体"/>
          <w:color w:val="000000"/>
          <w:kern w:val="0"/>
          <w:sz w:val="24"/>
          <w:szCs w:val="24"/>
        </w:rPr>
        <w:t xml:space="preserve"> Action(</w:t>
      </w:r>
      <w:r w:rsidRPr="00301C4F">
        <w:rPr>
          <w:rFonts w:ascii="宋体" w:eastAsia="宋体" w:hAnsi="宋体" w:cs="宋体"/>
          <w:color w:val="0000FF"/>
          <w:kern w:val="0"/>
          <w:sz w:val="24"/>
          <w:szCs w:val="24"/>
        </w:rPr>
        <w:t>string</w:t>
      </w:r>
      <w:r w:rsidRPr="00301C4F">
        <w:rPr>
          <w:rFonts w:ascii="宋体" w:eastAsia="宋体" w:hAnsi="宋体" w:cs="宋体"/>
          <w:color w:val="000000"/>
          <w:kern w:val="0"/>
          <w:sz w:val="24"/>
          <w:szCs w:val="24"/>
        </w:rPr>
        <w:t xml:space="preserve"> mouseState){</w:t>
      </w:r>
      <w:r w:rsidRPr="00301C4F">
        <w:rPr>
          <w:rFonts w:ascii="宋体" w:eastAsia="宋体" w:hAnsi="宋体" w:cs="宋体"/>
          <w:color w:val="000000"/>
          <w:kern w:val="0"/>
          <w:sz w:val="24"/>
          <w:szCs w:val="24"/>
        </w:rPr>
        <w:br/>
        <w:t xml:space="preserve">            </w:t>
      </w:r>
      <w:r w:rsidRPr="00301C4F">
        <w:rPr>
          <w:rFonts w:ascii="宋体" w:eastAsia="宋体" w:hAnsi="宋体" w:cs="宋体"/>
          <w:color w:val="0000FF"/>
          <w:kern w:val="0"/>
          <w:sz w:val="24"/>
          <w:szCs w:val="24"/>
        </w:rPr>
        <w:t>base</w:t>
      </w:r>
      <w:r w:rsidRPr="00301C4F">
        <w:rPr>
          <w:rFonts w:ascii="宋体" w:eastAsia="宋体" w:hAnsi="宋体" w:cs="宋体"/>
          <w:color w:val="000000"/>
          <w:kern w:val="0"/>
          <w:sz w:val="24"/>
          <w:szCs w:val="24"/>
        </w:rPr>
        <w:t>.Action(mouseState);</w:t>
      </w:r>
      <w:r w:rsidRPr="00301C4F">
        <w:rPr>
          <w:rFonts w:ascii="宋体" w:eastAsia="宋体" w:hAnsi="宋体" w:cs="宋体"/>
          <w:color w:val="000000"/>
          <w:kern w:val="0"/>
          <w:sz w:val="24"/>
          <w:szCs w:val="24"/>
        </w:rPr>
        <w:br/>
        <w:t xml:space="preserve">            </w:t>
      </w:r>
      <w:r w:rsidRPr="00301C4F">
        <w:rPr>
          <w:rFonts w:ascii="宋体" w:eastAsia="宋体" w:hAnsi="宋体" w:cs="宋体"/>
          <w:color w:val="0000FF"/>
          <w:kern w:val="0"/>
          <w:sz w:val="24"/>
          <w:szCs w:val="24"/>
        </w:rPr>
        <w:t>if</w:t>
      </w:r>
      <w:r w:rsidRPr="00301C4F">
        <w:rPr>
          <w:rFonts w:ascii="宋体" w:eastAsia="宋体" w:hAnsi="宋体" w:cs="宋体"/>
          <w:color w:val="000000"/>
          <w:kern w:val="0"/>
          <w:sz w:val="24"/>
          <w:szCs w:val="24"/>
        </w:rPr>
        <w:t xml:space="preserve"> (mouseState == </w:t>
      </w:r>
      <w:r w:rsidRPr="00301C4F">
        <w:rPr>
          <w:rFonts w:ascii="宋体" w:eastAsia="宋体" w:hAnsi="宋体" w:cs="宋体"/>
          <w:color w:val="800000"/>
          <w:kern w:val="0"/>
          <w:sz w:val="24"/>
          <w:szCs w:val="24"/>
        </w:rPr>
        <w:t>"Pan"</w:t>
      </w:r>
      <w:r w:rsidRPr="00301C4F">
        <w:rPr>
          <w:rFonts w:ascii="宋体" w:eastAsia="宋体" w:hAnsi="宋体" w:cs="宋体"/>
          <w:color w:val="000000"/>
          <w:kern w:val="0"/>
          <w:sz w:val="24"/>
          <w:szCs w:val="24"/>
        </w:rPr>
        <w:t>)</w:t>
      </w:r>
      <w:r w:rsidRPr="00301C4F">
        <w:rPr>
          <w:rFonts w:ascii="宋体" w:eastAsia="宋体" w:hAnsi="宋体" w:cs="宋体"/>
          <w:color w:val="000000"/>
          <w:kern w:val="0"/>
          <w:sz w:val="24"/>
          <w:szCs w:val="24"/>
        </w:rPr>
        <w:br/>
        <w:t xml:space="preserve">                Pan();</w:t>
      </w:r>
      <w:r w:rsidRPr="00301C4F">
        <w:rPr>
          <w:rFonts w:ascii="宋体" w:eastAsia="宋体" w:hAnsi="宋体" w:cs="宋体"/>
          <w:color w:val="000000"/>
          <w:kern w:val="0"/>
          <w:sz w:val="24"/>
          <w:szCs w:val="24"/>
        </w:rPr>
        <w:br/>
        <w:t xml:space="preserve">            </w:t>
      </w:r>
      <w:r w:rsidRPr="00301C4F">
        <w:rPr>
          <w:rFonts w:ascii="宋体" w:eastAsia="宋体" w:hAnsi="宋体" w:cs="宋体"/>
          <w:color w:val="0000FF"/>
          <w:kern w:val="0"/>
          <w:sz w:val="24"/>
          <w:szCs w:val="24"/>
        </w:rPr>
        <w:t>else</w:t>
      </w:r>
      <w:r w:rsidRPr="00301C4F">
        <w:rPr>
          <w:rFonts w:ascii="宋体" w:eastAsia="宋体" w:hAnsi="宋体" w:cs="宋体"/>
          <w:color w:val="000000"/>
          <w:kern w:val="0"/>
          <w:sz w:val="24"/>
          <w:szCs w:val="24"/>
        </w:rPr>
        <w:t xml:space="preserve"> </w:t>
      </w:r>
      <w:r w:rsidRPr="00301C4F">
        <w:rPr>
          <w:rFonts w:ascii="宋体" w:eastAsia="宋体" w:hAnsi="宋体" w:cs="宋体"/>
          <w:color w:val="0000FF"/>
          <w:kern w:val="0"/>
          <w:sz w:val="24"/>
          <w:szCs w:val="24"/>
        </w:rPr>
        <w:t>if</w:t>
      </w:r>
      <w:r w:rsidRPr="00301C4F">
        <w:rPr>
          <w:rFonts w:ascii="宋体" w:eastAsia="宋体" w:hAnsi="宋体" w:cs="宋体"/>
          <w:color w:val="000000"/>
          <w:kern w:val="0"/>
          <w:sz w:val="24"/>
          <w:szCs w:val="24"/>
        </w:rPr>
        <w:t xml:space="preserve"> (mouseState == </w:t>
      </w:r>
      <w:r w:rsidRPr="00301C4F">
        <w:rPr>
          <w:rFonts w:ascii="宋体" w:eastAsia="宋体" w:hAnsi="宋体" w:cs="宋体"/>
          <w:color w:val="800000"/>
          <w:kern w:val="0"/>
          <w:sz w:val="24"/>
          <w:szCs w:val="24"/>
        </w:rPr>
        <w:t>"Select"</w:t>
      </w:r>
      <w:r w:rsidRPr="00301C4F">
        <w:rPr>
          <w:rFonts w:ascii="宋体" w:eastAsia="宋体" w:hAnsi="宋体" w:cs="宋体"/>
          <w:color w:val="000000"/>
          <w:kern w:val="0"/>
          <w:sz w:val="24"/>
          <w:szCs w:val="24"/>
        </w:rPr>
        <w:t>)</w:t>
      </w:r>
      <w:r w:rsidRPr="00301C4F">
        <w:rPr>
          <w:rFonts w:ascii="宋体" w:eastAsia="宋体" w:hAnsi="宋体" w:cs="宋体"/>
          <w:color w:val="000000"/>
          <w:kern w:val="0"/>
          <w:sz w:val="24"/>
          <w:szCs w:val="24"/>
        </w:rPr>
        <w:br/>
        <w:t xml:space="preserve">                Select();</w:t>
      </w:r>
      <w:r w:rsidRPr="00301C4F">
        <w:rPr>
          <w:rFonts w:ascii="宋体" w:eastAsia="宋体" w:hAnsi="宋体" w:cs="宋体"/>
          <w:color w:val="000000"/>
          <w:kern w:val="0"/>
          <w:sz w:val="24"/>
          <w:szCs w:val="24"/>
        </w:rPr>
        <w:br/>
        <w:t xml:space="preserve">        }</w:t>
      </w:r>
      <w:r w:rsidRPr="00301C4F">
        <w:rPr>
          <w:rFonts w:ascii="宋体" w:eastAsia="宋体" w:hAnsi="宋体" w:cs="宋体"/>
          <w:color w:val="000000"/>
          <w:kern w:val="0"/>
          <w:sz w:val="24"/>
          <w:szCs w:val="24"/>
        </w:rPr>
        <w:br/>
        <w:t xml:space="preserve">        </w:t>
      </w:r>
      <w:r w:rsidRPr="00301C4F">
        <w:rPr>
          <w:rFonts w:ascii="宋体" w:eastAsia="宋体" w:hAnsi="宋体" w:cs="宋体"/>
          <w:color w:val="0000FF"/>
          <w:kern w:val="0"/>
          <w:sz w:val="24"/>
          <w:szCs w:val="24"/>
        </w:rPr>
        <w:t>public</w:t>
      </w:r>
      <w:r w:rsidRPr="00301C4F">
        <w:rPr>
          <w:rFonts w:ascii="宋体" w:eastAsia="宋体" w:hAnsi="宋体" w:cs="宋体"/>
          <w:color w:val="000000"/>
          <w:kern w:val="0"/>
          <w:sz w:val="24"/>
          <w:szCs w:val="24"/>
        </w:rPr>
        <w:t xml:space="preserve"> </w:t>
      </w:r>
      <w:r w:rsidRPr="00301C4F">
        <w:rPr>
          <w:rFonts w:ascii="宋体" w:eastAsia="宋体" w:hAnsi="宋体" w:cs="宋体"/>
          <w:color w:val="0000FF"/>
          <w:kern w:val="0"/>
          <w:sz w:val="24"/>
          <w:szCs w:val="24"/>
        </w:rPr>
        <w:t>void</w:t>
      </w:r>
      <w:r w:rsidRPr="00301C4F">
        <w:rPr>
          <w:rFonts w:ascii="宋体" w:eastAsia="宋体" w:hAnsi="宋体" w:cs="宋体"/>
          <w:color w:val="000000"/>
          <w:kern w:val="0"/>
          <w:sz w:val="24"/>
          <w:szCs w:val="24"/>
        </w:rPr>
        <w:t xml:space="preserve"> Pan() {</w:t>
      </w:r>
      <w:r w:rsidRPr="00301C4F">
        <w:rPr>
          <w:rFonts w:ascii="宋体" w:eastAsia="宋体" w:hAnsi="宋体" w:cs="宋体"/>
          <w:color w:val="008000"/>
          <w:kern w:val="0"/>
          <w:sz w:val="24"/>
          <w:szCs w:val="24"/>
        </w:rPr>
        <w:t>/*平移地图*/</w:t>
      </w:r>
      <w:r w:rsidRPr="00301C4F">
        <w:rPr>
          <w:rFonts w:ascii="宋体" w:eastAsia="宋体" w:hAnsi="宋体" w:cs="宋体"/>
          <w:color w:val="000000"/>
          <w:kern w:val="0"/>
          <w:sz w:val="24"/>
          <w:szCs w:val="24"/>
        </w:rPr>
        <w:t>}</w:t>
      </w:r>
      <w:r w:rsidRPr="00301C4F">
        <w:rPr>
          <w:rFonts w:ascii="宋体" w:eastAsia="宋体" w:hAnsi="宋体" w:cs="宋体"/>
          <w:color w:val="000000"/>
          <w:kern w:val="0"/>
          <w:sz w:val="24"/>
          <w:szCs w:val="24"/>
        </w:rPr>
        <w:br/>
        <w:t xml:space="preserve">        </w:t>
      </w:r>
      <w:r w:rsidRPr="00301C4F">
        <w:rPr>
          <w:rFonts w:ascii="宋体" w:eastAsia="宋体" w:hAnsi="宋体" w:cs="宋体"/>
          <w:color w:val="0000FF"/>
          <w:kern w:val="0"/>
          <w:sz w:val="24"/>
          <w:szCs w:val="24"/>
        </w:rPr>
        <w:t>public</w:t>
      </w:r>
      <w:r w:rsidRPr="00301C4F">
        <w:rPr>
          <w:rFonts w:ascii="宋体" w:eastAsia="宋体" w:hAnsi="宋体" w:cs="宋体"/>
          <w:color w:val="000000"/>
          <w:kern w:val="0"/>
          <w:sz w:val="24"/>
          <w:szCs w:val="24"/>
        </w:rPr>
        <w:t xml:space="preserve"> </w:t>
      </w:r>
      <w:r w:rsidRPr="00301C4F">
        <w:rPr>
          <w:rFonts w:ascii="宋体" w:eastAsia="宋体" w:hAnsi="宋体" w:cs="宋体"/>
          <w:color w:val="0000FF"/>
          <w:kern w:val="0"/>
          <w:sz w:val="24"/>
          <w:szCs w:val="24"/>
        </w:rPr>
        <w:t>void</w:t>
      </w:r>
      <w:r w:rsidRPr="00301C4F">
        <w:rPr>
          <w:rFonts w:ascii="宋体" w:eastAsia="宋体" w:hAnsi="宋体" w:cs="宋体"/>
          <w:color w:val="000000"/>
          <w:kern w:val="0"/>
          <w:sz w:val="24"/>
          <w:szCs w:val="24"/>
        </w:rPr>
        <w:t xml:space="preserve"> Select(){</w:t>
      </w:r>
      <w:r w:rsidRPr="00301C4F">
        <w:rPr>
          <w:rFonts w:ascii="宋体" w:eastAsia="宋体" w:hAnsi="宋体" w:cs="宋体"/>
          <w:color w:val="008000"/>
          <w:kern w:val="0"/>
          <w:sz w:val="24"/>
          <w:szCs w:val="24"/>
        </w:rPr>
        <w:t>/*选择图形*/</w:t>
      </w:r>
      <w:r w:rsidRPr="00301C4F">
        <w:rPr>
          <w:rFonts w:ascii="宋体" w:eastAsia="宋体" w:hAnsi="宋体" w:cs="宋体"/>
          <w:color w:val="000000"/>
          <w:kern w:val="0"/>
          <w:sz w:val="24"/>
          <w:szCs w:val="24"/>
        </w:rPr>
        <w:t>}</w:t>
      </w:r>
    </w:p>
    <w:p w:rsidR="00301C4F" w:rsidRPr="00301C4F" w:rsidRDefault="00301C4F" w:rsidP="00301C4F">
      <w:pPr>
        <w:widowControl/>
        <w:shd w:val="clear" w:color="auto" w:fill="F5F5F5"/>
        <w:spacing w:line="312" w:lineRule="atLeast"/>
        <w:jc w:val="left"/>
        <w:rPr>
          <w:rFonts w:ascii="Verdana" w:eastAsia="宋体" w:hAnsi="Verdana" w:cs="宋体"/>
          <w:color w:val="000000"/>
          <w:kern w:val="0"/>
          <w:sz w:val="20"/>
          <w:szCs w:val="20"/>
        </w:rPr>
      </w:pPr>
      <w:r>
        <w:rPr>
          <w:rFonts w:ascii="Verdana" w:eastAsia="宋体" w:hAnsi="Verdana" w:cs="宋体"/>
          <w:noProof/>
          <w:color w:val="3468A4"/>
          <w:kern w:val="0"/>
          <w:sz w:val="20"/>
          <w:szCs w:val="20"/>
        </w:rPr>
        <w:drawing>
          <wp:inline distT="0" distB="0" distL="0" distR="0">
            <wp:extent cx="190500" cy="190500"/>
            <wp:effectExtent l="1905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w:t>
      </w:r>
    </w:p>
    <w:p w:rsidR="00301C4F" w:rsidRPr="00301C4F" w:rsidRDefault="00301C4F" w:rsidP="00301C4F">
      <w:pPr>
        <w:widowControl/>
        <w:shd w:val="clear" w:color="auto" w:fill="FFFFFF"/>
        <w:spacing w:before="150" w:after="150" w:line="312" w:lineRule="atLeast"/>
        <w:jc w:val="left"/>
        <w:rPr>
          <w:rFonts w:ascii="Verdana" w:eastAsia="宋体" w:hAnsi="Verdana" w:cs="宋体"/>
          <w:color w:val="4B4B4B"/>
          <w:kern w:val="0"/>
          <w:sz w:val="20"/>
          <w:szCs w:val="20"/>
        </w:rPr>
      </w:pPr>
      <w:r w:rsidRPr="00301C4F">
        <w:rPr>
          <w:rFonts w:ascii="Verdana" w:eastAsia="宋体" w:hAnsi="Verdana" w:cs="宋体"/>
          <w:color w:val="4B4B4B"/>
          <w:kern w:val="0"/>
          <w:sz w:val="20"/>
          <w:szCs w:val="20"/>
        </w:rPr>
        <w:t> </w:t>
      </w:r>
    </w:p>
    <w:p w:rsidR="00301C4F" w:rsidRPr="00301C4F" w:rsidRDefault="00301C4F" w:rsidP="00301C4F">
      <w:pPr>
        <w:widowControl/>
        <w:shd w:val="clear" w:color="auto" w:fill="F5F5F5"/>
        <w:spacing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04775" cy="152400"/>
            <wp:effectExtent l="19050" t="0" r="9525" b="0"/>
            <wp:docPr id="6" name="code_img_opened_247fa7af-f144-4813-9058-e3cc56b71645"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247fa7af-f144-4813-9058-e3cc56b71645" descr="http://images.cnblogs.com/OutliningIndicators/ExpandedBlockStart.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301C4F" w:rsidRPr="00301C4F" w:rsidRDefault="00301C4F" w:rsidP="00301C4F">
      <w:pPr>
        <w:widowControl/>
        <w:shd w:val="clear" w:color="auto" w:fill="F5F5F5"/>
        <w:spacing w:line="312" w:lineRule="atLeast"/>
        <w:jc w:val="left"/>
        <w:rPr>
          <w:rFonts w:ascii="Verdana" w:eastAsia="宋体" w:hAnsi="Verdana" w:cs="宋体"/>
          <w:color w:val="000000"/>
          <w:kern w:val="0"/>
          <w:sz w:val="20"/>
          <w:szCs w:val="20"/>
        </w:rPr>
      </w:pPr>
      <w:r>
        <w:rPr>
          <w:rFonts w:ascii="Verdana" w:eastAsia="宋体" w:hAnsi="Verdana" w:cs="宋体"/>
          <w:noProof/>
          <w:color w:val="3468A4"/>
          <w:kern w:val="0"/>
          <w:sz w:val="20"/>
          <w:szCs w:val="20"/>
        </w:rPr>
        <w:drawing>
          <wp:inline distT="0" distB="0" distL="0" distR="0">
            <wp:extent cx="190500" cy="190500"/>
            <wp:effectExtent l="19050" t="0" r="0" b="0"/>
            <wp:docPr id="7" name="图片 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01C4F" w:rsidRPr="00301C4F" w:rsidRDefault="00301C4F" w:rsidP="00301C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301C4F">
        <w:rPr>
          <w:rFonts w:ascii="宋体" w:eastAsia="宋体" w:hAnsi="宋体" w:cs="宋体"/>
          <w:color w:val="000000"/>
          <w:kern w:val="0"/>
          <w:sz w:val="24"/>
          <w:szCs w:val="24"/>
        </w:rPr>
        <w:t xml:space="preserve">            </w:t>
      </w:r>
      <w:r w:rsidRPr="00301C4F">
        <w:rPr>
          <w:rFonts w:ascii="宋体" w:eastAsia="宋体" w:hAnsi="宋体" w:cs="宋体"/>
          <w:color w:val="0000FF"/>
          <w:kern w:val="0"/>
          <w:sz w:val="24"/>
          <w:szCs w:val="24"/>
        </w:rPr>
        <w:t>public</w:t>
      </w:r>
      <w:r w:rsidRPr="00301C4F">
        <w:rPr>
          <w:rFonts w:ascii="宋体" w:eastAsia="宋体" w:hAnsi="宋体" w:cs="宋体"/>
          <w:color w:val="000000"/>
          <w:kern w:val="0"/>
          <w:sz w:val="24"/>
          <w:szCs w:val="24"/>
        </w:rPr>
        <w:t xml:space="preserve"> </w:t>
      </w:r>
      <w:r w:rsidRPr="00301C4F">
        <w:rPr>
          <w:rFonts w:ascii="宋体" w:eastAsia="宋体" w:hAnsi="宋体" w:cs="宋体"/>
          <w:color w:val="0000FF"/>
          <w:kern w:val="0"/>
          <w:sz w:val="24"/>
          <w:szCs w:val="24"/>
        </w:rPr>
        <w:t>void</w:t>
      </w:r>
      <w:r w:rsidRPr="00301C4F">
        <w:rPr>
          <w:rFonts w:ascii="宋体" w:eastAsia="宋体" w:hAnsi="宋体" w:cs="宋体"/>
          <w:color w:val="000000"/>
          <w:kern w:val="0"/>
          <w:sz w:val="24"/>
          <w:szCs w:val="24"/>
        </w:rPr>
        <w:t xml:space="preserve"> Topology(){</w:t>
      </w:r>
      <w:r w:rsidRPr="00301C4F">
        <w:rPr>
          <w:rFonts w:ascii="宋体" w:eastAsia="宋体" w:hAnsi="宋体" w:cs="宋体"/>
          <w:color w:val="000000"/>
          <w:kern w:val="0"/>
          <w:sz w:val="24"/>
          <w:szCs w:val="24"/>
        </w:rPr>
        <w:br/>
        <w:t xml:space="preserve">                </w:t>
      </w:r>
      <w:r w:rsidRPr="00301C4F">
        <w:rPr>
          <w:rFonts w:ascii="宋体" w:eastAsia="宋体" w:hAnsi="宋体" w:cs="宋体"/>
          <w:color w:val="008000"/>
          <w:kern w:val="0"/>
          <w:sz w:val="24"/>
          <w:szCs w:val="24"/>
        </w:rPr>
        <w:t>//通过拓Topology式计算A获取结果B</w:t>
      </w:r>
      <w:r w:rsidRPr="00301C4F">
        <w:rPr>
          <w:rFonts w:ascii="宋体" w:eastAsia="宋体" w:hAnsi="宋体" w:cs="宋体"/>
          <w:color w:val="008000"/>
          <w:kern w:val="0"/>
          <w:sz w:val="24"/>
          <w:szCs w:val="24"/>
        </w:rPr>
        <w:br/>
      </w:r>
      <w:r w:rsidRPr="00301C4F">
        <w:rPr>
          <w:rFonts w:ascii="宋体" w:eastAsia="宋体" w:hAnsi="宋体" w:cs="宋体"/>
          <w:color w:val="000000"/>
          <w:kern w:val="0"/>
          <w:sz w:val="24"/>
          <w:szCs w:val="24"/>
        </w:rPr>
        <w:t xml:space="preserve">            }</w:t>
      </w:r>
      <w:r w:rsidRPr="00301C4F">
        <w:rPr>
          <w:rFonts w:ascii="宋体" w:eastAsia="宋体" w:hAnsi="宋体" w:cs="宋体"/>
          <w:color w:val="000000"/>
          <w:kern w:val="0"/>
          <w:sz w:val="24"/>
          <w:szCs w:val="24"/>
        </w:rPr>
        <w:br/>
        <w:t xml:space="preserve">            </w:t>
      </w:r>
      <w:r w:rsidRPr="00301C4F">
        <w:rPr>
          <w:rFonts w:ascii="宋体" w:eastAsia="宋体" w:hAnsi="宋体" w:cs="宋体"/>
          <w:color w:val="0000FF"/>
          <w:kern w:val="0"/>
          <w:sz w:val="24"/>
          <w:szCs w:val="24"/>
        </w:rPr>
        <w:t>public</w:t>
      </w:r>
      <w:r w:rsidRPr="00301C4F">
        <w:rPr>
          <w:rFonts w:ascii="宋体" w:eastAsia="宋体" w:hAnsi="宋体" w:cs="宋体"/>
          <w:color w:val="000000"/>
          <w:kern w:val="0"/>
          <w:sz w:val="24"/>
          <w:szCs w:val="24"/>
        </w:rPr>
        <w:t xml:space="preserve"> </w:t>
      </w:r>
      <w:r w:rsidRPr="00301C4F">
        <w:rPr>
          <w:rFonts w:ascii="宋体" w:eastAsia="宋体" w:hAnsi="宋体" w:cs="宋体"/>
          <w:color w:val="0000FF"/>
          <w:kern w:val="0"/>
          <w:sz w:val="24"/>
          <w:szCs w:val="24"/>
        </w:rPr>
        <w:t>void</w:t>
      </w:r>
      <w:r w:rsidRPr="00301C4F">
        <w:rPr>
          <w:rFonts w:ascii="宋体" w:eastAsia="宋体" w:hAnsi="宋体" w:cs="宋体"/>
          <w:color w:val="000000"/>
          <w:kern w:val="0"/>
          <w:sz w:val="24"/>
          <w:szCs w:val="24"/>
        </w:rPr>
        <w:t xml:space="preserve"> Gene(){</w:t>
      </w:r>
      <w:r w:rsidRPr="00301C4F">
        <w:rPr>
          <w:rFonts w:ascii="宋体" w:eastAsia="宋体" w:hAnsi="宋体" w:cs="宋体"/>
          <w:color w:val="000000"/>
          <w:kern w:val="0"/>
          <w:sz w:val="24"/>
          <w:szCs w:val="24"/>
        </w:rPr>
        <w:br/>
        <w:t xml:space="preserve">                </w:t>
      </w:r>
      <w:r w:rsidRPr="00301C4F">
        <w:rPr>
          <w:rFonts w:ascii="宋体" w:eastAsia="宋体" w:hAnsi="宋体" w:cs="宋体"/>
          <w:color w:val="008000"/>
          <w:kern w:val="0"/>
          <w:sz w:val="24"/>
          <w:szCs w:val="24"/>
        </w:rPr>
        <w:t>//通过Gene方式计算A获取结果B</w:t>
      </w:r>
      <w:r w:rsidRPr="00301C4F">
        <w:rPr>
          <w:rFonts w:ascii="宋体" w:eastAsia="宋体" w:hAnsi="宋体" w:cs="宋体"/>
          <w:color w:val="008000"/>
          <w:kern w:val="0"/>
          <w:sz w:val="24"/>
          <w:szCs w:val="24"/>
        </w:rPr>
        <w:br/>
      </w:r>
      <w:r w:rsidRPr="00301C4F">
        <w:rPr>
          <w:rFonts w:ascii="宋体" w:eastAsia="宋体" w:hAnsi="宋体" w:cs="宋体"/>
          <w:color w:val="000000"/>
          <w:kern w:val="0"/>
          <w:sz w:val="24"/>
          <w:szCs w:val="24"/>
        </w:rPr>
        <w:t xml:space="preserve">            }</w:t>
      </w:r>
      <w:r w:rsidRPr="00301C4F">
        <w:rPr>
          <w:rFonts w:ascii="宋体" w:eastAsia="宋体" w:hAnsi="宋体" w:cs="宋体"/>
          <w:color w:val="000000"/>
          <w:kern w:val="0"/>
          <w:sz w:val="24"/>
          <w:szCs w:val="24"/>
        </w:rPr>
        <w:br/>
        <w:t xml:space="preserve">            </w:t>
      </w:r>
      <w:r w:rsidRPr="00301C4F">
        <w:rPr>
          <w:rFonts w:ascii="宋体" w:eastAsia="宋体" w:hAnsi="宋体" w:cs="宋体"/>
          <w:color w:val="0000FF"/>
          <w:kern w:val="0"/>
          <w:sz w:val="24"/>
          <w:szCs w:val="24"/>
        </w:rPr>
        <w:t>public</w:t>
      </w:r>
      <w:r w:rsidRPr="00301C4F">
        <w:rPr>
          <w:rFonts w:ascii="宋体" w:eastAsia="宋体" w:hAnsi="宋体" w:cs="宋体"/>
          <w:color w:val="000000"/>
          <w:kern w:val="0"/>
          <w:sz w:val="24"/>
          <w:szCs w:val="24"/>
        </w:rPr>
        <w:t xml:space="preserve"> </w:t>
      </w:r>
      <w:r w:rsidRPr="00301C4F">
        <w:rPr>
          <w:rFonts w:ascii="宋体" w:eastAsia="宋体" w:hAnsi="宋体" w:cs="宋体"/>
          <w:color w:val="0000FF"/>
          <w:kern w:val="0"/>
          <w:sz w:val="24"/>
          <w:szCs w:val="24"/>
        </w:rPr>
        <w:t>void</w:t>
      </w:r>
      <w:r w:rsidRPr="00301C4F">
        <w:rPr>
          <w:rFonts w:ascii="宋体" w:eastAsia="宋体" w:hAnsi="宋体" w:cs="宋体"/>
          <w:color w:val="000000"/>
          <w:kern w:val="0"/>
          <w:sz w:val="24"/>
          <w:szCs w:val="24"/>
        </w:rPr>
        <w:t xml:space="preserve"> Simulation(){</w:t>
      </w:r>
      <w:r w:rsidRPr="00301C4F">
        <w:rPr>
          <w:rFonts w:ascii="宋体" w:eastAsia="宋体" w:hAnsi="宋体" w:cs="宋体"/>
          <w:color w:val="000000"/>
          <w:kern w:val="0"/>
          <w:sz w:val="24"/>
          <w:szCs w:val="24"/>
        </w:rPr>
        <w:br/>
        <w:t xml:space="preserve">                </w:t>
      </w:r>
      <w:r w:rsidRPr="00301C4F">
        <w:rPr>
          <w:rFonts w:ascii="宋体" w:eastAsia="宋体" w:hAnsi="宋体" w:cs="宋体"/>
          <w:color w:val="008000"/>
          <w:kern w:val="0"/>
          <w:sz w:val="24"/>
          <w:szCs w:val="24"/>
        </w:rPr>
        <w:t>//通过Simulation方式计算A获取结果B</w:t>
      </w:r>
      <w:r w:rsidRPr="00301C4F">
        <w:rPr>
          <w:rFonts w:ascii="宋体" w:eastAsia="宋体" w:hAnsi="宋体" w:cs="宋体"/>
          <w:color w:val="008000"/>
          <w:kern w:val="0"/>
          <w:sz w:val="24"/>
          <w:szCs w:val="24"/>
        </w:rPr>
        <w:br/>
      </w:r>
      <w:r w:rsidRPr="00301C4F">
        <w:rPr>
          <w:rFonts w:ascii="宋体" w:eastAsia="宋体" w:hAnsi="宋体" w:cs="宋体"/>
          <w:color w:val="000000"/>
          <w:kern w:val="0"/>
          <w:sz w:val="24"/>
          <w:szCs w:val="24"/>
        </w:rPr>
        <w:t xml:space="preserve">            }</w:t>
      </w:r>
      <w:r w:rsidRPr="00301C4F">
        <w:rPr>
          <w:rFonts w:ascii="宋体" w:eastAsia="宋体" w:hAnsi="宋体" w:cs="宋体"/>
          <w:color w:val="000000"/>
          <w:kern w:val="0"/>
          <w:sz w:val="24"/>
          <w:szCs w:val="24"/>
        </w:rPr>
        <w:br/>
        <w:t xml:space="preserve">            </w:t>
      </w:r>
      <w:r w:rsidRPr="00301C4F">
        <w:rPr>
          <w:rFonts w:ascii="宋体" w:eastAsia="宋体" w:hAnsi="宋体" w:cs="宋体"/>
          <w:color w:val="0000FF"/>
          <w:kern w:val="0"/>
          <w:sz w:val="24"/>
          <w:szCs w:val="24"/>
        </w:rPr>
        <w:t>public</w:t>
      </w:r>
      <w:r w:rsidRPr="00301C4F">
        <w:rPr>
          <w:rFonts w:ascii="宋体" w:eastAsia="宋体" w:hAnsi="宋体" w:cs="宋体"/>
          <w:color w:val="000000"/>
          <w:kern w:val="0"/>
          <w:sz w:val="24"/>
          <w:szCs w:val="24"/>
        </w:rPr>
        <w:t xml:space="preserve"> </w:t>
      </w:r>
      <w:r w:rsidRPr="00301C4F">
        <w:rPr>
          <w:rFonts w:ascii="宋体" w:eastAsia="宋体" w:hAnsi="宋体" w:cs="宋体"/>
          <w:color w:val="0000FF"/>
          <w:kern w:val="0"/>
          <w:sz w:val="24"/>
          <w:szCs w:val="24"/>
        </w:rPr>
        <w:t>void</w:t>
      </w:r>
      <w:r w:rsidRPr="00301C4F">
        <w:rPr>
          <w:rFonts w:ascii="宋体" w:eastAsia="宋体" w:hAnsi="宋体" w:cs="宋体"/>
          <w:color w:val="000000"/>
          <w:kern w:val="0"/>
          <w:sz w:val="24"/>
          <w:szCs w:val="24"/>
        </w:rPr>
        <w:t xml:space="preserve"> Strategy()</w:t>
      </w:r>
      <w:r w:rsidRPr="00301C4F">
        <w:rPr>
          <w:rFonts w:ascii="宋体" w:eastAsia="宋体" w:hAnsi="宋体" w:cs="宋体"/>
          <w:color w:val="000000"/>
          <w:kern w:val="0"/>
          <w:sz w:val="24"/>
          <w:szCs w:val="24"/>
        </w:rPr>
        <w:br/>
        <w:t xml:space="preserve">            {</w:t>
      </w:r>
      <w:r w:rsidRPr="00301C4F">
        <w:rPr>
          <w:rFonts w:ascii="宋体" w:eastAsia="宋体" w:hAnsi="宋体" w:cs="宋体"/>
          <w:color w:val="000000"/>
          <w:kern w:val="0"/>
          <w:sz w:val="24"/>
          <w:szCs w:val="24"/>
        </w:rPr>
        <w:br/>
        <w:t xml:space="preserve">                </w:t>
      </w:r>
      <w:r w:rsidRPr="00301C4F">
        <w:rPr>
          <w:rFonts w:ascii="宋体" w:eastAsia="宋体" w:hAnsi="宋体" w:cs="宋体"/>
          <w:color w:val="0000FF"/>
          <w:kern w:val="0"/>
          <w:sz w:val="24"/>
          <w:szCs w:val="24"/>
        </w:rPr>
        <w:t>string</w:t>
      </w:r>
      <w:r w:rsidRPr="00301C4F">
        <w:rPr>
          <w:rFonts w:ascii="宋体" w:eastAsia="宋体" w:hAnsi="宋体" w:cs="宋体"/>
          <w:color w:val="000000"/>
          <w:kern w:val="0"/>
          <w:sz w:val="24"/>
          <w:szCs w:val="24"/>
        </w:rPr>
        <w:t xml:space="preserve"> flag = </w:t>
      </w:r>
      <w:r w:rsidRPr="00301C4F">
        <w:rPr>
          <w:rFonts w:ascii="宋体" w:eastAsia="宋体" w:hAnsi="宋体" w:cs="宋体"/>
          <w:color w:val="800000"/>
          <w:kern w:val="0"/>
          <w:sz w:val="24"/>
          <w:szCs w:val="24"/>
        </w:rPr>
        <w:t>""</w:t>
      </w:r>
      <w:r w:rsidRPr="00301C4F">
        <w:rPr>
          <w:rFonts w:ascii="宋体" w:eastAsia="宋体" w:hAnsi="宋体" w:cs="宋体"/>
          <w:color w:val="000000"/>
          <w:kern w:val="0"/>
          <w:sz w:val="24"/>
          <w:szCs w:val="24"/>
        </w:rPr>
        <w:t>;</w:t>
      </w:r>
      <w:r w:rsidRPr="00301C4F">
        <w:rPr>
          <w:rFonts w:ascii="宋体" w:eastAsia="宋体" w:hAnsi="宋体" w:cs="宋体"/>
          <w:color w:val="000000"/>
          <w:kern w:val="0"/>
          <w:sz w:val="24"/>
          <w:szCs w:val="24"/>
        </w:rPr>
        <w:br/>
        <w:t xml:space="preserve">                </w:t>
      </w:r>
      <w:r w:rsidRPr="00301C4F">
        <w:rPr>
          <w:rFonts w:ascii="宋体" w:eastAsia="宋体" w:hAnsi="宋体" w:cs="宋体"/>
          <w:color w:val="0000FF"/>
          <w:kern w:val="0"/>
          <w:sz w:val="24"/>
          <w:szCs w:val="24"/>
        </w:rPr>
        <w:t>if</w:t>
      </w:r>
      <w:r w:rsidRPr="00301C4F">
        <w:rPr>
          <w:rFonts w:ascii="宋体" w:eastAsia="宋体" w:hAnsi="宋体" w:cs="宋体"/>
          <w:color w:val="000000"/>
          <w:kern w:val="0"/>
          <w:sz w:val="24"/>
          <w:szCs w:val="24"/>
        </w:rPr>
        <w:t xml:space="preserve"> (flag == </w:t>
      </w:r>
      <w:r w:rsidRPr="00301C4F">
        <w:rPr>
          <w:rFonts w:ascii="宋体" w:eastAsia="宋体" w:hAnsi="宋体" w:cs="宋体"/>
          <w:color w:val="800000"/>
          <w:kern w:val="0"/>
          <w:sz w:val="24"/>
          <w:szCs w:val="24"/>
        </w:rPr>
        <w:t>"Topology"</w:t>
      </w:r>
      <w:r w:rsidRPr="00301C4F">
        <w:rPr>
          <w:rFonts w:ascii="宋体" w:eastAsia="宋体" w:hAnsi="宋体" w:cs="宋体"/>
          <w:color w:val="000000"/>
          <w:kern w:val="0"/>
          <w:sz w:val="24"/>
          <w:szCs w:val="24"/>
        </w:rPr>
        <w:t>)</w:t>
      </w:r>
      <w:r w:rsidRPr="00301C4F">
        <w:rPr>
          <w:rFonts w:ascii="宋体" w:eastAsia="宋体" w:hAnsi="宋体" w:cs="宋体"/>
          <w:color w:val="000000"/>
          <w:kern w:val="0"/>
          <w:sz w:val="24"/>
          <w:szCs w:val="24"/>
        </w:rPr>
        <w:br/>
      </w:r>
      <w:r w:rsidRPr="00301C4F">
        <w:rPr>
          <w:rFonts w:ascii="宋体" w:eastAsia="宋体" w:hAnsi="宋体" w:cs="宋体"/>
          <w:color w:val="000000"/>
          <w:kern w:val="0"/>
          <w:sz w:val="24"/>
          <w:szCs w:val="24"/>
        </w:rPr>
        <w:lastRenderedPageBreak/>
        <w:t xml:space="preserve">                    Topology();</w:t>
      </w:r>
      <w:r w:rsidRPr="00301C4F">
        <w:rPr>
          <w:rFonts w:ascii="宋体" w:eastAsia="宋体" w:hAnsi="宋体" w:cs="宋体"/>
          <w:color w:val="000000"/>
          <w:kern w:val="0"/>
          <w:sz w:val="24"/>
          <w:szCs w:val="24"/>
        </w:rPr>
        <w:br/>
        <w:t xml:space="preserve">                </w:t>
      </w:r>
      <w:r w:rsidRPr="00301C4F">
        <w:rPr>
          <w:rFonts w:ascii="宋体" w:eastAsia="宋体" w:hAnsi="宋体" w:cs="宋体"/>
          <w:color w:val="0000FF"/>
          <w:kern w:val="0"/>
          <w:sz w:val="24"/>
          <w:szCs w:val="24"/>
        </w:rPr>
        <w:t>else</w:t>
      </w:r>
      <w:r w:rsidRPr="00301C4F">
        <w:rPr>
          <w:rFonts w:ascii="宋体" w:eastAsia="宋体" w:hAnsi="宋体" w:cs="宋体"/>
          <w:color w:val="000000"/>
          <w:kern w:val="0"/>
          <w:sz w:val="24"/>
          <w:szCs w:val="24"/>
        </w:rPr>
        <w:t xml:space="preserve"> </w:t>
      </w:r>
      <w:r w:rsidRPr="00301C4F">
        <w:rPr>
          <w:rFonts w:ascii="宋体" w:eastAsia="宋体" w:hAnsi="宋体" w:cs="宋体"/>
          <w:color w:val="0000FF"/>
          <w:kern w:val="0"/>
          <w:sz w:val="24"/>
          <w:szCs w:val="24"/>
        </w:rPr>
        <w:t>if</w:t>
      </w:r>
      <w:r w:rsidRPr="00301C4F">
        <w:rPr>
          <w:rFonts w:ascii="宋体" w:eastAsia="宋体" w:hAnsi="宋体" w:cs="宋体"/>
          <w:color w:val="000000"/>
          <w:kern w:val="0"/>
          <w:sz w:val="24"/>
          <w:szCs w:val="24"/>
        </w:rPr>
        <w:t xml:space="preserve"> (flag == </w:t>
      </w:r>
      <w:r w:rsidRPr="00301C4F">
        <w:rPr>
          <w:rFonts w:ascii="宋体" w:eastAsia="宋体" w:hAnsi="宋体" w:cs="宋体"/>
          <w:color w:val="800000"/>
          <w:kern w:val="0"/>
          <w:sz w:val="24"/>
          <w:szCs w:val="24"/>
        </w:rPr>
        <w:t>"Gene"</w:t>
      </w:r>
      <w:r w:rsidRPr="00301C4F">
        <w:rPr>
          <w:rFonts w:ascii="宋体" w:eastAsia="宋体" w:hAnsi="宋体" w:cs="宋体"/>
          <w:color w:val="000000"/>
          <w:kern w:val="0"/>
          <w:sz w:val="24"/>
          <w:szCs w:val="24"/>
        </w:rPr>
        <w:t>)</w:t>
      </w:r>
      <w:r w:rsidRPr="00301C4F">
        <w:rPr>
          <w:rFonts w:ascii="宋体" w:eastAsia="宋体" w:hAnsi="宋体" w:cs="宋体"/>
          <w:color w:val="000000"/>
          <w:kern w:val="0"/>
          <w:sz w:val="24"/>
          <w:szCs w:val="24"/>
        </w:rPr>
        <w:br/>
        <w:t xml:space="preserve">                    Gene();</w:t>
      </w:r>
      <w:r w:rsidRPr="00301C4F">
        <w:rPr>
          <w:rFonts w:ascii="宋体" w:eastAsia="宋体" w:hAnsi="宋体" w:cs="宋体"/>
          <w:color w:val="000000"/>
          <w:kern w:val="0"/>
          <w:sz w:val="24"/>
          <w:szCs w:val="24"/>
        </w:rPr>
        <w:br/>
        <w:t xml:space="preserve">                </w:t>
      </w:r>
      <w:r w:rsidRPr="00301C4F">
        <w:rPr>
          <w:rFonts w:ascii="宋体" w:eastAsia="宋体" w:hAnsi="宋体" w:cs="宋体"/>
          <w:color w:val="0000FF"/>
          <w:kern w:val="0"/>
          <w:sz w:val="24"/>
          <w:szCs w:val="24"/>
        </w:rPr>
        <w:t>else</w:t>
      </w:r>
      <w:r w:rsidRPr="00301C4F">
        <w:rPr>
          <w:rFonts w:ascii="宋体" w:eastAsia="宋体" w:hAnsi="宋体" w:cs="宋体"/>
          <w:color w:val="000000"/>
          <w:kern w:val="0"/>
          <w:sz w:val="24"/>
          <w:szCs w:val="24"/>
        </w:rPr>
        <w:t xml:space="preserve"> </w:t>
      </w:r>
      <w:r w:rsidRPr="00301C4F">
        <w:rPr>
          <w:rFonts w:ascii="宋体" w:eastAsia="宋体" w:hAnsi="宋体" w:cs="宋体"/>
          <w:color w:val="0000FF"/>
          <w:kern w:val="0"/>
          <w:sz w:val="24"/>
          <w:szCs w:val="24"/>
        </w:rPr>
        <w:t>if</w:t>
      </w:r>
      <w:r w:rsidRPr="00301C4F">
        <w:rPr>
          <w:rFonts w:ascii="宋体" w:eastAsia="宋体" w:hAnsi="宋体" w:cs="宋体"/>
          <w:color w:val="000000"/>
          <w:kern w:val="0"/>
          <w:sz w:val="24"/>
          <w:szCs w:val="24"/>
        </w:rPr>
        <w:t xml:space="preserve"> (flag == </w:t>
      </w:r>
      <w:r w:rsidRPr="00301C4F">
        <w:rPr>
          <w:rFonts w:ascii="宋体" w:eastAsia="宋体" w:hAnsi="宋体" w:cs="宋体"/>
          <w:color w:val="800000"/>
          <w:kern w:val="0"/>
          <w:sz w:val="24"/>
          <w:szCs w:val="24"/>
        </w:rPr>
        <w:t>"Simulation"</w:t>
      </w:r>
      <w:r w:rsidRPr="00301C4F">
        <w:rPr>
          <w:rFonts w:ascii="宋体" w:eastAsia="宋体" w:hAnsi="宋体" w:cs="宋体"/>
          <w:color w:val="000000"/>
          <w:kern w:val="0"/>
          <w:sz w:val="24"/>
          <w:szCs w:val="24"/>
        </w:rPr>
        <w:t>)</w:t>
      </w:r>
      <w:r w:rsidRPr="00301C4F">
        <w:rPr>
          <w:rFonts w:ascii="宋体" w:eastAsia="宋体" w:hAnsi="宋体" w:cs="宋体"/>
          <w:color w:val="000000"/>
          <w:kern w:val="0"/>
          <w:sz w:val="24"/>
          <w:szCs w:val="24"/>
        </w:rPr>
        <w:br/>
        <w:t xml:space="preserve">                    Simulation();</w:t>
      </w:r>
      <w:r w:rsidRPr="00301C4F">
        <w:rPr>
          <w:rFonts w:ascii="宋体" w:eastAsia="宋体" w:hAnsi="宋体" w:cs="宋体"/>
          <w:color w:val="000000"/>
          <w:kern w:val="0"/>
          <w:sz w:val="24"/>
          <w:szCs w:val="24"/>
        </w:rPr>
        <w:br/>
        <w:t xml:space="preserve">                </w:t>
      </w:r>
      <w:r w:rsidRPr="00301C4F">
        <w:rPr>
          <w:rFonts w:ascii="宋体" w:eastAsia="宋体" w:hAnsi="宋体" w:cs="宋体"/>
          <w:color w:val="008000"/>
          <w:kern w:val="0"/>
          <w:sz w:val="24"/>
          <w:szCs w:val="24"/>
        </w:rPr>
        <w:t>//work complated</w:t>
      </w:r>
      <w:r w:rsidRPr="00301C4F">
        <w:rPr>
          <w:rFonts w:ascii="宋体" w:eastAsia="宋体" w:hAnsi="宋体" w:cs="宋体"/>
          <w:color w:val="008000"/>
          <w:kern w:val="0"/>
          <w:sz w:val="24"/>
          <w:szCs w:val="24"/>
        </w:rPr>
        <w:br/>
      </w:r>
      <w:r w:rsidRPr="00301C4F">
        <w:rPr>
          <w:rFonts w:ascii="宋体" w:eastAsia="宋体" w:hAnsi="宋体" w:cs="宋体"/>
          <w:color w:val="000000"/>
          <w:kern w:val="0"/>
          <w:sz w:val="24"/>
          <w:szCs w:val="24"/>
        </w:rPr>
        <w:t xml:space="preserve">            }</w:t>
      </w:r>
    </w:p>
    <w:p w:rsidR="00301C4F" w:rsidRPr="00301C4F" w:rsidRDefault="00301C4F" w:rsidP="00301C4F">
      <w:pPr>
        <w:widowControl/>
        <w:shd w:val="clear" w:color="auto" w:fill="F5F5F5"/>
        <w:spacing w:line="312" w:lineRule="atLeast"/>
        <w:jc w:val="left"/>
        <w:rPr>
          <w:rFonts w:ascii="Verdana" w:eastAsia="宋体" w:hAnsi="Verdana" w:cs="宋体"/>
          <w:color w:val="000000"/>
          <w:kern w:val="0"/>
          <w:sz w:val="20"/>
          <w:szCs w:val="20"/>
        </w:rPr>
      </w:pPr>
      <w:r>
        <w:rPr>
          <w:rFonts w:ascii="Verdana" w:eastAsia="宋体" w:hAnsi="Verdana" w:cs="宋体"/>
          <w:noProof/>
          <w:color w:val="3468A4"/>
          <w:kern w:val="0"/>
          <w:sz w:val="20"/>
          <w:szCs w:val="20"/>
        </w:rPr>
        <w:drawing>
          <wp:inline distT="0" distB="0" distL="0" distR="0">
            <wp:extent cx="190500" cy="190500"/>
            <wp:effectExtent l="19050" t="0" r="0"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15789" w:rsidRDefault="00F15789"/>
    <w:sectPr w:rsidR="00F15789" w:rsidSect="00F1578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01C4F"/>
    <w:rsid w:val="00301C4F"/>
    <w:rsid w:val="00F157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5789"/>
    <w:pPr>
      <w:widowControl w:val="0"/>
      <w:jc w:val="both"/>
    </w:pPr>
  </w:style>
  <w:style w:type="paragraph" w:styleId="1">
    <w:name w:val="heading 1"/>
    <w:basedOn w:val="a"/>
    <w:link w:val="1Char"/>
    <w:uiPriority w:val="9"/>
    <w:qFormat/>
    <w:rsid w:val="00301C4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1C4F"/>
    <w:rPr>
      <w:rFonts w:ascii="宋体" w:eastAsia="宋体" w:hAnsi="宋体" w:cs="宋体"/>
      <w:b/>
      <w:bCs/>
      <w:kern w:val="36"/>
      <w:sz w:val="48"/>
      <w:szCs w:val="48"/>
    </w:rPr>
  </w:style>
  <w:style w:type="character" w:styleId="a3">
    <w:name w:val="Hyperlink"/>
    <w:basedOn w:val="a0"/>
    <w:uiPriority w:val="99"/>
    <w:semiHidden/>
    <w:unhideWhenUsed/>
    <w:rsid w:val="00301C4F"/>
    <w:rPr>
      <w:color w:val="0000FF"/>
      <w:u w:val="single"/>
    </w:rPr>
  </w:style>
  <w:style w:type="paragraph" w:styleId="a4">
    <w:name w:val="Normal (Web)"/>
    <w:basedOn w:val="a"/>
    <w:uiPriority w:val="99"/>
    <w:semiHidden/>
    <w:unhideWhenUsed/>
    <w:rsid w:val="00301C4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01C4F"/>
  </w:style>
  <w:style w:type="character" w:customStyle="1" w:styleId="cnblogscodecopy">
    <w:name w:val="cnblogs_code_copy"/>
    <w:basedOn w:val="a0"/>
    <w:rsid w:val="00301C4F"/>
  </w:style>
  <w:style w:type="paragraph" w:styleId="HTML">
    <w:name w:val="HTML Preformatted"/>
    <w:basedOn w:val="a"/>
    <w:link w:val="HTMLChar"/>
    <w:uiPriority w:val="99"/>
    <w:semiHidden/>
    <w:unhideWhenUsed/>
    <w:rsid w:val="00301C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1C4F"/>
    <w:rPr>
      <w:rFonts w:ascii="宋体" w:eastAsia="宋体" w:hAnsi="宋体" w:cs="宋体"/>
      <w:kern w:val="0"/>
      <w:sz w:val="24"/>
      <w:szCs w:val="24"/>
    </w:rPr>
  </w:style>
  <w:style w:type="paragraph" w:styleId="a5">
    <w:name w:val="Balloon Text"/>
    <w:basedOn w:val="a"/>
    <w:link w:val="Char"/>
    <w:uiPriority w:val="99"/>
    <w:semiHidden/>
    <w:unhideWhenUsed/>
    <w:rsid w:val="00301C4F"/>
    <w:rPr>
      <w:sz w:val="18"/>
      <w:szCs w:val="18"/>
    </w:rPr>
  </w:style>
  <w:style w:type="character" w:customStyle="1" w:styleId="Char">
    <w:name w:val="批注框文本 Char"/>
    <w:basedOn w:val="a0"/>
    <w:link w:val="a5"/>
    <w:uiPriority w:val="99"/>
    <w:semiHidden/>
    <w:rsid w:val="00301C4F"/>
    <w:rPr>
      <w:sz w:val="18"/>
      <w:szCs w:val="18"/>
    </w:rPr>
  </w:style>
</w:styles>
</file>

<file path=word/webSettings.xml><?xml version="1.0" encoding="utf-8"?>
<w:webSettings xmlns:r="http://schemas.openxmlformats.org/officeDocument/2006/relationships" xmlns:w="http://schemas.openxmlformats.org/wordprocessingml/2006/main">
  <w:divs>
    <w:div w:id="1243904609">
      <w:bodyDiv w:val="1"/>
      <w:marLeft w:val="0"/>
      <w:marRight w:val="0"/>
      <w:marTop w:val="0"/>
      <w:marBottom w:val="0"/>
      <w:divBdr>
        <w:top w:val="none" w:sz="0" w:space="0" w:color="auto"/>
        <w:left w:val="none" w:sz="0" w:space="0" w:color="auto"/>
        <w:bottom w:val="none" w:sz="0" w:space="0" w:color="auto"/>
        <w:right w:val="none" w:sz="0" w:space="0" w:color="auto"/>
      </w:divBdr>
      <w:divsChild>
        <w:div w:id="2110081206">
          <w:marLeft w:val="0"/>
          <w:marRight w:val="0"/>
          <w:marTop w:val="0"/>
          <w:marBottom w:val="150"/>
          <w:divBdr>
            <w:top w:val="none" w:sz="0" w:space="0" w:color="auto"/>
            <w:left w:val="none" w:sz="0" w:space="0" w:color="auto"/>
            <w:bottom w:val="none" w:sz="0" w:space="0" w:color="auto"/>
            <w:right w:val="none" w:sz="0" w:space="0" w:color="auto"/>
          </w:divBdr>
        </w:div>
        <w:div w:id="1670130873">
          <w:marLeft w:val="0"/>
          <w:marRight w:val="0"/>
          <w:marTop w:val="0"/>
          <w:marBottom w:val="300"/>
          <w:divBdr>
            <w:top w:val="none" w:sz="0" w:space="0" w:color="auto"/>
            <w:left w:val="none" w:sz="0" w:space="0" w:color="auto"/>
            <w:bottom w:val="none" w:sz="0" w:space="0" w:color="auto"/>
            <w:right w:val="none" w:sz="0" w:space="0" w:color="auto"/>
          </w:divBdr>
          <w:divsChild>
            <w:div w:id="1535541009">
              <w:marLeft w:val="0"/>
              <w:marRight w:val="0"/>
              <w:marTop w:val="75"/>
              <w:marBottom w:val="75"/>
              <w:divBdr>
                <w:top w:val="single" w:sz="6" w:space="4" w:color="CCCCCC"/>
                <w:left w:val="single" w:sz="6" w:space="4" w:color="CCCCCC"/>
                <w:bottom w:val="single" w:sz="6" w:space="4" w:color="CCCCCC"/>
                <w:right w:val="single" w:sz="6" w:space="4" w:color="CCCCCC"/>
              </w:divBdr>
              <w:divsChild>
                <w:div w:id="894243700">
                  <w:marLeft w:val="0"/>
                  <w:marRight w:val="0"/>
                  <w:marTop w:val="0"/>
                  <w:marBottom w:val="0"/>
                  <w:divBdr>
                    <w:top w:val="none" w:sz="0" w:space="0" w:color="auto"/>
                    <w:left w:val="none" w:sz="0" w:space="0" w:color="auto"/>
                    <w:bottom w:val="none" w:sz="0" w:space="0" w:color="auto"/>
                    <w:right w:val="none" w:sz="0" w:space="0" w:color="auto"/>
                  </w:divBdr>
                  <w:divsChild>
                    <w:div w:id="28527847">
                      <w:marLeft w:val="0"/>
                      <w:marRight w:val="0"/>
                      <w:marTop w:val="75"/>
                      <w:marBottom w:val="0"/>
                      <w:divBdr>
                        <w:top w:val="none" w:sz="0" w:space="0" w:color="auto"/>
                        <w:left w:val="none" w:sz="0" w:space="0" w:color="auto"/>
                        <w:bottom w:val="none" w:sz="0" w:space="0" w:color="auto"/>
                        <w:right w:val="none" w:sz="0" w:space="0" w:color="auto"/>
                      </w:divBdr>
                    </w:div>
                    <w:div w:id="1511605354">
                      <w:marLeft w:val="0"/>
                      <w:marRight w:val="0"/>
                      <w:marTop w:val="0"/>
                      <w:marBottom w:val="0"/>
                      <w:divBdr>
                        <w:top w:val="none" w:sz="0" w:space="0" w:color="auto"/>
                        <w:left w:val="none" w:sz="0" w:space="0" w:color="auto"/>
                        <w:bottom w:val="none" w:sz="0" w:space="0" w:color="auto"/>
                        <w:right w:val="none" w:sz="0" w:space="0" w:color="auto"/>
                      </w:divBdr>
                    </w:div>
                    <w:div w:id="9529011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69621266">
              <w:marLeft w:val="0"/>
              <w:marRight w:val="0"/>
              <w:marTop w:val="75"/>
              <w:marBottom w:val="75"/>
              <w:divBdr>
                <w:top w:val="single" w:sz="6" w:space="4" w:color="CCCCCC"/>
                <w:left w:val="single" w:sz="6" w:space="4" w:color="CCCCCC"/>
                <w:bottom w:val="single" w:sz="6" w:space="4" w:color="CCCCCC"/>
                <w:right w:val="single" w:sz="6" w:space="4" w:color="CCCCCC"/>
              </w:divBdr>
              <w:divsChild>
                <w:div w:id="1391465862">
                  <w:marLeft w:val="0"/>
                  <w:marRight w:val="0"/>
                  <w:marTop w:val="0"/>
                  <w:marBottom w:val="0"/>
                  <w:divBdr>
                    <w:top w:val="none" w:sz="0" w:space="0" w:color="auto"/>
                    <w:left w:val="none" w:sz="0" w:space="0" w:color="auto"/>
                    <w:bottom w:val="none" w:sz="0" w:space="0" w:color="auto"/>
                    <w:right w:val="none" w:sz="0" w:space="0" w:color="auto"/>
                  </w:divBdr>
                  <w:divsChild>
                    <w:div w:id="1455640937">
                      <w:marLeft w:val="0"/>
                      <w:marRight w:val="0"/>
                      <w:marTop w:val="75"/>
                      <w:marBottom w:val="0"/>
                      <w:divBdr>
                        <w:top w:val="none" w:sz="0" w:space="0" w:color="auto"/>
                        <w:left w:val="none" w:sz="0" w:space="0" w:color="auto"/>
                        <w:bottom w:val="none" w:sz="0" w:space="0" w:color="auto"/>
                        <w:right w:val="none" w:sz="0" w:space="0" w:color="auto"/>
                      </w:divBdr>
                    </w:div>
                    <w:div w:id="1408648585">
                      <w:marLeft w:val="0"/>
                      <w:marRight w:val="0"/>
                      <w:marTop w:val="0"/>
                      <w:marBottom w:val="0"/>
                      <w:divBdr>
                        <w:top w:val="none" w:sz="0" w:space="0" w:color="auto"/>
                        <w:left w:val="none" w:sz="0" w:space="0" w:color="auto"/>
                        <w:bottom w:val="none" w:sz="0" w:space="0" w:color="auto"/>
                        <w:right w:val="none" w:sz="0" w:space="0" w:color="auto"/>
                      </w:divBdr>
                    </w:div>
                    <w:div w:id="8087863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www.cnblogs.com/niyw/archive/2010/07/17/1779575.html" TargetMode="External"/><Relationship Id="rId9"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2016-12-02T03:23:00Z</dcterms:created>
  <dcterms:modified xsi:type="dcterms:W3CDTF">2016-12-02T03:24:00Z</dcterms:modified>
</cp:coreProperties>
</file>