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Ille-et-Vilaine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3582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Ille-et-Vilaine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