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F2E4D" w14:textId="77777777" w:rsidR="00307B48" w:rsidRPr="009B71B1" w:rsidRDefault="00307B48" w:rsidP="00307B48">
      <w:pPr>
        <w:jc w:val="center"/>
        <w:rPr>
          <w:rFonts w:ascii="Arial" w:hAnsi="Arial" w:cs="Arial"/>
        </w:rPr>
      </w:pPr>
      <w:r w:rsidRPr="009B71B1">
        <w:rPr>
          <w:rFonts w:ascii="Arial" w:hAnsi="Arial" w:cs="Arial"/>
          <w:b/>
          <w:bCs/>
        </w:rPr>
        <w:t>Test Plan</w:t>
      </w:r>
    </w:p>
    <w:p w14:paraId="456FFFBD" w14:textId="1A24FC2D" w:rsidR="00307B48" w:rsidRPr="009B71B1" w:rsidRDefault="00307B48" w:rsidP="00307B48">
      <w:pPr>
        <w:rPr>
          <w:rFonts w:ascii="Arial" w:hAnsi="Arial" w:cs="Arial"/>
        </w:rPr>
      </w:pPr>
      <w:r w:rsidRPr="009B71B1">
        <w:rPr>
          <w:rFonts w:ascii="Arial" w:hAnsi="Arial" w:cs="Arial"/>
        </w:rPr>
        <w:t>Tester: Noel Jules Cabahug</w:t>
      </w:r>
      <w:r w:rsidRPr="009B71B1">
        <w:rPr>
          <w:rFonts w:ascii="Arial" w:hAnsi="Arial" w:cs="Arial"/>
        </w:rPr>
        <w:tab/>
      </w:r>
      <w:r w:rsidRPr="009B71B1">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t xml:space="preserve">      </w:t>
      </w:r>
      <w:r w:rsidRPr="009B71B1">
        <w:rPr>
          <w:rFonts w:ascii="Arial" w:hAnsi="Arial" w:cs="Arial"/>
        </w:rPr>
        <w:t xml:space="preserve">Date designed: </w:t>
      </w:r>
      <w:r w:rsidR="00202E65">
        <w:rPr>
          <w:rFonts w:ascii="Arial" w:hAnsi="Arial" w:cs="Arial"/>
        </w:rPr>
        <w:t>Dec</w:t>
      </w:r>
      <w:r w:rsidRPr="009B71B1">
        <w:rPr>
          <w:rFonts w:ascii="Arial" w:hAnsi="Arial" w:cs="Arial"/>
        </w:rPr>
        <w:t xml:space="preserve"> </w:t>
      </w:r>
      <w:r w:rsidR="00202E65">
        <w:rPr>
          <w:rFonts w:ascii="Arial" w:hAnsi="Arial" w:cs="Arial"/>
        </w:rPr>
        <w:t>1</w:t>
      </w:r>
      <w:r w:rsidR="00582083">
        <w:rPr>
          <w:rFonts w:ascii="Arial" w:hAnsi="Arial" w:cs="Arial"/>
        </w:rPr>
        <w:t>,</w:t>
      </w:r>
      <w:r w:rsidRPr="009B71B1">
        <w:rPr>
          <w:rFonts w:ascii="Arial" w:hAnsi="Arial" w:cs="Arial"/>
        </w:rPr>
        <w:t xml:space="preserve"> 2024, </w:t>
      </w:r>
      <w:r w:rsidR="00764F48">
        <w:rPr>
          <w:rFonts w:ascii="Arial" w:hAnsi="Arial" w:cs="Arial"/>
        </w:rPr>
        <w:t>3:04</w:t>
      </w:r>
      <w:r w:rsidRPr="009B71B1">
        <w:rPr>
          <w:rFonts w:ascii="Arial" w:hAnsi="Arial" w:cs="Arial"/>
        </w:rPr>
        <w:t xml:space="preserve"> </w:t>
      </w:r>
      <w:r w:rsidR="00202E65">
        <w:rPr>
          <w:rFonts w:ascii="Arial" w:hAnsi="Arial" w:cs="Arial"/>
        </w:rPr>
        <w:t>A</w:t>
      </w:r>
      <w:r w:rsidRPr="009B71B1">
        <w:rPr>
          <w:rFonts w:ascii="Arial" w:hAnsi="Arial" w:cs="Arial"/>
        </w:rPr>
        <w:t>M</w:t>
      </w:r>
    </w:p>
    <w:p w14:paraId="74B2BF3D" w14:textId="3D09B22B" w:rsidR="00307B48" w:rsidRPr="009B71B1" w:rsidRDefault="00307B48" w:rsidP="00307B48">
      <w:pPr>
        <w:rPr>
          <w:rFonts w:ascii="Arial" w:hAnsi="Arial" w:cs="Arial"/>
        </w:rPr>
      </w:pPr>
      <w:r w:rsidRPr="009B71B1">
        <w:rPr>
          <w:rFonts w:ascii="Arial" w:hAnsi="Arial" w:cs="Arial"/>
        </w:rPr>
        <w:t xml:space="preserve">Commit ID: </w:t>
      </w:r>
      <w:r w:rsidR="00202E65" w:rsidRPr="00202E65">
        <w:rPr>
          <w:rFonts w:ascii="Arial" w:hAnsi="Arial" w:cs="Arial"/>
        </w:rPr>
        <w:t>9d7542b69b95c06b1a3e533af00fe800b4751879</w:t>
      </w:r>
      <w:r w:rsidRPr="009B71B1">
        <w:rPr>
          <w:rFonts w:ascii="Arial" w:hAnsi="Arial" w:cs="Arial"/>
        </w:rPr>
        <w:tab/>
      </w:r>
      <w:r w:rsidRPr="009B71B1">
        <w:rPr>
          <w:rFonts w:ascii="Arial" w:hAnsi="Arial" w:cs="Arial"/>
        </w:rPr>
        <w:tab/>
      </w:r>
      <w:r w:rsidRPr="009B71B1">
        <w:rPr>
          <w:rFonts w:ascii="Arial" w:hAnsi="Arial" w:cs="Arial"/>
        </w:rPr>
        <w:tab/>
      </w:r>
      <w:r w:rsidRPr="009B71B1">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r>
      <w:r w:rsidR="00160F99">
        <w:rPr>
          <w:rFonts w:ascii="Arial" w:hAnsi="Arial" w:cs="Arial"/>
        </w:rPr>
        <w:tab/>
        <w:t xml:space="preserve">      </w:t>
      </w:r>
      <w:r w:rsidRPr="009B71B1">
        <w:rPr>
          <w:rFonts w:ascii="Arial" w:hAnsi="Arial" w:cs="Arial"/>
        </w:rPr>
        <w:t xml:space="preserve">Date conducted: </w:t>
      </w:r>
      <w:r w:rsidR="00432D5F">
        <w:rPr>
          <w:rFonts w:ascii="Arial" w:hAnsi="Arial" w:cs="Arial"/>
        </w:rPr>
        <w:t>Dec 1, 2024, 11:06 AM</w:t>
      </w:r>
    </w:p>
    <w:p w14:paraId="085F6F3D" w14:textId="1C689270" w:rsidR="00307B48" w:rsidRPr="008441C6" w:rsidRDefault="00307B48" w:rsidP="00307B48">
      <w:pPr>
        <w:pBdr>
          <w:bottom w:val="single" w:sz="6" w:space="1" w:color="000000"/>
        </w:pBdr>
        <w:rPr>
          <w:rFonts w:ascii="Arial" w:eastAsia="Arial" w:hAnsi="Arial" w:cs="Arial"/>
        </w:rPr>
      </w:pPr>
      <w:r w:rsidRPr="009B71B1">
        <w:rPr>
          <w:rFonts w:ascii="Arial" w:hAnsi="Arial" w:cs="Arial"/>
        </w:rPr>
        <w:t xml:space="preserve">Test Type &amp; Test Type ID: </w:t>
      </w:r>
      <w:r>
        <w:rPr>
          <w:rFonts w:ascii="Arial" w:hAnsi="Arial" w:cs="Arial"/>
        </w:rPr>
        <w:t>White</w:t>
      </w:r>
      <w:r w:rsidRPr="009B71B1">
        <w:rPr>
          <w:rFonts w:ascii="Arial" w:hAnsi="Arial" w:cs="Arial"/>
        </w:rPr>
        <w:t xml:space="preserve"> Box - 0</w:t>
      </w:r>
      <w:r w:rsidR="00827C70">
        <w:rPr>
          <w:rFonts w:ascii="Arial" w:hAnsi="Arial" w:cs="Arial"/>
        </w:rPr>
        <w:t>5</w:t>
      </w:r>
      <w:r w:rsidRPr="009B71B1">
        <w:rPr>
          <w:rFonts w:ascii="Arial" w:hAnsi="Arial" w:cs="Arial"/>
        </w:rPr>
        <w:br/>
      </w:r>
    </w:p>
    <w:p w14:paraId="503B362D" w14:textId="77777777" w:rsidR="00307B48" w:rsidRPr="009B71B1" w:rsidRDefault="00307B48" w:rsidP="00307B48">
      <w:pPr>
        <w:rPr>
          <w:rFonts w:ascii="Arial" w:hAnsi="Arial" w:cs="Arial"/>
        </w:rPr>
      </w:pPr>
      <w:r w:rsidRPr="009B71B1">
        <w:rPr>
          <w:rFonts w:ascii="Arial" w:hAnsi="Arial" w:cs="Arial"/>
          <w:b/>
          <w:bCs/>
        </w:rPr>
        <w:t>Requirement Addressed</w:t>
      </w:r>
    </w:p>
    <w:p w14:paraId="350A5460" w14:textId="421D2C3B" w:rsidR="00AF7E0E" w:rsidRDefault="00307B48" w:rsidP="00582083">
      <w:pPr>
        <w:jc w:val="both"/>
        <w:rPr>
          <w:rFonts w:ascii="Arial" w:hAnsi="Arial" w:cs="Arial"/>
        </w:rPr>
      </w:pPr>
      <w:r w:rsidRPr="009B71B1">
        <w:rPr>
          <w:rFonts w:ascii="Arial" w:hAnsi="Arial" w:cs="Arial"/>
        </w:rPr>
        <w:tab/>
      </w:r>
      <w:r w:rsidR="009D301C">
        <w:rPr>
          <w:rFonts w:ascii="Arial" w:hAnsi="Arial" w:cs="Arial"/>
        </w:rPr>
        <w:t>Assess the</w:t>
      </w:r>
      <w:r w:rsidR="003762D2" w:rsidRPr="003762D2">
        <w:rPr>
          <w:rFonts w:ascii="Arial" w:hAnsi="Arial" w:cs="Arial"/>
        </w:rPr>
        <w:t xml:space="preserve"> </w:t>
      </w:r>
      <w:r w:rsidR="00806F42" w:rsidRPr="00806F42">
        <w:rPr>
          <w:rFonts w:ascii="Arial" w:hAnsi="Arial" w:cs="Arial"/>
        </w:rPr>
        <w:t>updated logic for login and signup attempts, ensuring seamless integration with the MongoDB database.</w:t>
      </w:r>
    </w:p>
    <w:p w14:paraId="57BC1104" w14:textId="2B59F49F" w:rsidR="00307B48" w:rsidRPr="009B71B1" w:rsidRDefault="00307B48" w:rsidP="00582083">
      <w:pPr>
        <w:jc w:val="both"/>
        <w:rPr>
          <w:rFonts w:ascii="Arial" w:hAnsi="Arial" w:cs="Arial"/>
        </w:rPr>
      </w:pPr>
      <w:r w:rsidRPr="009B71B1">
        <w:rPr>
          <w:rFonts w:ascii="Arial" w:hAnsi="Arial" w:cs="Arial"/>
          <w:b/>
          <w:bCs/>
        </w:rPr>
        <w:t>Objective</w:t>
      </w:r>
    </w:p>
    <w:p w14:paraId="6996B9DE" w14:textId="77777777" w:rsidR="00806F42" w:rsidRDefault="00307B48" w:rsidP="003762D2">
      <w:pPr>
        <w:rPr>
          <w:rFonts w:ascii="Arial" w:hAnsi="Arial" w:cs="Arial"/>
        </w:rPr>
      </w:pPr>
      <w:r w:rsidRPr="009B71B1">
        <w:rPr>
          <w:rFonts w:ascii="Arial" w:hAnsi="Arial" w:cs="Arial"/>
        </w:rPr>
        <w:tab/>
      </w:r>
      <w:r w:rsidR="00A30999" w:rsidRPr="00A30999">
        <w:rPr>
          <w:rFonts w:ascii="Arial" w:hAnsi="Arial" w:cs="Arial"/>
        </w:rPr>
        <w:t xml:space="preserve">To ensure </w:t>
      </w:r>
      <w:r w:rsidR="003762D2" w:rsidRPr="003762D2">
        <w:rPr>
          <w:rFonts w:ascii="Arial" w:hAnsi="Arial" w:cs="Arial"/>
        </w:rPr>
        <w:t xml:space="preserve">that the </w:t>
      </w:r>
      <w:r w:rsidR="00806F42" w:rsidRPr="00806F42">
        <w:rPr>
          <w:rFonts w:ascii="Arial" w:hAnsi="Arial" w:cs="Arial"/>
        </w:rPr>
        <w:t>login and signup functionalities operate correctly with the new database integration, maintaining data integrity and security.</w:t>
      </w:r>
    </w:p>
    <w:p w14:paraId="596B4199" w14:textId="30BD4F44" w:rsidR="00307B48" w:rsidRPr="009B71B1" w:rsidRDefault="00307B48" w:rsidP="003762D2">
      <w:pPr>
        <w:rPr>
          <w:rFonts w:ascii="Arial" w:hAnsi="Arial" w:cs="Arial"/>
        </w:rPr>
      </w:pPr>
      <w:r w:rsidRPr="009B71B1">
        <w:rPr>
          <w:rFonts w:ascii="Arial" w:hAnsi="Arial" w:cs="Arial"/>
          <w:b/>
          <w:bCs/>
        </w:rPr>
        <w:t>Test cases</w:t>
      </w:r>
    </w:p>
    <w:tbl>
      <w:tblPr>
        <w:tblW w:w="17275" w:type="dxa"/>
        <w:tblLayout w:type="fixed"/>
        <w:tblCellMar>
          <w:top w:w="15" w:type="dxa"/>
          <w:left w:w="15" w:type="dxa"/>
          <w:bottom w:w="15" w:type="dxa"/>
          <w:right w:w="15" w:type="dxa"/>
        </w:tblCellMar>
        <w:tblLook w:val="04A0" w:firstRow="1" w:lastRow="0" w:firstColumn="1" w:lastColumn="0" w:noHBand="0" w:noVBand="1"/>
      </w:tblPr>
      <w:tblGrid>
        <w:gridCol w:w="3145"/>
        <w:gridCol w:w="2430"/>
        <w:gridCol w:w="2340"/>
        <w:gridCol w:w="3780"/>
        <w:gridCol w:w="3870"/>
        <w:gridCol w:w="1710"/>
      </w:tblGrid>
      <w:tr w:rsidR="00AC38D4" w:rsidRPr="009B71B1" w14:paraId="32AB7F05" w14:textId="77777777" w:rsidTr="006E3EB4">
        <w:trPr>
          <w:trHeight w:val="469"/>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06181" w14:textId="77777777" w:rsidR="00307B48" w:rsidRPr="009B71B1" w:rsidRDefault="00307B48" w:rsidP="002F46DD">
            <w:pPr>
              <w:rPr>
                <w:rFonts w:ascii="Arial" w:hAnsi="Arial" w:cs="Arial"/>
              </w:rPr>
            </w:pPr>
            <w:r w:rsidRPr="009B71B1">
              <w:rPr>
                <w:rFonts w:ascii="Arial" w:hAnsi="Arial" w:cs="Arial"/>
                <w:b/>
                <w:bCs/>
              </w:rPr>
              <w:t>Description</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939F4" w14:textId="77777777" w:rsidR="00307B48" w:rsidRPr="009B71B1" w:rsidRDefault="00307B48" w:rsidP="002F46DD">
            <w:pPr>
              <w:rPr>
                <w:rFonts w:ascii="Arial" w:hAnsi="Arial" w:cs="Arial"/>
              </w:rPr>
            </w:pPr>
            <w:r w:rsidRPr="009B71B1">
              <w:rPr>
                <w:rFonts w:ascii="Arial" w:hAnsi="Arial" w:cs="Arial"/>
                <w:b/>
                <w:bCs/>
              </w:rPr>
              <w:t>Input field</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0FFF0" w14:textId="77777777" w:rsidR="00307B48" w:rsidRPr="009B71B1" w:rsidRDefault="00307B48" w:rsidP="002F46DD">
            <w:pPr>
              <w:rPr>
                <w:rFonts w:ascii="Arial" w:hAnsi="Arial" w:cs="Arial"/>
              </w:rPr>
            </w:pPr>
            <w:r w:rsidRPr="009B71B1">
              <w:rPr>
                <w:rFonts w:ascii="Arial" w:hAnsi="Arial" w:cs="Arial"/>
                <w:b/>
                <w:bCs/>
              </w:rPr>
              <w:t>Input value</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770CF" w14:textId="77777777" w:rsidR="00307B48" w:rsidRPr="009B71B1" w:rsidRDefault="00307B48" w:rsidP="002F46DD">
            <w:pPr>
              <w:rPr>
                <w:rFonts w:ascii="Arial" w:hAnsi="Arial" w:cs="Arial"/>
              </w:rPr>
            </w:pPr>
            <w:r w:rsidRPr="009B71B1">
              <w:rPr>
                <w:rFonts w:ascii="Arial" w:hAnsi="Arial" w:cs="Arial"/>
                <w:b/>
                <w:bCs/>
              </w:rPr>
              <w:t>Expected Output</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F67C7" w14:textId="77777777" w:rsidR="00307B48" w:rsidRPr="009B71B1" w:rsidRDefault="00307B48" w:rsidP="002F46DD">
            <w:pPr>
              <w:rPr>
                <w:rFonts w:ascii="Arial" w:hAnsi="Arial" w:cs="Arial"/>
              </w:rPr>
            </w:pPr>
            <w:r w:rsidRPr="009B71B1">
              <w:rPr>
                <w:rFonts w:ascii="Arial" w:hAnsi="Arial" w:cs="Arial"/>
                <w:b/>
                <w:bCs/>
              </w:rPr>
              <w:t>Actual Output</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D0813" w14:textId="77777777" w:rsidR="00307B48" w:rsidRPr="009B71B1" w:rsidRDefault="00307B48" w:rsidP="002F46DD">
            <w:pPr>
              <w:rPr>
                <w:rFonts w:ascii="Arial" w:hAnsi="Arial" w:cs="Arial"/>
              </w:rPr>
            </w:pPr>
            <w:r w:rsidRPr="009B71B1">
              <w:rPr>
                <w:rFonts w:ascii="Arial" w:hAnsi="Arial" w:cs="Arial"/>
                <w:b/>
                <w:bCs/>
              </w:rPr>
              <w:t>Pass/Fail</w:t>
            </w:r>
          </w:p>
        </w:tc>
      </w:tr>
      <w:tr w:rsidR="00AC38D4" w:rsidRPr="009B71B1" w14:paraId="4DC04AAF" w14:textId="77777777" w:rsidTr="006E3EB4">
        <w:trPr>
          <w:trHeight w:val="451"/>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4AC8B" w14:textId="37F41175" w:rsidR="00307B48" w:rsidRPr="009B71B1" w:rsidRDefault="00806F42" w:rsidP="00EA4EC0">
            <w:pPr>
              <w:spacing w:after="0" w:line="276" w:lineRule="auto"/>
              <w:jc w:val="both"/>
              <w:rPr>
                <w:rFonts w:ascii="Arial" w:hAnsi="Arial" w:cs="Arial"/>
              </w:rPr>
            </w:pPr>
            <w:r w:rsidRPr="00806F42">
              <w:rPr>
                <w:rFonts w:ascii="Arial" w:hAnsi="Arial" w:cs="Arial"/>
              </w:rPr>
              <w:t>Ensure that the login attempt correctly validates user credentials against the database.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CC4683" w14:textId="2AF06AE2" w:rsidR="002D18D8" w:rsidRPr="00806F42" w:rsidRDefault="00806F42" w:rsidP="00806F42">
            <w:pPr>
              <w:spacing w:after="0" w:line="276" w:lineRule="auto"/>
              <w:jc w:val="both"/>
              <w:rPr>
                <w:rFonts w:ascii="Arial" w:hAnsi="Arial" w:cs="Arial"/>
              </w:rPr>
            </w:pPr>
            <w:r w:rsidRPr="00806F42">
              <w:rPr>
                <w:rFonts w:ascii="Arial" w:hAnsi="Arial" w:cs="Arial"/>
              </w:rPr>
              <w:t>attempt_login()</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9C65E" w14:textId="279AB74E" w:rsidR="00307B48" w:rsidRPr="00D96350" w:rsidRDefault="00806F42" w:rsidP="00EA4EC0">
            <w:pPr>
              <w:spacing w:after="0" w:line="276" w:lineRule="auto"/>
              <w:rPr>
                <w:rFonts w:ascii="Arial" w:hAnsi="Arial" w:cs="Arial"/>
              </w:rPr>
            </w:pPr>
            <w:r w:rsidRPr="00806F42">
              <w:rPr>
                <w:rFonts w:ascii="Arial" w:hAnsi="Arial" w:cs="Arial"/>
              </w:rPr>
              <w:t>User credentials</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16A848" w14:textId="77777777" w:rsidR="00F45224" w:rsidRPr="00F45224" w:rsidRDefault="00F45224" w:rsidP="00F45224">
            <w:pPr>
              <w:pStyle w:val="ListParagraph"/>
              <w:numPr>
                <w:ilvl w:val="0"/>
                <w:numId w:val="10"/>
              </w:numPr>
              <w:spacing w:after="0" w:line="276" w:lineRule="auto"/>
              <w:ind w:left="257" w:hanging="257"/>
              <w:jc w:val="both"/>
              <w:rPr>
                <w:rFonts w:ascii="Arial" w:hAnsi="Arial" w:cs="Arial"/>
              </w:rPr>
            </w:pPr>
            <w:r w:rsidRPr="00F45224">
              <w:rPr>
                <w:rFonts w:ascii="Arial" w:hAnsi="Arial" w:cs="Arial"/>
              </w:rPr>
              <w:t>Successful login if credentials match a database entry.</w:t>
            </w:r>
          </w:p>
          <w:p w14:paraId="7BFBAF27" w14:textId="0C42DCED" w:rsidR="00307B48" w:rsidRPr="00806F42" w:rsidRDefault="00F45224" w:rsidP="00F45224">
            <w:pPr>
              <w:pStyle w:val="ListParagraph"/>
              <w:numPr>
                <w:ilvl w:val="0"/>
                <w:numId w:val="10"/>
              </w:numPr>
              <w:spacing w:after="0" w:line="276" w:lineRule="auto"/>
              <w:ind w:left="257" w:hanging="257"/>
              <w:jc w:val="both"/>
              <w:rPr>
                <w:rFonts w:ascii="Arial" w:hAnsi="Arial" w:cs="Arial"/>
              </w:rPr>
            </w:pPr>
            <w:r w:rsidRPr="00F45224">
              <w:rPr>
                <w:rFonts w:ascii="Arial" w:hAnsi="Arial" w:cs="Arial"/>
              </w:rPr>
              <w:t>Error dialog displayed if credentials are invalid.</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B756A" w14:textId="4D1E4FBB" w:rsidR="00307B48" w:rsidRPr="009B71B1" w:rsidRDefault="00432D5F" w:rsidP="00432D5F">
            <w:pPr>
              <w:spacing w:after="0" w:line="276" w:lineRule="auto"/>
              <w:jc w:val="both"/>
              <w:rPr>
                <w:rFonts w:ascii="Arial" w:hAnsi="Arial" w:cs="Arial"/>
              </w:rPr>
            </w:pPr>
            <w:r w:rsidRPr="00432D5F">
              <w:rPr>
                <w:rFonts w:ascii="Arial" w:hAnsi="Arial" w:cs="Arial"/>
              </w:rPr>
              <w:t>The system successfully authenticated and granted access when the entered credentials matched the database entry, and appropriately displayed an error dialog when invalid credentials were provided.</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541BED" w14:textId="054CF128" w:rsidR="00307B48" w:rsidRPr="009B71B1" w:rsidRDefault="00432D5F" w:rsidP="002F46DD">
            <w:pPr>
              <w:spacing w:after="0" w:line="276" w:lineRule="auto"/>
              <w:rPr>
                <w:rFonts w:ascii="Arial" w:hAnsi="Arial" w:cs="Arial"/>
              </w:rPr>
            </w:pPr>
            <w:r>
              <w:rPr>
                <w:rFonts w:ascii="Arial" w:hAnsi="Arial" w:cs="Arial"/>
              </w:rPr>
              <w:t>Pass</w:t>
            </w:r>
          </w:p>
        </w:tc>
      </w:tr>
      <w:tr w:rsidR="00EA4EC0" w:rsidRPr="009B71B1" w14:paraId="65A8FF8D" w14:textId="77777777" w:rsidTr="006E3EB4">
        <w:trPr>
          <w:trHeight w:val="953"/>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DFD0E" w14:textId="5D1A9F72" w:rsidR="00EA4EC0" w:rsidRPr="009B71B1" w:rsidRDefault="00806F42" w:rsidP="00EA4EC0">
            <w:pPr>
              <w:spacing w:after="0" w:line="276" w:lineRule="auto"/>
              <w:jc w:val="both"/>
              <w:rPr>
                <w:rFonts w:ascii="Arial" w:hAnsi="Arial" w:cs="Arial"/>
              </w:rPr>
            </w:pPr>
            <w:r w:rsidRPr="00806F42">
              <w:rPr>
                <w:rFonts w:ascii="Arial" w:hAnsi="Arial" w:cs="Arial"/>
              </w:rPr>
              <w:t>Verify that the signup attempt correctly handles new user registration and checks for existing user IDs.</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1E7FC" w14:textId="405F4C63" w:rsidR="00EA4EC0" w:rsidRPr="00806F42" w:rsidRDefault="00806F42" w:rsidP="00806F42">
            <w:pPr>
              <w:spacing w:after="0" w:line="276" w:lineRule="auto"/>
              <w:rPr>
                <w:rFonts w:ascii="Arial" w:hAnsi="Arial" w:cs="Arial"/>
              </w:rPr>
            </w:pPr>
            <w:r w:rsidRPr="00806F42">
              <w:rPr>
                <w:rFonts w:ascii="Arial" w:hAnsi="Arial" w:cs="Arial"/>
              </w:rPr>
              <w:t>attempt_signup()</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8DAFF3" w14:textId="34807218" w:rsidR="00EA4EC0" w:rsidRPr="00F65ABF" w:rsidRDefault="00806F42" w:rsidP="00EA4EC0">
            <w:pPr>
              <w:spacing w:after="0" w:line="276" w:lineRule="auto"/>
              <w:rPr>
                <w:rFonts w:ascii="Arial" w:hAnsi="Arial" w:cs="Arial"/>
              </w:rPr>
            </w:pPr>
            <w:r w:rsidRPr="00806F42">
              <w:rPr>
                <w:rFonts w:ascii="Arial" w:hAnsi="Arial" w:cs="Arial"/>
              </w:rPr>
              <w:t>New user credentials</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B93DB7" w14:textId="77777777" w:rsidR="00F45224" w:rsidRPr="00F45224" w:rsidRDefault="00F45224" w:rsidP="00F45224">
            <w:pPr>
              <w:pStyle w:val="ListParagraph"/>
              <w:numPr>
                <w:ilvl w:val="0"/>
                <w:numId w:val="12"/>
              </w:numPr>
              <w:ind w:left="257" w:hanging="270"/>
              <w:jc w:val="both"/>
              <w:rPr>
                <w:rFonts w:ascii="Arial" w:hAnsi="Arial" w:cs="Arial"/>
              </w:rPr>
            </w:pPr>
            <w:r w:rsidRPr="00F45224">
              <w:rPr>
                <w:rFonts w:ascii="Arial" w:hAnsi="Arial" w:cs="Arial"/>
              </w:rPr>
              <w:t>New user is registered if user ID is unique and passwords match.</w:t>
            </w:r>
          </w:p>
          <w:p w14:paraId="45A3CB6D" w14:textId="6F817443" w:rsidR="00EA4EC0" w:rsidRPr="00806F42" w:rsidRDefault="00F45224" w:rsidP="00F45224">
            <w:pPr>
              <w:pStyle w:val="ListParagraph"/>
              <w:numPr>
                <w:ilvl w:val="0"/>
                <w:numId w:val="12"/>
              </w:numPr>
              <w:ind w:left="257" w:hanging="270"/>
              <w:jc w:val="both"/>
              <w:rPr>
                <w:rFonts w:ascii="Arial" w:hAnsi="Arial" w:cs="Arial"/>
              </w:rPr>
            </w:pPr>
            <w:r w:rsidRPr="00F45224">
              <w:rPr>
                <w:rFonts w:ascii="Arial" w:hAnsi="Arial" w:cs="Arial"/>
              </w:rPr>
              <w:t>Error dialog displayed if user ID is taken or passwords do not match.</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BFFFBF" w14:textId="34FCE861" w:rsidR="00EA4EC0" w:rsidRPr="009B71B1" w:rsidRDefault="00432D5F" w:rsidP="00432D5F">
            <w:pPr>
              <w:spacing w:after="0" w:line="276" w:lineRule="auto"/>
              <w:jc w:val="both"/>
              <w:rPr>
                <w:rFonts w:ascii="Arial" w:hAnsi="Arial" w:cs="Arial"/>
              </w:rPr>
            </w:pPr>
            <w:r w:rsidRPr="00432D5F">
              <w:rPr>
                <w:rFonts w:ascii="Arial" w:hAnsi="Arial" w:cs="Arial"/>
              </w:rPr>
              <w:t>The registration process successfully created a new user account when the user ID was unique and password fields matched, while correctly displaying error dialogs when attempting to use an existing user ID or when password entries did not match.</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3127C" w14:textId="4E907FBF" w:rsidR="00EA4EC0" w:rsidRPr="009B71B1" w:rsidRDefault="00432D5F" w:rsidP="00EA4EC0">
            <w:pPr>
              <w:spacing w:after="0" w:line="276" w:lineRule="auto"/>
              <w:rPr>
                <w:rFonts w:ascii="Arial" w:hAnsi="Arial" w:cs="Arial"/>
              </w:rPr>
            </w:pPr>
            <w:r>
              <w:rPr>
                <w:rFonts w:ascii="Arial" w:hAnsi="Arial" w:cs="Arial"/>
              </w:rPr>
              <w:t>Pass</w:t>
            </w:r>
          </w:p>
        </w:tc>
      </w:tr>
      <w:tr w:rsidR="00EA4EC0" w:rsidRPr="009B71B1" w14:paraId="3A8DC32F" w14:textId="77777777" w:rsidTr="006E3EB4">
        <w:trPr>
          <w:trHeight w:val="451"/>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0C2A1" w14:textId="0B259631" w:rsidR="00EA4EC0" w:rsidRPr="009B71B1" w:rsidRDefault="00806F42" w:rsidP="00A07EDD">
            <w:pPr>
              <w:spacing w:after="0" w:line="276" w:lineRule="auto"/>
              <w:jc w:val="both"/>
              <w:rPr>
                <w:rFonts w:ascii="Arial" w:hAnsi="Arial" w:cs="Arial"/>
              </w:rPr>
            </w:pPr>
            <w:r w:rsidRPr="00806F42">
              <w:rPr>
                <w:rFonts w:ascii="Arial" w:hAnsi="Arial" w:cs="Arial"/>
              </w:rPr>
              <w:lastRenderedPageBreak/>
              <w:t>Ensure that the login attempt interacts correctly with the MongoDB database to retrieve user data.</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175E5F" w14:textId="0A786283" w:rsidR="00EA4EC0" w:rsidRPr="001D6840" w:rsidRDefault="00806F42" w:rsidP="00EA4EC0">
            <w:pPr>
              <w:spacing w:after="0" w:line="276" w:lineRule="auto"/>
              <w:rPr>
                <w:rFonts w:ascii="Arial" w:hAnsi="Arial" w:cs="Arial"/>
              </w:rPr>
            </w:pPr>
            <w:r>
              <w:rPr>
                <w:rFonts w:ascii="Arial" w:hAnsi="Arial" w:cs="Arial"/>
              </w:rPr>
              <w:t>find_one()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8C5215" w14:textId="2C764413" w:rsidR="005A1AE7" w:rsidRPr="00806F42" w:rsidRDefault="00806F42" w:rsidP="00806F42">
            <w:pPr>
              <w:spacing w:after="0" w:line="276" w:lineRule="auto"/>
              <w:rPr>
                <w:rFonts w:ascii="Arial" w:hAnsi="Arial" w:cs="Arial"/>
              </w:rPr>
            </w:pPr>
            <w:r>
              <w:rPr>
                <w:rFonts w:ascii="Arial" w:hAnsi="Arial" w:cs="Arial"/>
              </w:rPr>
              <w:t>User credentials</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9E7C68" w14:textId="77777777" w:rsidR="00806F42" w:rsidRPr="00806F42" w:rsidRDefault="00806F42" w:rsidP="00806F42">
            <w:pPr>
              <w:pStyle w:val="ListParagraph"/>
              <w:numPr>
                <w:ilvl w:val="0"/>
                <w:numId w:val="10"/>
              </w:numPr>
              <w:ind w:left="257" w:hanging="257"/>
              <w:jc w:val="both"/>
              <w:rPr>
                <w:rFonts w:ascii="Arial" w:hAnsi="Arial" w:cs="Arial"/>
              </w:rPr>
            </w:pPr>
            <w:r w:rsidRPr="00806F42">
              <w:rPr>
                <w:rFonts w:ascii="Arial" w:hAnsi="Arial" w:cs="Arial"/>
              </w:rPr>
              <w:t>Correct database query execution.</w:t>
            </w:r>
          </w:p>
          <w:p w14:paraId="3F35B4DD" w14:textId="39E156C2" w:rsidR="00EA4EC0" w:rsidRPr="00806F42" w:rsidRDefault="00806F42" w:rsidP="00806F42">
            <w:pPr>
              <w:pStyle w:val="ListParagraph"/>
              <w:numPr>
                <w:ilvl w:val="0"/>
                <w:numId w:val="10"/>
              </w:numPr>
              <w:ind w:left="257" w:hanging="257"/>
              <w:jc w:val="both"/>
              <w:rPr>
                <w:rFonts w:ascii="Arial" w:hAnsi="Arial" w:cs="Arial"/>
              </w:rPr>
            </w:pPr>
            <w:r w:rsidRPr="00806F42">
              <w:rPr>
                <w:rFonts w:ascii="Arial" w:hAnsi="Arial" w:cs="Arial"/>
              </w:rPr>
              <w:t>Accurate retrieval of user data for valid credentials.</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855D5" w14:textId="71DFB133" w:rsidR="00EA4EC0" w:rsidRPr="009B71B1" w:rsidRDefault="00432D5F" w:rsidP="00432D5F">
            <w:pPr>
              <w:spacing w:after="0" w:line="276" w:lineRule="auto"/>
              <w:jc w:val="both"/>
              <w:rPr>
                <w:rFonts w:ascii="Arial" w:hAnsi="Arial" w:cs="Arial"/>
              </w:rPr>
            </w:pPr>
            <w:r w:rsidRPr="00432D5F">
              <w:rPr>
                <w:rFonts w:ascii="Arial" w:hAnsi="Arial" w:cs="Arial"/>
              </w:rPr>
              <w:t>The database query executed correctly and successfully retrieved accurate user data when valid credentials were provided for authentication.</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19429" w14:textId="0898303D" w:rsidR="00EA4EC0" w:rsidRPr="009B71B1" w:rsidRDefault="00432D5F" w:rsidP="00EA4EC0">
            <w:pPr>
              <w:spacing w:after="0" w:line="276" w:lineRule="auto"/>
              <w:rPr>
                <w:rFonts w:ascii="Arial" w:hAnsi="Arial" w:cs="Arial"/>
              </w:rPr>
            </w:pPr>
            <w:r>
              <w:rPr>
                <w:rFonts w:ascii="Arial" w:hAnsi="Arial" w:cs="Arial"/>
              </w:rPr>
              <w:t>Pass</w:t>
            </w:r>
          </w:p>
        </w:tc>
      </w:tr>
      <w:tr w:rsidR="00AC38D4" w:rsidRPr="009B71B1" w14:paraId="29AAEF9C" w14:textId="77777777" w:rsidTr="006E3EB4">
        <w:trPr>
          <w:trHeight w:val="451"/>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85B731" w14:textId="01156495" w:rsidR="00307B48" w:rsidRPr="009B71B1" w:rsidRDefault="007B305D" w:rsidP="006E3EB4">
            <w:pPr>
              <w:spacing w:after="0" w:line="276" w:lineRule="auto"/>
              <w:jc w:val="both"/>
              <w:rPr>
                <w:rFonts w:ascii="Arial" w:hAnsi="Arial" w:cs="Arial"/>
              </w:rPr>
            </w:pPr>
            <w:r w:rsidRPr="007B305D">
              <w:rPr>
                <w:rFonts w:ascii="Arial" w:hAnsi="Arial" w:cs="Arial"/>
              </w:rPr>
              <w:t>Verify that the signup attempt interacts correctly with the MongoDB database to insert new user data.</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1B9D5" w14:textId="20A80638" w:rsidR="00307B48" w:rsidRPr="001D6840" w:rsidRDefault="007B305D" w:rsidP="001D6840">
            <w:pPr>
              <w:spacing w:after="0" w:line="276" w:lineRule="auto"/>
              <w:rPr>
                <w:rFonts w:ascii="Arial" w:hAnsi="Arial" w:cs="Arial"/>
              </w:rPr>
            </w:pPr>
            <w:r w:rsidRPr="007B305D">
              <w:rPr>
                <w:rFonts w:ascii="Arial" w:hAnsi="Arial" w:cs="Arial"/>
              </w:rPr>
              <w:t>find_one()</w:t>
            </w: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2CA91" w14:textId="0BE3A151" w:rsidR="00307B48" w:rsidRPr="009B71B1" w:rsidRDefault="007B305D" w:rsidP="002F46DD">
            <w:pPr>
              <w:spacing w:after="0" w:line="276" w:lineRule="auto"/>
              <w:rPr>
                <w:rFonts w:ascii="Arial" w:hAnsi="Arial" w:cs="Arial"/>
              </w:rPr>
            </w:pPr>
            <w:r w:rsidRPr="00806F42">
              <w:rPr>
                <w:rFonts w:ascii="Arial" w:hAnsi="Arial" w:cs="Arial"/>
              </w:rPr>
              <w:t>New user credentials</w:t>
            </w: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C60A1" w14:textId="77777777" w:rsidR="007B305D" w:rsidRPr="007B305D" w:rsidRDefault="007B305D" w:rsidP="007B305D">
            <w:pPr>
              <w:pStyle w:val="ListParagraph"/>
              <w:numPr>
                <w:ilvl w:val="0"/>
                <w:numId w:val="16"/>
              </w:numPr>
              <w:spacing w:after="0" w:line="276" w:lineRule="auto"/>
              <w:ind w:left="257" w:hanging="257"/>
              <w:jc w:val="both"/>
              <w:rPr>
                <w:rFonts w:ascii="Arial" w:hAnsi="Arial" w:cs="Arial"/>
              </w:rPr>
            </w:pPr>
            <w:r w:rsidRPr="007B305D">
              <w:rPr>
                <w:rFonts w:ascii="Arial" w:hAnsi="Arial" w:cs="Arial"/>
              </w:rPr>
              <w:t>Correct database query execution.</w:t>
            </w:r>
          </w:p>
          <w:p w14:paraId="74B1DA44" w14:textId="6FD3E7BD" w:rsidR="00307B48" w:rsidRPr="004D2387" w:rsidRDefault="007B305D" w:rsidP="007B305D">
            <w:pPr>
              <w:pStyle w:val="ListParagraph"/>
              <w:numPr>
                <w:ilvl w:val="0"/>
                <w:numId w:val="16"/>
              </w:numPr>
              <w:spacing w:after="0" w:line="276" w:lineRule="auto"/>
              <w:ind w:left="257" w:hanging="257"/>
              <w:jc w:val="both"/>
              <w:rPr>
                <w:rFonts w:ascii="Arial" w:hAnsi="Arial" w:cs="Arial"/>
              </w:rPr>
            </w:pPr>
            <w:r w:rsidRPr="007B305D">
              <w:rPr>
                <w:rFonts w:ascii="Arial" w:hAnsi="Arial" w:cs="Arial"/>
              </w:rPr>
              <w:t>Successful insertion of new user data for valid inputs.</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F4861" w14:textId="3D1EA48D" w:rsidR="00307B48" w:rsidRPr="009B71B1" w:rsidRDefault="00432D5F" w:rsidP="00432D5F">
            <w:pPr>
              <w:spacing w:after="0" w:line="276" w:lineRule="auto"/>
              <w:jc w:val="both"/>
              <w:rPr>
                <w:rFonts w:ascii="Arial" w:hAnsi="Arial" w:cs="Arial"/>
              </w:rPr>
            </w:pPr>
            <w:r w:rsidRPr="00432D5F">
              <w:rPr>
                <w:rFonts w:ascii="Arial" w:hAnsi="Arial" w:cs="Arial"/>
              </w:rPr>
              <w:t>The database query executed properly and successfully inserted the new user's data into the database when all input validations were met and the data format was correct.</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589DCE" w14:textId="1C0BE252" w:rsidR="00307B48" w:rsidRPr="009B71B1" w:rsidRDefault="00432D5F" w:rsidP="002F46DD">
            <w:pPr>
              <w:spacing w:after="0" w:line="276" w:lineRule="auto"/>
              <w:rPr>
                <w:rFonts w:ascii="Arial" w:hAnsi="Arial" w:cs="Arial"/>
              </w:rPr>
            </w:pPr>
            <w:r>
              <w:rPr>
                <w:rFonts w:ascii="Arial" w:hAnsi="Arial" w:cs="Arial"/>
              </w:rPr>
              <w:t>Pass</w:t>
            </w:r>
          </w:p>
        </w:tc>
      </w:tr>
      <w:tr w:rsidR="00AC38D4" w:rsidRPr="009B71B1" w14:paraId="3EC26555" w14:textId="77777777" w:rsidTr="006E3EB4">
        <w:trPr>
          <w:trHeight w:val="451"/>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6EC3F" w14:textId="45D716EF" w:rsidR="00307B48" w:rsidRPr="009B71B1" w:rsidRDefault="00307B48" w:rsidP="00AC38D4">
            <w:pPr>
              <w:spacing w:after="0" w:line="276" w:lineRule="auto"/>
              <w:jc w:val="both"/>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1E5B0" w14:textId="1C56B7D5" w:rsidR="00307B48" w:rsidRPr="009B71B1" w:rsidRDefault="00307B48" w:rsidP="002F46DD">
            <w:pPr>
              <w:spacing w:after="0" w:line="276" w:lineRule="auto"/>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53847" w14:textId="4029BD7A" w:rsidR="006E5955" w:rsidRPr="00081AD9" w:rsidRDefault="006E5955" w:rsidP="00081AD9">
            <w:pPr>
              <w:spacing w:after="0" w:line="276" w:lineRule="auto"/>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ECBD21" w14:textId="690356E7" w:rsidR="00307B48" w:rsidRPr="007B305D" w:rsidRDefault="00307B48" w:rsidP="007B305D">
            <w:pPr>
              <w:spacing w:after="0" w:line="276" w:lineRule="auto"/>
              <w:jc w:val="both"/>
              <w:rPr>
                <w:rFonts w:ascii="Arial" w:hAnsi="Arial" w:cs="Arial"/>
              </w:rPr>
            </w:pP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2083D0" w14:textId="77777777" w:rsidR="00307B48" w:rsidRPr="009B71B1" w:rsidRDefault="00307B48" w:rsidP="002F46DD">
            <w:pPr>
              <w:spacing w:after="0" w:line="276" w:lineRule="auto"/>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DA0E6" w14:textId="77777777" w:rsidR="00307B48" w:rsidRPr="009B71B1" w:rsidRDefault="00307B48" w:rsidP="002F46DD">
            <w:pPr>
              <w:spacing w:after="0" w:line="276" w:lineRule="auto"/>
              <w:rPr>
                <w:rFonts w:ascii="Arial" w:hAnsi="Arial" w:cs="Arial"/>
              </w:rPr>
            </w:pPr>
          </w:p>
        </w:tc>
      </w:tr>
    </w:tbl>
    <w:p w14:paraId="5A051BD2" w14:textId="021DD024" w:rsidR="00307B48" w:rsidRDefault="00307B48"/>
    <w:sectPr w:rsidR="00307B48" w:rsidSect="00160F99">
      <w:pgSz w:w="2016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275B"/>
    <w:multiLevelType w:val="hybridMultilevel"/>
    <w:tmpl w:val="0898FF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101EA6"/>
    <w:multiLevelType w:val="hybridMultilevel"/>
    <w:tmpl w:val="0FAEE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936411"/>
    <w:multiLevelType w:val="hybridMultilevel"/>
    <w:tmpl w:val="4E1E64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13403E1"/>
    <w:multiLevelType w:val="hybridMultilevel"/>
    <w:tmpl w:val="0FFEFF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9A45CA"/>
    <w:multiLevelType w:val="hybridMultilevel"/>
    <w:tmpl w:val="7A7EAC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9249D5"/>
    <w:multiLevelType w:val="hybridMultilevel"/>
    <w:tmpl w:val="7FC65B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90B447D"/>
    <w:multiLevelType w:val="hybridMultilevel"/>
    <w:tmpl w:val="421A5B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D2A61F7"/>
    <w:multiLevelType w:val="hybridMultilevel"/>
    <w:tmpl w:val="0A8CED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F2C7826"/>
    <w:multiLevelType w:val="hybridMultilevel"/>
    <w:tmpl w:val="53CAD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5BF2C23"/>
    <w:multiLevelType w:val="hybridMultilevel"/>
    <w:tmpl w:val="088C4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1C7D85"/>
    <w:multiLevelType w:val="hybridMultilevel"/>
    <w:tmpl w:val="338CD6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97E6132"/>
    <w:multiLevelType w:val="hybridMultilevel"/>
    <w:tmpl w:val="09ECD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B291ECA"/>
    <w:multiLevelType w:val="hybridMultilevel"/>
    <w:tmpl w:val="BB229D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98442C7"/>
    <w:multiLevelType w:val="hybridMultilevel"/>
    <w:tmpl w:val="231E9C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FAB3DE7"/>
    <w:multiLevelType w:val="hybridMultilevel"/>
    <w:tmpl w:val="28F22A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6D2324"/>
    <w:multiLevelType w:val="hybridMultilevel"/>
    <w:tmpl w:val="0CC41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335770C"/>
    <w:multiLevelType w:val="hybridMultilevel"/>
    <w:tmpl w:val="AC20CE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50301471">
    <w:abstractNumId w:val="15"/>
  </w:num>
  <w:num w:numId="2" w16cid:durableId="251672076">
    <w:abstractNumId w:val="6"/>
  </w:num>
  <w:num w:numId="3" w16cid:durableId="1827285582">
    <w:abstractNumId w:val="7"/>
  </w:num>
  <w:num w:numId="4" w16cid:durableId="828450042">
    <w:abstractNumId w:val="11"/>
  </w:num>
  <w:num w:numId="5" w16cid:durableId="932664836">
    <w:abstractNumId w:val="8"/>
  </w:num>
  <w:num w:numId="6" w16cid:durableId="637228609">
    <w:abstractNumId w:val="10"/>
  </w:num>
  <w:num w:numId="7" w16cid:durableId="288434725">
    <w:abstractNumId w:val="1"/>
  </w:num>
  <w:num w:numId="8" w16cid:durableId="1569153219">
    <w:abstractNumId w:val="16"/>
  </w:num>
  <w:num w:numId="9" w16cid:durableId="288900549">
    <w:abstractNumId w:val="13"/>
  </w:num>
  <w:num w:numId="10" w16cid:durableId="662390865">
    <w:abstractNumId w:val="2"/>
  </w:num>
  <w:num w:numId="11" w16cid:durableId="569924704">
    <w:abstractNumId w:val="5"/>
  </w:num>
  <w:num w:numId="12" w16cid:durableId="58139327">
    <w:abstractNumId w:val="4"/>
  </w:num>
  <w:num w:numId="13" w16cid:durableId="1213270345">
    <w:abstractNumId w:val="14"/>
  </w:num>
  <w:num w:numId="14" w16cid:durableId="147095264">
    <w:abstractNumId w:val="9"/>
  </w:num>
  <w:num w:numId="15" w16cid:durableId="1711956995">
    <w:abstractNumId w:val="3"/>
  </w:num>
  <w:num w:numId="16" w16cid:durableId="522981668">
    <w:abstractNumId w:val="12"/>
  </w:num>
  <w:num w:numId="17" w16cid:durableId="36622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48"/>
    <w:rsid w:val="00014912"/>
    <w:rsid w:val="000341A6"/>
    <w:rsid w:val="00081AD9"/>
    <w:rsid w:val="00081DD9"/>
    <w:rsid w:val="0009172F"/>
    <w:rsid w:val="00093AD7"/>
    <w:rsid w:val="0011669F"/>
    <w:rsid w:val="00160F99"/>
    <w:rsid w:val="001808F5"/>
    <w:rsid w:val="00182A7E"/>
    <w:rsid w:val="001B73A1"/>
    <w:rsid w:val="001D5C5D"/>
    <w:rsid w:val="001D6840"/>
    <w:rsid w:val="001E39FC"/>
    <w:rsid w:val="00202E65"/>
    <w:rsid w:val="00273E9F"/>
    <w:rsid w:val="002D18D8"/>
    <w:rsid w:val="00307B48"/>
    <w:rsid w:val="00342262"/>
    <w:rsid w:val="003762D2"/>
    <w:rsid w:val="0040544E"/>
    <w:rsid w:val="00432D5F"/>
    <w:rsid w:val="00437566"/>
    <w:rsid w:val="0045766A"/>
    <w:rsid w:val="004643BE"/>
    <w:rsid w:val="004D177C"/>
    <w:rsid w:val="004D2387"/>
    <w:rsid w:val="004E1726"/>
    <w:rsid w:val="00582083"/>
    <w:rsid w:val="00592AAB"/>
    <w:rsid w:val="005A1AE7"/>
    <w:rsid w:val="005E16E9"/>
    <w:rsid w:val="005E2A73"/>
    <w:rsid w:val="006E3EB4"/>
    <w:rsid w:val="006E5955"/>
    <w:rsid w:val="0071251B"/>
    <w:rsid w:val="00726AA6"/>
    <w:rsid w:val="00764F48"/>
    <w:rsid w:val="007B305D"/>
    <w:rsid w:val="007B645F"/>
    <w:rsid w:val="007D4A40"/>
    <w:rsid w:val="007E4EAA"/>
    <w:rsid w:val="00806EFC"/>
    <w:rsid w:val="00806F42"/>
    <w:rsid w:val="00827C70"/>
    <w:rsid w:val="00860DFF"/>
    <w:rsid w:val="00862DF5"/>
    <w:rsid w:val="00864567"/>
    <w:rsid w:val="00883D20"/>
    <w:rsid w:val="00884362"/>
    <w:rsid w:val="00891897"/>
    <w:rsid w:val="008E4CD4"/>
    <w:rsid w:val="00982DF4"/>
    <w:rsid w:val="009D301C"/>
    <w:rsid w:val="009F7E59"/>
    <w:rsid w:val="00A07EDD"/>
    <w:rsid w:val="00A07F32"/>
    <w:rsid w:val="00A30999"/>
    <w:rsid w:val="00A77603"/>
    <w:rsid w:val="00AC38D4"/>
    <w:rsid w:val="00AF7E0E"/>
    <w:rsid w:val="00B14F75"/>
    <w:rsid w:val="00B2567F"/>
    <w:rsid w:val="00B739C2"/>
    <w:rsid w:val="00B95694"/>
    <w:rsid w:val="00BD6BDD"/>
    <w:rsid w:val="00C26D29"/>
    <w:rsid w:val="00D96350"/>
    <w:rsid w:val="00E03725"/>
    <w:rsid w:val="00E05853"/>
    <w:rsid w:val="00E20938"/>
    <w:rsid w:val="00E412FD"/>
    <w:rsid w:val="00E50645"/>
    <w:rsid w:val="00E63D12"/>
    <w:rsid w:val="00EA4EC0"/>
    <w:rsid w:val="00ED63A4"/>
    <w:rsid w:val="00F45224"/>
    <w:rsid w:val="00F47682"/>
    <w:rsid w:val="00F65ABF"/>
    <w:rsid w:val="00F767BA"/>
    <w:rsid w:val="00F9654F"/>
    <w:rsid w:val="00FC5654"/>
    <w:rsid w:val="00FE03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D323"/>
  <w15:chartTrackingRefBased/>
  <w15:docId w15:val="{452C3692-9F03-4034-8F3F-55610CD4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6462">
      <w:bodyDiv w:val="1"/>
      <w:marLeft w:val="0"/>
      <w:marRight w:val="0"/>
      <w:marTop w:val="0"/>
      <w:marBottom w:val="0"/>
      <w:divBdr>
        <w:top w:val="none" w:sz="0" w:space="0" w:color="auto"/>
        <w:left w:val="none" w:sz="0" w:space="0" w:color="auto"/>
        <w:bottom w:val="none" w:sz="0" w:space="0" w:color="auto"/>
        <w:right w:val="none" w:sz="0" w:space="0" w:color="auto"/>
      </w:divBdr>
    </w:div>
    <w:div w:id="111094203">
      <w:bodyDiv w:val="1"/>
      <w:marLeft w:val="0"/>
      <w:marRight w:val="0"/>
      <w:marTop w:val="0"/>
      <w:marBottom w:val="0"/>
      <w:divBdr>
        <w:top w:val="none" w:sz="0" w:space="0" w:color="auto"/>
        <w:left w:val="none" w:sz="0" w:space="0" w:color="auto"/>
        <w:bottom w:val="none" w:sz="0" w:space="0" w:color="auto"/>
        <w:right w:val="none" w:sz="0" w:space="0" w:color="auto"/>
      </w:divBdr>
    </w:div>
    <w:div w:id="170143598">
      <w:bodyDiv w:val="1"/>
      <w:marLeft w:val="0"/>
      <w:marRight w:val="0"/>
      <w:marTop w:val="0"/>
      <w:marBottom w:val="0"/>
      <w:divBdr>
        <w:top w:val="none" w:sz="0" w:space="0" w:color="auto"/>
        <w:left w:val="none" w:sz="0" w:space="0" w:color="auto"/>
        <w:bottom w:val="none" w:sz="0" w:space="0" w:color="auto"/>
        <w:right w:val="none" w:sz="0" w:space="0" w:color="auto"/>
      </w:divBdr>
      <w:divsChild>
        <w:div w:id="1363749894">
          <w:marLeft w:val="0"/>
          <w:marRight w:val="0"/>
          <w:marTop w:val="0"/>
          <w:marBottom w:val="0"/>
          <w:divBdr>
            <w:top w:val="none" w:sz="0" w:space="0" w:color="auto"/>
            <w:left w:val="none" w:sz="0" w:space="0" w:color="auto"/>
            <w:bottom w:val="none" w:sz="0" w:space="0" w:color="auto"/>
            <w:right w:val="none" w:sz="0" w:space="0" w:color="auto"/>
          </w:divBdr>
          <w:divsChild>
            <w:div w:id="17967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766">
      <w:bodyDiv w:val="1"/>
      <w:marLeft w:val="0"/>
      <w:marRight w:val="0"/>
      <w:marTop w:val="0"/>
      <w:marBottom w:val="0"/>
      <w:divBdr>
        <w:top w:val="none" w:sz="0" w:space="0" w:color="auto"/>
        <w:left w:val="none" w:sz="0" w:space="0" w:color="auto"/>
        <w:bottom w:val="none" w:sz="0" w:space="0" w:color="auto"/>
        <w:right w:val="none" w:sz="0" w:space="0" w:color="auto"/>
      </w:divBdr>
    </w:div>
    <w:div w:id="612903422">
      <w:bodyDiv w:val="1"/>
      <w:marLeft w:val="0"/>
      <w:marRight w:val="0"/>
      <w:marTop w:val="0"/>
      <w:marBottom w:val="0"/>
      <w:divBdr>
        <w:top w:val="none" w:sz="0" w:space="0" w:color="auto"/>
        <w:left w:val="none" w:sz="0" w:space="0" w:color="auto"/>
        <w:bottom w:val="none" w:sz="0" w:space="0" w:color="auto"/>
        <w:right w:val="none" w:sz="0" w:space="0" w:color="auto"/>
      </w:divBdr>
    </w:div>
    <w:div w:id="742534265">
      <w:bodyDiv w:val="1"/>
      <w:marLeft w:val="0"/>
      <w:marRight w:val="0"/>
      <w:marTop w:val="0"/>
      <w:marBottom w:val="0"/>
      <w:divBdr>
        <w:top w:val="none" w:sz="0" w:space="0" w:color="auto"/>
        <w:left w:val="none" w:sz="0" w:space="0" w:color="auto"/>
        <w:bottom w:val="none" w:sz="0" w:space="0" w:color="auto"/>
        <w:right w:val="none" w:sz="0" w:space="0" w:color="auto"/>
      </w:divBdr>
    </w:div>
    <w:div w:id="760296499">
      <w:bodyDiv w:val="1"/>
      <w:marLeft w:val="0"/>
      <w:marRight w:val="0"/>
      <w:marTop w:val="0"/>
      <w:marBottom w:val="0"/>
      <w:divBdr>
        <w:top w:val="none" w:sz="0" w:space="0" w:color="auto"/>
        <w:left w:val="none" w:sz="0" w:space="0" w:color="auto"/>
        <w:bottom w:val="none" w:sz="0" w:space="0" w:color="auto"/>
        <w:right w:val="none" w:sz="0" w:space="0" w:color="auto"/>
      </w:divBdr>
    </w:div>
    <w:div w:id="862523928">
      <w:bodyDiv w:val="1"/>
      <w:marLeft w:val="0"/>
      <w:marRight w:val="0"/>
      <w:marTop w:val="0"/>
      <w:marBottom w:val="0"/>
      <w:divBdr>
        <w:top w:val="none" w:sz="0" w:space="0" w:color="auto"/>
        <w:left w:val="none" w:sz="0" w:space="0" w:color="auto"/>
        <w:bottom w:val="none" w:sz="0" w:space="0" w:color="auto"/>
        <w:right w:val="none" w:sz="0" w:space="0" w:color="auto"/>
      </w:divBdr>
    </w:div>
    <w:div w:id="1028674528">
      <w:bodyDiv w:val="1"/>
      <w:marLeft w:val="0"/>
      <w:marRight w:val="0"/>
      <w:marTop w:val="0"/>
      <w:marBottom w:val="0"/>
      <w:divBdr>
        <w:top w:val="none" w:sz="0" w:space="0" w:color="auto"/>
        <w:left w:val="none" w:sz="0" w:space="0" w:color="auto"/>
        <w:bottom w:val="none" w:sz="0" w:space="0" w:color="auto"/>
        <w:right w:val="none" w:sz="0" w:space="0" w:color="auto"/>
      </w:divBdr>
    </w:div>
    <w:div w:id="1036779638">
      <w:bodyDiv w:val="1"/>
      <w:marLeft w:val="0"/>
      <w:marRight w:val="0"/>
      <w:marTop w:val="0"/>
      <w:marBottom w:val="0"/>
      <w:divBdr>
        <w:top w:val="none" w:sz="0" w:space="0" w:color="auto"/>
        <w:left w:val="none" w:sz="0" w:space="0" w:color="auto"/>
        <w:bottom w:val="none" w:sz="0" w:space="0" w:color="auto"/>
        <w:right w:val="none" w:sz="0" w:space="0" w:color="auto"/>
      </w:divBdr>
    </w:div>
    <w:div w:id="1042898766">
      <w:bodyDiv w:val="1"/>
      <w:marLeft w:val="0"/>
      <w:marRight w:val="0"/>
      <w:marTop w:val="0"/>
      <w:marBottom w:val="0"/>
      <w:divBdr>
        <w:top w:val="none" w:sz="0" w:space="0" w:color="auto"/>
        <w:left w:val="none" w:sz="0" w:space="0" w:color="auto"/>
        <w:bottom w:val="none" w:sz="0" w:space="0" w:color="auto"/>
        <w:right w:val="none" w:sz="0" w:space="0" w:color="auto"/>
      </w:divBdr>
      <w:divsChild>
        <w:div w:id="409698051">
          <w:marLeft w:val="0"/>
          <w:marRight w:val="0"/>
          <w:marTop w:val="0"/>
          <w:marBottom w:val="0"/>
          <w:divBdr>
            <w:top w:val="none" w:sz="0" w:space="0" w:color="auto"/>
            <w:left w:val="none" w:sz="0" w:space="0" w:color="auto"/>
            <w:bottom w:val="none" w:sz="0" w:space="0" w:color="auto"/>
            <w:right w:val="none" w:sz="0" w:space="0" w:color="auto"/>
          </w:divBdr>
          <w:divsChild>
            <w:div w:id="2590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032">
      <w:bodyDiv w:val="1"/>
      <w:marLeft w:val="0"/>
      <w:marRight w:val="0"/>
      <w:marTop w:val="0"/>
      <w:marBottom w:val="0"/>
      <w:divBdr>
        <w:top w:val="none" w:sz="0" w:space="0" w:color="auto"/>
        <w:left w:val="none" w:sz="0" w:space="0" w:color="auto"/>
        <w:bottom w:val="none" w:sz="0" w:space="0" w:color="auto"/>
        <w:right w:val="none" w:sz="0" w:space="0" w:color="auto"/>
      </w:divBdr>
      <w:divsChild>
        <w:div w:id="1496070897">
          <w:marLeft w:val="0"/>
          <w:marRight w:val="0"/>
          <w:marTop w:val="0"/>
          <w:marBottom w:val="0"/>
          <w:divBdr>
            <w:top w:val="none" w:sz="0" w:space="0" w:color="auto"/>
            <w:left w:val="none" w:sz="0" w:space="0" w:color="auto"/>
            <w:bottom w:val="none" w:sz="0" w:space="0" w:color="auto"/>
            <w:right w:val="none" w:sz="0" w:space="0" w:color="auto"/>
          </w:divBdr>
          <w:divsChild>
            <w:div w:id="9993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373">
      <w:bodyDiv w:val="1"/>
      <w:marLeft w:val="0"/>
      <w:marRight w:val="0"/>
      <w:marTop w:val="0"/>
      <w:marBottom w:val="0"/>
      <w:divBdr>
        <w:top w:val="none" w:sz="0" w:space="0" w:color="auto"/>
        <w:left w:val="none" w:sz="0" w:space="0" w:color="auto"/>
        <w:bottom w:val="none" w:sz="0" w:space="0" w:color="auto"/>
        <w:right w:val="none" w:sz="0" w:space="0" w:color="auto"/>
      </w:divBdr>
    </w:div>
    <w:div w:id="1239513531">
      <w:bodyDiv w:val="1"/>
      <w:marLeft w:val="0"/>
      <w:marRight w:val="0"/>
      <w:marTop w:val="0"/>
      <w:marBottom w:val="0"/>
      <w:divBdr>
        <w:top w:val="none" w:sz="0" w:space="0" w:color="auto"/>
        <w:left w:val="none" w:sz="0" w:space="0" w:color="auto"/>
        <w:bottom w:val="none" w:sz="0" w:space="0" w:color="auto"/>
        <w:right w:val="none" w:sz="0" w:space="0" w:color="auto"/>
      </w:divBdr>
    </w:div>
    <w:div w:id="1259407177">
      <w:bodyDiv w:val="1"/>
      <w:marLeft w:val="0"/>
      <w:marRight w:val="0"/>
      <w:marTop w:val="0"/>
      <w:marBottom w:val="0"/>
      <w:divBdr>
        <w:top w:val="none" w:sz="0" w:space="0" w:color="auto"/>
        <w:left w:val="none" w:sz="0" w:space="0" w:color="auto"/>
        <w:bottom w:val="none" w:sz="0" w:space="0" w:color="auto"/>
        <w:right w:val="none" w:sz="0" w:space="0" w:color="auto"/>
      </w:divBdr>
    </w:div>
    <w:div w:id="1291277922">
      <w:bodyDiv w:val="1"/>
      <w:marLeft w:val="0"/>
      <w:marRight w:val="0"/>
      <w:marTop w:val="0"/>
      <w:marBottom w:val="0"/>
      <w:divBdr>
        <w:top w:val="none" w:sz="0" w:space="0" w:color="auto"/>
        <w:left w:val="none" w:sz="0" w:space="0" w:color="auto"/>
        <w:bottom w:val="none" w:sz="0" w:space="0" w:color="auto"/>
        <w:right w:val="none" w:sz="0" w:space="0" w:color="auto"/>
      </w:divBdr>
    </w:div>
    <w:div w:id="1404378564">
      <w:bodyDiv w:val="1"/>
      <w:marLeft w:val="0"/>
      <w:marRight w:val="0"/>
      <w:marTop w:val="0"/>
      <w:marBottom w:val="0"/>
      <w:divBdr>
        <w:top w:val="none" w:sz="0" w:space="0" w:color="auto"/>
        <w:left w:val="none" w:sz="0" w:space="0" w:color="auto"/>
        <w:bottom w:val="none" w:sz="0" w:space="0" w:color="auto"/>
        <w:right w:val="none" w:sz="0" w:space="0" w:color="auto"/>
      </w:divBdr>
    </w:div>
    <w:div w:id="1411585409">
      <w:bodyDiv w:val="1"/>
      <w:marLeft w:val="0"/>
      <w:marRight w:val="0"/>
      <w:marTop w:val="0"/>
      <w:marBottom w:val="0"/>
      <w:divBdr>
        <w:top w:val="none" w:sz="0" w:space="0" w:color="auto"/>
        <w:left w:val="none" w:sz="0" w:space="0" w:color="auto"/>
        <w:bottom w:val="none" w:sz="0" w:space="0" w:color="auto"/>
        <w:right w:val="none" w:sz="0" w:space="0" w:color="auto"/>
      </w:divBdr>
    </w:div>
    <w:div w:id="1414201739">
      <w:bodyDiv w:val="1"/>
      <w:marLeft w:val="0"/>
      <w:marRight w:val="0"/>
      <w:marTop w:val="0"/>
      <w:marBottom w:val="0"/>
      <w:divBdr>
        <w:top w:val="none" w:sz="0" w:space="0" w:color="auto"/>
        <w:left w:val="none" w:sz="0" w:space="0" w:color="auto"/>
        <w:bottom w:val="none" w:sz="0" w:space="0" w:color="auto"/>
        <w:right w:val="none" w:sz="0" w:space="0" w:color="auto"/>
      </w:divBdr>
    </w:div>
    <w:div w:id="1416320958">
      <w:bodyDiv w:val="1"/>
      <w:marLeft w:val="0"/>
      <w:marRight w:val="0"/>
      <w:marTop w:val="0"/>
      <w:marBottom w:val="0"/>
      <w:divBdr>
        <w:top w:val="none" w:sz="0" w:space="0" w:color="auto"/>
        <w:left w:val="none" w:sz="0" w:space="0" w:color="auto"/>
        <w:bottom w:val="none" w:sz="0" w:space="0" w:color="auto"/>
        <w:right w:val="none" w:sz="0" w:space="0" w:color="auto"/>
      </w:divBdr>
    </w:div>
    <w:div w:id="1450776337">
      <w:bodyDiv w:val="1"/>
      <w:marLeft w:val="0"/>
      <w:marRight w:val="0"/>
      <w:marTop w:val="0"/>
      <w:marBottom w:val="0"/>
      <w:divBdr>
        <w:top w:val="none" w:sz="0" w:space="0" w:color="auto"/>
        <w:left w:val="none" w:sz="0" w:space="0" w:color="auto"/>
        <w:bottom w:val="none" w:sz="0" w:space="0" w:color="auto"/>
        <w:right w:val="none" w:sz="0" w:space="0" w:color="auto"/>
      </w:divBdr>
      <w:divsChild>
        <w:div w:id="964505565">
          <w:marLeft w:val="0"/>
          <w:marRight w:val="0"/>
          <w:marTop w:val="0"/>
          <w:marBottom w:val="0"/>
          <w:divBdr>
            <w:top w:val="none" w:sz="0" w:space="0" w:color="auto"/>
            <w:left w:val="none" w:sz="0" w:space="0" w:color="auto"/>
            <w:bottom w:val="none" w:sz="0" w:space="0" w:color="auto"/>
            <w:right w:val="none" w:sz="0" w:space="0" w:color="auto"/>
          </w:divBdr>
          <w:divsChild>
            <w:div w:id="1885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725">
      <w:bodyDiv w:val="1"/>
      <w:marLeft w:val="0"/>
      <w:marRight w:val="0"/>
      <w:marTop w:val="0"/>
      <w:marBottom w:val="0"/>
      <w:divBdr>
        <w:top w:val="none" w:sz="0" w:space="0" w:color="auto"/>
        <w:left w:val="none" w:sz="0" w:space="0" w:color="auto"/>
        <w:bottom w:val="none" w:sz="0" w:space="0" w:color="auto"/>
        <w:right w:val="none" w:sz="0" w:space="0" w:color="auto"/>
      </w:divBdr>
    </w:div>
    <w:div w:id="1584021943">
      <w:bodyDiv w:val="1"/>
      <w:marLeft w:val="0"/>
      <w:marRight w:val="0"/>
      <w:marTop w:val="0"/>
      <w:marBottom w:val="0"/>
      <w:divBdr>
        <w:top w:val="none" w:sz="0" w:space="0" w:color="auto"/>
        <w:left w:val="none" w:sz="0" w:space="0" w:color="auto"/>
        <w:bottom w:val="none" w:sz="0" w:space="0" w:color="auto"/>
        <w:right w:val="none" w:sz="0" w:space="0" w:color="auto"/>
      </w:divBdr>
      <w:divsChild>
        <w:div w:id="1673484020">
          <w:marLeft w:val="0"/>
          <w:marRight w:val="0"/>
          <w:marTop w:val="0"/>
          <w:marBottom w:val="0"/>
          <w:divBdr>
            <w:top w:val="none" w:sz="0" w:space="0" w:color="auto"/>
            <w:left w:val="none" w:sz="0" w:space="0" w:color="auto"/>
            <w:bottom w:val="none" w:sz="0" w:space="0" w:color="auto"/>
            <w:right w:val="none" w:sz="0" w:space="0" w:color="auto"/>
          </w:divBdr>
          <w:divsChild>
            <w:div w:id="6215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298">
      <w:bodyDiv w:val="1"/>
      <w:marLeft w:val="0"/>
      <w:marRight w:val="0"/>
      <w:marTop w:val="0"/>
      <w:marBottom w:val="0"/>
      <w:divBdr>
        <w:top w:val="none" w:sz="0" w:space="0" w:color="auto"/>
        <w:left w:val="none" w:sz="0" w:space="0" w:color="auto"/>
        <w:bottom w:val="none" w:sz="0" w:space="0" w:color="auto"/>
        <w:right w:val="none" w:sz="0" w:space="0" w:color="auto"/>
      </w:divBdr>
    </w:div>
    <w:div w:id="1825048144">
      <w:bodyDiv w:val="1"/>
      <w:marLeft w:val="0"/>
      <w:marRight w:val="0"/>
      <w:marTop w:val="0"/>
      <w:marBottom w:val="0"/>
      <w:divBdr>
        <w:top w:val="none" w:sz="0" w:space="0" w:color="auto"/>
        <w:left w:val="none" w:sz="0" w:space="0" w:color="auto"/>
        <w:bottom w:val="none" w:sz="0" w:space="0" w:color="auto"/>
        <w:right w:val="none" w:sz="0" w:space="0" w:color="auto"/>
      </w:divBdr>
      <w:divsChild>
        <w:div w:id="1845628972">
          <w:marLeft w:val="0"/>
          <w:marRight w:val="0"/>
          <w:marTop w:val="0"/>
          <w:marBottom w:val="0"/>
          <w:divBdr>
            <w:top w:val="none" w:sz="0" w:space="0" w:color="auto"/>
            <w:left w:val="none" w:sz="0" w:space="0" w:color="auto"/>
            <w:bottom w:val="none" w:sz="0" w:space="0" w:color="auto"/>
            <w:right w:val="none" w:sz="0" w:space="0" w:color="auto"/>
          </w:divBdr>
          <w:divsChild>
            <w:div w:id="15943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Jules Cabahug</dc:creator>
  <cp:keywords/>
  <dc:description/>
  <cp:lastModifiedBy>Noel Jules Cabahug</cp:lastModifiedBy>
  <cp:revision>43</cp:revision>
  <dcterms:created xsi:type="dcterms:W3CDTF">2024-11-25T14:14:00Z</dcterms:created>
  <dcterms:modified xsi:type="dcterms:W3CDTF">2024-12-01T04:08:00Z</dcterms:modified>
</cp:coreProperties>
</file>