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9FFA9" w14:textId="7F23FDAC" w:rsidR="00B730DB" w:rsidRDefault="005A20E2">
      <w:r>
        <w:rPr>
          <w:rFonts w:hint="eastAsia"/>
        </w:rPr>
        <w:t>使用url重定向  如:</w:t>
      </w:r>
      <w:r>
        <w:t xml:space="preserve"> </w:t>
      </w:r>
      <w:r>
        <w:rPr>
          <w:rFonts w:hint="eastAsia"/>
        </w:rPr>
        <w:t>执行test.action改为执行test.htm</w:t>
      </w:r>
      <w:bookmarkStart w:id="0" w:name="_GoBack"/>
      <w:bookmarkEnd w:id="0"/>
    </w:p>
    <w:sectPr w:rsidR="00B73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62AE8" w14:textId="77777777" w:rsidR="005F2E6A" w:rsidRDefault="005F2E6A" w:rsidP="005A20E2">
      <w:r>
        <w:separator/>
      </w:r>
    </w:p>
  </w:endnote>
  <w:endnote w:type="continuationSeparator" w:id="0">
    <w:p w14:paraId="58B460A6" w14:textId="77777777" w:rsidR="005F2E6A" w:rsidRDefault="005F2E6A" w:rsidP="005A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CD1AB" w14:textId="77777777" w:rsidR="005F2E6A" w:rsidRDefault="005F2E6A" w:rsidP="005A20E2">
      <w:r>
        <w:separator/>
      </w:r>
    </w:p>
  </w:footnote>
  <w:footnote w:type="continuationSeparator" w:id="0">
    <w:p w14:paraId="3A00BF1C" w14:textId="77777777" w:rsidR="005F2E6A" w:rsidRDefault="005F2E6A" w:rsidP="005A2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59"/>
    <w:rsid w:val="00415459"/>
    <w:rsid w:val="005A20E2"/>
    <w:rsid w:val="005F2E6A"/>
    <w:rsid w:val="00B7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6D06"/>
  <w15:chartTrackingRefBased/>
  <w15:docId w15:val="{8705A923-AE15-48FE-A9E8-65DD514A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0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黄雨</dc:creator>
  <cp:keywords/>
  <dc:description/>
  <cp:lastModifiedBy>黄雨</cp:lastModifiedBy>
  <cp:revision>2</cp:revision>
  <dcterms:created xsi:type="dcterms:W3CDTF">2017-11-11T08:15:00Z</dcterms:created>
  <dcterms:modified xsi:type="dcterms:W3CDTF">2017-11-11T08:16:00Z</dcterms:modified>
</cp:coreProperties>
</file>