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E276" w14:textId="77777777" w:rsidR="00127D9C" w:rsidRPr="005E18FA" w:rsidRDefault="00127D9C">
      <w:pPr>
        <w:rPr>
          <w:color w:val="000000" w:themeColor="text1"/>
        </w:rPr>
      </w:pPr>
    </w:p>
    <w:p w14:paraId="5FE579DE" w14:textId="77777777" w:rsidR="00127D9C" w:rsidRPr="005E18FA" w:rsidRDefault="00127D9C">
      <w:pPr>
        <w:rPr>
          <w:color w:val="000000" w:themeColor="text1"/>
        </w:rPr>
      </w:pPr>
    </w:p>
    <w:p w14:paraId="018131EA" w14:textId="77777777" w:rsidR="00127D9C" w:rsidRPr="005E18FA" w:rsidRDefault="00127D9C">
      <w:pPr>
        <w:rPr>
          <w:color w:val="000000" w:themeColor="text1"/>
        </w:rPr>
      </w:pPr>
    </w:p>
    <w:p w14:paraId="54647F93" w14:textId="77777777" w:rsidR="00127D9C" w:rsidRPr="005E18FA" w:rsidRDefault="00127D9C">
      <w:pPr>
        <w:rPr>
          <w:color w:val="000000" w:themeColor="text1"/>
        </w:rPr>
      </w:pPr>
    </w:p>
    <w:p w14:paraId="2E7F12A1" w14:textId="77777777" w:rsidR="00127D9C" w:rsidRPr="005E18FA" w:rsidRDefault="00000000">
      <w:pPr>
        <w:spacing w:after="240"/>
        <w:jc w:val="center"/>
        <w:rPr>
          <w:color w:val="000000" w:themeColor="text1"/>
          <w:lang w:eastAsia="zh-CN"/>
        </w:rPr>
      </w:pPr>
      <w:r w:rsidRPr="005E18FA">
        <w:rPr>
          <w:rFonts w:eastAsia="黑体" w:cs="Arial"/>
          <w:b/>
          <w:color w:val="000000" w:themeColor="text1"/>
          <w:sz w:val="44"/>
          <w:lang w:eastAsia="zh-CN"/>
        </w:rPr>
        <w:t>硕士学位论文</w:t>
      </w:r>
    </w:p>
    <w:p w14:paraId="5BFA82D4" w14:textId="77777777" w:rsidR="00127D9C" w:rsidRPr="005E18FA" w:rsidRDefault="00127D9C">
      <w:pPr>
        <w:rPr>
          <w:color w:val="000000" w:themeColor="text1"/>
          <w:lang w:eastAsia="zh-CN"/>
        </w:rPr>
      </w:pPr>
    </w:p>
    <w:p w14:paraId="3479DEC6" w14:textId="77777777" w:rsidR="00127D9C" w:rsidRPr="005E18FA" w:rsidRDefault="00000000">
      <w:pPr>
        <w:spacing w:before="120" w:after="120"/>
        <w:jc w:val="center"/>
        <w:rPr>
          <w:color w:val="000000" w:themeColor="text1"/>
          <w:lang w:eastAsia="zh-CN"/>
        </w:rPr>
      </w:pPr>
      <w:r w:rsidRPr="005E18FA">
        <w:rPr>
          <w:rFonts w:eastAsia="黑体" w:cs="Arial"/>
          <w:b/>
          <w:color w:val="000000" w:themeColor="text1"/>
          <w:sz w:val="36"/>
          <w:lang w:eastAsia="zh-CN"/>
        </w:rPr>
        <w:t>用于压裂裂缝监测的荧光压裂液体系构建与性能研究</w:t>
      </w:r>
    </w:p>
    <w:p w14:paraId="42643104" w14:textId="77777777" w:rsidR="00127D9C" w:rsidRPr="005E18FA" w:rsidRDefault="00127D9C">
      <w:pPr>
        <w:rPr>
          <w:color w:val="000000" w:themeColor="text1"/>
          <w:lang w:eastAsia="zh-CN"/>
        </w:rPr>
      </w:pPr>
    </w:p>
    <w:p w14:paraId="18B92D30" w14:textId="77777777" w:rsidR="00127D9C" w:rsidRPr="005E18FA" w:rsidRDefault="00000000">
      <w:pPr>
        <w:spacing w:after="0"/>
        <w:jc w:val="center"/>
        <w:rPr>
          <w:color w:val="000000" w:themeColor="text1"/>
          <w:lang w:eastAsia="zh-CN"/>
        </w:rPr>
      </w:pPr>
      <w:r w:rsidRPr="005E18FA">
        <w:rPr>
          <w:color w:val="000000" w:themeColor="text1"/>
          <w:sz w:val="28"/>
          <w:lang w:eastAsia="zh-CN"/>
        </w:rPr>
        <w:t>培养单位：成都理工大学能源学院</w:t>
      </w:r>
    </w:p>
    <w:p w14:paraId="13074FE6" w14:textId="77777777" w:rsidR="00127D9C" w:rsidRPr="005E18FA" w:rsidRDefault="00000000">
      <w:pPr>
        <w:spacing w:after="0"/>
        <w:jc w:val="center"/>
        <w:rPr>
          <w:color w:val="000000" w:themeColor="text1"/>
          <w:lang w:eastAsia="zh-CN"/>
        </w:rPr>
      </w:pPr>
      <w:r w:rsidRPr="005E18FA">
        <w:rPr>
          <w:color w:val="000000" w:themeColor="text1"/>
          <w:sz w:val="28"/>
          <w:lang w:eastAsia="zh-CN"/>
        </w:rPr>
        <w:t>专</w:t>
      </w:r>
      <w:r w:rsidRPr="005E18FA">
        <w:rPr>
          <w:color w:val="000000" w:themeColor="text1"/>
          <w:sz w:val="28"/>
          <w:lang w:eastAsia="zh-CN"/>
        </w:rPr>
        <w:t xml:space="preserve">    </w:t>
      </w:r>
      <w:r w:rsidRPr="005E18FA">
        <w:rPr>
          <w:color w:val="000000" w:themeColor="text1"/>
          <w:sz w:val="28"/>
          <w:lang w:eastAsia="zh-CN"/>
        </w:rPr>
        <w:t>业：石油与天然气工程</w:t>
      </w:r>
    </w:p>
    <w:p w14:paraId="1A90ECA5" w14:textId="77777777" w:rsidR="00127D9C" w:rsidRPr="005E18FA" w:rsidRDefault="00000000">
      <w:pPr>
        <w:spacing w:after="0"/>
        <w:jc w:val="center"/>
        <w:rPr>
          <w:color w:val="000000" w:themeColor="text1"/>
          <w:lang w:eastAsia="zh-CN"/>
        </w:rPr>
      </w:pPr>
      <w:r w:rsidRPr="005E18FA">
        <w:rPr>
          <w:color w:val="000000" w:themeColor="text1"/>
          <w:sz w:val="28"/>
          <w:lang w:eastAsia="zh-CN"/>
        </w:rPr>
        <w:t>研究方向：油气田开发</w:t>
      </w:r>
    </w:p>
    <w:p w14:paraId="44D3315C" w14:textId="77777777" w:rsidR="00127D9C" w:rsidRPr="005E18FA" w:rsidRDefault="00000000">
      <w:pPr>
        <w:spacing w:after="0"/>
        <w:jc w:val="center"/>
        <w:rPr>
          <w:color w:val="000000" w:themeColor="text1"/>
          <w:lang w:eastAsia="zh-CN"/>
        </w:rPr>
      </w:pPr>
      <w:r w:rsidRPr="005E18FA">
        <w:rPr>
          <w:color w:val="000000" w:themeColor="text1"/>
          <w:sz w:val="28"/>
          <w:lang w:eastAsia="zh-CN"/>
        </w:rPr>
        <w:t>导</w:t>
      </w:r>
      <w:r w:rsidRPr="005E18FA">
        <w:rPr>
          <w:color w:val="000000" w:themeColor="text1"/>
          <w:sz w:val="28"/>
          <w:lang w:eastAsia="zh-CN"/>
        </w:rPr>
        <w:t xml:space="preserve">    </w:t>
      </w:r>
      <w:r w:rsidRPr="005E18FA">
        <w:rPr>
          <w:color w:val="000000" w:themeColor="text1"/>
          <w:sz w:val="28"/>
          <w:lang w:eastAsia="zh-CN"/>
        </w:rPr>
        <w:t>师：李娜</w:t>
      </w:r>
    </w:p>
    <w:p w14:paraId="751971D5" w14:textId="77777777" w:rsidR="00127D9C" w:rsidRPr="005E18FA" w:rsidRDefault="00000000">
      <w:pPr>
        <w:spacing w:after="0"/>
        <w:jc w:val="center"/>
        <w:rPr>
          <w:color w:val="000000" w:themeColor="text1"/>
          <w:lang w:eastAsia="zh-CN"/>
        </w:rPr>
      </w:pPr>
      <w:proofErr w:type="gramStart"/>
      <w:r w:rsidRPr="005E18FA">
        <w:rPr>
          <w:color w:val="000000" w:themeColor="text1"/>
          <w:sz w:val="28"/>
          <w:lang w:eastAsia="zh-CN"/>
        </w:rPr>
        <w:t>研</w:t>
      </w:r>
      <w:proofErr w:type="gramEnd"/>
      <w:r w:rsidRPr="005E18FA">
        <w:rPr>
          <w:color w:val="000000" w:themeColor="text1"/>
          <w:sz w:val="28"/>
          <w:lang w:eastAsia="zh-CN"/>
        </w:rPr>
        <w:t xml:space="preserve"> </w:t>
      </w:r>
      <w:r w:rsidRPr="005E18FA">
        <w:rPr>
          <w:color w:val="000000" w:themeColor="text1"/>
          <w:sz w:val="28"/>
          <w:lang w:eastAsia="zh-CN"/>
        </w:rPr>
        <w:t>究</w:t>
      </w:r>
      <w:r w:rsidRPr="005E18FA">
        <w:rPr>
          <w:color w:val="000000" w:themeColor="text1"/>
          <w:sz w:val="28"/>
          <w:lang w:eastAsia="zh-CN"/>
        </w:rPr>
        <w:t xml:space="preserve"> </w:t>
      </w:r>
      <w:r w:rsidRPr="005E18FA">
        <w:rPr>
          <w:color w:val="000000" w:themeColor="text1"/>
          <w:sz w:val="28"/>
          <w:lang w:eastAsia="zh-CN"/>
        </w:rPr>
        <w:t>生：郝乐乐</w:t>
      </w:r>
    </w:p>
    <w:p w14:paraId="6C30E94B" w14:textId="77777777" w:rsidR="00127D9C" w:rsidRPr="005E18FA" w:rsidRDefault="00127D9C">
      <w:pPr>
        <w:rPr>
          <w:color w:val="000000" w:themeColor="text1"/>
          <w:lang w:eastAsia="zh-CN"/>
        </w:rPr>
      </w:pPr>
    </w:p>
    <w:p w14:paraId="2B72D842" w14:textId="77777777" w:rsidR="00127D9C" w:rsidRPr="005E18FA" w:rsidRDefault="00000000">
      <w:pPr>
        <w:pStyle w:val="1"/>
        <w:spacing w:before="240" w:after="120"/>
        <w:jc w:val="center"/>
        <w:rPr>
          <w:color w:val="000000" w:themeColor="text1"/>
          <w:lang w:eastAsia="zh-CN"/>
        </w:rPr>
      </w:pPr>
      <w:r w:rsidRPr="005E18FA">
        <w:rPr>
          <w:rFonts w:ascii="Times New Roman" w:eastAsia="黑体" w:hAnsi="Times New Roman" w:cs="Arial"/>
          <w:color w:val="000000" w:themeColor="text1"/>
          <w:sz w:val="32"/>
          <w:lang w:eastAsia="zh-CN"/>
        </w:rPr>
        <w:t>摘</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要</w:t>
      </w:r>
    </w:p>
    <w:p w14:paraId="6FDF391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水力压裂是非常规油气资源商业化开发的核心技术，压裂裂缝的延伸范围直接决定储层改造效果。然而，现有裂缝监测技术（微地震、分布式光纤传感、示踪剂等）均属间接测量范畴，所获取的裂缝几何信息依赖于地球物理反演或流体采样分析，裂缝的真实延伸范围始终缺乏原位、直观的实物证据。压后取心作为裂缝诊断最直接的验证手段，现有技术难以在岩心尺度上留下可辨识的压裂液波及标记。</w:t>
      </w:r>
    </w:p>
    <w:p w14:paraId="619EDEE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针对上述问题，本文以无机稀土铝</w:t>
      </w:r>
      <w:proofErr w:type="gramStart"/>
      <w:r w:rsidRPr="005E18FA">
        <w:rPr>
          <w:color w:val="000000" w:themeColor="text1"/>
          <w:lang w:eastAsia="zh-CN"/>
        </w:rPr>
        <w:t>酸盐长余辉</w:t>
      </w:r>
      <w:proofErr w:type="gramEnd"/>
      <w:r w:rsidRPr="005E18FA">
        <w:rPr>
          <w:color w:val="000000" w:themeColor="text1"/>
          <w:lang w:eastAsia="zh-CN"/>
        </w:rPr>
        <w:t>荧光粉（</w:t>
      </w:r>
      <w:r w:rsidRPr="005E18FA">
        <w:rPr>
          <w:color w:val="000000" w:themeColor="text1"/>
          <w:lang w:eastAsia="zh-CN"/>
        </w:rPr>
        <w:t>SrAl₂O₄:Eu²⁺,Dy³⁺</w:t>
      </w:r>
      <w:r w:rsidRPr="005E18FA">
        <w:rPr>
          <w:color w:val="000000" w:themeColor="text1"/>
          <w:lang w:eastAsia="zh-CN"/>
        </w:rPr>
        <w:t>）为示踪介质，以羟丙基</w:t>
      </w:r>
      <w:proofErr w:type="gramStart"/>
      <w:r w:rsidRPr="005E18FA">
        <w:rPr>
          <w:color w:val="000000" w:themeColor="text1"/>
          <w:lang w:eastAsia="zh-CN"/>
        </w:rPr>
        <w:t>胍</w:t>
      </w:r>
      <w:proofErr w:type="gramEnd"/>
      <w:r w:rsidRPr="005E18FA">
        <w:rPr>
          <w:color w:val="000000" w:themeColor="text1"/>
          <w:lang w:eastAsia="zh-CN"/>
        </w:rPr>
        <w:t>胶（</w:t>
      </w:r>
      <w:r w:rsidRPr="005E18FA">
        <w:rPr>
          <w:color w:val="000000" w:themeColor="text1"/>
          <w:lang w:eastAsia="zh-CN"/>
        </w:rPr>
        <w:t>HPG</w:t>
      </w:r>
      <w:r w:rsidRPr="005E18FA">
        <w:rPr>
          <w:color w:val="000000" w:themeColor="text1"/>
          <w:lang w:eastAsia="zh-CN"/>
        </w:rPr>
        <w:t>）压裂液为载体，通过表面化学改性与体系工程构建，研制了一种与现有压裂工艺完全兼容、以压后取心紫外直接观察为检测手段的荧光压裂液体系。选择该无机荧光粉的技术逻辑在于：其发光中心受刚性晶格保护，对</w:t>
      </w:r>
      <w:proofErr w:type="gramStart"/>
      <w:r w:rsidRPr="005E18FA">
        <w:rPr>
          <w:color w:val="000000" w:themeColor="text1"/>
          <w:lang w:eastAsia="zh-CN"/>
        </w:rPr>
        <w:lastRenderedPageBreak/>
        <w:t>破胶剂过</w:t>
      </w:r>
      <w:proofErr w:type="gramEnd"/>
      <w:r w:rsidRPr="005E18FA">
        <w:rPr>
          <w:color w:val="000000" w:themeColor="text1"/>
          <w:lang w:eastAsia="zh-CN"/>
        </w:rPr>
        <w:t>硫酸铵的氧化环境具有本征化学惰性</w:t>
      </w:r>
      <w:r w:rsidRPr="005E18FA">
        <w:rPr>
          <w:color w:val="000000" w:themeColor="text1"/>
          <w:lang w:eastAsia="zh-CN"/>
        </w:rPr>
        <w:t>——</w:t>
      </w:r>
      <w:r w:rsidRPr="005E18FA">
        <w:rPr>
          <w:color w:val="000000" w:themeColor="text1"/>
          <w:lang w:eastAsia="zh-CN"/>
        </w:rPr>
        <w:t>该特性使示踪材料在</w:t>
      </w:r>
      <w:proofErr w:type="gramStart"/>
      <w:r w:rsidRPr="005E18FA">
        <w:rPr>
          <w:color w:val="000000" w:themeColor="text1"/>
          <w:lang w:eastAsia="zh-CN"/>
        </w:rPr>
        <w:t>破胶返排</w:t>
      </w:r>
      <w:proofErr w:type="gramEnd"/>
      <w:r w:rsidRPr="005E18FA">
        <w:rPr>
          <w:color w:val="000000" w:themeColor="text1"/>
          <w:lang w:eastAsia="zh-CN"/>
        </w:rPr>
        <w:t>全过程中保持荧光信号完整性，是本研究方案区别于已有荧光示踪技术（如有机荧光树脂和半导体量子点）的核心优势。</w:t>
      </w:r>
    </w:p>
    <w:p w14:paraId="26DA4E5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围绕</w:t>
      </w:r>
      <w:r w:rsidRPr="005E18FA">
        <w:rPr>
          <w:color w:val="000000" w:themeColor="text1"/>
          <w:lang w:eastAsia="zh-CN"/>
        </w:rPr>
        <w:t>"</w:t>
      </w:r>
      <w:r w:rsidRPr="005E18FA">
        <w:rPr>
          <w:color w:val="000000" w:themeColor="text1"/>
          <w:lang w:eastAsia="zh-CN"/>
        </w:rPr>
        <w:t>材料改性</w:t>
      </w:r>
      <w:r w:rsidRPr="005E18FA">
        <w:rPr>
          <w:color w:val="000000" w:themeColor="text1"/>
          <w:lang w:eastAsia="zh-CN"/>
        </w:rPr>
        <w:t>—</w:t>
      </w:r>
      <w:r w:rsidRPr="005E18FA">
        <w:rPr>
          <w:color w:val="000000" w:themeColor="text1"/>
          <w:lang w:eastAsia="zh-CN"/>
        </w:rPr>
        <w:t>体系构建</w:t>
      </w:r>
      <w:r w:rsidRPr="005E18FA">
        <w:rPr>
          <w:color w:val="000000" w:themeColor="text1"/>
          <w:lang w:eastAsia="zh-CN"/>
        </w:rPr>
        <w:t>—</w:t>
      </w:r>
      <w:r w:rsidRPr="005E18FA">
        <w:rPr>
          <w:color w:val="000000" w:themeColor="text1"/>
          <w:lang w:eastAsia="zh-CN"/>
        </w:rPr>
        <w:t>动态验证</w:t>
      </w:r>
      <w:r w:rsidRPr="005E18FA">
        <w:rPr>
          <w:color w:val="000000" w:themeColor="text1"/>
          <w:lang w:eastAsia="zh-CN"/>
        </w:rPr>
        <w:t>—</w:t>
      </w:r>
      <w:r w:rsidRPr="005E18FA">
        <w:rPr>
          <w:color w:val="000000" w:themeColor="text1"/>
          <w:lang w:eastAsia="zh-CN"/>
        </w:rPr>
        <w:t>工程转化</w:t>
      </w:r>
      <w:r w:rsidRPr="005E18FA">
        <w:rPr>
          <w:color w:val="000000" w:themeColor="text1"/>
          <w:lang w:eastAsia="zh-CN"/>
        </w:rPr>
        <w:t>"</w:t>
      </w:r>
      <w:r w:rsidRPr="005E18FA">
        <w:rPr>
          <w:color w:val="000000" w:themeColor="text1"/>
          <w:lang w:eastAsia="zh-CN"/>
        </w:rPr>
        <w:t>主线，本文开展了以下研究工作：</w:t>
      </w:r>
    </w:p>
    <w:p w14:paraId="1FFB195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1</w:t>
      </w:r>
      <w:r w:rsidRPr="005E18FA">
        <w:rPr>
          <w:color w:val="000000" w:themeColor="text1"/>
          <w:lang w:eastAsia="zh-CN"/>
        </w:rPr>
        <w:t>）系统考察了</w:t>
      </w:r>
      <w:r w:rsidRPr="005E18FA">
        <w:rPr>
          <w:color w:val="000000" w:themeColor="text1"/>
          <w:lang w:eastAsia="zh-CN"/>
        </w:rPr>
        <w:t>SrAl₂O₄:Eu²⁺,Dy³⁺</w:t>
      </w:r>
      <w:r w:rsidRPr="005E18FA">
        <w:rPr>
          <w:color w:val="000000" w:themeColor="text1"/>
          <w:lang w:eastAsia="zh-CN"/>
        </w:rPr>
        <w:t>荧光粉在模拟储层环境（</w:t>
      </w:r>
      <w:r w:rsidRPr="005E18FA">
        <w:rPr>
          <w:color w:val="000000" w:themeColor="text1"/>
          <w:lang w:eastAsia="zh-CN"/>
        </w:rPr>
        <w:t>60~150°C</w:t>
      </w:r>
      <w:r w:rsidRPr="005E18FA">
        <w:rPr>
          <w:color w:val="000000" w:themeColor="text1"/>
          <w:lang w:eastAsia="zh-CN"/>
        </w:rPr>
        <w:t>、矿化度</w:t>
      </w:r>
      <w:r w:rsidRPr="005E18FA">
        <w:rPr>
          <w:color w:val="000000" w:themeColor="text1"/>
          <w:lang w:eastAsia="zh-CN"/>
        </w:rPr>
        <w:t>0~100 g/L</w:t>
      </w:r>
      <w:r w:rsidRPr="005E18FA">
        <w:rPr>
          <w:color w:val="000000" w:themeColor="text1"/>
          <w:lang w:eastAsia="zh-CN"/>
        </w:rPr>
        <w:t>、</w:t>
      </w:r>
      <w:r w:rsidRPr="005E18FA">
        <w:rPr>
          <w:color w:val="000000" w:themeColor="text1"/>
          <w:lang w:eastAsia="zh-CN"/>
        </w:rPr>
        <w:t>pH 3~11</w:t>
      </w:r>
      <w:r w:rsidRPr="005E18FA">
        <w:rPr>
          <w:color w:val="000000" w:themeColor="text1"/>
          <w:lang w:eastAsia="zh-CN"/>
        </w:rPr>
        <w:t>、过硫酸铵氧化体系）中的热稳定性、化学稳定性和水解动力学，获取了发光衰减动力学参数，明确了荧光粉在井下工况中的适用边界。</w:t>
      </w:r>
    </w:p>
    <w:p w14:paraId="7F082D5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2</w:t>
      </w:r>
      <w:r w:rsidRPr="005E18FA">
        <w:rPr>
          <w:color w:val="000000" w:themeColor="text1"/>
          <w:lang w:eastAsia="zh-CN"/>
        </w:rPr>
        <w:t>）设计了</w:t>
      </w:r>
      <w:r w:rsidRPr="005E18FA">
        <w:rPr>
          <w:color w:val="000000" w:themeColor="text1"/>
          <w:lang w:eastAsia="zh-CN"/>
        </w:rPr>
        <w:t>"</w:t>
      </w:r>
      <w:r w:rsidRPr="005E18FA">
        <w:rPr>
          <w:color w:val="000000" w:themeColor="text1"/>
          <w:lang w:eastAsia="zh-CN"/>
        </w:rPr>
        <w:t>内层</w:t>
      </w:r>
      <w:r w:rsidRPr="005E18FA">
        <w:rPr>
          <w:color w:val="000000" w:themeColor="text1"/>
          <w:lang w:eastAsia="zh-CN"/>
        </w:rPr>
        <w:t>KH550</w:t>
      </w:r>
      <w:r w:rsidRPr="005E18FA">
        <w:rPr>
          <w:color w:val="000000" w:themeColor="text1"/>
          <w:lang w:eastAsia="zh-CN"/>
        </w:rPr>
        <w:t>化学锚固</w:t>
      </w:r>
      <w:r w:rsidRPr="005E18FA">
        <w:rPr>
          <w:color w:val="000000" w:themeColor="text1"/>
          <w:lang w:eastAsia="zh-CN"/>
        </w:rPr>
        <w:t>+</w:t>
      </w:r>
      <w:r w:rsidRPr="005E18FA">
        <w:rPr>
          <w:color w:val="000000" w:themeColor="text1"/>
          <w:lang w:eastAsia="zh-CN"/>
        </w:rPr>
        <w:t>外层</w:t>
      </w:r>
      <w:r w:rsidRPr="005E18FA">
        <w:rPr>
          <w:color w:val="000000" w:themeColor="text1"/>
          <w:lang w:eastAsia="zh-CN"/>
        </w:rPr>
        <w:t>PEG4000</w:t>
      </w:r>
      <w:r w:rsidRPr="005E18FA">
        <w:rPr>
          <w:color w:val="000000" w:themeColor="text1"/>
          <w:lang w:eastAsia="zh-CN"/>
        </w:rPr>
        <w:t>物理屏蔽</w:t>
      </w:r>
      <w:r w:rsidRPr="005E18FA">
        <w:rPr>
          <w:color w:val="000000" w:themeColor="text1"/>
          <w:lang w:eastAsia="zh-CN"/>
        </w:rPr>
        <w:t>"</w:t>
      </w:r>
      <w:r w:rsidRPr="005E18FA">
        <w:rPr>
          <w:color w:val="000000" w:themeColor="text1"/>
          <w:lang w:eastAsia="zh-CN"/>
        </w:rPr>
        <w:t>双层表面改性方案，建立了</w:t>
      </w:r>
      <w:r w:rsidRPr="005E18FA">
        <w:rPr>
          <w:color w:val="000000" w:themeColor="text1"/>
          <w:lang w:eastAsia="zh-CN"/>
        </w:rPr>
        <w:t>"</w:t>
      </w:r>
      <w:r w:rsidRPr="005E18FA">
        <w:rPr>
          <w:color w:val="000000" w:themeColor="text1"/>
          <w:lang w:eastAsia="zh-CN"/>
        </w:rPr>
        <w:t>柠檬酸</w:t>
      </w:r>
      <w:proofErr w:type="gramStart"/>
      <w:r w:rsidRPr="005E18FA">
        <w:rPr>
          <w:color w:val="000000" w:themeColor="text1"/>
          <w:lang w:eastAsia="zh-CN"/>
        </w:rPr>
        <w:t>螯</w:t>
      </w:r>
      <w:proofErr w:type="gramEnd"/>
      <w:r w:rsidRPr="005E18FA">
        <w:rPr>
          <w:color w:val="000000" w:themeColor="text1"/>
          <w:lang w:eastAsia="zh-CN"/>
        </w:rPr>
        <w:t>合屏蔽多价阳离子</w:t>
      </w:r>
      <w:r w:rsidRPr="005E18FA">
        <w:rPr>
          <w:color w:val="000000" w:themeColor="text1"/>
          <w:lang w:eastAsia="zh-CN"/>
        </w:rPr>
        <w:t>+</w:t>
      </w:r>
      <w:r w:rsidRPr="005E18FA">
        <w:rPr>
          <w:color w:val="000000" w:themeColor="text1"/>
          <w:lang w:eastAsia="zh-CN"/>
        </w:rPr>
        <w:t>非离子表面活性剂界面润湿</w:t>
      </w:r>
      <w:r w:rsidRPr="005E18FA">
        <w:rPr>
          <w:color w:val="000000" w:themeColor="text1"/>
          <w:lang w:eastAsia="zh-CN"/>
        </w:rPr>
        <w:t>+PEG</w:t>
      </w:r>
      <w:r w:rsidRPr="005E18FA">
        <w:rPr>
          <w:color w:val="000000" w:themeColor="text1"/>
          <w:lang w:eastAsia="zh-CN"/>
        </w:rPr>
        <w:t>空间位阻</w:t>
      </w:r>
      <w:r w:rsidRPr="005E18FA">
        <w:rPr>
          <w:color w:val="000000" w:themeColor="text1"/>
          <w:lang w:eastAsia="zh-CN"/>
        </w:rPr>
        <w:t>"</w:t>
      </w:r>
      <w:r w:rsidRPr="005E18FA">
        <w:rPr>
          <w:color w:val="000000" w:themeColor="text1"/>
          <w:lang w:eastAsia="zh-CN"/>
        </w:rPr>
        <w:t>多层次协同分散体系，解决了高密度微米荧光粉（</w:t>
      </w:r>
      <w:r w:rsidRPr="005E18FA">
        <w:rPr>
          <w:color w:val="000000" w:themeColor="text1"/>
          <w:lang w:eastAsia="zh-CN"/>
        </w:rPr>
        <w:t>3.6~4.0 g/cm³</w:t>
      </w:r>
      <w:r w:rsidRPr="005E18FA">
        <w:rPr>
          <w:color w:val="000000" w:themeColor="text1"/>
          <w:lang w:eastAsia="zh-CN"/>
        </w:rPr>
        <w:t>）在</w:t>
      </w:r>
      <w:r w:rsidRPr="005E18FA">
        <w:rPr>
          <w:color w:val="000000" w:themeColor="text1"/>
          <w:lang w:eastAsia="zh-CN"/>
        </w:rPr>
        <w:t>HPG</w:t>
      </w:r>
      <w:r w:rsidRPr="005E18FA">
        <w:rPr>
          <w:color w:val="000000" w:themeColor="text1"/>
          <w:lang w:eastAsia="zh-CN"/>
        </w:rPr>
        <w:t>基液（</w:t>
      </w:r>
      <w:r w:rsidRPr="005E18FA">
        <w:rPr>
          <w:color w:val="000000" w:themeColor="text1"/>
          <w:lang w:eastAsia="zh-CN"/>
        </w:rPr>
        <w:t>~1.0 g/cm³</w:t>
      </w:r>
      <w:r w:rsidRPr="005E18FA">
        <w:rPr>
          <w:color w:val="000000" w:themeColor="text1"/>
          <w:lang w:eastAsia="zh-CN"/>
        </w:rPr>
        <w:t>）中的长期悬浮稳定性问题。</w:t>
      </w:r>
    </w:p>
    <w:p w14:paraId="77C063C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3</w:t>
      </w:r>
      <w:r w:rsidRPr="005E18FA">
        <w:rPr>
          <w:color w:val="000000" w:themeColor="text1"/>
          <w:lang w:eastAsia="zh-CN"/>
        </w:rPr>
        <w:t>）研制了浓度</w:t>
      </w:r>
      <w:r w:rsidRPr="005E18FA">
        <w:rPr>
          <w:color w:val="000000" w:themeColor="text1"/>
          <w:lang w:eastAsia="zh-CN"/>
        </w:rPr>
        <w:t>≥40 g/L</w:t>
      </w:r>
      <w:r w:rsidRPr="005E18FA">
        <w:rPr>
          <w:color w:val="000000" w:themeColor="text1"/>
          <w:lang w:eastAsia="zh-CN"/>
        </w:rPr>
        <w:t>的高稳定荧光粉悬浮母液，严格依据</w:t>
      </w:r>
      <w:r w:rsidRPr="005E18FA">
        <w:rPr>
          <w:color w:val="000000" w:themeColor="text1"/>
          <w:lang w:eastAsia="zh-CN"/>
        </w:rPr>
        <w:t>SY/T 6376-2008[54]</w:t>
      </w:r>
      <w:r w:rsidRPr="005E18FA">
        <w:rPr>
          <w:color w:val="000000" w:themeColor="text1"/>
          <w:lang w:eastAsia="zh-CN"/>
        </w:rPr>
        <w:t>和</w:t>
      </w:r>
      <w:r w:rsidRPr="005E18FA">
        <w:rPr>
          <w:color w:val="000000" w:themeColor="text1"/>
          <w:lang w:eastAsia="zh-CN"/>
        </w:rPr>
        <w:t>SY/T 5107-2016[55]</w:t>
      </w:r>
      <w:r w:rsidRPr="005E18FA">
        <w:rPr>
          <w:color w:val="000000" w:themeColor="text1"/>
          <w:lang w:eastAsia="zh-CN"/>
        </w:rPr>
        <w:t>标准，系统评价了荧光</w:t>
      </w:r>
      <w:proofErr w:type="gramStart"/>
      <w:r w:rsidRPr="005E18FA">
        <w:rPr>
          <w:color w:val="000000" w:themeColor="text1"/>
          <w:lang w:eastAsia="zh-CN"/>
        </w:rPr>
        <w:t>压裂液终液的</w:t>
      </w:r>
      <w:proofErr w:type="gramEnd"/>
      <w:r w:rsidRPr="005E18FA">
        <w:rPr>
          <w:color w:val="000000" w:themeColor="text1"/>
          <w:lang w:eastAsia="zh-CN"/>
        </w:rPr>
        <w:t>基液性能、交联冻胶性能、</w:t>
      </w:r>
      <w:proofErr w:type="gramStart"/>
      <w:r w:rsidRPr="005E18FA">
        <w:rPr>
          <w:color w:val="000000" w:themeColor="text1"/>
          <w:lang w:eastAsia="zh-CN"/>
        </w:rPr>
        <w:t>悬砂性能和破胶性能</w:t>
      </w:r>
      <w:proofErr w:type="gramEnd"/>
      <w:r w:rsidRPr="005E18FA">
        <w:rPr>
          <w:color w:val="000000" w:themeColor="text1"/>
          <w:lang w:eastAsia="zh-CN"/>
        </w:rPr>
        <w:t>，验证了荧光母液的引入不显著损害压裂液工程性能。</w:t>
      </w:r>
    </w:p>
    <w:p w14:paraId="2AC0CF3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4</w:t>
      </w:r>
      <w:r w:rsidRPr="005E18FA">
        <w:rPr>
          <w:color w:val="000000" w:themeColor="text1"/>
          <w:lang w:eastAsia="zh-CN"/>
        </w:rPr>
        <w:t>）通过静态吸附实验和界面化学表征，研究</w:t>
      </w:r>
      <w:proofErr w:type="gramStart"/>
      <w:r w:rsidRPr="005E18FA">
        <w:rPr>
          <w:color w:val="000000" w:themeColor="text1"/>
          <w:lang w:eastAsia="zh-CN"/>
        </w:rPr>
        <w:t>了破胶前后</w:t>
      </w:r>
      <w:proofErr w:type="gramEnd"/>
      <w:r w:rsidRPr="005E18FA">
        <w:rPr>
          <w:color w:val="000000" w:themeColor="text1"/>
          <w:lang w:eastAsia="zh-CN"/>
        </w:rPr>
        <w:t>改性荧光粉表面官能团的变化及其在砂岩表面的吸附行为，拟合了吸附等温线和动力学模型，提出</w:t>
      </w:r>
      <w:proofErr w:type="gramStart"/>
      <w:r w:rsidRPr="005E18FA">
        <w:rPr>
          <w:color w:val="000000" w:themeColor="text1"/>
          <w:lang w:eastAsia="zh-CN"/>
        </w:rPr>
        <w:t>了破胶诱导</w:t>
      </w:r>
      <w:proofErr w:type="gramEnd"/>
      <w:r w:rsidRPr="005E18FA">
        <w:rPr>
          <w:color w:val="000000" w:themeColor="text1"/>
          <w:lang w:eastAsia="zh-CN"/>
        </w:rPr>
        <w:t>PEG</w:t>
      </w:r>
      <w:r w:rsidRPr="005E18FA">
        <w:rPr>
          <w:color w:val="000000" w:themeColor="text1"/>
          <w:lang w:eastAsia="zh-CN"/>
        </w:rPr>
        <w:t>脱附</w:t>
      </w:r>
      <w:r w:rsidRPr="005E18FA">
        <w:rPr>
          <w:color w:val="000000" w:themeColor="text1"/>
          <w:lang w:eastAsia="zh-CN"/>
        </w:rPr>
        <w:t>-KH550</w:t>
      </w:r>
      <w:r w:rsidRPr="005E18FA">
        <w:rPr>
          <w:color w:val="000000" w:themeColor="text1"/>
          <w:lang w:eastAsia="zh-CN"/>
        </w:rPr>
        <w:t>氨基暴露</w:t>
      </w:r>
      <w:r w:rsidRPr="005E18FA">
        <w:rPr>
          <w:color w:val="000000" w:themeColor="text1"/>
          <w:lang w:eastAsia="zh-CN"/>
        </w:rPr>
        <w:t>-</w:t>
      </w:r>
      <w:r w:rsidRPr="005E18FA">
        <w:rPr>
          <w:color w:val="000000" w:themeColor="text1"/>
          <w:lang w:eastAsia="zh-CN"/>
        </w:rPr>
        <w:t>静电吸附</w:t>
      </w:r>
      <w:r w:rsidRPr="005E18FA">
        <w:rPr>
          <w:color w:val="000000" w:themeColor="text1"/>
          <w:lang w:eastAsia="zh-CN"/>
        </w:rPr>
        <w:t>/</w:t>
      </w:r>
      <w:r w:rsidRPr="005E18FA">
        <w:rPr>
          <w:color w:val="000000" w:themeColor="text1"/>
          <w:lang w:eastAsia="zh-CN"/>
        </w:rPr>
        <w:t>氢键</w:t>
      </w:r>
      <w:r w:rsidRPr="005E18FA">
        <w:rPr>
          <w:color w:val="000000" w:themeColor="text1"/>
          <w:lang w:eastAsia="zh-CN"/>
        </w:rPr>
        <w:t>/</w:t>
      </w:r>
      <w:r w:rsidRPr="005E18FA">
        <w:rPr>
          <w:color w:val="000000" w:themeColor="text1"/>
          <w:lang w:eastAsia="zh-CN"/>
        </w:rPr>
        <w:t>化学缩合三级协同锚定的功能切换假说。</w:t>
      </w:r>
    </w:p>
    <w:p w14:paraId="41D9550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5</w:t>
      </w:r>
      <w:r w:rsidRPr="005E18FA">
        <w:rPr>
          <w:color w:val="000000" w:themeColor="text1"/>
          <w:lang w:eastAsia="zh-CN"/>
        </w:rPr>
        <w:t>）构建了动态驱替</w:t>
      </w:r>
      <w:r w:rsidRPr="005E18FA">
        <w:rPr>
          <w:color w:val="000000" w:themeColor="text1"/>
          <w:lang w:eastAsia="zh-CN"/>
        </w:rPr>
        <w:t>-</w:t>
      </w:r>
      <w:r w:rsidRPr="005E18FA">
        <w:rPr>
          <w:color w:val="000000" w:themeColor="text1"/>
          <w:lang w:eastAsia="zh-CN"/>
        </w:rPr>
        <w:t>裂缝可视化实验系统，完整模拟了</w:t>
      </w:r>
      <w:r w:rsidRPr="005E18FA">
        <w:rPr>
          <w:color w:val="000000" w:themeColor="text1"/>
          <w:lang w:eastAsia="zh-CN"/>
        </w:rPr>
        <w:t>"</w:t>
      </w:r>
      <w:r w:rsidRPr="005E18FA">
        <w:rPr>
          <w:color w:val="000000" w:themeColor="text1"/>
          <w:lang w:eastAsia="zh-CN"/>
        </w:rPr>
        <w:t>注入</w:t>
      </w:r>
      <w:r w:rsidRPr="005E18FA">
        <w:rPr>
          <w:color w:val="000000" w:themeColor="text1"/>
          <w:lang w:eastAsia="zh-CN"/>
        </w:rPr>
        <w:t>—</w:t>
      </w:r>
      <w:r w:rsidRPr="005E18FA">
        <w:rPr>
          <w:color w:val="000000" w:themeColor="text1"/>
          <w:lang w:eastAsia="zh-CN"/>
        </w:rPr>
        <w:t>关井</w:t>
      </w:r>
      <w:proofErr w:type="gramStart"/>
      <w:r w:rsidRPr="005E18FA">
        <w:rPr>
          <w:color w:val="000000" w:themeColor="text1"/>
          <w:lang w:eastAsia="zh-CN"/>
        </w:rPr>
        <w:t>破胶</w:t>
      </w:r>
      <w:r w:rsidRPr="005E18FA">
        <w:rPr>
          <w:color w:val="000000" w:themeColor="text1"/>
          <w:lang w:eastAsia="zh-CN"/>
        </w:rPr>
        <w:t>—</w:t>
      </w:r>
      <w:r w:rsidRPr="005E18FA">
        <w:rPr>
          <w:color w:val="000000" w:themeColor="text1"/>
          <w:lang w:eastAsia="zh-CN"/>
        </w:rPr>
        <w:t>返排</w:t>
      </w:r>
      <w:r w:rsidRPr="005E18FA">
        <w:rPr>
          <w:color w:val="000000" w:themeColor="text1"/>
          <w:lang w:eastAsia="zh-CN"/>
        </w:rPr>
        <w:t>—</w:t>
      </w:r>
      <w:r w:rsidRPr="005E18FA">
        <w:rPr>
          <w:color w:val="000000" w:themeColor="text1"/>
          <w:lang w:eastAsia="zh-CN"/>
        </w:rPr>
        <w:t>取心</w:t>
      </w:r>
      <w:r w:rsidRPr="005E18FA">
        <w:rPr>
          <w:color w:val="000000" w:themeColor="text1"/>
          <w:lang w:eastAsia="zh-CN"/>
        </w:rPr>
        <w:t>—</w:t>
      </w:r>
      <w:r w:rsidRPr="005E18FA">
        <w:rPr>
          <w:color w:val="000000" w:themeColor="text1"/>
          <w:lang w:eastAsia="zh-CN"/>
        </w:rPr>
        <w:t>紫</w:t>
      </w:r>
      <w:proofErr w:type="gramEnd"/>
      <w:r w:rsidRPr="005E18FA">
        <w:rPr>
          <w:color w:val="000000" w:themeColor="text1"/>
          <w:lang w:eastAsia="zh-CN"/>
        </w:rPr>
        <w:t>外成像</w:t>
      </w:r>
      <w:r w:rsidRPr="005E18FA">
        <w:rPr>
          <w:color w:val="000000" w:themeColor="text1"/>
          <w:lang w:eastAsia="zh-CN"/>
        </w:rPr>
        <w:t>"</w:t>
      </w:r>
      <w:r w:rsidRPr="005E18FA">
        <w:rPr>
          <w:color w:val="000000" w:themeColor="text1"/>
          <w:lang w:eastAsia="zh-CN"/>
        </w:rPr>
        <w:t>五步串联流程，通过驱替压力曲线、返排液荧光浓度曲线和岩心紫外图像三组数据的交叉分析，验证了荧光压裂液的可注入性、附着牢固度和空间对应性。在严格受控的实验条件下，建立了裂缝宽度与荧光灰度值的半定量单调映射关系，同时明确了该方法不具备</w:t>
      </w:r>
      <w:proofErr w:type="gramStart"/>
      <w:r w:rsidRPr="005E18FA">
        <w:rPr>
          <w:color w:val="000000" w:themeColor="text1"/>
          <w:lang w:eastAsia="zh-CN"/>
        </w:rPr>
        <w:t>跨条件</w:t>
      </w:r>
      <w:proofErr w:type="gramEnd"/>
      <w:r w:rsidRPr="005E18FA">
        <w:rPr>
          <w:color w:val="000000" w:themeColor="text1"/>
          <w:lang w:eastAsia="zh-CN"/>
        </w:rPr>
        <w:t>绝对定量测量能力。</w:t>
      </w:r>
    </w:p>
    <w:p w14:paraId="49A0D426"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6</w:t>
      </w:r>
      <w:r w:rsidRPr="005E18FA">
        <w:rPr>
          <w:color w:val="000000" w:themeColor="text1"/>
          <w:lang w:eastAsia="zh-CN"/>
        </w:rPr>
        <w:t>）设计了</w:t>
      </w:r>
      <w:r w:rsidRPr="005E18FA">
        <w:rPr>
          <w:color w:val="000000" w:themeColor="text1"/>
          <w:lang w:eastAsia="zh-CN"/>
        </w:rPr>
        <w:t>"</w:t>
      </w:r>
      <w:r w:rsidRPr="005E18FA">
        <w:rPr>
          <w:color w:val="000000" w:themeColor="text1"/>
          <w:lang w:eastAsia="zh-CN"/>
        </w:rPr>
        <w:t>母液预配</w:t>
      </w:r>
      <w:r w:rsidRPr="005E18FA">
        <w:rPr>
          <w:color w:val="000000" w:themeColor="text1"/>
          <w:lang w:eastAsia="zh-CN"/>
        </w:rPr>
        <w:t>+</w:t>
      </w:r>
      <w:r w:rsidRPr="005E18FA">
        <w:rPr>
          <w:color w:val="000000" w:themeColor="text1"/>
          <w:lang w:eastAsia="zh-CN"/>
        </w:rPr>
        <w:t>在线稀释</w:t>
      </w:r>
      <w:r w:rsidRPr="005E18FA">
        <w:rPr>
          <w:color w:val="000000" w:themeColor="text1"/>
          <w:lang w:eastAsia="zh-CN"/>
        </w:rPr>
        <w:t>"</w:t>
      </w:r>
      <w:r w:rsidRPr="005E18FA">
        <w:rPr>
          <w:color w:val="000000" w:themeColor="text1"/>
          <w:lang w:eastAsia="zh-CN"/>
        </w:rPr>
        <w:t>现场施工工艺方案，完成了单</w:t>
      </w:r>
      <w:proofErr w:type="gramStart"/>
      <w:r w:rsidRPr="005E18FA">
        <w:rPr>
          <w:color w:val="000000" w:themeColor="text1"/>
          <w:lang w:eastAsia="zh-CN"/>
        </w:rPr>
        <w:t>井材料</w:t>
      </w:r>
      <w:proofErr w:type="gramEnd"/>
      <w:r w:rsidRPr="005E18FA">
        <w:rPr>
          <w:color w:val="000000" w:themeColor="text1"/>
          <w:lang w:eastAsia="zh-CN"/>
        </w:rPr>
        <w:t>用量估算、经济性对比分析和环保安全性评估，明确了该技术在压裂监测体系中的辅助校准定位。</w:t>
      </w:r>
    </w:p>
    <w:p w14:paraId="39F79C6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本文的研究为压裂裂缝监测提供了一种基于实物证据的新型诊断思路。</w:t>
      </w:r>
    </w:p>
    <w:p w14:paraId="6B3728A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关键词：水力压裂；裂缝监测；荧光示踪；稀土铝酸盐荧光粉；</w:t>
      </w:r>
      <w:proofErr w:type="gramStart"/>
      <w:r w:rsidRPr="005E18FA">
        <w:rPr>
          <w:color w:val="000000" w:themeColor="text1"/>
          <w:lang w:eastAsia="zh-CN"/>
        </w:rPr>
        <w:t>胍</w:t>
      </w:r>
      <w:proofErr w:type="gramEnd"/>
      <w:r w:rsidRPr="005E18FA">
        <w:rPr>
          <w:color w:val="000000" w:themeColor="text1"/>
          <w:lang w:eastAsia="zh-CN"/>
        </w:rPr>
        <w:t>胶压裂液；表面改性</w:t>
      </w:r>
    </w:p>
    <w:p w14:paraId="3E1E77D6" w14:textId="77777777" w:rsidR="00127D9C" w:rsidRPr="005E18FA" w:rsidRDefault="00127D9C">
      <w:pPr>
        <w:rPr>
          <w:color w:val="000000" w:themeColor="text1"/>
          <w:lang w:eastAsia="zh-CN"/>
        </w:rPr>
      </w:pPr>
    </w:p>
    <w:p w14:paraId="31E8345F" w14:textId="77777777" w:rsidR="00127D9C" w:rsidRPr="005E18FA" w:rsidRDefault="00000000">
      <w:pPr>
        <w:pStyle w:val="1"/>
        <w:spacing w:before="240" w:after="120"/>
        <w:jc w:val="center"/>
        <w:rPr>
          <w:color w:val="000000" w:themeColor="text1"/>
        </w:rPr>
      </w:pPr>
      <w:r w:rsidRPr="005E18FA">
        <w:rPr>
          <w:rFonts w:ascii="Times New Roman" w:eastAsia="黑体" w:hAnsi="Times New Roman" w:cs="Arial"/>
          <w:color w:val="000000" w:themeColor="text1"/>
          <w:sz w:val="32"/>
        </w:rPr>
        <w:t>Abstract</w:t>
      </w:r>
    </w:p>
    <w:p w14:paraId="342DDC01" w14:textId="77777777" w:rsidR="00127D9C" w:rsidRPr="005E18FA" w:rsidRDefault="00000000">
      <w:pPr>
        <w:spacing w:after="0"/>
        <w:ind w:firstLine="420"/>
        <w:jc w:val="both"/>
        <w:rPr>
          <w:color w:val="000000" w:themeColor="text1"/>
        </w:rPr>
      </w:pPr>
      <w:r w:rsidRPr="005E18FA">
        <w:rPr>
          <w:color w:val="000000" w:themeColor="text1"/>
        </w:rPr>
        <w:t>Hydraulic fracturing is the core technology enabling commercial development of unconventional oil and gas resources. The spatial extent of hydraulic fractures directly determines the stimulated reservoir volume and, consequently, well productivity. However, existing fracture diagnostic techniques—microseismic monitoring, distributed fiber optic sensing (DAS/DTS), and chemical/radioactive tracers—all belong to the category of indirect measurement. The geometric information they provide relies on geophysical inversion or fluid sampling analysis, lacking direct, in-situ physical evidence of where the fracturing fluid actually reached. This methodological limitation constitutes a structural gap in the current fracture monitoring technology portfolio.</w:t>
      </w:r>
    </w:p>
    <w:p w14:paraId="5E5DF4BE" w14:textId="77777777" w:rsidR="00127D9C" w:rsidRPr="005E18FA" w:rsidRDefault="00000000">
      <w:pPr>
        <w:spacing w:after="0"/>
        <w:ind w:firstLine="420"/>
        <w:jc w:val="both"/>
        <w:rPr>
          <w:color w:val="000000" w:themeColor="text1"/>
        </w:rPr>
      </w:pPr>
      <w:r w:rsidRPr="005E18FA">
        <w:rPr>
          <w:color w:val="000000" w:themeColor="text1"/>
        </w:rPr>
        <w:t>This study addresses this gap by developing a fluorescent hydraulic fracturing fluid system that is fully compatible with conventional fracturing operations and enables direct visual verification of fluid sweep extent through post-frac coring and ultraviolet (UV) imaging. The system employs inorganic rare-earth aluminate persistent phosphor (SrAl₂O₄:Eu²⁺,Dy³⁺) as the tracer material and hydroxypropyl guar (HPG) as the fracturing fluid carrier. The core technical rationale for selecting this inorganic phosphor—rather than organic fluorophores or semiconductor quantum dots used in prior work—is its intrinsic chemical inertness toward the oxidative breaker system (ammonium persulfate), conferred by the rigid crystal lattice protecting the Eu²⁺ luminescent center. This ensures signal integrity throughout the entire fracturing and flowback process.</w:t>
      </w:r>
    </w:p>
    <w:p w14:paraId="558309D1" w14:textId="77777777" w:rsidR="00127D9C" w:rsidRPr="005E18FA" w:rsidRDefault="00000000">
      <w:pPr>
        <w:spacing w:after="0"/>
        <w:ind w:firstLine="420"/>
        <w:jc w:val="both"/>
        <w:rPr>
          <w:color w:val="000000" w:themeColor="text1"/>
        </w:rPr>
      </w:pPr>
      <w:r w:rsidRPr="005E18FA">
        <w:rPr>
          <w:color w:val="000000" w:themeColor="text1"/>
        </w:rPr>
        <w:t xml:space="preserve">Following the "material modification – system formulation – dynamic validation – engineering translation" framework, this thesis presents the following work: (1) Systematic characterization of the phosphor's thermal, chemical, and hydrolytic stability under simulated downhole conditions, establishing its operational boundaries. (2) Design of a bilayer surface modification (KH550 inner anchor + PEG4000 outer shield) and a multi-level synergistic dispersion system to achieve long-term suspension stability of high-density microparticles in HPG base fluid. (3) Formulation of a concentrated masterbatch (≥40 g/L) and standardized performance evaluation of the final fluorescent fracturing fluid per Chinese petroleum industry standards SY/T 6376-2008[54] and SY/T 5107-2016[55]. </w:t>
      </w:r>
      <w:r w:rsidRPr="005E18FA">
        <w:rPr>
          <w:color w:val="000000" w:themeColor="text1"/>
        </w:rPr>
        <w:lastRenderedPageBreak/>
        <w:t>(4) Static adsorption experiments and interfacial characterization to elucidate the breaker-induced "dispersion-to-adsorption" switching mechanism. (5) Dynamic displacement experiments simulating the complete "injection – shut-in/breaking – flowback – coring – UV imaging" workflow, with cross-validation of pressure, tracer return concentration, and core fluorescence imaging data. (6) Design of a "pre-batched masterbatch + on-line dilution" field operation protocol with economic and environmental feasibility assessment.</w:t>
      </w:r>
    </w:p>
    <w:p w14:paraId="1F1C8D3D" w14:textId="77777777" w:rsidR="00127D9C" w:rsidRPr="005E18FA" w:rsidRDefault="00000000">
      <w:pPr>
        <w:spacing w:after="0"/>
        <w:ind w:firstLine="420"/>
        <w:jc w:val="both"/>
        <w:rPr>
          <w:color w:val="000000" w:themeColor="text1"/>
        </w:rPr>
      </w:pPr>
      <w:r w:rsidRPr="005E18FA">
        <w:rPr>
          <w:color w:val="000000" w:themeColor="text1"/>
        </w:rPr>
        <w:t>This work provides a novel diagnostic approach based on physical evidence for hydraulic fracture monitoring, positioned as a complementary calibration tool for indirect monitoring methods such as microseismic and DAS/DTS.</w:t>
      </w:r>
    </w:p>
    <w:p w14:paraId="25632FBC" w14:textId="77777777" w:rsidR="00127D9C" w:rsidRPr="005E18FA" w:rsidRDefault="00000000">
      <w:pPr>
        <w:spacing w:before="240" w:after="120"/>
        <w:jc w:val="center"/>
        <w:rPr>
          <w:color w:val="000000" w:themeColor="text1"/>
        </w:rPr>
      </w:pPr>
      <w:r w:rsidRPr="005E18FA">
        <w:rPr>
          <w:rFonts w:eastAsia="黑体"/>
          <w:b/>
          <w:color w:val="000000" w:themeColor="text1"/>
          <w:sz w:val="32"/>
        </w:rPr>
        <w:t>Keywords: hydraulic fracturing; fracture monitoring; fluorescent tracer; rare-earth aluminate phosphor; guar fracturing fluid; surface modification</w:t>
      </w:r>
    </w:p>
    <w:p w14:paraId="692AF937" w14:textId="77777777" w:rsidR="00127D9C" w:rsidRPr="005E18FA" w:rsidRDefault="00127D9C">
      <w:pPr>
        <w:rPr>
          <w:color w:val="000000" w:themeColor="text1"/>
        </w:rPr>
      </w:pPr>
    </w:p>
    <w:p w14:paraId="30A79C7B" w14:textId="77777777" w:rsidR="00127D9C" w:rsidRPr="005E18FA" w:rsidRDefault="00000000">
      <w:pPr>
        <w:pStyle w:val="1"/>
        <w:spacing w:before="240" w:after="120"/>
        <w:jc w:val="center"/>
        <w:rPr>
          <w:color w:val="000000" w:themeColor="text1"/>
          <w:lang w:eastAsia="zh-CN"/>
        </w:rPr>
      </w:pPr>
      <w:r w:rsidRPr="005E18FA">
        <w:rPr>
          <w:rFonts w:ascii="Times New Roman" w:eastAsia="黑体" w:hAnsi="Times New Roman" w:cs="Arial"/>
          <w:color w:val="000000" w:themeColor="text1"/>
          <w:sz w:val="32"/>
          <w:lang w:eastAsia="zh-CN"/>
        </w:rPr>
        <w:t>第一章</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绪</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论</w:t>
      </w:r>
    </w:p>
    <w:p w14:paraId="292AEAEF" w14:textId="77777777" w:rsidR="00127D9C" w:rsidRPr="005E18FA" w:rsidRDefault="00000000" w:rsidP="005E18FA">
      <w:pPr>
        <w:spacing w:before="120" w:after="60"/>
        <w:outlineLvl w:val="1"/>
        <w:rPr>
          <w:color w:val="000000" w:themeColor="text1"/>
          <w:lang w:eastAsia="zh-CN"/>
        </w:rPr>
      </w:pPr>
      <w:r w:rsidRPr="005E18FA">
        <w:rPr>
          <w:rFonts w:eastAsia="黑体"/>
          <w:b/>
          <w:color w:val="000000" w:themeColor="text1"/>
          <w:sz w:val="28"/>
          <w:lang w:eastAsia="zh-CN"/>
        </w:rPr>
        <w:t xml:space="preserve">1.1  </w:t>
      </w:r>
      <w:r w:rsidRPr="005E18FA">
        <w:rPr>
          <w:rFonts w:eastAsia="黑体"/>
          <w:b/>
          <w:color w:val="000000" w:themeColor="text1"/>
          <w:sz w:val="28"/>
          <w:lang w:eastAsia="zh-CN"/>
        </w:rPr>
        <w:t>研究背景与意义</w:t>
      </w:r>
    </w:p>
    <w:p w14:paraId="6E839AE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水力压裂技术是油气领域实现非常规资源商业化开发的核心手段。自</w:t>
      </w:r>
      <w:r w:rsidRPr="005E18FA">
        <w:rPr>
          <w:color w:val="000000" w:themeColor="text1"/>
          <w:lang w:eastAsia="zh-CN"/>
        </w:rPr>
        <w:t>1949</w:t>
      </w:r>
      <w:r w:rsidRPr="005E18FA">
        <w:rPr>
          <w:color w:val="000000" w:themeColor="text1"/>
          <w:lang w:eastAsia="zh-CN"/>
        </w:rPr>
        <w:t>年首次商业应用以来，全球累计已完成逾</w:t>
      </w:r>
      <w:r w:rsidRPr="005E18FA">
        <w:rPr>
          <w:color w:val="000000" w:themeColor="text1"/>
          <w:lang w:eastAsia="zh-CN"/>
        </w:rPr>
        <w:t>250</w:t>
      </w:r>
      <w:r w:rsidRPr="005E18FA">
        <w:rPr>
          <w:color w:val="000000" w:themeColor="text1"/>
          <w:lang w:eastAsia="zh-CN"/>
        </w:rPr>
        <w:t>万次压裂施工作业，该技术累计为美国新增可采石油储量约</w:t>
      </w:r>
      <w:r w:rsidRPr="005E18FA">
        <w:rPr>
          <w:color w:val="000000" w:themeColor="text1"/>
          <w:lang w:eastAsia="zh-CN"/>
        </w:rPr>
        <w:t>30%</w:t>
      </w:r>
      <w:r w:rsidRPr="005E18FA">
        <w:rPr>
          <w:color w:val="000000" w:themeColor="text1"/>
          <w:lang w:eastAsia="zh-CN"/>
        </w:rPr>
        <w:t>、天然气储量约</w:t>
      </w:r>
      <w:r w:rsidRPr="005E18FA">
        <w:rPr>
          <w:color w:val="000000" w:themeColor="text1"/>
          <w:lang w:eastAsia="zh-CN"/>
        </w:rPr>
        <w:t>90%[1]</w:t>
      </w:r>
      <w:r w:rsidRPr="005E18FA">
        <w:rPr>
          <w:color w:val="000000" w:themeColor="text1"/>
          <w:lang w:eastAsia="zh-CN"/>
        </w:rPr>
        <w:t>。在压裂作业中，水力裂缝的延伸长度、高度、宽度、方位及其网络复杂程度直接决定了储层改造体积（</w:t>
      </w:r>
      <w:r w:rsidRPr="005E18FA">
        <w:rPr>
          <w:color w:val="000000" w:themeColor="text1"/>
          <w:lang w:eastAsia="zh-CN"/>
        </w:rPr>
        <w:t>SRV</w:t>
      </w:r>
      <w:r w:rsidRPr="005E18FA">
        <w:rPr>
          <w:color w:val="000000" w:themeColor="text1"/>
          <w:lang w:eastAsia="zh-CN"/>
        </w:rPr>
        <w:t>），而</w:t>
      </w:r>
      <w:r w:rsidRPr="005E18FA">
        <w:rPr>
          <w:color w:val="000000" w:themeColor="text1"/>
          <w:lang w:eastAsia="zh-CN"/>
        </w:rPr>
        <w:t>SRV</w:t>
      </w:r>
      <w:r w:rsidRPr="005E18FA">
        <w:rPr>
          <w:color w:val="000000" w:themeColor="text1"/>
          <w:lang w:eastAsia="zh-CN"/>
        </w:rPr>
        <w:t>被认为是影响非常规储层单井产能的关键控制参数</w:t>
      </w:r>
      <w:r w:rsidRPr="005E18FA">
        <w:rPr>
          <w:color w:val="000000" w:themeColor="text1"/>
          <w:lang w:eastAsia="zh-CN"/>
        </w:rPr>
        <w:t>[2-4]</w:t>
      </w:r>
      <w:r w:rsidRPr="005E18FA">
        <w:rPr>
          <w:color w:val="000000" w:themeColor="text1"/>
          <w:lang w:eastAsia="zh-CN"/>
        </w:rPr>
        <w:t>。准确获取压裂裂缝的空间展布特征，对优化压裂设计、评估增产改造效果以及合理部署井网均具有重要的工程指导价值。</w:t>
      </w:r>
    </w:p>
    <w:p w14:paraId="49DA8614"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当前工业界投入应用的裂缝监测技术手段主要包括微地震监测、分布式光纤传感（</w:t>
      </w:r>
      <w:r w:rsidRPr="005E18FA">
        <w:rPr>
          <w:color w:val="000000" w:themeColor="text1"/>
          <w:lang w:eastAsia="zh-CN"/>
        </w:rPr>
        <w:t>DAS/DTS</w:t>
      </w:r>
      <w:r w:rsidRPr="005E18FA">
        <w:rPr>
          <w:color w:val="000000" w:themeColor="text1"/>
          <w:lang w:eastAsia="zh-CN"/>
        </w:rPr>
        <w:t>）、化学示踪剂、放射性示踪剂、井中倾斜仪以及电磁法等</w:t>
      </w:r>
      <w:r w:rsidRPr="005E18FA">
        <w:rPr>
          <w:color w:val="000000" w:themeColor="text1"/>
          <w:lang w:eastAsia="zh-CN"/>
        </w:rPr>
        <w:t>[5-6]</w:t>
      </w:r>
      <w:r w:rsidRPr="005E18FA">
        <w:rPr>
          <w:color w:val="000000" w:themeColor="text1"/>
          <w:lang w:eastAsia="zh-CN"/>
        </w:rPr>
        <w:t>。各类技术在裂缝形态的识别方面各有其独特的优势与内在的局限性。</w:t>
      </w:r>
      <w:r w:rsidRPr="005E18FA">
        <w:rPr>
          <w:color w:val="000000" w:themeColor="text1"/>
          <w:lang w:eastAsia="zh-CN"/>
        </w:rPr>
        <w:t>Warpinski</w:t>
      </w:r>
      <w:r w:rsidRPr="005E18FA">
        <w:rPr>
          <w:color w:val="000000" w:themeColor="text1"/>
          <w:lang w:eastAsia="zh-CN"/>
        </w:rPr>
        <w:t>（</w:t>
      </w:r>
      <w:r w:rsidRPr="005E18FA">
        <w:rPr>
          <w:color w:val="000000" w:themeColor="text1"/>
          <w:lang w:eastAsia="zh-CN"/>
        </w:rPr>
        <w:t>1996</w:t>
      </w:r>
      <w:r w:rsidRPr="005E18FA">
        <w:rPr>
          <w:color w:val="000000" w:themeColor="text1"/>
          <w:lang w:eastAsia="zh-CN"/>
        </w:rPr>
        <w:t>）在其裂缝诊断综述中指出，裂缝的精确诊断是改善增产效果与降低成本的关键前提</w:t>
      </w:r>
      <w:r w:rsidRPr="005E18FA">
        <w:rPr>
          <w:color w:val="000000" w:themeColor="text1"/>
          <w:lang w:eastAsia="zh-CN"/>
        </w:rPr>
        <w:t>[7]</w:t>
      </w:r>
      <w:r w:rsidRPr="005E18FA">
        <w:rPr>
          <w:color w:val="000000" w:themeColor="text1"/>
          <w:lang w:eastAsia="zh-CN"/>
        </w:rPr>
        <w:t>。</w:t>
      </w:r>
      <w:r w:rsidRPr="005E18FA">
        <w:rPr>
          <w:color w:val="000000" w:themeColor="text1"/>
          <w:lang w:eastAsia="zh-CN"/>
        </w:rPr>
        <w:t>de Melo</w:t>
      </w:r>
      <w:r w:rsidRPr="005E18FA">
        <w:rPr>
          <w:color w:val="000000" w:themeColor="text1"/>
          <w:lang w:eastAsia="zh-CN"/>
        </w:rPr>
        <w:t>和</w:t>
      </w:r>
      <w:r w:rsidRPr="005E18FA">
        <w:rPr>
          <w:color w:val="000000" w:themeColor="text1"/>
          <w:lang w:eastAsia="zh-CN"/>
        </w:rPr>
        <w:t>Carballo Cabrera</w:t>
      </w:r>
      <w:r w:rsidRPr="005E18FA">
        <w:rPr>
          <w:color w:val="000000" w:themeColor="text1"/>
          <w:lang w:eastAsia="zh-CN"/>
        </w:rPr>
        <w:t>（</w:t>
      </w:r>
      <w:r w:rsidRPr="005E18FA">
        <w:rPr>
          <w:color w:val="000000" w:themeColor="text1"/>
          <w:lang w:eastAsia="zh-CN"/>
        </w:rPr>
        <w:t>2025</w:t>
      </w:r>
      <w:r w:rsidRPr="005E18FA">
        <w:rPr>
          <w:color w:val="000000" w:themeColor="text1"/>
          <w:lang w:eastAsia="zh-CN"/>
        </w:rPr>
        <w:t>）在对多种裂缝成像技术进行系统评价后进一步确认：没有任何单一技术能够独立提供完整的裂缝几何信息</w:t>
      </w:r>
      <w:r w:rsidRPr="005E18FA">
        <w:rPr>
          <w:color w:val="000000" w:themeColor="text1"/>
          <w:lang w:eastAsia="zh-CN"/>
        </w:rPr>
        <w:t>[8]</w:t>
      </w:r>
      <w:r w:rsidRPr="005E18FA">
        <w:rPr>
          <w:color w:val="000000" w:themeColor="text1"/>
          <w:lang w:eastAsia="zh-CN"/>
        </w:rPr>
        <w:t>。然而，从更为</w:t>
      </w:r>
      <w:r w:rsidRPr="005E18FA">
        <w:rPr>
          <w:color w:val="000000" w:themeColor="text1"/>
          <w:lang w:eastAsia="zh-CN"/>
        </w:rPr>
        <w:lastRenderedPageBreak/>
        <w:t>根本的方法论层面审视，上述技术均属于间接测量范畴</w:t>
      </w:r>
      <w:r w:rsidRPr="005E18FA">
        <w:rPr>
          <w:color w:val="000000" w:themeColor="text1"/>
          <w:lang w:eastAsia="zh-CN"/>
        </w:rPr>
        <w:t>——</w:t>
      </w:r>
      <w:r w:rsidRPr="005E18FA">
        <w:rPr>
          <w:color w:val="000000" w:themeColor="text1"/>
          <w:lang w:eastAsia="zh-CN"/>
        </w:rPr>
        <w:t>微地震监测依赖于速度模型对岩石破裂声发射信号的反演</w:t>
      </w:r>
      <w:r w:rsidRPr="005E18FA">
        <w:rPr>
          <w:color w:val="000000" w:themeColor="text1"/>
          <w:lang w:eastAsia="zh-CN"/>
        </w:rPr>
        <w:t>[9-11]</w:t>
      </w:r>
      <w:r w:rsidRPr="005E18FA">
        <w:rPr>
          <w:color w:val="000000" w:themeColor="text1"/>
          <w:lang w:eastAsia="zh-CN"/>
        </w:rPr>
        <w:t>，</w:t>
      </w:r>
      <w:r w:rsidRPr="005E18FA">
        <w:rPr>
          <w:color w:val="000000" w:themeColor="text1"/>
          <w:lang w:eastAsia="zh-CN"/>
        </w:rPr>
        <w:t>DAS/DTS</w:t>
      </w:r>
      <w:r w:rsidRPr="005E18FA">
        <w:rPr>
          <w:color w:val="000000" w:themeColor="text1"/>
          <w:lang w:eastAsia="zh-CN"/>
        </w:rPr>
        <w:t>依赖于光纤</w:t>
      </w:r>
      <w:r w:rsidRPr="005E18FA">
        <w:rPr>
          <w:color w:val="000000" w:themeColor="text1"/>
          <w:lang w:eastAsia="zh-CN"/>
        </w:rPr>
        <w:t>-</w:t>
      </w:r>
      <w:r w:rsidRPr="005E18FA">
        <w:rPr>
          <w:color w:val="000000" w:themeColor="text1"/>
          <w:lang w:eastAsia="zh-CN"/>
        </w:rPr>
        <w:t>地层之间应变与温度耦合响应的解释</w:t>
      </w:r>
      <w:r w:rsidRPr="005E18FA">
        <w:rPr>
          <w:color w:val="000000" w:themeColor="text1"/>
          <w:lang w:eastAsia="zh-CN"/>
        </w:rPr>
        <w:t>[12-14]</w:t>
      </w:r>
      <w:r w:rsidRPr="005E18FA">
        <w:rPr>
          <w:color w:val="000000" w:themeColor="text1"/>
          <w:lang w:eastAsia="zh-CN"/>
        </w:rPr>
        <w:t>，示踪剂则依赖于返排液浓度</w:t>
      </w:r>
      <w:r w:rsidRPr="005E18FA">
        <w:rPr>
          <w:color w:val="000000" w:themeColor="text1"/>
          <w:lang w:eastAsia="zh-CN"/>
        </w:rPr>
        <w:t>-</w:t>
      </w:r>
      <w:r w:rsidRPr="005E18FA">
        <w:rPr>
          <w:color w:val="000000" w:themeColor="text1"/>
          <w:lang w:eastAsia="zh-CN"/>
        </w:rPr>
        <w:t>时间曲线对裂缝贡献的反推</w:t>
      </w:r>
      <w:r w:rsidRPr="005E18FA">
        <w:rPr>
          <w:color w:val="000000" w:themeColor="text1"/>
          <w:lang w:eastAsia="zh-CN"/>
        </w:rPr>
        <w:t>[15-17]</w:t>
      </w:r>
      <w:r w:rsidRPr="005E18FA">
        <w:rPr>
          <w:color w:val="000000" w:themeColor="text1"/>
          <w:lang w:eastAsia="zh-CN"/>
        </w:rPr>
        <w:t>。这些技术测量的是裂缝所产生的某种物理效应，而非裂缝本身的空间坐标。从物理效应反推实体几何，这一过程不可避免地需要引入反演模型与先验假设，多解性的问题因而无法在间接测量范式内得到根本性消除。</w:t>
      </w:r>
    </w:p>
    <w:p w14:paraId="5F569856"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在上述间接监测技术的谱系中，压后取心处于一个独特的、不可替代的位置</w:t>
      </w:r>
      <w:r w:rsidRPr="005E18FA">
        <w:rPr>
          <w:color w:val="000000" w:themeColor="text1"/>
          <w:lang w:eastAsia="zh-CN"/>
        </w:rPr>
        <w:t>——</w:t>
      </w:r>
      <w:r w:rsidRPr="005E18FA">
        <w:rPr>
          <w:color w:val="000000" w:themeColor="text1"/>
          <w:lang w:eastAsia="zh-CN"/>
        </w:rPr>
        <w:t>它是裂缝诊断手段中唯一能够提供岩心实物本身的验证方式，不依赖任何信号反演或模型假设。然而，常规压裂液在取出的岩心上并不留下任何肉眼或常规仪器可辨识的宏观标记，这使得取心验证所固有的方法论优势无从发挥。间接监测与实物验证之间因而形成了一个结构性的</w:t>
      </w:r>
      <w:r w:rsidRPr="005E18FA">
        <w:rPr>
          <w:color w:val="000000" w:themeColor="text1"/>
          <w:lang w:eastAsia="zh-CN"/>
        </w:rPr>
        <w:t>"</w:t>
      </w:r>
      <w:r w:rsidRPr="005E18FA">
        <w:rPr>
          <w:color w:val="000000" w:themeColor="text1"/>
          <w:lang w:eastAsia="zh-CN"/>
        </w:rPr>
        <w:t>实物证据断层</w:t>
      </w:r>
      <w:r w:rsidRPr="005E18FA">
        <w:rPr>
          <w:color w:val="000000" w:themeColor="text1"/>
          <w:lang w:eastAsia="zh-CN"/>
        </w:rPr>
        <w:t>"</w:t>
      </w:r>
      <w:r w:rsidRPr="005E18FA">
        <w:rPr>
          <w:color w:val="000000" w:themeColor="text1"/>
          <w:lang w:eastAsia="zh-CN"/>
        </w:rPr>
        <w:t>。若能够在压裂液中引入某种标记材料，使其随裂缝的开启而附着于壁面，压后取心便可在紫外光或其它简易检测手段下直接呈现压裂液的实际波及范围</w:t>
      </w:r>
      <w:r w:rsidRPr="005E18FA">
        <w:rPr>
          <w:color w:val="000000" w:themeColor="text1"/>
          <w:lang w:eastAsia="zh-CN"/>
        </w:rPr>
        <w:t>——</w:t>
      </w:r>
      <w:r w:rsidRPr="005E18FA">
        <w:rPr>
          <w:color w:val="000000" w:themeColor="text1"/>
          <w:lang w:eastAsia="zh-CN"/>
        </w:rPr>
        <w:t>取心将从</w:t>
      </w:r>
      <w:r w:rsidRPr="005E18FA">
        <w:rPr>
          <w:color w:val="000000" w:themeColor="text1"/>
          <w:lang w:eastAsia="zh-CN"/>
        </w:rPr>
        <w:t>"</w:t>
      </w:r>
      <w:r w:rsidRPr="005E18FA">
        <w:rPr>
          <w:color w:val="000000" w:themeColor="text1"/>
          <w:lang w:eastAsia="zh-CN"/>
        </w:rPr>
        <w:t>能取不能看</w:t>
      </w:r>
      <w:r w:rsidRPr="005E18FA">
        <w:rPr>
          <w:color w:val="000000" w:themeColor="text1"/>
          <w:lang w:eastAsia="zh-CN"/>
        </w:rPr>
        <w:t>"</w:t>
      </w:r>
      <w:r w:rsidRPr="005E18FA">
        <w:rPr>
          <w:color w:val="000000" w:themeColor="text1"/>
          <w:lang w:eastAsia="zh-CN"/>
        </w:rPr>
        <w:t>升级为</w:t>
      </w:r>
      <w:r w:rsidRPr="005E18FA">
        <w:rPr>
          <w:color w:val="000000" w:themeColor="text1"/>
          <w:lang w:eastAsia="zh-CN"/>
        </w:rPr>
        <w:t>"</w:t>
      </w:r>
      <w:r w:rsidRPr="005E18FA">
        <w:rPr>
          <w:color w:val="000000" w:themeColor="text1"/>
          <w:lang w:eastAsia="zh-CN"/>
        </w:rPr>
        <w:t>能取也能看</w:t>
      </w:r>
      <w:r w:rsidRPr="005E18FA">
        <w:rPr>
          <w:color w:val="000000" w:themeColor="text1"/>
          <w:lang w:eastAsia="zh-CN"/>
        </w:rPr>
        <w:t>"</w:t>
      </w:r>
      <w:r w:rsidRPr="005E18FA">
        <w:rPr>
          <w:color w:val="000000" w:themeColor="text1"/>
          <w:lang w:eastAsia="zh-CN"/>
        </w:rPr>
        <w:t>。这正是本研究的工程逻辑起点。</w:t>
      </w:r>
    </w:p>
    <w:p w14:paraId="181F0AB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从中国能源发展的战略维度审视，上述技术需求的现实紧迫性尤为突出。中国页岩气产量在</w:t>
      </w:r>
      <w:r w:rsidRPr="005E18FA">
        <w:rPr>
          <w:color w:val="000000" w:themeColor="text1"/>
          <w:lang w:eastAsia="zh-CN"/>
        </w:rPr>
        <w:t>2023</w:t>
      </w:r>
      <w:r w:rsidRPr="005E18FA">
        <w:rPr>
          <w:color w:val="000000" w:themeColor="text1"/>
          <w:lang w:eastAsia="zh-CN"/>
        </w:rPr>
        <w:t>年已突破</w:t>
      </w:r>
      <w:r w:rsidRPr="005E18FA">
        <w:rPr>
          <w:color w:val="000000" w:themeColor="text1"/>
          <w:lang w:eastAsia="zh-CN"/>
        </w:rPr>
        <w:t>240</w:t>
      </w:r>
      <w:r w:rsidRPr="005E18FA">
        <w:rPr>
          <w:color w:val="000000" w:themeColor="text1"/>
          <w:lang w:eastAsia="zh-CN"/>
        </w:rPr>
        <w:t>亿立方米</w:t>
      </w:r>
      <w:r w:rsidRPr="005E18FA">
        <w:rPr>
          <w:color w:val="000000" w:themeColor="text1"/>
          <w:lang w:eastAsia="zh-CN"/>
        </w:rPr>
        <w:t>[56-57]</w:t>
      </w:r>
      <w:r w:rsidRPr="005E18FA">
        <w:rPr>
          <w:color w:val="000000" w:themeColor="text1"/>
          <w:lang w:eastAsia="zh-CN"/>
        </w:rPr>
        <w:t>，四川盆地的长宁</w:t>
      </w:r>
      <w:r w:rsidRPr="005E18FA">
        <w:rPr>
          <w:color w:val="000000" w:themeColor="text1"/>
          <w:lang w:eastAsia="zh-CN"/>
        </w:rPr>
        <w:t>-</w:t>
      </w:r>
      <w:r w:rsidRPr="005E18FA">
        <w:rPr>
          <w:color w:val="000000" w:themeColor="text1"/>
          <w:lang w:eastAsia="zh-CN"/>
        </w:rPr>
        <w:t>威远和涪陵等国家级页岩气示范区贡献了超过</w:t>
      </w:r>
      <w:r w:rsidRPr="005E18FA">
        <w:rPr>
          <w:color w:val="000000" w:themeColor="text1"/>
          <w:lang w:eastAsia="zh-CN"/>
        </w:rPr>
        <w:t>90%</w:t>
      </w:r>
      <w:r w:rsidRPr="005E18FA">
        <w:rPr>
          <w:color w:val="000000" w:themeColor="text1"/>
          <w:lang w:eastAsia="zh-CN"/>
        </w:rPr>
        <w:t>的产量。然而，中国页岩气储层普遍具有埋深大（普遍超过</w:t>
      </w:r>
      <w:r w:rsidRPr="005E18FA">
        <w:rPr>
          <w:color w:val="000000" w:themeColor="text1"/>
          <w:lang w:eastAsia="zh-CN"/>
        </w:rPr>
        <w:t>3500 m</w:t>
      </w:r>
      <w:r w:rsidRPr="005E18FA">
        <w:rPr>
          <w:color w:val="000000" w:themeColor="text1"/>
          <w:lang w:eastAsia="zh-CN"/>
        </w:rPr>
        <w:t>）、地应力状态复杂、天然裂缝发育等特征，水力压裂所形成的裂缝延伸行为较之北美盆地更为复杂且难于预测。以四川盆地川南地区为例，微地震监测数据表明，多段压裂中约有</w:t>
      </w:r>
      <w:r w:rsidRPr="005E18FA">
        <w:rPr>
          <w:color w:val="000000" w:themeColor="text1"/>
          <w:lang w:eastAsia="zh-CN"/>
        </w:rPr>
        <w:t>20%~30%</w:t>
      </w:r>
      <w:r w:rsidRPr="005E18FA">
        <w:rPr>
          <w:color w:val="000000" w:themeColor="text1"/>
          <w:lang w:eastAsia="zh-CN"/>
        </w:rPr>
        <w:t>的射孔簇对产量贡献甚微甚至为零，提示存在显著的簇间非均匀进液和改造盲区。以一口典型页岩气水平井的钻井与压裂综合成本（约</w:t>
      </w:r>
      <w:r w:rsidRPr="005E18FA">
        <w:rPr>
          <w:color w:val="000000" w:themeColor="text1"/>
          <w:lang w:eastAsia="zh-CN"/>
        </w:rPr>
        <w:t>5000</w:t>
      </w:r>
      <w:r w:rsidRPr="005E18FA">
        <w:rPr>
          <w:color w:val="000000" w:themeColor="text1"/>
          <w:lang w:eastAsia="zh-CN"/>
        </w:rPr>
        <w:t>万</w:t>
      </w:r>
      <w:r w:rsidRPr="005E18FA">
        <w:rPr>
          <w:color w:val="000000" w:themeColor="text1"/>
          <w:lang w:eastAsia="zh-CN"/>
        </w:rPr>
        <w:t>~8000</w:t>
      </w:r>
      <w:r w:rsidRPr="005E18FA">
        <w:rPr>
          <w:color w:val="000000" w:themeColor="text1"/>
          <w:lang w:eastAsia="zh-CN"/>
        </w:rPr>
        <w:t>万元人民币）为估算基准，若裂缝诊断技术的进步能够使单井最终可采储量（</w:t>
      </w:r>
      <w:r w:rsidRPr="005E18FA">
        <w:rPr>
          <w:color w:val="000000" w:themeColor="text1"/>
          <w:lang w:eastAsia="zh-CN"/>
        </w:rPr>
        <w:t>EUR</w:t>
      </w:r>
      <w:r w:rsidRPr="005E18FA">
        <w:rPr>
          <w:color w:val="000000" w:themeColor="text1"/>
          <w:lang w:eastAsia="zh-CN"/>
        </w:rPr>
        <w:t>）提高</w:t>
      </w:r>
      <w:r w:rsidRPr="005E18FA">
        <w:rPr>
          <w:color w:val="000000" w:themeColor="text1"/>
          <w:lang w:eastAsia="zh-CN"/>
        </w:rPr>
        <w:t>5%~10%</w:t>
      </w:r>
      <w:r w:rsidRPr="005E18FA">
        <w:rPr>
          <w:color w:val="000000" w:themeColor="text1"/>
          <w:lang w:eastAsia="zh-CN"/>
        </w:rPr>
        <w:t>，由此产生的经济增量将远超任何单一监测诊断技术的投入成本。这一工程经济逻辑构成本研究最直接的现实意义。</w:t>
      </w:r>
    </w:p>
    <w:p w14:paraId="79EBB2EC" w14:textId="77777777" w:rsidR="00127D9C" w:rsidRPr="005E18FA" w:rsidRDefault="00000000" w:rsidP="005E18FA">
      <w:pPr>
        <w:spacing w:before="120" w:after="60"/>
        <w:outlineLvl w:val="1"/>
        <w:rPr>
          <w:color w:val="000000" w:themeColor="text1"/>
          <w:lang w:eastAsia="zh-CN"/>
        </w:rPr>
      </w:pPr>
      <w:r w:rsidRPr="005E18FA">
        <w:rPr>
          <w:rFonts w:eastAsia="黑体"/>
          <w:b/>
          <w:color w:val="000000" w:themeColor="text1"/>
          <w:sz w:val="28"/>
          <w:lang w:eastAsia="zh-CN"/>
        </w:rPr>
        <w:t xml:space="preserve">1.2  </w:t>
      </w:r>
      <w:r w:rsidRPr="005E18FA">
        <w:rPr>
          <w:rFonts w:eastAsia="黑体"/>
          <w:b/>
          <w:color w:val="000000" w:themeColor="text1"/>
          <w:sz w:val="28"/>
          <w:lang w:eastAsia="zh-CN"/>
        </w:rPr>
        <w:t>国内外研究现状</w:t>
      </w:r>
    </w:p>
    <w:p w14:paraId="623C05C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围绕上述研究背景，本章从四个维度对国内外相关文献进行系统梳理。第一，水力压裂裂缝监测技术</w:t>
      </w:r>
      <w:r w:rsidRPr="005E18FA">
        <w:rPr>
          <w:color w:val="000000" w:themeColor="text1"/>
          <w:lang w:eastAsia="zh-CN"/>
        </w:rPr>
        <w:t>——</w:t>
      </w:r>
      <w:r w:rsidRPr="005E18FA">
        <w:rPr>
          <w:color w:val="000000" w:themeColor="text1"/>
          <w:lang w:eastAsia="zh-CN"/>
        </w:rPr>
        <w:t>构建本研究面对的技术谱系与方法论背景。第二，荧光示踪裂缝可视化技术</w:t>
      </w:r>
      <w:r w:rsidRPr="005E18FA">
        <w:rPr>
          <w:color w:val="000000" w:themeColor="text1"/>
          <w:lang w:eastAsia="zh-CN"/>
        </w:rPr>
        <w:t>——</w:t>
      </w:r>
      <w:r w:rsidRPr="005E18FA">
        <w:rPr>
          <w:color w:val="000000" w:themeColor="text1"/>
          <w:lang w:eastAsia="zh-CN"/>
        </w:rPr>
        <w:t>厘清本研究在现有技术路线中所处的定位。第三，稀土铝酸盐荧光材料及其表面改性</w:t>
      </w:r>
      <w:r w:rsidRPr="005E18FA">
        <w:rPr>
          <w:color w:val="000000" w:themeColor="text1"/>
          <w:lang w:eastAsia="zh-CN"/>
        </w:rPr>
        <w:t>——</w:t>
      </w:r>
      <w:r w:rsidRPr="005E18FA">
        <w:rPr>
          <w:color w:val="000000" w:themeColor="text1"/>
          <w:lang w:eastAsia="zh-CN"/>
        </w:rPr>
        <w:t>为本研究的核心材料选择提供科学依据。第四，胍</w:t>
      </w:r>
      <w:r w:rsidRPr="005E18FA">
        <w:rPr>
          <w:color w:val="000000" w:themeColor="text1"/>
          <w:lang w:eastAsia="zh-CN"/>
        </w:rPr>
        <w:lastRenderedPageBreak/>
        <w:t>胶压裂液体系</w:t>
      </w:r>
      <w:r w:rsidRPr="005E18FA">
        <w:rPr>
          <w:color w:val="000000" w:themeColor="text1"/>
          <w:lang w:eastAsia="zh-CN"/>
        </w:rPr>
        <w:t>——</w:t>
      </w:r>
      <w:r w:rsidRPr="005E18FA">
        <w:rPr>
          <w:color w:val="000000" w:themeColor="text1"/>
          <w:lang w:eastAsia="zh-CN"/>
        </w:rPr>
        <w:t>明确示踪材料与载体流体之间的化学相容性约束。上述四个维度在逻辑上由宏观至微观、由诊断技术至功能材料、由科学机理至工程约束，逐层收窄并最终聚焦于本研究拟解决的技术缺口。</w:t>
      </w:r>
    </w:p>
    <w:p w14:paraId="33B5F7C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1.2.1  </w:t>
      </w:r>
      <w:r w:rsidRPr="005E18FA">
        <w:rPr>
          <w:color w:val="000000" w:themeColor="text1"/>
          <w:lang w:eastAsia="zh-CN"/>
        </w:rPr>
        <w:t>水力压裂裂缝监测技术</w:t>
      </w:r>
    </w:p>
    <w:p w14:paraId="66EEB93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分布式光纤传感（</w:t>
      </w:r>
      <w:r w:rsidRPr="005E18FA">
        <w:rPr>
          <w:color w:val="000000" w:themeColor="text1"/>
          <w:lang w:eastAsia="zh-CN"/>
        </w:rPr>
        <w:t>DAS/DTS</w:t>
      </w:r>
      <w:r w:rsidRPr="005E18FA">
        <w:rPr>
          <w:color w:val="000000" w:themeColor="text1"/>
          <w:lang w:eastAsia="zh-CN"/>
        </w:rPr>
        <w:t>）代表了近十年间发展最为迅速的裂缝监测技术方向。</w:t>
      </w:r>
      <w:r w:rsidRPr="005E18FA">
        <w:rPr>
          <w:color w:val="000000" w:themeColor="text1"/>
          <w:lang w:eastAsia="zh-CN"/>
        </w:rPr>
        <w:t>Molenaar</w:t>
      </w:r>
      <w:r w:rsidRPr="005E18FA">
        <w:rPr>
          <w:color w:val="000000" w:themeColor="text1"/>
          <w:lang w:eastAsia="zh-CN"/>
        </w:rPr>
        <w:t>等（</w:t>
      </w:r>
      <w:r w:rsidRPr="005E18FA">
        <w:rPr>
          <w:color w:val="000000" w:themeColor="text1"/>
          <w:lang w:eastAsia="zh-CN"/>
        </w:rPr>
        <w:t>2012</w:t>
      </w:r>
      <w:r w:rsidRPr="005E18FA">
        <w:rPr>
          <w:color w:val="000000" w:themeColor="text1"/>
          <w:lang w:eastAsia="zh-CN"/>
        </w:rPr>
        <w:t>）首次将</w:t>
      </w:r>
      <w:r w:rsidRPr="005E18FA">
        <w:rPr>
          <w:color w:val="000000" w:themeColor="text1"/>
          <w:lang w:eastAsia="zh-CN"/>
        </w:rPr>
        <w:t>DAS</w:t>
      </w:r>
      <w:r w:rsidRPr="005E18FA">
        <w:rPr>
          <w:color w:val="000000" w:themeColor="text1"/>
          <w:lang w:eastAsia="zh-CN"/>
        </w:rPr>
        <w:t>应用于井下压裂监测，验证了光纤对射孔、封隔器坐封及流体注入等各类井下事件的实时追踪能力</w:t>
      </w:r>
      <w:r w:rsidRPr="005E18FA">
        <w:rPr>
          <w:color w:val="000000" w:themeColor="text1"/>
          <w:lang w:eastAsia="zh-CN"/>
        </w:rPr>
        <w:t>[21]</w:t>
      </w:r>
      <w:r w:rsidRPr="005E18FA">
        <w:rPr>
          <w:color w:val="000000" w:themeColor="text1"/>
          <w:lang w:eastAsia="zh-CN"/>
        </w:rPr>
        <w:t>，标志着</w:t>
      </w:r>
      <w:r w:rsidRPr="005E18FA">
        <w:rPr>
          <w:color w:val="000000" w:themeColor="text1"/>
          <w:lang w:eastAsia="zh-CN"/>
        </w:rPr>
        <w:t>DAS</w:t>
      </w:r>
      <w:r w:rsidRPr="005E18FA">
        <w:rPr>
          <w:color w:val="000000" w:themeColor="text1"/>
          <w:lang w:eastAsia="zh-CN"/>
        </w:rPr>
        <w:t>技术从地震勘探领域跨入压裂诊断领域。在温度监测维度，</w:t>
      </w:r>
      <w:r w:rsidRPr="005E18FA">
        <w:rPr>
          <w:color w:val="000000" w:themeColor="text1"/>
          <w:lang w:eastAsia="zh-CN"/>
        </w:rPr>
        <w:t>Sierra</w:t>
      </w:r>
      <w:r w:rsidRPr="005E18FA">
        <w:rPr>
          <w:color w:val="000000" w:themeColor="text1"/>
          <w:lang w:eastAsia="zh-CN"/>
        </w:rPr>
        <w:t>等（</w:t>
      </w:r>
      <w:r w:rsidRPr="005E18FA">
        <w:rPr>
          <w:color w:val="000000" w:themeColor="text1"/>
          <w:lang w:eastAsia="zh-CN"/>
        </w:rPr>
        <w:t>2008</w:t>
      </w:r>
      <w:r w:rsidRPr="005E18FA">
        <w:rPr>
          <w:color w:val="000000" w:themeColor="text1"/>
          <w:lang w:eastAsia="zh-CN"/>
        </w:rPr>
        <w:t>）利用</w:t>
      </w:r>
      <w:r w:rsidRPr="005E18FA">
        <w:rPr>
          <w:color w:val="000000" w:themeColor="text1"/>
          <w:lang w:eastAsia="zh-CN"/>
        </w:rPr>
        <w:t>DTS</w:t>
      </w:r>
      <w:r w:rsidRPr="005E18FA">
        <w:rPr>
          <w:color w:val="000000" w:themeColor="text1"/>
          <w:lang w:eastAsia="zh-CN"/>
        </w:rPr>
        <w:t>的温度暖回效应建立了各射孔簇流体分配的解释方法</w:t>
      </w:r>
      <w:r w:rsidRPr="005E18FA">
        <w:rPr>
          <w:color w:val="000000" w:themeColor="text1"/>
          <w:lang w:eastAsia="zh-CN"/>
        </w:rPr>
        <w:t>[22]</w:t>
      </w:r>
      <w:r w:rsidRPr="005E18FA">
        <w:rPr>
          <w:color w:val="000000" w:themeColor="text1"/>
          <w:lang w:eastAsia="zh-CN"/>
        </w:rPr>
        <w:t>。在应变监测维度，</w:t>
      </w:r>
      <w:r w:rsidRPr="005E18FA">
        <w:rPr>
          <w:color w:val="000000" w:themeColor="text1"/>
          <w:lang w:eastAsia="zh-CN"/>
        </w:rPr>
        <w:t>Ugueto</w:t>
      </w:r>
      <w:r w:rsidRPr="005E18FA">
        <w:rPr>
          <w:color w:val="000000" w:themeColor="text1"/>
          <w:lang w:eastAsia="zh-CN"/>
        </w:rPr>
        <w:t>等（</w:t>
      </w:r>
      <w:r w:rsidRPr="005E18FA">
        <w:rPr>
          <w:color w:val="000000" w:themeColor="text1"/>
          <w:lang w:eastAsia="zh-CN"/>
        </w:rPr>
        <w:t>2016</w:t>
      </w:r>
      <w:r w:rsidRPr="005E18FA">
        <w:rPr>
          <w:color w:val="000000" w:themeColor="text1"/>
          <w:lang w:eastAsia="zh-CN"/>
        </w:rPr>
        <w:t>）将</w:t>
      </w:r>
      <w:r w:rsidRPr="005E18FA">
        <w:rPr>
          <w:color w:val="000000" w:themeColor="text1"/>
          <w:lang w:eastAsia="zh-CN"/>
        </w:rPr>
        <w:t>DAS</w:t>
      </w:r>
      <w:r w:rsidRPr="005E18FA">
        <w:rPr>
          <w:color w:val="000000" w:themeColor="text1"/>
          <w:lang w:eastAsia="zh-CN"/>
        </w:rPr>
        <w:t>与</w:t>
      </w:r>
      <w:r w:rsidRPr="005E18FA">
        <w:rPr>
          <w:color w:val="000000" w:themeColor="text1"/>
          <w:lang w:eastAsia="zh-CN"/>
        </w:rPr>
        <w:t>DTS</w:t>
      </w:r>
      <w:r w:rsidRPr="005E18FA">
        <w:rPr>
          <w:color w:val="000000" w:themeColor="text1"/>
          <w:lang w:eastAsia="zh-CN"/>
        </w:rPr>
        <w:t>联合应用，首次以定量数据揭示了多簇射孔中普遍存在的簇间非均匀进液现象</w:t>
      </w:r>
      <w:r w:rsidRPr="005E18FA">
        <w:rPr>
          <w:color w:val="000000" w:themeColor="text1"/>
          <w:lang w:eastAsia="zh-CN"/>
        </w:rPr>
        <w:t>[23]</w:t>
      </w:r>
      <w:r w:rsidRPr="005E18FA">
        <w:rPr>
          <w:color w:val="000000" w:themeColor="text1"/>
          <w:lang w:eastAsia="zh-CN"/>
        </w:rPr>
        <w:t>。</w:t>
      </w:r>
      <w:r w:rsidRPr="005E18FA">
        <w:rPr>
          <w:color w:val="000000" w:themeColor="text1"/>
          <w:lang w:eastAsia="zh-CN"/>
        </w:rPr>
        <w:t>Jin</w:t>
      </w:r>
      <w:r w:rsidRPr="005E18FA">
        <w:rPr>
          <w:color w:val="000000" w:themeColor="text1"/>
          <w:lang w:eastAsia="zh-CN"/>
        </w:rPr>
        <w:t>和</w:t>
      </w:r>
      <w:r w:rsidRPr="005E18FA">
        <w:rPr>
          <w:color w:val="000000" w:themeColor="text1"/>
          <w:lang w:eastAsia="zh-CN"/>
        </w:rPr>
        <w:t>Roy</w:t>
      </w:r>
      <w:r w:rsidRPr="005E18FA">
        <w:rPr>
          <w:color w:val="000000" w:themeColor="text1"/>
          <w:lang w:eastAsia="zh-CN"/>
        </w:rPr>
        <w:t>（</w:t>
      </w:r>
      <w:r w:rsidRPr="005E18FA">
        <w:rPr>
          <w:color w:val="000000" w:themeColor="text1"/>
          <w:lang w:eastAsia="zh-CN"/>
        </w:rPr>
        <w:t>2017</w:t>
      </w:r>
      <w:r w:rsidRPr="005E18FA">
        <w:rPr>
          <w:color w:val="000000" w:themeColor="text1"/>
          <w:lang w:eastAsia="zh-CN"/>
        </w:rPr>
        <w:t>）的工作在裂缝几何定量表征方面具有标志性意义：他们建立了低频</w:t>
      </w:r>
      <w:r w:rsidRPr="005E18FA">
        <w:rPr>
          <w:color w:val="000000" w:themeColor="text1"/>
          <w:lang w:eastAsia="zh-CN"/>
        </w:rPr>
        <w:t>DAS</w:t>
      </w:r>
      <w:r w:rsidRPr="005E18FA">
        <w:rPr>
          <w:color w:val="000000" w:themeColor="text1"/>
          <w:lang w:eastAsia="zh-CN"/>
        </w:rPr>
        <w:t>信号（</w:t>
      </w:r>
      <w:r w:rsidRPr="005E18FA">
        <w:rPr>
          <w:color w:val="000000" w:themeColor="text1"/>
          <w:lang w:eastAsia="zh-CN"/>
        </w:rPr>
        <w:t>&lt;0.05 Hz</w:t>
      </w:r>
      <w:r w:rsidRPr="005E18FA">
        <w:rPr>
          <w:color w:val="000000" w:themeColor="text1"/>
          <w:lang w:eastAsia="zh-CN"/>
        </w:rPr>
        <w:t>）的应变梯度与裂缝几何参数之间的定量关系</w:t>
      </w:r>
      <w:r w:rsidRPr="005E18FA">
        <w:rPr>
          <w:color w:val="000000" w:themeColor="text1"/>
          <w:lang w:eastAsia="zh-CN"/>
        </w:rPr>
        <w:t>[12]</w:t>
      </w:r>
      <w:r w:rsidRPr="005E18FA">
        <w:rPr>
          <w:color w:val="000000" w:themeColor="text1"/>
          <w:lang w:eastAsia="zh-CN"/>
        </w:rPr>
        <w:t>，使光纤监测从定性感知向定量测量迈出了关键一步。</w:t>
      </w:r>
      <w:r w:rsidRPr="005E18FA">
        <w:rPr>
          <w:color w:val="000000" w:themeColor="text1"/>
          <w:lang w:eastAsia="zh-CN"/>
        </w:rPr>
        <w:t>Karrenbach</w:t>
      </w:r>
      <w:r w:rsidRPr="005E18FA">
        <w:rPr>
          <w:color w:val="000000" w:themeColor="text1"/>
          <w:lang w:eastAsia="zh-CN"/>
        </w:rPr>
        <w:t>等（</w:t>
      </w:r>
      <w:r w:rsidRPr="005E18FA">
        <w:rPr>
          <w:color w:val="000000" w:themeColor="text1"/>
          <w:lang w:eastAsia="zh-CN"/>
        </w:rPr>
        <w:t>2017, 2019</w:t>
      </w:r>
      <w:r w:rsidRPr="005E18FA">
        <w:rPr>
          <w:color w:val="000000" w:themeColor="text1"/>
          <w:lang w:eastAsia="zh-CN"/>
        </w:rPr>
        <w:t>）则进一步展示了在同一光纤安装中同步采集微地震、应变和温度三种物理信号的可行性</w:t>
      </w:r>
      <w:r w:rsidRPr="005E18FA">
        <w:rPr>
          <w:color w:val="000000" w:themeColor="text1"/>
          <w:lang w:eastAsia="zh-CN"/>
        </w:rPr>
        <w:t>[14,24]</w:t>
      </w:r>
      <w:r w:rsidRPr="005E18FA">
        <w:rPr>
          <w:color w:val="000000" w:themeColor="text1"/>
          <w:lang w:eastAsia="zh-CN"/>
        </w:rPr>
        <w:t>。然而，</w:t>
      </w:r>
      <w:r w:rsidRPr="005E18FA">
        <w:rPr>
          <w:color w:val="000000" w:themeColor="text1"/>
          <w:lang w:eastAsia="zh-CN"/>
        </w:rPr>
        <w:t>DAS/DTS</w:t>
      </w:r>
      <w:r w:rsidRPr="005E18FA">
        <w:rPr>
          <w:color w:val="000000" w:themeColor="text1"/>
          <w:lang w:eastAsia="zh-CN"/>
        </w:rPr>
        <w:t>的感知范围在物理上受限于光纤的近场区域，对于远离井筒的远场裂缝几何形态缺乏直接的约束能力。</w:t>
      </w:r>
    </w:p>
    <w:p w14:paraId="6F44A13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微地震监测是裂缝诊断领域内应用历史最长、现场案例积累最为丰富的方法。</w:t>
      </w:r>
      <w:r w:rsidRPr="005E18FA">
        <w:rPr>
          <w:color w:val="000000" w:themeColor="text1"/>
          <w:lang w:eastAsia="zh-CN"/>
        </w:rPr>
        <w:t>Maxwell</w:t>
      </w:r>
      <w:r w:rsidRPr="005E18FA">
        <w:rPr>
          <w:color w:val="000000" w:themeColor="text1"/>
          <w:lang w:eastAsia="zh-CN"/>
        </w:rPr>
        <w:t>等（</w:t>
      </w:r>
      <w:r w:rsidRPr="005E18FA">
        <w:rPr>
          <w:color w:val="000000" w:themeColor="text1"/>
          <w:lang w:eastAsia="zh-CN"/>
        </w:rPr>
        <w:t>2002</w:t>
      </w:r>
      <w:r w:rsidRPr="005E18FA">
        <w:rPr>
          <w:color w:val="000000" w:themeColor="text1"/>
          <w:lang w:eastAsia="zh-CN"/>
        </w:rPr>
        <w:t>）在</w:t>
      </w:r>
      <w:r w:rsidRPr="005E18FA">
        <w:rPr>
          <w:color w:val="000000" w:themeColor="text1"/>
          <w:lang w:eastAsia="zh-CN"/>
        </w:rPr>
        <w:t>Barnett</w:t>
      </w:r>
      <w:r w:rsidRPr="005E18FA">
        <w:rPr>
          <w:color w:val="000000" w:themeColor="text1"/>
          <w:lang w:eastAsia="zh-CN"/>
        </w:rPr>
        <w:t>页岩中首次利用微地震成像揭示了水力裂缝的复杂网络形态</w:t>
      </w:r>
      <w:r w:rsidRPr="005E18FA">
        <w:rPr>
          <w:color w:val="000000" w:themeColor="text1"/>
          <w:lang w:eastAsia="zh-CN"/>
        </w:rPr>
        <w:t>[26]</w:t>
      </w:r>
      <w:r w:rsidRPr="005E18FA">
        <w:rPr>
          <w:color w:val="000000" w:themeColor="text1"/>
          <w:lang w:eastAsia="zh-CN"/>
        </w:rPr>
        <w:t>，这一发现从根本上改变了业界对于压裂形成对称双翼裂缝的传统认知。</w:t>
      </w:r>
      <w:r w:rsidRPr="005E18FA">
        <w:rPr>
          <w:color w:val="000000" w:themeColor="text1"/>
          <w:lang w:eastAsia="zh-CN"/>
        </w:rPr>
        <w:t>Fisher</w:t>
      </w:r>
      <w:r w:rsidRPr="005E18FA">
        <w:rPr>
          <w:color w:val="000000" w:themeColor="text1"/>
          <w:lang w:eastAsia="zh-CN"/>
        </w:rPr>
        <w:t>等（</w:t>
      </w:r>
      <w:r w:rsidRPr="005E18FA">
        <w:rPr>
          <w:color w:val="000000" w:themeColor="text1"/>
          <w:lang w:eastAsia="zh-CN"/>
        </w:rPr>
        <w:t>2004</w:t>
      </w:r>
      <w:r w:rsidRPr="005E18FA">
        <w:rPr>
          <w:color w:val="000000" w:themeColor="text1"/>
          <w:lang w:eastAsia="zh-CN"/>
        </w:rPr>
        <w:t>）进而将微地震裂缝测绘与水平井完井优化设计相结合</w:t>
      </w:r>
      <w:r w:rsidRPr="005E18FA">
        <w:rPr>
          <w:color w:val="000000" w:themeColor="text1"/>
          <w:lang w:eastAsia="zh-CN"/>
        </w:rPr>
        <w:t>[3]</w:t>
      </w:r>
      <w:r w:rsidRPr="005E18FA">
        <w:rPr>
          <w:color w:val="000000" w:themeColor="text1"/>
          <w:lang w:eastAsia="zh-CN"/>
        </w:rPr>
        <w:t>。</w:t>
      </w:r>
      <w:r w:rsidRPr="005E18FA">
        <w:rPr>
          <w:color w:val="000000" w:themeColor="text1"/>
          <w:lang w:eastAsia="zh-CN"/>
        </w:rPr>
        <w:t>Mayerhofer</w:t>
      </w:r>
      <w:r w:rsidRPr="005E18FA">
        <w:rPr>
          <w:color w:val="000000" w:themeColor="text1"/>
          <w:lang w:eastAsia="zh-CN"/>
        </w:rPr>
        <w:t>等（</w:t>
      </w:r>
      <w:r w:rsidRPr="005E18FA">
        <w:rPr>
          <w:color w:val="000000" w:themeColor="text1"/>
          <w:lang w:eastAsia="zh-CN"/>
        </w:rPr>
        <w:t>2010</w:t>
      </w:r>
      <w:r w:rsidRPr="005E18FA">
        <w:rPr>
          <w:color w:val="000000" w:themeColor="text1"/>
          <w:lang w:eastAsia="zh-CN"/>
        </w:rPr>
        <w:t>）在此基础上提出了</w:t>
      </w:r>
      <w:r w:rsidRPr="005E18FA">
        <w:rPr>
          <w:color w:val="000000" w:themeColor="text1"/>
          <w:lang w:eastAsia="zh-CN"/>
        </w:rPr>
        <w:t>SRV</w:t>
      </w:r>
      <w:r w:rsidRPr="005E18FA">
        <w:rPr>
          <w:color w:val="000000" w:themeColor="text1"/>
          <w:lang w:eastAsia="zh-CN"/>
        </w:rPr>
        <w:t>的概念，以微地震事件云的三维外包络体积表征裂缝网络的宏观范围</w:t>
      </w:r>
      <w:r w:rsidRPr="005E18FA">
        <w:rPr>
          <w:color w:val="000000" w:themeColor="text1"/>
          <w:lang w:eastAsia="zh-CN"/>
        </w:rPr>
        <w:t>[2]</w:t>
      </w:r>
      <w:r w:rsidRPr="005E18FA">
        <w:rPr>
          <w:color w:val="000000" w:themeColor="text1"/>
          <w:lang w:eastAsia="zh-CN"/>
        </w:rPr>
        <w:t>，该概念在此后十余年中成为非常规储层压裂效果评价的通用语言。然而，</w:t>
      </w:r>
      <w:r w:rsidRPr="005E18FA">
        <w:rPr>
          <w:color w:val="000000" w:themeColor="text1"/>
          <w:lang w:eastAsia="zh-CN"/>
        </w:rPr>
        <w:t>SRV</w:t>
      </w:r>
      <w:r w:rsidRPr="005E18FA">
        <w:rPr>
          <w:color w:val="000000" w:themeColor="text1"/>
          <w:lang w:eastAsia="zh-CN"/>
        </w:rPr>
        <w:t>的内在局限性也在此后的工程实践中逐步暴露：</w:t>
      </w:r>
      <w:r w:rsidRPr="005E18FA">
        <w:rPr>
          <w:color w:val="000000" w:themeColor="text1"/>
          <w:lang w:eastAsia="zh-CN"/>
        </w:rPr>
        <w:t>Cipolla</w:t>
      </w:r>
      <w:r w:rsidRPr="005E18FA">
        <w:rPr>
          <w:color w:val="000000" w:themeColor="text1"/>
          <w:lang w:eastAsia="zh-CN"/>
        </w:rPr>
        <w:t>和</w:t>
      </w:r>
      <w:r w:rsidRPr="005E18FA">
        <w:rPr>
          <w:color w:val="000000" w:themeColor="text1"/>
          <w:lang w:eastAsia="zh-CN"/>
        </w:rPr>
        <w:t>Wallace</w:t>
      </w:r>
      <w:r w:rsidRPr="005E18FA">
        <w:rPr>
          <w:color w:val="000000" w:themeColor="text1"/>
          <w:lang w:eastAsia="zh-CN"/>
        </w:rPr>
        <w:t>（</w:t>
      </w:r>
      <w:r w:rsidRPr="005E18FA">
        <w:rPr>
          <w:color w:val="000000" w:themeColor="text1"/>
          <w:lang w:eastAsia="zh-CN"/>
        </w:rPr>
        <w:t>2014</w:t>
      </w:r>
      <w:r w:rsidRPr="005E18FA">
        <w:rPr>
          <w:color w:val="000000" w:themeColor="text1"/>
          <w:lang w:eastAsia="zh-CN"/>
        </w:rPr>
        <w:t>）明确指出，</w:t>
      </w:r>
      <w:r w:rsidRPr="005E18FA">
        <w:rPr>
          <w:color w:val="000000" w:themeColor="text1"/>
          <w:lang w:eastAsia="zh-CN"/>
        </w:rPr>
        <w:t>SRV</w:t>
      </w:r>
      <w:r w:rsidRPr="005E18FA">
        <w:rPr>
          <w:color w:val="000000" w:themeColor="text1"/>
          <w:lang w:eastAsia="zh-CN"/>
        </w:rPr>
        <w:t>对裂缝面积和导流能力这两个决定单井产能的核心参数缺乏有效约束</w:t>
      </w:r>
      <w:r w:rsidRPr="005E18FA">
        <w:rPr>
          <w:color w:val="000000" w:themeColor="text1"/>
          <w:lang w:eastAsia="zh-CN"/>
        </w:rPr>
        <w:t>[4]</w:t>
      </w:r>
      <w:r w:rsidRPr="005E18FA">
        <w:rPr>
          <w:color w:val="000000" w:themeColor="text1"/>
          <w:lang w:eastAsia="zh-CN"/>
        </w:rPr>
        <w:t>。</w:t>
      </w:r>
      <w:r w:rsidRPr="005E18FA">
        <w:rPr>
          <w:color w:val="000000" w:themeColor="text1"/>
          <w:lang w:eastAsia="zh-CN"/>
        </w:rPr>
        <w:t>Cipolla</w:t>
      </w:r>
      <w:r w:rsidRPr="005E18FA">
        <w:rPr>
          <w:color w:val="000000" w:themeColor="text1"/>
          <w:lang w:eastAsia="zh-CN"/>
        </w:rPr>
        <w:t>等（</w:t>
      </w:r>
      <w:r w:rsidRPr="005E18FA">
        <w:rPr>
          <w:color w:val="000000" w:themeColor="text1"/>
          <w:lang w:eastAsia="zh-CN"/>
        </w:rPr>
        <w:t>2011</w:t>
      </w:r>
      <w:r w:rsidRPr="005E18FA">
        <w:rPr>
          <w:color w:val="000000" w:themeColor="text1"/>
          <w:lang w:eastAsia="zh-CN"/>
        </w:rPr>
        <w:t>）先后发表了微地震解释的实用指南</w:t>
      </w:r>
      <w:r w:rsidRPr="005E18FA">
        <w:rPr>
          <w:color w:val="000000" w:themeColor="text1"/>
          <w:lang w:eastAsia="zh-CN"/>
        </w:rPr>
        <w:t>[9]</w:t>
      </w:r>
      <w:r w:rsidRPr="005E18FA">
        <w:rPr>
          <w:color w:val="000000" w:themeColor="text1"/>
          <w:lang w:eastAsia="zh-CN"/>
        </w:rPr>
        <w:t>并完成了微地震测绘与复杂裂缝扩展模型的整合工作</w:t>
      </w:r>
      <w:r w:rsidRPr="005E18FA">
        <w:rPr>
          <w:color w:val="000000" w:themeColor="text1"/>
          <w:lang w:eastAsia="zh-CN"/>
        </w:rPr>
        <w:t>[27]</w:t>
      </w:r>
      <w:r w:rsidRPr="005E18FA">
        <w:rPr>
          <w:color w:val="000000" w:themeColor="text1"/>
          <w:lang w:eastAsia="zh-CN"/>
        </w:rPr>
        <w:t>。</w:t>
      </w:r>
      <w:r w:rsidRPr="005E18FA">
        <w:rPr>
          <w:color w:val="000000" w:themeColor="text1"/>
          <w:lang w:eastAsia="zh-CN"/>
        </w:rPr>
        <w:t>Maxwell</w:t>
      </w:r>
      <w:r w:rsidRPr="005E18FA">
        <w:rPr>
          <w:color w:val="000000" w:themeColor="text1"/>
          <w:lang w:eastAsia="zh-CN"/>
        </w:rPr>
        <w:t>（</w:t>
      </w:r>
      <w:r w:rsidRPr="005E18FA">
        <w:rPr>
          <w:color w:val="000000" w:themeColor="text1"/>
          <w:lang w:eastAsia="zh-CN"/>
        </w:rPr>
        <w:t>2014</w:t>
      </w:r>
      <w:r w:rsidRPr="005E18FA">
        <w:rPr>
          <w:color w:val="000000" w:themeColor="text1"/>
          <w:lang w:eastAsia="zh-CN"/>
        </w:rPr>
        <w:t>）在其</w:t>
      </w:r>
      <w:r w:rsidRPr="005E18FA">
        <w:rPr>
          <w:color w:val="000000" w:themeColor="text1"/>
          <w:lang w:eastAsia="zh-CN"/>
        </w:rPr>
        <w:t>SEG</w:t>
      </w:r>
      <w:r w:rsidRPr="005E18FA">
        <w:rPr>
          <w:color w:val="000000" w:themeColor="text1"/>
          <w:lang w:eastAsia="zh-CN"/>
        </w:rPr>
        <w:t>专著中对微地震在裂缝几何反演中的应用及局限性进行了最为系统的总结</w:t>
      </w:r>
      <w:r w:rsidRPr="005E18FA">
        <w:rPr>
          <w:color w:val="000000" w:themeColor="text1"/>
          <w:lang w:eastAsia="zh-CN"/>
        </w:rPr>
        <w:t>[28]</w:t>
      </w:r>
      <w:r w:rsidRPr="005E18FA">
        <w:rPr>
          <w:color w:val="000000" w:themeColor="text1"/>
          <w:lang w:eastAsia="zh-CN"/>
        </w:rPr>
        <w:t>。</w:t>
      </w:r>
    </w:p>
    <w:p w14:paraId="36E8945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化学示踪剂技术沿着一条与微地震和光纤完全不同的逻辑路径展开：它不以</w:t>
      </w:r>
      <w:r w:rsidRPr="005E18FA">
        <w:rPr>
          <w:color w:val="000000" w:themeColor="text1"/>
          <w:lang w:eastAsia="zh-CN"/>
        </w:rPr>
        <w:t>"</w:t>
      </w:r>
      <w:r w:rsidRPr="005E18FA">
        <w:rPr>
          <w:color w:val="000000" w:themeColor="text1"/>
          <w:lang w:eastAsia="zh-CN"/>
        </w:rPr>
        <w:t>看到裂缝</w:t>
      </w:r>
      <w:r w:rsidRPr="005E18FA">
        <w:rPr>
          <w:color w:val="000000" w:themeColor="text1"/>
          <w:lang w:eastAsia="zh-CN"/>
        </w:rPr>
        <w:t>"</w:t>
      </w:r>
      <w:r w:rsidRPr="005E18FA">
        <w:rPr>
          <w:color w:val="000000" w:themeColor="text1"/>
          <w:lang w:eastAsia="zh-CN"/>
        </w:rPr>
        <w:t>为目标，而是通过注入与返排的物质守恒关系推断裂缝的有效体积和连通程</w:t>
      </w:r>
      <w:r w:rsidRPr="005E18FA">
        <w:rPr>
          <w:color w:val="000000" w:themeColor="text1"/>
          <w:lang w:eastAsia="zh-CN"/>
        </w:rPr>
        <w:lastRenderedPageBreak/>
        <w:t>度。</w:t>
      </w:r>
      <w:r w:rsidRPr="005E18FA">
        <w:rPr>
          <w:color w:val="000000" w:themeColor="text1"/>
          <w:lang w:eastAsia="zh-CN"/>
        </w:rPr>
        <w:t>Salman</w:t>
      </w:r>
      <w:r w:rsidRPr="005E18FA">
        <w:rPr>
          <w:color w:val="000000" w:themeColor="text1"/>
          <w:lang w:eastAsia="zh-CN"/>
        </w:rPr>
        <w:t>等（</w:t>
      </w:r>
      <w:r w:rsidRPr="005E18FA">
        <w:rPr>
          <w:color w:val="000000" w:themeColor="text1"/>
          <w:lang w:eastAsia="zh-CN"/>
        </w:rPr>
        <w:t>2014</w:t>
      </w:r>
      <w:r w:rsidRPr="005E18FA">
        <w:rPr>
          <w:color w:val="000000" w:themeColor="text1"/>
          <w:lang w:eastAsia="zh-CN"/>
        </w:rPr>
        <w:t>）系统分析了非常规储层中化学示踪剂的返排数据，建立了示踪剂回收率与裂缝有效性之间的定量关联</w:t>
      </w:r>
      <w:r w:rsidRPr="005E18FA">
        <w:rPr>
          <w:color w:val="000000" w:themeColor="text1"/>
          <w:lang w:eastAsia="zh-CN"/>
        </w:rPr>
        <w:t>[15]</w:t>
      </w:r>
      <w:r w:rsidRPr="005E18FA">
        <w:rPr>
          <w:color w:val="000000" w:themeColor="text1"/>
          <w:lang w:eastAsia="zh-CN"/>
        </w:rPr>
        <w:t>。</w:t>
      </w:r>
      <w:r w:rsidRPr="005E18FA">
        <w:rPr>
          <w:color w:val="000000" w:themeColor="text1"/>
          <w:lang w:eastAsia="zh-CN"/>
        </w:rPr>
        <w:t>Tian</w:t>
      </w:r>
      <w:r w:rsidRPr="005E18FA">
        <w:rPr>
          <w:color w:val="000000" w:themeColor="text1"/>
          <w:lang w:eastAsia="zh-CN"/>
        </w:rPr>
        <w:t>等（</w:t>
      </w:r>
      <w:r w:rsidRPr="005E18FA">
        <w:rPr>
          <w:color w:val="000000" w:themeColor="text1"/>
          <w:lang w:eastAsia="zh-CN"/>
        </w:rPr>
        <w:t>2019</w:t>
      </w:r>
      <w:r w:rsidRPr="005E18FA">
        <w:rPr>
          <w:color w:val="000000" w:themeColor="text1"/>
          <w:lang w:eastAsia="zh-CN"/>
        </w:rPr>
        <w:t>）通过分序注入</w:t>
      </w:r>
      <w:r w:rsidRPr="005E18FA">
        <w:rPr>
          <w:color w:val="000000" w:themeColor="text1"/>
          <w:lang w:eastAsia="zh-CN"/>
        </w:rPr>
        <w:t>12</w:t>
      </w:r>
      <w:r w:rsidRPr="005E18FA">
        <w:rPr>
          <w:color w:val="000000" w:themeColor="text1"/>
          <w:lang w:eastAsia="zh-CN"/>
        </w:rPr>
        <w:t>种水相和</w:t>
      </w:r>
      <w:r w:rsidRPr="005E18FA">
        <w:rPr>
          <w:color w:val="000000" w:themeColor="text1"/>
          <w:lang w:eastAsia="zh-CN"/>
        </w:rPr>
        <w:t>12</w:t>
      </w:r>
      <w:r w:rsidRPr="005E18FA">
        <w:rPr>
          <w:color w:val="000000" w:themeColor="text1"/>
          <w:lang w:eastAsia="zh-CN"/>
        </w:rPr>
        <w:t>种油相示踪剂，揭示了单段压裂中不同种类示踪剂之间显著的返排混合现象，证明裂缝网络内部的流体交换机制远比简单的活塞驱替假设更为复杂</w:t>
      </w:r>
      <w:r w:rsidRPr="005E18FA">
        <w:rPr>
          <w:color w:val="000000" w:themeColor="text1"/>
          <w:lang w:eastAsia="zh-CN"/>
        </w:rPr>
        <w:t>[29]</w:t>
      </w:r>
      <w:r w:rsidRPr="005E18FA">
        <w:rPr>
          <w:color w:val="000000" w:themeColor="text1"/>
          <w:lang w:eastAsia="zh-CN"/>
        </w:rPr>
        <w:t>。在荧光示踪这一新兴分支上，</w:t>
      </w:r>
      <w:r w:rsidRPr="005E18FA">
        <w:rPr>
          <w:color w:val="000000" w:themeColor="text1"/>
          <w:lang w:eastAsia="zh-CN"/>
        </w:rPr>
        <w:t>Kosynkin</w:t>
      </w:r>
      <w:r w:rsidRPr="005E18FA">
        <w:rPr>
          <w:color w:val="000000" w:themeColor="text1"/>
          <w:lang w:eastAsia="zh-CN"/>
        </w:rPr>
        <w:t>和</w:t>
      </w:r>
      <w:r w:rsidRPr="005E18FA">
        <w:rPr>
          <w:color w:val="000000" w:themeColor="text1"/>
          <w:lang w:eastAsia="zh-CN"/>
        </w:rPr>
        <w:t>Alaskar</w:t>
      </w:r>
      <w:r w:rsidRPr="005E18FA">
        <w:rPr>
          <w:color w:val="000000" w:themeColor="text1"/>
          <w:lang w:eastAsia="zh-CN"/>
        </w:rPr>
        <w:t>（</w:t>
      </w:r>
      <w:r w:rsidRPr="005E18FA">
        <w:rPr>
          <w:color w:val="000000" w:themeColor="text1"/>
          <w:lang w:eastAsia="zh-CN"/>
        </w:rPr>
        <w:t>2016</w:t>
      </w:r>
      <w:r w:rsidRPr="005E18FA">
        <w:rPr>
          <w:color w:val="000000" w:themeColor="text1"/>
          <w:lang w:eastAsia="zh-CN"/>
        </w:rPr>
        <w:t>）将约</w:t>
      </w:r>
      <w:r w:rsidRPr="005E18FA">
        <w:rPr>
          <w:color w:val="000000" w:themeColor="text1"/>
          <w:lang w:eastAsia="zh-CN"/>
        </w:rPr>
        <w:t>1</w:t>
      </w:r>
      <w:r w:rsidRPr="005E18FA">
        <w:rPr>
          <w:color w:val="000000" w:themeColor="text1"/>
          <w:lang w:eastAsia="zh-CN"/>
        </w:rPr>
        <w:t>吨碳点基纳米示踪剂（</w:t>
      </w:r>
      <w:r w:rsidRPr="005E18FA">
        <w:rPr>
          <w:color w:val="000000" w:themeColor="text1"/>
          <w:lang w:eastAsia="zh-CN"/>
        </w:rPr>
        <w:t>A-Dots</w:t>
      </w:r>
      <w:r w:rsidRPr="005E18FA">
        <w:rPr>
          <w:color w:val="000000" w:themeColor="text1"/>
          <w:lang w:eastAsia="zh-CN"/>
        </w:rPr>
        <w:t>）注入碳酸盐岩油藏的注入井，约十个月后在相邻生产井中成功检测到示踪信号，完成了纳米示踪剂井间传输的首次现场验证</w:t>
      </w:r>
      <w:r w:rsidRPr="005E18FA">
        <w:rPr>
          <w:color w:val="000000" w:themeColor="text1"/>
          <w:lang w:eastAsia="zh-CN"/>
        </w:rPr>
        <w:t>[31]</w:t>
      </w:r>
      <w:r w:rsidRPr="005E18FA">
        <w:rPr>
          <w:color w:val="000000" w:themeColor="text1"/>
          <w:lang w:eastAsia="zh-CN"/>
        </w:rPr>
        <w:t>。</w:t>
      </w:r>
      <w:r w:rsidRPr="005E18FA">
        <w:rPr>
          <w:color w:val="000000" w:themeColor="text1"/>
          <w:lang w:eastAsia="zh-CN"/>
        </w:rPr>
        <w:t>Arshad</w:t>
      </w:r>
      <w:r w:rsidRPr="005E18FA">
        <w:rPr>
          <w:color w:val="000000" w:themeColor="text1"/>
          <w:lang w:eastAsia="zh-CN"/>
        </w:rPr>
        <w:t>等（</w:t>
      </w:r>
      <w:r w:rsidRPr="005E18FA">
        <w:rPr>
          <w:color w:val="000000" w:themeColor="text1"/>
          <w:lang w:eastAsia="zh-CN"/>
        </w:rPr>
        <w:t>2024</w:t>
      </w:r>
      <w:r w:rsidRPr="005E18FA">
        <w:rPr>
          <w:color w:val="000000" w:themeColor="text1"/>
          <w:lang w:eastAsia="zh-CN"/>
        </w:rPr>
        <w:t>）报道了新型化学示踪剂在裂缝段产能剖面构建方面的首次现场应用</w:t>
      </w:r>
      <w:r w:rsidRPr="005E18FA">
        <w:rPr>
          <w:color w:val="000000" w:themeColor="text1"/>
          <w:lang w:eastAsia="zh-CN"/>
        </w:rPr>
        <w:t>[30]</w:t>
      </w:r>
      <w:r w:rsidRPr="005E18FA">
        <w:rPr>
          <w:color w:val="000000" w:themeColor="text1"/>
          <w:lang w:eastAsia="zh-CN"/>
        </w:rPr>
        <w:t>。在国内研究方面，翁定为等（</w:t>
      </w:r>
      <w:r w:rsidRPr="005E18FA">
        <w:rPr>
          <w:color w:val="000000" w:themeColor="text1"/>
          <w:lang w:eastAsia="zh-CN"/>
        </w:rPr>
        <w:t>2024</w:t>
      </w:r>
      <w:r w:rsidRPr="005E18FA">
        <w:rPr>
          <w:color w:val="000000" w:themeColor="text1"/>
          <w:lang w:eastAsia="zh-CN"/>
        </w:rPr>
        <w:t>）</w:t>
      </w:r>
      <w:r w:rsidRPr="005E18FA">
        <w:rPr>
          <w:color w:val="000000" w:themeColor="text1"/>
          <w:lang w:eastAsia="zh-CN"/>
        </w:rPr>
        <w:t>[65]</w:t>
      </w:r>
      <w:r w:rsidRPr="005E18FA">
        <w:rPr>
          <w:color w:val="000000" w:themeColor="text1"/>
          <w:lang w:eastAsia="zh-CN"/>
        </w:rPr>
        <w:t>系统综述了水力压裂裂缝监测技术的国内外进展，指出微地震监测虽在中国页岩气开发中已实现规模化应用，但仍面临布井阵列几何分辨率和速度模型精度的双重制约；邸德家（</w:t>
      </w:r>
      <w:r w:rsidRPr="005E18FA">
        <w:rPr>
          <w:color w:val="000000" w:themeColor="text1"/>
          <w:lang w:eastAsia="zh-CN"/>
        </w:rPr>
        <w:t>2025</w:t>
      </w:r>
      <w:r w:rsidRPr="005E18FA">
        <w:rPr>
          <w:color w:val="000000" w:themeColor="text1"/>
          <w:lang w:eastAsia="zh-CN"/>
        </w:rPr>
        <w:t>）</w:t>
      </w:r>
      <w:r w:rsidRPr="005E18FA">
        <w:rPr>
          <w:color w:val="000000" w:themeColor="text1"/>
          <w:lang w:eastAsia="zh-CN"/>
        </w:rPr>
        <w:t>[66]</w:t>
      </w:r>
      <w:r w:rsidRPr="005E18FA">
        <w:rPr>
          <w:color w:val="000000" w:themeColor="text1"/>
          <w:lang w:eastAsia="zh-CN"/>
        </w:rPr>
        <w:t>梳理了油气井压裂示踪监测技术的现状与发展建议，认为化学示踪剂的分段监测精度受返排液采样频率和示踪剂在裂缝网络中非均匀分配的共同影响，单一示踪剂技术难以独立完成裂缝几何的完整定量表征。</w:t>
      </w:r>
    </w:p>
    <w:p w14:paraId="138FA8A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井中倾斜仪和电磁法作为上述主流方法的补充，提供了不同的物理测量维度。</w:t>
      </w:r>
      <w:r w:rsidRPr="005E18FA">
        <w:rPr>
          <w:color w:val="000000" w:themeColor="text1"/>
          <w:lang w:eastAsia="zh-CN"/>
        </w:rPr>
        <w:t>Wright</w:t>
      </w:r>
      <w:r w:rsidRPr="005E18FA">
        <w:rPr>
          <w:color w:val="000000" w:themeColor="text1"/>
          <w:lang w:eastAsia="zh-CN"/>
        </w:rPr>
        <w:t>等（</w:t>
      </w:r>
      <w:r w:rsidRPr="005E18FA">
        <w:rPr>
          <w:color w:val="000000" w:themeColor="text1"/>
          <w:lang w:eastAsia="zh-CN"/>
        </w:rPr>
        <w:t>1998</w:t>
      </w:r>
      <w:r w:rsidRPr="005E18FA">
        <w:rPr>
          <w:color w:val="000000" w:themeColor="text1"/>
          <w:lang w:eastAsia="zh-CN"/>
        </w:rPr>
        <w:t>）将井下倾斜仪引入裂缝测绘领域，通过测量压裂所诱发的地层微倾斜反演裂缝的方位和几何参数</w:t>
      </w:r>
      <w:r w:rsidRPr="005E18FA">
        <w:rPr>
          <w:color w:val="000000" w:themeColor="text1"/>
          <w:lang w:eastAsia="zh-CN"/>
        </w:rPr>
        <w:t>[33]</w:t>
      </w:r>
      <w:r w:rsidRPr="005E18FA">
        <w:rPr>
          <w:color w:val="000000" w:themeColor="text1"/>
          <w:lang w:eastAsia="zh-CN"/>
        </w:rPr>
        <w:t>。</w:t>
      </w:r>
      <w:r w:rsidRPr="005E18FA">
        <w:rPr>
          <w:color w:val="000000" w:themeColor="text1"/>
          <w:lang w:eastAsia="zh-CN"/>
        </w:rPr>
        <w:t>Warpinski</w:t>
      </w:r>
      <w:r w:rsidRPr="005E18FA">
        <w:rPr>
          <w:color w:val="000000" w:themeColor="text1"/>
          <w:lang w:eastAsia="zh-CN"/>
        </w:rPr>
        <w:t>等（</w:t>
      </w:r>
      <w:r w:rsidRPr="005E18FA">
        <w:rPr>
          <w:color w:val="000000" w:themeColor="text1"/>
          <w:lang w:eastAsia="zh-CN"/>
        </w:rPr>
        <w:t>2006</w:t>
      </w:r>
      <w:r w:rsidRPr="005E18FA">
        <w:rPr>
          <w:color w:val="000000" w:themeColor="text1"/>
          <w:lang w:eastAsia="zh-CN"/>
        </w:rPr>
        <w:t>）发展了微地震</w:t>
      </w:r>
      <w:r w:rsidRPr="005E18FA">
        <w:rPr>
          <w:color w:val="000000" w:themeColor="text1"/>
          <w:lang w:eastAsia="zh-CN"/>
        </w:rPr>
        <w:t>-</w:t>
      </w:r>
      <w:r w:rsidRPr="005E18FA">
        <w:rPr>
          <w:color w:val="000000" w:themeColor="text1"/>
          <w:lang w:eastAsia="zh-CN"/>
        </w:rPr>
        <w:t>倾斜仪联合反演方法，利用两类数据的互补约束降低反演结果的多解性</w:t>
      </w:r>
      <w:r w:rsidRPr="005E18FA">
        <w:rPr>
          <w:color w:val="000000" w:themeColor="text1"/>
          <w:lang w:eastAsia="zh-CN"/>
        </w:rPr>
        <w:t>[34]</w:t>
      </w:r>
      <w:r w:rsidRPr="005E18FA">
        <w:rPr>
          <w:color w:val="000000" w:themeColor="text1"/>
          <w:lang w:eastAsia="zh-CN"/>
        </w:rPr>
        <w:t>。在电磁法方向上，</w:t>
      </w:r>
      <w:r w:rsidRPr="005E18FA">
        <w:rPr>
          <w:color w:val="000000" w:themeColor="text1"/>
          <w:lang w:eastAsia="zh-CN"/>
        </w:rPr>
        <w:t>LaBrecque</w:t>
      </w:r>
      <w:r w:rsidRPr="005E18FA">
        <w:rPr>
          <w:color w:val="000000" w:themeColor="text1"/>
          <w:lang w:eastAsia="zh-CN"/>
        </w:rPr>
        <w:t>等（</w:t>
      </w:r>
      <w:r w:rsidRPr="005E18FA">
        <w:rPr>
          <w:color w:val="000000" w:themeColor="text1"/>
          <w:lang w:eastAsia="zh-CN"/>
        </w:rPr>
        <w:t>2016</w:t>
      </w:r>
      <w:r w:rsidRPr="005E18FA">
        <w:rPr>
          <w:color w:val="000000" w:themeColor="text1"/>
          <w:lang w:eastAsia="zh-CN"/>
        </w:rPr>
        <w:t>）开展了导电支撑剂电磁成像的小规模现场验证</w:t>
      </w:r>
      <w:r w:rsidRPr="005E18FA">
        <w:rPr>
          <w:color w:val="000000" w:themeColor="text1"/>
          <w:lang w:eastAsia="zh-CN"/>
        </w:rPr>
        <w:t>[35]</w:t>
      </w:r>
      <w:r w:rsidRPr="005E18FA">
        <w:rPr>
          <w:color w:val="000000" w:themeColor="text1"/>
          <w:lang w:eastAsia="zh-CN"/>
        </w:rPr>
        <w:t>；</w:t>
      </w:r>
      <w:r w:rsidRPr="005E18FA">
        <w:rPr>
          <w:color w:val="000000" w:themeColor="text1"/>
          <w:lang w:eastAsia="zh-CN"/>
        </w:rPr>
        <w:t>Ahmadian</w:t>
      </w:r>
      <w:r w:rsidRPr="005E18FA">
        <w:rPr>
          <w:color w:val="000000" w:themeColor="text1"/>
          <w:lang w:eastAsia="zh-CN"/>
        </w:rPr>
        <w:t>等（</w:t>
      </w:r>
      <w:r w:rsidRPr="005E18FA">
        <w:rPr>
          <w:color w:val="000000" w:themeColor="text1"/>
          <w:lang w:eastAsia="zh-CN"/>
        </w:rPr>
        <w:t>2023</w:t>
      </w:r>
      <w:r w:rsidRPr="005E18FA">
        <w:rPr>
          <w:color w:val="000000" w:themeColor="text1"/>
          <w:lang w:eastAsia="zh-CN"/>
        </w:rPr>
        <w:t>）进一步探索了导电支撑剂辅助电磁法对裂缝动态扩展的实时监测潜力</w:t>
      </w:r>
      <w:r w:rsidRPr="005E18FA">
        <w:rPr>
          <w:color w:val="000000" w:themeColor="text1"/>
          <w:lang w:eastAsia="zh-CN"/>
        </w:rPr>
        <w:t>[36]</w:t>
      </w:r>
      <w:r w:rsidRPr="005E18FA">
        <w:rPr>
          <w:color w:val="000000" w:themeColor="text1"/>
          <w:lang w:eastAsia="zh-CN"/>
        </w:rPr>
        <w:t>。</w:t>
      </w:r>
      <w:r w:rsidRPr="005E18FA">
        <w:rPr>
          <w:color w:val="000000" w:themeColor="text1"/>
          <w:lang w:eastAsia="zh-CN"/>
        </w:rPr>
        <w:t>Cipolla</w:t>
      </w:r>
      <w:r w:rsidRPr="005E18FA">
        <w:rPr>
          <w:color w:val="000000" w:themeColor="text1"/>
          <w:lang w:eastAsia="zh-CN"/>
        </w:rPr>
        <w:t>和</w:t>
      </w:r>
      <w:r w:rsidRPr="005E18FA">
        <w:rPr>
          <w:color w:val="000000" w:themeColor="text1"/>
          <w:lang w:eastAsia="zh-CN"/>
        </w:rPr>
        <w:t>Wright</w:t>
      </w:r>
      <w:r w:rsidRPr="005E18FA">
        <w:rPr>
          <w:color w:val="000000" w:themeColor="text1"/>
          <w:lang w:eastAsia="zh-CN"/>
        </w:rPr>
        <w:t>（</w:t>
      </w:r>
      <w:r w:rsidRPr="005E18FA">
        <w:rPr>
          <w:color w:val="000000" w:themeColor="text1"/>
          <w:lang w:eastAsia="zh-CN"/>
        </w:rPr>
        <w:t>2002</w:t>
      </w:r>
      <w:r w:rsidRPr="005E18FA">
        <w:rPr>
          <w:color w:val="000000" w:themeColor="text1"/>
          <w:lang w:eastAsia="zh-CN"/>
        </w:rPr>
        <w:t>）在其综述中对上述各类诊断技术进行了系统性的横向比较，其关于多种诊断技术联合应用之必要性的基本结论至今仍具有参考价值</w:t>
      </w:r>
      <w:r w:rsidRPr="005E18FA">
        <w:rPr>
          <w:color w:val="000000" w:themeColor="text1"/>
          <w:lang w:eastAsia="zh-CN"/>
        </w:rPr>
        <w:t>[5]</w:t>
      </w:r>
      <w:r w:rsidRPr="005E18FA">
        <w:rPr>
          <w:color w:val="000000" w:themeColor="text1"/>
          <w:lang w:eastAsia="zh-CN"/>
        </w:rPr>
        <w:t>。</w:t>
      </w:r>
    </w:p>
    <w:p w14:paraId="0945900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综观上述裂缝监测技术谱系，一个贯穿各类方法的方法论局限清晰可见：所有现有技术本质上测量的均是裂缝所产生的某种物理效应</w:t>
      </w:r>
      <w:r w:rsidRPr="005E18FA">
        <w:rPr>
          <w:color w:val="000000" w:themeColor="text1"/>
          <w:lang w:eastAsia="zh-CN"/>
        </w:rPr>
        <w:t>——</w:t>
      </w:r>
      <w:r w:rsidRPr="005E18FA">
        <w:rPr>
          <w:color w:val="000000" w:themeColor="text1"/>
          <w:lang w:eastAsia="zh-CN"/>
        </w:rPr>
        <w:t>声发射事件、光纤应变、温度扰动、示踪剂浓度</w:t>
      </w:r>
      <w:r w:rsidRPr="005E18FA">
        <w:rPr>
          <w:color w:val="000000" w:themeColor="text1"/>
          <w:lang w:eastAsia="zh-CN"/>
        </w:rPr>
        <w:t>——</w:t>
      </w:r>
      <w:r w:rsidRPr="005E18FA">
        <w:rPr>
          <w:color w:val="000000" w:themeColor="text1"/>
          <w:lang w:eastAsia="zh-CN"/>
        </w:rPr>
        <w:t>而非裂缝本身在三维空间中的实际坐标。从物理效应反推实体几何，必然需要借助反演模型与先验假设，多解性的问题由此内嵌于间接测量范式之中，无法通过算法优化得到根本性的消除。微地震监测的定位精度受观测阵列几何配置与速度模型准确性的联合约束</w:t>
      </w:r>
      <w:r w:rsidRPr="005E18FA">
        <w:rPr>
          <w:color w:val="000000" w:themeColor="text1"/>
          <w:lang w:eastAsia="zh-CN"/>
        </w:rPr>
        <w:t>——</w:t>
      </w:r>
      <w:r w:rsidRPr="005E18FA">
        <w:rPr>
          <w:color w:val="000000" w:themeColor="text1"/>
          <w:lang w:eastAsia="zh-CN"/>
        </w:rPr>
        <w:t>在中国四川盆地典型的页岩气压裂深度（</w:t>
      </w:r>
      <w:r w:rsidRPr="005E18FA">
        <w:rPr>
          <w:color w:val="000000" w:themeColor="text1"/>
          <w:lang w:eastAsia="zh-CN"/>
        </w:rPr>
        <w:t>&gt;3500 m</w:t>
      </w:r>
      <w:r w:rsidRPr="005E18FA">
        <w:rPr>
          <w:color w:val="000000" w:themeColor="text1"/>
          <w:lang w:eastAsia="zh-CN"/>
        </w:rPr>
        <w:t>）条件下，地面微地震的定位误差通常在数十米量级，足以模糊相邻</w:t>
      </w:r>
      <w:r w:rsidRPr="005E18FA">
        <w:rPr>
          <w:color w:val="000000" w:themeColor="text1"/>
          <w:lang w:eastAsia="zh-CN"/>
        </w:rPr>
        <w:lastRenderedPageBreak/>
        <w:t>压裂段之间裂缝几何的细节差异。</w:t>
      </w:r>
      <w:r w:rsidRPr="005E18FA">
        <w:rPr>
          <w:color w:val="000000" w:themeColor="text1"/>
          <w:lang w:eastAsia="zh-CN"/>
        </w:rPr>
        <w:t>DAS/DTS</w:t>
      </w:r>
      <w:r w:rsidRPr="005E18FA">
        <w:rPr>
          <w:color w:val="000000" w:themeColor="text1"/>
          <w:lang w:eastAsia="zh-CN"/>
        </w:rPr>
        <w:t>沿井筒方向提供了米级的空间分辨率，但其感知范围在物理上局限于光纤的近场区域，对远场裂缝的几何形态缺乏直接约束。化学示踪剂的返排分析在分段产液贡献的定性比较方面具有成本优势，但定量反演依赖于一系列理想化假设（均匀混合、无吸附损失、无扩散稀释），而在高度非均质的裂缝网络中这些假设往往不能严格成立。上述方法论局限构成了探索基于实物证据的互补性诊断方法的内在学术驱动力。</w:t>
      </w:r>
    </w:p>
    <w:p w14:paraId="4CB2CDA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1.2.2  </w:t>
      </w:r>
      <w:r w:rsidRPr="005E18FA">
        <w:rPr>
          <w:color w:val="000000" w:themeColor="text1"/>
          <w:lang w:eastAsia="zh-CN"/>
        </w:rPr>
        <w:t>荧光示踪裂缝可视化技术</w:t>
      </w:r>
    </w:p>
    <w:p w14:paraId="0287941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荧光示踪技术为跨越间接监测与实物证据之间的鸿沟提供了一条具有可行性的技术路径。其基本原理是将具有荧光发射特性的标记材料引入压裂液体系中，使其随携砂液运移至裂缝并在壁面上附着，压后取心在紫外光源下直接观察裂缝壁面的荧光分布，由此获得压裂液实际波及范围的直接实物证据。围绕这一基本思路，已有研究形成了</w:t>
      </w:r>
      <w:r w:rsidRPr="005E18FA">
        <w:rPr>
          <w:color w:val="000000" w:themeColor="text1"/>
          <w:lang w:eastAsia="zh-CN"/>
        </w:rPr>
        <w:t>"</w:t>
      </w:r>
      <w:r w:rsidRPr="005E18FA">
        <w:rPr>
          <w:color w:val="000000" w:themeColor="text1"/>
          <w:lang w:eastAsia="zh-CN"/>
        </w:rPr>
        <w:t>直接可视化</w:t>
      </w:r>
      <w:r w:rsidRPr="005E18FA">
        <w:rPr>
          <w:color w:val="000000" w:themeColor="text1"/>
          <w:lang w:eastAsia="zh-CN"/>
        </w:rPr>
        <w:t>"</w:t>
      </w:r>
      <w:r w:rsidRPr="005E18FA">
        <w:rPr>
          <w:color w:val="000000" w:themeColor="text1"/>
          <w:lang w:eastAsia="zh-CN"/>
        </w:rPr>
        <w:t>与</w:t>
      </w:r>
      <w:r w:rsidRPr="005E18FA">
        <w:rPr>
          <w:color w:val="000000" w:themeColor="text1"/>
          <w:lang w:eastAsia="zh-CN"/>
        </w:rPr>
        <w:t>"</w:t>
      </w:r>
      <w:r w:rsidRPr="005E18FA">
        <w:rPr>
          <w:color w:val="000000" w:themeColor="text1"/>
          <w:lang w:eastAsia="zh-CN"/>
        </w:rPr>
        <w:t>返排分析</w:t>
      </w:r>
      <w:r w:rsidRPr="005E18FA">
        <w:rPr>
          <w:color w:val="000000" w:themeColor="text1"/>
          <w:lang w:eastAsia="zh-CN"/>
        </w:rPr>
        <w:t>"</w:t>
      </w:r>
      <w:r w:rsidRPr="005E18FA">
        <w:rPr>
          <w:color w:val="000000" w:themeColor="text1"/>
          <w:lang w:eastAsia="zh-CN"/>
        </w:rPr>
        <w:t>两条技术路线。</w:t>
      </w:r>
    </w:p>
    <w:p w14:paraId="264856A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在直接可视化路线方面，</w:t>
      </w:r>
      <w:r w:rsidRPr="005E18FA">
        <w:rPr>
          <w:color w:val="000000" w:themeColor="text1"/>
          <w:lang w:eastAsia="zh-CN"/>
        </w:rPr>
        <w:t>Chen</w:t>
      </w:r>
      <w:r w:rsidRPr="005E18FA">
        <w:rPr>
          <w:color w:val="000000" w:themeColor="text1"/>
          <w:lang w:eastAsia="zh-CN"/>
        </w:rPr>
        <w:t>等（</w:t>
      </w:r>
      <w:r w:rsidRPr="005E18FA">
        <w:rPr>
          <w:color w:val="000000" w:themeColor="text1"/>
          <w:lang w:eastAsia="zh-CN"/>
        </w:rPr>
        <w:t>2014</w:t>
      </w:r>
      <w:r w:rsidRPr="005E18FA">
        <w:rPr>
          <w:color w:val="000000" w:themeColor="text1"/>
          <w:lang w:eastAsia="zh-CN"/>
        </w:rPr>
        <w:t>）率先在实验室尺度采用含荧光涂料的</w:t>
      </w:r>
      <w:r w:rsidRPr="005E18FA">
        <w:rPr>
          <w:color w:val="000000" w:themeColor="text1"/>
          <w:lang w:eastAsia="zh-CN"/>
        </w:rPr>
        <w:t>MMA</w:t>
      </w:r>
      <w:r w:rsidRPr="005E18FA">
        <w:rPr>
          <w:color w:val="000000" w:themeColor="text1"/>
          <w:lang w:eastAsia="zh-CN"/>
        </w:rPr>
        <w:t>热固性树脂作为压裂介质，实现了水力裂缝的荧光可视化</w:t>
      </w:r>
      <w:r w:rsidRPr="005E18FA">
        <w:rPr>
          <w:color w:val="000000" w:themeColor="text1"/>
          <w:lang w:eastAsia="zh-CN"/>
        </w:rPr>
        <w:t>[19]</w:t>
      </w:r>
      <w:r w:rsidRPr="005E18FA">
        <w:rPr>
          <w:color w:val="000000" w:themeColor="text1"/>
          <w:lang w:eastAsia="zh-CN"/>
        </w:rPr>
        <w:t>。</w:t>
      </w:r>
      <w:r w:rsidRPr="005E18FA">
        <w:rPr>
          <w:color w:val="000000" w:themeColor="text1"/>
          <w:lang w:eastAsia="zh-CN"/>
        </w:rPr>
        <w:t>Takeuchi</w:t>
      </w:r>
      <w:r w:rsidRPr="005E18FA">
        <w:rPr>
          <w:color w:val="000000" w:themeColor="text1"/>
          <w:lang w:eastAsia="zh-CN"/>
        </w:rPr>
        <w:t>等（</w:t>
      </w:r>
      <w:r w:rsidRPr="005E18FA">
        <w:rPr>
          <w:color w:val="000000" w:themeColor="text1"/>
          <w:lang w:eastAsia="zh-CN"/>
        </w:rPr>
        <w:t>2025</w:t>
      </w:r>
      <w:r w:rsidRPr="005E18FA">
        <w:rPr>
          <w:color w:val="000000" w:themeColor="text1"/>
          <w:lang w:eastAsia="zh-CN"/>
        </w:rPr>
        <w:t>）在日本岐阜县神冈矿山开展了该路线迄今最为系统的露头尺度验证：在深度约</w:t>
      </w:r>
      <w:r w:rsidRPr="005E18FA">
        <w:rPr>
          <w:color w:val="000000" w:themeColor="text1"/>
          <w:lang w:eastAsia="zh-CN"/>
        </w:rPr>
        <w:t>10 m</w:t>
      </w:r>
      <w:r w:rsidRPr="005E18FA">
        <w:rPr>
          <w:color w:val="000000" w:themeColor="text1"/>
          <w:lang w:eastAsia="zh-CN"/>
        </w:rPr>
        <w:t>的</w:t>
      </w:r>
      <w:r w:rsidRPr="005E18FA">
        <w:rPr>
          <w:color w:val="000000" w:themeColor="text1"/>
          <w:lang w:eastAsia="zh-CN"/>
        </w:rPr>
        <w:t>76 mm</w:t>
      </w:r>
      <w:r w:rsidRPr="005E18FA">
        <w:rPr>
          <w:color w:val="000000" w:themeColor="text1"/>
          <w:lang w:eastAsia="zh-CN"/>
        </w:rPr>
        <w:t>钻孔中以可凝固荧光树脂作为压裂流体实施水力压裂，随后以</w:t>
      </w:r>
      <w:r w:rsidRPr="005E18FA">
        <w:rPr>
          <w:color w:val="000000" w:themeColor="text1"/>
          <w:lang w:eastAsia="zh-CN"/>
        </w:rPr>
        <w:t>205 mm</w:t>
      </w:r>
      <w:r w:rsidRPr="005E18FA">
        <w:rPr>
          <w:color w:val="000000" w:themeColor="text1"/>
          <w:lang w:eastAsia="zh-CN"/>
        </w:rPr>
        <w:t>同轴套钻取出包含裂缝的岩心，在紫外光下进行成像观察。实验不仅清晰识别了主裂缝与分支裂缝的三维延伸轨迹，更通过与声发射（</w:t>
      </w:r>
      <w:r w:rsidRPr="005E18FA">
        <w:rPr>
          <w:color w:val="000000" w:themeColor="text1"/>
          <w:lang w:eastAsia="zh-CN"/>
        </w:rPr>
        <w:t>AE</w:t>
      </w:r>
      <w:r w:rsidRPr="005E18FA">
        <w:rPr>
          <w:color w:val="000000" w:themeColor="text1"/>
          <w:lang w:eastAsia="zh-CN"/>
        </w:rPr>
        <w:t>）事件空间分布的对比获得了一项具有方法论意义的重要发现</w:t>
      </w:r>
      <w:r w:rsidRPr="005E18FA">
        <w:rPr>
          <w:color w:val="000000" w:themeColor="text1"/>
          <w:lang w:eastAsia="zh-CN"/>
        </w:rPr>
        <w:t>——</w:t>
      </w:r>
      <w:r w:rsidRPr="005E18FA">
        <w:rPr>
          <w:color w:val="000000" w:themeColor="text1"/>
          <w:lang w:eastAsia="zh-CN"/>
        </w:rPr>
        <w:t>部分被荧光树脂渗透的裂缝区域并未伴随可被检测到的声发射事件，直接证明了微地震等间接监测方法确实存在遗漏裂缝信息的</w:t>
      </w:r>
      <w:r w:rsidRPr="005E18FA">
        <w:rPr>
          <w:color w:val="000000" w:themeColor="text1"/>
          <w:lang w:eastAsia="zh-CN"/>
        </w:rPr>
        <w:t>"</w:t>
      </w:r>
      <w:r w:rsidRPr="005E18FA">
        <w:rPr>
          <w:color w:val="000000" w:themeColor="text1"/>
          <w:lang w:eastAsia="zh-CN"/>
        </w:rPr>
        <w:t>监测盲区</w:t>
      </w:r>
      <w:r w:rsidRPr="005E18FA">
        <w:rPr>
          <w:color w:val="000000" w:themeColor="text1"/>
          <w:lang w:eastAsia="zh-CN"/>
        </w:rPr>
        <w:t>"[18]</w:t>
      </w:r>
      <w:r w:rsidRPr="005E18FA">
        <w:rPr>
          <w:color w:val="000000" w:themeColor="text1"/>
          <w:lang w:eastAsia="zh-CN"/>
        </w:rPr>
        <w:t>。</w:t>
      </w:r>
      <w:r w:rsidRPr="005E18FA">
        <w:rPr>
          <w:color w:val="000000" w:themeColor="text1"/>
          <w:lang w:eastAsia="zh-CN"/>
        </w:rPr>
        <w:t>Flury</w:t>
      </w:r>
      <w:r w:rsidRPr="005E18FA">
        <w:rPr>
          <w:color w:val="000000" w:themeColor="text1"/>
          <w:lang w:eastAsia="zh-CN"/>
        </w:rPr>
        <w:t>和</w:t>
      </w:r>
      <w:r w:rsidRPr="005E18FA">
        <w:rPr>
          <w:color w:val="000000" w:themeColor="text1"/>
          <w:lang w:eastAsia="zh-CN"/>
        </w:rPr>
        <w:t>Wai</w:t>
      </w:r>
      <w:r w:rsidRPr="005E18FA">
        <w:rPr>
          <w:color w:val="000000" w:themeColor="text1"/>
          <w:lang w:eastAsia="zh-CN"/>
        </w:rPr>
        <w:t>（</w:t>
      </w:r>
      <w:r w:rsidRPr="005E18FA">
        <w:rPr>
          <w:color w:val="000000" w:themeColor="text1"/>
          <w:lang w:eastAsia="zh-CN"/>
        </w:rPr>
        <w:t>2003</w:t>
      </w:r>
      <w:r w:rsidRPr="005E18FA">
        <w:rPr>
          <w:color w:val="000000" w:themeColor="text1"/>
          <w:lang w:eastAsia="zh-CN"/>
        </w:rPr>
        <w:t>）在</w:t>
      </w:r>
      <w:r w:rsidRPr="005E18FA">
        <w:rPr>
          <w:color w:val="000000" w:themeColor="text1"/>
          <w:lang w:eastAsia="zh-CN"/>
        </w:rPr>
        <w:t>Reviews of Geophysics</w:t>
      </w:r>
      <w:r w:rsidRPr="005E18FA">
        <w:rPr>
          <w:color w:val="000000" w:themeColor="text1"/>
          <w:lang w:eastAsia="zh-CN"/>
        </w:rPr>
        <w:t>上发表了关于荧光染料在地下水流可视化中百年应用历史的系统性综述</w:t>
      </w:r>
      <w:r w:rsidRPr="005E18FA">
        <w:rPr>
          <w:color w:val="000000" w:themeColor="text1"/>
          <w:lang w:eastAsia="zh-CN"/>
        </w:rPr>
        <w:t>[37]</w:t>
      </w:r>
      <w:r w:rsidRPr="005E18FA">
        <w:rPr>
          <w:color w:val="000000" w:themeColor="text1"/>
          <w:lang w:eastAsia="zh-CN"/>
        </w:rPr>
        <w:t>，为压裂裂缝荧光示踪提供了坚实的水文地质学方法基础。</w:t>
      </w:r>
    </w:p>
    <w:p w14:paraId="4031E00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在返排分析路线方面，</w:t>
      </w:r>
      <w:r w:rsidRPr="005E18FA">
        <w:rPr>
          <w:color w:val="000000" w:themeColor="text1"/>
          <w:lang w:eastAsia="zh-CN"/>
        </w:rPr>
        <w:t>Guryanov</w:t>
      </w:r>
      <w:r w:rsidRPr="005E18FA">
        <w:rPr>
          <w:color w:val="000000" w:themeColor="text1"/>
          <w:lang w:eastAsia="zh-CN"/>
        </w:rPr>
        <w:t>等（</w:t>
      </w:r>
      <w:r w:rsidRPr="005E18FA">
        <w:rPr>
          <w:color w:val="000000" w:themeColor="text1"/>
          <w:lang w:eastAsia="zh-CN"/>
        </w:rPr>
        <w:t>2019</w:t>
      </w:r>
      <w:r w:rsidRPr="005E18FA">
        <w:rPr>
          <w:color w:val="000000" w:themeColor="text1"/>
          <w:lang w:eastAsia="zh-CN"/>
        </w:rPr>
        <w:t>）开发的</w:t>
      </w:r>
      <w:r w:rsidRPr="005E18FA">
        <w:rPr>
          <w:color w:val="000000" w:themeColor="text1"/>
          <w:lang w:eastAsia="zh-CN"/>
        </w:rPr>
        <w:t>GeoSplit</w:t>
      </w:r>
      <w:r w:rsidRPr="005E18FA">
        <w:rPr>
          <w:color w:val="000000" w:themeColor="text1"/>
          <w:lang w:eastAsia="zh-CN"/>
        </w:rPr>
        <w:t>量子点微球系统是该方向最具工程成熟度的代表方案。该系统利用</w:t>
      </w:r>
      <w:r w:rsidRPr="005E18FA">
        <w:rPr>
          <w:color w:val="000000" w:themeColor="text1"/>
          <w:lang w:eastAsia="zh-CN"/>
        </w:rPr>
        <w:t>6</w:t>
      </w:r>
      <w:r w:rsidRPr="005E18FA">
        <w:rPr>
          <w:color w:val="000000" w:themeColor="text1"/>
          <w:lang w:eastAsia="zh-CN"/>
        </w:rPr>
        <w:t>种不同发射波长的量子点编码组合，实现了多达</w:t>
      </w:r>
      <w:r w:rsidRPr="005E18FA">
        <w:rPr>
          <w:color w:val="000000" w:themeColor="text1"/>
          <w:lang w:eastAsia="zh-CN"/>
        </w:rPr>
        <w:t>63</w:t>
      </w:r>
      <w:r w:rsidRPr="005E18FA">
        <w:rPr>
          <w:color w:val="000000" w:themeColor="text1"/>
          <w:lang w:eastAsia="zh-CN"/>
        </w:rPr>
        <w:t>种独立标记信号的多路复用，通过流式细胞术对返排液样品进行高通量荧光分析，已在分段压裂产液剖面监测中成功实现了现场规模的工程应用</w:t>
      </w:r>
      <w:r w:rsidRPr="005E18FA">
        <w:rPr>
          <w:color w:val="000000" w:themeColor="text1"/>
          <w:lang w:eastAsia="zh-CN"/>
        </w:rPr>
        <w:t>[20]</w:t>
      </w:r>
      <w:r w:rsidRPr="005E18FA">
        <w:rPr>
          <w:color w:val="000000" w:themeColor="text1"/>
          <w:lang w:eastAsia="zh-CN"/>
        </w:rPr>
        <w:t>。</w:t>
      </w:r>
      <w:r w:rsidRPr="005E18FA">
        <w:rPr>
          <w:color w:val="000000" w:themeColor="text1"/>
          <w:lang w:eastAsia="zh-CN"/>
        </w:rPr>
        <w:t>Kang</w:t>
      </w:r>
      <w:r w:rsidRPr="005E18FA">
        <w:rPr>
          <w:color w:val="000000" w:themeColor="text1"/>
          <w:lang w:eastAsia="zh-CN"/>
        </w:rPr>
        <w:t>等（</w:t>
      </w:r>
      <w:r w:rsidRPr="005E18FA">
        <w:rPr>
          <w:color w:val="000000" w:themeColor="text1"/>
          <w:lang w:eastAsia="zh-CN"/>
        </w:rPr>
        <w:t>2015</w:t>
      </w:r>
      <w:r w:rsidRPr="005E18FA">
        <w:rPr>
          <w:color w:val="000000" w:themeColor="text1"/>
          <w:lang w:eastAsia="zh-CN"/>
        </w:rPr>
        <w:t>）制备了兼具深部调剖和荧光示踪双重功能的聚丙烯酰胺荧光微球</w:t>
      </w:r>
      <w:r w:rsidRPr="005E18FA">
        <w:rPr>
          <w:color w:val="000000" w:themeColor="text1"/>
          <w:lang w:eastAsia="zh-CN"/>
        </w:rPr>
        <w:t>[38]</w:t>
      </w:r>
      <w:r w:rsidRPr="005E18FA">
        <w:rPr>
          <w:color w:val="000000" w:themeColor="text1"/>
          <w:lang w:eastAsia="zh-CN"/>
        </w:rPr>
        <w:t>。</w:t>
      </w:r>
      <w:r w:rsidRPr="005E18FA">
        <w:rPr>
          <w:color w:val="000000" w:themeColor="text1"/>
          <w:lang w:eastAsia="zh-CN"/>
        </w:rPr>
        <w:t>Hu</w:t>
      </w:r>
      <w:r w:rsidRPr="005E18FA">
        <w:rPr>
          <w:color w:val="000000" w:themeColor="text1"/>
          <w:lang w:eastAsia="zh-CN"/>
        </w:rPr>
        <w:t>等（</w:t>
      </w:r>
      <w:r w:rsidRPr="005E18FA">
        <w:rPr>
          <w:color w:val="000000" w:themeColor="text1"/>
          <w:lang w:eastAsia="zh-CN"/>
        </w:rPr>
        <w:t>2019</w:t>
      </w:r>
      <w:r w:rsidRPr="005E18FA">
        <w:rPr>
          <w:color w:val="000000" w:themeColor="text1"/>
          <w:lang w:eastAsia="zh-CN"/>
        </w:rPr>
        <w:t>）首次展示了碳量子点作为储层示踪剂的潜力，在砂岩岩心驱替实验中表现出接近理想示踪剂的穿透行为</w:t>
      </w:r>
      <w:r w:rsidRPr="005E18FA">
        <w:rPr>
          <w:color w:val="000000" w:themeColor="text1"/>
          <w:lang w:eastAsia="zh-CN"/>
        </w:rPr>
        <w:t>[32]</w:t>
      </w:r>
      <w:r w:rsidRPr="005E18FA">
        <w:rPr>
          <w:color w:val="000000" w:themeColor="text1"/>
          <w:lang w:eastAsia="zh-CN"/>
        </w:rPr>
        <w:t>。</w:t>
      </w:r>
      <w:r w:rsidRPr="005E18FA">
        <w:rPr>
          <w:color w:val="000000" w:themeColor="text1"/>
          <w:lang w:eastAsia="zh-CN"/>
        </w:rPr>
        <w:t>Spitzmuller</w:t>
      </w:r>
      <w:r w:rsidRPr="005E18FA">
        <w:rPr>
          <w:color w:val="000000" w:themeColor="text1"/>
          <w:lang w:eastAsia="zh-CN"/>
        </w:rPr>
        <w:t>等（</w:t>
      </w:r>
      <w:r w:rsidRPr="005E18FA">
        <w:rPr>
          <w:color w:val="000000" w:themeColor="text1"/>
          <w:lang w:eastAsia="zh-CN"/>
        </w:rPr>
        <w:t>2024</w:t>
      </w:r>
      <w:r w:rsidRPr="005E18FA">
        <w:rPr>
          <w:color w:val="000000" w:themeColor="text1"/>
          <w:lang w:eastAsia="zh-CN"/>
        </w:rPr>
        <w:t>）报道了以</w:t>
      </w:r>
      <w:r w:rsidRPr="005E18FA">
        <w:rPr>
          <w:color w:val="000000" w:themeColor="text1"/>
          <w:lang w:eastAsia="zh-CN"/>
        </w:rPr>
        <w:lastRenderedPageBreak/>
        <w:t>介孔二氧化硅纳米颗粒为载体的荧光染料包埋型示踪剂，经表面有机修饰后可在</w:t>
      </w:r>
      <w:r w:rsidRPr="005E18FA">
        <w:rPr>
          <w:color w:val="000000" w:themeColor="text1"/>
          <w:lang w:eastAsia="zh-CN"/>
        </w:rPr>
        <w:t>160°C</w:t>
      </w:r>
      <w:r w:rsidRPr="005E18FA">
        <w:rPr>
          <w:color w:val="000000" w:themeColor="text1"/>
          <w:lang w:eastAsia="zh-CN"/>
        </w:rPr>
        <w:t>高温和高矿化度条件下保持稳定的示踪性能</w:t>
      </w:r>
      <w:r w:rsidRPr="005E18FA">
        <w:rPr>
          <w:color w:val="000000" w:themeColor="text1"/>
          <w:lang w:eastAsia="zh-CN"/>
        </w:rPr>
        <w:t>[39]</w:t>
      </w:r>
      <w:r w:rsidRPr="005E18FA">
        <w:rPr>
          <w:color w:val="000000" w:themeColor="text1"/>
          <w:lang w:eastAsia="zh-CN"/>
        </w:rPr>
        <w:t>。</w:t>
      </w:r>
    </w:p>
    <w:p w14:paraId="546D1BD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然而，上述两条技术路线在各自取得重要进展的同时，均未能完全解决与常规水力压裂施工工艺的兼容性问题。直接可视化路线使用的可凝固荧光树脂固化后无法实施破胶返排，其不可逆的固化机制与常规压裂液</w:t>
      </w:r>
      <w:r w:rsidRPr="005E18FA">
        <w:rPr>
          <w:color w:val="000000" w:themeColor="text1"/>
          <w:lang w:eastAsia="zh-CN"/>
        </w:rPr>
        <w:t>"</w:t>
      </w:r>
      <w:r w:rsidRPr="005E18FA">
        <w:rPr>
          <w:color w:val="000000" w:themeColor="text1"/>
          <w:lang w:eastAsia="zh-CN"/>
        </w:rPr>
        <w:t>先携砂造缝、再破胶返排</w:t>
      </w:r>
      <w:r w:rsidRPr="005E18FA">
        <w:rPr>
          <w:color w:val="000000" w:themeColor="text1"/>
          <w:lang w:eastAsia="zh-CN"/>
        </w:rPr>
        <w:t>"</w:t>
      </w:r>
      <w:r w:rsidRPr="005E18FA">
        <w:rPr>
          <w:color w:val="000000" w:themeColor="text1"/>
          <w:lang w:eastAsia="zh-CN"/>
        </w:rPr>
        <w:t>的工艺逻辑存在根本性冲突</w:t>
      </w:r>
      <w:r w:rsidRPr="005E18FA">
        <w:rPr>
          <w:color w:val="000000" w:themeColor="text1"/>
          <w:lang w:eastAsia="zh-CN"/>
        </w:rPr>
        <w:t>——</w:t>
      </w:r>
      <w:r w:rsidRPr="005E18FA">
        <w:rPr>
          <w:color w:val="000000" w:themeColor="text1"/>
          <w:lang w:eastAsia="zh-CN"/>
        </w:rPr>
        <w:t>该方法的本质属于岩石力学实验研究范畴，难以嵌入常规压裂施工作业流程。返排分析路线所采用的示踪材料虽然在化学组成上与压裂液体系兼容，但其检测方式依赖于返排液的间接分析</w:t>
      </w:r>
      <w:r w:rsidRPr="005E18FA">
        <w:rPr>
          <w:color w:val="000000" w:themeColor="text1"/>
          <w:lang w:eastAsia="zh-CN"/>
        </w:rPr>
        <w:t>——</w:t>
      </w:r>
      <w:r w:rsidRPr="005E18FA">
        <w:rPr>
          <w:color w:val="000000" w:themeColor="text1"/>
          <w:lang w:eastAsia="zh-CN"/>
        </w:rPr>
        <w:t>示踪材料须返回至地面后方能被检测，无法在裂缝壁面上留下可供取心验证的实物标记；且半导体量子点在过硫酸铵的强氧化破胶环境中面临化学降解的风险，示踪信号可能在破胶阶段即已发生衰减乃至湮灭。综合来看，两条技术路线分别解决了</w:t>
      </w:r>
      <w:r w:rsidRPr="005E18FA">
        <w:rPr>
          <w:color w:val="000000" w:themeColor="text1"/>
          <w:lang w:eastAsia="zh-CN"/>
        </w:rPr>
        <w:t>"</w:t>
      </w:r>
      <w:r w:rsidRPr="005E18FA">
        <w:rPr>
          <w:color w:val="000000" w:themeColor="text1"/>
          <w:lang w:eastAsia="zh-CN"/>
        </w:rPr>
        <w:t>可视化</w:t>
      </w:r>
      <w:r w:rsidRPr="005E18FA">
        <w:rPr>
          <w:color w:val="000000" w:themeColor="text1"/>
          <w:lang w:eastAsia="zh-CN"/>
        </w:rPr>
        <w:t>"</w:t>
      </w:r>
      <w:r w:rsidRPr="005E18FA">
        <w:rPr>
          <w:color w:val="000000" w:themeColor="text1"/>
          <w:lang w:eastAsia="zh-CN"/>
        </w:rPr>
        <w:t>与</w:t>
      </w:r>
      <w:r w:rsidRPr="005E18FA">
        <w:rPr>
          <w:color w:val="000000" w:themeColor="text1"/>
          <w:lang w:eastAsia="zh-CN"/>
        </w:rPr>
        <w:t>"</w:t>
      </w:r>
      <w:r w:rsidRPr="005E18FA">
        <w:rPr>
          <w:color w:val="000000" w:themeColor="text1"/>
          <w:lang w:eastAsia="zh-CN"/>
        </w:rPr>
        <w:t>工艺兼容性</w:t>
      </w:r>
      <w:r w:rsidRPr="005E18FA">
        <w:rPr>
          <w:color w:val="000000" w:themeColor="text1"/>
          <w:lang w:eastAsia="zh-CN"/>
        </w:rPr>
        <w:t>"</w:t>
      </w:r>
      <w:r w:rsidRPr="005E18FA">
        <w:rPr>
          <w:color w:val="000000" w:themeColor="text1"/>
          <w:lang w:eastAsia="zh-CN"/>
        </w:rPr>
        <w:t>两项需求中的一项，但均未能将二者统一于单一技术方案之中。</w:t>
      </w:r>
    </w:p>
    <w:p w14:paraId="78D25ED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从示踪材料选择与功能设计的角度加以审视，面向压裂裂缝直接标记的荧光示踪方案需同时满足以下四项基本要求。（</w:t>
      </w:r>
      <w:r w:rsidRPr="005E18FA">
        <w:rPr>
          <w:color w:val="000000" w:themeColor="text1"/>
          <w:lang w:eastAsia="zh-CN"/>
        </w:rPr>
        <w:t>1</w:t>
      </w:r>
      <w:r w:rsidRPr="005E18FA">
        <w:rPr>
          <w:color w:val="000000" w:themeColor="text1"/>
          <w:lang w:eastAsia="zh-CN"/>
        </w:rPr>
        <w:t>）化学稳定性：在压裂液基液（</w:t>
      </w:r>
      <w:r w:rsidRPr="005E18FA">
        <w:rPr>
          <w:color w:val="000000" w:themeColor="text1"/>
          <w:lang w:eastAsia="zh-CN"/>
        </w:rPr>
        <w:t>pH 6~9</w:t>
      </w:r>
      <w:r w:rsidRPr="005E18FA">
        <w:rPr>
          <w:color w:val="000000" w:themeColor="text1"/>
          <w:lang w:eastAsia="zh-CN"/>
        </w:rPr>
        <w:t>）、硼交联体系和过硫酸铵氧化破胶环境（</w:t>
      </w:r>
      <w:r w:rsidRPr="005E18FA">
        <w:rPr>
          <w:color w:val="000000" w:themeColor="text1"/>
          <w:lang w:eastAsia="zh-CN"/>
        </w:rPr>
        <w:t>APS</w:t>
      </w:r>
      <w:r w:rsidRPr="005E18FA">
        <w:rPr>
          <w:color w:val="000000" w:themeColor="text1"/>
          <w:lang w:eastAsia="zh-CN"/>
        </w:rPr>
        <w:t>浓度</w:t>
      </w:r>
      <w:r w:rsidRPr="005E18FA">
        <w:rPr>
          <w:color w:val="000000" w:themeColor="text1"/>
          <w:lang w:eastAsia="zh-CN"/>
        </w:rPr>
        <w:t>0.05%~0.2% w/v</w:t>
      </w:r>
      <w:r w:rsidRPr="005E18FA">
        <w:rPr>
          <w:color w:val="000000" w:themeColor="text1"/>
          <w:lang w:eastAsia="zh-CN"/>
        </w:rPr>
        <w:t>）中，示踪材料须保持化学结构完整和荧光发射特性不变。（</w:t>
      </w:r>
      <w:r w:rsidRPr="005E18FA">
        <w:rPr>
          <w:color w:val="000000" w:themeColor="text1"/>
          <w:lang w:eastAsia="zh-CN"/>
        </w:rPr>
        <w:t>2</w:t>
      </w:r>
      <w:r w:rsidRPr="005E18FA">
        <w:rPr>
          <w:color w:val="000000" w:themeColor="text1"/>
          <w:lang w:eastAsia="zh-CN"/>
        </w:rPr>
        <w:t>）悬浮输送性：示踪材料的密度和粒径须与压裂液的流变学特性相匹配，在注入阶段的剪切流动条件下不因重力沉降或孔隙筛滤而发生显著的空间分布不均。（</w:t>
      </w:r>
      <w:r w:rsidRPr="005E18FA">
        <w:rPr>
          <w:color w:val="000000" w:themeColor="text1"/>
          <w:lang w:eastAsia="zh-CN"/>
        </w:rPr>
        <w:t>3</w:t>
      </w:r>
      <w:r w:rsidRPr="005E18FA">
        <w:rPr>
          <w:color w:val="000000" w:themeColor="text1"/>
          <w:lang w:eastAsia="zh-CN"/>
        </w:rPr>
        <w:t>）壁面锚定性：关井破胶后，示踪材料须从液相分散态向固相锚定态切换，在裂缝壁面上形成具有足够强度的附着层以抵抗返排阶段的流体剪切冲刷。（</w:t>
      </w:r>
      <w:r w:rsidRPr="005E18FA">
        <w:rPr>
          <w:color w:val="000000" w:themeColor="text1"/>
          <w:lang w:eastAsia="zh-CN"/>
        </w:rPr>
        <w:t>4</w:t>
      </w:r>
      <w:r w:rsidRPr="005E18FA">
        <w:rPr>
          <w:color w:val="000000" w:themeColor="text1"/>
          <w:lang w:eastAsia="zh-CN"/>
        </w:rPr>
        <w:t>）检测便捷性：标记信号应可通过常规实验室手段（紫外光源、荧光光谱仪或工业相机配合带通滤光片）在取心岩样表面实现直接检测，无需复杂的样品预处理程序。上述四项要求构成本论文荧光示踪材料筛选和体系设计的评价框架。</w:t>
      </w:r>
    </w:p>
    <w:p w14:paraId="398C9C5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1.2.3  </w:t>
      </w:r>
      <w:r w:rsidRPr="005E18FA">
        <w:rPr>
          <w:color w:val="000000" w:themeColor="text1"/>
          <w:lang w:eastAsia="zh-CN"/>
        </w:rPr>
        <w:t>稀土铝酸盐荧光材料及其表面改性</w:t>
      </w:r>
    </w:p>
    <w:p w14:paraId="6255BD58" w14:textId="77777777" w:rsidR="00127D9C" w:rsidRPr="005E18FA" w:rsidRDefault="00000000">
      <w:pPr>
        <w:spacing w:after="0"/>
        <w:ind w:firstLine="420"/>
        <w:jc w:val="both"/>
        <w:rPr>
          <w:color w:val="000000" w:themeColor="text1"/>
          <w:lang w:eastAsia="zh-CN"/>
        </w:rPr>
      </w:pPr>
      <w:r w:rsidRPr="005E18FA">
        <w:rPr>
          <w:color w:val="000000" w:themeColor="text1"/>
        </w:rPr>
        <w:t>Matsuzawa</w:t>
      </w:r>
      <w:r w:rsidRPr="005E18FA">
        <w:rPr>
          <w:color w:val="000000" w:themeColor="text1"/>
        </w:rPr>
        <w:t>等（</w:t>
      </w:r>
      <w:r w:rsidRPr="005E18FA">
        <w:rPr>
          <w:color w:val="000000" w:themeColor="text1"/>
        </w:rPr>
        <w:t>1996</w:t>
      </w:r>
      <w:r w:rsidRPr="005E18FA">
        <w:rPr>
          <w:color w:val="000000" w:themeColor="text1"/>
        </w:rPr>
        <w:t>）在</w:t>
      </w:r>
      <w:r w:rsidRPr="005E18FA">
        <w:rPr>
          <w:color w:val="000000" w:themeColor="text1"/>
        </w:rPr>
        <w:t>Journal of the Electrochemical Society</w:t>
      </w:r>
      <w:r w:rsidRPr="005E18FA">
        <w:rPr>
          <w:color w:val="000000" w:themeColor="text1"/>
        </w:rPr>
        <w:t>上首次报道了</w:t>
      </w:r>
      <w:r w:rsidRPr="005E18FA">
        <w:rPr>
          <w:color w:val="000000" w:themeColor="text1"/>
        </w:rPr>
        <w:t>SrAl₂O₄:Eu²⁺,Dy³⁺</w:t>
      </w:r>
      <w:r w:rsidRPr="005E18FA">
        <w:rPr>
          <w:color w:val="000000" w:themeColor="text1"/>
        </w:rPr>
        <w:t>的长余辉发光特性</w:t>
      </w:r>
      <w:r w:rsidRPr="005E18FA">
        <w:rPr>
          <w:color w:val="000000" w:themeColor="text1"/>
        </w:rPr>
        <w:t>——</w:t>
      </w:r>
      <w:r w:rsidRPr="005E18FA">
        <w:rPr>
          <w:color w:val="000000" w:themeColor="text1"/>
        </w:rPr>
        <w:t>其余辉亮度较传统</w:t>
      </w:r>
      <w:r w:rsidRPr="005E18FA">
        <w:rPr>
          <w:color w:val="000000" w:themeColor="text1"/>
        </w:rPr>
        <w:t>ZnS:Cu,Co</w:t>
      </w:r>
      <w:r w:rsidRPr="005E18FA">
        <w:rPr>
          <w:color w:val="000000" w:themeColor="text1"/>
        </w:rPr>
        <w:t>高出</w:t>
      </w:r>
      <w:r w:rsidRPr="005E18FA">
        <w:rPr>
          <w:color w:val="000000" w:themeColor="text1"/>
        </w:rPr>
        <w:t>10</w:t>
      </w:r>
      <w:r w:rsidRPr="005E18FA">
        <w:rPr>
          <w:color w:val="000000" w:themeColor="text1"/>
        </w:rPr>
        <w:t>倍以上，余辉持续时间可达数小时，且无需放射性元素掺杂</w:t>
      </w:r>
      <w:r w:rsidRPr="005E18FA">
        <w:rPr>
          <w:color w:val="000000" w:themeColor="text1"/>
        </w:rPr>
        <w:t>[40]</w:t>
      </w:r>
      <w:r w:rsidRPr="005E18FA">
        <w:rPr>
          <w:color w:val="000000" w:themeColor="text1"/>
        </w:rPr>
        <w:t>。</w:t>
      </w:r>
      <w:r w:rsidRPr="005E18FA">
        <w:rPr>
          <w:color w:val="000000" w:themeColor="text1"/>
          <w:lang w:eastAsia="zh-CN"/>
        </w:rPr>
        <w:t>此后二十余年间，学术界围绕这类碱土铝酸盐长余辉材料的发光机理开展了系统深入的研究。</w:t>
      </w:r>
      <w:r w:rsidRPr="005E18FA">
        <w:rPr>
          <w:color w:val="000000" w:themeColor="text1"/>
          <w:lang w:eastAsia="zh-CN"/>
        </w:rPr>
        <w:t>Clabau</w:t>
      </w:r>
      <w:r w:rsidRPr="005E18FA">
        <w:rPr>
          <w:color w:val="000000" w:themeColor="text1"/>
          <w:lang w:eastAsia="zh-CN"/>
        </w:rPr>
        <w:t>等（</w:t>
      </w:r>
      <w:r w:rsidRPr="005E18FA">
        <w:rPr>
          <w:color w:val="000000" w:themeColor="text1"/>
          <w:lang w:eastAsia="zh-CN"/>
        </w:rPr>
        <w:t>2005</w:t>
      </w:r>
      <w:r w:rsidRPr="005E18FA">
        <w:rPr>
          <w:color w:val="000000" w:themeColor="text1"/>
          <w:lang w:eastAsia="zh-CN"/>
        </w:rPr>
        <w:t>）基于密度泛函理论（</w:t>
      </w:r>
      <w:r w:rsidRPr="005E18FA">
        <w:rPr>
          <w:color w:val="000000" w:themeColor="text1"/>
          <w:lang w:eastAsia="zh-CN"/>
        </w:rPr>
        <w:t>DFT</w:t>
      </w:r>
      <w:r w:rsidRPr="005E18FA">
        <w:rPr>
          <w:color w:val="000000" w:themeColor="text1"/>
          <w:lang w:eastAsia="zh-CN"/>
        </w:rPr>
        <w:t>）计算对</w:t>
      </w:r>
      <w:r w:rsidRPr="005E18FA">
        <w:rPr>
          <w:color w:val="000000" w:themeColor="text1"/>
          <w:lang w:eastAsia="zh-CN"/>
        </w:rPr>
        <w:t>Matsuzawa</w:t>
      </w:r>
      <w:r w:rsidRPr="005E18FA">
        <w:rPr>
          <w:color w:val="000000" w:themeColor="text1"/>
          <w:lang w:eastAsia="zh-CN"/>
        </w:rPr>
        <w:t>原始模型中的陷阱能级归属进行了机制修正</w:t>
      </w:r>
      <w:r w:rsidRPr="005E18FA">
        <w:rPr>
          <w:color w:val="000000" w:themeColor="text1"/>
          <w:lang w:eastAsia="zh-CN"/>
        </w:rPr>
        <w:t>[41]</w:t>
      </w:r>
      <w:r w:rsidRPr="005E18FA">
        <w:rPr>
          <w:color w:val="000000" w:themeColor="text1"/>
          <w:lang w:eastAsia="zh-CN"/>
        </w:rPr>
        <w:t>。</w:t>
      </w:r>
      <w:r w:rsidRPr="005E18FA">
        <w:rPr>
          <w:color w:val="000000" w:themeColor="text1"/>
          <w:lang w:eastAsia="zh-CN"/>
        </w:rPr>
        <w:t>Dorenbos</w:t>
      </w:r>
      <w:r w:rsidRPr="005E18FA">
        <w:rPr>
          <w:color w:val="000000" w:themeColor="text1"/>
          <w:lang w:eastAsia="zh-CN"/>
        </w:rPr>
        <w:t>（</w:t>
      </w:r>
      <w:r w:rsidRPr="005E18FA">
        <w:rPr>
          <w:color w:val="000000" w:themeColor="text1"/>
          <w:lang w:eastAsia="zh-CN"/>
        </w:rPr>
        <w:t>2005</w:t>
      </w:r>
      <w:r w:rsidRPr="005E18FA">
        <w:rPr>
          <w:color w:val="000000" w:themeColor="text1"/>
          <w:lang w:eastAsia="zh-CN"/>
        </w:rPr>
        <w:t>）从镧系元素</w:t>
      </w:r>
      <w:r w:rsidRPr="005E18FA">
        <w:rPr>
          <w:color w:val="000000" w:themeColor="text1"/>
          <w:lang w:eastAsia="zh-CN"/>
        </w:rPr>
        <w:t>4f-5d</w:t>
      </w:r>
      <w:r w:rsidRPr="005E18FA">
        <w:rPr>
          <w:color w:val="000000" w:themeColor="text1"/>
          <w:lang w:eastAsia="zh-CN"/>
        </w:rPr>
        <w:t>能级的热力学系统学角度</w:t>
      </w:r>
      <w:r w:rsidRPr="005E18FA">
        <w:rPr>
          <w:color w:val="000000" w:themeColor="text1"/>
          <w:lang w:eastAsia="zh-CN"/>
        </w:rPr>
        <w:lastRenderedPageBreak/>
        <w:t>对陷阱深度来源给出了理论解释</w:t>
      </w:r>
      <w:r w:rsidRPr="005E18FA">
        <w:rPr>
          <w:color w:val="000000" w:themeColor="text1"/>
          <w:lang w:eastAsia="zh-CN"/>
        </w:rPr>
        <w:t>[42]</w:t>
      </w:r>
      <w:r w:rsidRPr="005E18FA">
        <w:rPr>
          <w:color w:val="000000" w:themeColor="text1"/>
          <w:lang w:eastAsia="zh-CN"/>
        </w:rPr>
        <w:t>。</w:t>
      </w:r>
      <w:r w:rsidRPr="005E18FA">
        <w:rPr>
          <w:color w:val="000000" w:themeColor="text1"/>
          <w:lang w:eastAsia="zh-CN"/>
        </w:rPr>
        <w:t>Li</w:t>
      </w:r>
      <w:r w:rsidRPr="005E18FA">
        <w:rPr>
          <w:color w:val="000000" w:themeColor="text1"/>
          <w:lang w:eastAsia="zh-CN"/>
        </w:rPr>
        <w:t>等（</w:t>
      </w:r>
      <w:r w:rsidRPr="005E18FA">
        <w:rPr>
          <w:color w:val="000000" w:themeColor="text1"/>
          <w:lang w:eastAsia="zh-CN"/>
        </w:rPr>
        <w:t>2019</w:t>
      </w:r>
      <w:r w:rsidRPr="005E18FA">
        <w:rPr>
          <w:color w:val="000000" w:themeColor="text1"/>
          <w:lang w:eastAsia="zh-CN"/>
        </w:rPr>
        <w:t>）在</w:t>
      </w:r>
      <w:r w:rsidRPr="005E18FA">
        <w:rPr>
          <w:color w:val="000000" w:themeColor="text1"/>
          <w:lang w:eastAsia="zh-CN"/>
        </w:rPr>
        <w:t>Journal of Luminescence</w:t>
      </w:r>
      <w:r w:rsidRPr="005E18FA">
        <w:rPr>
          <w:color w:val="000000" w:themeColor="text1"/>
          <w:lang w:eastAsia="zh-CN"/>
        </w:rPr>
        <w:t>上发表了从</w:t>
      </w:r>
      <w:r w:rsidRPr="005E18FA">
        <w:rPr>
          <w:color w:val="000000" w:themeColor="text1"/>
          <w:lang w:eastAsia="zh-CN"/>
        </w:rPr>
        <w:t>Bologna</w:t>
      </w:r>
      <w:r w:rsidRPr="005E18FA">
        <w:rPr>
          <w:color w:val="000000" w:themeColor="text1"/>
          <w:lang w:eastAsia="zh-CN"/>
        </w:rPr>
        <w:t>石（</w:t>
      </w:r>
      <w:r w:rsidRPr="005E18FA">
        <w:rPr>
          <w:color w:val="000000" w:themeColor="text1"/>
          <w:lang w:eastAsia="zh-CN"/>
        </w:rPr>
        <w:t>1602</w:t>
      </w:r>
      <w:r w:rsidRPr="005E18FA">
        <w:rPr>
          <w:color w:val="000000" w:themeColor="text1"/>
          <w:lang w:eastAsia="zh-CN"/>
        </w:rPr>
        <w:t>年）至</w:t>
      </w:r>
      <w:r w:rsidRPr="005E18FA">
        <w:rPr>
          <w:color w:val="000000" w:themeColor="text1"/>
          <w:lang w:eastAsia="zh-CN"/>
        </w:rPr>
        <w:t>Cr³⁺</w:t>
      </w:r>
      <w:r w:rsidRPr="005E18FA">
        <w:rPr>
          <w:color w:val="000000" w:themeColor="text1"/>
          <w:lang w:eastAsia="zh-CN"/>
        </w:rPr>
        <w:t>掺杂自旋体化合物的完整历史综述，系统梳理了长余辉发光材料四百余年的研究演进脉络</w:t>
      </w:r>
      <w:r w:rsidRPr="005E18FA">
        <w:rPr>
          <w:color w:val="000000" w:themeColor="text1"/>
          <w:lang w:eastAsia="zh-CN"/>
        </w:rPr>
        <w:t>[43]</w:t>
      </w:r>
      <w:r w:rsidRPr="005E18FA">
        <w:rPr>
          <w:color w:val="000000" w:themeColor="text1"/>
          <w:lang w:eastAsia="zh-CN"/>
        </w:rPr>
        <w:t>。在合成方法方面，</w:t>
      </w:r>
      <w:r w:rsidRPr="005E18FA">
        <w:rPr>
          <w:color w:val="000000" w:themeColor="text1"/>
          <w:lang w:eastAsia="zh-CN"/>
        </w:rPr>
        <w:t>Rojas-Hernandez</w:t>
      </w:r>
      <w:r w:rsidRPr="005E18FA">
        <w:rPr>
          <w:color w:val="000000" w:themeColor="text1"/>
          <w:lang w:eastAsia="zh-CN"/>
        </w:rPr>
        <w:t>等（</w:t>
      </w:r>
      <w:r w:rsidRPr="005E18FA">
        <w:rPr>
          <w:color w:val="000000" w:themeColor="text1"/>
          <w:lang w:eastAsia="zh-CN"/>
        </w:rPr>
        <w:t>2018</w:t>
      </w:r>
      <w:r w:rsidRPr="005E18FA">
        <w:rPr>
          <w:color w:val="000000" w:themeColor="text1"/>
          <w:lang w:eastAsia="zh-CN"/>
        </w:rPr>
        <w:t>）系统比较了高温固相法、溶胶</w:t>
      </w:r>
      <w:r w:rsidRPr="005E18FA">
        <w:rPr>
          <w:color w:val="000000" w:themeColor="text1"/>
          <w:lang w:eastAsia="zh-CN"/>
        </w:rPr>
        <w:t>-</w:t>
      </w:r>
      <w:r w:rsidRPr="005E18FA">
        <w:rPr>
          <w:color w:val="000000" w:themeColor="text1"/>
          <w:lang w:eastAsia="zh-CN"/>
        </w:rPr>
        <w:t>凝胶法、水热合成法和燃烧法等不同制备路线对荧光粉颗粒粒度分布和发光性能的影响，指出</w:t>
      </w:r>
      <w:r w:rsidRPr="005E18FA">
        <w:rPr>
          <w:color w:val="000000" w:themeColor="text1"/>
          <w:lang w:eastAsia="zh-CN"/>
        </w:rPr>
        <w:t>1300~1400°C</w:t>
      </w:r>
      <w:r w:rsidRPr="005E18FA">
        <w:rPr>
          <w:color w:val="000000" w:themeColor="text1"/>
          <w:lang w:eastAsia="zh-CN"/>
        </w:rPr>
        <w:t>高温固相法仍是当前最为广泛采用的工业化生产路线</w:t>
      </w:r>
      <w:r w:rsidRPr="005E18FA">
        <w:rPr>
          <w:color w:val="000000" w:themeColor="text1"/>
          <w:lang w:eastAsia="zh-CN"/>
        </w:rPr>
        <w:t>[44]</w:t>
      </w:r>
      <w:r w:rsidRPr="005E18FA">
        <w:rPr>
          <w:color w:val="000000" w:themeColor="text1"/>
          <w:lang w:eastAsia="zh-CN"/>
        </w:rPr>
        <w:t>。</w:t>
      </w:r>
      <w:r w:rsidRPr="005E18FA">
        <w:rPr>
          <w:color w:val="000000" w:themeColor="text1"/>
          <w:lang w:eastAsia="zh-CN"/>
        </w:rPr>
        <w:t>Van den Eeckhout</w:t>
      </w:r>
      <w:r w:rsidRPr="005E18FA">
        <w:rPr>
          <w:color w:val="000000" w:themeColor="text1"/>
          <w:lang w:eastAsia="zh-CN"/>
        </w:rPr>
        <w:t>等（</w:t>
      </w:r>
      <w:r w:rsidRPr="005E18FA">
        <w:rPr>
          <w:color w:val="000000" w:themeColor="text1"/>
          <w:lang w:eastAsia="zh-CN"/>
        </w:rPr>
        <w:t>2010, 2013</w:t>
      </w:r>
      <w:r w:rsidRPr="005E18FA">
        <w:rPr>
          <w:color w:val="000000" w:themeColor="text1"/>
          <w:lang w:eastAsia="zh-CN"/>
        </w:rPr>
        <w:t>）先后发表了两篇关于稀土掺杂及非稀土掺杂长余辉材料的综合性综述</w:t>
      </w:r>
      <w:r w:rsidRPr="005E18FA">
        <w:rPr>
          <w:color w:val="000000" w:themeColor="text1"/>
          <w:lang w:eastAsia="zh-CN"/>
        </w:rPr>
        <w:t>[67,68]</w:t>
      </w:r>
      <w:r w:rsidRPr="005E18FA">
        <w:rPr>
          <w:color w:val="000000" w:themeColor="text1"/>
          <w:lang w:eastAsia="zh-CN"/>
        </w:rPr>
        <w:t>，为该领域的后续研究提供了重要的文献基础。</w:t>
      </w:r>
    </w:p>
    <w:p w14:paraId="0E4DC4B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SrAl₂O₄:Eu²⁺,Dy³⁺</w:t>
      </w:r>
      <w:r w:rsidRPr="005E18FA">
        <w:rPr>
          <w:color w:val="000000" w:themeColor="text1"/>
          <w:lang w:eastAsia="zh-CN"/>
        </w:rPr>
        <w:t>在水性环境中的化学不稳定性是将其从传统涂料与塑料领域拓展至水基压裂液领域的首要技术障碍。</w:t>
      </w:r>
      <w:r w:rsidRPr="005E18FA">
        <w:rPr>
          <w:color w:val="000000" w:themeColor="text1"/>
          <w:lang w:eastAsia="zh-CN"/>
        </w:rPr>
        <w:t>Guo</w:t>
      </w:r>
      <w:r w:rsidRPr="005E18FA">
        <w:rPr>
          <w:color w:val="000000" w:themeColor="text1"/>
          <w:lang w:eastAsia="zh-CN"/>
        </w:rPr>
        <w:t>等（</w:t>
      </w:r>
      <w:r w:rsidRPr="005E18FA">
        <w:rPr>
          <w:color w:val="000000" w:themeColor="text1"/>
          <w:lang w:eastAsia="zh-CN"/>
        </w:rPr>
        <w:t>2007</w:t>
      </w:r>
      <w:r w:rsidRPr="005E18FA">
        <w:rPr>
          <w:color w:val="000000" w:themeColor="text1"/>
          <w:lang w:eastAsia="zh-CN"/>
        </w:rPr>
        <w:t>）的实验研究表明，未经表面处理的</w:t>
      </w:r>
      <w:r w:rsidRPr="005E18FA">
        <w:rPr>
          <w:color w:val="000000" w:themeColor="text1"/>
          <w:lang w:eastAsia="zh-CN"/>
        </w:rPr>
        <w:t>SrAl₂O₄</w:t>
      </w:r>
      <w:r w:rsidRPr="005E18FA">
        <w:rPr>
          <w:color w:val="000000" w:themeColor="text1"/>
          <w:lang w:eastAsia="zh-CN"/>
        </w:rPr>
        <w:t>荧光粉在去离子水中浸泡</w:t>
      </w:r>
      <w:r w:rsidRPr="005E18FA">
        <w:rPr>
          <w:color w:val="000000" w:themeColor="text1"/>
          <w:lang w:eastAsia="zh-CN"/>
        </w:rPr>
        <w:t>12</w:t>
      </w:r>
      <w:r w:rsidRPr="005E18FA">
        <w:rPr>
          <w:color w:val="000000" w:themeColor="text1"/>
          <w:lang w:eastAsia="zh-CN"/>
        </w:rPr>
        <w:t>小时后，悬浮液的</w:t>
      </w:r>
      <w:r w:rsidRPr="005E18FA">
        <w:rPr>
          <w:color w:val="000000" w:themeColor="text1"/>
          <w:lang w:eastAsia="zh-CN"/>
        </w:rPr>
        <w:t>pH</w:t>
      </w:r>
      <w:r w:rsidRPr="005E18FA">
        <w:rPr>
          <w:color w:val="000000" w:themeColor="text1"/>
          <w:lang w:eastAsia="zh-CN"/>
        </w:rPr>
        <w:t>值从初始的</w:t>
      </w:r>
      <w:r w:rsidRPr="005E18FA">
        <w:rPr>
          <w:color w:val="000000" w:themeColor="text1"/>
          <w:lang w:eastAsia="zh-CN"/>
        </w:rPr>
        <w:t>7</w:t>
      </w:r>
      <w:r w:rsidRPr="005E18FA">
        <w:rPr>
          <w:color w:val="000000" w:themeColor="text1"/>
          <w:lang w:eastAsia="zh-CN"/>
        </w:rPr>
        <w:t>急剧上升至</w:t>
      </w:r>
      <w:r w:rsidRPr="005E18FA">
        <w:rPr>
          <w:color w:val="000000" w:themeColor="text1"/>
          <w:lang w:eastAsia="zh-CN"/>
        </w:rPr>
        <w:t>12.4</w:t>
      </w:r>
      <w:r w:rsidRPr="005E18FA">
        <w:rPr>
          <w:color w:val="000000" w:themeColor="text1"/>
          <w:lang w:eastAsia="zh-CN"/>
        </w:rPr>
        <w:t>，</w:t>
      </w:r>
      <w:r w:rsidRPr="005E18FA">
        <w:rPr>
          <w:color w:val="000000" w:themeColor="text1"/>
          <w:lang w:eastAsia="zh-CN"/>
        </w:rPr>
        <w:t>XRD</w:t>
      </w:r>
      <w:r w:rsidRPr="005E18FA">
        <w:rPr>
          <w:color w:val="000000" w:themeColor="text1"/>
          <w:lang w:eastAsia="zh-CN"/>
        </w:rPr>
        <w:t>分析在浸泡后的粉末中检测到</w:t>
      </w:r>
      <w:r w:rsidRPr="005E18FA">
        <w:rPr>
          <w:color w:val="000000" w:themeColor="text1"/>
          <w:lang w:eastAsia="zh-CN"/>
        </w:rPr>
        <w:t>SrAl₄O₇</w:t>
      </w:r>
      <w:r w:rsidRPr="005E18FA">
        <w:rPr>
          <w:color w:val="000000" w:themeColor="text1"/>
          <w:lang w:eastAsia="zh-CN"/>
        </w:rPr>
        <w:t>等水解产物晶相</w:t>
      </w:r>
      <w:r w:rsidRPr="005E18FA">
        <w:rPr>
          <w:color w:val="000000" w:themeColor="text1"/>
          <w:lang w:eastAsia="zh-CN"/>
        </w:rPr>
        <w:t>[45]</w:t>
      </w:r>
      <w:r w:rsidRPr="005E18FA">
        <w:rPr>
          <w:color w:val="000000" w:themeColor="text1"/>
          <w:lang w:eastAsia="zh-CN"/>
        </w:rPr>
        <w:t>。</w:t>
      </w:r>
      <w:r w:rsidRPr="005E18FA">
        <w:rPr>
          <w:color w:val="000000" w:themeColor="text1"/>
          <w:lang w:eastAsia="zh-CN"/>
        </w:rPr>
        <w:t>Karacaoglu</w:t>
      </w:r>
      <w:r w:rsidRPr="005E18FA">
        <w:rPr>
          <w:color w:val="000000" w:themeColor="text1"/>
          <w:lang w:eastAsia="zh-CN"/>
        </w:rPr>
        <w:t>等（</w:t>
      </w:r>
      <w:r w:rsidRPr="005E18FA">
        <w:rPr>
          <w:color w:val="000000" w:themeColor="text1"/>
          <w:lang w:eastAsia="zh-CN"/>
        </w:rPr>
        <w:t>2020</w:t>
      </w:r>
      <w:r w:rsidRPr="005E18FA">
        <w:rPr>
          <w:color w:val="000000" w:themeColor="text1"/>
          <w:lang w:eastAsia="zh-CN"/>
        </w:rPr>
        <w:t>）进一步报道了更为令人担忧的结果：未经包覆的荧光粉在浸水</w:t>
      </w:r>
      <w:r w:rsidRPr="005E18FA">
        <w:rPr>
          <w:color w:val="000000" w:themeColor="text1"/>
          <w:lang w:eastAsia="zh-CN"/>
        </w:rPr>
        <w:t>48</w:t>
      </w:r>
      <w:r w:rsidRPr="005E18FA">
        <w:rPr>
          <w:color w:val="000000" w:themeColor="text1"/>
          <w:lang w:eastAsia="zh-CN"/>
        </w:rPr>
        <w:t>小时后其磷光发射完全丧失</w:t>
      </w:r>
      <w:r w:rsidRPr="005E18FA">
        <w:rPr>
          <w:color w:val="000000" w:themeColor="text1"/>
          <w:lang w:eastAsia="zh-CN"/>
        </w:rPr>
        <w:t>[46]</w:t>
      </w:r>
      <w:r w:rsidRPr="005E18FA">
        <w:rPr>
          <w:color w:val="000000" w:themeColor="text1"/>
          <w:lang w:eastAsia="zh-CN"/>
        </w:rPr>
        <w:t>。</w:t>
      </w:r>
    </w:p>
    <w:p w14:paraId="588081F6"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表面包覆技术是解决上述水性环境水解问题的标准工程策略。在无机包覆路线方面，</w:t>
      </w:r>
      <w:r w:rsidRPr="005E18FA">
        <w:rPr>
          <w:color w:val="000000" w:themeColor="text1"/>
          <w:lang w:eastAsia="zh-CN"/>
        </w:rPr>
        <w:t>Qi</w:t>
      </w:r>
      <w:r w:rsidRPr="005E18FA">
        <w:rPr>
          <w:color w:val="000000" w:themeColor="text1"/>
          <w:lang w:eastAsia="zh-CN"/>
        </w:rPr>
        <w:t>等（</w:t>
      </w:r>
      <w:r w:rsidRPr="005E18FA">
        <w:rPr>
          <w:color w:val="000000" w:themeColor="text1"/>
          <w:lang w:eastAsia="zh-CN"/>
        </w:rPr>
        <w:t>2017</w:t>
      </w:r>
      <w:r w:rsidRPr="005E18FA">
        <w:rPr>
          <w:color w:val="000000" w:themeColor="text1"/>
          <w:lang w:eastAsia="zh-CN"/>
        </w:rPr>
        <w:t>）通过尿素原位水解法在荧光粉颗粒表面实现了致密</w:t>
      </w:r>
      <w:r w:rsidRPr="005E18FA">
        <w:rPr>
          <w:color w:val="000000" w:themeColor="text1"/>
          <w:lang w:eastAsia="zh-CN"/>
        </w:rPr>
        <w:t>SiO₂</w:t>
      </w:r>
      <w:r w:rsidRPr="005E18FA">
        <w:rPr>
          <w:color w:val="000000" w:themeColor="text1"/>
          <w:lang w:eastAsia="zh-CN"/>
        </w:rPr>
        <w:t>层的均匀沉积（包覆量</w:t>
      </w:r>
      <w:r w:rsidRPr="005E18FA">
        <w:rPr>
          <w:color w:val="000000" w:themeColor="text1"/>
          <w:lang w:eastAsia="zh-CN"/>
        </w:rPr>
        <w:t>≥5 wt%</w:t>
      </w:r>
      <w:r w:rsidRPr="005E18FA">
        <w:rPr>
          <w:color w:val="000000" w:themeColor="text1"/>
          <w:lang w:eastAsia="zh-CN"/>
        </w:rPr>
        <w:t>），有效提升了耐水性能</w:t>
      </w:r>
      <w:r w:rsidRPr="005E18FA">
        <w:rPr>
          <w:color w:val="000000" w:themeColor="text1"/>
          <w:lang w:eastAsia="zh-CN"/>
        </w:rPr>
        <w:t>[47]</w:t>
      </w:r>
      <w:r w:rsidRPr="005E18FA">
        <w:rPr>
          <w:color w:val="000000" w:themeColor="text1"/>
          <w:lang w:eastAsia="zh-CN"/>
        </w:rPr>
        <w:t>。</w:t>
      </w:r>
      <w:r w:rsidRPr="005E18FA">
        <w:rPr>
          <w:color w:val="000000" w:themeColor="text1"/>
          <w:lang w:eastAsia="zh-CN"/>
        </w:rPr>
        <w:t>Karacaoglu</w:t>
      </w:r>
      <w:r w:rsidRPr="005E18FA">
        <w:rPr>
          <w:color w:val="000000" w:themeColor="text1"/>
          <w:lang w:eastAsia="zh-CN"/>
        </w:rPr>
        <w:t>等（</w:t>
      </w:r>
      <w:r w:rsidRPr="005E18FA">
        <w:rPr>
          <w:color w:val="000000" w:themeColor="text1"/>
          <w:lang w:eastAsia="zh-CN"/>
        </w:rPr>
        <w:t>2020</w:t>
      </w:r>
      <w:r w:rsidRPr="005E18FA">
        <w:rPr>
          <w:color w:val="000000" w:themeColor="text1"/>
          <w:lang w:eastAsia="zh-CN"/>
        </w:rPr>
        <w:t>）采用原子层沉积（</w:t>
      </w:r>
      <w:r w:rsidRPr="005E18FA">
        <w:rPr>
          <w:color w:val="000000" w:themeColor="text1"/>
          <w:lang w:eastAsia="zh-CN"/>
        </w:rPr>
        <w:t>ALD</w:t>
      </w:r>
      <w:r w:rsidRPr="005E18FA">
        <w:rPr>
          <w:color w:val="000000" w:themeColor="text1"/>
          <w:lang w:eastAsia="zh-CN"/>
        </w:rPr>
        <w:t>）技术在荧光粉表面分别沉积了厚度约</w:t>
      </w:r>
      <w:r w:rsidRPr="005E18FA">
        <w:rPr>
          <w:color w:val="000000" w:themeColor="text1"/>
          <w:lang w:eastAsia="zh-CN"/>
        </w:rPr>
        <w:t>10 nm</w:t>
      </w:r>
      <w:r w:rsidRPr="005E18FA">
        <w:rPr>
          <w:color w:val="000000" w:themeColor="text1"/>
          <w:lang w:eastAsia="zh-CN"/>
        </w:rPr>
        <w:t>的</w:t>
      </w:r>
      <w:r w:rsidRPr="005E18FA">
        <w:rPr>
          <w:color w:val="000000" w:themeColor="text1"/>
          <w:lang w:eastAsia="zh-CN"/>
        </w:rPr>
        <w:t>Al₂O₃</w:t>
      </w:r>
      <w:r w:rsidRPr="005E18FA">
        <w:rPr>
          <w:color w:val="000000" w:themeColor="text1"/>
          <w:lang w:eastAsia="zh-CN"/>
        </w:rPr>
        <w:t>薄膜或约</w:t>
      </w:r>
      <w:r w:rsidRPr="005E18FA">
        <w:rPr>
          <w:color w:val="000000" w:themeColor="text1"/>
          <w:lang w:eastAsia="zh-CN"/>
        </w:rPr>
        <w:t>12 nm</w:t>
      </w:r>
      <w:r w:rsidRPr="005E18FA">
        <w:rPr>
          <w:color w:val="000000" w:themeColor="text1"/>
          <w:lang w:eastAsia="zh-CN"/>
        </w:rPr>
        <w:t>的</w:t>
      </w:r>
      <w:r w:rsidRPr="005E18FA">
        <w:rPr>
          <w:color w:val="000000" w:themeColor="text1"/>
          <w:lang w:eastAsia="zh-CN"/>
        </w:rPr>
        <w:t>TiO₂</w:t>
      </w:r>
      <w:r w:rsidRPr="005E18FA">
        <w:rPr>
          <w:color w:val="000000" w:themeColor="text1"/>
          <w:lang w:eastAsia="zh-CN"/>
        </w:rPr>
        <w:t>薄膜，经包覆处理的荧光粉在</w:t>
      </w:r>
      <w:r w:rsidRPr="005E18FA">
        <w:rPr>
          <w:color w:val="000000" w:themeColor="text1"/>
          <w:lang w:eastAsia="zh-CN"/>
        </w:rPr>
        <w:t>48</w:t>
      </w:r>
      <w:r w:rsidRPr="005E18FA">
        <w:rPr>
          <w:color w:val="000000" w:themeColor="text1"/>
          <w:lang w:eastAsia="zh-CN"/>
        </w:rPr>
        <w:t>小时浸水测试后仍可保持可检测的磷光发射，但</w:t>
      </w:r>
      <w:r w:rsidRPr="005E18FA">
        <w:rPr>
          <w:color w:val="000000" w:themeColor="text1"/>
          <w:lang w:eastAsia="zh-CN"/>
        </w:rPr>
        <w:t>ALD</w:t>
      </w:r>
      <w:r w:rsidRPr="005E18FA">
        <w:rPr>
          <w:color w:val="000000" w:themeColor="text1"/>
          <w:lang w:eastAsia="zh-CN"/>
        </w:rPr>
        <w:t>工艺的单批次处理量小、设备成本高，限制了其在工业规模改性中的应用前景</w:t>
      </w:r>
      <w:r w:rsidRPr="005E18FA">
        <w:rPr>
          <w:color w:val="000000" w:themeColor="text1"/>
          <w:lang w:eastAsia="zh-CN"/>
        </w:rPr>
        <w:t>[46]</w:t>
      </w:r>
      <w:r w:rsidRPr="005E18FA">
        <w:rPr>
          <w:color w:val="000000" w:themeColor="text1"/>
          <w:lang w:eastAsia="zh-CN"/>
        </w:rPr>
        <w:t>。</w:t>
      </w:r>
      <w:r w:rsidRPr="005E18FA">
        <w:rPr>
          <w:color w:val="000000" w:themeColor="text1"/>
          <w:lang w:eastAsia="zh-CN"/>
        </w:rPr>
        <w:t>Deng</w:t>
      </w:r>
      <w:r w:rsidRPr="005E18FA">
        <w:rPr>
          <w:color w:val="000000" w:themeColor="text1"/>
          <w:lang w:eastAsia="zh-CN"/>
        </w:rPr>
        <w:t>等（</w:t>
      </w:r>
      <w:r w:rsidRPr="005E18FA">
        <w:rPr>
          <w:color w:val="000000" w:themeColor="text1"/>
          <w:lang w:eastAsia="zh-CN"/>
        </w:rPr>
        <w:t>2013</w:t>
      </w:r>
      <w:r w:rsidRPr="005E18FA">
        <w:rPr>
          <w:color w:val="000000" w:themeColor="text1"/>
          <w:lang w:eastAsia="zh-CN"/>
        </w:rPr>
        <w:t>）提出了通过燃烧法在荧光粉表面原位生成</w:t>
      </w:r>
      <w:r w:rsidRPr="005E18FA">
        <w:rPr>
          <w:color w:val="000000" w:themeColor="text1"/>
          <w:lang w:eastAsia="zh-CN"/>
        </w:rPr>
        <w:t>MAl₂B₂O₇</w:t>
      </w:r>
      <w:r w:rsidRPr="005E18FA">
        <w:rPr>
          <w:color w:val="000000" w:themeColor="text1"/>
          <w:lang w:eastAsia="zh-CN"/>
        </w:rPr>
        <w:t>致密保护层的技术方案</w:t>
      </w:r>
      <w:r w:rsidRPr="005E18FA">
        <w:rPr>
          <w:color w:val="000000" w:themeColor="text1"/>
          <w:lang w:eastAsia="zh-CN"/>
        </w:rPr>
        <w:t>[48]</w:t>
      </w:r>
      <w:r w:rsidRPr="005E18FA">
        <w:rPr>
          <w:color w:val="000000" w:themeColor="text1"/>
          <w:lang w:eastAsia="zh-CN"/>
        </w:rPr>
        <w:t>。在有机改性路线方面，</w:t>
      </w:r>
      <w:r w:rsidRPr="005E18FA">
        <w:rPr>
          <w:color w:val="000000" w:themeColor="text1"/>
          <w:lang w:eastAsia="zh-CN"/>
        </w:rPr>
        <w:t>Urakawa</w:t>
      </w:r>
      <w:r w:rsidRPr="005E18FA">
        <w:rPr>
          <w:color w:val="000000" w:themeColor="text1"/>
          <w:lang w:eastAsia="zh-CN"/>
        </w:rPr>
        <w:t>等（</w:t>
      </w:r>
      <w:r w:rsidRPr="005E18FA">
        <w:rPr>
          <w:color w:val="000000" w:themeColor="text1"/>
          <w:lang w:eastAsia="zh-CN"/>
        </w:rPr>
        <w:t>2020</w:t>
      </w:r>
      <w:r w:rsidRPr="005E18FA">
        <w:rPr>
          <w:color w:val="000000" w:themeColor="text1"/>
          <w:lang w:eastAsia="zh-CN"/>
        </w:rPr>
        <w:t>）发现以硅烷偶联剂对荧光粉进行表面处理后，其发光强度可提升</w:t>
      </w:r>
      <w:r w:rsidRPr="005E18FA">
        <w:rPr>
          <w:color w:val="000000" w:themeColor="text1"/>
          <w:lang w:eastAsia="zh-CN"/>
        </w:rPr>
        <w:t>10%~20%</w:t>
      </w:r>
      <w:r w:rsidRPr="005E18FA">
        <w:rPr>
          <w:color w:val="000000" w:themeColor="text1"/>
          <w:lang w:eastAsia="zh-CN"/>
        </w:rPr>
        <w:t>，且偶联剂处理不影响荧光粉的发射光谱特征和晶体结构</w:t>
      </w:r>
      <w:r w:rsidRPr="005E18FA">
        <w:rPr>
          <w:color w:val="000000" w:themeColor="text1"/>
          <w:lang w:eastAsia="zh-CN"/>
        </w:rPr>
        <w:t>[49]</w:t>
      </w:r>
      <w:r w:rsidRPr="005E18FA">
        <w:rPr>
          <w:color w:val="000000" w:themeColor="text1"/>
          <w:lang w:eastAsia="zh-CN"/>
        </w:rPr>
        <w:t>。</w:t>
      </w:r>
      <w:r w:rsidRPr="005E18FA">
        <w:rPr>
          <w:color w:val="000000" w:themeColor="text1"/>
          <w:lang w:eastAsia="zh-CN"/>
        </w:rPr>
        <w:t>Lyu</w:t>
      </w:r>
      <w:r w:rsidRPr="005E18FA">
        <w:rPr>
          <w:color w:val="000000" w:themeColor="text1"/>
          <w:lang w:eastAsia="zh-CN"/>
        </w:rPr>
        <w:t>等（</w:t>
      </w:r>
      <w:r w:rsidRPr="005E18FA">
        <w:rPr>
          <w:color w:val="000000" w:themeColor="text1"/>
          <w:lang w:eastAsia="zh-CN"/>
        </w:rPr>
        <w:t>2020</w:t>
      </w:r>
      <w:r w:rsidRPr="005E18FA">
        <w:rPr>
          <w:color w:val="000000" w:themeColor="text1"/>
          <w:lang w:eastAsia="zh-CN"/>
        </w:rPr>
        <w:t>）以</w:t>
      </w:r>
      <w:r w:rsidRPr="005E18FA">
        <w:rPr>
          <w:color w:val="000000" w:themeColor="text1"/>
          <w:lang w:eastAsia="zh-CN"/>
        </w:rPr>
        <w:t>KH570</w:t>
      </w:r>
      <w:r w:rsidRPr="005E18FA">
        <w:rPr>
          <w:color w:val="000000" w:themeColor="text1"/>
          <w:lang w:eastAsia="zh-CN"/>
        </w:rPr>
        <w:t>硅烷偶联剂为桥联分子，在荧光粉表面构建了</w:t>
      </w:r>
      <w:r w:rsidRPr="005E18FA">
        <w:rPr>
          <w:color w:val="000000" w:themeColor="text1"/>
          <w:lang w:eastAsia="zh-CN"/>
        </w:rPr>
        <w:t>SiO₂-</w:t>
      </w:r>
      <w:r w:rsidRPr="005E18FA">
        <w:rPr>
          <w:color w:val="000000" w:themeColor="text1"/>
          <w:lang w:eastAsia="zh-CN"/>
        </w:rPr>
        <w:t>聚合物复合壳层，实现了无机内核的耐水性保护与有机外壳的基体相容性之间的平衡</w:t>
      </w:r>
      <w:r w:rsidRPr="005E18FA">
        <w:rPr>
          <w:color w:val="000000" w:themeColor="text1"/>
          <w:lang w:eastAsia="zh-CN"/>
        </w:rPr>
        <w:t>[50]</w:t>
      </w:r>
      <w:r w:rsidRPr="005E18FA">
        <w:rPr>
          <w:color w:val="000000" w:themeColor="text1"/>
          <w:lang w:eastAsia="zh-CN"/>
        </w:rPr>
        <w:t>。</w:t>
      </w:r>
    </w:p>
    <w:p w14:paraId="5506A04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然而，上述表面包覆方案在设计开发时均面向涂料、塑料和油墨等常压常温应用场景，其性能评价标准（如常温水浸</w:t>
      </w:r>
      <w:r w:rsidRPr="005E18FA">
        <w:rPr>
          <w:color w:val="000000" w:themeColor="text1"/>
          <w:lang w:eastAsia="zh-CN"/>
        </w:rPr>
        <w:t>48</w:t>
      </w:r>
      <w:r w:rsidRPr="005E18FA">
        <w:rPr>
          <w:color w:val="000000" w:themeColor="text1"/>
          <w:lang w:eastAsia="zh-CN"/>
        </w:rPr>
        <w:t>小时磷光保持）与压裂液的井下工程环境（</w:t>
      </w:r>
      <w:r w:rsidRPr="005E18FA">
        <w:rPr>
          <w:color w:val="000000" w:themeColor="text1"/>
          <w:lang w:eastAsia="zh-CN"/>
        </w:rPr>
        <w:t>60~150°C</w:t>
      </w:r>
      <w:r w:rsidRPr="005E18FA">
        <w:rPr>
          <w:color w:val="000000" w:themeColor="text1"/>
          <w:lang w:eastAsia="zh-CN"/>
        </w:rPr>
        <w:t>、矿化度</w:t>
      </w:r>
      <w:r w:rsidRPr="005E18FA">
        <w:rPr>
          <w:color w:val="000000" w:themeColor="text1"/>
          <w:lang w:eastAsia="zh-CN"/>
        </w:rPr>
        <w:t>0~100 g/L</w:t>
      </w:r>
      <w:r w:rsidRPr="005E18FA">
        <w:rPr>
          <w:color w:val="000000" w:themeColor="text1"/>
          <w:lang w:eastAsia="zh-CN"/>
        </w:rPr>
        <w:t>、</w:t>
      </w:r>
      <w:r w:rsidRPr="005E18FA">
        <w:rPr>
          <w:color w:val="000000" w:themeColor="text1"/>
          <w:lang w:eastAsia="zh-CN"/>
        </w:rPr>
        <w:t>pH 3~11</w:t>
      </w:r>
      <w:r w:rsidRPr="005E18FA">
        <w:rPr>
          <w:color w:val="000000" w:themeColor="text1"/>
          <w:lang w:eastAsia="zh-CN"/>
        </w:rPr>
        <w:t>、含过硫酸铵氧化体系）之间存在本质性的工况差异。面向压裂液工程服役条件的系统环境适应性验证与评价，在已有文献</w:t>
      </w:r>
      <w:r w:rsidRPr="005E18FA">
        <w:rPr>
          <w:color w:val="000000" w:themeColor="text1"/>
          <w:lang w:eastAsia="zh-CN"/>
        </w:rPr>
        <w:lastRenderedPageBreak/>
        <w:t>中尚属空白。更为深层且更具基础研究价值的问题是：压裂施工作业对示踪颗粒的表面化学提出了一种在其它工业应用场景中罕见的</w:t>
      </w:r>
      <w:r w:rsidRPr="005E18FA">
        <w:rPr>
          <w:color w:val="000000" w:themeColor="text1"/>
          <w:lang w:eastAsia="zh-CN"/>
        </w:rPr>
        <w:t>"</w:t>
      </w:r>
      <w:r w:rsidRPr="005E18FA">
        <w:rPr>
          <w:color w:val="000000" w:themeColor="text1"/>
          <w:lang w:eastAsia="zh-CN"/>
        </w:rPr>
        <w:t>时序功能需求</w:t>
      </w:r>
      <w:r w:rsidRPr="005E18FA">
        <w:rPr>
          <w:color w:val="000000" w:themeColor="text1"/>
          <w:lang w:eastAsia="zh-CN"/>
        </w:rPr>
        <w:t>"——</w:t>
      </w:r>
      <w:r w:rsidRPr="005E18FA">
        <w:rPr>
          <w:color w:val="000000" w:themeColor="text1"/>
          <w:lang w:eastAsia="zh-CN"/>
        </w:rPr>
        <w:t>注入期间，颗粒需在</w:t>
      </w:r>
      <w:r w:rsidRPr="005E18FA">
        <w:rPr>
          <w:color w:val="000000" w:themeColor="text1"/>
          <w:lang w:eastAsia="zh-CN"/>
        </w:rPr>
        <w:t>HPG</w:t>
      </w:r>
      <w:r w:rsidRPr="005E18FA">
        <w:rPr>
          <w:color w:val="000000" w:themeColor="text1"/>
          <w:lang w:eastAsia="zh-CN"/>
        </w:rPr>
        <w:t>基液中保持均匀分散状态（此时颗粒间的排斥力须占主导地位）；关井破胶期间，颗粒需完成从分散态向锚定态的切换（此时颗粒与壁面间的吸引力须被激活）；返排期间及此后的长期阶段，颗粒需牢固附着于裂缝壁面（抵抗流体剪切力的持续作用）。上述三种功能需求分别对应不同的、甚至部分相互矛盾的表面化学状态，如何在一个单一的改性方案中实现对上述时序功能的协调与集成，构成了兼具基础胶体与界面科学意义和压裂工程应用价值的核心科学问题。</w:t>
      </w:r>
    </w:p>
    <w:p w14:paraId="7A3F521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1.2.4  </w:t>
      </w:r>
      <w:r w:rsidRPr="005E18FA">
        <w:rPr>
          <w:color w:val="000000" w:themeColor="text1"/>
          <w:lang w:eastAsia="zh-CN"/>
        </w:rPr>
        <w:t>胍胶压裂液体系</w:t>
      </w:r>
    </w:p>
    <w:p w14:paraId="6A3DA3E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本研究的荧光示踪材料选定以羟丙基胍胶（</w:t>
      </w:r>
      <w:r w:rsidRPr="005E18FA">
        <w:rPr>
          <w:color w:val="000000" w:themeColor="text1"/>
          <w:lang w:eastAsia="zh-CN"/>
        </w:rPr>
        <w:t>HPG</w:t>
      </w:r>
      <w:r w:rsidRPr="005E18FA">
        <w:rPr>
          <w:color w:val="000000" w:themeColor="text1"/>
          <w:lang w:eastAsia="zh-CN"/>
        </w:rPr>
        <w:t>）压裂液作为注入载体流体，示踪材料在化学上必须与该体系全面兼容。因此，有必要对胍胶压裂液体系的化学组成、交联机理、破胶机制以及行业性能评价标准进行概要梳理，以确立示踪材料所面临的化学相容性约束。</w:t>
      </w:r>
    </w:p>
    <w:p w14:paraId="59C4F96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胍胶（</w:t>
      </w:r>
      <w:r w:rsidRPr="005E18FA">
        <w:rPr>
          <w:color w:val="000000" w:themeColor="text1"/>
          <w:lang w:eastAsia="zh-CN"/>
        </w:rPr>
        <w:t>Guar Gum</w:t>
      </w:r>
      <w:r w:rsidRPr="005E18FA">
        <w:rPr>
          <w:color w:val="000000" w:themeColor="text1"/>
          <w:lang w:eastAsia="zh-CN"/>
        </w:rPr>
        <w:t>）是从瓜尔豆胚乳中提取的天然半乳甘露聚糖类多糖，其主链由</w:t>
      </w:r>
      <w:r w:rsidRPr="005E18FA">
        <w:rPr>
          <w:color w:val="000000" w:themeColor="text1"/>
        </w:rPr>
        <w:t>β</w:t>
      </w:r>
      <w:r w:rsidRPr="005E18FA">
        <w:rPr>
          <w:color w:val="000000" w:themeColor="text1"/>
          <w:lang w:eastAsia="zh-CN"/>
        </w:rPr>
        <w:t>-1,4-</w:t>
      </w:r>
      <w:r w:rsidRPr="005E18FA">
        <w:rPr>
          <w:color w:val="000000" w:themeColor="text1"/>
          <w:lang w:eastAsia="zh-CN"/>
        </w:rPr>
        <w:t>糖苷键连接的</w:t>
      </w:r>
      <w:r w:rsidRPr="005E18FA">
        <w:rPr>
          <w:color w:val="000000" w:themeColor="text1"/>
          <w:lang w:eastAsia="zh-CN"/>
        </w:rPr>
        <w:t>D-</w:t>
      </w:r>
      <w:r w:rsidRPr="005E18FA">
        <w:rPr>
          <w:color w:val="000000" w:themeColor="text1"/>
          <w:lang w:eastAsia="zh-CN"/>
        </w:rPr>
        <w:t>甘露糖单元组成，侧链为</w:t>
      </w:r>
      <w:r w:rsidRPr="005E18FA">
        <w:rPr>
          <w:color w:val="000000" w:themeColor="text1"/>
        </w:rPr>
        <w:t>α</w:t>
      </w:r>
      <w:r w:rsidRPr="005E18FA">
        <w:rPr>
          <w:color w:val="000000" w:themeColor="text1"/>
          <w:lang w:eastAsia="zh-CN"/>
        </w:rPr>
        <w:t>-1,6-</w:t>
      </w:r>
      <w:r w:rsidRPr="005E18FA">
        <w:rPr>
          <w:color w:val="000000" w:themeColor="text1"/>
          <w:lang w:eastAsia="zh-CN"/>
        </w:rPr>
        <w:t>糖苷键连接的</w:t>
      </w:r>
      <w:r w:rsidRPr="005E18FA">
        <w:rPr>
          <w:color w:val="000000" w:themeColor="text1"/>
          <w:lang w:eastAsia="zh-CN"/>
        </w:rPr>
        <w:t>D-</w:t>
      </w:r>
      <w:r w:rsidRPr="005E18FA">
        <w:rPr>
          <w:color w:val="000000" w:themeColor="text1"/>
          <w:lang w:eastAsia="zh-CN"/>
        </w:rPr>
        <w:t>半乳糖单元，甘露糖与半乳糖的摩尔比值（</w:t>
      </w:r>
      <w:r w:rsidRPr="005E18FA">
        <w:rPr>
          <w:color w:val="000000" w:themeColor="text1"/>
          <w:lang w:eastAsia="zh-CN"/>
        </w:rPr>
        <w:t>M/G</w:t>
      </w:r>
      <w:r w:rsidRPr="005E18FA">
        <w:rPr>
          <w:color w:val="000000" w:themeColor="text1"/>
          <w:lang w:eastAsia="zh-CN"/>
        </w:rPr>
        <w:t>比）约为</w:t>
      </w:r>
      <w:r w:rsidRPr="005E18FA">
        <w:rPr>
          <w:color w:val="000000" w:themeColor="text1"/>
          <w:lang w:eastAsia="zh-CN"/>
        </w:rPr>
        <w:t>1.6~1.8:1</w:t>
      </w:r>
      <w:r w:rsidRPr="005E18FA">
        <w:rPr>
          <w:color w:val="000000" w:themeColor="text1"/>
          <w:lang w:eastAsia="zh-CN"/>
        </w:rPr>
        <w:t>。分子主链上以较高密度且规律性分布的顺式邻二醇基团构成了与硼酸根离子发生配位交联的化学活性位点</w:t>
      </w:r>
      <w:r w:rsidRPr="005E18FA">
        <w:rPr>
          <w:color w:val="000000" w:themeColor="text1"/>
          <w:lang w:eastAsia="zh-CN"/>
        </w:rPr>
        <w:t>——</w:t>
      </w:r>
      <w:r w:rsidRPr="005E18FA">
        <w:rPr>
          <w:color w:val="000000" w:themeColor="text1"/>
          <w:lang w:eastAsia="zh-CN"/>
        </w:rPr>
        <w:t>这一结构特征正是胍胶能够成为高效水基压裂液稠化剂的根本化学基础。羟丙基胍胶（</w:t>
      </w:r>
      <w:r w:rsidRPr="005E18FA">
        <w:rPr>
          <w:color w:val="000000" w:themeColor="text1"/>
          <w:lang w:eastAsia="zh-CN"/>
        </w:rPr>
        <w:t>HPG</w:t>
      </w:r>
      <w:r w:rsidRPr="005E18FA">
        <w:rPr>
          <w:color w:val="000000" w:themeColor="text1"/>
          <w:lang w:eastAsia="zh-CN"/>
        </w:rPr>
        <w:t>）是天然胍胶经由环氧丙烷进行醚化化学改性的衍生产物，通过将羟丙基取代基（</w:t>
      </w:r>
      <w:r w:rsidRPr="005E18FA">
        <w:rPr>
          <w:color w:val="000000" w:themeColor="text1"/>
          <w:lang w:eastAsia="zh-CN"/>
        </w:rPr>
        <w:t>-CH₂CHOHCH₃</w:t>
      </w:r>
      <w:r w:rsidRPr="005E18FA">
        <w:rPr>
          <w:color w:val="000000" w:themeColor="text1"/>
          <w:lang w:eastAsia="zh-CN"/>
        </w:rPr>
        <w:t>）引入甘露糖单元的</w:t>
      </w:r>
      <w:r w:rsidRPr="005E18FA">
        <w:rPr>
          <w:color w:val="000000" w:themeColor="text1"/>
          <w:lang w:eastAsia="zh-CN"/>
        </w:rPr>
        <w:t>C-6</w:t>
      </w:r>
      <w:r w:rsidRPr="005E18FA">
        <w:rPr>
          <w:color w:val="000000" w:themeColor="text1"/>
          <w:lang w:eastAsia="zh-CN"/>
        </w:rPr>
        <w:t>位羟基，有效削弱了分子间的氢键网络密度，从而显著提升了水合溶解速率，并将水不溶物残留含量由天然胍胶的</w:t>
      </w:r>
      <w:r w:rsidRPr="005E18FA">
        <w:rPr>
          <w:color w:val="000000" w:themeColor="text1"/>
          <w:lang w:eastAsia="zh-CN"/>
        </w:rPr>
        <w:t>5~10 wt%</w:t>
      </w:r>
      <w:r w:rsidRPr="005E18FA">
        <w:rPr>
          <w:color w:val="000000" w:themeColor="text1"/>
          <w:lang w:eastAsia="zh-CN"/>
        </w:rPr>
        <w:t>降低至</w:t>
      </w:r>
      <w:r w:rsidRPr="005E18FA">
        <w:rPr>
          <w:color w:val="000000" w:themeColor="text1"/>
          <w:lang w:eastAsia="zh-CN"/>
        </w:rPr>
        <w:t>HPG</w:t>
      </w:r>
      <w:r w:rsidRPr="005E18FA">
        <w:rPr>
          <w:color w:val="000000" w:themeColor="text1"/>
          <w:lang w:eastAsia="zh-CN"/>
        </w:rPr>
        <w:t>的</w:t>
      </w:r>
      <w:r w:rsidRPr="005E18FA">
        <w:rPr>
          <w:color w:val="000000" w:themeColor="text1"/>
          <w:lang w:eastAsia="zh-CN"/>
        </w:rPr>
        <w:t>3~5 wt%[53,61]</w:t>
      </w:r>
      <w:r w:rsidRPr="005E18FA">
        <w:rPr>
          <w:color w:val="000000" w:themeColor="text1"/>
          <w:lang w:eastAsia="zh-CN"/>
        </w:rPr>
        <w:t>。</w:t>
      </w:r>
      <w:r w:rsidRPr="005E18FA">
        <w:rPr>
          <w:color w:val="000000" w:themeColor="text1"/>
          <w:lang w:eastAsia="zh-CN"/>
        </w:rPr>
        <w:t>HPG</w:t>
      </w:r>
      <w:r w:rsidRPr="005E18FA">
        <w:rPr>
          <w:color w:val="000000" w:themeColor="text1"/>
          <w:lang w:eastAsia="zh-CN"/>
        </w:rPr>
        <w:t>因其优异的增稠效率、良好的硼交联活性和相对较低的破胶残渣含量，已成为当前水基压裂液体系中应用最为广泛的稠化剂。</w:t>
      </w:r>
    </w:p>
    <w:p w14:paraId="74A1D31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胍胶压裂液体系的化学核心在于硼酸根离子</w:t>
      </w:r>
      <w:r w:rsidRPr="005E18FA">
        <w:rPr>
          <w:color w:val="000000" w:themeColor="text1"/>
          <w:lang w:eastAsia="zh-CN"/>
        </w:rPr>
        <w:t>B(OH)₄⁻</w:t>
      </w:r>
      <w:r w:rsidRPr="005E18FA">
        <w:rPr>
          <w:color w:val="000000" w:themeColor="text1"/>
          <w:lang w:eastAsia="zh-CN"/>
        </w:rPr>
        <w:t>与</w:t>
      </w:r>
      <w:r w:rsidRPr="005E18FA">
        <w:rPr>
          <w:color w:val="000000" w:themeColor="text1"/>
          <w:lang w:eastAsia="zh-CN"/>
        </w:rPr>
        <w:t>HPG</w:t>
      </w:r>
      <w:r w:rsidRPr="005E18FA">
        <w:rPr>
          <w:color w:val="000000" w:themeColor="text1"/>
          <w:lang w:eastAsia="zh-CN"/>
        </w:rPr>
        <w:t>分子链上顺式邻二醇基团之间发生的可逆配位交联反应。</w:t>
      </w:r>
      <w:r w:rsidRPr="005E18FA">
        <w:rPr>
          <w:color w:val="000000" w:themeColor="text1"/>
          <w:lang w:eastAsia="zh-CN"/>
        </w:rPr>
        <w:t>Harris</w:t>
      </w:r>
      <w:r w:rsidRPr="005E18FA">
        <w:rPr>
          <w:color w:val="000000" w:themeColor="text1"/>
          <w:lang w:eastAsia="zh-CN"/>
        </w:rPr>
        <w:t>（</w:t>
      </w:r>
      <w:r w:rsidRPr="005E18FA">
        <w:rPr>
          <w:color w:val="000000" w:themeColor="text1"/>
          <w:lang w:eastAsia="zh-CN"/>
        </w:rPr>
        <w:t>1993</w:t>
      </w:r>
      <w:r w:rsidRPr="005E18FA">
        <w:rPr>
          <w:color w:val="000000" w:themeColor="text1"/>
          <w:lang w:eastAsia="zh-CN"/>
        </w:rPr>
        <w:t>）</w:t>
      </w:r>
      <w:r w:rsidRPr="005E18FA">
        <w:rPr>
          <w:color w:val="000000" w:themeColor="text1"/>
          <w:lang w:eastAsia="zh-CN"/>
        </w:rPr>
        <w:t>[58]</w:t>
      </w:r>
      <w:r w:rsidRPr="005E18FA">
        <w:rPr>
          <w:color w:val="000000" w:themeColor="text1"/>
          <w:lang w:eastAsia="zh-CN"/>
        </w:rPr>
        <w:t>对硼交联</w:t>
      </w:r>
      <w:r w:rsidRPr="005E18FA">
        <w:rPr>
          <w:color w:val="000000" w:themeColor="text1"/>
          <w:lang w:eastAsia="zh-CN"/>
        </w:rPr>
        <w:t>HPG</w:t>
      </w:r>
      <w:r w:rsidRPr="005E18FA">
        <w:rPr>
          <w:color w:val="000000" w:themeColor="text1"/>
          <w:lang w:eastAsia="zh-CN"/>
        </w:rPr>
        <w:t>冻胶的化学形态与流变学特征进行了系统表征，研究阐明了硼酸根与邻二醇基团可形成化学计量比为</w:t>
      </w:r>
      <w:r w:rsidRPr="005E18FA">
        <w:rPr>
          <w:color w:val="000000" w:themeColor="text1"/>
          <w:lang w:eastAsia="zh-CN"/>
        </w:rPr>
        <w:t>1:1</w:t>
      </w:r>
      <w:r w:rsidRPr="005E18FA">
        <w:rPr>
          <w:color w:val="000000" w:themeColor="text1"/>
          <w:lang w:eastAsia="zh-CN"/>
        </w:rPr>
        <w:t>和</w:t>
      </w:r>
      <w:r w:rsidRPr="005E18FA">
        <w:rPr>
          <w:color w:val="000000" w:themeColor="text1"/>
          <w:lang w:eastAsia="zh-CN"/>
        </w:rPr>
        <w:t>2:1</w:t>
      </w:r>
      <w:r w:rsidRPr="005E18FA">
        <w:rPr>
          <w:color w:val="000000" w:themeColor="text1"/>
          <w:lang w:eastAsia="zh-CN"/>
        </w:rPr>
        <w:t>的两种配位配合物，其中</w:t>
      </w:r>
      <w:r w:rsidRPr="005E18FA">
        <w:rPr>
          <w:color w:val="000000" w:themeColor="text1"/>
          <w:lang w:eastAsia="zh-CN"/>
        </w:rPr>
        <w:t>2:1</w:t>
      </w:r>
      <w:r w:rsidRPr="005E18FA">
        <w:rPr>
          <w:color w:val="000000" w:themeColor="text1"/>
          <w:lang w:eastAsia="zh-CN"/>
        </w:rPr>
        <w:t>配合物（一个硼酸根桥联两条</w:t>
      </w:r>
      <w:r w:rsidRPr="005E18FA">
        <w:rPr>
          <w:color w:val="000000" w:themeColor="text1"/>
          <w:lang w:eastAsia="zh-CN"/>
        </w:rPr>
        <w:t>HPG</w:t>
      </w:r>
      <w:r w:rsidRPr="005E18FA">
        <w:rPr>
          <w:color w:val="000000" w:themeColor="text1"/>
          <w:lang w:eastAsia="zh-CN"/>
        </w:rPr>
        <w:t>分子链上的邻二醇基团）构成分子间的有效交联桥接点，是冻胶体系获得粘弹性特征和支撑剂悬浮能力的化学结构基础。</w:t>
      </w:r>
      <w:r w:rsidRPr="005E18FA">
        <w:rPr>
          <w:color w:val="000000" w:themeColor="text1"/>
          <w:lang w:eastAsia="zh-CN"/>
        </w:rPr>
        <w:t>Kesavan</w:t>
      </w:r>
      <w:r w:rsidRPr="005E18FA">
        <w:rPr>
          <w:color w:val="000000" w:themeColor="text1"/>
          <w:lang w:eastAsia="zh-CN"/>
        </w:rPr>
        <w:t>和</w:t>
      </w:r>
      <w:r w:rsidRPr="005E18FA">
        <w:rPr>
          <w:color w:val="000000" w:themeColor="text1"/>
          <w:lang w:eastAsia="zh-CN"/>
        </w:rPr>
        <w:t>Prud'homme</w:t>
      </w:r>
      <w:r w:rsidRPr="005E18FA">
        <w:rPr>
          <w:color w:val="000000" w:themeColor="text1"/>
          <w:lang w:eastAsia="zh-CN"/>
        </w:rPr>
        <w:t>（</w:t>
      </w:r>
      <w:r w:rsidRPr="005E18FA">
        <w:rPr>
          <w:color w:val="000000" w:themeColor="text1"/>
          <w:lang w:eastAsia="zh-CN"/>
        </w:rPr>
        <w:t>1992</w:t>
      </w:r>
      <w:r w:rsidRPr="005E18FA">
        <w:rPr>
          <w:color w:val="000000" w:themeColor="text1"/>
          <w:lang w:eastAsia="zh-CN"/>
        </w:rPr>
        <w:t>）</w:t>
      </w:r>
      <w:r w:rsidRPr="005E18FA">
        <w:rPr>
          <w:color w:val="000000" w:themeColor="text1"/>
          <w:lang w:eastAsia="zh-CN"/>
        </w:rPr>
        <w:t>[59]</w:t>
      </w:r>
      <w:r w:rsidRPr="005E18FA">
        <w:rPr>
          <w:color w:val="000000" w:themeColor="text1"/>
          <w:lang w:eastAsia="zh-CN"/>
        </w:rPr>
        <w:t>基于小</w:t>
      </w:r>
      <w:r w:rsidRPr="005E18FA">
        <w:rPr>
          <w:color w:val="000000" w:themeColor="text1"/>
          <w:lang w:eastAsia="zh-CN"/>
        </w:rPr>
        <w:lastRenderedPageBreak/>
        <w:t>振幅振荡剪切流变实验方法，建立了硼交联瓜尔胶凝胶化过程的动力学模型，定量揭示了交联密度与硼浓度、体系</w:t>
      </w:r>
      <w:r w:rsidRPr="005E18FA">
        <w:rPr>
          <w:color w:val="000000" w:themeColor="text1"/>
          <w:lang w:eastAsia="zh-CN"/>
        </w:rPr>
        <w:t>pH</w:t>
      </w:r>
      <w:r w:rsidRPr="005E18FA">
        <w:rPr>
          <w:color w:val="000000" w:themeColor="text1"/>
          <w:lang w:eastAsia="zh-CN"/>
        </w:rPr>
        <w:t>值和温度之间的函数依赖关系。在压裂工程实践中，为避免冻胶在井筒中过早发生交联而导致过高的泵注摩阻，普遍采用有机硼延缓交联剂（如硼酸三乙醇胺酯配合物）。该类延缓交联剂的作用机制基于配体交换原理：有机配体（三乙醇胺）在常温条件下占据硼原子的配位位点，从而阻止硼酸根与</w:t>
      </w:r>
      <w:r w:rsidRPr="005E18FA">
        <w:rPr>
          <w:color w:val="000000" w:themeColor="text1"/>
          <w:lang w:eastAsia="zh-CN"/>
        </w:rPr>
        <w:t>HPG</w:t>
      </w:r>
      <w:r w:rsidRPr="005E18FA">
        <w:rPr>
          <w:color w:val="000000" w:themeColor="text1"/>
          <w:lang w:eastAsia="zh-CN"/>
        </w:rPr>
        <w:t>邻二醇基团的过早结合配位；随着压裂液进入储层并经历升温过程，有机配体被</w:t>
      </w:r>
      <w:r w:rsidRPr="005E18FA">
        <w:rPr>
          <w:color w:val="000000" w:themeColor="text1"/>
          <w:lang w:eastAsia="zh-CN"/>
        </w:rPr>
        <w:t>HPG</w:t>
      </w:r>
      <w:r w:rsidRPr="005E18FA">
        <w:rPr>
          <w:color w:val="000000" w:themeColor="text1"/>
          <w:lang w:eastAsia="zh-CN"/>
        </w:rPr>
        <w:t>分子链上的邻二醇基团逐步竞争置换，游离态的硼酸根离子得以释放并与</w:t>
      </w:r>
      <w:r w:rsidRPr="005E18FA">
        <w:rPr>
          <w:color w:val="000000" w:themeColor="text1"/>
          <w:lang w:eastAsia="zh-CN"/>
        </w:rPr>
        <w:t>HPG</w:t>
      </w:r>
      <w:r w:rsidRPr="005E18FA">
        <w:rPr>
          <w:color w:val="000000" w:themeColor="text1"/>
          <w:lang w:eastAsia="zh-CN"/>
        </w:rPr>
        <w:t>发生交联反应。</w:t>
      </w:r>
    </w:p>
    <w:p w14:paraId="7F2CFDC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破胶环节是压裂液在完成造缝与携砂工程使命之后的关键退出步骤，破胶的彻底性直接影响着裂缝导流能力的最终恢复程度。过硫酸铵（</w:t>
      </w:r>
      <w:r w:rsidRPr="005E18FA">
        <w:rPr>
          <w:color w:val="000000" w:themeColor="text1"/>
          <w:lang w:eastAsia="zh-CN"/>
        </w:rPr>
        <w:t>APS, (NH₄)₂S₂O₈</w:t>
      </w:r>
      <w:r w:rsidRPr="005E18FA">
        <w:rPr>
          <w:color w:val="000000" w:themeColor="text1"/>
          <w:lang w:eastAsia="zh-CN"/>
        </w:rPr>
        <w:t>）是</w:t>
      </w:r>
      <w:r w:rsidRPr="005E18FA">
        <w:rPr>
          <w:color w:val="000000" w:themeColor="text1"/>
          <w:lang w:eastAsia="zh-CN"/>
        </w:rPr>
        <w:t>60~120°C</w:t>
      </w:r>
      <w:r w:rsidRPr="005E18FA">
        <w:rPr>
          <w:color w:val="000000" w:themeColor="text1"/>
          <w:lang w:eastAsia="zh-CN"/>
        </w:rPr>
        <w:t>储层温度区间内应用最为广泛的化学氧化破胶剂。其破胶作用机理可描述为：</w:t>
      </w:r>
      <w:r w:rsidRPr="005E18FA">
        <w:rPr>
          <w:color w:val="000000" w:themeColor="text1"/>
          <w:lang w:eastAsia="zh-CN"/>
        </w:rPr>
        <w:t>APS</w:t>
      </w:r>
      <w:r w:rsidRPr="005E18FA">
        <w:rPr>
          <w:color w:val="000000" w:themeColor="text1"/>
          <w:lang w:eastAsia="zh-CN"/>
        </w:rPr>
        <w:t>在水溶液中受热分解产生高反应活性的硫酸根自由基</w:t>
      </w:r>
      <w:r w:rsidRPr="005E18FA">
        <w:rPr>
          <w:color w:val="000000" w:themeColor="text1"/>
          <w:lang w:eastAsia="zh-CN"/>
        </w:rPr>
        <w:t>SO₄•⁻</w:t>
      </w:r>
      <w:r w:rsidRPr="005E18FA">
        <w:rPr>
          <w:color w:val="000000" w:themeColor="text1"/>
          <w:lang w:eastAsia="zh-CN"/>
        </w:rPr>
        <w:t>，该自由基通过链式氧化反应攻击</w:t>
      </w:r>
      <w:r w:rsidRPr="005E18FA">
        <w:rPr>
          <w:color w:val="000000" w:themeColor="text1"/>
          <w:lang w:eastAsia="zh-CN"/>
        </w:rPr>
        <w:t>HPG</w:t>
      </w:r>
      <w:r w:rsidRPr="005E18FA">
        <w:rPr>
          <w:color w:val="000000" w:themeColor="text1"/>
          <w:lang w:eastAsia="zh-CN"/>
        </w:rPr>
        <w:t>多糖主链上的糖苷键和缩醛键等化学连接位点，导致聚合物主链发生断裂降解、分子量急剧降低，冻胶的三维交联网络随之坍缩降解为低粘度的液体。</w:t>
      </w:r>
      <w:r w:rsidRPr="005E18FA">
        <w:rPr>
          <w:color w:val="000000" w:themeColor="text1"/>
          <w:lang w:eastAsia="zh-CN"/>
        </w:rPr>
        <w:t>Brannon</w:t>
      </w:r>
      <w:r w:rsidRPr="005E18FA">
        <w:rPr>
          <w:color w:val="000000" w:themeColor="text1"/>
          <w:lang w:eastAsia="zh-CN"/>
        </w:rPr>
        <w:t>和</w:t>
      </w:r>
      <w:r w:rsidRPr="005E18FA">
        <w:rPr>
          <w:color w:val="000000" w:themeColor="text1"/>
          <w:lang w:eastAsia="zh-CN"/>
        </w:rPr>
        <w:t>Tjon-Joe-Pin</w:t>
      </w:r>
      <w:r w:rsidRPr="005E18FA">
        <w:rPr>
          <w:color w:val="000000" w:themeColor="text1"/>
          <w:lang w:eastAsia="zh-CN"/>
        </w:rPr>
        <w:t>（</w:t>
      </w:r>
      <w:r w:rsidRPr="005E18FA">
        <w:rPr>
          <w:color w:val="000000" w:themeColor="text1"/>
          <w:lang w:eastAsia="zh-CN"/>
        </w:rPr>
        <w:t>1994</w:t>
      </w:r>
      <w:r w:rsidRPr="005E18FA">
        <w:rPr>
          <w:color w:val="000000" w:themeColor="text1"/>
          <w:lang w:eastAsia="zh-CN"/>
        </w:rPr>
        <w:t>）</w:t>
      </w:r>
      <w:r w:rsidRPr="005E18FA">
        <w:rPr>
          <w:color w:val="000000" w:themeColor="text1"/>
          <w:lang w:eastAsia="zh-CN"/>
        </w:rPr>
        <w:t>[60]</w:t>
      </w:r>
      <w:r w:rsidRPr="005E18FA">
        <w:rPr>
          <w:color w:val="000000" w:themeColor="text1"/>
          <w:lang w:eastAsia="zh-CN"/>
        </w:rPr>
        <w:t>报道了生物酶破胶剂在高温（</w:t>
      </w:r>
      <w:r w:rsidRPr="005E18FA">
        <w:rPr>
          <w:color w:val="000000" w:themeColor="text1"/>
          <w:lang w:eastAsia="zh-CN"/>
        </w:rPr>
        <w:t>&gt;120°C</w:t>
      </w:r>
      <w:r w:rsidRPr="005E18FA">
        <w:rPr>
          <w:color w:val="000000" w:themeColor="text1"/>
          <w:lang w:eastAsia="zh-CN"/>
        </w:rPr>
        <w:t>）条件下较</w:t>
      </w:r>
      <w:r w:rsidRPr="005E18FA">
        <w:rPr>
          <w:color w:val="000000" w:themeColor="text1"/>
          <w:lang w:eastAsia="zh-CN"/>
        </w:rPr>
        <w:t>APS</w:t>
      </w:r>
      <w:r w:rsidRPr="005E18FA">
        <w:rPr>
          <w:color w:val="000000" w:themeColor="text1"/>
          <w:lang w:eastAsia="zh-CN"/>
        </w:rPr>
        <w:t>具有更为优异的控释特性和破胶效率。</w:t>
      </w:r>
      <w:r w:rsidRPr="005E18FA">
        <w:rPr>
          <w:color w:val="000000" w:themeColor="text1"/>
          <w:lang w:eastAsia="zh-CN"/>
        </w:rPr>
        <w:t>Al-Muntasheri</w:t>
      </w:r>
      <w:r w:rsidRPr="005E18FA">
        <w:rPr>
          <w:color w:val="000000" w:themeColor="text1"/>
          <w:lang w:eastAsia="zh-CN"/>
        </w:rPr>
        <w:t>（</w:t>
      </w:r>
      <w:r w:rsidRPr="005E18FA">
        <w:rPr>
          <w:color w:val="000000" w:themeColor="text1"/>
          <w:lang w:eastAsia="zh-CN"/>
        </w:rPr>
        <w:t>2014</w:t>
      </w:r>
      <w:r w:rsidRPr="005E18FA">
        <w:rPr>
          <w:color w:val="000000" w:themeColor="text1"/>
          <w:lang w:eastAsia="zh-CN"/>
        </w:rPr>
        <w:t>）</w:t>
      </w:r>
      <w:r w:rsidRPr="005E18FA">
        <w:rPr>
          <w:color w:val="000000" w:themeColor="text1"/>
          <w:lang w:eastAsia="zh-CN"/>
        </w:rPr>
        <w:t>[53]</w:t>
      </w:r>
      <w:r w:rsidRPr="005E18FA">
        <w:rPr>
          <w:color w:val="000000" w:themeColor="text1"/>
          <w:lang w:eastAsia="zh-CN"/>
        </w:rPr>
        <w:t>在其关于水力压裂液的综合性综述中，对氧化破胶剂、酶破胶剂和酸破胶剂三类体系的适用温度区间和相对破胶效率进行了系统性的横向比较。破胶的彻底性在工程上是一项不可妥协的刚性指标</w:t>
      </w:r>
      <w:r w:rsidRPr="005E18FA">
        <w:rPr>
          <w:color w:val="000000" w:themeColor="text1"/>
          <w:lang w:eastAsia="zh-CN"/>
        </w:rPr>
        <w:t>——</w:t>
      </w:r>
      <w:r w:rsidRPr="005E18FA">
        <w:rPr>
          <w:color w:val="000000" w:themeColor="text1"/>
          <w:lang w:eastAsia="zh-CN"/>
        </w:rPr>
        <w:t>未经充分降解的聚合物残渣（包括未完全断裂的</w:t>
      </w:r>
      <w:r w:rsidRPr="005E18FA">
        <w:rPr>
          <w:color w:val="000000" w:themeColor="text1"/>
          <w:lang w:eastAsia="zh-CN"/>
        </w:rPr>
        <w:t>HPG</w:t>
      </w:r>
      <w:r w:rsidRPr="005E18FA">
        <w:rPr>
          <w:color w:val="000000" w:themeColor="text1"/>
          <w:lang w:eastAsia="zh-CN"/>
        </w:rPr>
        <w:t>分子链碎片、天然胍胶中固有的不溶性植物纤维组分以及各类化学添加剂的热降解残留物）将堵塞支撑剂充填层的粒间孔隙吼道，相关研究表明破胶残渣可使支撑剂充填层的导流能力遭受</w:t>
      </w:r>
      <w:r w:rsidRPr="005E18FA">
        <w:rPr>
          <w:color w:val="000000" w:themeColor="text1"/>
          <w:lang w:eastAsia="zh-CN"/>
        </w:rPr>
        <w:t>30%~60%</w:t>
      </w:r>
      <w:r w:rsidRPr="005E18FA">
        <w:rPr>
          <w:color w:val="000000" w:themeColor="text1"/>
          <w:lang w:eastAsia="zh-CN"/>
        </w:rPr>
        <w:t>的不可逆损失。</w:t>
      </w:r>
    </w:p>
    <w:p w14:paraId="7C110AC4"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中国石油天然气行业已建立了较为完善的压裂液性能评价标准体系。</w:t>
      </w:r>
      <w:r w:rsidRPr="005E18FA">
        <w:rPr>
          <w:color w:val="000000" w:themeColor="text1"/>
          <w:lang w:eastAsia="zh-CN"/>
        </w:rPr>
        <w:t>SY/T 6376-2008</w:t>
      </w:r>
      <w:r w:rsidRPr="005E18FA">
        <w:rPr>
          <w:color w:val="000000" w:themeColor="text1"/>
          <w:lang w:eastAsia="zh-CN"/>
        </w:rPr>
        <w:t>《压裂液通用技术条件》</w:t>
      </w:r>
      <w:r w:rsidRPr="005E18FA">
        <w:rPr>
          <w:color w:val="000000" w:themeColor="text1"/>
          <w:lang w:eastAsia="zh-CN"/>
        </w:rPr>
        <w:t>[54]</w:t>
      </w:r>
      <w:r w:rsidRPr="005E18FA">
        <w:rPr>
          <w:color w:val="000000" w:themeColor="text1"/>
          <w:lang w:eastAsia="zh-CN"/>
        </w:rPr>
        <w:t>对压裂液基液、冻胶体系和破胶液的各项技术性能指标及其试验方法作出了统一规定。</w:t>
      </w:r>
      <w:r w:rsidRPr="005E18FA">
        <w:rPr>
          <w:color w:val="000000" w:themeColor="text1"/>
          <w:lang w:eastAsia="zh-CN"/>
        </w:rPr>
        <w:t>SY/T 5107-2016</w:t>
      </w:r>
      <w:r w:rsidRPr="005E18FA">
        <w:rPr>
          <w:color w:val="000000" w:themeColor="text1"/>
          <w:lang w:eastAsia="zh-CN"/>
        </w:rPr>
        <w:t>《水基压裂液性能评价方法》</w:t>
      </w:r>
      <w:r w:rsidRPr="005E18FA">
        <w:rPr>
          <w:color w:val="000000" w:themeColor="text1"/>
          <w:lang w:eastAsia="zh-CN"/>
        </w:rPr>
        <w:t>[55]</w:t>
      </w:r>
      <w:r w:rsidRPr="005E18FA">
        <w:rPr>
          <w:color w:val="000000" w:themeColor="text1"/>
          <w:lang w:eastAsia="zh-CN"/>
        </w:rPr>
        <w:t>提供了基液表观粘度、交联时间、耐温耐剪切性能、静态悬砂性能和破胶性能的标准化测试操作流程。</w:t>
      </w:r>
      <w:r w:rsidRPr="005E18FA">
        <w:rPr>
          <w:color w:val="000000" w:themeColor="text1"/>
          <w:lang w:eastAsia="zh-CN"/>
        </w:rPr>
        <w:t>SY/T 6540-2002</w:t>
      </w:r>
      <w:r w:rsidRPr="005E18FA">
        <w:rPr>
          <w:color w:val="000000" w:themeColor="text1"/>
          <w:lang w:eastAsia="zh-CN"/>
        </w:rPr>
        <w:t>和</w:t>
      </w:r>
      <w:r w:rsidRPr="005E18FA">
        <w:rPr>
          <w:color w:val="000000" w:themeColor="text1"/>
          <w:lang w:eastAsia="zh-CN"/>
        </w:rPr>
        <w:t>SY/T 6302-2009</w:t>
      </w:r>
      <w:r w:rsidRPr="005E18FA">
        <w:rPr>
          <w:color w:val="000000" w:themeColor="text1"/>
          <w:lang w:eastAsia="zh-CN"/>
        </w:rPr>
        <w:t>分别对钻井液</w:t>
      </w:r>
      <w:r w:rsidRPr="005E18FA">
        <w:rPr>
          <w:color w:val="000000" w:themeColor="text1"/>
          <w:lang w:eastAsia="zh-CN"/>
        </w:rPr>
        <w:t>-</w:t>
      </w:r>
      <w:r w:rsidRPr="005E18FA">
        <w:rPr>
          <w:color w:val="000000" w:themeColor="text1"/>
          <w:lang w:eastAsia="zh-CN"/>
        </w:rPr>
        <w:t>完井液储层伤害评价方法和压裂液</w:t>
      </w:r>
      <w:r w:rsidRPr="005E18FA">
        <w:rPr>
          <w:color w:val="000000" w:themeColor="text1"/>
          <w:lang w:eastAsia="zh-CN"/>
        </w:rPr>
        <w:t>-</w:t>
      </w:r>
      <w:r w:rsidRPr="005E18FA">
        <w:rPr>
          <w:color w:val="000000" w:themeColor="text1"/>
          <w:lang w:eastAsia="zh-CN"/>
        </w:rPr>
        <w:t>破胶液对支撑剂充填层导流能力损害评价方法进行了规范。本研究对荧光压裂液体系各项性能的测试与评价，均严格遵照上述行业标准所规定的试验条件和评价指标执行，以不含荧光粉的常规</w:t>
      </w:r>
      <w:r w:rsidRPr="005E18FA">
        <w:rPr>
          <w:color w:val="000000" w:themeColor="text1"/>
          <w:lang w:eastAsia="zh-CN"/>
        </w:rPr>
        <w:t>HPG</w:t>
      </w:r>
      <w:r w:rsidRPr="005E18FA">
        <w:rPr>
          <w:color w:val="000000" w:themeColor="text1"/>
          <w:lang w:eastAsia="zh-CN"/>
        </w:rPr>
        <w:t>压裂液作为平行参照基线，</w:t>
      </w:r>
      <w:r w:rsidRPr="005E18FA">
        <w:rPr>
          <w:color w:val="000000" w:themeColor="text1"/>
          <w:lang w:eastAsia="zh-CN"/>
        </w:rPr>
        <w:lastRenderedPageBreak/>
        <w:t>通过对比实验定量评估荧光粉及其表面改性层的引入对各项工程性能指标的独立影响。</w:t>
      </w:r>
    </w:p>
    <w:p w14:paraId="34D7000F" w14:textId="77777777" w:rsidR="00127D9C" w:rsidRPr="005E18FA" w:rsidRDefault="00000000">
      <w:pPr>
        <w:spacing w:before="120" w:after="60"/>
        <w:rPr>
          <w:color w:val="000000" w:themeColor="text1"/>
          <w:lang w:eastAsia="zh-CN"/>
        </w:rPr>
      </w:pPr>
      <w:r w:rsidRPr="005E18FA">
        <w:rPr>
          <w:rFonts w:eastAsia="黑体"/>
          <w:b/>
          <w:color w:val="000000" w:themeColor="text1"/>
          <w:sz w:val="28"/>
          <w:lang w:eastAsia="zh-CN"/>
        </w:rPr>
        <w:t xml:space="preserve">1.3  </w:t>
      </w:r>
      <w:r w:rsidRPr="005E18FA">
        <w:rPr>
          <w:rFonts w:eastAsia="黑体"/>
          <w:b/>
          <w:color w:val="000000" w:themeColor="text1"/>
          <w:sz w:val="28"/>
          <w:lang w:eastAsia="zh-CN"/>
        </w:rPr>
        <w:t>存在的主要问题</w:t>
      </w:r>
    </w:p>
    <w:p w14:paraId="372A06D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综合上述四个维度的文献调研与分析，当前研究领域存在一个核心矛盾和三个沿</w:t>
      </w:r>
      <w:r w:rsidRPr="005E18FA">
        <w:rPr>
          <w:color w:val="000000" w:themeColor="text1"/>
          <w:lang w:eastAsia="zh-CN"/>
        </w:rPr>
        <w:t>"</w:t>
      </w:r>
      <w:r w:rsidRPr="005E18FA">
        <w:rPr>
          <w:color w:val="000000" w:themeColor="text1"/>
          <w:lang w:eastAsia="zh-CN"/>
        </w:rPr>
        <w:t>材料</w:t>
      </w:r>
      <w:r w:rsidRPr="005E18FA">
        <w:rPr>
          <w:color w:val="000000" w:themeColor="text1"/>
          <w:lang w:eastAsia="zh-CN"/>
        </w:rPr>
        <w:t>—</w:t>
      </w:r>
      <w:r w:rsidRPr="005E18FA">
        <w:rPr>
          <w:color w:val="000000" w:themeColor="text1"/>
          <w:lang w:eastAsia="zh-CN"/>
        </w:rPr>
        <w:t>工艺</w:t>
      </w:r>
      <w:r w:rsidRPr="005E18FA">
        <w:rPr>
          <w:color w:val="000000" w:themeColor="text1"/>
          <w:lang w:eastAsia="zh-CN"/>
        </w:rPr>
        <w:t>—</w:t>
      </w:r>
      <w:r w:rsidRPr="005E18FA">
        <w:rPr>
          <w:color w:val="000000" w:themeColor="text1"/>
          <w:lang w:eastAsia="zh-CN"/>
        </w:rPr>
        <w:t>评价</w:t>
      </w:r>
      <w:r w:rsidRPr="005E18FA">
        <w:rPr>
          <w:color w:val="000000" w:themeColor="text1"/>
          <w:lang w:eastAsia="zh-CN"/>
        </w:rPr>
        <w:t>"</w:t>
      </w:r>
      <w:r w:rsidRPr="005E18FA">
        <w:rPr>
          <w:color w:val="000000" w:themeColor="text1"/>
          <w:lang w:eastAsia="zh-CN"/>
        </w:rPr>
        <w:t>链条递进展开的技术缺口。核心矛盾在于：压裂工程实践需要获取裂缝波及范围的直接实物证据以校准间接监测方法的反演结果，而目前可资使用的方法无一例外地仅能提供间接推断，实物证据与间接信号之间的鸿沟构成了裂缝诊断技术谱系中的一个结构性空缺。</w:t>
      </w:r>
    </w:p>
    <w:p w14:paraId="6255DD5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第一，在材料层面。高密度微米级荧光粉（颗粒密度</w:t>
      </w:r>
      <w:r w:rsidRPr="005E18FA">
        <w:rPr>
          <w:color w:val="000000" w:themeColor="text1"/>
          <w:lang w:eastAsia="zh-CN"/>
        </w:rPr>
        <w:t>3.6~4.0 g/cm³</w:t>
      </w:r>
      <w:r w:rsidRPr="005E18FA">
        <w:rPr>
          <w:color w:val="000000" w:themeColor="text1"/>
          <w:lang w:eastAsia="zh-CN"/>
        </w:rPr>
        <w:t>）与</w:t>
      </w:r>
      <w:r w:rsidRPr="005E18FA">
        <w:rPr>
          <w:color w:val="000000" w:themeColor="text1"/>
          <w:lang w:eastAsia="zh-CN"/>
        </w:rPr>
        <w:t>HPG</w:t>
      </w:r>
      <w:r w:rsidRPr="005E18FA">
        <w:rPr>
          <w:color w:val="000000" w:themeColor="text1"/>
          <w:lang w:eastAsia="zh-CN"/>
        </w:rPr>
        <w:t>基液（密度约</w:t>
      </w:r>
      <w:r w:rsidRPr="005E18FA">
        <w:rPr>
          <w:color w:val="000000" w:themeColor="text1"/>
          <w:lang w:eastAsia="zh-CN"/>
        </w:rPr>
        <w:t>1.0 g/cm³</w:t>
      </w:r>
      <w:r w:rsidRPr="005E18FA">
        <w:rPr>
          <w:color w:val="000000" w:themeColor="text1"/>
          <w:lang w:eastAsia="zh-CN"/>
        </w:rPr>
        <w:t>）之间的密度差异达到</w:t>
      </w:r>
      <w:r w:rsidRPr="005E18FA">
        <w:rPr>
          <w:color w:val="000000" w:themeColor="text1"/>
          <w:lang w:eastAsia="zh-CN"/>
        </w:rPr>
        <w:t>3~4</w:t>
      </w:r>
      <w:r w:rsidRPr="005E18FA">
        <w:rPr>
          <w:color w:val="000000" w:themeColor="text1"/>
          <w:lang w:eastAsia="zh-CN"/>
        </w:rPr>
        <w:t>倍。依据经典</w:t>
      </w:r>
      <w:r w:rsidRPr="005E18FA">
        <w:rPr>
          <w:color w:val="000000" w:themeColor="text1"/>
          <w:lang w:eastAsia="zh-CN"/>
        </w:rPr>
        <w:t>Stokes</w:t>
      </w:r>
      <w:r w:rsidRPr="005E18FA">
        <w:rPr>
          <w:color w:val="000000" w:themeColor="text1"/>
          <w:lang w:eastAsia="zh-CN"/>
        </w:rPr>
        <w:t>沉降定律进行初步估算，</w:t>
      </w:r>
      <w:r w:rsidRPr="005E18FA">
        <w:rPr>
          <w:color w:val="000000" w:themeColor="text1"/>
          <w:lang w:eastAsia="zh-CN"/>
        </w:rPr>
        <w:t xml:space="preserve">D50≈13 </w:t>
      </w:r>
      <w:r w:rsidRPr="005E18FA">
        <w:rPr>
          <w:color w:val="000000" w:themeColor="text1"/>
        </w:rPr>
        <w:t>μ</w:t>
      </w:r>
      <w:r w:rsidRPr="005E18FA">
        <w:rPr>
          <w:color w:val="000000" w:themeColor="text1"/>
          <w:lang w:eastAsia="zh-CN"/>
        </w:rPr>
        <w:t>m</w:t>
      </w:r>
      <w:r w:rsidRPr="005E18FA">
        <w:rPr>
          <w:color w:val="000000" w:themeColor="text1"/>
          <w:lang w:eastAsia="zh-CN"/>
        </w:rPr>
        <w:t>的荧光粉颗粒在</w:t>
      </w:r>
      <w:r w:rsidRPr="005E18FA">
        <w:rPr>
          <w:color w:val="000000" w:themeColor="text1"/>
          <w:lang w:eastAsia="zh-CN"/>
        </w:rPr>
        <w:t>HPG</w:t>
      </w:r>
      <w:r w:rsidRPr="005E18FA">
        <w:rPr>
          <w:color w:val="000000" w:themeColor="text1"/>
          <w:lang w:eastAsia="zh-CN"/>
        </w:rPr>
        <w:t>基液中的理论终端沉降速度约为</w:t>
      </w:r>
      <w:r w:rsidRPr="005E18FA">
        <w:rPr>
          <w:color w:val="000000" w:themeColor="text1"/>
          <w:lang w:eastAsia="zh-CN"/>
        </w:rPr>
        <w:t>0.5~1.0 mm/min</w:t>
      </w:r>
      <w:r w:rsidRPr="005E18FA">
        <w:rPr>
          <w:color w:val="000000" w:themeColor="text1"/>
          <w:lang w:eastAsia="zh-CN"/>
        </w:rPr>
        <w:t>，在压裂施工作业通常持续</w:t>
      </w:r>
      <w:r w:rsidRPr="005E18FA">
        <w:rPr>
          <w:color w:val="000000" w:themeColor="text1"/>
          <w:lang w:eastAsia="zh-CN"/>
        </w:rPr>
        <w:t>2~4</w:t>
      </w:r>
      <w:r w:rsidRPr="005E18FA">
        <w:rPr>
          <w:color w:val="000000" w:themeColor="text1"/>
          <w:lang w:eastAsia="zh-CN"/>
        </w:rPr>
        <w:t>小时的注入时间窗口内，这一沉降速率足以导致颗粒在垂向上产生显著的非均匀分布。此外，未经表面化学改性的</w:t>
      </w:r>
      <w:r w:rsidRPr="005E18FA">
        <w:rPr>
          <w:color w:val="000000" w:themeColor="text1"/>
          <w:lang w:eastAsia="zh-CN"/>
        </w:rPr>
        <w:t>SrAl₂O₄</w:t>
      </w:r>
      <w:r w:rsidRPr="005E18FA">
        <w:rPr>
          <w:color w:val="000000" w:themeColor="text1"/>
          <w:lang w:eastAsia="zh-CN"/>
        </w:rPr>
        <w:t>在与水性环境接触时将发生渐进式水解反应</w:t>
      </w:r>
      <w:r w:rsidRPr="005E18FA">
        <w:rPr>
          <w:color w:val="000000" w:themeColor="text1"/>
          <w:lang w:eastAsia="zh-CN"/>
        </w:rPr>
        <w:t>——Guo</w:t>
      </w:r>
      <w:r w:rsidRPr="005E18FA">
        <w:rPr>
          <w:color w:val="000000" w:themeColor="text1"/>
          <w:lang w:eastAsia="zh-CN"/>
        </w:rPr>
        <w:t>等（</w:t>
      </w:r>
      <w:r w:rsidRPr="005E18FA">
        <w:rPr>
          <w:color w:val="000000" w:themeColor="text1"/>
          <w:lang w:eastAsia="zh-CN"/>
        </w:rPr>
        <w:t>2007</w:t>
      </w:r>
      <w:r w:rsidRPr="005E18FA">
        <w:rPr>
          <w:color w:val="000000" w:themeColor="text1"/>
          <w:lang w:eastAsia="zh-CN"/>
        </w:rPr>
        <w:t>）</w:t>
      </w:r>
      <w:r w:rsidRPr="005E18FA">
        <w:rPr>
          <w:color w:val="000000" w:themeColor="text1"/>
          <w:lang w:eastAsia="zh-CN"/>
        </w:rPr>
        <w:t>[45]</w:t>
      </w:r>
      <w:r w:rsidRPr="005E18FA">
        <w:rPr>
          <w:color w:val="000000" w:themeColor="text1"/>
          <w:lang w:eastAsia="zh-CN"/>
        </w:rPr>
        <w:t>报道了伴随水解过程的溶液</w:t>
      </w:r>
      <w:r w:rsidRPr="005E18FA">
        <w:rPr>
          <w:color w:val="000000" w:themeColor="text1"/>
          <w:lang w:eastAsia="zh-CN"/>
        </w:rPr>
        <w:t>pH</w:t>
      </w:r>
      <w:r w:rsidRPr="005E18FA">
        <w:rPr>
          <w:color w:val="000000" w:themeColor="text1"/>
          <w:lang w:eastAsia="zh-CN"/>
        </w:rPr>
        <w:t>急剧升高和发光性能持续衰减现象</w:t>
      </w:r>
      <w:r w:rsidRPr="005E18FA">
        <w:rPr>
          <w:color w:val="000000" w:themeColor="text1"/>
          <w:lang w:eastAsia="zh-CN"/>
        </w:rPr>
        <w:t>——</w:t>
      </w:r>
      <w:r w:rsidRPr="005E18FA">
        <w:rPr>
          <w:color w:val="000000" w:themeColor="text1"/>
          <w:lang w:eastAsia="zh-CN"/>
        </w:rPr>
        <w:t>且水解所溶出的</w:t>
      </w:r>
      <w:r w:rsidRPr="005E18FA">
        <w:rPr>
          <w:color w:val="000000" w:themeColor="text1"/>
          <w:lang w:eastAsia="zh-CN"/>
        </w:rPr>
        <w:t>Sr²⁺</w:t>
      </w:r>
      <w:r w:rsidRPr="005E18FA">
        <w:rPr>
          <w:color w:val="000000" w:themeColor="text1"/>
          <w:lang w:eastAsia="zh-CN"/>
        </w:rPr>
        <w:t>和</w:t>
      </w:r>
      <w:r w:rsidRPr="005E18FA">
        <w:rPr>
          <w:color w:val="000000" w:themeColor="text1"/>
          <w:lang w:eastAsia="zh-CN"/>
        </w:rPr>
        <w:t>Al³⁺</w:t>
      </w:r>
      <w:r w:rsidRPr="005E18FA">
        <w:rPr>
          <w:color w:val="000000" w:themeColor="text1"/>
          <w:lang w:eastAsia="zh-CN"/>
        </w:rPr>
        <w:t>等多价金属阳离子可能通过竞争配位作用干扰</w:t>
      </w:r>
      <w:r w:rsidRPr="005E18FA">
        <w:rPr>
          <w:color w:val="000000" w:themeColor="text1"/>
          <w:lang w:eastAsia="zh-CN"/>
        </w:rPr>
        <w:t>HPG</w:t>
      </w:r>
      <w:r w:rsidRPr="005E18FA">
        <w:rPr>
          <w:color w:val="000000" w:themeColor="text1"/>
          <w:lang w:eastAsia="zh-CN"/>
        </w:rPr>
        <w:t>分子链与有机硼交联剂之间的正常交联反应。文献中已报道的各类表面包覆方案均面向涂料、塑料和油墨等常压常温应用领域设计开发，其工艺参数优化目标和性能评价指标与压裂液井下服役环境之间存在本质性的工况失配，面向压裂液工程应用场景的系统表面改性方案研究尚属空白。</w:t>
      </w:r>
    </w:p>
    <w:p w14:paraId="131A48E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第二，在工艺层面。压裂施工作业的不同阶段对示踪颗粒的表面化学性质提出了截然相反的功能需求：注入阶段要求颗粒在基液中保持均匀稳定分散</w:t>
      </w:r>
      <w:r w:rsidRPr="005E18FA">
        <w:rPr>
          <w:color w:val="000000" w:themeColor="text1"/>
          <w:lang w:eastAsia="zh-CN"/>
        </w:rPr>
        <w:t>——</w:t>
      </w:r>
      <w:r w:rsidRPr="005E18FA">
        <w:rPr>
          <w:color w:val="000000" w:themeColor="text1"/>
          <w:lang w:eastAsia="zh-CN"/>
        </w:rPr>
        <w:t>此时颗粒间的空间位阻或静电排斥力须占据主导地位；关井破胶后则要求颗粒牢固锚定于裂缝壁面</w:t>
      </w:r>
      <w:r w:rsidRPr="005E18FA">
        <w:rPr>
          <w:color w:val="000000" w:themeColor="text1"/>
          <w:lang w:eastAsia="zh-CN"/>
        </w:rPr>
        <w:t>——</w:t>
      </w:r>
      <w:r w:rsidRPr="005E18FA">
        <w:rPr>
          <w:color w:val="000000" w:themeColor="text1"/>
          <w:lang w:eastAsia="zh-CN"/>
        </w:rPr>
        <w:t>此时颗粒与壁面之间的静电吸引力、氢键作用或化学键合力须被激活并占据主导地位。常规的表面包覆策略以</w:t>
      </w:r>
      <w:r w:rsidRPr="005E18FA">
        <w:rPr>
          <w:color w:val="000000" w:themeColor="text1"/>
          <w:lang w:eastAsia="zh-CN"/>
        </w:rPr>
        <w:t>"</w:t>
      </w:r>
      <w:r w:rsidRPr="005E18FA">
        <w:rPr>
          <w:color w:val="000000" w:themeColor="text1"/>
          <w:lang w:eastAsia="zh-CN"/>
        </w:rPr>
        <w:t>永久稳定</w:t>
      </w:r>
      <w:r w:rsidRPr="005E18FA">
        <w:rPr>
          <w:color w:val="000000" w:themeColor="text1"/>
          <w:lang w:eastAsia="zh-CN"/>
        </w:rPr>
        <w:t>"</w:t>
      </w:r>
      <w:r w:rsidRPr="005E18FA">
        <w:rPr>
          <w:color w:val="000000" w:themeColor="text1"/>
          <w:lang w:eastAsia="zh-CN"/>
        </w:rPr>
        <w:t>作为设计目标，使颗粒在任何环境条件下均保持分散状态，这一策略恰恰导致颗粒在返排阶段随压裂液流体一同被排出裂缝，无法在壁面上遗留下可供取心辨识的荧光标记。需要设计一种具有</w:t>
      </w:r>
      <w:r w:rsidRPr="005E18FA">
        <w:rPr>
          <w:color w:val="000000" w:themeColor="text1"/>
          <w:lang w:eastAsia="zh-CN"/>
        </w:rPr>
        <w:t>"</w:t>
      </w:r>
      <w:r w:rsidRPr="005E18FA">
        <w:rPr>
          <w:color w:val="000000" w:themeColor="text1"/>
          <w:lang w:eastAsia="zh-CN"/>
        </w:rPr>
        <w:t>时序响应</w:t>
      </w:r>
      <w:r w:rsidRPr="005E18FA">
        <w:rPr>
          <w:color w:val="000000" w:themeColor="text1"/>
          <w:lang w:eastAsia="zh-CN"/>
        </w:rPr>
        <w:t>"</w:t>
      </w:r>
      <w:r w:rsidRPr="005E18FA">
        <w:rPr>
          <w:color w:val="000000" w:themeColor="text1"/>
          <w:lang w:eastAsia="zh-CN"/>
        </w:rPr>
        <w:t>特性的表面化学结构，使得颗粒的表面功能能够响应于压裂施工作业自身的</w:t>
      </w:r>
      <w:r w:rsidRPr="005E18FA">
        <w:rPr>
          <w:color w:val="000000" w:themeColor="text1"/>
          <w:lang w:eastAsia="zh-CN"/>
        </w:rPr>
        <w:lastRenderedPageBreak/>
        <w:t>时间序列（注入</w:t>
      </w:r>
      <w:r w:rsidRPr="005E18FA">
        <w:rPr>
          <w:color w:val="000000" w:themeColor="text1"/>
          <w:lang w:eastAsia="zh-CN"/>
        </w:rPr>
        <w:t>→</w:t>
      </w:r>
      <w:r w:rsidRPr="005E18FA">
        <w:rPr>
          <w:color w:val="000000" w:themeColor="text1"/>
          <w:lang w:eastAsia="zh-CN"/>
        </w:rPr>
        <w:t>关井</w:t>
      </w:r>
      <w:r w:rsidRPr="005E18FA">
        <w:rPr>
          <w:color w:val="000000" w:themeColor="text1"/>
          <w:lang w:eastAsia="zh-CN"/>
        </w:rPr>
        <w:t>→</w:t>
      </w:r>
      <w:r w:rsidRPr="005E18FA">
        <w:rPr>
          <w:color w:val="000000" w:themeColor="text1"/>
          <w:lang w:eastAsia="zh-CN"/>
        </w:rPr>
        <w:t>返排），在特定的工程时间节点（破胶）完成从分散态向锚定态的程序化切换。</w:t>
      </w:r>
    </w:p>
    <w:p w14:paraId="726A782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第三，在评价层面。现有荧光示踪研究在评价示踪效果时所采用的实验方法普遍过于简化</w:t>
      </w:r>
      <w:r w:rsidRPr="005E18FA">
        <w:rPr>
          <w:color w:val="000000" w:themeColor="text1"/>
          <w:lang w:eastAsia="zh-CN"/>
        </w:rPr>
        <w:t>——</w:t>
      </w:r>
      <w:r w:rsidRPr="005E18FA">
        <w:rPr>
          <w:color w:val="000000" w:themeColor="text1"/>
          <w:lang w:eastAsia="zh-CN"/>
        </w:rPr>
        <w:t>多数研究跳过了注入剪切、关井破胶和返排冲刷这三个压裂施工作业中不可省略的工程环节，采用静态浸泡后直接观察或简单注入后直接取心成像的方式进行效果验证。然而，注入阶段的高剪切流动（井筒条件下约</w:t>
      </w:r>
      <w:r w:rsidRPr="005E18FA">
        <w:rPr>
          <w:color w:val="000000" w:themeColor="text1"/>
          <w:lang w:eastAsia="zh-CN"/>
        </w:rPr>
        <w:t>170 s⁻¹</w:t>
      </w:r>
      <w:r w:rsidRPr="005E18FA">
        <w:rPr>
          <w:color w:val="000000" w:themeColor="text1"/>
          <w:lang w:eastAsia="zh-CN"/>
        </w:rPr>
        <w:t>量级）可改变颗粒的分散状态和团聚行为；关井阶段长达</w:t>
      </w:r>
      <w:r w:rsidRPr="005E18FA">
        <w:rPr>
          <w:color w:val="000000" w:themeColor="text1"/>
          <w:lang w:eastAsia="zh-CN"/>
        </w:rPr>
        <w:t>12~24</w:t>
      </w:r>
      <w:r w:rsidRPr="005E18FA">
        <w:rPr>
          <w:color w:val="000000" w:themeColor="text1"/>
          <w:lang w:eastAsia="zh-CN"/>
        </w:rPr>
        <w:t>小时的高温（</w:t>
      </w:r>
      <w:r w:rsidRPr="005E18FA">
        <w:rPr>
          <w:color w:val="000000" w:themeColor="text1"/>
          <w:lang w:eastAsia="zh-CN"/>
        </w:rPr>
        <w:t>60~120°C</w:t>
      </w:r>
      <w:r w:rsidRPr="005E18FA">
        <w:rPr>
          <w:color w:val="000000" w:themeColor="text1"/>
          <w:lang w:eastAsia="zh-CN"/>
        </w:rPr>
        <w:t>）静态接触可影响表面包覆层的化学稳定性和结构完整性；返排阶段的流体反向冲刷可对弱附着的颗粒产生机械移除作用。在静态或简化条件下得出的</w:t>
      </w:r>
      <w:r w:rsidRPr="005E18FA">
        <w:rPr>
          <w:color w:val="000000" w:themeColor="text1"/>
          <w:lang w:eastAsia="zh-CN"/>
        </w:rPr>
        <w:t>"</w:t>
      </w:r>
      <w:r w:rsidRPr="005E18FA">
        <w:rPr>
          <w:color w:val="000000" w:themeColor="text1"/>
          <w:lang w:eastAsia="zh-CN"/>
        </w:rPr>
        <w:t>示踪有效</w:t>
      </w:r>
      <w:r w:rsidRPr="005E18FA">
        <w:rPr>
          <w:color w:val="000000" w:themeColor="text1"/>
          <w:lang w:eastAsia="zh-CN"/>
        </w:rPr>
        <w:t>"</w:t>
      </w:r>
      <w:r w:rsidRPr="005E18FA">
        <w:rPr>
          <w:color w:val="000000" w:themeColor="text1"/>
          <w:lang w:eastAsia="zh-CN"/>
        </w:rPr>
        <w:t>结论，其在经历完整工程环节后的有效性尚缺乏系统性的实验验证。</w:t>
      </w:r>
    </w:p>
    <w:p w14:paraId="7990C556" w14:textId="77777777" w:rsidR="00127D9C" w:rsidRPr="005E18FA" w:rsidRDefault="00000000">
      <w:pPr>
        <w:spacing w:before="120" w:after="60"/>
        <w:rPr>
          <w:color w:val="000000" w:themeColor="text1"/>
          <w:lang w:eastAsia="zh-CN"/>
        </w:rPr>
      </w:pPr>
      <w:r w:rsidRPr="005E18FA">
        <w:rPr>
          <w:rFonts w:eastAsia="黑体"/>
          <w:b/>
          <w:color w:val="000000" w:themeColor="text1"/>
          <w:sz w:val="28"/>
          <w:lang w:eastAsia="zh-CN"/>
        </w:rPr>
        <w:t xml:space="preserve">1.4  </w:t>
      </w:r>
      <w:r w:rsidRPr="005E18FA">
        <w:rPr>
          <w:rFonts w:eastAsia="黑体"/>
          <w:b/>
          <w:color w:val="000000" w:themeColor="text1"/>
          <w:sz w:val="28"/>
          <w:lang w:eastAsia="zh-CN"/>
        </w:rPr>
        <w:t>研究目标、内容与技术路线</w:t>
      </w:r>
    </w:p>
    <w:p w14:paraId="41EF6B9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基于上述文献调研与问题分析，本文确立的研究目标为：以无机稀土铝酸盐长余辉荧光粉</w:t>
      </w:r>
      <w:r w:rsidRPr="005E18FA">
        <w:rPr>
          <w:color w:val="000000" w:themeColor="text1"/>
          <w:lang w:eastAsia="zh-CN"/>
        </w:rPr>
        <w:t>SrAl₂O₄:Eu²⁺,Dy³⁺</w:t>
      </w:r>
      <w:r w:rsidRPr="005E18FA">
        <w:rPr>
          <w:color w:val="000000" w:themeColor="text1"/>
          <w:lang w:eastAsia="zh-CN"/>
        </w:rPr>
        <w:t>作为示踪介质，以羟丙基胍胶（</w:t>
      </w:r>
      <w:r w:rsidRPr="005E18FA">
        <w:rPr>
          <w:color w:val="000000" w:themeColor="text1"/>
          <w:lang w:eastAsia="zh-CN"/>
        </w:rPr>
        <w:t>HPG</w:t>
      </w:r>
      <w:r w:rsidRPr="005E18FA">
        <w:rPr>
          <w:color w:val="000000" w:themeColor="text1"/>
          <w:lang w:eastAsia="zh-CN"/>
        </w:rPr>
        <w:t>）冻胶作为压裂液载体，通过对荧光粉进行面向井下工况的表面化学改性并与</w:t>
      </w:r>
      <w:r w:rsidRPr="005E18FA">
        <w:rPr>
          <w:color w:val="000000" w:themeColor="text1"/>
          <w:lang w:eastAsia="zh-CN"/>
        </w:rPr>
        <w:t>HPG</w:t>
      </w:r>
      <w:r w:rsidRPr="005E18FA">
        <w:rPr>
          <w:color w:val="000000" w:themeColor="text1"/>
          <w:lang w:eastAsia="zh-CN"/>
        </w:rPr>
        <w:t>压裂液体系进行工程集成，构建一种与现有压裂施工作业工艺完全兼容的荧光压裂液体系，使压后取心岩样在紫外光照射下能够直接呈现压裂液的实际波及范围，为微地震和</w:t>
      </w:r>
      <w:r w:rsidRPr="005E18FA">
        <w:rPr>
          <w:color w:val="000000" w:themeColor="text1"/>
          <w:lang w:eastAsia="zh-CN"/>
        </w:rPr>
        <w:t>DAS/DTS</w:t>
      </w:r>
      <w:r w:rsidRPr="005E18FA">
        <w:rPr>
          <w:color w:val="000000" w:themeColor="text1"/>
          <w:lang w:eastAsia="zh-CN"/>
        </w:rPr>
        <w:t>等间接监测方法提供独立的实物校准基准。</w:t>
      </w:r>
    </w:p>
    <w:p w14:paraId="18FFDA6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围绕上述研究目标，本文的研究内容沿着</w:t>
      </w:r>
      <w:r w:rsidRPr="005E18FA">
        <w:rPr>
          <w:color w:val="000000" w:themeColor="text1"/>
          <w:lang w:eastAsia="zh-CN"/>
        </w:rPr>
        <w:t>"</w:t>
      </w:r>
      <w:r w:rsidRPr="005E18FA">
        <w:rPr>
          <w:color w:val="000000" w:themeColor="text1"/>
          <w:lang w:eastAsia="zh-CN"/>
        </w:rPr>
        <w:t>材料改性</w:t>
      </w:r>
      <w:r w:rsidRPr="005E18FA">
        <w:rPr>
          <w:color w:val="000000" w:themeColor="text1"/>
          <w:lang w:eastAsia="zh-CN"/>
        </w:rPr>
        <w:t>—</w:t>
      </w:r>
      <w:r w:rsidRPr="005E18FA">
        <w:rPr>
          <w:color w:val="000000" w:themeColor="text1"/>
          <w:lang w:eastAsia="zh-CN"/>
        </w:rPr>
        <w:t>体系构建</w:t>
      </w:r>
      <w:r w:rsidRPr="005E18FA">
        <w:rPr>
          <w:color w:val="000000" w:themeColor="text1"/>
          <w:lang w:eastAsia="zh-CN"/>
        </w:rPr>
        <w:t>—</w:t>
      </w:r>
      <w:r w:rsidRPr="005E18FA">
        <w:rPr>
          <w:color w:val="000000" w:themeColor="text1"/>
          <w:lang w:eastAsia="zh-CN"/>
        </w:rPr>
        <w:t>动态验证</w:t>
      </w:r>
      <w:r w:rsidRPr="005E18FA">
        <w:rPr>
          <w:color w:val="000000" w:themeColor="text1"/>
          <w:lang w:eastAsia="zh-CN"/>
        </w:rPr>
        <w:t>—</w:t>
      </w:r>
      <w:r w:rsidRPr="005E18FA">
        <w:rPr>
          <w:color w:val="000000" w:themeColor="text1"/>
          <w:lang w:eastAsia="zh-CN"/>
        </w:rPr>
        <w:t>工程转化</w:t>
      </w:r>
      <w:r w:rsidRPr="005E18FA">
        <w:rPr>
          <w:color w:val="000000" w:themeColor="text1"/>
          <w:lang w:eastAsia="zh-CN"/>
        </w:rPr>
        <w:t>"</w:t>
      </w:r>
      <w:r w:rsidRPr="005E18FA">
        <w:rPr>
          <w:color w:val="000000" w:themeColor="text1"/>
          <w:lang w:eastAsia="zh-CN"/>
        </w:rPr>
        <w:t>的逻辑主线，系统性地分解为以下六个方面：</w:t>
      </w:r>
    </w:p>
    <w:p w14:paraId="2A6B352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1</w:t>
      </w:r>
      <w:r w:rsidRPr="005E18FA">
        <w:rPr>
          <w:color w:val="000000" w:themeColor="text1"/>
          <w:lang w:eastAsia="zh-CN"/>
        </w:rPr>
        <w:t>）荧光粉基础物性表征与储层环境适应性评价。采用</w:t>
      </w:r>
      <w:r w:rsidRPr="005E18FA">
        <w:rPr>
          <w:color w:val="000000" w:themeColor="text1"/>
          <w:lang w:eastAsia="zh-CN"/>
        </w:rPr>
        <w:t>XRD</w:t>
      </w:r>
      <w:r w:rsidRPr="005E18FA">
        <w:rPr>
          <w:color w:val="000000" w:themeColor="text1"/>
          <w:lang w:eastAsia="zh-CN"/>
        </w:rPr>
        <w:t>、</w:t>
      </w:r>
      <w:r w:rsidRPr="005E18FA">
        <w:rPr>
          <w:color w:val="000000" w:themeColor="text1"/>
          <w:lang w:eastAsia="zh-CN"/>
        </w:rPr>
        <w:t>SEM-EDS</w:t>
      </w:r>
      <w:r w:rsidRPr="005E18FA">
        <w:rPr>
          <w:color w:val="000000" w:themeColor="text1"/>
          <w:lang w:eastAsia="zh-CN"/>
        </w:rPr>
        <w:t>、激光粒度分析和荧光光谱等手段对市售</w:t>
      </w:r>
      <w:r w:rsidRPr="005E18FA">
        <w:rPr>
          <w:color w:val="000000" w:themeColor="text1"/>
          <w:lang w:eastAsia="zh-CN"/>
        </w:rPr>
        <w:t>SrAl₂O₄:Eu²⁺,Dy³⁺</w:t>
      </w:r>
      <w:r w:rsidRPr="005E18FA">
        <w:rPr>
          <w:color w:val="000000" w:themeColor="text1"/>
          <w:lang w:eastAsia="zh-CN"/>
        </w:rPr>
        <w:t>荧光粉进行全面的基础物性表征，建立后续改性效果评价的参照基线。系统考察该荧光粉在模拟井下储层环境条件（温度</w:t>
      </w:r>
      <w:r w:rsidRPr="005E18FA">
        <w:rPr>
          <w:color w:val="000000" w:themeColor="text1"/>
          <w:lang w:eastAsia="zh-CN"/>
        </w:rPr>
        <w:t>60~150°C</w:t>
      </w:r>
      <w:r w:rsidRPr="005E18FA">
        <w:rPr>
          <w:color w:val="000000" w:themeColor="text1"/>
          <w:lang w:eastAsia="zh-CN"/>
        </w:rPr>
        <w:t>、</w:t>
      </w:r>
      <w:r w:rsidRPr="005E18FA">
        <w:rPr>
          <w:color w:val="000000" w:themeColor="text1"/>
          <w:lang w:eastAsia="zh-CN"/>
        </w:rPr>
        <w:t>NaCl</w:t>
      </w:r>
      <w:r w:rsidRPr="005E18FA">
        <w:rPr>
          <w:color w:val="000000" w:themeColor="text1"/>
          <w:lang w:eastAsia="zh-CN"/>
        </w:rPr>
        <w:t>矿化度</w:t>
      </w:r>
      <w:r w:rsidRPr="005E18FA">
        <w:rPr>
          <w:color w:val="000000" w:themeColor="text1"/>
          <w:lang w:eastAsia="zh-CN"/>
        </w:rPr>
        <w:t>0~100 g/L</w:t>
      </w:r>
      <w:r w:rsidRPr="005E18FA">
        <w:rPr>
          <w:color w:val="000000" w:themeColor="text1"/>
          <w:lang w:eastAsia="zh-CN"/>
        </w:rPr>
        <w:t>、</w:t>
      </w:r>
      <w:r w:rsidRPr="005E18FA">
        <w:rPr>
          <w:color w:val="000000" w:themeColor="text1"/>
          <w:lang w:eastAsia="zh-CN"/>
        </w:rPr>
        <w:t>pH 3~11</w:t>
      </w:r>
      <w:r w:rsidRPr="005E18FA">
        <w:rPr>
          <w:color w:val="000000" w:themeColor="text1"/>
          <w:lang w:eastAsia="zh-CN"/>
        </w:rPr>
        <w:t>、过硫酸铵浓度</w:t>
      </w:r>
      <w:r w:rsidRPr="005E18FA">
        <w:rPr>
          <w:color w:val="000000" w:themeColor="text1"/>
          <w:lang w:eastAsia="zh-CN"/>
        </w:rPr>
        <w:t>0~0.2% w/v</w:t>
      </w:r>
      <w:r w:rsidRPr="005E18FA">
        <w:rPr>
          <w:color w:val="000000" w:themeColor="text1"/>
          <w:lang w:eastAsia="zh-CN"/>
        </w:rPr>
        <w:t>）下的热稳定性、化学稳定性和水解动力学行为，通过拟合一级衰减动力学模型获取各条件下的速率常数</w:t>
      </w:r>
      <w:r w:rsidRPr="005E18FA">
        <w:rPr>
          <w:color w:val="000000" w:themeColor="text1"/>
          <w:lang w:eastAsia="zh-CN"/>
        </w:rPr>
        <w:t>k</w:t>
      </w:r>
      <w:r w:rsidRPr="005E18FA">
        <w:rPr>
          <w:color w:val="000000" w:themeColor="text1"/>
          <w:lang w:eastAsia="zh-CN"/>
        </w:rPr>
        <w:t>和半衰期</w:t>
      </w:r>
      <w:r w:rsidRPr="005E18FA">
        <w:rPr>
          <w:color w:val="000000" w:themeColor="text1"/>
          <w:lang w:eastAsia="zh-CN"/>
        </w:rPr>
        <w:t>t₁/₂</w:t>
      </w:r>
      <w:r w:rsidRPr="005E18FA">
        <w:rPr>
          <w:color w:val="000000" w:themeColor="text1"/>
          <w:lang w:eastAsia="zh-CN"/>
        </w:rPr>
        <w:t>，划定该材料在井下工况中的定量适用边界。</w:t>
      </w:r>
    </w:p>
    <w:p w14:paraId="6DE303C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2</w:t>
      </w:r>
      <w:r w:rsidRPr="005E18FA">
        <w:rPr>
          <w:color w:val="000000" w:themeColor="text1"/>
          <w:lang w:eastAsia="zh-CN"/>
        </w:rPr>
        <w:t>）双层表面改性工艺优化与协同分散机理研究。设计以硅烷偶联剂</w:t>
      </w:r>
      <w:r w:rsidRPr="005E18FA">
        <w:rPr>
          <w:color w:val="000000" w:themeColor="text1"/>
          <w:lang w:eastAsia="zh-CN"/>
        </w:rPr>
        <w:t>KH550</w:t>
      </w:r>
      <w:r w:rsidRPr="005E18FA">
        <w:rPr>
          <w:color w:val="000000" w:themeColor="text1"/>
          <w:lang w:eastAsia="zh-CN"/>
        </w:rPr>
        <w:t>为内层化学锚固剂、以聚乙二醇</w:t>
      </w:r>
      <w:r w:rsidRPr="005E18FA">
        <w:rPr>
          <w:color w:val="000000" w:themeColor="text1"/>
          <w:lang w:eastAsia="zh-CN"/>
        </w:rPr>
        <w:t>PEG4000</w:t>
      </w:r>
      <w:r w:rsidRPr="005E18FA">
        <w:rPr>
          <w:color w:val="000000" w:themeColor="text1"/>
          <w:lang w:eastAsia="zh-CN"/>
        </w:rPr>
        <w:t>为外层物理屏蔽剂的</w:t>
      </w:r>
      <w:r w:rsidRPr="005E18FA">
        <w:rPr>
          <w:color w:val="000000" w:themeColor="text1"/>
          <w:lang w:eastAsia="zh-CN"/>
        </w:rPr>
        <w:t>"</w:t>
      </w:r>
      <w:r w:rsidRPr="005E18FA">
        <w:rPr>
          <w:color w:val="000000" w:themeColor="text1"/>
          <w:lang w:eastAsia="zh-CN"/>
        </w:rPr>
        <w:t>化学锚固</w:t>
      </w:r>
      <w:r w:rsidRPr="005E18FA">
        <w:rPr>
          <w:color w:val="000000" w:themeColor="text1"/>
          <w:lang w:eastAsia="zh-CN"/>
        </w:rPr>
        <w:t>+</w:t>
      </w:r>
      <w:r w:rsidRPr="005E18FA">
        <w:rPr>
          <w:color w:val="000000" w:themeColor="text1"/>
          <w:lang w:eastAsia="zh-CN"/>
        </w:rPr>
        <w:t>物理屏蔽</w:t>
      </w:r>
      <w:r w:rsidRPr="005E18FA">
        <w:rPr>
          <w:color w:val="000000" w:themeColor="text1"/>
          <w:lang w:eastAsia="zh-CN"/>
        </w:rPr>
        <w:t>"</w:t>
      </w:r>
      <w:r w:rsidRPr="005E18FA">
        <w:rPr>
          <w:color w:val="000000" w:themeColor="text1"/>
          <w:lang w:eastAsia="zh-CN"/>
        </w:rPr>
        <w:t>双层表面改性方案。采用四因素三水平</w:t>
      </w:r>
      <w:r w:rsidRPr="005E18FA">
        <w:rPr>
          <w:color w:val="000000" w:themeColor="text1"/>
          <w:lang w:eastAsia="zh-CN"/>
        </w:rPr>
        <w:t>L9(3⁴)</w:t>
      </w:r>
      <w:r w:rsidRPr="005E18FA">
        <w:rPr>
          <w:color w:val="000000" w:themeColor="text1"/>
          <w:lang w:eastAsia="zh-CN"/>
        </w:rPr>
        <w:t>正交实验设计对</w:t>
      </w:r>
      <w:r w:rsidRPr="005E18FA">
        <w:rPr>
          <w:color w:val="000000" w:themeColor="text1"/>
          <w:lang w:eastAsia="zh-CN"/>
        </w:rPr>
        <w:t>KH550</w:t>
      </w:r>
      <w:r w:rsidRPr="005E18FA">
        <w:rPr>
          <w:color w:val="000000" w:themeColor="text1"/>
          <w:lang w:eastAsia="zh-CN"/>
        </w:rPr>
        <w:t>用量（</w:t>
      </w:r>
      <w:r w:rsidRPr="005E18FA">
        <w:rPr>
          <w:color w:val="000000" w:themeColor="text1"/>
          <w:lang w:eastAsia="zh-CN"/>
        </w:rPr>
        <w:t>1.0~3.0 wt%</w:t>
      </w:r>
      <w:r w:rsidRPr="005E18FA">
        <w:rPr>
          <w:color w:val="000000" w:themeColor="text1"/>
          <w:lang w:eastAsia="zh-CN"/>
        </w:rPr>
        <w:t>）、</w:t>
      </w:r>
      <w:r w:rsidRPr="005E18FA">
        <w:rPr>
          <w:color w:val="000000" w:themeColor="text1"/>
          <w:lang w:eastAsia="zh-CN"/>
        </w:rPr>
        <w:t>PEG</w:t>
      </w:r>
      <w:r w:rsidRPr="005E18FA">
        <w:rPr>
          <w:color w:val="000000" w:themeColor="text1"/>
          <w:lang w:eastAsia="zh-CN"/>
        </w:rPr>
        <w:t>分子量（</w:t>
      </w:r>
      <w:r w:rsidRPr="005E18FA">
        <w:rPr>
          <w:color w:val="000000" w:themeColor="text1"/>
          <w:lang w:eastAsia="zh-CN"/>
        </w:rPr>
        <w:t>2000~6000</w:t>
      </w:r>
      <w:r w:rsidRPr="005E18FA">
        <w:rPr>
          <w:color w:val="000000" w:themeColor="text1"/>
          <w:lang w:eastAsia="zh-CN"/>
        </w:rPr>
        <w:t>）、</w:t>
      </w:r>
      <w:r w:rsidRPr="005E18FA">
        <w:rPr>
          <w:color w:val="000000" w:themeColor="text1"/>
          <w:lang w:eastAsia="zh-CN"/>
        </w:rPr>
        <w:t>PEG</w:t>
      </w:r>
      <w:r w:rsidRPr="005E18FA">
        <w:rPr>
          <w:color w:val="000000" w:themeColor="text1"/>
          <w:lang w:eastAsia="zh-CN"/>
        </w:rPr>
        <w:t>浓度（</w:t>
      </w:r>
      <w:r w:rsidRPr="005E18FA">
        <w:rPr>
          <w:color w:val="000000" w:themeColor="text1"/>
          <w:lang w:eastAsia="zh-CN"/>
        </w:rPr>
        <w:t>1~5 wt%</w:t>
      </w:r>
      <w:r w:rsidRPr="005E18FA">
        <w:rPr>
          <w:color w:val="000000" w:themeColor="text1"/>
          <w:lang w:eastAsia="zh-CN"/>
        </w:rPr>
        <w:t>）和搅拌时间</w:t>
      </w:r>
      <w:r w:rsidRPr="005E18FA">
        <w:rPr>
          <w:color w:val="000000" w:themeColor="text1"/>
          <w:lang w:eastAsia="zh-CN"/>
        </w:rPr>
        <w:lastRenderedPageBreak/>
        <w:t>（</w:t>
      </w:r>
      <w:r w:rsidRPr="005E18FA">
        <w:rPr>
          <w:color w:val="000000" w:themeColor="text1"/>
          <w:lang w:eastAsia="zh-CN"/>
        </w:rPr>
        <w:t>30~90 min</w:t>
      </w:r>
      <w:r w:rsidRPr="005E18FA">
        <w:rPr>
          <w:color w:val="000000" w:themeColor="text1"/>
          <w:lang w:eastAsia="zh-CN"/>
        </w:rPr>
        <w:t>）进行系统优化。在此基础上，构建</w:t>
      </w:r>
      <w:r w:rsidRPr="005E18FA">
        <w:rPr>
          <w:color w:val="000000" w:themeColor="text1"/>
          <w:lang w:eastAsia="zh-CN"/>
        </w:rPr>
        <w:t>"</w:t>
      </w:r>
      <w:r w:rsidRPr="005E18FA">
        <w:rPr>
          <w:color w:val="000000" w:themeColor="text1"/>
          <w:lang w:eastAsia="zh-CN"/>
        </w:rPr>
        <w:t>柠檬酸螯合屏蔽多价阳离子</w:t>
      </w:r>
      <w:r w:rsidRPr="005E18FA">
        <w:rPr>
          <w:color w:val="000000" w:themeColor="text1"/>
          <w:lang w:eastAsia="zh-CN"/>
        </w:rPr>
        <w:t>+</w:t>
      </w:r>
      <w:r w:rsidRPr="005E18FA">
        <w:rPr>
          <w:color w:val="000000" w:themeColor="text1"/>
          <w:lang w:eastAsia="zh-CN"/>
        </w:rPr>
        <w:t>非离子表面活性剂</w:t>
      </w:r>
      <w:r w:rsidRPr="005E18FA">
        <w:rPr>
          <w:color w:val="000000" w:themeColor="text1"/>
          <w:lang w:eastAsia="zh-CN"/>
        </w:rPr>
        <w:t>Triton X-100</w:t>
      </w:r>
      <w:r w:rsidRPr="005E18FA">
        <w:rPr>
          <w:color w:val="000000" w:themeColor="text1"/>
          <w:lang w:eastAsia="zh-CN"/>
        </w:rPr>
        <w:t>界面润湿</w:t>
      </w:r>
      <w:r w:rsidRPr="005E18FA">
        <w:rPr>
          <w:color w:val="000000" w:themeColor="text1"/>
          <w:lang w:eastAsia="zh-CN"/>
        </w:rPr>
        <w:t>+</w:t>
      </w:r>
      <w:r w:rsidRPr="005E18FA">
        <w:rPr>
          <w:color w:val="000000" w:themeColor="text1"/>
          <w:lang w:eastAsia="zh-CN"/>
        </w:rPr>
        <w:t>游离</w:t>
      </w:r>
      <w:r w:rsidRPr="005E18FA">
        <w:rPr>
          <w:color w:val="000000" w:themeColor="text1"/>
          <w:lang w:eastAsia="zh-CN"/>
        </w:rPr>
        <w:t>PEG</w:t>
      </w:r>
      <w:r w:rsidRPr="005E18FA">
        <w:rPr>
          <w:color w:val="000000" w:themeColor="text1"/>
          <w:lang w:eastAsia="zh-CN"/>
        </w:rPr>
        <w:t>强化空间位阻</w:t>
      </w:r>
      <w:r w:rsidRPr="005E18FA">
        <w:rPr>
          <w:color w:val="000000" w:themeColor="text1"/>
          <w:lang w:eastAsia="zh-CN"/>
        </w:rPr>
        <w:t>"</w:t>
      </w:r>
      <w:r w:rsidRPr="005E18FA">
        <w:rPr>
          <w:color w:val="000000" w:themeColor="text1"/>
          <w:lang w:eastAsia="zh-CN"/>
        </w:rPr>
        <w:t>的多层次协同分散体系，通过六组递进对照实验定量解析各组分的独立贡献与协同效应，解决高密度微米荧光粉颗粒在低密度</w:t>
      </w:r>
      <w:r w:rsidRPr="005E18FA">
        <w:rPr>
          <w:color w:val="000000" w:themeColor="text1"/>
          <w:lang w:eastAsia="zh-CN"/>
        </w:rPr>
        <w:t>HPG</w:t>
      </w:r>
      <w:r w:rsidRPr="005E18FA">
        <w:rPr>
          <w:color w:val="000000" w:themeColor="text1"/>
          <w:lang w:eastAsia="zh-CN"/>
        </w:rPr>
        <w:t>非牛顿流体基液中的长期悬浮稳定性问题。</w:t>
      </w:r>
    </w:p>
    <w:p w14:paraId="3915486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3</w:t>
      </w:r>
      <w:r w:rsidRPr="005E18FA">
        <w:rPr>
          <w:color w:val="000000" w:themeColor="text1"/>
          <w:lang w:eastAsia="zh-CN"/>
        </w:rPr>
        <w:t>）高浓度荧光粉悬浮母液研制与压裂液体系标准化性能评价。以最优化改性配方和分散助剂组合为基础，制备浓度</w:t>
      </w:r>
      <w:r w:rsidRPr="005E18FA">
        <w:rPr>
          <w:color w:val="000000" w:themeColor="text1"/>
          <w:lang w:eastAsia="zh-CN"/>
        </w:rPr>
        <w:t>≥40 g/L</w:t>
      </w:r>
      <w:r w:rsidRPr="005E18FA">
        <w:rPr>
          <w:color w:val="000000" w:themeColor="text1"/>
          <w:lang w:eastAsia="zh-CN"/>
        </w:rPr>
        <w:t>的高稳定性荧光粉悬浮母液，建立母液储存稳定性的评价方法和合格判定标准。将荧光母液按照设计体积比引入</w:t>
      </w:r>
      <w:r w:rsidRPr="005E18FA">
        <w:rPr>
          <w:color w:val="000000" w:themeColor="text1"/>
          <w:lang w:eastAsia="zh-CN"/>
        </w:rPr>
        <w:t>HPG</w:t>
      </w:r>
      <w:r w:rsidRPr="005E18FA">
        <w:rPr>
          <w:color w:val="000000" w:themeColor="text1"/>
          <w:lang w:eastAsia="zh-CN"/>
        </w:rPr>
        <w:t>压裂液全配方体系，严格遵照</w:t>
      </w:r>
      <w:r w:rsidRPr="005E18FA">
        <w:rPr>
          <w:color w:val="000000" w:themeColor="text1"/>
          <w:lang w:eastAsia="zh-CN"/>
        </w:rPr>
        <w:t>SY/T 6376-2008</w:t>
      </w:r>
      <w:r w:rsidRPr="005E18FA">
        <w:rPr>
          <w:color w:val="000000" w:themeColor="text1"/>
          <w:lang w:eastAsia="zh-CN"/>
        </w:rPr>
        <w:t>和</w:t>
      </w:r>
      <w:r w:rsidRPr="005E18FA">
        <w:rPr>
          <w:color w:val="000000" w:themeColor="text1"/>
          <w:lang w:eastAsia="zh-CN"/>
        </w:rPr>
        <w:t>SY/T 5107-2016</w:t>
      </w:r>
      <w:r w:rsidRPr="005E18FA">
        <w:rPr>
          <w:color w:val="000000" w:themeColor="text1"/>
          <w:lang w:eastAsia="zh-CN"/>
        </w:rPr>
        <w:t>等行业技术标准的规定，系统评价荧光压裂液终液的基液性能（表观粘度、</w:t>
      </w:r>
      <w:r w:rsidRPr="005E18FA">
        <w:rPr>
          <w:color w:val="000000" w:themeColor="text1"/>
          <w:lang w:eastAsia="zh-CN"/>
        </w:rPr>
        <w:t>pH</w:t>
      </w:r>
      <w:r w:rsidRPr="005E18FA">
        <w:rPr>
          <w:color w:val="000000" w:themeColor="text1"/>
          <w:lang w:eastAsia="zh-CN"/>
        </w:rPr>
        <w:t>、密度）、交联冻胶性能（交联时间、耐温耐剪切流变特性、粘弹性频率响应）、静态悬砂性能（支撑剂沉降速度）和破胶性能（破胶时间、破胶液残渣含量），通过含与不含荧光粉的平行对比实验，定量判定荧光母液的引入是否对压裂液核心工程性能构成显著损害。</w:t>
      </w:r>
    </w:p>
    <w:p w14:paraId="00887B1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4</w:t>
      </w:r>
      <w:r w:rsidRPr="005E18FA">
        <w:rPr>
          <w:color w:val="000000" w:themeColor="text1"/>
          <w:lang w:eastAsia="zh-CN"/>
        </w:rPr>
        <w:t>）</w:t>
      </w:r>
      <w:r w:rsidRPr="005E18FA">
        <w:rPr>
          <w:color w:val="000000" w:themeColor="text1"/>
          <w:lang w:eastAsia="zh-CN"/>
        </w:rPr>
        <w:t>"</w:t>
      </w:r>
      <w:r w:rsidRPr="005E18FA">
        <w:rPr>
          <w:color w:val="000000" w:themeColor="text1"/>
          <w:lang w:eastAsia="zh-CN"/>
        </w:rPr>
        <w:t>分散</w:t>
      </w:r>
      <w:r w:rsidRPr="005E18FA">
        <w:rPr>
          <w:color w:val="000000" w:themeColor="text1"/>
          <w:lang w:eastAsia="zh-CN"/>
        </w:rPr>
        <w:t>-</w:t>
      </w:r>
      <w:r w:rsidRPr="005E18FA">
        <w:rPr>
          <w:color w:val="000000" w:themeColor="text1"/>
          <w:lang w:eastAsia="zh-CN"/>
        </w:rPr>
        <w:t>吸附</w:t>
      </w:r>
      <w:r w:rsidRPr="005E18FA">
        <w:rPr>
          <w:color w:val="000000" w:themeColor="text1"/>
          <w:lang w:eastAsia="zh-CN"/>
        </w:rPr>
        <w:t>"</w:t>
      </w:r>
      <w:r w:rsidRPr="005E18FA">
        <w:rPr>
          <w:color w:val="000000" w:themeColor="text1"/>
          <w:lang w:eastAsia="zh-CN"/>
        </w:rPr>
        <w:t>功能切换机制与砂岩壁面吸附规律研究。通过傅里叶变换红外光谱（</w:t>
      </w:r>
      <w:r w:rsidRPr="005E18FA">
        <w:rPr>
          <w:color w:val="000000" w:themeColor="text1"/>
          <w:lang w:eastAsia="zh-CN"/>
        </w:rPr>
        <w:t>FTIR</w:t>
      </w:r>
      <w:r w:rsidRPr="005E18FA">
        <w:rPr>
          <w:color w:val="000000" w:themeColor="text1"/>
          <w:lang w:eastAsia="zh-CN"/>
        </w:rPr>
        <w:t>）、</w:t>
      </w:r>
      <w:r w:rsidRPr="005E18FA">
        <w:rPr>
          <w:color w:val="000000" w:themeColor="text1"/>
          <w:lang w:eastAsia="zh-CN"/>
        </w:rPr>
        <w:t>X</w:t>
      </w:r>
      <w:r w:rsidRPr="005E18FA">
        <w:rPr>
          <w:color w:val="000000" w:themeColor="text1"/>
          <w:lang w:eastAsia="zh-CN"/>
        </w:rPr>
        <w:t>射线光电子能谱（</w:t>
      </w:r>
      <w:r w:rsidRPr="005E18FA">
        <w:rPr>
          <w:color w:val="000000" w:themeColor="text1"/>
          <w:lang w:eastAsia="zh-CN"/>
        </w:rPr>
        <w:t>XPS</w:t>
      </w:r>
      <w:r w:rsidRPr="005E18FA">
        <w:rPr>
          <w:color w:val="000000" w:themeColor="text1"/>
          <w:lang w:eastAsia="zh-CN"/>
        </w:rPr>
        <w:t>）和</w:t>
      </w:r>
      <w:r w:rsidRPr="005E18FA">
        <w:rPr>
          <w:color w:val="000000" w:themeColor="text1"/>
          <w:lang w:eastAsia="zh-CN"/>
        </w:rPr>
        <w:t>Zeta</w:t>
      </w:r>
      <w:r w:rsidRPr="005E18FA">
        <w:rPr>
          <w:color w:val="000000" w:themeColor="text1"/>
          <w:lang w:eastAsia="zh-CN"/>
        </w:rPr>
        <w:t>电位</w:t>
      </w:r>
      <w:r w:rsidRPr="005E18FA">
        <w:rPr>
          <w:color w:val="000000" w:themeColor="text1"/>
          <w:lang w:eastAsia="zh-CN"/>
        </w:rPr>
        <w:t>-pH</w:t>
      </w:r>
      <w:r w:rsidRPr="005E18FA">
        <w:rPr>
          <w:color w:val="000000" w:themeColor="text1"/>
          <w:lang w:eastAsia="zh-CN"/>
        </w:rPr>
        <w:t>曲线三重表征手段的交叉验证，从分子振动光谱、元素化学态和表面电荷密度三个独立维度获取破胶处理前后改性荧光粉表面化学组成和官能团状态变化的直接证据。通过批吸附实验方法，在不同温度（</w:t>
      </w:r>
      <w:r w:rsidRPr="005E18FA">
        <w:rPr>
          <w:color w:val="000000" w:themeColor="text1"/>
          <w:lang w:eastAsia="zh-CN"/>
        </w:rPr>
        <w:t>25~80°C</w:t>
      </w:r>
      <w:r w:rsidRPr="005E18FA">
        <w:rPr>
          <w:color w:val="000000" w:themeColor="text1"/>
          <w:lang w:eastAsia="zh-CN"/>
        </w:rPr>
        <w:t>）和不同初始浓度（</w:t>
      </w:r>
      <w:r w:rsidRPr="005E18FA">
        <w:rPr>
          <w:color w:val="000000" w:themeColor="text1"/>
          <w:lang w:eastAsia="zh-CN"/>
        </w:rPr>
        <w:t>0.1~5.0 g/L</w:t>
      </w:r>
      <w:r w:rsidRPr="005E18FA">
        <w:rPr>
          <w:color w:val="000000" w:themeColor="text1"/>
          <w:lang w:eastAsia="zh-CN"/>
        </w:rPr>
        <w:t>）条件下测定改性荧光粉在天然砂岩表面的吸附等温线和吸附动力学曲线，拟合</w:t>
      </w:r>
      <w:r w:rsidRPr="005E18FA">
        <w:rPr>
          <w:color w:val="000000" w:themeColor="text1"/>
          <w:lang w:eastAsia="zh-CN"/>
        </w:rPr>
        <w:t>Langmuir</w:t>
      </w:r>
      <w:r w:rsidRPr="005E18FA">
        <w:rPr>
          <w:color w:val="000000" w:themeColor="text1"/>
          <w:lang w:eastAsia="zh-CN"/>
        </w:rPr>
        <w:t>、</w:t>
      </w:r>
      <w:r w:rsidRPr="005E18FA">
        <w:rPr>
          <w:color w:val="000000" w:themeColor="text1"/>
          <w:lang w:eastAsia="zh-CN"/>
        </w:rPr>
        <w:t>Freundlich</w:t>
      </w:r>
      <w:r w:rsidRPr="005E18FA">
        <w:rPr>
          <w:color w:val="000000" w:themeColor="text1"/>
          <w:lang w:eastAsia="zh-CN"/>
        </w:rPr>
        <w:t>和</w:t>
      </w:r>
      <w:r w:rsidRPr="005E18FA">
        <w:rPr>
          <w:color w:val="000000" w:themeColor="text1"/>
          <w:lang w:eastAsia="zh-CN"/>
        </w:rPr>
        <w:t>Temkin</w:t>
      </w:r>
      <w:r w:rsidRPr="005E18FA">
        <w:rPr>
          <w:color w:val="000000" w:themeColor="text1"/>
          <w:lang w:eastAsia="zh-CN"/>
        </w:rPr>
        <w:t>等温吸附模型以及拟一级、拟二级和颗粒内扩散动力学模型，结合</w:t>
      </w:r>
      <w:r w:rsidRPr="005E18FA">
        <w:rPr>
          <w:color w:val="000000" w:themeColor="text1"/>
          <w:lang w:eastAsia="zh-CN"/>
        </w:rPr>
        <w:t>Van't Hoff</w:t>
      </w:r>
      <w:r w:rsidRPr="005E18FA">
        <w:rPr>
          <w:color w:val="000000" w:themeColor="text1"/>
          <w:lang w:eastAsia="zh-CN"/>
        </w:rPr>
        <w:t>方程获取吸附过程的标准热力学参数（</w:t>
      </w:r>
      <w:r w:rsidRPr="005E18FA">
        <w:rPr>
          <w:color w:val="000000" w:themeColor="text1"/>
        </w:rPr>
        <w:t>Δ</w:t>
      </w:r>
      <w:r w:rsidRPr="005E18FA">
        <w:rPr>
          <w:color w:val="000000" w:themeColor="text1"/>
          <w:lang w:eastAsia="zh-CN"/>
        </w:rPr>
        <w:t>G°</w:t>
      </w:r>
      <w:r w:rsidRPr="005E18FA">
        <w:rPr>
          <w:color w:val="000000" w:themeColor="text1"/>
          <w:lang w:eastAsia="zh-CN"/>
        </w:rPr>
        <w:t>、</w:t>
      </w:r>
      <w:r w:rsidRPr="005E18FA">
        <w:rPr>
          <w:color w:val="000000" w:themeColor="text1"/>
        </w:rPr>
        <w:t>Δ</w:t>
      </w:r>
      <w:r w:rsidRPr="005E18FA">
        <w:rPr>
          <w:color w:val="000000" w:themeColor="text1"/>
          <w:lang w:eastAsia="zh-CN"/>
        </w:rPr>
        <w:t>H°</w:t>
      </w:r>
      <w:r w:rsidRPr="005E18FA">
        <w:rPr>
          <w:color w:val="000000" w:themeColor="text1"/>
          <w:lang w:eastAsia="zh-CN"/>
        </w:rPr>
        <w:t>、</w:t>
      </w:r>
      <w:r w:rsidRPr="005E18FA">
        <w:rPr>
          <w:color w:val="000000" w:themeColor="text1"/>
        </w:rPr>
        <w:t>Δ</w:t>
      </w:r>
      <w:r w:rsidRPr="005E18FA">
        <w:rPr>
          <w:color w:val="000000" w:themeColor="text1"/>
          <w:lang w:eastAsia="zh-CN"/>
        </w:rPr>
        <w:t>S°</w:t>
      </w:r>
      <w:r w:rsidRPr="005E18FA">
        <w:rPr>
          <w:color w:val="000000" w:themeColor="text1"/>
          <w:lang w:eastAsia="zh-CN"/>
        </w:rPr>
        <w:t>），从热力学自发性和动力学速率两个维度定量验证破胶诱导</w:t>
      </w:r>
      <w:r w:rsidRPr="005E18FA">
        <w:rPr>
          <w:color w:val="000000" w:themeColor="text1"/>
          <w:lang w:eastAsia="zh-CN"/>
        </w:rPr>
        <w:t>PEG</w:t>
      </w:r>
      <w:r w:rsidRPr="005E18FA">
        <w:rPr>
          <w:color w:val="000000" w:themeColor="text1"/>
          <w:lang w:eastAsia="zh-CN"/>
        </w:rPr>
        <w:t>脱附</w:t>
      </w:r>
      <w:r w:rsidRPr="005E18FA">
        <w:rPr>
          <w:color w:val="000000" w:themeColor="text1"/>
          <w:lang w:eastAsia="zh-CN"/>
        </w:rPr>
        <w:t>—KH550</w:t>
      </w:r>
      <w:r w:rsidRPr="005E18FA">
        <w:rPr>
          <w:color w:val="000000" w:themeColor="text1"/>
          <w:lang w:eastAsia="zh-CN"/>
        </w:rPr>
        <w:t>氨基暴露</w:t>
      </w:r>
      <w:r w:rsidRPr="005E18FA">
        <w:rPr>
          <w:color w:val="000000" w:themeColor="text1"/>
          <w:lang w:eastAsia="zh-CN"/>
        </w:rPr>
        <w:t>—</w:t>
      </w:r>
      <w:r w:rsidRPr="005E18FA">
        <w:rPr>
          <w:color w:val="000000" w:themeColor="text1"/>
          <w:lang w:eastAsia="zh-CN"/>
        </w:rPr>
        <w:t>砂岩硅羟基锚定的三级协同功能切换假说。</w:t>
      </w:r>
    </w:p>
    <w:p w14:paraId="0EE777C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5</w:t>
      </w:r>
      <w:r w:rsidRPr="005E18FA">
        <w:rPr>
          <w:color w:val="000000" w:themeColor="text1"/>
          <w:lang w:eastAsia="zh-CN"/>
        </w:rPr>
        <w:t>）动态驱替模拟压裂</w:t>
      </w:r>
      <w:r w:rsidRPr="005E18FA">
        <w:rPr>
          <w:color w:val="000000" w:themeColor="text1"/>
          <w:lang w:eastAsia="zh-CN"/>
        </w:rPr>
        <w:t>-</w:t>
      </w:r>
      <w:r w:rsidRPr="005E18FA">
        <w:rPr>
          <w:color w:val="000000" w:themeColor="text1"/>
          <w:lang w:eastAsia="zh-CN"/>
        </w:rPr>
        <w:t>返排全过程与荧光信号半定量分析。以四川盆地须家河组天然砂岩为基质，采用巴西劈裂法制备含预制贯穿性人工张拉裂缝的岩心模型（</w:t>
      </w:r>
      <w:r w:rsidRPr="005E18FA">
        <w:rPr>
          <w:color w:val="000000" w:themeColor="text1"/>
          <w:lang w:eastAsia="zh-CN"/>
        </w:rPr>
        <w:t>50 mm×50 mm×100 mm</w:t>
      </w:r>
      <w:r w:rsidRPr="005E18FA">
        <w:rPr>
          <w:color w:val="000000" w:themeColor="text1"/>
          <w:lang w:eastAsia="zh-CN"/>
        </w:rPr>
        <w:t>），通过精密金属垫片控制裂缝宽度梯度（</w:t>
      </w:r>
      <w:r w:rsidRPr="005E18FA">
        <w:rPr>
          <w:color w:val="000000" w:themeColor="text1"/>
          <w:lang w:eastAsia="zh-CN"/>
        </w:rPr>
        <w:t>0.1~2.0 mm</w:t>
      </w:r>
      <w:r w:rsidRPr="005E18FA">
        <w:rPr>
          <w:color w:val="000000" w:themeColor="text1"/>
          <w:lang w:eastAsia="zh-CN"/>
        </w:rPr>
        <w:t>），构建模拟裂缝可视化动态驱替实验装置。在实验装置上完整执行</w:t>
      </w:r>
      <w:r w:rsidRPr="005E18FA">
        <w:rPr>
          <w:color w:val="000000" w:themeColor="text1"/>
          <w:lang w:eastAsia="zh-CN"/>
        </w:rPr>
        <w:t>"</w:t>
      </w:r>
      <w:r w:rsidRPr="005E18FA">
        <w:rPr>
          <w:color w:val="000000" w:themeColor="text1"/>
          <w:lang w:eastAsia="zh-CN"/>
        </w:rPr>
        <w:t>注入</w:t>
      </w:r>
      <w:r w:rsidRPr="005E18FA">
        <w:rPr>
          <w:color w:val="000000" w:themeColor="text1"/>
          <w:lang w:eastAsia="zh-CN"/>
        </w:rPr>
        <w:t>—</w:t>
      </w:r>
      <w:r w:rsidRPr="005E18FA">
        <w:rPr>
          <w:color w:val="000000" w:themeColor="text1"/>
          <w:lang w:eastAsia="zh-CN"/>
        </w:rPr>
        <w:t>关井破胶</w:t>
      </w:r>
      <w:r w:rsidRPr="005E18FA">
        <w:rPr>
          <w:color w:val="000000" w:themeColor="text1"/>
          <w:lang w:eastAsia="zh-CN"/>
        </w:rPr>
        <w:t>—</w:t>
      </w:r>
      <w:r w:rsidRPr="005E18FA">
        <w:rPr>
          <w:color w:val="000000" w:themeColor="text1"/>
          <w:lang w:eastAsia="zh-CN"/>
        </w:rPr>
        <w:t>返排</w:t>
      </w:r>
      <w:r w:rsidRPr="005E18FA">
        <w:rPr>
          <w:color w:val="000000" w:themeColor="text1"/>
          <w:lang w:eastAsia="zh-CN"/>
        </w:rPr>
        <w:t>—</w:t>
      </w:r>
      <w:r w:rsidRPr="005E18FA">
        <w:rPr>
          <w:color w:val="000000" w:themeColor="text1"/>
          <w:lang w:eastAsia="zh-CN"/>
        </w:rPr>
        <w:t>取心</w:t>
      </w:r>
      <w:r w:rsidRPr="005E18FA">
        <w:rPr>
          <w:color w:val="000000" w:themeColor="text1"/>
          <w:lang w:eastAsia="zh-CN"/>
        </w:rPr>
        <w:t>—</w:t>
      </w:r>
      <w:r w:rsidRPr="005E18FA">
        <w:rPr>
          <w:color w:val="000000" w:themeColor="text1"/>
          <w:lang w:eastAsia="zh-CN"/>
        </w:rPr>
        <w:t>紫外成像</w:t>
      </w:r>
      <w:r w:rsidRPr="005E18FA">
        <w:rPr>
          <w:color w:val="000000" w:themeColor="text1"/>
          <w:lang w:eastAsia="zh-CN"/>
        </w:rPr>
        <w:t>"</w:t>
      </w:r>
      <w:r w:rsidRPr="005E18FA">
        <w:rPr>
          <w:color w:val="000000" w:themeColor="text1"/>
          <w:lang w:eastAsia="zh-CN"/>
        </w:rPr>
        <w:t>五步串联动态流程，以注入压力</w:t>
      </w:r>
      <w:r w:rsidRPr="005E18FA">
        <w:rPr>
          <w:color w:val="000000" w:themeColor="text1"/>
          <w:lang w:eastAsia="zh-CN"/>
        </w:rPr>
        <w:t>-</w:t>
      </w:r>
      <w:r w:rsidRPr="005E18FA">
        <w:rPr>
          <w:color w:val="000000" w:themeColor="text1"/>
          <w:lang w:eastAsia="zh-CN"/>
        </w:rPr>
        <w:t>累计注入</w:t>
      </w:r>
      <w:r w:rsidRPr="005E18FA">
        <w:rPr>
          <w:color w:val="000000" w:themeColor="text1"/>
          <w:lang w:eastAsia="zh-CN"/>
        </w:rPr>
        <w:t>PV</w:t>
      </w:r>
      <w:r w:rsidRPr="005E18FA">
        <w:rPr>
          <w:color w:val="000000" w:themeColor="text1"/>
          <w:lang w:eastAsia="zh-CN"/>
        </w:rPr>
        <w:t>数曲线（可注入性判据）、返排液荧光浓度</w:t>
      </w:r>
      <w:r w:rsidRPr="005E18FA">
        <w:rPr>
          <w:color w:val="000000" w:themeColor="text1"/>
          <w:lang w:eastAsia="zh-CN"/>
        </w:rPr>
        <w:t>-</w:t>
      </w:r>
      <w:r w:rsidRPr="005E18FA">
        <w:rPr>
          <w:color w:val="000000" w:themeColor="text1"/>
          <w:lang w:eastAsia="zh-CN"/>
        </w:rPr>
        <w:t>累计返排</w:t>
      </w:r>
      <w:r w:rsidRPr="005E18FA">
        <w:rPr>
          <w:color w:val="000000" w:themeColor="text1"/>
          <w:lang w:eastAsia="zh-CN"/>
        </w:rPr>
        <w:t>CPV</w:t>
      </w:r>
      <w:r w:rsidRPr="005E18FA">
        <w:rPr>
          <w:color w:val="000000" w:themeColor="text1"/>
          <w:lang w:eastAsia="zh-CN"/>
        </w:rPr>
        <w:t>曲线（附着牢固度判据）和裂缝壁面紫外数字图像（空间对应性判据）三组数据的交叉分析构成荧光示踪工程可行性的完整证据链。在严格受控的实验条件下（锁定砂岩类型、成像参数和荧光粉批次），</w:t>
      </w:r>
      <w:r w:rsidRPr="005E18FA">
        <w:rPr>
          <w:color w:val="000000" w:themeColor="text1"/>
          <w:lang w:eastAsia="zh-CN"/>
        </w:rPr>
        <w:lastRenderedPageBreak/>
        <w:t>以</w:t>
      </w:r>
      <w:r w:rsidRPr="005E18FA">
        <w:rPr>
          <w:color w:val="000000" w:themeColor="text1"/>
          <w:lang w:eastAsia="zh-CN"/>
        </w:rPr>
        <w:t>Spearman</w:t>
      </w:r>
      <w:r w:rsidRPr="005E18FA">
        <w:rPr>
          <w:color w:val="000000" w:themeColor="text1"/>
          <w:lang w:eastAsia="zh-CN"/>
        </w:rPr>
        <w:t>秩相关系数探索裂缝宽度与荧光灰度值之间的半定量单调映射关系，同时明确该方法不具备跨条件绝对定量测量能力的方法论边界。</w:t>
      </w:r>
    </w:p>
    <w:p w14:paraId="60EBC7C4"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6</w:t>
      </w:r>
      <w:r w:rsidRPr="005E18FA">
        <w:rPr>
          <w:color w:val="000000" w:themeColor="text1"/>
          <w:lang w:eastAsia="zh-CN"/>
        </w:rPr>
        <w:t>）现场施工工艺方案设计与技术经济评估。在实验室确定的最优配方和工艺参数基础上，设计</w:t>
      </w:r>
      <w:r w:rsidRPr="005E18FA">
        <w:rPr>
          <w:color w:val="000000" w:themeColor="text1"/>
          <w:lang w:eastAsia="zh-CN"/>
        </w:rPr>
        <w:t>"</w:t>
      </w:r>
      <w:r w:rsidRPr="005E18FA">
        <w:rPr>
          <w:color w:val="000000" w:themeColor="text1"/>
          <w:lang w:eastAsia="zh-CN"/>
        </w:rPr>
        <w:t>母液预配</w:t>
      </w:r>
      <w:r w:rsidRPr="005E18FA">
        <w:rPr>
          <w:color w:val="000000" w:themeColor="text1"/>
          <w:lang w:eastAsia="zh-CN"/>
        </w:rPr>
        <w:t>+</w:t>
      </w:r>
      <w:r w:rsidRPr="005E18FA">
        <w:rPr>
          <w:color w:val="000000" w:themeColor="text1"/>
          <w:lang w:eastAsia="zh-CN"/>
        </w:rPr>
        <w:t>在线稀释</w:t>
      </w:r>
      <w:r w:rsidRPr="005E18FA">
        <w:rPr>
          <w:color w:val="000000" w:themeColor="text1"/>
          <w:lang w:eastAsia="zh-CN"/>
        </w:rPr>
        <w:t>"</w:t>
      </w:r>
      <w:r w:rsidRPr="005E18FA">
        <w:rPr>
          <w:color w:val="000000" w:themeColor="text1"/>
          <w:lang w:eastAsia="zh-CN"/>
        </w:rPr>
        <w:t>的现场施工作业工艺方案。以四川盆地典型页岩气水平井的压裂规模作为工程算例，完成单井荧光示踪材料的用量估算和改性试剂、设备租赁等各构成项的成本分析，以化学示踪剂方案为参照基准进行经济性对比，并从稀土元素环境迁移风险、返排液处理可行性和含荧光粉岩屑的固废归类三个角度进行环保安全性评估，最终明确该荧光示踪压裂液技术在现有压裂监测诊断体系中的辅助校准定位和适用边界条件。</w:t>
      </w:r>
    </w:p>
    <w:p w14:paraId="505B9CC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上述六项研究内容之间的逻辑关系为递进衔接式而并非简单并列。第（</w:t>
      </w:r>
      <w:r w:rsidRPr="005E18FA">
        <w:rPr>
          <w:color w:val="000000" w:themeColor="text1"/>
          <w:lang w:eastAsia="zh-CN"/>
        </w:rPr>
        <w:t>1</w:t>
      </w:r>
      <w:r w:rsidRPr="005E18FA">
        <w:rPr>
          <w:color w:val="000000" w:themeColor="text1"/>
          <w:lang w:eastAsia="zh-CN"/>
        </w:rPr>
        <w:t>）项与第（</w:t>
      </w:r>
      <w:r w:rsidRPr="005E18FA">
        <w:rPr>
          <w:color w:val="000000" w:themeColor="text1"/>
          <w:lang w:eastAsia="zh-CN"/>
        </w:rPr>
        <w:t>2</w:t>
      </w:r>
      <w:r w:rsidRPr="005E18FA">
        <w:rPr>
          <w:color w:val="000000" w:themeColor="text1"/>
          <w:lang w:eastAsia="zh-CN"/>
        </w:rPr>
        <w:t>）项共同构成</w:t>
      </w:r>
      <w:r w:rsidRPr="005E18FA">
        <w:rPr>
          <w:color w:val="000000" w:themeColor="text1"/>
          <w:lang w:eastAsia="zh-CN"/>
        </w:rPr>
        <w:t>"</w:t>
      </w:r>
      <w:r w:rsidRPr="005E18FA">
        <w:rPr>
          <w:color w:val="000000" w:themeColor="text1"/>
          <w:lang w:eastAsia="zh-CN"/>
        </w:rPr>
        <w:t>材料改性</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前者建立原材料性能基线和井下环境适应性边界，后者在此基础上实施表面工程改造并达成目标分散稳定性，前者是后者的必要前提和评价基准。第（</w:t>
      </w:r>
      <w:r w:rsidRPr="005E18FA">
        <w:rPr>
          <w:color w:val="000000" w:themeColor="text1"/>
          <w:lang w:eastAsia="zh-CN"/>
        </w:rPr>
        <w:t>3</w:t>
      </w:r>
      <w:r w:rsidRPr="005E18FA">
        <w:rPr>
          <w:color w:val="000000" w:themeColor="text1"/>
          <w:lang w:eastAsia="zh-CN"/>
        </w:rPr>
        <w:t>）项属于</w:t>
      </w:r>
      <w:r w:rsidRPr="005E18FA">
        <w:rPr>
          <w:color w:val="000000" w:themeColor="text1"/>
          <w:lang w:eastAsia="zh-CN"/>
        </w:rPr>
        <w:t>"</w:t>
      </w:r>
      <w:r w:rsidRPr="005E18FA">
        <w:rPr>
          <w:color w:val="000000" w:themeColor="text1"/>
          <w:lang w:eastAsia="zh-CN"/>
        </w:rPr>
        <w:t>体系构建</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将改性完成的荧光粉体材料引入</w:t>
      </w:r>
      <w:r w:rsidRPr="005E18FA">
        <w:rPr>
          <w:color w:val="000000" w:themeColor="text1"/>
          <w:lang w:eastAsia="zh-CN"/>
        </w:rPr>
        <w:t>HPG</w:t>
      </w:r>
      <w:r w:rsidRPr="005E18FA">
        <w:rPr>
          <w:color w:val="000000" w:themeColor="text1"/>
          <w:lang w:eastAsia="zh-CN"/>
        </w:rPr>
        <w:t>压裂液全配方体系，完成从功能粉体材料到工程压裂液流体的转化，并接受行业标准体系的全方位检验。第（</w:t>
      </w:r>
      <w:r w:rsidRPr="005E18FA">
        <w:rPr>
          <w:color w:val="000000" w:themeColor="text1"/>
          <w:lang w:eastAsia="zh-CN"/>
        </w:rPr>
        <w:t>4</w:t>
      </w:r>
      <w:r w:rsidRPr="005E18FA">
        <w:rPr>
          <w:color w:val="000000" w:themeColor="text1"/>
          <w:lang w:eastAsia="zh-CN"/>
        </w:rPr>
        <w:t>）项与第（</w:t>
      </w:r>
      <w:r w:rsidRPr="005E18FA">
        <w:rPr>
          <w:color w:val="000000" w:themeColor="text1"/>
          <w:lang w:eastAsia="zh-CN"/>
        </w:rPr>
        <w:t>5</w:t>
      </w:r>
      <w:r w:rsidRPr="005E18FA">
        <w:rPr>
          <w:color w:val="000000" w:themeColor="text1"/>
          <w:lang w:eastAsia="zh-CN"/>
        </w:rPr>
        <w:t>）项共同构成</w:t>
      </w:r>
      <w:r w:rsidRPr="005E18FA">
        <w:rPr>
          <w:color w:val="000000" w:themeColor="text1"/>
          <w:lang w:eastAsia="zh-CN"/>
        </w:rPr>
        <w:t>"</w:t>
      </w:r>
      <w:r w:rsidRPr="005E18FA">
        <w:rPr>
          <w:color w:val="000000" w:themeColor="text1"/>
          <w:lang w:eastAsia="zh-CN"/>
        </w:rPr>
        <w:t>动态验证</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前者在静态受控条件下获取分子尺度的化学证据和定量的吸附热力学</w:t>
      </w:r>
      <w:r w:rsidRPr="005E18FA">
        <w:rPr>
          <w:color w:val="000000" w:themeColor="text1"/>
          <w:lang w:eastAsia="zh-CN"/>
        </w:rPr>
        <w:t>-</w:t>
      </w:r>
      <w:r w:rsidRPr="005E18FA">
        <w:rPr>
          <w:color w:val="000000" w:themeColor="text1"/>
          <w:lang w:eastAsia="zh-CN"/>
        </w:rPr>
        <w:t>动力学参数，后者在动态工程模拟条件下复现压裂施工的多阶段连续过程，从可注入性、附着牢固度和空间对应性三个维度完成工程可行性的最终检验，前者为后者提供机制层面的解释基础，后者为前者提供工程层面的效果验证。第（</w:t>
      </w:r>
      <w:r w:rsidRPr="005E18FA">
        <w:rPr>
          <w:color w:val="000000" w:themeColor="text1"/>
          <w:lang w:eastAsia="zh-CN"/>
        </w:rPr>
        <w:t>6</w:t>
      </w:r>
      <w:r w:rsidRPr="005E18FA">
        <w:rPr>
          <w:color w:val="000000" w:themeColor="text1"/>
          <w:lang w:eastAsia="zh-CN"/>
        </w:rPr>
        <w:t>）项属于</w:t>
      </w:r>
      <w:r w:rsidRPr="005E18FA">
        <w:rPr>
          <w:color w:val="000000" w:themeColor="text1"/>
          <w:lang w:eastAsia="zh-CN"/>
        </w:rPr>
        <w:t>"</w:t>
      </w:r>
      <w:r w:rsidRPr="005E18FA">
        <w:rPr>
          <w:color w:val="000000" w:themeColor="text1"/>
          <w:lang w:eastAsia="zh-CN"/>
        </w:rPr>
        <w:t>工程转化</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将实验室尺度所确定的优化配方和工艺参数转化为现场施工尺度可执行的工艺方案。四个模块之间以前一模块的输出作为后一模块的输入，环环相扣、逐级递进，共同构成从材料选择到工程应用的一条具有内在逻辑一致性的完整研究证据链。</w:t>
      </w:r>
    </w:p>
    <w:p w14:paraId="659B70E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贯穿全文实验研究的方法论设计遵循三项基本原则。其一为对照原则</w:t>
      </w:r>
      <w:r w:rsidRPr="005E18FA">
        <w:rPr>
          <w:color w:val="000000" w:themeColor="text1"/>
          <w:lang w:eastAsia="zh-CN"/>
        </w:rPr>
        <w:t>——</w:t>
      </w:r>
      <w:r w:rsidRPr="005E18FA">
        <w:rPr>
          <w:color w:val="000000" w:themeColor="text1"/>
          <w:lang w:eastAsia="zh-CN"/>
        </w:rPr>
        <w:t>所有性能评价实验均设置含荧光粉的实验组与不含荧光粉的空白</w:t>
      </w:r>
      <w:r w:rsidRPr="005E18FA">
        <w:rPr>
          <w:color w:val="000000" w:themeColor="text1"/>
          <w:lang w:eastAsia="zh-CN"/>
        </w:rPr>
        <w:t>HPG</w:t>
      </w:r>
      <w:r w:rsidRPr="005E18FA">
        <w:rPr>
          <w:color w:val="000000" w:themeColor="text1"/>
          <w:lang w:eastAsia="zh-CN"/>
        </w:rPr>
        <w:t>对照组，两者在完全相同的实验条件下进行平行测试，以定量剥离荧光粉及其表面改性层的独立贡献。其二为梯次原则</w:t>
      </w:r>
      <w:r w:rsidRPr="005E18FA">
        <w:rPr>
          <w:color w:val="000000" w:themeColor="text1"/>
          <w:lang w:eastAsia="zh-CN"/>
        </w:rPr>
        <w:t>——</w:t>
      </w:r>
      <w:r w:rsidRPr="005E18FA">
        <w:rPr>
          <w:color w:val="000000" w:themeColor="text1"/>
          <w:lang w:eastAsia="zh-CN"/>
        </w:rPr>
        <w:t>实验体系的复杂度按照从简单到复杂、从静态条件到动态条件、从单一性能评价到系统综合评价的梯次逐级递进，每一梯次的实验结果为下一梯次的实验设计提供参数输入。其三为统计原则</w:t>
      </w:r>
      <w:r w:rsidRPr="005E18FA">
        <w:rPr>
          <w:color w:val="000000" w:themeColor="text1"/>
          <w:lang w:eastAsia="zh-CN"/>
        </w:rPr>
        <w:t>——</w:t>
      </w:r>
      <w:r w:rsidRPr="005E18FA">
        <w:rPr>
          <w:color w:val="000000" w:themeColor="text1"/>
          <w:lang w:eastAsia="zh-CN"/>
        </w:rPr>
        <w:t>所有定量实验均设置不少于</w:t>
      </w:r>
      <w:r w:rsidRPr="005E18FA">
        <w:rPr>
          <w:color w:val="000000" w:themeColor="text1"/>
          <w:lang w:eastAsia="zh-CN"/>
        </w:rPr>
        <w:t>3</w:t>
      </w:r>
      <w:r w:rsidRPr="005E18FA">
        <w:rPr>
          <w:color w:val="000000" w:themeColor="text1"/>
          <w:lang w:eastAsia="zh-CN"/>
        </w:rPr>
        <w:t>个平行样品，关键实验进行独立的批次重复；实验数据以均值</w:t>
      </w:r>
      <w:r w:rsidRPr="005E18FA">
        <w:rPr>
          <w:color w:val="000000" w:themeColor="text1"/>
          <w:lang w:eastAsia="zh-CN"/>
        </w:rPr>
        <w:t>±</w:t>
      </w:r>
      <w:r w:rsidRPr="005E18FA">
        <w:rPr>
          <w:color w:val="000000" w:themeColor="text1"/>
          <w:lang w:eastAsia="zh-CN"/>
        </w:rPr>
        <w:t>标准差的形式呈现，组间</w:t>
      </w:r>
      <w:r w:rsidRPr="005E18FA">
        <w:rPr>
          <w:color w:val="000000" w:themeColor="text1"/>
          <w:lang w:eastAsia="zh-CN"/>
        </w:rPr>
        <w:lastRenderedPageBreak/>
        <w:t>比较采用单因素方差分析（</w:t>
      </w:r>
      <w:r w:rsidRPr="005E18FA">
        <w:rPr>
          <w:color w:val="000000" w:themeColor="text1"/>
          <w:lang w:eastAsia="zh-CN"/>
        </w:rPr>
        <w:t>ANOVA</w:t>
      </w:r>
      <w:r w:rsidRPr="005E18FA">
        <w:rPr>
          <w:color w:val="000000" w:themeColor="text1"/>
          <w:lang w:eastAsia="zh-CN"/>
        </w:rPr>
        <w:t>，显著性水平</w:t>
      </w:r>
      <w:r w:rsidRPr="005E18FA">
        <w:rPr>
          <w:color w:val="000000" w:themeColor="text1"/>
        </w:rPr>
        <w:t>α</w:t>
      </w:r>
      <w:r w:rsidRPr="005E18FA">
        <w:rPr>
          <w:color w:val="000000" w:themeColor="text1"/>
          <w:lang w:eastAsia="zh-CN"/>
        </w:rPr>
        <w:t>=0.05</w:t>
      </w:r>
      <w:r w:rsidRPr="005E18FA">
        <w:rPr>
          <w:color w:val="000000" w:themeColor="text1"/>
          <w:lang w:eastAsia="zh-CN"/>
        </w:rPr>
        <w:t>），非线性拟合以决定系数</w:t>
      </w:r>
      <w:r w:rsidRPr="005E18FA">
        <w:rPr>
          <w:color w:val="000000" w:themeColor="text1"/>
          <w:lang w:eastAsia="zh-CN"/>
        </w:rPr>
        <w:t>R²</w:t>
      </w:r>
      <w:r w:rsidRPr="005E18FA">
        <w:rPr>
          <w:color w:val="000000" w:themeColor="text1"/>
          <w:lang w:eastAsia="zh-CN"/>
        </w:rPr>
        <w:t>和</w:t>
      </w:r>
      <w:r w:rsidRPr="005E18FA">
        <w:rPr>
          <w:color w:val="000000" w:themeColor="text1"/>
          <w:lang w:eastAsia="zh-CN"/>
        </w:rPr>
        <w:t>Akaike</w:t>
      </w:r>
      <w:r w:rsidRPr="005E18FA">
        <w:rPr>
          <w:color w:val="000000" w:themeColor="text1"/>
          <w:lang w:eastAsia="zh-CN"/>
        </w:rPr>
        <w:t>信息准则（</w:t>
      </w:r>
      <w:r w:rsidRPr="005E18FA">
        <w:rPr>
          <w:color w:val="000000" w:themeColor="text1"/>
          <w:lang w:eastAsia="zh-CN"/>
        </w:rPr>
        <w:t>AIC</w:t>
      </w:r>
      <w:r w:rsidRPr="005E18FA">
        <w:rPr>
          <w:color w:val="000000" w:themeColor="text1"/>
          <w:lang w:eastAsia="zh-CN"/>
        </w:rPr>
        <w:t>）联合评价拟合优度。</w:t>
      </w:r>
    </w:p>
    <w:p w14:paraId="17469D71"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1-1 </w:t>
      </w:r>
      <w:r w:rsidRPr="005E18FA">
        <w:rPr>
          <w:color w:val="000000" w:themeColor="text1"/>
          <w:sz w:val="22"/>
          <w:lang w:eastAsia="zh-CN"/>
        </w:rPr>
        <w:t>此处插入：论文技术路线图。以流程图形式展示四模块的逻辑递进关系、各模块对应的研究内容编号（</w:t>
      </w:r>
      <w:r w:rsidRPr="005E18FA">
        <w:rPr>
          <w:color w:val="000000" w:themeColor="text1"/>
          <w:sz w:val="22"/>
          <w:lang w:eastAsia="zh-CN"/>
        </w:rPr>
        <w:t>1~6</w:t>
      </w:r>
      <w:r w:rsidRPr="005E18FA">
        <w:rPr>
          <w:color w:val="000000" w:themeColor="text1"/>
          <w:sz w:val="22"/>
          <w:lang w:eastAsia="zh-CN"/>
        </w:rPr>
        <w:t>）以及模块之间的输入</w:t>
      </w:r>
      <w:r w:rsidRPr="005E18FA">
        <w:rPr>
          <w:color w:val="000000" w:themeColor="text1"/>
          <w:sz w:val="22"/>
          <w:lang w:eastAsia="zh-CN"/>
        </w:rPr>
        <w:t>-</w:t>
      </w:r>
      <w:r w:rsidRPr="005E18FA">
        <w:rPr>
          <w:color w:val="000000" w:themeColor="text1"/>
          <w:sz w:val="22"/>
          <w:lang w:eastAsia="zh-CN"/>
        </w:rPr>
        <w:t>输出衔接关系。建议使用</w:t>
      </w:r>
      <w:r w:rsidRPr="005E18FA">
        <w:rPr>
          <w:color w:val="000000" w:themeColor="text1"/>
          <w:sz w:val="22"/>
          <w:lang w:eastAsia="zh-CN"/>
        </w:rPr>
        <w:t>Visio</w:t>
      </w:r>
      <w:r w:rsidRPr="005E18FA">
        <w:rPr>
          <w:color w:val="000000" w:themeColor="text1"/>
          <w:sz w:val="22"/>
          <w:lang w:eastAsia="zh-CN"/>
        </w:rPr>
        <w:t>或</w:t>
      </w:r>
      <w:r w:rsidRPr="005E18FA">
        <w:rPr>
          <w:color w:val="000000" w:themeColor="text1"/>
          <w:sz w:val="22"/>
          <w:lang w:eastAsia="zh-CN"/>
        </w:rPr>
        <w:t>Draw.io</w:t>
      </w:r>
      <w:r w:rsidRPr="005E18FA">
        <w:rPr>
          <w:color w:val="000000" w:themeColor="text1"/>
          <w:sz w:val="22"/>
          <w:lang w:eastAsia="zh-CN"/>
        </w:rPr>
        <w:t>绘制，</w:t>
      </w:r>
      <w:r w:rsidRPr="005E18FA">
        <w:rPr>
          <w:color w:val="000000" w:themeColor="text1"/>
          <w:sz w:val="22"/>
          <w:lang w:eastAsia="zh-CN"/>
        </w:rPr>
        <w:t>A4</w:t>
      </w:r>
      <w:r w:rsidRPr="005E18FA">
        <w:rPr>
          <w:color w:val="000000" w:themeColor="text1"/>
          <w:sz w:val="22"/>
          <w:lang w:eastAsia="zh-CN"/>
        </w:rPr>
        <w:t>横向排版。</w:t>
      </w:r>
      <w:r w:rsidRPr="005E18FA">
        <w:rPr>
          <w:color w:val="000000" w:themeColor="text1"/>
          <w:sz w:val="22"/>
          <w:lang w:eastAsia="zh-CN"/>
        </w:rPr>
        <w:t>]</w:t>
      </w:r>
    </w:p>
    <w:p w14:paraId="0B12BDE3" w14:textId="77777777" w:rsidR="00127D9C" w:rsidRPr="005E18FA" w:rsidRDefault="00000000">
      <w:pPr>
        <w:spacing w:before="120" w:after="60"/>
        <w:rPr>
          <w:color w:val="000000" w:themeColor="text1"/>
          <w:lang w:eastAsia="zh-CN"/>
        </w:rPr>
      </w:pPr>
      <w:r w:rsidRPr="005E18FA">
        <w:rPr>
          <w:rFonts w:eastAsia="黑体"/>
          <w:b/>
          <w:color w:val="000000" w:themeColor="text1"/>
          <w:sz w:val="28"/>
          <w:lang w:eastAsia="zh-CN"/>
        </w:rPr>
        <w:t xml:space="preserve">1.5  </w:t>
      </w:r>
      <w:r w:rsidRPr="005E18FA">
        <w:rPr>
          <w:rFonts w:eastAsia="黑体"/>
          <w:b/>
          <w:color w:val="000000" w:themeColor="text1"/>
          <w:sz w:val="28"/>
          <w:lang w:eastAsia="zh-CN"/>
        </w:rPr>
        <w:t>论文结构安排</w:t>
      </w:r>
    </w:p>
    <w:p w14:paraId="690B6C0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本论文共分为六章，各章的内容安排如下。</w:t>
      </w:r>
    </w:p>
    <w:p w14:paraId="763C3C14"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一章，绪论。阐述研究背景与工程意义，从水力压裂裂缝监测技术、荧光示踪裂缝可视化技术、稀土铝酸盐荧光材料及其表面改性和胍胶压裂液体系四个维度系统综述国内外研究现状，凝练当前研究存在的三个层次技术缺口，确立本文的研究目标、研究内容、技术路线和研究方法论。</w:t>
      </w:r>
    </w:p>
    <w:p w14:paraId="7FD9CEE9"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第二章，荧光粉基础物性及表面改性。以市售</w:t>
      </w:r>
      <w:r w:rsidRPr="005E18FA">
        <w:rPr>
          <w:rFonts w:eastAsia="黑体"/>
          <w:b/>
          <w:color w:val="000000" w:themeColor="text1"/>
          <w:sz w:val="32"/>
          <w:lang w:eastAsia="zh-CN"/>
        </w:rPr>
        <w:t>1000</w:t>
      </w:r>
      <w:r w:rsidRPr="005E18FA">
        <w:rPr>
          <w:rFonts w:eastAsia="黑体"/>
          <w:b/>
          <w:color w:val="000000" w:themeColor="text1"/>
          <w:sz w:val="32"/>
          <w:lang w:eastAsia="zh-CN"/>
        </w:rPr>
        <w:t>目</w:t>
      </w:r>
      <w:r w:rsidRPr="005E18FA">
        <w:rPr>
          <w:rFonts w:eastAsia="黑体"/>
          <w:b/>
          <w:color w:val="000000" w:themeColor="text1"/>
          <w:sz w:val="32"/>
          <w:lang w:eastAsia="zh-CN"/>
        </w:rPr>
        <w:t>SrAl₂O₄:Eu²⁺,Dy³⁺</w:t>
      </w:r>
      <w:r w:rsidRPr="005E18FA">
        <w:rPr>
          <w:rFonts w:eastAsia="黑体"/>
          <w:b/>
          <w:color w:val="000000" w:themeColor="text1"/>
          <w:sz w:val="32"/>
          <w:lang w:eastAsia="zh-CN"/>
        </w:rPr>
        <w:t>长余辉荧光粉为实验研究对象，完成基础物性表征和储层环境适应性系统评价；设计并优化</w:t>
      </w:r>
      <w:r w:rsidRPr="005E18FA">
        <w:rPr>
          <w:rFonts w:eastAsia="黑体"/>
          <w:b/>
          <w:color w:val="000000" w:themeColor="text1"/>
          <w:sz w:val="32"/>
          <w:lang w:eastAsia="zh-CN"/>
        </w:rPr>
        <w:t>"KH550</w:t>
      </w:r>
      <w:r w:rsidRPr="005E18FA">
        <w:rPr>
          <w:rFonts w:eastAsia="黑体"/>
          <w:b/>
          <w:color w:val="000000" w:themeColor="text1"/>
          <w:sz w:val="32"/>
          <w:lang w:eastAsia="zh-CN"/>
        </w:rPr>
        <w:t>化学锚固</w:t>
      </w:r>
      <w:r w:rsidRPr="005E18FA">
        <w:rPr>
          <w:rFonts w:eastAsia="黑体"/>
          <w:b/>
          <w:color w:val="000000" w:themeColor="text1"/>
          <w:sz w:val="32"/>
          <w:lang w:eastAsia="zh-CN"/>
        </w:rPr>
        <w:t>+PEG4000</w:t>
      </w:r>
      <w:r w:rsidRPr="005E18FA">
        <w:rPr>
          <w:rFonts w:eastAsia="黑体"/>
          <w:b/>
          <w:color w:val="000000" w:themeColor="text1"/>
          <w:sz w:val="32"/>
          <w:lang w:eastAsia="zh-CN"/>
        </w:rPr>
        <w:t>物理屏蔽</w:t>
      </w:r>
      <w:r w:rsidRPr="005E18FA">
        <w:rPr>
          <w:rFonts w:eastAsia="黑体"/>
          <w:b/>
          <w:color w:val="000000" w:themeColor="text1"/>
          <w:sz w:val="32"/>
          <w:lang w:eastAsia="zh-CN"/>
        </w:rPr>
        <w:t>"</w:t>
      </w:r>
      <w:r w:rsidRPr="005E18FA">
        <w:rPr>
          <w:rFonts w:eastAsia="黑体"/>
          <w:b/>
          <w:color w:val="000000" w:themeColor="text1"/>
          <w:sz w:val="32"/>
          <w:lang w:eastAsia="zh-CN"/>
        </w:rPr>
        <w:t>双层表面改性方案，构建</w:t>
      </w:r>
      <w:r w:rsidRPr="005E18FA">
        <w:rPr>
          <w:rFonts w:eastAsia="黑体"/>
          <w:b/>
          <w:color w:val="000000" w:themeColor="text1"/>
          <w:sz w:val="32"/>
          <w:lang w:eastAsia="zh-CN"/>
        </w:rPr>
        <w:t>"</w:t>
      </w:r>
      <w:r w:rsidRPr="005E18FA">
        <w:rPr>
          <w:rFonts w:eastAsia="黑体"/>
          <w:b/>
          <w:color w:val="000000" w:themeColor="text1"/>
          <w:sz w:val="32"/>
          <w:lang w:eastAsia="zh-CN"/>
        </w:rPr>
        <w:t>螯合</w:t>
      </w:r>
      <w:r w:rsidRPr="005E18FA">
        <w:rPr>
          <w:rFonts w:eastAsia="黑体"/>
          <w:b/>
          <w:color w:val="000000" w:themeColor="text1"/>
          <w:sz w:val="32"/>
          <w:lang w:eastAsia="zh-CN"/>
        </w:rPr>
        <w:t>-</w:t>
      </w:r>
      <w:r w:rsidRPr="005E18FA">
        <w:rPr>
          <w:rFonts w:eastAsia="黑体"/>
          <w:b/>
          <w:color w:val="000000" w:themeColor="text1"/>
          <w:sz w:val="32"/>
          <w:lang w:eastAsia="zh-CN"/>
        </w:rPr>
        <w:t>润湿</w:t>
      </w:r>
      <w:r w:rsidRPr="005E18FA">
        <w:rPr>
          <w:rFonts w:eastAsia="黑体"/>
          <w:b/>
          <w:color w:val="000000" w:themeColor="text1"/>
          <w:sz w:val="32"/>
          <w:lang w:eastAsia="zh-CN"/>
        </w:rPr>
        <w:t>-</w:t>
      </w:r>
      <w:r w:rsidRPr="005E18FA">
        <w:rPr>
          <w:rFonts w:eastAsia="黑体"/>
          <w:b/>
          <w:color w:val="000000" w:themeColor="text1"/>
          <w:sz w:val="32"/>
          <w:lang w:eastAsia="zh-CN"/>
        </w:rPr>
        <w:t>空间位阻</w:t>
      </w:r>
      <w:r w:rsidRPr="005E18FA">
        <w:rPr>
          <w:rFonts w:eastAsia="黑体"/>
          <w:b/>
          <w:color w:val="000000" w:themeColor="text1"/>
          <w:sz w:val="32"/>
          <w:lang w:eastAsia="zh-CN"/>
        </w:rPr>
        <w:t>"</w:t>
      </w:r>
      <w:r w:rsidRPr="005E18FA">
        <w:rPr>
          <w:rFonts w:eastAsia="黑体"/>
          <w:b/>
          <w:color w:val="000000" w:themeColor="text1"/>
          <w:sz w:val="32"/>
          <w:lang w:eastAsia="zh-CN"/>
        </w:rPr>
        <w:t>多层次协同分散体系，实现高密度微米粉体在</w:t>
      </w:r>
      <w:r w:rsidRPr="005E18FA">
        <w:rPr>
          <w:rFonts w:eastAsia="黑体"/>
          <w:b/>
          <w:color w:val="000000" w:themeColor="text1"/>
          <w:sz w:val="32"/>
          <w:lang w:eastAsia="zh-CN"/>
        </w:rPr>
        <w:t>HPG</w:t>
      </w:r>
      <w:r w:rsidRPr="005E18FA">
        <w:rPr>
          <w:rFonts w:eastAsia="黑体"/>
          <w:b/>
          <w:color w:val="000000" w:themeColor="text1"/>
          <w:sz w:val="32"/>
          <w:lang w:eastAsia="zh-CN"/>
        </w:rPr>
        <w:t>基液中的长期均匀稳定悬浮，为第三章的压裂液体系构建提供材料和工艺基础。</w:t>
      </w:r>
    </w:p>
    <w:p w14:paraId="61E3C664"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第三章，荧光压裂液体系构建与性能评价。研制高浓度（</w:t>
      </w:r>
      <w:r w:rsidRPr="005E18FA">
        <w:rPr>
          <w:rFonts w:eastAsia="黑体"/>
          <w:b/>
          <w:color w:val="000000" w:themeColor="text1"/>
          <w:sz w:val="32"/>
          <w:lang w:eastAsia="zh-CN"/>
        </w:rPr>
        <w:t>≥40 g/L</w:t>
      </w:r>
      <w:r w:rsidRPr="005E18FA">
        <w:rPr>
          <w:rFonts w:eastAsia="黑体"/>
          <w:b/>
          <w:color w:val="000000" w:themeColor="text1"/>
          <w:sz w:val="32"/>
          <w:lang w:eastAsia="zh-CN"/>
        </w:rPr>
        <w:t>）荧光粉悬浮母液，以行业标准规定的试验方法系统评价荧光压裂液终液的基液性能、交联冻胶流变性能、静态悬砂性能、破胶性能和地层伤害程度，通过与空白</w:t>
      </w:r>
      <w:r w:rsidRPr="005E18FA">
        <w:rPr>
          <w:rFonts w:eastAsia="黑体"/>
          <w:b/>
          <w:color w:val="000000" w:themeColor="text1"/>
          <w:sz w:val="32"/>
          <w:lang w:eastAsia="zh-CN"/>
        </w:rPr>
        <w:t>HPG</w:t>
      </w:r>
      <w:r w:rsidRPr="005E18FA">
        <w:rPr>
          <w:rFonts w:eastAsia="黑体"/>
          <w:b/>
          <w:color w:val="000000" w:themeColor="text1"/>
          <w:sz w:val="32"/>
          <w:lang w:eastAsia="zh-CN"/>
        </w:rPr>
        <w:t>体系的平行</w:t>
      </w:r>
      <w:r w:rsidRPr="005E18FA">
        <w:rPr>
          <w:rFonts w:eastAsia="黑体"/>
          <w:b/>
          <w:color w:val="000000" w:themeColor="text1"/>
          <w:sz w:val="32"/>
          <w:lang w:eastAsia="zh-CN"/>
        </w:rPr>
        <w:lastRenderedPageBreak/>
        <w:t>对比实验，验证荧光母液的引入不显著损害压裂液的核心工程性能。</w:t>
      </w:r>
    </w:p>
    <w:p w14:paraId="7A3ECD01"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第四章，裂缝壁面吸附与动态驱替示踪验证。自主构建模拟裂缝可视化动态驱替实验装置，从裂缝内颗粒运移</w:t>
      </w:r>
      <w:r w:rsidRPr="005E18FA">
        <w:rPr>
          <w:rFonts w:eastAsia="黑体"/>
          <w:b/>
          <w:color w:val="000000" w:themeColor="text1"/>
          <w:sz w:val="32"/>
          <w:lang w:eastAsia="zh-CN"/>
        </w:rPr>
        <w:t>-</w:t>
      </w:r>
      <w:r w:rsidRPr="005E18FA">
        <w:rPr>
          <w:rFonts w:eastAsia="黑体"/>
          <w:b/>
          <w:color w:val="000000" w:themeColor="text1"/>
          <w:sz w:val="32"/>
          <w:lang w:eastAsia="zh-CN"/>
        </w:rPr>
        <w:t>分布规律、破胶前后颗粒表面化学组成变化、静态吸附热力学与动力学行为以及动态驱替全流程模拟四个递进实验层次，系统验证荧光示踪技术方案在模拟工程条件下的有效性和可靠性，并探索建立荧光灰度信号与裂缝几何参数之间的半定量对应关系。</w:t>
      </w:r>
    </w:p>
    <w:p w14:paraId="564BA808"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第五章，现场施工工艺方案与经济性评估。设计</w:t>
      </w:r>
      <w:r w:rsidRPr="005E18FA">
        <w:rPr>
          <w:rFonts w:eastAsia="黑体"/>
          <w:b/>
          <w:color w:val="000000" w:themeColor="text1"/>
          <w:sz w:val="32"/>
          <w:lang w:eastAsia="zh-CN"/>
        </w:rPr>
        <w:t>"</w:t>
      </w:r>
      <w:r w:rsidRPr="005E18FA">
        <w:rPr>
          <w:rFonts w:eastAsia="黑体"/>
          <w:b/>
          <w:color w:val="000000" w:themeColor="text1"/>
          <w:sz w:val="32"/>
          <w:lang w:eastAsia="zh-CN"/>
        </w:rPr>
        <w:t>母液预配</w:t>
      </w:r>
      <w:r w:rsidRPr="005E18FA">
        <w:rPr>
          <w:rFonts w:eastAsia="黑体"/>
          <w:b/>
          <w:color w:val="000000" w:themeColor="text1"/>
          <w:sz w:val="32"/>
          <w:lang w:eastAsia="zh-CN"/>
        </w:rPr>
        <w:t>+</w:t>
      </w:r>
      <w:r w:rsidRPr="005E18FA">
        <w:rPr>
          <w:rFonts w:eastAsia="黑体"/>
          <w:b/>
          <w:color w:val="000000" w:themeColor="text1"/>
          <w:sz w:val="32"/>
          <w:lang w:eastAsia="zh-CN"/>
        </w:rPr>
        <w:t>在线稀释</w:t>
      </w:r>
      <w:r w:rsidRPr="005E18FA">
        <w:rPr>
          <w:rFonts w:eastAsia="黑体"/>
          <w:b/>
          <w:color w:val="000000" w:themeColor="text1"/>
          <w:sz w:val="32"/>
          <w:lang w:eastAsia="zh-CN"/>
        </w:rPr>
        <w:t>"</w:t>
      </w:r>
      <w:r w:rsidRPr="005E18FA">
        <w:rPr>
          <w:rFonts w:eastAsia="黑体"/>
          <w:b/>
          <w:color w:val="000000" w:themeColor="text1"/>
          <w:sz w:val="32"/>
          <w:lang w:eastAsia="zh-CN"/>
        </w:rPr>
        <w:t>的现场施工作业工艺流程和质量控制方案，以四川盆地典型页岩气水平井为工程算例进行单井材料用量估算、成本构成分析和多场景经济性对比，评估荧光示踪方案的环保安全性，界定该技术在现有压裂监测诊断技术体系中的辅助校准定位与适用边界条件。</w:t>
      </w:r>
    </w:p>
    <w:p w14:paraId="2F7A20BC"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第六章，结论与展望。汇总全文的主要研究结论，凝练创新性贡献，客观分析研究中存在的不足之处，并对该技术方向的后续研究和工程化应用前景进行展望。</w:t>
      </w:r>
    </w:p>
    <w:p w14:paraId="7B46A05D"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第二章，荧光粉基础物性及表面改性。以市售</w:t>
      </w:r>
      <w:r w:rsidRPr="005E18FA">
        <w:rPr>
          <w:rFonts w:eastAsia="黑体"/>
          <w:b/>
          <w:color w:val="000000" w:themeColor="text1"/>
          <w:sz w:val="32"/>
          <w:lang w:eastAsia="zh-CN"/>
        </w:rPr>
        <w:t>SrAl₂O₄:Eu²⁺,Dy³⁺</w:t>
      </w:r>
      <w:r w:rsidRPr="005E18FA">
        <w:rPr>
          <w:rFonts w:eastAsia="黑体"/>
          <w:b/>
          <w:color w:val="000000" w:themeColor="text1"/>
          <w:sz w:val="32"/>
          <w:lang w:eastAsia="zh-CN"/>
        </w:rPr>
        <w:t>荧光粉为起点，建立基础物性表征基线，系统评价储层环境适应性；设计并优化</w:t>
      </w:r>
      <w:r w:rsidRPr="005E18FA">
        <w:rPr>
          <w:rFonts w:eastAsia="黑体"/>
          <w:b/>
          <w:color w:val="000000" w:themeColor="text1"/>
          <w:sz w:val="32"/>
          <w:lang w:eastAsia="zh-CN"/>
        </w:rPr>
        <w:t>"KH550</w:t>
      </w:r>
      <w:r w:rsidRPr="005E18FA">
        <w:rPr>
          <w:rFonts w:eastAsia="黑体"/>
          <w:b/>
          <w:color w:val="000000" w:themeColor="text1"/>
          <w:sz w:val="32"/>
          <w:lang w:eastAsia="zh-CN"/>
        </w:rPr>
        <w:t>化学锚固</w:t>
      </w:r>
      <w:r w:rsidRPr="005E18FA">
        <w:rPr>
          <w:rFonts w:eastAsia="黑体"/>
          <w:b/>
          <w:color w:val="000000" w:themeColor="text1"/>
          <w:sz w:val="32"/>
          <w:lang w:eastAsia="zh-CN"/>
        </w:rPr>
        <w:lastRenderedPageBreak/>
        <w:t>+PEG4000</w:t>
      </w:r>
      <w:r w:rsidRPr="005E18FA">
        <w:rPr>
          <w:rFonts w:eastAsia="黑体"/>
          <w:b/>
          <w:color w:val="000000" w:themeColor="text1"/>
          <w:sz w:val="32"/>
          <w:lang w:eastAsia="zh-CN"/>
        </w:rPr>
        <w:t>物理屏蔽</w:t>
      </w:r>
      <w:r w:rsidRPr="005E18FA">
        <w:rPr>
          <w:rFonts w:eastAsia="黑体"/>
          <w:b/>
          <w:color w:val="000000" w:themeColor="text1"/>
          <w:sz w:val="32"/>
          <w:lang w:eastAsia="zh-CN"/>
        </w:rPr>
        <w:t>"</w:t>
      </w:r>
      <w:r w:rsidRPr="005E18FA">
        <w:rPr>
          <w:rFonts w:eastAsia="黑体"/>
          <w:b/>
          <w:color w:val="000000" w:themeColor="text1"/>
          <w:sz w:val="32"/>
          <w:lang w:eastAsia="zh-CN"/>
        </w:rPr>
        <w:t>双层表面改性方案，建立多层次协同分散体系，实现高密度微米粉在</w:t>
      </w:r>
      <w:r w:rsidRPr="005E18FA">
        <w:rPr>
          <w:rFonts w:eastAsia="黑体"/>
          <w:b/>
          <w:color w:val="000000" w:themeColor="text1"/>
          <w:sz w:val="32"/>
          <w:lang w:eastAsia="zh-CN"/>
        </w:rPr>
        <w:t>HPG</w:t>
      </w:r>
      <w:r w:rsidRPr="005E18FA">
        <w:rPr>
          <w:rFonts w:eastAsia="黑体"/>
          <w:b/>
          <w:color w:val="000000" w:themeColor="text1"/>
          <w:sz w:val="32"/>
          <w:lang w:eastAsia="zh-CN"/>
        </w:rPr>
        <w:t>基液中的长期稳定悬浮。</w:t>
      </w:r>
    </w:p>
    <w:p w14:paraId="5F830858"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第三章，荧光压裂液体系构建与性能评价。将第二章确定的最优改性方案引入</w:t>
      </w:r>
      <w:r w:rsidRPr="005E18FA">
        <w:rPr>
          <w:rFonts w:eastAsia="黑体"/>
          <w:b/>
          <w:color w:val="000000" w:themeColor="text1"/>
          <w:sz w:val="32"/>
          <w:lang w:eastAsia="zh-CN"/>
        </w:rPr>
        <w:t>HPG</w:t>
      </w:r>
      <w:r w:rsidRPr="005E18FA">
        <w:rPr>
          <w:rFonts w:eastAsia="黑体"/>
          <w:b/>
          <w:color w:val="000000" w:themeColor="text1"/>
          <w:sz w:val="32"/>
          <w:lang w:eastAsia="zh-CN"/>
        </w:rPr>
        <w:t>压裂液全配方体系，依据石油天然气行业标准对基液、交联冻胶、悬砂、破胶和地层伤害等各项性能进行系统评价，验证荧光母液的引入不损害压裂液的核心工程性能。</w:t>
      </w:r>
    </w:p>
    <w:p w14:paraId="40E3FBD9"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四章，裂缝壁面吸附与动态驱替示踪验证。构建模拟裂缝可视化实验装置，从颗粒运移规律、破胶前后表面化学变化、静态吸附行为和动态驱替全流程四个递进层次，系统验证荧光示踪技术的工程可行性，并建立荧光信号与裂缝几何的半定量关系。</w:t>
      </w:r>
    </w:p>
    <w:p w14:paraId="0541928C"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第五章，现场施工工艺方案与经济性评估。设计</w:t>
      </w:r>
      <w:r w:rsidRPr="005E18FA">
        <w:rPr>
          <w:rFonts w:eastAsia="黑体"/>
          <w:b/>
          <w:color w:val="000000" w:themeColor="text1"/>
          <w:sz w:val="32"/>
          <w:lang w:eastAsia="zh-CN"/>
        </w:rPr>
        <w:t>"</w:t>
      </w:r>
      <w:r w:rsidRPr="005E18FA">
        <w:rPr>
          <w:rFonts w:eastAsia="黑体"/>
          <w:b/>
          <w:color w:val="000000" w:themeColor="text1"/>
          <w:sz w:val="32"/>
          <w:lang w:eastAsia="zh-CN"/>
        </w:rPr>
        <w:t>母液预配</w:t>
      </w:r>
      <w:r w:rsidRPr="005E18FA">
        <w:rPr>
          <w:rFonts w:eastAsia="黑体"/>
          <w:b/>
          <w:color w:val="000000" w:themeColor="text1"/>
          <w:sz w:val="32"/>
          <w:lang w:eastAsia="zh-CN"/>
        </w:rPr>
        <w:t>+</w:t>
      </w:r>
      <w:r w:rsidRPr="005E18FA">
        <w:rPr>
          <w:rFonts w:eastAsia="黑体"/>
          <w:b/>
          <w:color w:val="000000" w:themeColor="text1"/>
          <w:sz w:val="32"/>
          <w:lang w:eastAsia="zh-CN"/>
        </w:rPr>
        <w:t>在线稀释</w:t>
      </w:r>
      <w:r w:rsidRPr="005E18FA">
        <w:rPr>
          <w:rFonts w:eastAsia="黑体"/>
          <w:b/>
          <w:color w:val="000000" w:themeColor="text1"/>
          <w:sz w:val="32"/>
          <w:lang w:eastAsia="zh-CN"/>
        </w:rPr>
        <w:t>"</w:t>
      </w:r>
      <w:r w:rsidRPr="005E18FA">
        <w:rPr>
          <w:rFonts w:eastAsia="黑体"/>
          <w:b/>
          <w:color w:val="000000" w:themeColor="text1"/>
          <w:sz w:val="32"/>
          <w:lang w:eastAsia="zh-CN"/>
        </w:rPr>
        <w:t>现场工艺方案，完成单井材料用量估算、经济性对比分析和环保安全性评估，界定该技术的工程定位和适用边界。</w:t>
      </w:r>
    </w:p>
    <w:p w14:paraId="3F9FA8C0"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第六章，结论与展望。汇总全文的主要发现和创新贡献，分析研究的局限性，展望后续研究方向。</w:t>
      </w:r>
    </w:p>
    <w:p w14:paraId="6B19A7D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以上六章围绕</w:t>
      </w:r>
      <w:r w:rsidRPr="005E18FA">
        <w:rPr>
          <w:color w:val="000000" w:themeColor="text1"/>
          <w:lang w:eastAsia="zh-CN"/>
        </w:rPr>
        <w:t>"</w:t>
      </w:r>
      <w:r w:rsidRPr="005E18FA">
        <w:rPr>
          <w:color w:val="000000" w:themeColor="text1"/>
          <w:lang w:eastAsia="zh-CN"/>
        </w:rPr>
        <w:t>材料改性</w:t>
      </w:r>
      <w:r w:rsidRPr="005E18FA">
        <w:rPr>
          <w:color w:val="000000" w:themeColor="text1"/>
          <w:lang w:eastAsia="zh-CN"/>
        </w:rPr>
        <w:t>—</w:t>
      </w:r>
      <w:r w:rsidRPr="005E18FA">
        <w:rPr>
          <w:color w:val="000000" w:themeColor="text1"/>
          <w:lang w:eastAsia="zh-CN"/>
        </w:rPr>
        <w:t>体系构建</w:t>
      </w:r>
      <w:r w:rsidRPr="005E18FA">
        <w:rPr>
          <w:color w:val="000000" w:themeColor="text1"/>
          <w:lang w:eastAsia="zh-CN"/>
        </w:rPr>
        <w:t>—</w:t>
      </w:r>
      <w:r w:rsidRPr="005E18FA">
        <w:rPr>
          <w:color w:val="000000" w:themeColor="text1"/>
          <w:lang w:eastAsia="zh-CN"/>
        </w:rPr>
        <w:t>动态验证</w:t>
      </w:r>
      <w:r w:rsidRPr="005E18FA">
        <w:rPr>
          <w:color w:val="000000" w:themeColor="text1"/>
          <w:lang w:eastAsia="zh-CN"/>
        </w:rPr>
        <w:t>—</w:t>
      </w:r>
      <w:r w:rsidRPr="005E18FA">
        <w:rPr>
          <w:color w:val="000000" w:themeColor="text1"/>
          <w:lang w:eastAsia="zh-CN"/>
        </w:rPr>
        <w:t>工程转化</w:t>
      </w:r>
      <w:r w:rsidRPr="005E18FA">
        <w:rPr>
          <w:color w:val="000000" w:themeColor="text1"/>
          <w:lang w:eastAsia="zh-CN"/>
        </w:rPr>
        <w:t>"</w:t>
      </w:r>
      <w:r w:rsidRPr="005E18FA">
        <w:rPr>
          <w:color w:val="000000" w:themeColor="text1"/>
          <w:lang w:eastAsia="zh-CN"/>
        </w:rPr>
        <w:t>的逻辑主线构成递进式的完整研究链条。第一章界定的三个层次技术缺口分别在第二、三、四章中得到回应，第五章将实验室结论向工程现场延伸，第六章对全文进行总结和展望。</w:t>
      </w:r>
    </w:p>
    <w:p w14:paraId="5247BD23"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lastRenderedPageBreak/>
        <w:t>第二章，荧光粉基础物性及表面改性。以市售</w:t>
      </w:r>
      <w:r w:rsidRPr="005E18FA">
        <w:rPr>
          <w:rFonts w:eastAsia="黑体"/>
          <w:b/>
          <w:color w:val="000000" w:themeColor="text1"/>
          <w:sz w:val="32"/>
          <w:lang w:eastAsia="zh-CN"/>
        </w:rPr>
        <w:t>SrAl₂O₄:Eu²⁺,Dy³⁺</w:t>
      </w:r>
      <w:r w:rsidRPr="005E18FA">
        <w:rPr>
          <w:rFonts w:eastAsia="黑体"/>
          <w:b/>
          <w:color w:val="000000" w:themeColor="text1"/>
          <w:sz w:val="32"/>
          <w:lang w:eastAsia="zh-CN"/>
        </w:rPr>
        <w:t>荧光粉为起点，建立基础物性表征基线，系统评价储层环境适应性，设计并优化双层表面改性方案，建立多层次协同分散体系。</w:t>
      </w:r>
    </w:p>
    <w:p w14:paraId="252FDB2E"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第三章，荧光压裂液体系构建与性能评价。将改性荧光粉引入</w:t>
      </w:r>
      <w:r w:rsidRPr="005E18FA">
        <w:rPr>
          <w:rFonts w:eastAsia="黑体"/>
          <w:b/>
          <w:color w:val="000000" w:themeColor="text1"/>
          <w:sz w:val="32"/>
          <w:lang w:eastAsia="zh-CN"/>
        </w:rPr>
        <w:t>HPG</w:t>
      </w:r>
      <w:r w:rsidRPr="005E18FA">
        <w:rPr>
          <w:rFonts w:eastAsia="黑体"/>
          <w:b/>
          <w:color w:val="000000" w:themeColor="text1"/>
          <w:sz w:val="32"/>
          <w:lang w:eastAsia="zh-CN"/>
        </w:rPr>
        <w:t>压裂液全配方体系，按行业标准对基液、交联冻胶、悬砂、破胶和地层伤害进行系统评价，验证荧光母液的引入不损害压裂液工程性能。</w:t>
      </w:r>
    </w:p>
    <w:p w14:paraId="37F84A07"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四章，裂缝壁面吸附与动态驱替示踪验证。构建模拟裂缝可视化实验装置，从颗粒运移、表面化学变化、静态吸附和动态驱替四个递进层次，验证荧光示踪的工程可行性，建立荧光信号与裂缝几何的半定量关系。</w:t>
      </w:r>
    </w:p>
    <w:p w14:paraId="4B3CD1F9"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第五章，现场施工工艺方案与经济性评估。设计</w:t>
      </w:r>
      <w:r w:rsidRPr="005E18FA">
        <w:rPr>
          <w:rFonts w:eastAsia="黑体"/>
          <w:b/>
          <w:color w:val="000000" w:themeColor="text1"/>
          <w:sz w:val="32"/>
          <w:lang w:eastAsia="zh-CN"/>
        </w:rPr>
        <w:t>"</w:t>
      </w:r>
      <w:r w:rsidRPr="005E18FA">
        <w:rPr>
          <w:rFonts w:eastAsia="黑体"/>
          <w:b/>
          <w:color w:val="000000" w:themeColor="text1"/>
          <w:sz w:val="32"/>
          <w:lang w:eastAsia="zh-CN"/>
        </w:rPr>
        <w:t>母液预配</w:t>
      </w:r>
      <w:r w:rsidRPr="005E18FA">
        <w:rPr>
          <w:rFonts w:eastAsia="黑体"/>
          <w:b/>
          <w:color w:val="000000" w:themeColor="text1"/>
          <w:sz w:val="32"/>
          <w:lang w:eastAsia="zh-CN"/>
        </w:rPr>
        <w:t>+</w:t>
      </w:r>
      <w:r w:rsidRPr="005E18FA">
        <w:rPr>
          <w:rFonts w:eastAsia="黑体"/>
          <w:b/>
          <w:color w:val="000000" w:themeColor="text1"/>
          <w:sz w:val="32"/>
          <w:lang w:eastAsia="zh-CN"/>
        </w:rPr>
        <w:t>在线稀释</w:t>
      </w:r>
      <w:r w:rsidRPr="005E18FA">
        <w:rPr>
          <w:rFonts w:eastAsia="黑体"/>
          <w:b/>
          <w:color w:val="000000" w:themeColor="text1"/>
          <w:sz w:val="32"/>
          <w:lang w:eastAsia="zh-CN"/>
        </w:rPr>
        <w:t>"</w:t>
      </w:r>
      <w:r w:rsidRPr="005E18FA">
        <w:rPr>
          <w:rFonts w:eastAsia="黑体"/>
          <w:b/>
          <w:color w:val="000000" w:themeColor="text1"/>
          <w:sz w:val="32"/>
          <w:lang w:eastAsia="zh-CN"/>
        </w:rPr>
        <w:t>的现场工艺方案，以四川盆地典型页岩气水平井为算例进行材料用量和经济性估算，明确技术的辅助校准定位和适用边界。</w:t>
      </w:r>
    </w:p>
    <w:p w14:paraId="775018B7"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第六章，结论与展望。总结全文主要发现和创新贡献，分析不足，展望后续研究方向。</w:t>
      </w:r>
    </w:p>
    <w:p w14:paraId="56D12DD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然而，上述包覆方案均面向涂料、塑料等行业开发，其性能评价标准（如常温水浸</w:t>
      </w:r>
      <w:r w:rsidRPr="005E18FA">
        <w:rPr>
          <w:color w:val="000000" w:themeColor="text1"/>
          <w:lang w:eastAsia="zh-CN"/>
        </w:rPr>
        <w:t>48</w:t>
      </w:r>
      <w:r w:rsidRPr="005E18FA">
        <w:rPr>
          <w:color w:val="000000" w:themeColor="text1"/>
          <w:lang w:eastAsia="zh-CN"/>
        </w:rPr>
        <w:t>小时不丧失磷光）与压裂液的工程环境（</w:t>
      </w:r>
      <w:r w:rsidRPr="005E18FA">
        <w:rPr>
          <w:color w:val="000000" w:themeColor="text1"/>
          <w:lang w:eastAsia="zh-CN"/>
        </w:rPr>
        <w:t>60~150°C</w:t>
      </w:r>
      <w:r w:rsidRPr="005E18FA">
        <w:rPr>
          <w:color w:val="000000" w:themeColor="text1"/>
          <w:lang w:eastAsia="zh-CN"/>
        </w:rPr>
        <w:t>、高矿化度、高剪切、氧化介质）存在根本性差异，面向压裂液工程的系统验证尚属空白。更为深层的挑战在于：压裂施工对颗粒表面化学提出了一种独特的功能时序需求</w:t>
      </w:r>
      <w:r w:rsidRPr="005E18FA">
        <w:rPr>
          <w:color w:val="000000" w:themeColor="text1"/>
          <w:lang w:eastAsia="zh-CN"/>
        </w:rPr>
        <w:t>——</w:t>
      </w:r>
      <w:r w:rsidRPr="005E18FA">
        <w:rPr>
          <w:color w:val="000000" w:themeColor="text1"/>
          <w:lang w:eastAsia="zh-CN"/>
        </w:rPr>
        <w:t>注入期间需要</w:t>
      </w:r>
      <w:r w:rsidRPr="005E18FA">
        <w:rPr>
          <w:color w:val="000000" w:themeColor="text1"/>
          <w:lang w:eastAsia="zh-CN"/>
        </w:rPr>
        <w:lastRenderedPageBreak/>
        <w:t>稳定悬浮（颗粒</w:t>
      </w:r>
      <w:r w:rsidRPr="005E18FA">
        <w:rPr>
          <w:color w:val="000000" w:themeColor="text1"/>
          <w:lang w:eastAsia="zh-CN"/>
        </w:rPr>
        <w:t>-</w:t>
      </w:r>
      <w:r w:rsidRPr="005E18FA">
        <w:rPr>
          <w:color w:val="000000" w:themeColor="text1"/>
          <w:lang w:eastAsia="zh-CN"/>
        </w:rPr>
        <w:t>颗粒排斥主导），关井破胶期间需要向锚定态切换（颗粒</w:t>
      </w:r>
      <w:r w:rsidRPr="005E18FA">
        <w:rPr>
          <w:color w:val="000000" w:themeColor="text1"/>
          <w:lang w:eastAsia="zh-CN"/>
        </w:rPr>
        <w:t>-</w:t>
      </w:r>
      <w:r w:rsidRPr="005E18FA">
        <w:rPr>
          <w:color w:val="000000" w:themeColor="text1"/>
          <w:lang w:eastAsia="zh-CN"/>
        </w:rPr>
        <w:t>壁面吸引主导），返排期间需要牢固附着（抵抗流体剪切）。这三种需求对表面化学的要求各不相同甚至相互矛盾，如何在单一改性方案中协调这种时序功能切换，是一个兼具工程价值和基础科学意义的问题。这也是本论文第二章表面改性方案设计的核心科学问题</w:t>
      </w:r>
      <w:r w:rsidRPr="005E18FA">
        <w:rPr>
          <w:color w:val="000000" w:themeColor="text1"/>
          <w:lang w:eastAsia="zh-CN"/>
        </w:rPr>
        <w:t>——</w:t>
      </w:r>
      <w:r w:rsidRPr="005E18FA">
        <w:rPr>
          <w:color w:val="000000" w:themeColor="text1"/>
          <w:lang w:eastAsia="zh-CN"/>
        </w:rPr>
        <w:t>不仅要对荧光粉进行</w:t>
      </w:r>
      <w:r w:rsidRPr="005E18FA">
        <w:rPr>
          <w:color w:val="000000" w:themeColor="text1"/>
          <w:lang w:eastAsia="zh-CN"/>
        </w:rPr>
        <w:t>"</w:t>
      </w:r>
      <w:r w:rsidRPr="005E18FA">
        <w:rPr>
          <w:color w:val="000000" w:themeColor="text1"/>
          <w:lang w:eastAsia="zh-CN"/>
        </w:rPr>
        <w:t>保护</w:t>
      </w:r>
      <w:r w:rsidRPr="005E18FA">
        <w:rPr>
          <w:color w:val="000000" w:themeColor="text1"/>
          <w:lang w:eastAsia="zh-CN"/>
        </w:rPr>
        <w:t>"</w:t>
      </w:r>
      <w:r w:rsidRPr="005E18FA">
        <w:rPr>
          <w:color w:val="000000" w:themeColor="text1"/>
          <w:lang w:eastAsia="zh-CN"/>
        </w:rPr>
        <w:t>，更要在保护层中植入</w:t>
      </w:r>
      <w:r w:rsidRPr="005E18FA">
        <w:rPr>
          <w:color w:val="000000" w:themeColor="text1"/>
          <w:lang w:eastAsia="zh-CN"/>
        </w:rPr>
        <w:t>"</w:t>
      </w:r>
      <w:r w:rsidRPr="005E18FA">
        <w:rPr>
          <w:color w:val="000000" w:themeColor="text1"/>
          <w:lang w:eastAsia="zh-CN"/>
        </w:rPr>
        <w:t>响应开关</w:t>
      </w:r>
      <w:r w:rsidRPr="005E18FA">
        <w:rPr>
          <w:color w:val="000000" w:themeColor="text1"/>
          <w:lang w:eastAsia="zh-CN"/>
        </w:rPr>
        <w:t>"</w:t>
      </w:r>
      <w:r w:rsidRPr="005E18FA">
        <w:rPr>
          <w:color w:val="000000" w:themeColor="text1"/>
          <w:lang w:eastAsia="zh-CN"/>
        </w:rPr>
        <w:t>，使其能够在特定的工程时间节点（破胶）触发功能切换。</w:t>
      </w:r>
    </w:p>
    <w:p w14:paraId="31D7CF8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1.2.4  </w:t>
      </w:r>
      <w:r w:rsidRPr="005E18FA">
        <w:rPr>
          <w:color w:val="000000" w:themeColor="text1"/>
          <w:lang w:eastAsia="zh-CN"/>
        </w:rPr>
        <w:t>胍胶压裂液体系研究现状</w:t>
      </w:r>
      <w:r w:rsidRPr="005E18FA">
        <w:rPr>
          <w:color w:val="000000" w:themeColor="text1"/>
          <w:lang w:eastAsia="zh-CN"/>
        </w:rPr>
        <w:br/>
      </w:r>
      <w:r w:rsidRPr="005E18FA">
        <w:rPr>
          <w:color w:val="000000" w:themeColor="text1"/>
          <w:lang w:eastAsia="zh-CN"/>
        </w:rPr>
        <w:t>本研究的荧光示踪材料以</w:t>
      </w:r>
      <w:r w:rsidRPr="005E18FA">
        <w:rPr>
          <w:color w:val="000000" w:themeColor="text1"/>
          <w:lang w:eastAsia="zh-CN"/>
        </w:rPr>
        <w:t>HPG</w:t>
      </w:r>
      <w:r w:rsidRPr="005E18FA">
        <w:rPr>
          <w:color w:val="000000" w:themeColor="text1"/>
          <w:lang w:eastAsia="zh-CN"/>
        </w:rPr>
        <w:t>胍胶压裂液为载体，示踪材料的引入不得损害压裂液的工程性能。因此，有必要对胍胶压裂液的化学组成、交联机理、破胶行为和性能评价标准进行系统梳理。</w:t>
      </w:r>
    </w:p>
    <w:p w14:paraId="3F41E3CF"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综合上述胍胶化学基础、交联机理、破胶机制和评价标准的分析，荧光示踪材料对胍胶压裂液体系提出了三个方面的化学相容性要求：（</w:t>
      </w:r>
      <w:r w:rsidRPr="005E18FA">
        <w:rPr>
          <w:color w:val="000000" w:themeColor="text1"/>
          <w:lang w:eastAsia="zh-CN"/>
        </w:rPr>
        <w:t>1</w:t>
      </w:r>
      <w:r w:rsidRPr="005E18FA">
        <w:rPr>
          <w:color w:val="000000" w:themeColor="text1"/>
          <w:lang w:eastAsia="zh-CN"/>
        </w:rPr>
        <w:t>）示踪颗粒表面不得暴露可参与硼交联的多价阳离子（如</w:t>
      </w:r>
      <w:r w:rsidRPr="005E18FA">
        <w:rPr>
          <w:color w:val="000000" w:themeColor="text1"/>
          <w:lang w:eastAsia="zh-CN"/>
        </w:rPr>
        <w:t>Al³⁺</w:t>
      </w:r>
      <w:r w:rsidRPr="005E18FA">
        <w:rPr>
          <w:color w:val="000000" w:themeColor="text1"/>
          <w:lang w:eastAsia="zh-CN"/>
        </w:rPr>
        <w:t>），否则将竞争消耗交联剂，导致冻胶强度下降或交联时间失控；（</w:t>
      </w:r>
      <w:r w:rsidRPr="005E18FA">
        <w:rPr>
          <w:color w:val="000000" w:themeColor="text1"/>
          <w:lang w:eastAsia="zh-CN"/>
        </w:rPr>
        <w:t>2</w:t>
      </w:r>
      <w:r w:rsidRPr="005E18FA">
        <w:rPr>
          <w:color w:val="000000" w:themeColor="text1"/>
          <w:lang w:eastAsia="zh-CN"/>
        </w:rPr>
        <w:t>）示踪颗粒在过硫酸铵强氧化环境中的化学稳定性须经过实验验证</w:t>
      </w:r>
      <w:r w:rsidRPr="005E18FA">
        <w:rPr>
          <w:color w:val="000000" w:themeColor="text1"/>
          <w:lang w:eastAsia="zh-CN"/>
        </w:rPr>
        <w:t>——</w:t>
      </w:r>
      <w:r w:rsidRPr="005E18FA">
        <w:rPr>
          <w:color w:val="000000" w:themeColor="text1"/>
          <w:lang w:eastAsia="zh-CN"/>
        </w:rPr>
        <w:t>表面包覆层既要在注入阶段充当保护屏障，又要在破胶阶段有控制地响应氧化环境以实现功能切换；（</w:t>
      </w:r>
      <w:r w:rsidRPr="005E18FA">
        <w:rPr>
          <w:color w:val="000000" w:themeColor="text1"/>
          <w:lang w:eastAsia="zh-CN"/>
        </w:rPr>
        <w:t>3</w:t>
      </w:r>
      <w:r w:rsidRPr="005E18FA">
        <w:rPr>
          <w:color w:val="000000" w:themeColor="text1"/>
          <w:lang w:eastAsia="zh-CN"/>
        </w:rPr>
        <w:t>）颗粒的引入不得显著增加破胶液残渣含量，否则将抵消荧光示踪带来的诊断收益。上述要求构成了第二章（表面改性设计）和第三章（压裂液性能评价）的核心工程约束。</w:t>
      </w:r>
    </w:p>
    <w:p w14:paraId="5DCD4DA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中国已建立了较为完善的压裂液性能评价标准体系。</w:t>
      </w:r>
      <w:r w:rsidRPr="005E18FA">
        <w:rPr>
          <w:color w:val="000000" w:themeColor="text1"/>
          <w:lang w:eastAsia="zh-CN"/>
        </w:rPr>
        <w:t>SY/T 6376-2008</w:t>
      </w:r>
      <w:r w:rsidRPr="005E18FA">
        <w:rPr>
          <w:color w:val="000000" w:themeColor="text1"/>
          <w:lang w:eastAsia="zh-CN"/>
        </w:rPr>
        <w:t>《压裂液通用技术条件》</w:t>
      </w:r>
      <w:r w:rsidRPr="005E18FA">
        <w:rPr>
          <w:color w:val="000000" w:themeColor="text1"/>
          <w:lang w:eastAsia="zh-CN"/>
        </w:rPr>
        <w:t>[54]</w:t>
      </w:r>
      <w:r w:rsidRPr="005E18FA">
        <w:rPr>
          <w:color w:val="000000" w:themeColor="text1"/>
          <w:lang w:eastAsia="zh-CN"/>
        </w:rPr>
        <w:t>规定了压裂液基液、冻胶和破胶液的各项性能指标及试验方法；</w:t>
      </w:r>
      <w:r w:rsidRPr="005E18FA">
        <w:rPr>
          <w:color w:val="000000" w:themeColor="text1"/>
          <w:lang w:eastAsia="zh-CN"/>
        </w:rPr>
        <w:t>SY/T 5107-2016</w:t>
      </w:r>
      <w:r w:rsidRPr="005E18FA">
        <w:rPr>
          <w:color w:val="000000" w:themeColor="text1"/>
          <w:lang w:eastAsia="zh-CN"/>
        </w:rPr>
        <w:t>《水基压裂液性能评价方法》</w:t>
      </w:r>
      <w:r w:rsidRPr="005E18FA">
        <w:rPr>
          <w:color w:val="000000" w:themeColor="text1"/>
          <w:lang w:eastAsia="zh-CN"/>
        </w:rPr>
        <w:t>[55]</w:t>
      </w:r>
      <w:r w:rsidRPr="005E18FA">
        <w:rPr>
          <w:color w:val="000000" w:themeColor="text1"/>
          <w:lang w:eastAsia="zh-CN"/>
        </w:rPr>
        <w:t>提供了基液表观粘度、交联时间、耐温耐剪切能力、静态悬砂和破胶性能的标准化测试流程；</w:t>
      </w:r>
      <w:r w:rsidRPr="005E18FA">
        <w:rPr>
          <w:color w:val="000000" w:themeColor="text1"/>
          <w:lang w:eastAsia="zh-CN"/>
        </w:rPr>
        <w:t>SY/T 6540-2002</w:t>
      </w:r>
      <w:r w:rsidRPr="005E18FA">
        <w:rPr>
          <w:color w:val="000000" w:themeColor="text1"/>
          <w:lang w:eastAsia="zh-CN"/>
        </w:rPr>
        <w:t>和</w:t>
      </w:r>
      <w:r w:rsidRPr="005E18FA">
        <w:rPr>
          <w:color w:val="000000" w:themeColor="text1"/>
          <w:lang w:eastAsia="zh-CN"/>
        </w:rPr>
        <w:t>SY/T 6302-2009</w:t>
      </w:r>
      <w:r w:rsidRPr="005E18FA">
        <w:rPr>
          <w:color w:val="000000" w:themeColor="text1"/>
          <w:lang w:eastAsia="zh-CN"/>
        </w:rPr>
        <w:t>分别规范了钻井液</w:t>
      </w:r>
      <w:r w:rsidRPr="005E18FA">
        <w:rPr>
          <w:color w:val="000000" w:themeColor="text1"/>
          <w:lang w:eastAsia="zh-CN"/>
        </w:rPr>
        <w:t>-</w:t>
      </w:r>
      <w:r w:rsidRPr="005E18FA">
        <w:rPr>
          <w:color w:val="000000" w:themeColor="text1"/>
          <w:lang w:eastAsia="zh-CN"/>
        </w:rPr>
        <w:t>完井液对储层的伤害评价和压裂液对支撑剂充填层导流能力的损害评价方法。本研究严格依据上述标准评价荧光压裂液体系的各项性能，以常规</w:t>
      </w:r>
      <w:r w:rsidRPr="005E18FA">
        <w:rPr>
          <w:color w:val="000000" w:themeColor="text1"/>
          <w:lang w:eastAsia="zh-CN"/>
        </w:rPr>
        <w:t>HPG</w:t>
      </w:r>
      <w:r w:rsidRPr="005E18FA">
        <w:rPr>
          <w:color w:val="000000" w:themeColor="text1"/>
          <w:lang w:eastAsia="zh-CN"/>
        </w:rPr>
        <w:t>压裂液的性能基线为参照，定量评估荧光粉引入对各项指标的独立影响</w:t>
      </w:r>
      <w:r w:rsidRPr="005E18FA">
        <w:rPr>
          <w:color w:val="000000" w:themeColor="text1"/>
          <w:lang w:eastAsia="zh-CN"/>
        </w:rPr>
        <w:t>——</w:t>
      </w:r>
      <w:r w:rsidRPr="005E18FA">
        <w:rPr>
          <w:color w:val="000000" w:themeColor="text1"/>
          <w:lang w:eastAsia="zh-CN"/>
        </w:rPr>
        <w:t>这是判断荧光示踪方案是否具备工程可行性的基本前提。</w:t>
      </w:r>
    </w:p>
    <w:p w14:paraId="28289DC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破胶是压裂液完成造缝和携砂使命后的关键步骤，直接影响裂缝导流能力的恢复程度。过硫酸铵（</w:t>
      </w:r>
      <w:r w:rsidRPr="005E18FA">
        <w:rPr>
          <w:color w:val="000000" w:themeColor="text1"/>
          <w:lang w:eastAsia="zh-CN"/>
        </w:rPr>
        <w:t>(NH₄)₂S₂O₈</w:t>
      </w:r>
      <w:r w:rsidRPr="005E18FA">
        <w:rPr>
          <w:color w:val="000000" w:themeColor="text1"/>
          <w:lang w:eastAsia="zh-CN"/>
        </w:rPr>
        <w:t>，</w:t>
      </w:r>
      <w:r w:rsidRPr="005E18FA">
        <w:rPr>
          <w:color w:val="000000" w:themeColor="text1"/>
          <w:lang w:eastAsia="zh-CN"/>
        </w:rPr>
        <w:t>APS</w:t>
      </w:r>
      <w:r w:rsidRPr="005E18FA">
        <w:rPr>
          <w:color w:val="000000" w:themeColor="text1"/>
          <w:lang w:eastAsia="zh-CN"/>
        </w:rPr>
        <w:t>）是</w:t>
      </w:r>
      <w:r w:rsidRPr="005E18FA">
        <w:rPr>
          <w:color w:val="000000" w:themeColor="text1"/>
          <w:lang w:eastAsia="zh-CN"/>
        </w:rPr>
        <w:t>60~120°C</w:t>
      </w:r>
      <w:r w:rsidRPr="005E18FA">
        <w:rPr>
          <w:color w:val="000000" w:themeColor="text1"/>
          <w:lang w:eastAsia="zh-CN"/>
        </w:rPr>
        <w:t>储层中最广泛使用的氧化破胶剂。其破胶机理为：</w:t>
      </w:r>
      <w:r w:rsidRPr="005E18FA">
        <w:rPr>
          <w:color w:val="000000" w:themeColor="text1"/>
          <w:lang w:eastAsia="zh-CN"/>
        </w:rPr>
        <w:t>APS</w:t>
      </w:r>
      <w:r w:rsidRPr="005E18FA">
        <w:rPr>
          <w:color w:val="000000" w:themeColor="text1"/>
          <w:lang w:eastAsia="zh-CN"/>
        </w:rPr>
        <w:t>在水中热分解产生硫酸根自由基</w:t>
      </w:r>
      <w:r w:rsidRPr="005E18FA">
        <w:rPr>
          <w:color w:val="000000" w:themeColor="text1"/>
          <w:lang w:eastAsia="zh-CN"/>
        </w:rPr>
        <w:t>SO₄•⁻</w:t>
      </w:r>
      <w:r w:rsidRPr="005E18FA">
        <w:rPr>
          <w:color w:val="000000" w:themeColor="text1"/>
          <w:lang w:eastAsia="zh-CN"/>
        </w:rPr>
        <w:t>，自由基攻击</w:t>
      </w:r>
      <w:r w:rsidRPr="005E18FA">
        <w:rPr>
          <w:color w:val="000000" w:themeColor="text1"/>
          <w:lang w:eastAsia="zh-CN"/>
        </w:rPr>
        <w:t>HPG</w:t>
      </w:r>
      <w:r w:rsidRPr="005E18FA">
        <w:rPr>
          <w:color w:val="000000" w:themeColor="text1"/>
          <w:lang w:eastAsia="zh-CN"/>
        </w:rPr>
        <w:t>主链的糖苷键和缩醛键，导致聚合物链断裂、分子量急剧下降，冻胶三维网络坍缩</w:t>
      </w:r>
      <w:r w:rsidRPr="005E18FA">
        <w:rPr>
          <w:color w:val="000000" w:themeColor="text1"/>
          <w:lang w:eastAsia="zh-CN"/>
        </w:rPr>
        <w:lastRenderedPageBreak/>
        <w:t>为低粘度液体。</w:t>
      </w:r>
      <w:r w:rsidRPr="005E18FA">
        <w:rPr>
          <w:color w:val="000000" w:themeColor="text1"/>
          <w:lang w:eastAsia="zh-CN"/>
        </w:rPr>
        <w:t>Brannon</w:t>
      </w:r>
      <w:r w:rsidRPr="005E18FA">
        <w:rPr>
          <w:color w:val="000000" w:themeColor="text1"/>
          <w:lang w:eastAsia="zh-CN"/>
        </w:rPr>
        <w:t>和</w:t>
      </w:r>
      <w:r w:rsidRPr="005E18FA">
        <w:rPr>
          <w:color w:val="000000" w:themeColor="text1"/>
          <w:lang w:eastAsia="zh-CN"/>
        </w:rPr>
        <w:t>Tjon-Joe-Pin</w:t>
      </w:r>
      <w:r w:rsidRPr="005E18FA">
        <w:rPr>
          <w:color w:val="000000" w:themeColor="text1"/>
          <w:lang w:eastAsia="zh-CN"/>
        </w:rPr>
        <w:t>（</w:t>
      </w:r>
      <w:r w:rsidRPr="005E18FA">
        <w:rPr>
          <w:color w:val="000000" w:themeColor="text1"/>
          <w:lang w:eastAsia="zh-CN"/>
        </w:rPr>
        <w:t>1994</w:t>
      </w:r>
      <w:r w:rsidRPr="005E18FA">
        <w:rPr>
          <w:color w:val="000000" w:themeColor="text1"/>
          <w:lang w:eastAsia="zh-CN"/>
        </w:rPr>
        <w:t>）</w:t>
      </w:r>
      <w:r w:rsidRPr="005E18FA">
        <w:rPr>
          <w:color w:val="000000" w:themeColor="text1"/>
          <w:lang w:eastAsia="zh-CN"/>
        </w:rPr>
        <w:t>[60]</w:t>
      </w:r>
      <w:r w:rsidRPr="005E18FA">
        <w:rPr>
          <w:color w:val="000000" w:themeColor="text1"/>
          <w:lang w:eastAsia="zh-CN"/>
        </w:rPr>
        <w:t>报道了酶破胶剂在高温（</w:t>
      </w:r>
      <w:r w:rsidRPr="005E18FA">
        <w:rPr>
          <w:color w:val="000000" w:themeColor="text1"/>
          <w:lang w:eastAsia="zh-CN"/>
        </w:rPr>
        <w:t>&gt;120°C</w:t>
      </w:r>
      <w:r w:rsidRPr="005E18FA">
        <w:rPr>
          <w:color w:val="000000" w:themeColor="text1"/>
          <w:lang w:eastAsia="zh-CN"/>
        </w:rPr>
        <w:t>）条件下比</w:t>
      </w:r>
      <w:r w:rsidRPr="005E18FA">
        <w:rPr>
          <w:color w:val="000000" w:themeColor="text1"/>
          <w:lang w:eastAsia="zh-CN"/>
        </w:rPr>
        <w:t>APS</w:t>
      </w:r>
      <w:r w:rsidRPr="005E18FA">
        <w:rPr>
          <w:color w:val="000000" w:themeColor="text1"/>
          <w:lang w:eastAsia="zh-CN"/>
        </w:rPr>
        <w:t>具有更好的控释特性和破胶效率。</w:t>
      </w:r>
      <w:r w:rsidRPr="005E18FA">
        <w:rPr>
          <w:color w:val="000000" w:themeColor="text1"/>
          <w:lang w:eastAsia="zh-CN"/>
        </w:rPr>
        <w:t>Al-Muntasheri</w:t>
      </w:r>
      <w:r w:rsidRPr="005E18FA">
        <w:rPr>
          <w:color w:val="000000" w:themeColor="text1"/>
          <w:lang w:eastAsia="zh-CN"/>
        </w:rPr>
        <w:t>（</w:t>
      </w:r>
      <w:r w:rsidRPr="005E18FA">
        <w:rPr>
          <w:color w:val="000000" w:themeColor="text1"/>
          <w:lang w:eastAsia="zh-CN"/>
        </w:rPr>
        <w:t>2014</w:t>
      </w:r>
      <w:r w:rsidRPr="005E18FA">
        <w:rPr>
          <w:color w:val="000000" w:themeColor="text1"/>
          <w:lang w:eastAsia="zh-CN"/>
        </w:rPr>
        <w:t>）</w:t>
      </w:r>
      <w:r w:rsidRPr="005E18FA">
        <w:rPr>
          <w:color w:val="000000" w:themeColor="text1"/>
          <w:lang w:eastAsia="zh-CN"/>
        </w:rPr>
        <w:t>[53]</w:t>
      </w:r>
      <w:r w:rsidRPr="005E18FA">
        <w:rPr>
          <w:color w:val="000000" w:themeColor="text1"/>
          <w:lang w:eastAsia="zh-CN"/>
        </w:rPr>
        <w:t>在其综述中系统比较了氧化破胶剂、酶破胶剂和酸破胶剂的适用温度范围和破胶效率，指出氧化破胶剂仍是中低温储层的主流选择。破胶的彻底性是工程上不可妥协的指标：破胶液残渣（包括未完全降解的聚合物碎片、不溶性植物纤维和残留化学添加剂）堵塞支撑剂充填层的孔隙吼道，可使导流能力降低</w:t>
      </w:r>
      <w:r w:rsidRPr="005E18FA">
        <w:rPr>
          <w:color w:val="000000" w:themeColor="text1"/>
          <w:lang w:eastAsia="zh-CN"/>
        </w:rPr>
        <w:t>30%~60%</w:t>
      </w:r>
      <w:r w:rsidRPr="005E18FA">
        <w:rPr>
          <w:color w:val="000000" w:themeColor="text1"/>
          <w:lang w:eastAsia="zh-CN"/>
        </w:rPr>
        <w:t>。因此，引入压裂液体系的任何功能添加剂</w:t>
      </w:r>
      <w:r w:rsidRPr="005E18FA">
        <w:rPr>
          <w:color w:val="000000" w:themeColor="text1"/>
          <w:lang w:eastAsia="zh-CN"/>
        </w:rPr>
        <w:t>——</w:t>
      </w:r>
      <w:r w:rsidRPr="005E18FA">
        <w:rPr>
          <w:color w:val="000000" w:themeColor="text1"/>
          <w:lang w:eastAsia="zh-CN"/>
        </w:rPr>
        <w:t>包括本研究的荧光示踪颗粒</w:t>
      </w:r>
      <w:r w:rsidRPr="005E18FA">
        <w:rPr>
          <w:color w:val="000000" w:themeColor="text1"/>
          <w:lang w:eastAsia="zh-CN"/>
        </w:rPr>
        <w:t>——</w:t>
      </w:r>
      <w:r w:rsidRPr="005E18FA">
        <w:rPr>
          <w:color w:val="000000" w:themeColor="text1"/>
          <w:lang w:eastAsia="zh-CN"/>
        </w:rPr>
        <w:t>都必须在不显著增加残渣含量、不显著延迟破胶时间的前提下实现其设计功能。这一约束构成了第三章破胶性能评价和地层伤害评价的核心关切。</w:t>
      </w:r>
    </w:p>
    <w:p w14:paraId="393A28F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胍胶压裂液的交联化学围绕硼酸根离子</w:t>
      </w:r>
      <w:r w:rsidRPr="005E18FA">
        <w:rPr>
          <w:color w:val="000000" w:themeColor="text1"/>
          <w:lang w:eastAsia="zh-CN"/>
        </w:rPr>
        <w:t>B(OH)₄⁻</w:t>
      </w:r>
      <w:r w:rsidRPr="005E18FA">
        <w:rPr>
          <w:color w:val="000000" w:themeColor="text1"/>
          <w:lang w:eastAsia="zh-CN"/>
        </w:rPr>
        <w:t>与</w:t>
      </w:r>
      <w:r w:rsidRPr="005E18FA">
        <w:rPr>
          <w:color w:val="000000" w:themeColor="text1"/>
          <w:lang w:eastAsia="zh-CN"/>
        </w:rPr>
        <w:t>HPG</w:t>
      </w:r>
      <w:r w:rsidRPr="005E18FA">
        <w:rPr>
          <w:color w:val="000000" w:themeColor="text1"/>
          <w:lang w:eastAsia="zh-CN"/>
        </w:rPr>
        <w:t>顺式邻二醇基团的可逆配位反应展开。</w:t>
      </w:r>
      <w:r w:rsidRPr="005E18FA">
        <w:rPr>
          <w:color w:val="000000" w:themeColor="text1"/>
          <w:lang w:eastAsia="zh-CN"/>
        </w:rPr>
        <w:t>Harris</w:t>
      </w:r>
      <w:r w:rsidRPr="005E18FA">
        <w:rPr>
          <w:color w:val="000000" w:themeColor="text1"/>
          <w:lang w:eastAsia="zh-CN"/>
        </w:rPr>
        <w:t>（</w:t>
      </w:r>
      <w:r w:rsidRPr="005E18FA">
        <w:rPr>
          <w:color w:val="000000" w:themeColor="text1"/>
          <w:lang w:eastAsia="zh-CN"/>
        </w:rPr>
        <w:t>1993</w:t>
      </w:r>
      <w:r w:rsidRPr="005E18FA">
        <w:rPr>
          <w:color w:val="000000" w:themeColor="text1"/>
          <w:lang w:eastAsia="zh-CN"/>
        </w:rPr>
        <w:t>）</w:t>
      </w:r>
      <w:r w:rsidRPr="005E18FA">
        <w:rPr>
          <w:color w:val="000000" w:themeColor="text1"/>
          <w:lang w:eastAsia="zh-CN"/>
        </w:rPr>
        <w:t>[58]</w:t>
      </w:r>
      <w:r w:rsidRPr="005E18FA">
        <w:rPr>
          <w:color w:val="000000" w:themeColor="text1"/>
          <w:lang w:eastAsia="zh-CN"/>
        </w:rPr>
        <w:t>系统表征了硼交联</w:t>
      </w:r>
      <w:r w:rsidRPr="005E18FA">
        <w:rPr>
          <w:color w:val="000000" w:themeColor="text1"/>
          <w:lang w:eastAsia="zh-CN"/>
        </w:rPr>
        <w:t>HPG</w:t>
      </w:r>
      <w:r w:rsidRPr="005E18FA">
        <w:rPr>
          <w:color w:val="000000" w:themeColor="text1"/>
          <w:lang w:eastAsia="zh-CN"/>
        </w:rPr>
        <w:t>冻胶的化学与流变学行为，阐明硼酸根与邻二醇形成</w:t>
      </w:r>
      <w:r w:rsidRPr="005E18FA">
        <w:rPr>
          <w:color w:val="000000" w:themeColor="text1"/>
          <w:lang w:eastAsia="zh-CN"/>
        </w:rPr>
        <w:t>1:1</w:t>
      </w:r>
      <w:r w:rsidRPr="005E18FA">
        <w:rPr>
          <w:color w:val="000000" w:themeColor="text1"/>
          <w:lang w:eastAsia="zh-CN"/>
        </w:rPr>
        <w:t>和</w:t>
      </w:r>
      <w:r w:rsidRPr="005E18FA">
        <w:rPr>
          <w:color w:val="000000" w:themeColor="text1"/>
          <w:lang w:eastAsia="zh-CN"/>
        </w:rPr>
        <w:t>2:1</w:t>
      </w:r>
      <w:r w:rsidRPr="005E18FA">
        <w:rPr>
          <w:color w:val="000000" w:themeColor="text1"/>
          <w:lang w:eastAsia="zh-CN"/>
        </w:rPr>
        <w:t>两种配合物，其中</w:t>
      </w:r>
      <w:r w:rsidRPr="005E18FA">
        <w:rPr>
          <w:color w:val="000000" w:themeColor="text1"/>
          <w:lang w:eastAsia="zh-CN"/>
        </w:rPr>
        <w:t>2:1</w:t>
      </w:r>
      <w:r w:rsidRPr="005E18FA">
        <w:rPr>
          <w:color w:val="000000" w:themeColor="text1"/>
          <w:lang w:eastAsia="zh-CN"/>
        </w:rPr>
        <w:t>配合物构成分子间交联点</w:t>
      </w:r>
      <w:r w:rsidRPr="005E18FA">
        <w:rPr>
          <w:color w:val="000000" w:themeColor="text1"/>
          <w:lang w:eastAsia="zh-CN"/>
        </w:rPr>
        <w:t>——</w:t>
      </w:r>
      <w:r w:rsidRPr="005E18FA">
        <w:rPr>
          <w:color w:val="000000" w:themeColor="text1"/>
          <w:lang w:eastAsia="zh-CN"/>
        </w:rPr>
        <w:t>这是冻胶获得粘弹性和支撑剂悬浮能力的化学基础。</w:t>
      </w:r>
      <w:r w:rsidRPr="005E18FA">
        <w:rPr>
          <w:color w:val="000000" w:themeColor="text1"/>
          <w:lang w:eastAsia="zh-CN"/>
        </w:rPr>
        <w:t>Kesavan</w:t>
      </w:r>
      <w:r w:rsidRPr="005E18FA">
        <w:rPr>
          <w:color w:val="000000" w:themeColor="text1"/>
          <w:lang w:eastAsia="zh-CN"/>
        </w:rPr>
        <w:t>和</w:t>
      </w:r>
      <w:r w:rsidRPr="005E18FA">
        <w:rPr>
          <w:color w:val="000000" w:themeColor="text1"/>
          <w:lang w:eastAsia="zh-CN"/>
        </w:rPr>
        <w:t>Prud'homme</w:t>
      </w:r>
      <w:r w:rsidRPr="005E18FA">
        <w:rPr>
          <w:color w:val="000000" w:themeColor="text1"/>
          <w:lang w:eastAsia="zh-CN"/>
        </w:rPr>
        <w:t>（</w:t>
      </w:r>
      <w:r w:rsidRPr="005E18FA">
        <w:rPr>
          <w:color w:val="000000" w:themeColor="text1"/>
          <w:lang w:eastAsia="zh-CN"/>
        </w:rPr>
        <w:t>1992</w:t>
      </w:r>
      <w:r w:rsidRPr="005E18FA">
        <w:rPr>
          <w:color w:val="000000" w:themeColor="text1"/>
          <w:lang w:eastAsia="zh-CN"/>
        </w:rPr>
        <w:t>）</w:t>
      </w:r>
      <w:r w:rsidRPr="005E18FA">
        <w:rPr>
          <w:color w:val="000000" w:themeColor="text1"/>
          <w:lang w:eastAsia="zh-CN"/>
        </w:rPr>
        <w:t>[59]</w:t>
      </w:r>
      <w:r w:rsidRPr="005E18FA">
        <w:rPr>
          <w:color w:val="000000" w:themeColor="text1"/>
          <w:lang w:eastAsia="zh-CN"/>
        </w:rPr>
        <w:t>基于小振幅振荡剪切实验建立了硼交联瓜尔胶的凝胶化动力学模型，定量揭示了交联密度与硼浓度、</w:t>
      </w:r>
      <w:r w:rsidRPr="005E18FA">
        <w:rPr>
          <w:color w:val="000000" w:themeColor="text1"/>
          <w:lang w:eastAsia="zh-CN"/>
        </w:rPr>
        <w:t>pH</w:t>
      </w:r>
      <w:r w:rsidRPr="005E18FA">
        <w:rPr>
          <w:color w:val="000000" w:themeColor="text1"/>
          <w:lang w:eastAsia="zh-CN"/>
        </w:rPr>
        <w:t>和温度之间的函数关系。在工程实践中，为延缓交联速度以避免井筒中过早交联导致的高泵注摩阻，普遍采用有机硼延缓交联剂（如硼酸三乙醇胺酯）。其延迟机制基于配体交换：三乙醇胺配体在常温下占据硼的配位位点，阻止其与</w:t>
      </w:r>
      <w:r w:rsidRPr="005E18FA">
        <w:rPr>
          <w:color w:val="000000" w:themeColor="text1"/>
          <w:lang w:eastAsia="zh-CN"/>
        </w:rPr>
        <w:t>HPG</w:t>
      </w:r>
      <w:r w:rsidRPr="005E18FA">
        <w:rPr>
          <w:color w:val="000000" w:themeColor="text1"/>
          <w:lang w:eastAsia="zh-CN"/>
        </w:rPr>
        <w:t>邻二醇结合；升温后配体被</w:t>
      </w:r>
      <w:r w:rsidRPr="005E18FA">
        <w:rPr>
          <w:color w:val="000000" w:themeColor="text1"/>
          <w:lang w:eastAsia="zh-CN"/>
        </w:rPr>
        <w:t>HPG</w:t>
      </w:r>
      <w:r w:rsidRPr="005E18FA">
        <w:rPr>
          <w:color w:val="000000" w:themeColor="text1"/>
          <w:lang w:eastAsia="zh-CN"/>
        </w:rPr>
        <w:t>邻二醇逐步置换，游离硼酸根释放，交联反应启动。这种温度触发的延迟机制使交联时间具有可控性。</w:t>
      </w:r>
    </w:p>
    <w:p w14:paraId="0742A31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胍胶（</w:t>
      </w:r>
      <w:r w:rsidRPr="005E18FA">
        <w:rPr>
          <w:color w:val="000000" w:themeColor="text1"/>
          <w:lang w:eastAsia="zh-CN"/>
        </w:rPr>
        <w:t>Guar Gum</w:t>
      </w:r>
      <w:r w:rsidRPr="005E18FA">
        <w:rPr>
          <w:color w:val="000000" w:themeColor="text1"/>
          <w:lang w:eastAsia="zh-CN"/>
        </w:rPr>
        <w:t>）是从瓜尔豆胚乳中提取的天然半乳甘露聚糖多糖，其主链由</w:t>
      </w:r>
      <w:r w:rsidRPr="005E18FA">
        <w:rPr>
          <w:color w:val="000000" w:themeColor="text1"/>
        </w:rPr>
        <w:t>β</w:t>
      </w:r>
      <w:r w:rsidRPr="005E18FA">
        <w:rPr>
          <w:color w:val="000000" w:themeColor="text1"/>
          <w:lang w:eastAsia="zh-CN"/>
        </w:rPr>
        <w:t>-1,4-</w:t>
      </w:r>
      <w:r w:rsidRPr="005E18FA">
        <w:rPr>
          <w:color w:val="000000" w:themeColor="text1"/>
          <w:lang w:eastAsia="zh-CN"/>
        </w:rPr>
        <w:t>糖苷键连接的甘露糖单元组成，侧链为</w:t>
      </w:r>
      <w:r w:rsidRPr="005E18FA">
        <w:rPr>
          <w:color w:val="000000" w:themeColor="text1"/>
        </w:rPr>
        <w:t>α</w:t>
      </w:r>
      <w:r w:rsidRPr="005E18FA">
        <w:rPr>
          <w:color w:val="000000" w:themeColor="text1"/>
          <w:lang w:eastAsia="zh-CN"/>
        </w:rPr>
        <w:t>-1,6-</w:t>
      </w:r>
      <w:r w:rsidRPr="005E18FA">
        <w:rPr>
          <w:color w:val="000000" w:themeColor="text1"/>
          <w:lang w:eastAsia="zh-CN"/>
        </w:rPr>
        <w:t>糖苷键连接的半乳糖单元。甘露糖与半乳糖的比值（</w:t>
      </w:r>
      <w:r w:rsidRPr="005E18FA">
        <w:rPr>
          <w:color w:val="000000" w:themeColor="text1"/>
          <w:lang w:eastAsia="zh-CN"/>
        </w:rPr>
        <w:t>M/G</w:t>
      </w:r>
      <w:r w:rsidRPr="005E18FA">
        <w:rPr>
          <w:color w:val="000000" w:themeColor="text1"/>
          <w:lang w:eastAsia="zh-CN"/>
        </w:rPr>
        <w:t>比）是决定胍胶水溶性和交联活性的关键结构参数</w:t>
      </w:r>
      <w:r w:rsidRPr="005E18FA">
        <w:rPr>
          <w:color w:val="000000" w:themeColor="text1"/>
          <w:lang w:eastAsia="zh-CN"/>
        </w:rPr>
        <w:t>——</w:t>
      </w:r>
      <w:r w:rsidRPr="005E18FA">
        <w:rPr>
          <w:color w:val="000000" w:themeColor="text1"/>
          <w:lang w:eastAsia="zh-CN"/>
        </w:rPr>
        <w:t>天然胍胶的</w:t>
      </w:r>
      <w:r w:rsidRPr="005E18FA">
        <w:rPr>
          <w:color w:val="000000" w:themeColor="text1"/>
          <w:lang w:eastAsia="zh-CN"/>
        </w:rPr>
        <w:t>M/G</w:t>
      </w:r>
      <w:r w:rsidRPr="005E18FA">
        <w:rPr>
          <w:color w:val="000000" w:themeColor="text1"/>
          <w:lang w:eastAsia="zh-CN"/>
        </w:rPr>
        <w:t>比约为</w:t>
      </w:r>
      <w:r w:rsidRPr="005E18FA">
        <w:rPr>
          <w:color w:val="000000" w:themeColor="text1"/>
          <w:lang w:eastAsia="zh-CN"/>
        </w:rPr>
        <w:t>1.6~1.8:1</w:t>
      </w:r>
      <w:r w:rsidRPr="005E18FA">
        <w:rPr>
          <w:color w:val="000000" w:themeColor="text1"/>
          <w:lang w:eastAsia="zh-CN"/>
        </w:rPr>
        <w:t>，其分子链上密集分布的顺式邻二醇基团构成了硼酸根离子的交联位点。羟丙基胍胶（</w:t>
      </w:r>
      <w:r w:rsidRPr="005E18FA">
        <w:rPr>
          <w:color w:val="000000" w:themeColor="text1"/>
          <w:lang w:eastAsia="zh-CN"/>
        </w:rPr>
        <w:t>HPG</w:t>
      </w:r>
      <w:r w:rsidRPr="005E18FA">
        <w:rPr>
          <w:color w:val="000000" w:themeColor="text1"/>
          <w:lang w:eastAsia="zh-CN"/>
        </w:rPr>
        <w:t>）是胍胶经环氧丙烷醚化改性的衍生物，通过在甘露糖</w:t>
      </w:r>
      <w:r w:rsidRPr="005E18FA">
        <w:rPr>
          <w:color w:val="000000" w:themeColor="text1"/>
          <w:lang w:eastAsia="zh-CN"/>
        </w:rPr>
        <w:t>C-6</w:t>
      </w:r>
      <w:r w:rsidRPr="005E18FA">
        <w:rPr>
          <w:color w:val="000000" w:themeColor="text1"/>
          <w:lang w:eastAsia="zh-CN"/>
        </w:rPr>
        <w:t>位引入羟丙基取代基，削弱了分子间氢键网络，显著提升了水合速率，并将水不溶物含量从天然胍胶的</w:t>
      </w:r>
      <w:r w:rsidRPr="005E18FA">
        <w:rPr>
          <w:color w:val="000000" w:themeColor="text1"/>
          <w:lang w:eastAsia="zh-CN"/>
        </w:rPr>
        <w:t>5~10 wt%</w:t>
      </w:r>
      <w:r w:rsidRPr="005E18FA">
        <w:rPr>
          <w:color w:val="000000" w:themeColor="text1"/>
          <w:lang w:eastAsia="zh-CN"/>
        </w:rPr>
        <w:t>降至</w:t>
      </w:r>
      <w:r w:rsidRPr="005E18FA">
        <w:rPr>
          <w:color w:val="000000" w:themeColor="text1"/>
          <w:lang w:eastAsia="zh-CN"/>
        </w:rPr>
        <w:t>3~5 wt%[53,61]</w:t>
      </w:r>
      <w:r w:rsidRPr="005E18FA">
        <w:rPr>
          <w:color w:val="000000" w:themeColor="text1"/>
          <w:lang w:eastAsia="zh-CN"/>
        </w:rPr>
        <w:t>。</w:t>
      </w:r>
      <w:r w:rsidRPr="005E18FA">
        <w:rPr>
          <w:color w:val="000000" w:themeColor="text1"/>
          <w:lang w:eastAsia="zh-CN"/>
        </w:rPr>
        <w:t>HPG</w:t>
      </w:r>
      <w:r w:rsidRPr="005E18FA">
        <w:rPr>
          <w:color w:val="000000" w:themeColor="text1"/>
          <w:lang w:eastAsia="zh-CN"/>
        </w:rPr>
        <w:t>因其优异的增稠效率、良好的交联活性和较低的残渣含量，已成为水基压裂液的主流稠化剂。</w:t>
      </w:r>
    </w:p>
    <w:p w14:paraId="22775989"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1.3  </w:t>
      </w:r>
      <w:r w:rsidRPr="005E18FA">
        <w:rPr>
          <w:rFonts w:ascii="Times New Roman" w:eastAsia="黑体" w:hAnsi="Times New Roman" w:cs="Arial"/>
          <w:color w:val="000000" w:themeColor="text1"/>
          <w:sz w:val="28"/>
          <w:lang w:eastAsia="zh-CN"/>
        </w:rPr>
        <w:t>存在的主要问题</w:t>
      </w:r>
    </w:p>
    <w:p w14:paraId="57B2AEB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综合国内外研究现状，当前存在以下三个层次的技术缺口：</w:t>
      </w:r>
    </w:p>
    <w:p w14:paraId="7CE67DE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基于上述四个维度的文献调研，可以凝练出当前研究存在的一个核心矛盾和三个层次技术缺口。核心矛盾在于：压裂工程界需要看到裂缝，而现有方法只能推断裂缝</w:t>
      </w:r>
      <w:r w:rsidRPr="005E18FA">
        <w:rPr>
          <w:color w:val="000000" w:themeColor="text1"/>
          <w:lang w:eastAsia="zh-CN"/>
        </w:rPr>
        <w:t>——</w:t>
      </w:r>
      <w:r w:rsidRPr="005E18FA">
        <w:rPr>
          <w:color w:val="000000" w:themeColor="text1"/>
          <w:lang w:eastAsia="zh-CN"/>
        </w:rPr>
        <w:t>间接测量与实物证据之间的鸿沟构成了所有裂缝诊断技术无法回避的方法论边界。三个层次的技术缺口沿着材料</w:t>
      </w:r>
      <w:r w:rsidRPr="005E18FA">
        <w:rPr>
          <w:color w:val="000000" w:themeColor="text1"/>
          <w:lang w:eastAsia="zh-CN"/>
        </w:rPr>
        <w:t>→</w:t>
      </w:r>
      <w:r w:rsidRPr="005E18FA">
        <w:rPr>
          <w:color w:val="000000" w:themeColor="text1"/>
          <w:lang w:eastAsia="zh-CN"/>
        </w:rPr>
        <w:t>工艺</w:t>
      </w:r>
      <w:r w:rsidRPr="005E18FA">
        <w:rPr>
          <w:color w:val="000000" w:themeColor="text1"/>
          <w:lang w:eastAsia="zh-CN"/>
        </w:rPr>
        <w:t>→</w:t>
      </w:r>
      <w:r w:rsidRPr="005E18FA">
        <w:rPr>
          <w:color w:val="000000" w:themeColor="text1"/>
          <w:lang w:eastAsia="zh-CN"/>
        </w:rPr>
        <w:t>评价的链条递进展开，每一个层次对应荧光压裂液从概念到应用必须跨越的一重障碍。</w:t>
      </w:r>
    </w:p>
    <w:p w14:paraId="3179AAD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第一，材料层面</w:t>
      </w:r>
      <w:r w:rsidRPr="005E18FA">
        <w:rPr>
          <w:color w:val="000000" w:themeColor="text1"/>
          <w:lang w:eastAsia="zh-CN"/>
        </w:rPr>
        <w:t>——</w:t>
      </w:r>
      <w:r w:rsidRPr="005E18FA">
        <w:rPr>
          <w:color w:val="000000" w:themeColor="text1"/>
          <w:lang w:eastAsia="zh-CN"/>
        </w:rPr>
        <w:t>高密度微米荧光粉（</w:t>
      </w:r>
      <w:r w:rsidRPr="005E18FA">
        <w:rPr>
          <w:color w:val="000000" w:themeColor="text1"/>
          <w:lang w:eastAsia="zh-CN"/>
        </w:rPr>
        <w:t>3.6~4.0 g/cm³</w:t>
      </w:r>
      <w:r w:rsidRPr="005E18FA">
        <w:rPr>
          <w:color w:val="000000" w:themeColor="text1"/>
          <w:lang w:eastAsia="zh-CN"/>
        </w:rPr>
        <w:t>）在</w:t>
      </w:r>
      <w:r w:rsidRPr="005E18FA">
        <w:rPr>
          <w:color w:val="000000" w:themeColor="text1"/>
          <w:lang w:eastAsia="zh-CN"/>
        </w:rPr>
        <w:t>HPG</w:t>
      </w:r>
      <w:r w:rsidRPr="005E18FA">
        <w:rPr>
          <w:color w:val="000000" w:themeColor="text1"/>
          <w:lang w:eastAsia="zh-CN"/>
        </w:rPr>
        <w:t>基液（</w:t>
      </w:r>
      <w:r w:rsidRPr="005E18FA">
        <w:rPr>
          <w:color w:val="000000" w:themeColor="text1"/>
          <w:lang w:eastAsia="zh-CN"/>
        </w:rPr>
        <w:t>~1.0 g/cm³</w:t>
      </w:r>
      <w:r w:rsidRPr="005E18FA">
        <w:rPr>
          <w:color w:val="000000" w:themeColor="text1"/>
          <w:lang w:eastAsia="zh-CN"/>
        </w:rPr>
        <w:t>）中的悬浮稳定性问题未解决，缺乏面向压裂液工程的表面改性方案。荧光粉表面溶出的多价阳离子（</w:t>
      </w:r>
      <w:r w:rsidRPr="005E18FA">
        <w:rPr>
          <w:color w:val="000000" w:themeColor="text1"/>
          <w:lang w:eastAsia="zh-CN"/>
        </w:rPr>
        <w:t>Al³⁺</w:t>
      </w:r>
      <w:r w:rsidRPr="005E18FA">
        <w:rPr>
          <w:color w:val="000000" w:themeColor="text1"/>
          <w:lang w:eastAsia="zh-CN"/>
        </w:rPr>
        <w:t>、</w:t>
      </w:r>
      <w:r w:rsidRPr="005E18FA">
        <w:rPr>
          <w:color w:val="000000" w:themeColor="text1"/>
          <w:lang w:eastAsia="zh-CN"/>
        </w:rPr>
        <w:t>Ca²⁺</w:t>
      </w:r>
      <w:r w:rsidRPr="005E18FA">
        <w:rPr>
          <w:color w:val="000000" w:themeColor="text1"/>
          <w:lang w:eastAsia="zh-CN"/>
        </w:rPr>
        <w:t>）可能干扰胍胶交联反应，影响冻胶携砂和造缝性能。</w:t>
      </w:r>
    </w:p>
    <w:p w14:paraId="239BC75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具体而言，商用</w:t>
      </w:r>
      <w:r w:rsidRPr="005E18FA">
        <w:rPr>
          <w:color w:val="000000" w:themeColor="text1"/>
          <w:lang w:eastAsia="zh-CN"/>
        </w:rPr>
        <w:t>SrAl₂O₄:Eu²⁺,Dy³⁺</w:t>
      </w:r>
      <w:r w:rsidRPr="005E18FA">
        <w:rPr>
          <w:color w:val="000000" w:themeColor="text1"/>
          <w:lang w:eastAsia="zh-CN"/>
        </w:rPr>
        <w:t>荧光粉的密度（</w:t>
      </w:r>
      <w:r w:rsidRPr="005E18FA">
        <w:rPr>
          <w:color w:val="000000" w:themeColor="text1"/>
          <w:lang w:eastAsia="zh-CN"/>
        </w:rPr>
        <w:t>3.6~4.0 g/cm³</w:t>
      </w:r>
      <w:r w:rsidRPr="005E18FA">
        <w:rPr>
          <w:color w:val="000000" w:themeColor="text1"/>
          <w:lang w:eastAsia="zh-CN"/>
        </w:rPr>
        <w:t>）是</w:t>
      </w:r>
      <w:r w:rsidRPr="005E18FA">
        <w:rPr>
          <w:color w:val="000000" w:themeColor="text1"/>
          <w:lang w:eastAsia="zh-CN"/>
        </w:rPr>
        <w:t>HPG</w:t>
      </w:r>
      <w:r w:rsidRPr="005E18FA">
        <w:rPr>
          <w:color w:val="000000" w:themeColor="text1"/>
          <w:lang w:eastAsia="zh-CN"/>
        </w:rPr>
        <w:t>基液（</w:t>
      </w:r>
      <w:r w:rsidRPr="005E18FA">
        <w:rPr>
          <w:color w:val="000000" w:themeColor="text1"/>
          <w:lang w:eastAsia="zh-CN"/>
        </w:rPr>
        <w:t>~1.0 g/cm³</w:t>
      </w:r>
      <w:r w:rsidRPr="005E18FA">
        <w:rPr>
          <w:color w:val="000000" w:themeColor="text1"/>
          <w:lang w:eastAsia="zh-CN"/>
        </w:rPr>
        <w:t>）的</w:t>
      </w:r>
      <w:r w:rsidRPr="005E18FA">
        <w:rPr>
          <w:color w:val="000000" w:themeColor="text1"/>
          <w:lang w:eastAsia="zh-CN"/>
        </w:rPr>
        <w:t>3~4</w:t>
      </w:r>
      <w:r w:rsidRPr="005E18FA">
        <w:rPr>
          <w:color w:val="000000" w:themeColor="text1"/>
          <w:lang w:eastAsia="zh-CN"/>
        </w:rPr>
        <w:t>倍，依据</w:t>
      </w:r>
      <w:r w:rsidRPr="005E18FA">
        <w:rPr>
          <w:color w:val="000000" w:themeColor="text1"/>
          <w:lang w:eastAsia="zh-CN"/>
        </w:rPr>
        <w:t>Stokes</w:t>
      </w:r>
      <w:r w:rsidRPr="005E18FA">
        <w:rPr>
          <w:color w:val="000000" w:themeColor="text1"/>
          <w:lang w:eastAsia="zh-CN"/>
        </w:rPr>
        <w:t>沉降定律，</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颗粒在</w:t>
      </w:r>
      <w:r w:rsidRPr="005E18FA">
        <w:rPr>
          <w:color w:val="000000" w:themeColor="text1"/>
          <w:lang w:eastAsia="zh-CN"/>
        </w:rPr>
        <w:t>HPG</w:t>
      </w:r>
      <w:r w:rsidRPr="005E18FA">
        <w:rPr>
          <w:color w:val="000000" w:themeColor="text1"/>
          <w:lang w:eastAsia="zh-CN"/>
        </w:rPr>
        <w:t>基液中的理论沉降速度约为</w:t>
      </w:r>
      <w:r w:rsidRPr="005E18FA">
        <w:rPr>
          <w:color w:val="000000" w:themeColor="text1"/>
          <w:lang w:eastAsia="zh-CN"/>
        </w:rPr>
        <w:t>0.5~1.0 mm/min</w:t>
      </w:r>
      <w:r w:rsidRPr="005E18FA">
        <w:rPr>
          <w:color w:val="000000" w:themeColor="text1"/>
          <w:lang w:eastAsia="zh-CN"/>
        </w:rPr>
        <w:t>，在压裂施工的</w:t>
      </w:r>
      <w:r w:rsidRPr="005E18FA">
        <w:rPr>
          <w:color w:val="000000" w:themeColor="text1"/>
          <w:lang w:eastAsia="zh-CN"/>
        </w:rPr>
        <w:t>2~4</w:t>
      </w:r>
      <w:r w:rsidRPr="005E18FA">
        <w:rPr>
          <w:color w:val="000000" w:themeColor="text1"/>
          <w:lang w:eastAsia="zh-CN"/>
        </w:rPr>
        <w:t>小时注入时间窗口内将发生显著沉降。此外，未经表面改性的</w:t>
      </w:r>
      <w:r w:rsidRPr="005E18FA">
        <w:rPr>
          <w:color w:val="000000" w:themeColor="text1"/>
          <w:lang w:eastAsia="zh-CN"/>
        </w:rPr>
        <w:t>SrAl₂O₄</w:t>
      </w:r>
      <w:r w:rsidRPr="005E18FA">
        <w:rPr>
          <w:color w:val="000000" w:themeColor="text1"/>
          <w:lang w:eastAsia="zh-CN"/>
        </w:rPr>
        <w:t>在水中发生水解反应（</w:t>
      </w:r>
      <w:r w:rsidRPr="005E18FA">
        <w:rPr>
          <w:color w:val="000000" w:themeColor="text1"/>
          <w:lang w:eastAsia="zh-CN"/>
        </w:rPr>
        <w:t>Guo</w:t>
      </w:r>
      <w:r w:rsidRPr="005E18FA">
        <w:rPr>
          <w:color w:val="000000" w:themeColor="text1"/>
          <w:lang w:eastAsia="zh-CN"/>
        </w:rPr>
        <w:t>等（</w:t>
      </w:r>
      <w:r w:rsidRPr="005E18FA">
        <w:rPr>
          <w:color w:val="000000" w:themeColor="text1"/>
          <w:lang w:eastAsia="zh-CN"/>
        </w:rPr>
        <w:t>2007</w:t>
      </w:r>
      <w:r w:rsidRPr="005E18FA">
        <w:rPr>
          <w:color w:val="000000" w:themeColor="text1"/>
          <w:lang w:eastAsia="zh-CN"/>
        </w:rPr>
        <w:t>）</w:t>
      </w:r>
      <w:r w:rsidRPr="005E18FA">
        <w:rPr>
          <w:color w:val="000000" w:themeColor="text1"/>
          <w:lang w:eastAsia="zh-CN"/>
        </w:rPr>
        <w:t>[45]</w:t>
      </w:r>
      <w:r w:rsidRPr="005E18FA">
        <w:rPr>
          <w:color w:val="000000" w:themeColor="text1"/>
          <w:lang w:eastAsia="zh-CN"/>
        </w:rPr>
        <w:t>），导致</w:t>
      </w:r>
      <w:r w:rsidRPr="005E18FA">
        <w:rPr>
          <w:color w:val="000000" w:themeColor="text1"/>
          <w:lang w:eastAsia="zh-CN"/>
        </w:rPr>
        <w:t>pH</w:t>
      </w:r>
      <w:r w:rsidRPr="005E18FA">
        <w:rPr>
          <w:color w:val="000000" w:themeColor="text1"/>
          <w:lang w:eastAsia="zh-CN"/>
        </w:rPr>
        <w:t>升高和发光性能衰减，且水解溶出的</w:t>
      </w:r>
      <w:r w:rsidRPr="005E18FA">
        <w:rPr>
          <w:color w:val="000000" w:themeColor="text1"/>
          <w:lang w:eastAsia="zh-CN"/>
        </w:rPr>
        <w:t>Sr²⁺</w:t>
      </w:r>
      <w:r w:rsidRPr="005E18FA">
        <w:rPr>
          <w:color w:val="000000" w:themeColor="text1"/>
          <w:lang w:eastAsia="zh-CN"/>
        </w:rPr>
        <w:t>、</w:t>
      </w:r>
      <w:r w:rsidRPr="005E18FA">
        <w:rPr>
          <w:color w:val="000000" w:themeColor="text1"/>
          <w:lang w:eastAsia="zh-CN"/>
        </w:rPr>
        <w:t>Al³⁺</w:t>
      </w:r>
      <w:r w:rsidRPr="005E18FA">
        <w:rPr>
          <w:color w:val="000000" w:themeColor="text1"/>
          <w:lang w:eastAsia="zh-CN"/>
        </w:rPr>
        <w:t>离子可能通过静电作用和配位作用干扰</w:t>
      </w:r>
      <w:r w:rsidRPr="005E18FA">
        <w:rPr>
          <w:color w:val="000000" w:themeColor="text1"/>
          <w:lang w:eastAsia="zh-CN"/>
        </w:rPr>
        <w:t>HPG</w:t>
      </w:r>
      <w:r w:rsidRPr="005E18FA">
        <w:rPr>
          <w:color w:val="000000" w:themeColor="text1"/>
          <w:lang w:eastAsia="zh-CN"/>
        </w:rPr>
        <w:t>与有机硼的交联化学。文献中已有的包覆方案（</w:t>
      </w:r>
      <w:r w:rsidRPr="005E18FA">
        <w:rPr>
          <w:color w:val="000000" w:themeColor="text1"/>
          <w:lang w:eastAsia="zh-CN"/>
        </w:rPr>
        <w:t>SiO₂</w:t>
      </w:r>
      <w:r w:rsidRPr="005E18FA">
        <w:rPr>
          <w:color w:val="000000" w:themeColor="text1"/>
          <w:lang w:eastAsia="zh-CN"/>
        </w:rPr>
        <w:t>包覆、</w:t>
      </w:r>
      <w:r w:rsidRPr="005E18FA">
        <w:rPr>
          <w:color w:val="000000" w:themeColor="text1"/>
          <w:lang w:eastAsia="zh-CN"/>
        </w:rPr>
        <w:t>Al₂O₃ ALD</w:t>
      </w:r>
      <w:r w:rsidRPr="005E18FA">
        <w:rPr>
          <w:color w:val="000000" w:themeColor="text1"/>
          <w:lang w:eastAsia="zh-CN"/>
        </w:rPr>
        <w:t>包覆、</w:t>
      </w:r>
      <w:r w:rsidRPr="005E18FA">
        <w:rPr>
          <w:color w:val="000000" w:themeColor="text1"/>
          <w:lang w:eastAsia="zh-CN"/>
        </w:rPr>
        <w:t>KH570-</w:t>
      </w:r>
      <w:r w:rsidRPr="005E18FA">
        <w:rPr>
          <w:color w:val="000000" w:themeColor="text1"/>
          <w:lang w:eastAsia="zh-CN"/>
        </w:rPr>
        <w:t>聚合物复合包覆）面向涂料和塑料行业开发，其工艺条件和性能指标（如耐水性以常温水浸为测试条件）与压裂液工程环境不匹配，无法直接移植。</w:t>
      </w:r>
    </w:p>
    <w:p w14:paraId="2A3BD25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第二，工艺层面</w:t>
      </w:r>
      <w:r w:rsidRPr="005E18FA">
        <w:rPr>
          <w:color w:val="000000" w:themeColor="text1"/>
          <w:lang w:eastAsia="zh-CN"/>
        </w:rPr>
        <w:t>——</w:t>
      </w:r>
      <w:r w:rsidRPr="005E18FA">
        <w:rPr>
          <w:color w:val="000000" w:themeColor="text1"/>
          <w:lang w:eastAsia="zh-CN"/>
        </w:rPr>
        <w:t>注入（稳定悬浮）和关井后（壁面锚定）对颗粒表面化学的需求截然相反，缺乏利用压裂施工自身时序（注入</w:t>
      </w:r>
      <w:r w:rsidRPr="005E18FA">
        <w:rPr>
          <w:color w:val="000000" w:themeColor="text1"/>
          <w:lang w:eastAsia="zh-CN"/>
        </w:rPr>
        <w:t>→</w:t>
      </w:r>
      <w:r w:rsidRPr="005E18FA">
        <w:rPr>
          <w:color w:val="000000" w:themeColor="text1"/>
          <w:lang w:eastAsia="zh-CN"/>
        </w:rPr>
        <w:t>关井</w:t>
      </w:r>
      <w:r w:rsidRPr="005E18FA">
        <w:rPr>
          <w:color w:val="000000" w:themeColor="text1"/>
          <w:lang w:eastAsia="zh-CN"/>
        </w:rPr>
        <w:t>→</w:t>
      </w:r>
      <w:r w:rsidRPr="005E18FA">
        <w:rPr>
          <w:color w:val="000000" w:themeColor="text1"/>
          <w:lang w:eastAsia="zh-CN"/>
        </w:rPr>
        <w:t>返排）驱动功能切换的工程化方案。</w:t>
      </w:r>
    </w:p>
    <w:p w14:paraId="5400224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常规的表面包覆策略追求</w:t>
      </w:r>
      <w:r w:rsidRPr="005E18FA">
        <w:rPr>
          <w:color w:val="000000" w:themeColor="text1"/>
          <w:lang w:eastAsia="zh-CN"/>
        </w:rPr>
        <w:t>"</w:t>
      </w:r>
      <w:r w:rsidRPr="005E18FA">
        <w:rPr>
          <w:color w:val="000000" w:themeColor="text1"/>
          <w:lang w:eastAsia="zh-CN"/>
        </w:rPr>
        <w:t>永久稳定</w:t>
      </w:r>
      <w:r w:rsidRPr="005E18FA">
        <w:rPr>
          <w:color w:val="000000" w:themeColor="text1"/>
          <w:lang w:eastAsia="zh-CN"/>
        </w:rPr>
        <w:t>"——</w:t>
      </w:r>
      <w:r w:rsidRPr="005E18FA">
        <w:rPr>
          <w:color w:val="000000" w:themeColor="text1"/>
          <w:lang w:eastAsia="zh-CN"/>
        </w:rPr>
        <w:t>使颗粒在任何条件下均保持分散</w:t>
      </w:r>
      <w:r w:rsidRPr="005E18FA">
        <w:rPr>
          <w:color w:val="000000" w:themeColor="text1"/>
          <w:lang w:eastAsia="zh-CN"/>
        </w:rPr>
        <w:t>——</w:t>
      </w:r>
      <w:r w:rsidRPr="005E18FA">
        <w:rPr>
          <w:color w:val="000000" w:themeColor="text1"/>
          <w:lang w:eastAsia="zh-CN"/>
        </w:rPr>
        <w:t>这恰恰与裂缝壁面锚定对颗粒</w:t>
      </w:r>
      <w:r w:rsidRPr="005E18FA">
        <w:rPr>
          <w:color w:val="000000" w:themeColor="text1"/>
          <w:lang w:eastAsia="zh-CN"/>
        </w:rPr>
        <w:t>-</w:t>
      </w:r>
      <w:r w:rsidRPr="005E18FA">
        <w:rPr>
          <w:color w:val="000000" w:themeColor="text1"/>
          <w:lang w:eastAsia="zh-CN"/>
        </w:rPr>
        <w:t>壁面近距离接触的需求相悖。</w:t>
      </w:r>
      <w:r w:rsidRPr="005E18FA">
        <w:rPr>
          <w:color w:val="000000" w:themeColor="text1"/>
          <w:lang w:eastAsia="zh-CN"/>
        </w:rPr>
        <w:t>"</w:t>
      </w:r>
      <w:r w:rsidRPr="005E18FA">
        <w:rPr>
          <w:color w:val="000000" w:themeColor="text1"/>
          <w:lang w:eastAsia="zh-CN"/>
        </w:rPr>
        <w:t>永久稳定</w:t>
      </w:r>
      <w:r w:rsidRPr="005E18FA">
        <w:rPr>
          <w:color w:val="000000" w:themeColor="text1"/>
          <w:lang w:eastAsia="zh-CN"/>
        </w:rPr>
        <w:t>"</w:t>
      </w:r>
      <w:r w:rsidRPr="005E18FA">
        <w:rPr>
          <w:color w:val="000000" w:themeColor="text1"/>
          <w:lang w:eastAsia="zh-CN"/>
        </w:rPr>
        <w:t>的分散态颗粒在返排阶段将随压裂液一同排出，无法在裂缝壁面留下可辨识的标记。因此，需要一种</w:t>
      </w:r>
      <w:r w:rsidRPr="005E18FA">
        <w:rPr>
          <w:color w:val="000000" w:themeColor="text1"/>
          <w:lang w:eastAsia="zh-CN"/>
        </w:rPr>
        <w:t>"</w:t>
      </w:r>
      <w:r w:rsidRPr="005E18FA">
        <w:rPr>
          <w:color w:val="000000" w:themeColor="text1"/>
          <w:lang w:eastAsia="zh-CN"/>
        </w:rPr>
        <w:t>时序响应型</w:t>
      </w:r>
      <w:r w:rsidRPr="005E18FA">
        <w:rPr>
          <w:color w:val="000000" w:themeColor="text1"/>
          <w:lang w:eastAsia="zh-CN"/>
        </w:rPr>
        <w:t>"</w:t>
      </w:r>
      <w:r w:rsidRPr="005E18FA">
        <w:rPr>
          <w:color w:val="000000" w:themeColor="text1"/>
          <w:lang w:eastAsia="zh-CN"/>
        </w:rPr>
        <w:t>表面设计，使颗粒表面化学在注入阶段表现为分散态、在关井阶段切换为锚定态。这一设计思想的实现需要精密协调表面包覆层的化学组成和降解动力学</w:t>
      </w:r>
      <w:r w:rsidRPr="005E18FA">
        <w:rPr>
          <w:color w:val="000000" w:themeColor="text1"/>
          <w:lang w:eastAsia="zh-CN"/>
        </w:rPr>
        <w:t>——</w:t>
      </w:r>
      <w:r w:rsidRPr="005E18FA">
        <w:rPr>
          <w:color w:val="000000" w:themeColor="text1"/>
          <w:lang w:eastAsia="zh-CN"/>
        </w:rPr>
        <w:t>包覆层太稳定则无法实现功能切换，太不稳定则在注入阶段即丧失保护</w:t>
      </w:r>
      <w:r w:rsidRPr="005E18FA">
        <w:rPr>
          <w:color w:val="000000" w:themeColor="text1"/>
          <w:lang w:eastAsia="zh-CN"/>
        </w:rPr>
        <w:t>——</w:t>
      </w:r>
      <w:r w:rsidRPr="005E18FA">
        <w:rPr>
          <w:color w:val="000000" w:themeColor="text1"/>
          <w:lang w:eastAsia="zh-CN"/>
        </w:rPr>
        <w:t>其本质上是一个化学定时控制问题。</w:t>
      </w:r>
    </w:p>
    <w:p w14:paraId="242ECD44"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第三，评价层面</w:t>
      </w:r>
      <w:r w:rsidRPr="005E18FA">
        <w:rPr>
          <w:color w:val="000000" w:themeColor="text1"/>
          <w:lang w:eastAsia="zh-CN"/>
        </w:rPr>
        <w:t>——</w:t>
      </w:r>
      <w:r w:rsidRPr="005E18FA">
        <w:rPr>
          <w:color w:val="000000" w:themeColor="text1"/>
          <w:lang w:eastAsia="zh-CN"/>
        </w:rPr>
        <w:t>已有研究多采用静态浸泡或简单注入后直接成像评价示踪效果，跳过了注入剪切、关井破胶和返排冲刷三个工程必经环节。在动态驱替模拟压裂</w:t>
      </w:r>
      <w:r w:rsidRPr="005E18FA">
        <w:rPr>
          <w:color w:val="000000" w:themeColor="text1"/>
          <w:lang w:eastAsia="zh-CN"/>
        </w:rPr>
        <w:t>-</w:t>
      </w:r>
      <w:r w:rsidRPr="005E18FA">
        <w:rPr>
          <w:color w:val="000000" w:themeColor="text1"/>
          <w:lang w:eastAsia="zh-CN"/>
        </w:rPr>
        <w:t>返排全过程的条件下，荧光示踪效果是否依然成立，尚未被验证。</w:t>
      </w:r>
    </w:p>
    <w:p w14:paraId="32855F4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具体来说，注入阶段的剪切（井筒中</w:t>
      </w:r>
      <w:r w:rsidRPr="005E18FA">
        <w:rPr>
          <w:color w:val="000000" w:themeColor="text1"/>
          <w:lang w:eastAsia="zh-CN"/>
        </w:rPr>
        <w:t>170 s⁻¹</w:t>
      </w:r>
      <w:r w:rsidRPr="005E18FA">
        <w:rPr>
          <w:color w:val="000000" w:themeColor="text1"/>
          <w:lang w:eastAsia="zh-CN"/>
        </w:rPr>
        <w:t>量级）、关井阶段的长时间高温静态接触（</w:t>
      </w:r>
      <w:r w:rsidRPr="005E18FA">
        <w:rPr>
          <w:color w:val="000000" w:themeColor="text1"/>
          <w:lang w:eastAsia="zh-CN"/>
        </w:rPr>
        <w:t>12~24</w:t>
      </w:r>
      <w:r w:rsidRPr="005E18FA">
        <w:rPr>
          <w:color w:val="000000" w:themeColor="text1"/>
          <w:lang w:eastAsia="zh-CN"/>
        </w:rPr>
        <w:t>小时、</w:t>
      </w:r>
      <w:r w:rsidRPr="005E18FA">
        <w:rPr>
          <w:color w:val="000000" w:themeColor="text1"/>
          <w:lang w:eastAsia="zh-CN"/>
        </w:rPr>
        <w:t>60~120°C</w:t>
      </w:r>
      <w:r w:rsidRPr="005E18FA">
        <w:rPr>
          <w:color w:val="000000" w:themeColor="text1"/>
          <w:lang w:eastAsia="zh-CN"/>
        </w:rPr>
        <w:t>）、返排阶段的液流冲刷（裂缝壁面剪切应力）三个工程环节均可能改变颗粒在壁面上的附着状态和荧光信号强度。静态浸泡实验无法复现注入阶段的剪切历史对颗粒分散态的影响；简单注入后直接取心成像无法区分</w:t>
      </w:r>
      <w:r w:rsidRPr="005E18FA">
        <w:rPr>
          <w:color w:val="000000" w:themeColor="text1"/>
          <w:lang w:eastAsia="zh-CN"/>
        </w:rPr>
        <w:t>"</w:t>
      </w:r>
      <w:r w:rsidRPr="005E18FA">
        <w:rPr>
          <w:color w:val="000000" w:themeColor="text1"/>
          <w:lang w:eastAsia="zh-CN"/>
        </w:rPr>
        <w:t>注入过程中被截留的颗粒</w:t>
      </w:r>
      <w:r w:rsidRPr="005E18FA">
        <w:rPr>
          <w:color w:val="000000" w:themeColor="text1"/>
          <w:lang w:eastAsia="zh-CN"/>
        </w:rPr>
        <w:t>"</w:t>
      </w:r>
      <w:r w:rsidRPr="005E18FA">
        <w:rPr>
          <w:color w:val="000000" w:themeColor="text1"/>
          <w:lang w:eastAsia="zh-CN"/>
        </w:rPr>
        <w:t>与</w:t>
      </w:r>
      <w:r w:rsidRPr="005E18FA">
        <w:rPr>
          <w:color w:val="000000" w:themeColor="text1"/>
          <w:lang w:eastAsia="zh-CN"/>
        </w:rPr>
        <w:t>"</w:t>
      </w:r>
      <w:r w:rsidRPr="005E18FA">
        <w:rPr>
          <w:color w:val="000000" w:themeColor="text1"/>
          <w:lang w:eastAsia="zh-CN"/>
        </w:rPr>
        <w:t>破胶后化学锚定的颗粒</w:t>
      </w:r>
      <w:r w:rsidRPr="005E18FA">
        <w:rPr>
          <w:color w:val="000000" w:themeColor="text1"/>
          <w:lang w:eastAsia="zh-CN"/>
        </w:rPr>
        <w:t>"</w:t>
      </w:r>
      <w:r w:rsidRPr="005E18FA">
        <w:rPr>
          <w:color w:val="000000" w:themeColor="text1"/>
          <w:lang w:eastAsia="zh-CN"/>
        </w:rPr>
        <w:t>；不经历返排冲刷则无法检验锚定的牢固度。已有研究的评价范式缺失了这三个环节的串联模拟，所获得的示踪效果结论在工程条件下的可推广性存疑。</w:t>
      </w:r>
    </w:p>
    <w:p w14:paraId="41A4FBC3"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1.4  </w:t>
      </w:r>
      <w:r w:rsidRPr="005E18FA">
        <w:rPr>
          <w:rFonts w:ascii="Times New Roman" w:eastAsia="黑体" w:hAnsi="Times New Roman" w:cs="Arial"/>
          <w:color w:val="000000" w:themeColor="text1"/>
          <w:sz w:val="28"/>
          <w:lang w:eastAsia="zh-CN"/>
        </w:rPr>
        <w:t>研究目标、内容与技术路线</w:t>
      </w:r>
    </w:p>
    <w:p w14:paraId="715B40E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本研究以</w:t>
      </w:r>
      <w:r w:rsidRPr="005E18FA">
        <w:rPr>
          <w:color w:val="000000" w:themeColor="text1"/>
          <w:lang w:eastAsia="zh-CN"/>
        </w:rPr>
        <w:t>SrAl₂O₄:Eu²⁺,Dy³⁺</w:t>
      </w:r>
      <w:r w:rsidRPr="005E18FA">
        <w:rPr>
          <w:color w:val="000000" w:themeColor="text1"/>
          <w:lang w:eastAsia="zh-CN"/>
        </w:rPr>
        <w:t>无机长余辉荧光粉为示踪介质，以</w:t>
      </w:r>
      <w:r w:rsidRPr="005E18FA">
        <w:rPr>
          <w:color w:val="000000" w:themeColor="text1"/>
          <w:lang w:eastAsia="zh-CN"/>
        </w:rPr>
        <w:t>HPG</w:t>
      </w:r>
      <w:r w:rsidRPr="005E18FA">
        <w:rPr>
          <w:color w:val="000000" w:themeColor="text1"/>
          <w:lang w:eastAsia="zh-CN"/>
        </w:rPr>
        <w:t>压裂液为载体，以压后取心紫外直接观察为检测手段，构建一种与现有压裂工艺完全兼容的压裂液波及范围实物验证方法。</w:t>
      </w:r>
    </w:p>
    <w:p w14:paraId="54D6C32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研究内容包括以下六个方面：（</w:t>
      </w:r>
      <w:r w:rsidRPr="005E18FA">
        <w:rPr>
          <w:color w:val="000000" w:themeColor="text1"/>
          <w:lang w:eastAsia="zh-CN"/>
        </w:rPr>
        <w:t>1</w:t>
      </w:r>
      <w:r w:rsidRPr="005E18FA">
        <w:rPr>
          <w:color w:val="000000" w:themeColor="text1"/>
          <w:lang w:eastAsia="zh-CN"/>
        </w:rPr>
        <w:t>）荧光粉基础物性表征与储层环境适应性评价，明确井下工况的适用边界。（</w:t>
      </w:r>
      <w:r w:rsidRPr="005E18FA">
        <w:rPr>
          <w:color w:val="000000" w:themeColor="text1"/>
          <w:lang w:eastAsia="zh-CN"/>
        </w:rPr>
        <w:t>2</w:t>
      </w:r>
      <w:r w:rsidRPr="005E18FA">
        <w:rPr>
          <w:color w:val="000000" w:themeColor="text1"/>
          <w:lang w:eastAsia="zh-CN"/>
        </w:rPr>
        <w:t>）双层表面改性工艺优化与协同分散机理研究，实现高密度微米粉在</w:t>
      </w:r>
      <w:r w:rsidRPr="005E18FA">
        <w:rPr>
          <w:color w:val="000000" w:themeColor="text1"/>
          <w:lang w:eastAsia="zh-CN"/>
        </w:rPr>
        <w:t>HPG</w:t>
      </w:r>
      <w:r w:rsidRPr="005E18FA">
        <w:rPr>
          <w:color w:val="000000" w:themeColor="text1"/>
          <w:lang w:eastAsia="zh-CN"/>
        </w:rPr>
        <w:t>基液中的长期均匀悬浮。（</w:t>
      </w:r>
      <w:r w:rsidRPr="005E18FA">
        <w:rPr>
          <w:color w:val="000000" w:themeColor="text1"/>
          <w:lang w:eastAsia="zh-CN"/>
        </w:rPr>
        <w:t>3</w:t>
      </w:r>
      <w:r w:rsidRPr="005E18FA">
        <w:rPr>
          <w:color w:val="000000" w:themeColor="text1"/>
          <w:lang w:eastAsia="zh-CN"/>
        </w:rPr>
        <w:t>）高浓度荧光母液研制与压裂液体系标准化性能评价，确保对压裂液工程性能无显著损害。（</w:t>
      </w:r>
      <w:r w:rsidRPr="005E18FA">
        <w:rPr>
          <w:color w:val="000000" w:themeColor="text1"/>
          <w:lang w:eastAsia="zh-CN"/>
        </w:rPr>
        <w:t>4</w:t>
      </w:r>
      <w:r w:rsidRPr="005E18FA">
        <w:rPr>
          <w:color w:val="000000" w:themeColor="text1"/>
          <w:lang w:eastAsia="zh-CN"/>
        </w:rPr>
        <w:t>）</w:t>
      </w:r>
      <w:r w:rsidRPr="005E18FA">
        <w:rPr>
          <w:color w:val="000000" w:themeColor="text1"/>
          <w:lang w:eastAsia="zh-CN"/>
        </w:rPr>
        <w:t>"</w:t>
      </w:r>
      <w:r w:rsidRPr="005E18FA">
        <w:rPr>
          <w:color w:val="000000" w:themeColor="text1"/>
          <w:lang w:eastAsia="zh-CN"/>
        </w:rPr>
        <w:t>分散</w:t>
      </w:r>
      <w:r w:rsidRPr="005E18FA">
        <w:rPr>
          <w:color w:val="000000" w:themeColor="text1"/>
          <w:lang w:eastAsia="zh-CN"/>
        </w:rPr>
        <w:t>-</w:t>
      </w:r>
      <w:r w:rsidRPr="005E18FA">
        <w:rPr>
          <w:color w:val="000000" w:themeColor="text1"/>
          <w:lang w:eastAsia="zh-CN"/>
        </w:rPr>
        <w:t>吸附</w:t>
      </w:r>
      <w:r w:rsidRPr="005E18FA">
        <w:rPr>
          <w:color w:val="000000" w:themeColor="text1"/>
          <w:lang w:eastAsia="zh-CN"/>
        </w:rPr>
        <w:t>"</w:t>
      </w:r>
      <w:r w:rsidRPr="005E18FA">
        <w:rPr>
          <w:color w:val="000000" w:themeColor="text1"/>
          <w:lang w:eastAsia="zh-CN"/>
        </w:rPr>
        <w:t>功能切换机制与砂岩壁面吸附规律研究，揭示破胶前后表面化学变化的界面机制。（</w:t>
      </w:r>
      <w:r w:rsidRPr="005E18FA">
        <w:rPr>
          <w:color w:val="000000" w:themeColor="text1"/>
          <w:lang w:eastAsia="zh-CN"/>
        </w:rPr>
        <w:t>5</w:t>
      </w:r>
      <w:r w:rsidRPr="005E18FA">
        <w:rPr>
          <w:color w:val="000000" w:themeColor="text1"/>
          <w:lang w:eastAsia="zh-CN"/>
        </w:rPr>
        <w:t>）动态驱替模拟压裂</w:t>
      </w:r>
      <w:r w:rsidRPr="005E18FA">
        <w:rPr>
          <w:color w:val="000000" w:themeColor="text1"/>
          <w:lang w:eastAsia="zh-CN"/>
        </w:rPr>
        <w:t>-</w:t>
      </w:r>
      <w:r w:rsidRPr="005E18FA">
        <w:rPr>
          <w:color w:val="000000" w:themeColor="text1"/>
          <w:lang w:eastAsia="zh-CN"/>
        </w:rPr>
        <w:t>返排全过程与荧光信号半定量分析，验证可注入性、附着牢固度和空间对应性。（</w:t>
      </w:r>
      <w:r w:rsidRPr="005E18FA">
        <w:rPr>
          <w:color w:val="000000" w:themeColor="text1"/>
          <w:lang w:eastAsia="zh-CN"/>
        </w:rPr>
        <w:t>6</w:t>
      </w:r>
      <w:r w:rsidRPr="005E18FA">
        <w:rPr>
          <w:color w:val="000000" w:themeColor="text1"/>
          <w:lang w:eastAsia="zh-CN"/>
        </w:rPr>
        <w:t>）现场施工工艺方案设计与技术经济评估。</w:t>
      </w:r>
    </w:p>
    <w:p w14:paraId="4E0A719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技术路线以</w:t>
      </w:r>
      <w:r w:rsidRPr="005E18FA">
        <w:rPr>
          <w:color w:val="000000" w:themeColor="text1"/>
          <w:lang w:eastAsia="zh-CN"/>
        </w:rPr>
        <w:t>1000</w:t>
      </w:r>
      <w:r w:rsidRPr="005E18FA">
        <w:rPr>
          <w:color w:val="000000" w:themeColor="text1"/>
          <w:lang w:eastAsia="zh-CN"/>
        </w:rPr>
        <w:t>目（</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）商用</w:t>
      </w:r>
      <w:r w:rsidRPr="005E18FA">
        <w:rPr>
          <w:color w:val="000000" w:themeColor="text1"/>
          <w:lang w:eastAsia="zh-CN"/>
        </w:rPr>
        <w:t>SrAl₂O₄:Eu²⁺,Dy³⁺</w:t>
      </w:r>
      <w:r w:rsidRPr="005E18FA">
        <w:rPr>
          <w:color w:val="000000" w:themeColor="text1"/>
          <w:lang w:eastAsia="zh-CN"/>
        </w:rPr>
        <w:t>荧光粉为示踪核心，以工业级</w:t>
      </w:r>
      <w:r w:rsidRPr="005E18FA">
        <w:rPr>
          <w:color w:val="000000" w:themeColor="text1"/>
          <w:lang w:eastAsia="zh-CN"/>
        </w:rPr>
        <w:t>HPG</w:t>
      </w:r>
      <w:r w:rsidRPr="005E18FA">
        <w:rPr>
          <w:color w:val="000000" w:themeColor="text1"/>
          <w:lang w:eastAsia="zh-CN"/>
        </w:rPr>
        <w:t>为稠化剂，有机硼为交联剂，过硫酸铵为破胶剂。各研究内容按照</w:t>
      </w:r>
      <w:r w:rsidRPr="005E18FA">
        <w:rPr>
          <w:color w:val="000000" w:themeColor="text1"/>
          <w:lang w:eastAsia="zh-CN"/>
        </w:rPr>
        <w:t>"</w:t>
      </w:r>
      <w:r w:rsidRPr="005E18FA">
        <w:rPr>
          <w:color w:val="000000" w:themeColor="text1"/>
          <w:lang w:eastAsia="zh-CN"/>
        </w:rPr>
        <w:t>材料改性</w:t>
      </w:r>
      <w:r w:rsidRPr="005E18FA">
        <w:rPr>
          <w:color w:val="000000" w:themeColor="text1"/>
          <w:lang w:eastAsia="zh-CN"/>
        </w:rPr>
        <w:t>→</w:t>
      </w:r>
      <w:r w:rsidRPr="005E18FA">
        <w:rPr>
          <w:color w:val="000000" w:themeColor="text1"/>
          <w:lang w:eastAsia="zh-CN"/>
        </w:rPr>
        <w:t>体系构建</w:t>
      </w:r>
      <w:r w:rsidRPr="005E18FA">
        <w:rPr>
          <w:color w:val="000000" w:themeColor="text1"/>
          <w:lang w:eastAsia="zh-CN"/>
        </w:rPr>
        <w:t>→</w:t>
      </w:r>
      <w:r w:rsidRPr="005E18FA">
        <w:rPr>
          <w:color w:val="000000" w:themeColor="text1"/>
          <w:lang w:eastAsia="zh-CN"/>
        </w:rPr>
        <w:t>动态验证</w:t>
      </w:r>
      <w:r w:rsidRPr="005E18FA">
        <w:rPr>
          <w:color w:val="000000" w:themeColor="text1"/>
          <w:lang w:eastAsia="zh-CN"/>
        </w:rPr>
        <w:t>→</w:t>
      </w:r>
      <w:r w:rsidRPr="005E18FA">
        <w:rPr>
          <w:color w:val="000000" w:themeColor="text1"/>
          <w:lang w:eastAsia="zh-CN"/>
        </w:rPr>
        <w:t>工程转化</w:t>
      </w:r>
      <w:r w:rsidRPr="005E18FA">
        <w:rPr>
          <w:color w:val="000000" w:themeColor="text1"/>
          <w:lang w:eastAsia="zh-CN"/>
        </w:rPr>
        <w:t>"</w:t>
      </w:r>
      <w:r w:rsidRPr="005E18FA">
        <w:rPr>
          <w:color w:val="000000" w:themeColor="text1"/>
          <w:lang w:eastAsia="zh-CN"/>
        </w:rPr>
        <w:t>的主线递进展开，最终形成一套经动态驱替验证和工程可行性评估的荧光压裂液示踪方案。</w:t>
      </w:r>
    </w:p>
    <w:p w14:paraId="01B451F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本文的研究意义体现在学术和工程两个层面。学术层面：本文提出的时序功能切换表面改性策略为颗粒在复杂流体环境中的分散</w:t>
      </w:r>
      <w:r w:rsidRPr="005E18FA">
        <w:rPr>
          <w:color w:val="000000" w:themeColor="text1"/>
          <w:lang w:eastAsia="zh-CN"/>
        </w:rPr>
        <w:t>-</w:t>
      </w:r>
      <w:r w:rsidRPr="005E18FA">
        <w:rPr>
          <w:color w:val="000000" w:themeColor="text1"/>
          <w:lang w:eastAsia="zh-CN"/>
        </w:rPr>
        <w:t>锚定态转换提供了新的设计范式，其核心思想</w:t>
      </w:r>
      <w:r w:rsidRPr="005E18FA">
        <w:rPr>
          <w:color w:val="000000" w:themeColor="text1"/>
          <w:lang w:eastAsia="zh-CN"/>
        </w:rPr>
        <w:t>——</w:t>
      </w:r>
      <w:r w:rsidRPr="005E18FA">
        <w:rPr>
          <w:color w:val="000000" w:themeColor="text1"/>
          <w:lang w:eastAsia="zh-CN"/>
        </w:rPr>
        <w:t>利用工程流程自身的时间序列驱动材料表面化学的功能转化</w:t>
      </w:r>
      <w:r w:rsidRPr="005E18FA">
        <w:rPr>
          <w:color w:val="000000" w:themeColor="text1"/>
          <w:lang w:eastAsia="zh-CN"/>
        </w:rPr>
        <w:t>——</w:t>
      </w:r>
      <w:r w:rsidRPr="005E18FA">
        <w:rPr>
          <w:color w:val="000000" w:themeColor="text1"/>
          <w:lang w:eastAsia="zh-CN"/>
        </w:rPr>
        <w:t>可推广至其他涉及注入</w:t>
      </w:r>
      <w:r w:rsidRPr="005E18FA">
        <w:rPr>
          <w:color w:val="000000" w:themeColor="text1"/>
          <w:lang w:eastAsia="zh-CN"/>
        </w:rPr>
        <w:t>-</w:t>
      </w:r>
      <w:r w:rsidRPr="005E18FA">
        <w:rPr>
          <w:color w:val="000000" w:themeColor="text1"/>
          <w:lang w:eastAsia="zh-CN"/>
        </w:rPr>
        <w:t>锚定二元需求的地下工程场景（如堵水剂、调剖剂、示踪支撑剂等）。工程层面：本文研制的荧光压裂液体系若经现场验证，可为页岩气和致密砂岩气压裂井的关键段提供取心即见的裂缝波及范围实物证据，为微地震和</w:t>
      </w:r>
      <w:r w:rsidRPr="005E18FA">
        <w:rPr>
          <w:color w:val="000000" w:themeColor="text1"/>
          <w:lang w:eastAsia="zh-CN"/>
        </w:rPr>
        <w:t>DAS</w:t>
      </w:r>
      <w:r w:rsidRPr="005E18FA">
        <w:rPr>
          <w:color w:val="000000" w:themeColor="text1"/>
          <w:lang w:eastAsia="zh-CN"/>
        </w:rPr>
        <w:t>等间接监测方法的反演结果提供独立的校准基准，从而降低压裂设计决策的不确定性。</w:t>
      </w:r>
    </w:p>
    <w:p w14:paraId="7DB9860F"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lastRenderedPageBreak/>
        <w:t>[</w:t>
      </w:r>
      <w:r w:rsidRPr="005E18FA">
        <w:rPr>
          <w:color w:val="000000" w:themeColor="text1"/>
          <w:sz w:val="22"/>
          <w:lang w:eastAsia="zh-CN"/>
        </w:rPr>
        <w:t>图</w:t>
      </w:r>
      <w:r w:rsidRPr="005E18FA">
        <w:rPr>
          <w:color w:val="000000" w:themeColor="text1"/>
          <w:sz w:val="22"/>
          <w:lang w:eastAsia="zh-CN"/>
        </w:rPr>
        <w:t xml:space="preserve">1-1 </w:t>
      </w:r>
      <w:r w:rsidRPr="005E18FA">
        <w:rPr>
          <w:color w:val="000000" w:themeColor="text1"/>
          <w:sz w:val="22"/>
          <w:lang w:eastAsia="zh-CN"/>
        </w:rPr>
        <w:t>此处插入：论文技术路线图。以流程图形式展示</w:t>
      </w:r>
      <w:r w:rsidRPr="005E18FA">
        <w:rPr>
          <w:color w:val="000000" w:themeColor="text1"/>
          <w:sz w:val="22"/>
          <w:lang w:eastAsia="zh-CN"/>
        </w:rPr>
        <w:t>"</w:t>
      </w:r>
      <w:r w:rsidRPr="005E18FA">
        <w:rPr>
          <w:color w:val="000000" w:themeColor="text1"/>
          <w:sz w:val="22"/>
          <w:lang w:eastAsia="zh-CN"/>
        </w:rPr>
        <w:t>材料改性</w:t>
      </w:r>
      <w:r w:rsidRPr="005E18FA">
        <w:rPr>
          <w:color w:val="000000" w:themeColor="text1"/>
          <w:sz w:val="22"/>
          <w:lang w:eastAsia="zh-CN"/>
        </w:rPr>
        <w:t>→</w:t>
      </w:r>
      <w:r w:rsidRPr="005E18FA">
        <w:rPr>
          <w:color w:val="000000" w:themeColor="text1"/>
          <w:sz w:val="22"/>
          <w:lang w:eastAsia="zh-CN"/>
        </w:rPr>
        <w:t>体系构建</w:t>
      </w:r>
      <w:r w:rsidRPr="005E18FA">
        <w:rPr>
          <w:color w:val="000000" w:themeColor="text1"/>
          <w:sz w:val="22"/>
          <w:lang w:eastAsia="zh-CN"/>
        </w:rPr>
        <w:t>→</w:t>
      </w:r>
      <w:r w:rsidRPr="005E18FA">
        <w:rPr>
          <w:color w:val="000000" w:themeColor="text1"/>
          <w:sz w:val="22"/>
          <w:lang w:eastAsia="zh-CN"/>
        </w:rPr>
        <w:t>动态验证</w:t>
      </w:r>
      <w:r w:rsidRPr="005E18FA">
        <w:rPr>
          <w:color w:val="000000" w:themeColor="text1"/>
          <w:sz w:val="22"/>
          <w:lang w:eastAsia="zh-CN"/>
        </w:rPr>
        <w:t>→</w:t>
      </w:r>
      <w:r w:rsidRPr="005E18FA">
        <w:rPr>
          <w:color w:val="000000" w:themeColor="text1"/>
          <w:sz w:val="22"/>
          <w:lang w:eastAsia="zh-CN"/>
        </w:rPr>
        <w:t>工程转化</w:t>
      </w:r>
      <w:r w:rsidRPr="005E18FA">
        <w:rPr>
          <w:color w:val="000000" w:themeColor="text1"/>
          <w:sz w:val="22"/>
          <w:lang w:eastAsia="zh-CN"/>
        </w:rPr>
        <w:t>"</w:t>
      </w:r>
      <w:r w:rsidRPr="005E18FA">
        <w:rPr>
          <w:color w:val="000000" w:themeColor="text1"/>
          <w:sz w:val="22"/>
          <w:lang w:eastAsia="zh-CN"/>
        </w:rPr>
        <w:t>四模块的逻辑关系、各模块对应的研究内容编号（</w:t>
      </w:r>
      <w:r w:rsidRPr="005E18FA">
        <w:rPr>
          <w:color w:val="000000" w:themeColor="text1"/>
          <w:sz w:val="22"/>
          <w:lang w:eastAsia="zh-CN"/>
        </w:rPr>
        <w:t>1-6</w:t>
      </w:r>
      <w:r w:rsidRPr="005E18FA">
        <w:rPr>
          <w:color w:val="000000" w:themeColor="text1"/>
          <w:sz w:val="22"/>
          <w:lang w:eastAsia="zh-CN"/>
        </w:rPr>
        <w:t>）、以及模块间的输入输出关系。建议使用</w:t>
      </w:r>
      <w:r w:rsidRPr="005E18FA">
        <w:rPr>
          <w:color w:val="000000" w:themeColor="text1"/>
          <w:sz w:val="22"/>
          <w:lang w:eastAsia="zh-CN"/>
        </w:rPr>
        <w:t>Visio</w:t>
      </w:r>
      <w:r w:rsidRPr="005E18FA">
        <w:rPr>
          <w:color w:val="000000" w:themeColor="text1"/>
          <w:sz w:val="22"/>
          <w:lang w:eastAsia="zh-CN"/>
        </w:rPr>
        <w:t>或</w:t>
      </w:r>
      <w:r w:rsidRPr="005E18FA">
        <w:rPr>
          <w:color w:val="000000" w:themeColor="text1"/>
          <w:sz w:val="22"/>
          <w:lang w:eastAsia="zh-CN"/>
        </w:rPr>
        <w:t>Draw.io</w:t>
      </w:r>
      <w:r w:rsidRPr="005E18FA">
        <w:rPr>
          <w:color w:val="000000" w:themeColor="text1"/>
          <w:sz w:val="22"/>
          <w:lang w:eastAsia="zh-CN"/>
        </w:rPr>
        <w:t>绘制，</w:t>
      </w:r>
      <w:r w:rsidRPr="005E18FA">
        <w:rPr>
          <w:color w:val="000000" w:themeColor="text1"/>
          <w:sz w:val="22"/>
          <w:lang w:eastAsia="zh-CN"/>
        </w:rPr>
        <w:t>A4</w:t>
      </w:r>
      <w:r w:rsidRPr="005E18FA">
        <w:rPr>
          <w:color w:val="000000" w:themeColor="text1"/>
          <w:sz w:val="22"/>
          <w:lang w:eastAsia="zh-CN"/>
        </w:rPr>
        <w:t>横排。</w:t>
      </w:r>
      <w:r w:rsidRPr="005E18FA">
        <w:rPr>
          <w:color w:val="000000" w:themeColor="text1"/>
          <w:sz w:val="22"/>
          <w:lang w:eastAsia="zh-CN"/>
        </w:rPr>
        <w:t>]</w:t>
      </w:r>
    </w:p>
    <w:p w14:paraId="5158EE0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本论文的研究方法以实验研究为主，辅以理论分析。实验设计贯彻</w:t>
      </w:r>
      <w:r w:rsidRPr="005E18FA">
        <w:rPr>
          <w:color w:val="000000" w:themeColor="text1"/>
          <w:lang w:eastAsia="zh-CN"/>
        </w:rPr>
        <w:t>"</w:t>
      </w:r>
      <w:r w:rsidRPr="005E18FA">
        <w:rPr>
          <w:color w:val="000000" w:themeColor="text1"/>
          <w:lang w:eastAsia="zh-CN"/>
        </w:rPr>
        <w:t>对照原则</w:t>
      </w:r>
      <w:r w:rsidRPr="005E18FA">
        <w:rPr>
          <w:color w:val="000000" w:themeColor="text1"/>
          <w:lang w:eastAsia="zh-CN"/>
        </w:rPr>
        <w:t>"——</w:t>
      </w:r>
      <w:r w:rsidRPr="005E18FA">
        <w:rPr>
          <w:color w:val="000000" w:themeColor="text1"/>
          <w:lang w:eastAsia="zh-CN"/>
        </w:rPr>
        <w:t>含荧光粉体系与空白</w:t>
      </w:r>
      <w:r w:rsidRPr="005E18FA">
        <w:rPr>
          <w:color w:val="000000" w:themeColor="text1"/>
          <w:lang w:eastAsia="zh-CN"/>
        </w:rPr>
        <w:t>HPG</w:t>
      </w:r>
      <w:r w:rsidRPr="005E18FA">
        <w:rPr>
          <w:color w:val="000000" w:themeColor="text1"/>
          <w:lang w:eastAsia="zh-CN"/>
        </w:rPr>
        <w:t>体系在相同条件下平行测试，以定量剥离荧光粉的独立贡献；</w:t>
      </w:r>
      <w:r w:rsidRPr="005E18FA">
        <w:rPr>
          <w:color w:val="000000" w:themeColor="text1"/>
          <w:lang w:eastAsia="zh-CN"/>
        </w:rPr>
        <w:t>"</w:t>
      </w:r>
      <w:r w:rsidRPr="005E18FA">
        <w:rPr>
          <w:color w:val="000000" w:themeColor="text1"/>
          <w:lang w:eastAsia="zh-CN"/>
        </w:rPr>
        <w:t>梯次原则</w:t>
      </w:r>
      <w:r w:rsidRPr="005E18FA">
        <w:rPr>
          <w:color w:val="000000" w:themeColor="text1"/>
          <w:lang w:eastAsia="zh-CN"/>
        </w:rPr>
        <w:t>"——</w:t>
      </w:r>
      <w:r w:rsidRPr="005E18FA">
        <w:rPr>
          <w:color w:val="000000" w:themeColor="text1"/>
          <w:lang w:eastAsia="zh-CN"/>
        </w:rPr>
        <w:t>从简单到复杂、从静态到动态、从单元到系统逐级递进验证；</w:t>
      </w:r>
      <w:r w:rsidRPr="005E18FA">
        <w:rPr>
          <w:color w:val="000000" w:themeColor="text1"/>
          <w:lang w:eastAsia="zh-CN"/>
        </w:rPr>
        <w:t>"</w:t>
      </w:r>
      <w:r w:rsidRPr="005E18FA">
        <w:rPr>
          <w:color w:val="000000" w:themeColor="text1"/>
          <w:lang w:eastAsia="zh-CN"/>
        </w:rPr>
        <w:t>可重复原则</w:t>
      </w:r>
      <w:r w:rsidRPr="005E18FA">
        <w:rPr>
          <w:color w:val="000000" w:themeColor="text1"/>
          <w:lang w:eastAsia="zh-CN"/>
        </w:rPr>
        <w:t>"——</w:t>
      </w:r>
      <w:r w:rsidRPr="005E18FA">
        <w:rPr>
          <w:color w:val="000000" w:themeColor="text1"/>
          <w:lang w:eastAsia="zh-CN"/>
        </w:rPr>
        <w:t>所有实验均设定至少</w:t>
      </w:r>
      <w:r w:rsidRPr="005E18FA">
        <w:rPr>
          <w:color w:val="000000" w:themeColor="text1"/>
          <w:lang w:eastAsia="zh-CN"/>
        </w:rPr>
        <w:t>3</w:t>
      </w:r>
      <w:r w:rsidRPr="005E18FA">
        <w:rPr>
          <w:color w:val="000000" w:themeColor="text1"/>
          <w:lang w:eastAsia="zh-CN"/>
        </w:rPr>
        <w:t>个平行样，关键实验进行独立重复。数据分析采用常规统计方法（均值</w:t>
      </w:r>
      <w:r w:rsidRPr="005E18FA">
        <w:rPr>
          <w:color w:val="000000" w:themeColor="text1"/>
          <w:lang w:eastAsia="zh-CN"/>
        </w:rPr>
        <w:t>±</w:t>
      </w:r>
      <w:r w:rsidRPr="005E18FA">
        <w:rPr>
          <w:color w:val="000000" w:themeColor="text1"/>
          <w:lang w:eastAsia="zh-CN"/>
        </w:rPr>
        <w:t>标准差）、</w:t>
      </w:r>
      <w:r w:rsidRPr="005E18FA">
        <w:rPr>
          <w:color w:val="000000" w:themeColor="text1"/>
          <w:lang w:eastAsia="zh-CN"/>
        </w:rPr>
        <w:t>ANOVA</w:t>
      </w:r>
      <w:r w:rsidRPr="005E18FA">
        <w:rPr>
          <w:color w:val="000000" w:themeColor="text1"/>
          <w:lang w:eastAsia="zh-CN"/>
        </w:rPr>
        <w:t>单因素方差分析（显著性水平</w:t>
      </w:r>
      <w:r w:rsidRPr="005E18FA">
        <w:rPr>
          <w:color w:val="000000" w:themeColor="text1"/>
        </w:rPr>
        <w:t>α</w:t>
      </w:r>
      <w:r w:rsidRPr="005E18FA">
        <w:rPr>
          <w:color w:val="000000" w:themeColor="text1"/>
          <w:lang w:eastAsia="zh-CN"/>
        </w:rPr>
        <w:t>=0.05</w:t>
      </w:r>
      <w:r w:rsidRPr="005E18FA">
        <w:rPr>
          <w:color w:val="000000" w:themeColor="text1"/>
          <w:lang w:eastAsia="zh-CN"/>
        </w:rPr>
        <w:t>）、以及非线性回归拟合（吸附等温线和动力学模型，以</w:t>
      </w:r>
      <w:r w:rsidRPr="005E18FA">
        <w:rPr>
          <w:color w:val="000000" w:themeColor="text1"/>
          <w:lang w:eastAsia="zh-CN"/>
        </w:rPr>
        <w:t>R²</w:t>
      </w:r>
      <w:r w:rsidRPr="005E18FA">
        <w:rPr>
          <w:color w:val="000000" w:themeColor="text1"/>
          <w:lang w:eastAsia="zh-CN"/>
        </w:rPr>
        <w:t>和</w:t>
      </w:r>
      <w:r w:rsidRPr="005E18FA">
        <w:rPr>
          <w:color w:val="000000" w:themeColor="text1"/>
          <w:lang w:eastAsia="zh-CN"/>
        </w:rPr>
        <w:t>AIC</w:t>
      </w:r>
      <w:r w:rsidRPr="005E18FA">
        <w:rPr>
          <w:color w:val="000000" w:themeColor="text1"/>
          <w:lang w:eastAsia="zh-CN"/>
        </w:rPr>
        <w:t>准则评价拟合优度）。</w:t>
      </w:r>
    </w:p>
    <w:p w14:paraId="5BB067C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上述六项研究内容的逻辑关系如下：第（</w:t>
      </w:r>
      <w:r w:rsidRPr="005E18FA">
        <w:rPr>
          <w:color w:val="000000" w:themeColor="text1"/>
          <w:lang w:eastAsia="zh-CN"/>
        </w:rPr>
        <w:t>1</w:t>
      </w:r>
      <w:r w:rsidRPr="005E18FA">
        <w:rPr>
          <w:color w:val="000000" w:themeColor="text1"/>
          <w:lang w:eastAsia="zh-CN"/>
        </w:rPr>
        <w:t>）项与第（</w:t>
      </w:r>
      <w:r w:rsidRPr="005E18FA">
        <w:rPr>
          <w:color w:val="000000" w:themeColor="text1"/>
          <w:lang w:eastAsia="zh-CN"/>
        </w:rPr>
        <w:t>2</w:t>
      </w:r>
      <w:r w:rsidRPr="005E18FA">
        <w:rPr>
          <w:color w:val="000000" w:themeColor="text1"/>
          <w:lang w:eastAsia="zh-CN"/>
        </w:rPr>
        <w:t>）项构成</w:t>
      </w:r>
      <w:r w:rsidRPr="005E18FA">
        <w:rPr>
          <w:color w:val="000000" w:themeColor="text1"/>
          <w:lang w:eastAsia="zh-CN"/>
        </w:rPr>
        <w:t>"</w:t>
      </w:r>
      <w:r w:rsidRPr="005E18FA">
        <w:rPr>
          <w:color w:val="000000" w:themeColor="text1"/>
          <w:lang w:eastAsia="zh-CN"/>
        </w:rPr>
        <w:t>材料改性</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前者建立荧光粉的性能基线和环境适应性边界，后者在此基础上实施表面工程并达成分散稳定性目标；第（</w:t>
      </w:r>
      <w:r w:rsidRPr="005E18FA">
        <w:rPr>
          <w:color w:val="000000" w:themeColor="text1"/>
          <w:lang w:eastAsia="zh-CN"/>
        </w:rPr>
        <w:t>3</w:t>
      </w:r>
      <w:r w:rsidRPr="005E18FA">
        <w:rPr>
          <w:color w:val="000000" w:themeColor="text1"/>
          <w:lang w:eastAsia="zh-CN"/>
        </w:rPr>
        <w:t>）项属于</w:t>
      </w:r>
      <w:r w:rsidRPr="005E18FA">
        <w:rPr>
          <w:color w:val="000000" w:themeColor="text1"/>
          <w:lang w:eastAsia="zh-CN"/>
        </w:rPr>
        <w:t>"</w:t>
      </w:r>
      <w:r w:rsidRPr="005E18FA">
        <w:rPr>
          <w:color w:val="000000" w:themeColor="text1"/>
          <w:lang w:eastAsia="zh-CN"/>
        </w:rPr>
        <w:t>体系构建</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将改性后的荧光粉引入</w:t>
      </w:r>
      <w:r w:rsidRPr="005E18FA">
        <w:rPr>
          <w:color w:val="000000" w:themeColor="text1"/>
          <w:lang w:eastAsia="zh-CN"/>
        </w:rPr>
        <w:t>HPG</w:t>
      </w:r>
      <w:r w:rsidRPr="005E18FA">
        <w:rPr>
          <w:color w:val="000000" w:themeColor="text1"/>
          <w:lang w:eastAsia="zh-CN"/>
        </w:rPr>
        <w:t>压裂液体系，完成从材料到流体的转化，并通过行业标准检验体系性能；第（</w:t>
      </w:r>
      <w:r w:rsidRPr="005E18FA">
        <w:rPr>
          <w:color w:val="000000" w:themeColor="text1"/>
          <w:lang w:eastAsia="zh-CN"/>
        </w:rPr>
        <w:t>4</w:t>
      </w:r>
      <w:r w:rsidRPr="005E18FA">
        <w:rPr>
          <w:color w:val="000000" w:themeColor="text1"/>
          <w:lang w:eastAsia="zh-CN"/>
        </w:rPr>
        <w:t>）项与第（</w:t>
      </w:r>
      <w:r w:rsidRPr="005E18FA">
        <w:rPr>
          <w:color w:val="000000" w:themeColor="text1"/>
          <w:lang w:eastAsia="zh-CN"/>
        </w:rPr>
        <w:t>5</w:t>
      </w:r>
      <w:r w:rsidRPr="005E18FA">
        <w:rPr>
          <w:color w:val="000000" w:themeColor="text1"/>
          <w:lang w:eastAsia="zh-CN"/>
        </w:rPr>
        <w:t>）项构成</w:t>
      </w:r>
      <w:r w:rsidRPr="005E18FA">
        <w:rPr>
          <w:color w:val="000000" w:themeColor="text1"/>
          <w:lang w:eastAsia="zh-CN"/>
        </w:rPr>
        <w:t>"</w:t>
      </w:r>
      <w:r w:rsidRPr="005E18FA">
        <w:rPr>
          <w:color w:val="000000" w:themeColor="text1"/>
          <w:lang w:eastAsia="zh-CN"/>
        </w:rPr>
        <w:t>动态验证</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前者在静态条件下获取分子层面的化学证据和定量的吸附参数，后者在动态条件下复现压裂施工的全流程，从可注入性、附着牢固度和空间对应性三个维度完成工程可行性验证；第（</w:t>
      </w:r>
      <w:r w:rsidRPr="005E18FA">
        <w:rPr>
          <w:color w:val="000000" w:themeColor="text1"/>
          <w:lang w:eastAsia="zh-CN"/>
        </w:rPr>
        <w:t>6</w:t>
      </w:r>
      <w:r w:rsidRPr="005E18FA">
        <w:rPr>
          <w:color w:val="000000" w:themeColor="text1"/>
          <w:lang w:eastAsia="zh-CN"/>
        </w:rPr>
        <w:t>）项属于</w:t>
      </w:r>
      <w:r w:rsidRPr="005E18FA">
        <w:rPr>
          <w:color w:val="000000" w:themeColor="text1"/>
          <w:lang w:eastAsia="zh-CN"/>
        </w:rPr>
        <w:t>"</w:t>
      </w:r>
      <w:r w:rsidRPr="005E18FA">
        <w:rPr>
          <w:color w:val="000000" w:themeColor="text1"/>
          <w:lang w:eastAsia="zh-CN"/>
        </w:rPr>
        <w:t>工程转化</w:t>
      </w:r>
      <w:r w:rsidRPr="005E18FA">
        <w:rPr>
          <w:color w:val="000000" w:themeColor="text1"/>
          <w:lang w:eastAsia="zh-CN"/>
        </w:rPr>
        <w:t>"</w:t>
      </w:r>
      <w:r w:rsidRPr="005E18FA">
        <w:rPr>
          <w:color w:val="000000" w:themeColor="text1"/>
          <w:lang w:eastAsia="zh-CN"/>
        </w:rPr>
        <w:t>模块</w:t>
      </w:r>
      <w:r w:rsidRPr="005E18FA">
        <w:rPr>
          <w:color w:val="000000" w:themeColor="text1"/>
          <w:lang w:eastAsia="zh-CN"/>
        </w:rPr>
        <w:t>——</w:t>
      </w:r>
      <w:r w:rsidRPr="005E18FA">
        <w:rPr>
          <w:color w:val="000000" w:themeColor="text1"/>
          <w:lang w:eastAsia="zh-CN"/>
        </w:rPr>
        <w:t>将实验室确定的配方和工艺参数转换为现场可执行的施工方案，并进行经济环保可行性评估。四个模块递进衔接、环环相扣：前一模块的输出是后一模块的输入，共同构成从材料选择到工程应用的完整证据链。</w:t>
      </w:r>
    </w:p>
    <w:p w14:paraId="1989D99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1.5  </w:t>
      </w:r>
      <w:r w:rsidRPr="005E18FA">
        <w:rPr>
          <w:color w:val="000000" w:themeColor="text1"/>
          <w:lang w:eastAsia="zh-CN"/>
        </w:rPr>
        <w:t>论文结构安排</w:t>
      </w:r>
      <w:r w:rsidRPr="005E18FA">
        <w:rPr>
          <w:color w:val="000000" w:themeColor="text1"/>
          <w:lang w:eastAsia="zh-CN"/>
        </w:rPr>
        <w:br/>
      </w:r>
      <w:r w:rsidRPr="005E18FA">
        <w:rPr>
          <w:color w:val="000000" w:themeColor="text1"/>
          <w:lang w:eastAsia="zh-CN"/>
        </w:rPr>
        <w:t>本论文共分为六章，各章内容安排如下：</w:t>
      </w:r>
      <w:r w:rsidRPr="005E18FA">
        <w:rPr>
          <w:color w:val="000000" w:themeColor="text1"/>
          <w:lang w:eastAsia="zh-CN"/>
        </w:rPr>
        <w:br/>
      </w:r>
      <w:r w:rsidRPr="005E18FA">
        <w:rPr>
          <w:color w:val="000000" w:themeColor="text1"/>
          <w:lang w:eastAsia="zh-CN"/>
        </w:rPr>
        <w:t>第一章：绪论。阐述研究背景与工程意义，系统综述水力压裂裂缝监测技术、荧光示踪可视化技术和稀土铝酸盐荧光材料表面改性的国内外研究现状，凝练当前存在的三个层次技术缺口，明确本文的研究目标、研究内容和技术路线。</w:t>
      </w:r>
      <w:r w:rsidRPr="005E18FA">
        <w:rPr>
          <w:color w:val="000000" w:themeColor="text1"/>
          <w:lang w:eastAsia="zh-CN"/>
        </w:rPr>
        <w:br/>
      </w:r>
      <w:r w:rsidRPr="005E18FA">
        <w:rPr>
          <w:color w:val="000000" w:themeColor="text1"/>
          <w:lang w:eastAsia="zh-CN"/>
        </w:rPr>
        <w:t>第二章：荧光粉基础物性及表面改性。对商用</w:t>
      </w:r>
      <w:r w:rsidRPr="005E18FA">
        <w:rPr>
          <w:color w:val="000000" w:themeColor="text1"/>
          <w:lang w:eastAsia="zh-CN"/>
        </w:rPr>
        <w:t>SrAl₂O₄:Eu²⁺,Dy³⁺</w:t>
      </w:r>
      <w:r w:rsidRPr="005E18FA">
        <w:rPr>
          <w:color w:val="000000" w:themeColor="text1"/>
          <w:lang w:eastAsia="zh-CN"/>
        </w:rPr>
        <w:t>荧光粉进行基础物性表征，系统评价其在模拟储层环境中的热稳定性、化学稳定性和水解动力学；设计并优化</w:t>
      </w:r>
      <w:r w:rsidRPr="005E18FA">
        <w:rPr>
          <w:color w:val="000000" w:themeColor="text1"/>
          <w:lang w:eastAsia="zh-CN"/>
        </w:rPr>
        <w:t>"KH550</w:t>
      </w:r>
      <w:r w:rsidRPr="005E18FA">
        <w:rPr>
          <w:color w:val="000000" w:themeColor="text1"/>
          <w:lang w:eastAsia="zh-CN"/>
        </w:rPr>
        <w:t>化学锚固</w:t>
      </w:r>
      <w:r w:rsidRPr="005E18FA">
        <w:rPr>
          <w:color w:val="000000" w:themeColor="text1"/>
          <w:lang w:eastAsia="zh-CN"/>
        </w:rPr>
        <w:t>+PEG4000</w:t>
      </w:r>
      <w:r w:rsidRPr="005E18FA">
        <w:rPr>
          <w:color w:val="000000" w:themeColor="text1"/>
          <w:lang w:eastAsia="zh-CN"/>
        </w:rPr>
        <w:t>物理屏蔽</w:t>
      </w:r>
      <w:r w:rsidRPr="005E18FA">
        <w:rPr>
          <w:color w:val="000000" w:themeColor="text1"/>
          <w:lang w:eastAsia="zh-CN"/>
        </w:rPr>
        <w:t>"</w:t>
      </w:r>
      <w:r w:rsidRPr="005E18FA">
        <w:rPr>
          <w:color w:val="000000" w:themeColor="text1"/>
          <w:lang w:eastAsia="zh-CN"/>
        </w:rPr>
        <w:t>双层表面改性方案，研究改性粉在</w:t>
      </w:r>
      <w:r w:rsidRPr="005E18FA">
        <w:rPr>
          <w:color w:val="000000" w:themeColor="text1"/>
          <w:lang w:eastAsia="zh-CN"/>
        </w:rPr>
        <w:t>HPG</w:t>
      </w:r>
      <w:r w:rsidRPr="005E18FA">
        <w:rPr>
          <w:color w:val="000000" w:themeColor="text1"/>
          <w:lang w:eastAsia="zh-CN"/>
        </w:rPr>
        <w:t>基液中的分散稳定性。</w:t>
      </w:r>
      <w:r w:rsidRPr="005E18FA">
        <w:rPr>
          <w:color w:val="000000" w:themeColor="text1"/>
          <w:lang w:eastAsia="zh-CN"/>
        </w:rPr>
        <w:br/>
      </w:r>
      <w:r w:rsidRPr="005E18FA">
        <w:rPr>
          <w:color w:val="000000" w:themeColor="text1"/>
          <w:lang w:eastAsia="zh-CN"/>
        </w:rPr>
        <w:t>第三章：荧光压裂液体系构建与性能评价。研制高浓度荧光粉悬浮母液，依据</w:t>
      </w:r>
      <w:r w:rsidRPr="005E18FA">
        <w:rPr>
          <w:color w:val="000000" w:themeColor="text1"/>
          <w:lang w:eastAsia="zh-CN"/>
        </w:rPr>
        <w:t xml:space="preserve">SY/T </w:t>
      </w:r>
      <w:r w:rsidRPr="005E18FA">
        <w:rPr>
          <w:color w:val="000000" w:themeColor="text1"/>
          <w:lang w:eastAsia="zh-CN"/>
        </w:rPr>
        <w:lastRenderedPageBreak/>
        <w:t>6376-2008</w:t>
      </w:r>
      <w:r w:rsidRPr="005E18FA">
        <w:rPr>
          <w:color w:val="000000" w:themeColor="text1"/>
          <w:lang w:eastAsia="zh-CN"/>
        </w:rPr>
        <w:t>和</w:t>
      </w:r>
      <w:r w:rsidRPr="005E18FA">
        <w:rPr>
          <w:color w:val="000000" w:themeColor="text1"/>
          <w:lang w:eastAsia="zh-CN"/>
        </w:rPr>
        <w:t>SY/T 5107-2016</w:t>
      </w:r>
      <w:r w:rsidRPr="005E18FA">
        <w:rPr>
          <w:color w:val="000000" w:themeColor="text1"/>
          <w:lang w:eastAsia="zh-CN"/>
        </w:rPr>
        <w:t>行业标准，系统评价荧光压裂液终液的基液性能、交联冻胶性能、悬砂性能、破胶性能及地层伤害，验证荧光母液的引入对压裂液工程性能的影响。</w:t>
      </w:r>
      <w:r w:rsidRPr="005E18FA">
        <w:rPr>
          <w:color w:val="000000" w:themeColor="text1"/>
          <w:lang w:eastAsia="zh-CN"/>
        </w:rPr>
        <w:br/>
      </w:r>
      <w:r w:rsidRPr="005E18FA">
        <w:rPr>
          <w:color w:val="000000" w:themeColor="text1"/>
          <w:lang w:eastAsia="zh-CN"/>
        </w:rPr>
        <w:t>第四章：裂缝壁面吸附与动态驱替示踪验证。构建模拟裂缝可视化实验装置，研究荧光粉在裂缝中的运移分布规律；通过界面化学表征和静态吸附实验，验证破胶诱导的功能切换假说；开展动态驱替四阶段实验，建立荧光信号与裂缝几何的半定量关系。</w:t>
      </w:r>
      <w:r w:rsidRPr="005E18FA">
        <w:rPr>
          <w:color w:val="000000" w:themeColor="text1"/>
          <w:lang w:eastAsia="zh-CN"/>
        </w:rPr>
        <w:br/>
      </w:r>
      <w:r w:rsidRPr="005E18FA">
        <w:rPr>
          <w:color w:val="000000" w:themeColor="text1"/>
          <w:lang w:eastAsia="zh-CN"/>
        </w:rPr>
        <w:t>第五章：现场施工工艺方案与经济性评估。设计</w:t>
      </w:r>
      <w:r w:rsidRPr="005E18FA">
        <w:rPr>
          <w:color w:val="000000" w:themeColor="text1"/>
          <w:lang w:eastAsia="zh-CN"/>
        </w:rPr>
        <w:t>"</w:t>
      </w:r>
      <w:r w:rsidRPr="005E18FA">
        <w:rPr>
          <w:color w:val="000000" w:themeColor="text1"/>
          <w:lang w:eastAsia="zh-CN"/>
        </w:rPr>
        <w:t>母液预配</w:t>
      </w:r>
      <w:r w:rsidRPr="005E18FA">
        <w:rPr>
          <w:color w:val="000000" w:themeColor="text1"/>
          <w:lang w:eastAsia="zh-CN"/>
        </w:rPr>
        <w:t>+</w:t>
      </w:r>
      <w:r w:rsidRPr="005E18FA">
        <w:rPr>
          <w:color w:val="000000" w:themeColor="text1"/>
          <w:lang w:eastAsia="zh-CN"/>
        </w:rPr>
        <w:t>在线稀释</w:t>
      </w:r>
      <w:r w:rsidRPr="005E18FA">
        <w:rPr>
          <w:color w:val="000000" w:themeColor="text1"/>
          <w:lang w:eastAsia="zh-CN"/>
        </w:rPr>
        <w:t>"</w:t>
      </w:r>
      <w:r w:rsidRPr="005E18FA">
        <w:rPr>
          <w:color w:val="000000" w:themeColor="text1"/>
          <w:lang w:eastAsia="zh-CN"/>
        </w:rPr>
        <w:t>现场工艺方案，完成单井材料用量估算、经济性对比分析和环保安全性评估，明确本技术在压裂监测体系中的定位。</w:t>
      </w:r>
      <w:r w:rsidRPr="005E18FA">
        <w:rPr>
          <w:color w:val="000000" w:themeColor="text1"/>
          <w:lang w:eastAsia="zh-CN"/>
        </w:rPr>
        <w:br/>
      </w:r>
      <w:r w:rsidRPr="005E18FA">
        <w:rPr>
          <w:color w:val="000000" w:themeColor="text1"/>
          <w:lang w:eastAsia="zh-CN"/>
        </w:rPr>
        <w:t>第六章：结论与展望。总结全文主要结论和创新点，分析研究的不足之处，并对后续研究方向进行展望。</w:t>
      </w:r>
    </w:p>
    <w:p w14:paraId="586E4F3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以上六章沿着从宏观问题到微观机制、从材料设计到工程应用的逻辑链展开。第一章提出的三个层次技术缺口</w:t>
      </w:r>
      <w:r w:rsidRPr="005E18FA">
        <w:rPr>
          <w:color w:val="000000" w:themeColor="text1"/>
          <w:lang w:eastAsia="zh-CN"/>
        </w:rPr>
        <w:t>——</w:t>
      </w:r>
      <w:r w:rsidRPr="005E18FA">
        <w:rPr>
          <w:color w:val="000000" w:themeColor="text1"/>
          <w:lang w:eastAsia="zh-CN"/>
        </w:rPr>
        <w:t>材料悬浮稳定性、工艺功能切换、动态评价方法</w:t>
      </w:r>
      <w:r w:rsidRPr="005E18FA">
        <w:rPr>
          <w:color w:val="000000" w:themeColor="text1"/>
          <w:lang w:eastAsia="zh-CN"/>
        </w:rPr>
        <w:t>——</w:t>
      </w:r>
      <w:r w:rsidRPr="005E18FA">
        <w:rPr>
          <w:color w:val="000000" w:themeColor="text1"/>
          <w:lang w:eastAsia="zh-CN"/>
        </w:rPr>
        <w:t>分别在后续的第二、三、四章中得到回应。从下一章开始，论文进入具体的实验研究工作：首先从示踪材料的</w:t>
      </w:r>
      <w:r w:rsidRPr="005E18FA">
        <w:rPr>
          <w:color w:val="000000" w:themeColor="text1"/>
          <w:lang w:eastAsia="zh-CN"/>
        </w:rPr>
        <w:t>"</w:t>
      </w:r>
      <w:r w:rsidRPr="005E18FA">
        <w:rPr>
          <w:color w:val="000000" w:themeColor="text1"/>
          <w:lang w:eastAsia="zh-CN"/>
        </w:rPr>
        <w:t>原材料</w:t>
      </w:r>
      <w:r w:rsidRPr="005E18FA">
        <w:rPr>
          <w:color w:val="000000" w:themeColor="text1"/>
          <w:lang w:eastAsia="zh-CN"/>
        </w:rPr>
        <w:t>"——SrAl₂O₄:Eu²⁺,Dy³⁺</w:t>
      </w:r>
      <w:r w:rsidRPr="005E18FA">
        <w:rPr>
          <w:color w:val="000000" w:themeColor="text1"/>
          <w:lang w:eastAsia="zh-CN"/>
        </w:rPr>
        <w:t>荧光粉</w:t>
      </w:r>
      <w:r w:rsidRPr="005E18FA">
        <w:rPr>
          <w:color w:val="000000" w:themeColor="text1"/>
          <w:lang w:eastAsia="zh-CN"/>
        </w:rPr>
        <w:t>——</w:t>
      </w:r>
      <w:r w:rsidRPr="005E18FA">
        <w:rPr>
          <w:color w:val="000000" w:themeColor="text1"/>
          <w:lang w:eastAsia="zh-CN"/>
        </w:rPr>
        <w:t>出发，建立其性能基线，并解决其在压裂液环境中的表面化学问题。</w:t>
      </w:r>
    </w:p>
    <w:p w14:paraId="1AE13856" w14:textId="77777777" w:rsidR="00127D9C" w:rsidRPr="005E18FA" w:rsidRDefault="00127D9C">
      <w:pPr>
        <w:rPr>
          <w:color w:val="000000" w:themeColor="text1"/>
          <w:lang w:eastAsia="zh-CN"/>
        </w:rPr>
      </w:pPr>
    </w:p>
    <w:p w14:paraId="4D3B08CB" w14:textId="77777777" w:rsidR="00127D9C" w:rsidRPr="005E18FA" w:rsidRDefault="00000000">
      <w:pPr>
        <w:pStyle w:val="1"/>
        <w:spacing w:before="240" w:after="120"/>
        <w:jc w:val="center"/>
        <w:rPr>
          <w:color w:val="000000" w:themeColor="text1"/>
          <w:lang w:eastAsia="zh-CN"/>
        </w:rPr>
      </w:pPr>
      <w:r w:rsidRPr="005E18FA">
        <w:rPr>
          <w:rFonts w:ascii="Times New Roman" w:eastAsia="黑体" w:hAnsi="Times New Roman" w:cs="Arial"/>
          <w:color w:val="000000" w:themeColor="text1"/>
          <w:sz w:val="32"/>
          <w:lang w:eastAsia="zh-CN"/>
        </w:rPr>
        <w:t>第二章</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荧光粉基础物性及表面改性</w:t>
      </w:r>
    </w:p>
    <w:p w14:paraId="6CCD2D8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如第一章所述，荧光示踪方案面临的首要技术障碍是材料层面的：高密度微米粉体在低密度压裂液基液中的悬浮稳定性，以及在储层环境中的化学稳定性。本章围绕这两个核心问题，从</w:t>
      </w:r>
      <w:r w:rsidRPr="005E18FA">
        <w:rPr>
          <w:color w:val="000000" w:themeColor="text1"/>
          <w:lang w:eastAsia="zh-CN"/>
        </w:rPr>
        <w:t>SrAl₂O₄:Eu²⁺,Dy³⁺</w:t>
      </w:r>
      <w:r w:rsidRPr="005E18FA">
        <w:rPr>
          <w:color w:val="000000" w:themeColor="text1"/>
          <w:lang w:eastAsia="zh-CN"/>
        </w:rPr>
        <w:t>荧光粉的基础物性出发，系统评价其环境适应性，并通过表面化学改性赋予其工程所需的多重功能。</w:t>
      </w:r>
    </w:p>
    <w:p w14:paraId="1657C54C"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2.1  </w:t>
      </w:r>
      <w:r w:rsidRPr="005E18FA">
        <w:rPr>
          <w:rFonts w:ascii="Times New Roman" w:eastAsia="黑体" w:hAnsi="Times New Roman" w:cs="Arial"/>
          <w:color w:val="000000" w:themeColor="text1"/>
          <w:sz w:val="28"/>
          <w:lang w:eastAsia="zh-CN"/>
        </w:rPr>
        <w:t>荧光粉基础物性表征</w:t>
      </w:r>
    </w:p>
    <w:p w14:paraId="4038ABD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在着手任何改性工作之前，有一件事必须先做：搞清楚我们买到手的荧光粉到底是什么样的。本文所用的</w:t>
      </w:r>
      <w:r w:rsidRPr="005E18FA">
        <w:rPr>
          <w:color w:val="000000" w:themeColor="text1"/>
          <w:lang w:eastAsia="zh-CN"/>
        </w:rPr>
        <w:t>SrAl₂O₄:Eu²⁺,Dy³⁺</w:t>
      </w:r>
      <w:r w:rsidRPr="005E18FA">
        <w:rPr>
          <w:color w:val="000000" w:themeColor="text1"/>
          <w:lang w:eastAsia="zh-CN"/>
        </w:rPr>
        <w:t>为市售产品，固相法合成，标称粒度</w:t>
      </w:r>
      <w:r w:rsidRPr="005E18FA">
        <w:rPr>
          <w:color w:val="000000" w:themeColor="text1"/>
          <w:lang w:eastAsia="zh-CN"/>
        </w:rPr>
        <w:t>1000</w:t>
      </w:r>
      <w:r w:rsidRPr="005E18FA">
        <w:rPr>
          <w:color w:val="000000" w:themeColor="text1"/>
          <w:lang w:eastAsia="zh-CN"/>
        </w:rPr>
        <w:t>目，供应商给出的</w:t>
      </w:r>
      <w:r w:rsidRPr="005E18FA">
        <w:rPr>
          <w:color w:val="000000" w:themeColor="text1"/>
          <w:lang w:eastAsia="zh-CN"/>
        </w:rPr>
        <w:t>D50</w:t>
      </w:r>
      <w:r w:rsidRPr="005E18FA">
        <w:rPr>
          <w:color w:val="000000" w:themeColor="text1"/>
          <w:lang w:eastAsia="zh-CN"/>
        </w:rPr>
        <w:t>约为</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。对于一篇严谨的学位论文来说，</w:t>
      </w:r>
      <w:r w:rsidRPr="005E18FA">
        <w:rPr>
          <w:color w:val="000000" w:themeColor="text1"/>
          <w:lang w:eastAsia="zh-CN"/>
        </w:rPr>
        <w:t>"</w:t>
      </w:r>
      <w:r w:rsidRPr="005E18FA">
        <w:rPr>
          <w:color w:val="000000" w:themeColor="text1"/>
          <w:lang w:eastAsia="zh-CN"/>
        </w:rPr>
        <w:t>标称</w:t>
      </w:r>
      <w:r w:rsidRPr="005E18FA">
        <w:rPr>
          <w:color w:val="000000" w:themeColor="text1"/>
          <w:lang w:eastAsia="zh-CN"/>
        </w:rPr>
        <w:t>"</w:t>
      </w:r>
      <w:r w:rsidRPr="005E18FA">
        <w:rPr>
          <w:color w:val="000000" w:themeColor="text1"/>
          <w:lang w:eastAsia="zh-CN"/>
        </w:rPr>
        <w:t>是不够的</w:t>
      </w:r>
      <w:r w:rsidRPr="005E18FA">
        <w:rPr>
          <w:color w:val="000000" w:themeColor="text1"/>
          <w:lang w:eastAsia="zh-CN"/>
        </w:rPr>
        <w:t>——</w:t>
      </w:r>
      <w:r w:rsidRPr="005E18FA">
        <w:rPr>
          <w:color w:val="000000" w:themeColor="text1"/>
          <w:lang w:eastAsia="zh-CN"/>
        </w:rPr>
        <w:t>我们需要自己的数据。因此，本章的第一项工作就是用</w:t>
      </w:r>
      <w:r w:rsidRPr="005E18FA">
        <w:rPr>
          <w:color w:val="000000" w:themeColor="text1"/>
          <w:lang w:eastAsia="zh-CN"/>
        </w:rPr>
        <w:t>X</w:t>
      </w:r>
      <w:r w:rsidRPr="005E18FA">
        <w:rPr>
          <w:color w:val="000000" w:themeColor="text1"/>
          <w:lang w:eastAsia="zh-CN"/>
        </w:rPr>
        <w:t>射线衍射确认</w:t>
      </w:r>
      <w:r w:rsidRPr="005E18FA">
        <w:rPr>
          <w:color w:val="000000" w:themeColor="text1"/>
          <w:lang w:eastAsia="zh-CN"/>
        </w:rPr>
        <w:lastRenderedPageBreak/>
        <w:t>晶相纯度（</w:t>
      </w:r>
      <w:r w:rsidRPr="005E18FA">
        <w:rPr>
          <w:color w:val="000000" w:themeColor="text1"/>
          <w:lang w:eastAsia="zh-CN"/>
        </w:rPr>
        <w:t>Cu K</w:t>
      </w:r>
      <w:r w:rsidRPr="005E18FA">
        <w:rPr>
          <w:color w:val="000000" w:themeColor="text1"/>
        </w:rPr>
        <w:t>α</w:t>
      </w:r>
      <w:r w:rsidRPr="005E18FA">
        <w:rPr>
          <w:color w:val="000000" w:themeColor="text1"/>
          <w:lang w:eastAsia="zh-CN"/>
        </w:rPr>
        <w:t>辐射源，</w:t>
      </w:r>
      <w:r w:rsidRPr="005E18FA">
        <w:rPr>
          <w:color w:val="000000" w:themeColor="text1"/>
          <w:lang w:eastAsia="zh-CN"/>
        </w:rPr>
        <w:t>2</w:t>
      </w:r>
      <w:r w:rsidRPr="005E18FA">
        <w:rPr>
          <w:color w:val="000000" w:themeColor="text1"/>
        </w:rPr>
        <w:t>θ</w:t>
      </w:r>
      <w:r w:rsidRPr="005E18FA">
        <w:rPr>
          <w:color w:val="000000" w:themeColor="text1"/>
          <w:lang w:eastAsia="zh-CN"/>
        </w:rPr>
        <w:t>扫描范围</w:t>
      </w:r>
      <w:r w:rsidRPr="005E18FA">
        <w:rPr>
          <w:color w:val="000000" w:themeColor="text1"/>
          <w:lang w:eastAsia="zh-CN"/>
        </w:rPr>
        <w:t>10°~80°</w:t>
      </w:r>
      <w:r w:rsidRPr="005E18FA">
        <w:rPr>
          <w:color w:val="000000" w:themeColor="text1"/>
          <w:lang w:eastAsia="zh-CN"/>
        </w:rPr>
        <w:t>），用扫描电镜观察颗粒的实际形貌和粒径分布，用激光粒度仪测定</w:t>
      </w:r>
      <w:r w:rsidRPr="005E18FA">
        <w:rPr>
          <w:color w:val="000000" w:themeColor="text1"/>
          <w:lang w:eastAsia="zh-CN"/>
        </w:rPr>
        <w:t>D10</w:t>
      </w:r>
      <w:r w:rsidRPr="005E18FA">
        <w:rPr>
          <w:color w:val="000000" w:themeColor="text1"/>
          <w:lang w:eastAsia="zh-CN"/>
        </w:rPr>
        <w:t>、</w:t>
      </w:r>
      <w:r w:rsidRPr="005E18FA">
        <w:rPr>
          <w:color w:val="000000" w:themeColor="text1"/>
          <w:lang w:eastAsia="zh-CN"/>
        </w:rPr>
        <w:t>D50</w:t>
      </w:r>
      <w:r w:rsidRPr="005E18FA">
        <w:rPr>
          <w:color w:val="000000" w:themeColor="text1"/>
          <w:lang w:eastAsia="zh-CN"/>
        </w:rPr>
        <w:t>、</w:t>
      </w:r>
      <w:r w:rsidRPr="005E18FA">
        <w:rPr>
          <w:color w:val="000000" w:themeColor="text1"/>
          <w:lang w:eastAsia="zh-CN"/>
        </w:rPr>
        <w:t>D90</w:t>
      </w:r>
      <w:r w:rsidRPr="005E18FA">
        <w:rPr>
          <w:color w:val="000000" w:themeColor="text1"/>
          <w:lang w:eastAsia="zh-CN"/>
        </w:rPr>
        <w:t>和跨距</w:t>
      </w:r>
      <w:r w:rsidRPr="005E18FA">
        <w:rPr>
          <w:color w:val="000000" w:themeColor="text1"/>
          <w:lang w:eastAsia="zh-CN"/>
        </w:rPr>
        <w:t>Span</w:t>
      </w:r>
      <w:r w:rsidRPr="005E18FA">
        <w:rPr>
          <w:color w:val="000000" w:themeColor="text1"/>
          <w:lang w:eastAsia="zh-CN"/>
        </w:rPr>
        <w:t>值，最后用荧光光谱仪采集稳态激发</w:t>
      </w:r>
      <w:r w:rsidRPr="005E18FA">
        <w:rPr>
          <w:color w:val="000000" w:themeColor="text1"/>
          <w:lang w:eastAsia="zh-CN"/>
        </w:rPr>
        <w:t>-</w:t>
      </w:r>
      <w:r w:rsidRPr="005E18FA">
        <w:rPr>
          <w:color w:val="000000" w:themeColor="text1"/>
          <w:lang w:eastAsia="zh-CN"/>
        </w:rPr>
        <w:t>发射光谱和余辉衰减曲线。这些数据共同构成后续一切评价的参照基线。</w:t>
      </w:r>
    </w:p>
    <w:p w14:paraId="5924DF32"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2-1 </w:t>
      </w:r>
      <w:r w:rsidRPr="005E18FA">
        <w:rPr>
          <w:color w:val="000000" w:themeColor="text1"/>
          <w:sz w:val="22"/>
          <w:lang w:eastAsia="zh-CN"/>
        </w:rPr>
        <w:t>此处插入：</w:t>
      </w:r>
      <w:r w:rsidRPr="005E18FA">
        <w:rPr>
          <w:color w:val="000000" w:themeColor="text1"/>
          <w:sz w:val="22"/>
          <w:lang w:eastAsia="zh-CN"/>
        </w:rPr>
        <w:t>SrAl₂O₄:Eu²⁺,Dy³⁺</w:t>
      </w:r>
      <w:r w:rsidRPr="005E18FA">
        <w:rPr>
          <w:color w:val="000000" w:themeColor="text1"/>
          <w:sz w:val="22"/>
          <w:lang w:eastAsia="zh-CN"/>
        </w:rPr>
        <w:t>荧光粉</w:t>
      </w:r>
      <w:r w:rsidRPr="005E18FA">
        <w:rPr>
          <w:color w:val="000000" w:themeColor="text1"/>
          <w:sz w:val="22"/>
          <w:lang w:eastAsia="zh-CN"/>
        </w:rPr>
        <w:t>XRD</w:t>
      </w:r>
      <w:r w:rsidRPr="005E18FA">
        <w:rPr>
          <w:color w:val="000000" w:themeColor="text1"/>
          <w:sz w:val="22"/>
          <w:lang w:eastAsia="zh-CN"/>
        </w:rPr>
        <w:t>图谱。标注各衍射峰对应的晶面指数（</w:t>
      </w:r>
      <w:r w:rsidRPr="005E18FA">
        <w:rPr>
          <w:color w:val="000000" w:themeColor="text1"/>
          <w:sz w:val="22"/>
          <w:lang w:eastAsia="zh-CN"/>
        </w:rPr>
        <w:t>hkl</w:t>
      </w:r>
      <w:r w:rsidRPr="005E18FA">
        <w:rPr>
          <w:color w:val="000000" w:themeColor="text1"/>
          <w:sz w:val="22"/>
          <w:lang w:eastAsia="zh-CN"/>
        </w:rPr>
        <w:t>），与</w:t>
      </w:r>
      <w:r w:rsidRPr="005E18FA">
        <w:rPr>
          <w:color w:val="000000" w:themeColor="text1"/>
          <w:sz w:val="22"/>
          <w:lang w:eastAsia="zh-CN"/>
        </w:rPr>
        <w:t>JCPDS</w:t>
      </w:r>
      <w:r w:rsidRPr="005E18FA">
        <w:rPr>
          <w:color w:val="000000" w:themeColor="text1"/>
          <w:sz w:val="22"/>
          <w:lang w:eastAsia="zh-CN"/>
        </w:rPr>
        <w:t>标准卡片（</w:t>
      </w:r>
      <w:r w:rsidRPr="005E18FA">
        <w:rPr>
          <w:color w:val="000000" w:themeColor="text1"/>
          <w:sz w:val="22"/>
          <w:lang w:eastAsia="zh-CN"/>
        </w:rPr>
        <w:t>No.34-0379</w:t>
      </w:r>
      <w:r w:rsidRPr="005E18FA">
        <w:rPr>
          <w:color w:val="000000" w:themeColor="text1"/>
          <w:sz w:val="22"/>
          <w:lang w:eastAsia="zh-CN"/>
        </w:rPr>
        <w:t>）对比。</w:t>
      </w:r>
      <w:r w:rsidRPr="005E18FA">
        <w:rPr>
          <w:color w:val="000000" w:themeColor="text1"/>
          <w:sz w:val="22"/>
          <w:lang w:eastAsia="zh-CN"/>
        </w:rPr>
        <w:t>]</w:t>
      </w:r>
    </w:p>
    <w:p w14:paraId="769372AD"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XRD</w:t>
      </w:r>
      <w:r w:rsidRPr="005E18FA">
        <w:rPr>
          <w:color w:val="000000" w:themeColor="text1"/>
          <w:sz w:val="22"/>
          <w:lang w:eastAsia="zh-CN"/>
        </w:rPr>
        <w:t>图谱、</w:t>
      </w:r>
      <w:r w:rsidRPr="005E18FA">
        <w:rPr>
          <w:color w:val="000000" w:themeColor="text1"/>
          <w:sz w:val="22"/>
          <w:lang w:eastAsia="zh-CN"/>
        </w:rPr>
        <w:t>SEM</w:t>
      </w:r>
      <w:r w:rsidRPr="005E18FA">
        <w:rPr>
          <w:color w:val="000000" w:themeColor="text1"/>
          <w:sz w:val="22"/>
          <w:lang w:eastAsia="zh-CN"/>
        </w:rPr>
        <w:t>照片、粒度分布曲线、激发</w:t>
      </w:r>
      <w:r w:rsidRPr="005E18FA">
        <w:rPr>
          <w:color w:val="000000" w:themeColor="text1"/>
          <w:sz w:val="22"/>
          <w:lang w:eastAsia="zh-CN"/>
        </w:rPr>
        <w:t>/</w:t>
      </w:r>
      <w:r w:rsidRPr="005E18FA">
        <w:rPr>
          <w:color w:val="000000" w:themeColor="text1"/>
          <w:sz w:val="22"/>
          <w:lang w:eastAsia="zh-CN"/>
        </w:rPr>
        <w:t>发射光谱、余辉衰减曲线</w:t>
      </w:r>
      <w:r w:rsidRPr="005E18FA">
        <w:rPr>
          <w:color w:val="000000" w:themeColor="text1"/>
          <w:sz w:val="22"/>
          <w:lang w:eastAsia="zh-CN"/>
        </w:rPr>
        <w:t>]</w:t>
      </w:r>
    </w:p>
    <w:p w14:paraId="11A35E2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上述基础物性表征建立了荧光粉的初始性能基线。然而，商用</w:t>
      </w:r>
      <w:r w:rsidRPr="005E18FA">
        <w:rPr>
          <w:color w:val="000000" w:themeColor="text1"/>
          <w:lang w:eastAsia="zh-CN"/>
        </w:rPr>
        <w:t>SrAl₂O₄:Eu²⁺,Dy³⁺</w:t>
      </w:r>
      <w:r w:rsidRPr="005E18FA">
        <w:rPr>
          <w:color w:val="000000" w:themeColor="text1"/>
          <w:lang w:eastAsia="zh-CN"/>
        </w:rPr>
        <w:t>的设计应用场景为涂料、塑料和油墨等常压常温领域，其在井下高温、高盐、变</w:t>
      </w:r>
      <w:r w:rsidRPr="005E18FA">
        <w:rPr>
          <w:color w:val="000000" w:themeColor="text1"/>
          <w:lang w:eastAsia="zh-CN"/>
        </w:rPr>
        <w:t>pH</w:t>
      </w:r>
      <w:r w:rsidRPr="005E18FA">
        <w:rPr>
          <w:color w:val="000000" w:themeColor="text1"/>
          <w:lang w:eastAsia="zh-CN"/>
        </w:rPr>
        <w:t>和氧化环境中的性能保持能力</w:t>
      </w:r>
      <w:r w:rsidRPr="005E18FA">
        <w:rPr>
          <w:color w:val="000000" w:themeColor="text1"/>
          <w:lang w:eastAsia="zh-CN"/>
        </w:rPr>
        <w:t>——</w:t>
      </w:r>
      <w:r w:rsidRPr="005E18FA">
        <w:rPr>
          <w:color w:val="000000" w:themeColor="text1"/>
          <w:lang w:eastAsia="zh-CN"/>
        </w:rPr>
        <w:t>即储层环境适应性</w:t>
      </w:r>
      <w:r w:rsidRPr="005E18FA">
        <w:rPr>
          <w:color w:val="000000" w:themeColor="text1"/>
          <w:lang w:eastAsia="zh-CN"/>
        </w:rPr>
        <w:t>——</w:t>
      </w:r>
      <w:r w:rsidRPr="005E18FA">
        <w:rPr>
          <w:color w:val="000000" w:themeColor="text1"/>
          <w:lang w:eastAsia="zh-CN"/>
        </w:rPr>
        <w:t>是决定其能否作为压裂示踪介质使用的先决条件。以下</w:t>
      </w:r>
      <w:r w:rsidRPr="005E18FA">
        <w:rPr>
          <w:color w:val="000000" w:themeColor="text1"/>
          <w:lang w:eastAsia="zh-CN"/>
        </w:rPr>
        <w:t>2.2</w:t>
      </w:r>
      <w:r w:rsidRPr="005E18FA">
        <w:rPr>
          <w:color w:val="000000" w:themeColor="text1"/>
          <w:lang w:eastAsia="zh-CN"/>
        </w:rPr>
        <w:t>节对此进行系统评价。</w:t>
      </w:r>
    </w:p>
    <w:p w14:paraId="43607342"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2.2  </w:t>
      </w:r>
      <w:r w:rsidRPr="005E18FA">
        <w:rPr>
          <w:rFonts w:ascii="Times New Roman" w:eastAsia="黑体" w:hAnsi="Times New Roman" w:cs="Arial"/>
          <w:color w:val="000000" w:themeColor="text1"/>
          <w:sz w:val="28"/>
          <w:lang w:eastAsia="zh-CN"/>
        </w:rPr>
        <w:t>储层环境适应性评价</w:t>
      </w:r>
    </w:p>
    <w:p w14:paraId="66328A6F"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有了基础物性数据，下一个问题是：这种荧光粉在井下的高温、高盐、变</w:t>
      </w:r>
      <w:r w:rsidRPr="005E18FA">
        <w:rPr>
          <w:color w:val="000000" w:themeColor="text1"/>
          <w:lang w:eastAsia="zh-CN"/>
        </w:rPr>
        <w:t>pH</w:t>
      </w:r>
      <w:r w:rsidRPr="005E18FA">
        <w:rPr>
          <w:color w:val="000000" w:themeColor="text1"/>
          <w:lang w:eastAsia="zh-CN"/>
        </w:rPr>
        <w:t>和强氧化环境中，发光性能会衰减多少？这个问题的重要性怎么强调都不过分</w:t>
      </w:r>
      <w:r w:rsidRPr="005E18FA">
        <w:rPr>
          <w:color w:val="000000" w:themeColor="text1"/>
          <w:lang w:eastAsia="zh-CN"/>
        </w:rPr>
        <w:t>——</w:t>
      </w:r>
      <w:r w:rsidRPr="005E18FA">
        <w:rPr>
          <w:color w:val="000000" w:themeColor="text1"/>
          <w:lang w:eastAsia="zh-CN"/>
        </w:rPr>
        <w:t>如果荧光信号在注入后的几个小时内就衰减到不可检测的水平，后续所有的改性、配方和驱替实验都将失去意义。压裂施工从注入到返排通常持续数小时至数天，荧光粉必须在这个时间窗口内保持足够的信号强度。</w:t>
      </w:r>
    </w:p>
    <w:p w14:paraId="3BF5ADE6"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为此，本节设计了四组独立的稳定性实验，分别考察温度、矿化度、氧化环境和</w:t>
      </w:r>
      <w:r w:rsidRPr="005E18FA">
        <w:rPr>
          <w:color w:val="000000" w:themeColor="text1"/>
          <w:lang w:eastAsia="zh-CN"/>
        </w:rPr>
        <w:t>pH</w:t>
      </w:r>
      <w:r w:rsidRPr="005E18FA">
        <w:rPr>
          <w:color w:val="000000" w:themeColor="text1"/>
          <w:lang w:eastAsia="zh-CN"/>
        </w:rPr>
        <w:t>四个因素对荧光粉发光性能的影响。热稳定性实验覆盖</w:t>
      </w:r>
      <w:r w:rsidRPr="005E18FA">
        <w:rPr>
          <w:color w:val="000000" w:themeColor="text1"/>
          <w:lang w:eastAsia="zh-CN"/>
        </w:rPr>
        <w:t>60~150°C</w:t>
      </w:r>
      <w:r w:rsidRPr="005E18FA">
        <w:rPr>
          <w:color w:val="000000" w:themeColor="text1"/>
          <w:lang w:eastAsia="zh-CN"/>
        </w:rPr>
        <w:t>范围</w:t>
      </w:r>
      <w:r w:rsidRPr="005E18FA">
        <w:rPr>
          <w:color w:val="000000" w:themeColor="text1"/>
          <w:lang w:eastAsia="zh-CN"/>
        </w:rPr>
        <w:t>——</w:t>
      </w:r>
      <w:r w:rsidRPr="005E18FA">
        <w:rPr>
          <w:color w:val="000000" w:themeColor="text1"/>
          <w:lang w:eastAsia="zh-CN"/>
        </w:rPr>
        <w:t>从浅层致密砂岩到深层页岩的典型储层温度</w:t>
      </w:r>
      <w:r w:rsidRPr="005E18FA">
        <w:rPr>
          <w:color w:val="000000" w:themeColor="text1"/>
          <w:lang w:eastAsia="zh-CN"/>
        </w:rPr>
        <w:t>——</w:t>
      </w:r>
      <w:r w:rsidRPr="005E18FA">
        <w:rPr>
          <w:color w:val="000000" w:themeColor="text1"/>
          <w:lang w:eastAsia="zh-CN"/>
        </w:rPr>
        <w:t>在</w:t>
      </w:r>
      <w:r w:rsidRPr="005E18FA">
        <w:rPr>
          <w:color w:val="000000" w:themeColor="text1"/>
          <w:lang w:eastAsia="zh-CN"/>
        </w:rPr>
        <w:t>24</w:t>
      </w:r>
      <w:r w:rsidRPr="005E18FA">
        <w:rPr>
          <w:color w:val="000000" w:themeColor="text1"/>
          <w:lang w:eastAsia="zh-CN"/>
        </w:rPr>
        <w:t>、</w:t>
      </w:r>
      <w:r w:rsidRPr="005E18FA">
        <w:rPr>
          <w:color w:val="000000" w:themeColor="text1"/>
          <w:lang w:eastAsia="zh-CN"/>
        </w:rPr>
        <w:t>72</w:t>
      </w:r>
      <w:r w:rsidRPr="005E18FA">
        <w:rPr>
          <w:color w:val="000000" w:themeColor="text1"/>
          <w:lang w:eastAsia="zh-CN"/>
        </w:rPr>
        <w:t>和</w:t>
      </w:r>
      <w:r w:rsidRPr="005E18FA">
        <w:rPr>
          <w:color w:val="000000" w:themeColor="text1"/>
          <w:lang w:eastAsia="zh-CN"/>
        </w:rPr>
        <w:t>168</w:t>
      </w:r>
      <w:r w:rsidRPr="005E18FA">
        <w:rPr>
          <w:color w:val="000000" w:themeColor="text1"/>
          <w:lang w:eastAsia="zh-CN"/>
        </w:rPr>
        <w:t>小时三个时间点采样，以捕捉短期和长期的衰减行为。化学稳定性实验设置了三个维度：</w:t>
      </w:r>
      <w:r w:rsidRPr="005E18FA">
        <w:rPr>
          <w:color w:val="000000" w:themeColor="text1"/>
          <w:lang w:eastAsia="zh-CN"/>
        </w:rPr>
        <w:t>NaCl</w:t>
      </w:r>
      <w:r w:rsidRPr="005E18FA">
        <w:rPr>
          <w:color w:val="000000" w:themeColor="text1"/>
          <w:lang w:eastAsia="zh-CN"/>
        </w:rPr>
        <w:t>浓度梯度（</w:t>
      </w:r>
      <w:r w:rsidRPr="005E18FA">
        <w:rPr>
          <w:color w:val="000000" w:themeColor="text1"/>
          <w:lang w:eastAsia="zh-CN"/>
        </w:rPr>
        <w:t>0~100 g/L</w:t>
      </w:r>
      <w:r w:rsidRPr="005E18FA">
        <w:rPr>
          <w:color w:val="000000" w:themeColor="text1"/>
          <w:lang w:eastAsia="zh-CN"/>
        </w:rPr>
        <w:t>）模拟从淡水到高矿化度地层水的盐度跨度；过硫酸铵浓度梯度（</w:t>
      </w:r>
      <w:r w:rsidRPr="005E18FA">
        <w:rPr>
          <w:color w:val="000000" w:themeColor="text1"/>
          <w:lang w:eastAsia="zh-CN"/>
        </w:rPr>
        <w:t>0~0.2% w/v</w:t>
      </w:r>
      <w:r w:rsidRPr="005E18FA">
        <w:rPr>
          <w:color w:val="000000" w:themeColor="text1"/>
          <w:lang w:eastAsia="zh-CN"/>
        </w:rPr>
        <w:t>）直接对应实际压裂施工中的破胶剂用量范围；</w:t>
      </w:r>
      <w:r w:rsidRPr="005E18FA">
        <w:rPr>
          <w:color w:val="000000" w:themeColor="text1"/>
          <w:lang w:eastAsia="zh-CN"/>
        </w:rPr>
        <w:t>pH</w:t>
      </w:r>
      <w:r w:rsidRPr="005E18FA">
        <w:rPr>
          <w:color w:val="000000" w:themeColor="text1"/>
          <w:lang w:eastAsia="zh-CN"/>
        </w:rPr>
        <w:t>缓冲体系（</w:t>
      </w:r>
      <w:r w:rsidRPr="005E18FA">
        <w:rPr>
          <w:color w:val="000000" w:themeColor="text1"/>
          <w:lang w:eastAsia="zh-CN"/>
        </w:rPr>
        <w:t>3~11</w:t>
      </w:r>
      <w:r w:rsidRPr="005E18FA">
        <w:rPr>
          <w:color w:val="000000" w:themeColor="text1"/>
          <w:lang w:eastAsia="zh-CN"/>
        </w:rPr>
        <w:t>）覆盖从酸性压裂液到碱性交联体系的全部</w:t>
      </w:r>
      <w:r w:rsidRPr="005E18FA">
        <w:rPr>
          <w:color w:val="000000" w:themeColor="text1"/>
          <w:lang w:eastAsia="zh-CN"/>
        </w:rPr>
        <w:t>pH</w:t>
      </w:r>
      <w:r w:rsidRPr="005E18FA">
        <w:rPr>
          <w:color w:val="000000" w:themeColor="text1"/>
          <w:lang w:eastAsia="zh-CN"/>
        </w:rPr>
        <w:t>区间。每组实验设三个平行样，每项数据拟合一级衰减动力学方程</w:t>
      </w:r>
      <w:r w:rsidRPr="005E18FA">
        <w:rPr>
          <w:color w:val="000000" w:themeColor="text1"/>
          <w:lang w:eastAsia="zh-CN"/>
        </w:rPr>
        <w:t>ln(I/I₀)=-kt</w:t>
      </w:r>
      <w:r w:rsidRPr="005E18FA">
        <w:rPr>
          <w:color w:val="000000" w:themeColor="text1"/>
          <w:lang w:eastAsia="zh-CN"/>
        </w:rPr>
        <w:t>，获取速率常数</w:t>
      </w:r>
      <w:r w:rsidRPr="005E18FA">
        <w:rPr>
          <w:color w:val="000000" w:themeColor="text1"/>
          <w:lang w:eastAsia="zh-CN"/>
        </w:rPr>
        <w:t>k</w:t>
      </w:r>
      <w:r w:rsidRPr="005E18FA">
        <w:rPr>
          <w:color w:val="000000" w:themeColor="text1"/>
          <w:lang w:eastAsia="zh-CN"/>
        </w:rPr>
        <w:t>和半衰期</w:t>
      </w:r>
      <w:r w:rsidRPr="005E18FA">
        <w:rPr>
          <w:color w:val="000000" w:themeColor="text1"/>
          <w:lang w:eastAsia="zh-CN"/>
        </w:rPr>
        <w:t>t₁/₂——</w:t>
      </w:r>
      <w:r w:rsidRPr="005E18FA">
        <w:rPr>
          <w:color w:val="000000" w:themeColor="text1"/>
          <w:lang w:eastAsia="zh-CN"/>
        </w:rPr>
        <w:t>这两个参数将直接划定荧光粉在井下工况中的适用边界。</w:t>
      </w:r>
    </w:p>
    <w:p w14:paraId="5B1D27C5"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2-6 </w:t>
      </w:r>
      <w:r w:rsidRPr="005E18FA">
        <w:rPr>
          <w:color w:val="000000" w:themeColor="text1"/>
          <w:sz w:val="22"/>
          <w:lang w:eastAsia="zh-CN"/>
        </w:rPr>
        <w:t>此处插入：热稳定性</w:t>
      </w:r>
      <w:r w:rsidRPr="005E18FA">
        <w:rPr>
          <w:color w:val="000000" w:themeColor="text1"/>
          <w:sz w:val="22"/>
          <w:lang w:eastAsia="zh-CN"/>
        </w:rPr>
        <w:t>——</w:t>
      </w:r>
      <w:r w:rsidRPr="005E18FA">
        <w:rPr>
          <w:color w:val="000000" w:themeColor="text1"/>
          <w:sz w:val="22"/>
          <w:lang w:eastAsia="zh-CN"/>
        </w:rPr>
        <w:t>相对发光保持率</w:t>
      </w:r>
      <w:r w:rsidRPr="005E18FA">
        <w:rPr>
          <w:color w:val="000000" w:themeColor="text1"/>
          <w:sz w:val="22"/>
          <w:lang w:eastAsia="zh-CN"/>
        </w:rPr>
        <w:t xml:space="preserve"> vs </w:t>
      </w:r>
      <w:r w:rsidRPr="005E18FA">
        <w:rPr>
          <w:color w:val="000000" w:themeColor="text1"/>
          <w:sz w:val="22"/>
          <w:lang w:eastAsia="zh-CN"/>
        </w:rPr>
        <w:t>温度</w:t>
      </w:r>
      <w:r w:rsidRPr="005E18FA">
        <w:rPr>
          <w:color w:val="000000" w:themeColor="text1"/>
          <w:sz w:val="22"/>
          <w:lang w:eastAsia="zh-CN"/>
        </w:rPr>
        <w:t>/</w:t>
      </w:r>
      <w:r w:rsidRPr="005E18FA">
        <w:rPr>
          <w:color w:val="000000" w:themeColor="text1"/>
          <w:sz w:val="22"/>
          <w:lang w:eastAsia="zh-CN"/>
        </w:rPr>
        <w:t>时间（四温度曲线叠加）</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2-7 </w:t>
      </w:r>
      <w:r w:rsidRPr="005E18FA">
        <w:rPr>
          <w:color w:val="000000" w:themeColor="text1"/>
          <w:sz w:val="22"/>
          <w:lang w:eastAsia="zh-CN"/>
        </w:rPr>
        <w:t>此处插入：化学稳定性</w:t>
      </w:r>
      <w:r w:rsidRPr="005E18FA">
        <w:rPr>
          <w:color w:val="000000" w:themeColor="text1"/>
          <w:sz w:val="22"/>
          <w:lang w:eastAsia="zh-CN"/>
        </w:rPr>
        <w:t>-</w:t>
      </w:r>
      <w:r w:rsidRPr="005E18FA">
        <w:rPr>
          <w:color w:val="000000" w:themeColor="text1"/>
          <w:sz w:val="22"/>
          <w:lang w:eastAsia="zh-CN"/>
        </w:rPr>
        <w:t>矿化度</w:t>
      </w:r>
      <w:r w:rsidRPr="005E18FA">
        <w:rPr>
          <w:color w:val="000000" w:themeColor="text1"/>
          <w:sz w:val="22"/>
          <w:lang w:eastAsia="zh-CN"/>
        </w:rPr>
        <w:t>——</w:t>
      </w:r>
      <w:r w:rsidRPr="005E18FA">
        <w:rPr>
          <w:color w:val="000000" w:themeColor="text1"/>
          <w:sz w:val="22"/>
          <w:lang w:eastAsia="zh-CN"/>
        </w:rPr>
        <w:t>相对发光保持率</w:t>
      </w:r>
      <w:r w:rsidRPr="005E18FA">
        <w:rPr>
          <w:color w:val="000000" w:themeColor="text1"/>
          <w:sz w:val="22"/>
          <w:lang w:eastAsia="zh-CN"/>
        </w:rPr>
        <w:t xml:space="preserve"> vs NaCl</w:t>
      </w:r>
      <w:r w:rsidRPr="005E18FA">
        <w:rPr>
          <w:color w:val="000000" w:themeColor="text1"/>
          <w:sz w:val="22"/>
          <w:lang w:eastAsia="zh-CN"/>
        </w:rPr>
        <w:t>浓度</w:t>
      </w:r>
      <w:r w:rsidRPr="005E18FA">
        <w:rPr>
          <w:color w:val="000000" w:themeColor="text1"/>
          <w:sz w:val="22"/>
          <w:lang w:eastAsia="zh-CN"/>
        </w:rPr>
        <w:t>/</w:t>
      </w:r>
      <w:r w:rsidRPr="005E18FA">
        <w:rPr>
          <w:color w:val="000000" w:themeColor="text1"/>
          <w:sz w:val="22"/>
          <w:lang w:eastAsia="zh-CN"/>
        </w:rPr>
        <w:t>时间</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2-8 </w:t>
      </w:r>
      <w:r w:rsidRPr="005E18FA">
        <w:rPr>
          <w:color w:val="000000" w:themeColor="text1"/>
          <w:sz w:val="22"/>
          <w:lang w:eastAsia="zh-CN"/>
        </w:rPr>
        <w:t>此处插入：化学稳定性</w:t>
      </w:r>
      <w:r w:rsidRPr="005E18FA">
        <w:rPr>
          <w:color w:val="000000" w:themeColor="text1"/>
          <w:sz w:val="22"/>
          <w:lang w:eastAsia="zh-CN"/>
        </w:rPr>
        <w:t>-</w:t>
      </w:r>
      <w:r w:rsidRPr="005E18FA">
        <w:rPr>
          <w:color w:val="000000" w:themeColor="text1"/>
          <w:sz w:val="22"/>
          <w:lang w:eastAsia="zh-CN"/>
        </w:rPr>
        <w:t>氧化环境</w:t>
      </w:r>
      <w:r w:rsidRPr="005E18FA">
        <w:rPr>
          <w:color w:val="000000" w:themeColor="text1"/>
          <w:sz w:val="22"/>
          <w:lang w:eastAsia="zh-CN"/>
        </w:rPr>
        <w:t>——</w:t>
      </w:r>
      <w:r w:rsidRPr="005E18FA">
        <w:rPr>
          <w:color w:val="000000" w:themeColor="text1"/>
          <w:sz w:val="22"/>
          <w:lang w:eastAsia="zh-CN"/>
        </w:rPr>
        <w:t>相对发光保持率</w:t>
      </w:r>
      <w:r w:rsidRPr="005E18FA">
        <w:rPr>
          <w:color w:val="000000" w:themeColor="text1"/>
          <w:sz w:val="22"/>
          <w:lang w:eastAsia="zh-CN"/>
        </w:rPr>
        <w:t xml:space="preserve"> vs APS</w:t>
      </w:r>
      <w:r w:rsidRPr="005E18FA">
        <w:rPr>
          <w:color w:val="000000" w:themeColor="text1"/>
          <w:sz w:val="22"/>
          <w:lang w:eastAsia="zh-CN"/>
        </w:rPr>
        <w:t>浓度</w:t>
      </w:r>
      <w:r w:rsidRPr="005E18FA">
        <w:rPr>
          <w:color w:val="000000" w:themeColor="text1"/>
          <w:sz w:val="22"/>
          <w:lang w:eastAsia="zh-CN"/>
        </w:rPr>
        <w:t>/</w:t>
      </w:r>
      <w:r w:rsidRPr="005E18FA">
        <w:rPr>
          <w:color w:val="000000" w:themeColor="text1"/>
          <w:sz w:val="22"/>
          <w:lang w:eastAsia="zh-CN"/>
        </w:rPr>
        <w:t>时间</w:t>
      </w:r>
      <w:r w:rsidRPr="005E18FA">
        <w:rPr>
          <w:color w:val="000000" w:themeColor="text1"/>
          <w:sz w:val="22"/>
          <w:lang w:eastAsia="zh-CN"/>
        </w:rPr>
        <w:t>]</w:t>
      </w:r>
      <w:r w:rsidRPr="005E18FA">
        <w:rPr>
          <w:color w:val="000000" w:themeColor="text1"/>
          <w:sz w:val="22"/>
          <w:lang w:eastAsia="zh-CN"/>
        </w:rPr>
        <w:br/>
      </w:r>
      <w:r w:rsidRPr="005E18FA">
        <w:rPr>
          <w:color w:val="000000" w:themeColor="text1"/>
          <w:sz w:val="22"/>
          <w:lang w:eastAsia="zh-CN"/>
        </w:rPr>
        <w:lastRenderedPageBreak/>
        <w:t>[</w:t>
      </w:r>
      <w:r w:rsidRPr="005E18FA">
        <w:rPr>
          <w:color w:val="000000" w:themeColor="text1"/>
          <w:sz w:val="22"/>
          <w:lang w:eastAsia="zh-CN"/>
        </w:rPr>
        <w:t>图</w:t>
      </w:r>
      <w:r w:rsidRPr="005E18FA">
        <w:rPr>
          <w:color w:val="000000" w:themeColor="text1"/>
          <w:sz w:val="22"/>
          <w:lang w:eastAsia="zh-CN"/>
        </w:rPr>
        <w:t xml:space="preserve">2-9 </w:t>
      </w:r>
      <w:r w:rsidRPr="005E18FA">
        <w:rPr>
          <w:color w:val="000000" w:themeColor="text1"/>
          <w:sz w:val="22"/>
          <w:lang w:eastAsia="zh-CN"/>
        </w:rPr>
        <w:t>此处插入：化学稳定性</w:t>
      </w:r>
      <w:r w:rsidRPr="005E18FA">
        <w:rPr>
          <w:color w:val="000000" w:themeColor="text1"/>
          <w:sz w:val="22"/>
          <w:lang w:eastAsia="zh-CN"/>
        </w:rPr>
        <w:t>-pH——</w:t>
      </w:r>
      <w:r w:rsidRPr="005E18FA">
        <w:rPr>
          <w:color w:val="000000" w:themeColor="text1"/>
          <w:sz w:val="22"/>
          <w:lang w:eastAsia="zh-CN"/>
        </w:rPr>
        <w:t>相对发光保持率</w:t>
      </w:r>
      <w:r w:rsidRPr="005E18FA">
        <w:rPr>
          <w:color w:val="000000" w:themeColor="text1"/>
          <w:sz w:val="22"/>
          <w:lang w:eastAsia="zh-CN"/>
        </w:rPr>
        <w:t xml:space="preserve"> vs pH/</w:t>
      </w:r>
      <w:r w:rsidRPr="005E18FA">
        <w:rPr>
          <w:color w:val="000000" w:themeColor="text1"/>
          <w:sz w:val="22"/>
          <w:lang w:eastAsia="zh-CN"/>
        </w:rPr>
        <w:t>时间</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2-1 </w:t>
      </w:r>
      <w:r w:rsidRPr="005E18FA">
        <w:rPr>
          <w:color w:val="000000" w:themeColor="text1"/>
          <w:sz w:val="22"/>
          <w:lang w:eastAsia="zh-CN"/>
        </w:rPr>
        <w:t>此处插入：各条件下的一级衰减动力学参数汇总（</w:t>
      </w:r>
      <w:r w:rsidRPr="005E18FA">
        <w:rPr>
          <w:color w:val="000000" w:themeColor="text1"/>
          <w:sz w:val="22"/>
          <w:lang w:eastAsia="zh-CN"/>
        </w:rPr>
        <w:t>k, t₁/₂, R²</w:t>
      </w:r>
      <w:r w:rsidRPr="005E18FA">
        <w:rPr>
          <w:color w:val="000000" w:themeColor="text1"/>
          <w:sz w:val="22"/>
          <w:lang w:eastAsia="zh-CN"/>
        </w:rPr>
        <w:t>）</w:t>
      </w:r>
      <w:r w:rsidRPr="005E18FA">
        <w:rPr>
          <w:color w:val="000000" w:themeColor="text1"/>
          <w:sz w:val="22"/>
          <w:lang w:eastAsia="zh-CN"/>
        </w:rPr>
        <w:t>]</w:t>
      </w:r>
    </w:p>
    <w:p w14:paraId="088B9AE5"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6EC1ED0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2.2</w:t>
      </w:r>
      <w:r w:rsidRPr="005E18FA">
        <w:rPr>
          <w:color w:val="000000" w:themeColor="text1"/>
          <w:lang w:eastAsia="zh-CN"/>
        </w:rPr>
        <w:t>节的储层环境适应性评价回答了一个前置性问题：</w:t>
      </w:r>
      <w:r w:rsidRPr="005E18FA">
        <w:rPr>
          <w:color w:val="000000" w:themeColor="text1"/>
          <w:lang w:eastAsia="zh-CN"/>
        </w:rPr>
        <w:t>SrAl₂O₄:Eu²⁺,Dy³⁺</w:t>
      </w:r>
      <w:r w:rsidRPr="005E18FA">
        <w:rPr>
          <w:color w:val="000000" w:themeColor="text1"/>
          <w:lang w:eastAsia="zh-CN"/>
        </w:rPr>
        <w:t>荧光粉在井下工况中</w:t>
      </w:r>
      <w:r w:rsidRPr="005E18FA">
        <w:rPr>
          <w:color w:val="000000" w:themeColor="text1"/>
          <w:lang w:eastAsia="zh-CN"/>
        </w:rPr>
        <w:t>"</w:t>
      </w:r>
      <w:r w:rsidRPr="005E18FA">
        <w:rPr>
          <w:color w:val="000000" w:themeColor="text1"/>
          <w:lang w:eastAsia="zh-CN"/>
        </w:rPr>
        <w:t>能不能用</w:t>
      </w:r>
      <w:r w:rsidRPr="005E18FA">
        <w:rPr>
          <w:color w:val="000000" w:themeColor="text1"/>
          <w:lang w:eastAsia="zh-CN"/>
        </w:rPr>
        <w:t>"</w:t>
      </w:r>
      <w:r w:rsidRPr="005E18FA">
        <w:rPr>
          <w:color w:val="000000" w:themeColor="text1"/>
          <w:lang w:eastAsia="zh-CN"/>
        </w:rPr>
        <w:t>。实验将给出其适用边界</w:t>
      </w:r>
      <w:r w:rsidRPr="005E18FA">
        <w:rPr>
          <w:color w:val="000000" w:themeColor="text1"/>
          <w:lang w:eastAsia="zh-CN"/>
        </w:rPr>
        <w:t>——</w:t>
      </w:r>
      <w:r w:rsidRPr="005E18FA">
        <w:rPr>
          <w:color w:val="000000" w:themeColor="text1"/>
          <w:lang w:eastAsia="zh-CN"/>
        </w:rPr>
        <w:t>在什么温度、矿化度、</w:t>
      </w:r>
      <w:r w:rsidRPr="005E18FA">
        <w:rPr>
          <w:color w:val="000000" w:themeColor="text1"/>
          <w:lang w:eastAsia="zh-CN"/>
        </w:rPr>
        <w:t>pH</w:t>
      </w:r>
      <w:r w:rsidRPr="005E18FA">
        <w:rPr>
          <w:color w:val="000000" w:themeColor="text1"/>
          <w:lang w:eastAsia="zh-CN"/>
        </w:rPr>
        <w:t>和氧化条件下，荧光信号能够保持足够的强度和时间窗口。然而，即便荧光粉在这些条件下表现良好，其原始表面是亲水性的无机氧化物，与有机聚合物基液之间缺乏亲和性，且在水中会缓慢水解。因此，必须对荧光粉进行表面化学改造</w:t>
      </w:r>
      <w:r w:rsidRPr="005E18FA">
        <w:rPr>
          <w:color w:val="000000" w:themeColor="text1"/>
          <w:lang w:eastAsia="zh-CN"/>
        </w:rPr>
        <w:t>——</w:t>
      </w:r>
      <w:r w:rsidRPr="005E18FA">
        <w:rPr>
          <w:color w:val="000000" w:themeColor="text1"/>
          <w:lang w:eastAsia="zh-CN"/>
        </w:rPr>
        <w:t>这正是</w:t>
      </w:r>
      <w:r w:rsidRPr="005E18FA">
        <w:rPr>
          <w:color w:val="000000" w:themeColor="text1"/>
          <w:lang w:eastAsia="zh-CN"/>
        </w:rPr>
        <w:t>2.3</w:t>
      </w:r>
      <w:r w:rsidRPr="005E18FA">
        <w:rPr>
          <w:color w:val="000000" w:themeColor="text1"/>
          <w:lang w:eastAsia="zh-CN"/>
        </w:rPr>
        <w:t>节的核心工作。</w:t>
      </w:r>
    </w:p>
    <w:p w14:paraId="20AE007A"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2.3  </w:t>
      </w:r>
      <w:r w:rsidRPr="005E18FA">
        <w:rPr>
          <w:rFonts w:ascii="Times New Roman" w:eastAsia="黑体" w:hAnsi="Times New Roman" w:cs="Arial"/>
          <w:color w:val="000000" w:themeColor="text1"/>
          <w:sz w:val="28"/>
          <w:lang w:eastAsia="zh-CN"/>
        </w:rPr>
        <w:t>双层表面改性工艺优化</w:t>
      </w:r>
    </w:p>
    <w:p w14:paraId="4E551C5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环境适应性评价告诉我们荧光粉</w:t>
      </w:r>
      <w:r w:rsidRPr="005E18FA">
        <w:rPr>
          <w:color w:val="000000" w:themeColor="text1"/>
          <w:lang w:eastAsia="zh-CN"/>
        </w:rPr>
        <w:t>"</w:t>
      </w:r>
      <w:r w:rsidRPr="005E18FA">
        <w:rPr>
          <w:color w:val="000000" w:themeColor="text1"/>
          <w:lang w:eastAsia="zh-CN"/>
        </w:rPr>
        <w:t>能不能用</w:t>
      </w:r>
      <w:r w:rsidRPr="005E18FA">
        <w:rPr>
          <w:color w:val="000000" w:themeColor="text1"/>
          <w:lang w:eastAsia="zh-CN"/>
        </w:rPr>
        <w:t>"</w:t>
      </w:r>
      <w:r w:rsidRPr="005E18FA">
        <w:rPr>
          <w:color w:val="000000" w:themeColor="text1"/>
          <w:lang w:eastAsia="zh-CN"/>
        </w:rPr>
        <w:t>，但它没有解决</w:t>
      </w:r>
      <w:r w:rsidRPr="005E18FA">
        <w:rPr>
          <w:color w:val="000000" w:themeColor="text1"/>
          <w:lang w:eastAsia="zh-CN"/>
        </w:rPr>
        <w:t>"</w:t>
      </w:r>
      <w:r w:rsidRPr="005E18FA">
        <w:rPr>
          <w:color w:val="000000" w:themeColor="text1"/>
          <w:lang w:eastAsia="zh-CN"/>
        </w:rPr>
        <w:t>好不好用</w:t>
      </w:r>
      <w:r w:rsidRPr="005E18FA">
        <w:rPr>
          <w:color w:val="000000" w:themeColor="text1"/>
          <w:lang w:eastAsia="zh-CN"/>
        </w:rPr>
        <w:t>"</w:t>
      </w:r>
      <w:r w:rsidRPr="005E18FA">
        <w:rPr>
          <w:color w:val="000000" w:themeColor="text1"/>
          <w:lang w:eastAsia="zh-CN"/>
        </w:rPr>
        <w:t>的问题。原始</w:t>
      </w:r>
      <w:r w:rsidRPr="005E18FA">
        <w:rPr>
          <w:color w:val="000000" w:themeColor="text1"/>
          <w:lang w:eastAsia="zh-CN"/>
        </w:rPr>
        <w:t>SrAl₂O₄</w:t>
      </w:r>
      <w:r w:rsidRPr="005E18FA">
        <w:rPr>
          <w:color w:val="000000" w:themeColor="text1"/>
          <w:lang w:eastAsia="zh-CN"/>
        </w:rPr>
        <w:t>表面是裸露的无机氧化物</w:t>
      </w:r>
      <w:r w:rsidRPr="005E18FA">
        <w:rPr>
          <w:color w:val="000000" w:themeColor="text1"/>
          <w:lang w:eastAsia="zh-CN"/>
        </w:rPr>
        <w:t>——</w:t>
      </w:r>
      <w:r w:rsidRPr="005E18FA">
        <w:rPr>
          <w:color w:val="000000" w:themeColor="text1"/>
          <w:lang w:eastAsia="zh-CN"/>
        </w:rPr>
        <w:t>亲水但不亲油，密度是</w:t>
      </w:r>
      <w:r w:rsidRPr="005E18FA">
        <w:rPr>
          <w:color w:val="000000" w:themeColor="text1"/>
          <w:lang w:eastAsia="zh-CN"/>
        </w:rPr>
        <w:t>HPG</w:t>
      </w:r>
      <w:r w:rsidRPr="005E18FA">
        <w:rPr>
          <w:color w:val="000000" w:themeColor="text1"/>
          <w:lang w:eastAsia="zh-CN"/>
        </w:rPr>
        <w:t>基液的近四倍，直接投入压裂液的结果可以预见：快速沉降、水解变质、还可能因为表面溶出的</w:t>
      </w:r>
      <w:r w:rsidRPr="005E18FA">
        <w:rPr>
          <w:color w:val="000000" w:themeColor="text1"/>
          <w:lang w:eastAsia="zh-CN"/>
        </w:rPr>
        <w:t>Al³⁺</w:t>
      </w:r>
      <w:r w:rsidRPr="005E18FA">
        <w:rPr>
          <w:color w:val="000000" w:themeColor="text1"/>
          <w:lang w:eastAsia="zh-CN"/>
        </w:rPr>
        <w:t>干扰胍胶交联。这些问题无法通过简单的物理混合解决，必须在荧光粉表面构建一个化学上精密设计的包覆层。</w:t>
      </w:r>
    </w:p>
    <w:p w14:paraId="322C1AA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为什么选择</w:t>
      </w:r>
      <w:r w:rsidRPr="005E18FA">
        <w:rPr>
          <w:color w:val="000000" w:themeColor="text1"/>
          <w:lang w:eastAsia="zh-CN"/>
        </w:rPr>
        <w:t>"KH550+PEG4000"</w:t>
      </w:r>
      <w:r w:rsidRPr="005E18FA">
        <w:rPr>
          <w:color w:val="000000" w:themeColor="text1"/>
          <w:lang w:eastAsia="zh-CN"/>
        </w:rPr>
        <w:t>的组合，而不是文献中已有的其他方案？这个选择需要解释。无机包覆路线</w:t>
      </w:r>
      <w:r w:rsidRPr="005E18FA">
        <w:rPr>
          <w:color w:val="000000" w:themeColor="text1"/>
          <w:lang w:eastAsia="zh-CN"/>
        </w:rPr>
        <w:t>——</w:t>
      </w:r>
      <w:r w:rsidRPr="005E18FA">
        <w:rPr>
          <w:color w:val="000000" w:themeColor="text1"/>
          <w:lang w:eastAsia="zh-CN"/>
        </w:rPr>
        <w:t>比如</w:t>
      </w:r>
      <w:r w:rsidRPr="005E18FA">
        <w:rPr>
          <w:color w:val="000000" w:themeColor="text1"/>
          <w:lang w:eastAsia="zh-CN"/>
        </w:rPr>
        <w:t>SiO₂</w:t>
      </w:r>
      <w:r w:rsidRPr="005E18FA">
        <w:rPr>
          <w:color w:val="000000" w:themeColor="text1"/>
          <w:lang w:eastAsia="zh-CN"/>
        </w:rPr>
        <w:t>包覆</w:t>
      </w:r>
      <w:r w:rsidRPr="005E18FA">
        <w:rPr>
          <w:color w:val="000000" w:themeColor="text1"/>
          <w:lang w:eastAsia="zh-CN"/>
        </w:rPr>
        <w:t>——</w:t>
      </w:r>
      <w:r w:rsidRPr="005E18FA">
        <w:rPr>
          <w:color w:val="000000" w:themeColor="text1"/>
          <w:lang w:eastAsia="zh-CN"/>
        </w:rPr>
        <w:t>确实能有效阻隔水解，但致密的</w:t>
      </w:r>
      <w:r w:rsidRPr="005E18FA">
        <w:rPr>
          <w:color w:val="000000" w:themeColor="text1"/>
          <w:lang w:eastAsia="zh-CN"/>
        </w:rPr>
        <w:t>SiO₂</w:t>
      </w:r>
      <w:r w:rsidRPr="005E18FA">
        <w:rPr>
          <w:color w:val="000000" w:themeColor="text1"/>
          <w:lang w:eastAsia="zh-CN"/>
        </w:rPr>
        <w:t>层是一把双刃剑：它在保护荧光粉的同时也使其表面完全亲水化，颗粒之间缺乏空间位阻，在基液中依然会快速团聚和沉降。要解决分散问题，还得在</w:t>
      </w:r>
      <w:r w:rsidRPr="005E18FA">
        <w:rPr>
          <w:color w:val="000000" w:themeColor="text1"/>
          <w:lang w:eastAsia="zh-CN"/>
        </w:rPr>
        <w:t>SiO₂</w:t>
      </w:r>
      <w:r w:rsidRPr="005E18FA">
        <w:rPr>
          <w:color w:val="000000" w:themeColor="text1"/>
          <w:lang w:eastAsia="zh-CN"/>
        </w:rPr>
        <w:t>外面再修饰一层表面活性剂，工艺链条被拉长。</w:t>
      </w:r>
      <w:r w:rsidRPr="005E18FA">
        <w:rPr>
          <w:color w:val="000000" w:themeColor="text1"/>
          <w:lang w:eastAsia="zh-CN"/>
        </w:rPr>
        <w:t>ALD</w:t>
      </w:r>
      <w:r w:rsidRPr="005E18FA">
        <w:rPr>
          <w:color w:val="000000" w:themeColor="text1"/>
          <w:lang w:eastAsia="zh-CN"/>
        </w:rPr>
        <w:t>包覆（</w:t>
      </w:r>
      <w:r w:rsidRPr="005E18FA">
        <w:rPr>
          <w:color w:val="000000" w:themeColor="text1"/>
          <w:lang w:eastAsia="zh-CN"/>
        </w:rPr>
        <w:t>Al₂O₃</w:t>
      </w:r>
      <w:r w:rsidRPr="005E18FA">
        <w:rPr>
          <w:color w:val="000000" w:themeColor="text1"/>
          <w:lang w:eastAsia="zh-CN"/>
        </w:rPr>
        <w:t>或</w:t>
      </w:r>
      <w:r w:rsidRPr="005E18FA">
        <w:rPr>
          <w:color w:val="000000" w:themeColor="text1"/>
          <w:lang w:eastAsia="zh-CN"/>
        </w:rPr>
        <w:t>TiO₂</w:t>
      </w:r>
      <w:r w:rsidRPr="005E18FA">
        <w:rPr>
          <w:color w:val="000000" w:themeColor="text1"/>
          <w:lang w:eastAsia="zh-CN"/>
        </w:rPr>
        <w:t>）可以做到纳米级的精确厚度控制，但</w:t>
      </w:r>
      <w:r w:rsidRPr="005E18FA">
        <w:rPr>
          <w:color w:val="000000" w:themeColor="text1"/>
          <w:lang w:eastAsia="zh-CN"/>
        </w:rPr>
        <w:t>ALD</w:t>
      </w:r>
      <w:r w:rsidRPr="005E18FA">
        <w:rPr>
          <w:color w:val="000000" w:themeColor="text1"/>
          <w:lang w:eastAsia="zh-CN"/>
        </w:rPr>
        <w:t>设备的一次处理量通常只有几十克，而压裂现场需要的是公斤级甚至吨级的改性量</w:t>
      </w:r>
      <w:r w:rsidRPr="005E18FA">
        <w:rPr>
          <w:color w:val="000000" w:themeColor="text1"/>
          <w:lang w:eastAsia="zh-CN"/>
        </w:rPr>
        <w:t>——</w:t>
      </w:r>
      <w:r w:rsidRPr="005E18FA">
        <w:rPr>
          <w:color w:val="000000" w:themeColor="text1"/>
          <w:lang w:eastAsia="zh-CN"/>
        </w:rPr>
        <w:t>成本和产能都是现实障碍。</w:t>
      </w:r>
      <w:r w:rsidRPr="005E18FA">
        <w:rPr>
          <w:color w:val="000000" w:themeColor="text1"/>
          <w:lang w:eastAsia="zh-CN"/>
        </w:rPr>
        <w:t>Lyu</w:t>
      </w:r>
      <w:r w:rsidRPr="005E18FA">
        <w:rPr>
          <w:color w:val="000000" w:themeColor="text1"/>
          <w:lang w:eastAsia="zh-CN"/>
        </w:rPr>
        <w:t>等（</w:t>
      </w:r>
      <w:r w:rsidRPr="005E18FA">
        <w:rPr>
          <w:color w:val="000000" w:themeColor="text1"/>
          <w:lang w:eastAsia="zh-CN"/>
        </w:rPr>
        <w:t>2020</w:t>
      </w:r>
      <w:r w:rsidRPr="005E18FA">
        <w:rPr>
          <w:color w:val="000000" w:themeColor="text1"/>
          <w:lang w:eastAsia="zh-CN"/>
        </w:rPr>
        <w:t>）的</w:t>
      </w:r>
      <w:r w:rsidRPr="005E18FA">
        <w:rPr>
          <w:color w:val="000000" w:themeColor="text1"/>
          <w:lang w:eastAsia="zh-CN"/>
        </w:rPr>
        <w:t>SiO₂-KH570-</w:t>
      </w:r>
      <w:r w:rsidRPr="005E18FA">
        <w:rPr>
          <w:color w:val="000000" w:themeColor="text1"/>
          <w:lang w:eastAsia="zh-CN"/>
        </w:rPr>
        <w:t>聚合物方案</w:t>
      </w:r>
      <w:r w:rsidRPr="005E18FA">
        <w:rPr>
          <w:color w:val="000000" w:themeColor="text1"/>
          <w:lang w:eastAsia="zh-CN"/>
        </w:rPr>
        <w:t>[50]</w:t>
      </w:r>
      <w:r w:rsidRPr="005E18FA">
        <w:rPr>
          <w:color w:val="000000" w:themeColor="text1"/>
          <w:lang w:eastAsia="zh-CN"/>
        </w:rPr>
        <w:t>是一个巧妙的折中，但它的设计目标是</w:t>
      </w:r>
      <w:r w:rsidRPr="005E18FA">
        <w:rPr>
          <w:color w:val="000000" w:themeColor="text1"/>
          <w:lang w:eastAsia="zh-CN"/>
        </w:rPr>
        <w:t>"</w:t>
      </w:r>
      <w:r w:rsidRPr="005E18FA">
        <w:rPr>
          <w:color w:val="000000" w:themeColor="text1"/>
          <w:lang w:eastAsia="zh-CN"/>
        </w:rPr>
        <w:t>永久稳定</w:t>
      </w:r>
      <w:r w:rsidRPr="005E18FA">
        <w:rPr>
          <w:color w:val="000000" w:themeColor="text1"/>
          <w:lang w:eastAsia="zh-CN"/>
        </w:rPr>
        <w:t>"</w:t>
      </w:r>
      <w:r w:rsidRPr="005E18FA">
        <w:rPr>
          <w:color w:val="000000" w:themeColor="text1"/>
          <w:lang w:eastAsia="zh-CN"/>
        </w:rPr>
        <w:t>，没有考虑破胶环境下的功能切换需求。经过综合比较，本文选择了纯有机路线：硅烷偶联剂</w:t>
      </w:r>
      <w:r w:rsidRPr="005E18FA">
        <w:rPr>
          <w:color w:val="000000" w:themeColor="text1"/>
          <w:lang w:eastAsia="zh-CN"/>
        </w:rPr>
        <w:t>KH550</w:t>
      </w:r>
      <w:r w:rsidRPr="005E18FA">
        <w:rPr>
          <w:color w:val="000000" w:themeColor="text1"/>
          <w:lang w:eastAsia="zh-CN"/>
        </w:rPr>
        <w:t>的</w:t>
      </w:r>
      <w:r w:rsidRPr="005E18FA">
        <w:rPr>
          <w:color w:val="000000" w:themeColor="text1"/>
          <w:lang w:eastAsia="zh-CN"/>
        </w:rPr>
        <w:t>Si-OH</w:t>
      </w:r>
      <w:r w:rsidRPr="005E18FA">
        <w:rPr>
          <w:color w:val="000000" w:themeColor="text1"/>
          <w:lang w:eastAsia="zh-CN"/>
        </w:rPr>
        <w:t>端与荧光粉表面羟基缩合，形成化学锚固；另一端的</w:t>
      </w:r>
      <w:r w:rsidRPr="005E18FA">
        <w:rPr>
          <w:color w:val="000000" w:themeColor="text1"/>
          <w:lang w:eastAsia="zh-CN"/>
        </w:rPr>
        <w:t>-NH₂</w:t>
      </w:r>
      <w:r w:rsidRPr="005E18FA">
        <w:rPr>
          <w:color w:val="000000" w:themeColor="text1"/>
          <w:lang w:eastAsia="zh-CN"/>
        </w:rPr>
        <w:t>暂时被外层的</w:t>
      </w:r>
      <w:r w:rsidRPr="005E18FA">
        <w:rPr>
          <w:color w:val="000000" w:themeColor="text1"/>
          <w:lang w:eastAsia="zh-CN"/>
        </w:rPr>
        <w:t>PEG4000</w:t>
      </w:r>
      <w:r w:rsidRPr="005E18FA">
        <w:rPr>
          <w:color w:val="000000" w:themeColor="text1"/>
          <w:lang w:eastAsia="zh-CN"/>
        </w:rPr>
        <w:t>物理屏蔽。在注入阶段，</w:t>
      </w:r>
      <w:r w:rsidRPr="005E18FA">
        <w:rPr>
          <w:color w:val="000000" w:themeColor="text1"/>
          <w:lang w:eastAsia="zh-CN"/>
        </w:rPr>
        <w:t>PEG</w:t>
      </w:r>
      <w:r w:rsidRPr="005E18FA">
        <w:rPr>
          <w:color w:val="000000" w:themeColor="text1"/>
          <w:lang w:eastAsia="zh-CN"/>
        </w:rPr>
        <w:t>长链提供空间位阻使颗粒稳定悬浮；在关井破胶阶段，过硫酸铵的氧化作用将</w:t>
      </w:r>
      <w:r w:rsidRPr="005E18FA">
        <w:rPr>
          <w:color w:val="000000" w:themeColor="text1"/>
          <w:lang w:eastAsia="zh-CN"/>
        </w:rPr>
        <w:t>PEG</w:t>
      </w:r>
      <w:r w:rsidRPr="005E18FA">
        <w:rPr>
          <w:color w:val="000000" w:themeColor="text1"/>
          <w:lang w:eastAsia="zh-CN"/>
        </w:rPr>
        <w:t>逐步脱除，暴露出</w:t>
      </w:r>
      <w:r w:rsidRPr="005E18FA">
        <w:rPr>
          <w:color w:val="000000" w:themeColor="text1"/>
          <w:lang w:eastAsia="zh-CN"/>
        </w:rPr>
        <w:t>-NH₂</w:t>
      </w:r>
      <w:r w:rsidRPr="005E18FA">
        <w:rPr>
          <w:color w:val="000000" w:themeColor="text1"/>
          <w:lang w:eastAsia="zh-CN"/>
        </w:rPr>
        <w:t>；返排和后续阶段，暴露的氨基与砂岩表面的</w:t>
      </w:r>
      <w:r w:rsidRPr="005E18FA">
        <w:rPr>
          <w:color w:val="000000" w:themeColor="text1"/>
          <w:lang w:eastAsia="zh-CN"/>
        </w:rPr>
        <w:t>Si-OH</w:t>
      </w:r>
      <w:r w:rsidRPr="005E18FA">
        <w:rPr>
          <w:color w:val="000000" w:themeColor="text1"/>
          <w:lang w:eastAsia="zh-CN"/>
        </w:rPr>
        <w:t>通过静电吸引、氢键乃至化学缩合实现锚定。这个方案的巧妙之处在于：它不需要增加额外的</w:t>
      </w:r>
      <w:r w:rsidRPr="005E18FA">
        <w:rPr>
          <w:color w:val="000000" w:themeColor="text1"/>
          <w:lang w:eastAsia="zh-CN"/>
        </w:rPr>
        <w:t>"</w:t>
      </w:r>
      <w:r w:rsidRPr="005E18FA">
        <w:rPr>
          <w:color w:val="000000" w:themeColor="text1"/>
          <w:lang w:eastAsia="zh-CN"/>
        </w:rPr>
        <w:t>触发</w:t>
      </w:r>
      <w:r w:rsidRPr="005E18FA">
        <w:rPr>
          <w:color w:val="000000" w:themeColor="text1"/>
          <w:lang w:eastAsia="zh-CN"/>
        </w:rPr>
        <w:t>"</w:t>
      </w:r>
      <w:r w:rsidRPr="005E18FA">
        <w:rPr>
          <w:color w:val="000000" w:themeColor="text1"/>
          <w:lang w:eastAsia="zh-CN"/>
        </w:rPr>
        <w:t>步骤</w:t>
      </w:r>
      <w:r w:rsidRPr="005E18FA">
        <w:rPr>
          <w:color w:val="000000" w:themeColor="text1"/>
          <w:lang w:eastAsia="zh-CN"/>
        </w:rPr>
        <w:t>——</w:t>
      </w:r>
      <w:r w:rsidRPr="005E18FA">
        <w:rPr>
          <w:color w:val="000000" w:themeColor="text1"/>
          <w:lang w:eastAsia="zh-CN"/>
        </w:rPr>
        <w:t>压裂施工本</w:t>
      </w:r>
      <w:r w:rsidRPr="005E18FA">
        <w:rPr>
          <w:color w:val="000000" w:themeColor="text1"/>
          <w:lang w:eastAsia="zh-CN"/>
        </w:rPr>
        <w:lastRenderedPageBreak/>
        <w:t>身就包含了破胶环节，破胶剂的氧化作用恰好充当了</w:t>
      </w:r>
      <w:r w:rsidRPr="005E18FA">
        <w:rPr>
          <w:color w:val="000000" w:themeColor="text1"/>
          <w:lang w:eastAsia="zh-CN"/>
        </w:rPr>
        <w:t>PEG</w:t>
      </w:r>
      <w:r w:rsidRPr="005E18FA">
        <w:rPr>
          <w:color w:val="000000" w:themeColor="text1"/>
          <w:lang w:eastAsia="zh-CN"/>
        </w:rPr>
        <w:t>脱附的化学触发器。整个方案可以在室温水相中完成，工艺条件温和，具备工业放大的潜力。</w:t>
      </w:r>
    </w:p>
    <w:p w14:paraId="6107609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具体的改性工艺分为两步。第一步是</w:t>
      </w:r>
      <w:r w:rsidRPr="005E18FA">
        <w:rPr>
          <w:color w:val="000000" w:themeColor="text1"/>
          <w:lang w:eastAsia="zh-CN"/>
        </w:rPr>
        <w:t>KH550</w:t>
      </w:r>
      <w:r w:rsidRPr="005E18FA">
        <w:rPr>
          <w:color w:val="000000" w:themeColor="text1"/>
          <w:lang w:eastAsia="zh-CN"/>
        </w:rPr>
        <w:t>的锚固：将荧光粉分散在</w:t>
      </w:r>
      <w:r w:rsidRPr="005E18FA">
        <w:rPr>
          <w:color w:val="000000" w:themeColor="text1"/>
          <w:lang w:eastAsia="zh-CN"/>
        </w:rPr>
        <w:t>95:5</w:t>
      </w:r>
      <w:r w:rsidRPr="005E18FA">
        <w:rPr>
          <w:color w:val="000000" w:themeColor="text1"/>
          <w:lang w:eastAsia="zh-CN"/>
        </w:rPr>
        <w:t>的乙醇</w:t>
      </w:r>
      <w:r w:rsidRPr="005E18FA">
        <w:rPr>
          <w:color w:val="000000" w:themeColor="text1"/>
          <w:lang w:eastAsia="zh-CN"/>
        </w:rPr>
        <w:t>-</w:t>
      </w:r>
      <w:r w:rsidRPr="005E18FA">
        <w:rPr>
          <w:color w:val="000000" w:themeColor="text1"/>
          <w:lang w:eastAsia="zh-CN"/>
        </w:rPr>
        <w:t>水混合溶剂中</w:t>
      </w:r>
      <w:r w:rsidRPr="005E18FA">
        <w:rPr>
          <w:color w:val="000000" w:themeColor="text1"/>
          <w:lang w:eastAsia="zh-CN"/>
        </w:rPr>
        <w:t>——</w:t>
      </w:r>
      <w:r w:rsidRPr="005E18FA">
        <w:rPr>
          <w:color w:val="000000" w:themeColor="text1"/>
          <w:lang w:eastAsia="zh-CN"/>
        </w:rPr>
        <w:t>少量水的存在是为了促进硅烷水解生成</w:t>
      </w:r>
      <w:r w:rsidRPr="005E18FA">
        <w:rPr>
          <w:color w:val="000000" w:themeColor="text1"/>
          <w:lang w:eastAsia="zh-CN"/>
        </w:rPr>
        <w:t>Si-OH</w:t>
      </w:r>
      <w:r w:rsidRPr="005E18FA">
        <w:rPr>
          <w:color w:val="000000" w:themeColor="text1"/>
          <w:lang w:eastAsia="zh-CN"/>
        </w:rPr>
        <w:t>，但水量不能太多，否则</w:t>
      </w:r>
      <w:r w:rsidRPr="005E18FA">
        <w:rPr>
          <w:color w:val="000000" w:themeColor="text1"/>
          <w:lang w:eastAsia="zh-CN"/>
        </w:rPr>
        <w:t>KH550</w:t>
      </w:r>
      <w:r w:rsidRPr="005E18FA">
        <w:rPr>
          <w:color w:val="000000" w:themeColor="text1"/>
          <w:lang w:eastAsia="zh-CN"/>
        </w:rPr>
        <w:t>会自身缩合而非锚定在荧光粉表面。加入</w:t>
      </w:r>
      <w:r w:rsidRPr="005E18FA">
        <w:rPr>
          <w:color w:val="000000" w:themeColor="text1"/>
          <w:lang w:eastAsia="zh-CN"/>
        </w:rPr>
        <w:t>KH550</w:t>
      </w:r>
      <w:r w:rsidRPr="005E18FA">
        <w:rPr>
          <w:color w:val="000000" w:themeColor="text1"/>
          <w:lang w:eastAsia="zh-CN"/>
        </w:rPr>
        <w:t>后用乙酸将</w:t>
      </w:r>
      <w:r w:rsidRPr="005E18FA">
        <w:rPr>
          <w:color w:val="000000" w:themeColor="text1"/>
          <w:lang w:eastAsia="zh-CN"/>
        </w:rPr>
        <w:t>pH</w:t>
      </w:r>
      <w:r w:rsidRPr="005E18FA">
        <w:rPr>
          <w:color w:val="000000" w:themeColor="text1"/>
          <w:lang w:eastAsia="zh-CN"/>
        </w:rPr>
        <w:t>调至</w:t>
      </w:r>
      <w:r w:rsidRPr="005E18FA">
        <w:rPr>
          <w:color w:val="000000" w:themeColor="text1"/>
          <w:lang w:eastAsia="zh-CN"/>
        </w:rPr>
        <w:t>4~5</w:t>
      </w:r>
      <w:r w:rsidRPr="005E18FA">
        <w:rPr>
          <w:color w:val="000000" w:themeColor="text1"/>
          <w:lang w:eastAsia="zh-CN"/>
        </w:rPr>
        <w:t>，这是硅烷水解的催化窗口。室温搅拌两小时后，</w:t>
      </w:r>
      <w:r w:rsidRPr="005E18FA">
        <w:rPr>
          <w:color w:val="000000" w:themeColor="text1"/>
          <w:lang w:eastAsia="zh-CN"/>
        </w:rPr>
        <w:t>60°C</w:t>
      </w:r>
      <w:r w:rsidRPr="005E18FA">
        <w:rPr>
          <w:color w:val="000000" w:themeColor="text1"/>
          <w:lang w:eastAsia="zh-CN"/>
        </w:rPr>
        <w:t>干燥固化一小时，使</w:t>
      </w:r>
      <w:r w:rsidRPr="005E18FA">
        <w:rPr>
          <w:color w:val="000000" w:themeColor="text1"/>
          <w:lang w:eastAsia="zh-CN"/>
        </w:rPr>
        <w:t>Si-OH</w:t>
      </w:r>
      <w:r w:rsidRPr="005E18FA">
        <w:rPr>
          <w:color w:val="000000" w:themeColor="text1"/>
          <w:lang w:eastAsia="zh-CN"/>
        </w:rPr>
        <w:t>与荧光粉表面的</w:t>
      </w:r>
      <w:r w:rsidRPr="005E18FA">
        <w:rPr>
          <w:color w:val="000000" w:themeColor="text1"/>
          <w:lang w:eastAsia="zh-CN"/>
        </w:rPr>
        <w:t>-OH</w:t>
      </w:r>
      <w:r w:rsidRPr="005E18FA">
        <w:rPr>
          <w:color w:val="000000" w:themeColor="text1"/>
          <w:lang w:eastAsia="zh-CN"/>
        </w:rPr>
        <w:t>完成缩合。第二步是</w:t>
      </w:r>
      <w:r w:rsidRPr="005E18FA">
        <w:rPr>
          <w:color w:val="000000" w:themeColor="text1"/>
          <w:lang w:eastAsia="zh-CN"/>
        </w:rPr>
        <w:t>PEG</w:t>
      </w:r>
      <w:r w:rsidRPr="005E18FA">
        <w:rPr>
          <w:color w:val="000000" w:themeColor="text1"/>
          <w:lang w:eastAsia="zh-CN"/>
        </w:rPr>
        <w:t>的物理包覆：将</w:t>
      </w:r>
      <w:r w:rsidRPr="005E18FA">
        <w:rPr>
          <w:color w:val="000000" w:themeColor="text1"/>
          <w:lang w:eastAsia="zh-CN"/>
        </w:rPr>
        <w:t>KH550</w:t>
      </w:r>
      <w:r w:rsidRPr="005E18FA">
        <w:rPr>
          <w:color w:val="000000" w:themeColor="text1"/>
          <w:lang w:eastAsia="zh-CN"/>
        </w:rPr>
        <w:t>处理过的粉末分散在去离子水中，加入</w:t>
      </w:r>
      <w:r w:rsidRPr="005E18FA">
        <w:rPr>
          <w:color w:val="000000" w:themeColor="text1"/>
          <w:lang w:eastAsia="zh-CN"/>
        </w:rPr>
        <w:t>PEG</w:t>
      </w:r>
      <w:r w:rsidRPr="005E18FA">
        <w:rPr>
          <w:color w:val="000000" w:themeColor="text1"/>
          <w:lang w:eastAsia="zh-CN"/>
        </w:rPr>
        <w:t>后在室温下搅拌一小时。</w:t>
      </w:r>
      <w:r w:rsidRPr="005E18FA">
        <w:rPr>
          <w:color w:val="000000" w:themeColor="text1"/>
          <w:lang w:eastAsia="zh-CN"/>
        </w:rPr>
        <w:t>PEG</w:t>
      </w:r>
      <w:r w:rsidRPr="005E18FA">
        <w:rPr>
          <w:color w:val="000000" w:themeColor="text1"/>
          <w:lang w:eastAsia="zh-CN"/>
        </w:rPr>
        <w:t>分子链通过氢键和范德华力缠绕在</w:t>
      </w:r>
      <w:r w:rsidRPr="005E18FA">
        <w:rPr>
          <w:color w:val="000000" w:themeColor="text1"/>
          <w:lang w:eastAsia="zh-CN"/>
        </w:rPr>
        <w:t>KH550</w:t>
      </w:r>
      <w:r w:rsidRPr="005E18FA">
        <w:rPr>
          <w:color w:val="000000" w:themeColor="text1"/>
          <w:lang w:eastAsia="zh-CN"/>
        </w:rPr>
        <w:t>层的外侧，形成物理屏蔽层。离心洗涤去除未吸附的游离</w:t>
      </w:r>
      <w:r w:rsidRPr="005E18FA">
        <w:rPr>
          <w:color w:val="000000" w:themeColor="text1"/>
          <w:lang w:eastAsia="zh-CN"/>
        </w:rPr>
        <w:t>PEG</w:t>
      </w:r>
      <w:r w:rsidRPr="005E18FA">
        <w:rPr>
          <w:color w:val="000000" w:themeColor="text1"/>
          <w:lang w:eastAsia="zh-CN"/>
        </w:rPr>
        <w:t>后，</w:t>
      </w:r>
      <w:r w:rsidRPr="005E18FA">
        <w:rPr>
          <w:color w:val="000000" w:themeColor="text1"/>
          <w:lang w:eastAsia="zh-CN"/>
        </w:rPr>
        <w:t>60°C</w:t>
      </w:r>
      <w:r w:rsidRPr="005E18FA">
        <w:rPr>
          <w:color w:val="000000" w:themeColor="text1"/>
          <w:lang w:eastAsia="zh-CN"/>
        </w:rPr>
        <w:t>干燥。整个两步工艺不需要高温煅烧，不需要惰性气氛保护，在常规实验室条件下即可完成。</w:t>
      </w:r>
    </w:p>
    <w:p w14:paraId="73117E9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工艺参数的优化采用四因素三水平</w:t>
      </w:r>
      <w:r w:rsidRPr="005E18FA">
        <w:rPr>
          <w:color w:val="000000" w:themeColor="text1"/>
          <w:lang w:eastAsia="zh-CN"/>
        </w:rPr>
        <w:t>L9(3⁴)</w:t>
      </w:r>
      <w:r w:rsidRPr="005E18FA">
        <w:rPr>
          <w:color w:val="000000" w:themeColor="text1"/>
          <w:lang w:eastAsia="zh-CN"/>
        </w:rPr>
        <w:t>正交设计，考察</w:t>
      </w:r>
      <w:r w:rsidRPr="005E18FA">
        <w:rPr>
          <w:color w:val="000000" w:themeColor="text1"/>
          <w:lang w:eastAsia="zh-CN"/>
        </w:rPr>
        <w:t>KH550</w:t>
      </w:r>
      <w:r w:rsidRPr="005E18FA">
        <w:rPr>
          <w:color w:val="000000" w:themeColor="text1"/>
          <w:lang w:eastAsia="zh-CN"/>
        </w:rPr>
        <w:t>用量（</w:t>
      </w:r>
      <w:r w:rsidRPr="005E18FA">
        <w:rPr>
          <w:color w:val="000000" w:themeColor="text1"/>
          <w:lang w:eastAsia="zh-CN"/>
        </w:rPr>
        <w:t>1.0/2.0/3.0 wt%</w:t>
      </w:r>
      <w:r w:rsidRPr="005E18FA">
        <w:rPr>
          <w:color w:val="000000" w:themeColor="text1"/>
          <w:lang w:eastAsia="zh-CN"/>
        </w:rPr>
        <w:t>）、</w:t>
      </w:r>
      <w:r w:rsidRPr="005E18FA">
        <w:rPr>
          <w:color w:val="000000" w:themeColor="text1"/>
          <w:lang w:eastAsia="zh-CN"/>
        </w:rPr>
        <w:t>PEG</w:t>
      </w:r>
      <w:r w:rsidRPr="005E18FA">
        <w:rPr>
          <w:color w:val="000000" w:themeColor="text1"/>
          <w:lang w:eastAsia="zh-CN"/>
        </w:rPr>
        <w:t>分子量（</w:t>
      </w:r>
      <w:r w:rsidRPr="005E18FA">
        <w:rPr>
          <w:color w:val="000000" w:themeColor="text1"/>
          <w:lang w:eastAsia="zh-CN"/>
        </w:rPr>
        <w:t>2000/4000/6000</w:t>
      </w:r>
      <w:r w:rsidRPr="005E18FA">
        <w:rPr>
          <w:color w:val="000000" w:themeColor="text1"/>
          <w:lang w:eastAsia="zh-CN"/>
        </w:rPr>
        <w:t>）、</w:t>
      </w:r>
      <w:r w:rsidRPr="005E18FA">
        <w:rPr>
          <w:color w:val="000000" w:themeColor="text1"/>
          <w:lang w:eastAsia="zh-CN"/>
        </w:rPr>
        <w:t>PEG</w:t>
      </w:r>
      <w:r w:rsidRPr="005E18FA">
        <w:rPr>
          <w:color w:val="000000" w:themeColor="text1"/>
          <w:lang w:eastAsia="zh-CN"/>
        </w:rPr>
        <w:t>浓度（</w:t>
      </w:r>
      <w:r w:rsidRPr="005E18FA">
        <w:rPr>
          <w:color w:val="000000" w:themeColor="text1"/>
          <w:lang w:eastAsia="zh-CN"/>
        </w:rPr>
        <w:t>1/3/5 wt%</w:t>
      </w:r>
      <w:r w:rsidRPr="005E18FA">
        <w:rPr>
          <w:color w:val="000000" w:themeColor="text1"/>
          <w:lang w:eastAsia="zh-CN"/>
        </w:rPr>
        <w:t>）和搅拌时间（</w:t>
      </w:r>
      <w:r w:rsidRPr="005E18FA">
        <w:rPr>
          <w:color w:val="000000" w:themeColor="text1"/>
          <w:lang w:eastAsia="zh-CN"/>
        </w:rPr>
        <w:t>30/60/90 min</w:t>
      </w:r>
      <w:r w:rsidRPr="005E18FA">
        <w:rPr>
          <w:color w:val="000000" w:themeColor="text1"/>
          <w:lang w:eastAsia="zh-CN"/>
        </w:rPr>
        <w:t>）。评价指标以改性粉在</w:t>
      </w:r>
      <w:r w:rsidRPr="005E18FA">
        <w:rPr>
          <w:color w:val="000000" w:themeColor="text1"/>
          <w:lang w:eastAsia="zh-CN"/>
        </w:rPr>
        <w:t>0.5 wt% HPG</w:t>
      </w:r>
      <w:r w:rsidRPr="005E18FA">
        <w:rPr>
          <w:color w:val="000000" w:themeColor="text1"/>
          <w:lang w:eastAsia="zh-CN"/>
        </w:rPr>
        <w:t>基液中静置两小时后的相对浊度保持率为主，</w:t>
      </w:r>
      <w:r w:rsidRPr="005E18FA">
        <w:rPr>
          <w:color w:val="000000" w:themeColor="text1"/>
          <w:lang w:eastAsia="zh-CN"/>
        </w:rPr>
        <w:t>Zeta</w:t>
      </w:r>
      <w:r w:rsidRPr="005E18FA">
        <w:rPr>
          <w:color w:val="000000" w:themeColor="text1"/>
          <w:lang w:eastAsia="zh-CN"/>
        </w:rPr>
        <w:t>电位绝对值为辅</w:t>
      </w:r>
      <w:r w:rsidRPr="005E18FA">
        <w:rPr>
          <w:color w:val="000000" w:themeColor="text1"/>
          <w:lang w:eastAsia="zh-CN"/>
        </w:rPr>
        <w:t>——</w:t>
      </w:r>
      <w:r w:rsidRPr="005E18FA">
        <w:rPr>
          <w:color w:val="000000" w:themeColor="text1"/>
          <w:lang w:eastAsia="zh-CN"/>
        </w:rPr>
        <w:t>前者直接反映工程上关心的悬浮效果，后者从胶体化学角度揭示分散稳定性的微观机制。正交实验的结果将通过极差分析和方差分析确定各因素的显著性排序和最优水平组合。</w:t>
      </w:r>
    </w:p>
    <w:p w14:paraId="01321265"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表</w:t>
      </w:r>
      <w:r w:rsidRPr="005E18FA">
        <w:rPr>
          <w:color w:val="000000" w:themeColor="text1"/>
          <w:sz w:val="22"/>
          <w:lang w:eastAsia="zh-CN"/>
        </w:rPr>
        <w:t xml:space="preserve">2-2 </w:t>
      </w:r>
      <w:r w:rsidRPr="005E18FA">
        <w:rPr>
          <w:color w:val="000000" w:themeColor="text1"/>
          <w:sz w:val="22"/>
          <w:lang w:eastAsia="zh-CN"/>
        </w:rPr>
        <w:t>此处插入：</w:t>
      </w:r>
      <w:r w:rsidRPr="005E18FA">
        <w:rPr>
          <w:color w:val="000000" w:themeColor="text1"/>
          <w:sz w:val="22"/>
          <w:lang w:eastAsia="zh-CN"/>
        </w:rPr>
        <w:t>L9(3⁴)</w:t>
      </w:r>
      <w:r w:rsidRPr="005E18FA">
        <w:rPr>
          <w:color w:val="000000" w:themeColor="text1"/>
          <w:sz w:val="22"/>
          <w:lang w:eastAsia="zh-CN"/>
        </w:rPr>
        <w:t>正交实验设计表（四因素三水平，</w:t>
      </w:r>
      <w:r w:rsidRPr="005E18FA">
        <w:rPr>
          <w:color w:val="000000" w:themeColor="text1"/>
          <w:sz w:val="22"/>
          <w:lang w:eastAsia="zh-CN"/>
        </w:rPr>
        <w:t>9</w:t>
      </w:r>
      <w:r w:rsidRPr="005E18FA">
        <w:rPr>
          <w:color w:val="000000" w:themeColor="text1"/>
          <w:sz w:val="22"/>
          <w:lang w:eastAsia="zh-CN"/>
        </w:rPr>
        <w:t>组实验条件）</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2-3 </w:t>
      </w:r>
      <w:r w:rsidRPr="005E18FA">
        <w:rPr>
          <w:color w:val="000000" w:themeColor="text1"/>
          <w:sz w:val="22"/>
          <w:lang w:eastAsia="zh-CN"/>
        </w:rPr>
        <w:t>此处插入：正交实验结果</w:t>
      </w:r>
      <w:r w:rsidRPr="005E18FA">
        <w:rPr>
          <w:color w:val="000000" w:themeColor="text1"/>
          <w:sz w:val="22"/>
          <w:lang w:eastAsia="zh-CN"/>
        </w:rPr>
        <w:t>——</w:t>
      </w:r>
      <w:r w:rsidRPr="005E18FA">
        <w:rPr>
          <w:color w:val="000000" w:themeColor="text1"/>
          <w:sz w:val="22"/>
          <w:lang w:eastAsia="zh-CN"/>
        </w:rPr>
        <w:t>各组相对浊度保持率（</w:t>
      </w:r>
      <w:r w:rsidRPr="005E18FA">
        <w:rPr>
          <w:color w:val="000000" w:themeColor="text1"/>
          <w:sz w:val="22"/>
          <w:lang w:eastAsia="zh-CN"/>
        </w:rPr>
        <w:t>%</w:t>
      </w:r>
      <w:r w:rsidRPr="005E18FA">
        <w:rPr>
          <w:color w:val="000000" w:themeColor="text1"/>
          <w:sz w:val="22"/>
          <w:lang w:eastAsia="zh-CN"/>
        </w:rPr>
        <w:t>）和</w:t>
      </w:r>
      <w:r w:rsidRPr="005E18FA">
        <w:rPr>
          <w:color w:val="000000" w:themeColor="text1"/>
          <w:sz w:val="22"/>
          <w:lang w:eastAsia="zh-CN"/>
        </w:rPr>
        <w:t>Zeta</w:t>
      </w:r>
      <w:r w:rsidRPr="005E18FA">
        <w:rPr>
          <w:color w:val="000000" w:themeColor="text1"/>
          <w:sz w:val="22"/>
          <w:lang w:eastAsia="zh-CN"/>
        </w:rPr>
        <w:t>电位（</w:t>
      </w:r>
      <w:r w:rsidRPr="005E18FA">
        <w:rPr>
          <w:color w:val="000000" w:themeColor="text1"/>
          <w:sz w:val="22"/>
          <w:lang w:eastAsia="zh-CN"/>
        </w:rPr>
        <w:t>mV</w:t>
      </w:r>
      <w:r w:rsidRPr="005E18FA">
        <w:rPr>
          <w:color w:val="000000" w:themeColor="text1"/>
          <w:sz w:val="22"/>
          <w:lang w:eastAsia="zh-CN"/>
        </w:rPr>
        <w:t>），极差分析和方差分析</w:t>
      </w:r>
      <w:r w:rsidRPr="005E18FA">
        <w:rPr>
          <w:color w:val="000000" w:themeColor="text1"/>
          <w:sz w:val="22"/>
          <w:lang w:eastAsia="zh-CN"/>
        </w:rPr>
        <w:t>]</w:t>
      </w:r>
    </w:p>
    <w:p w14:paraId="78F84E5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最优配方下的改性效果通过四组表征手段进行确认：</w:t>
      </w:r>
      <w:r w:rsidRPr="005E18FA">
        <w:rPr>
          <w:color w:val="000000" w:themeColor="text1"/>
          <w:lang w:eastAsia="zh-CN"/>
        </w:rPr>
        <w:t>FTIR</w:t>
      </w:r>
      <w:r w:rsidRPr="005E18FA">
        <w:rPr>
          <w:color w:val="000000" w:themeColor="text1"/>
          <w:lang w:eastAsia="zh-CN"/>
        </w:rPr>
        <w:t>验证</w:t>
      </w:r>
      <w:r w:rsidRPr="005E18FA">
        <w:rPr>
          <w:color w:val="000000" w:themeColor="text1"/>
          <w:lang w:eastAsia="zh-CN"/>
        </w:rPr>
        <w:t>Si-O-Al</w:t>
      </w:r>
      <w:r w:rsidRPr="005E18FA">
        <w:rPr>
          <w:color w:val="000000" w:themeColor="text1"/>
          <w:lang w:eastAsia="zh-CN"/>
        </w:rPr>
        <w:t>键（</w:t>
      </w:r>
      <w:r w:rsidRPr="005E18FA">
        <w:rPr>
          <w:color w:val="000000" w:themeColor="text1"/>
          <w:lang w:eastAsia="zh-CN"/>
        </w:rPr>
        <w:t>~980 cm⁻¹</w:t>
      </w:r>
      <w:r w:rsidRPr="005E18FA">
        <w:rPr>
          <w:color w:val="000000" w:themeColor="text1"/>
          <w:lang w:eastAsia="zh-CN"/>
        </w:rPr>
        <w:t>）的形成和</w:t>
      </w:r>
      <w:r w:rsidRPr="005E18FA">
        <w:rPr>
          <w:color w:val="000000" w:themeColor="text1"/>
          <w:lang w:eastAsia="zh-CN"/>
        </w:rPr>
        <w:t>PEG</w:t>
      </w:r>
      <w:r w:rsidRPr="005E18FA">
        <w:rPr>
          <w:color w:val="000000" w:themeColor="text1"/>
          <w:lang w:eastAsia="zh-CN"/>
        </w:rPr>
        <w:t>碳链（</w:t>
      </w:r>
      <w:r w:rsidRPr="005E18FA">
        <w:rPr>
          <w:color w:val="000000" w:themeColor="text1"/>
          <w:lang w:eastAsia="zh-CN"/>
        </w:rPr>
        <w:t>C-H</w:t>
      </w:r>
      <w:r w:rsidRPr="005E18FA">
        <w:rPr>
          <w:color w:val="000000" w:themeColor="text1"/>
          <w:lang w:eastAsia="zh-CN"/>
        </w:rPr>
        <w:t>伸缩</w:t>
      </w:r>
      <w:r w:rsidRPr="005E18FA">
        <w:rPr>
          <w:color w:val="000000" w:themeColor="text1"/>
          <w:lang w:eastAsia="zh-CN"/>
        </w:rPr>
        <w:t>~2880 cm⁻¹, C-O-C</w:t>
      </w:r>
      <w:r w:rsidRPr="005E18FA">
        <w:rPr>
          <w:color w:val="000000" w:themeColor="text1"/>
          <w:lang w:eastAsia="zh-CN"/>
        </w:rPr>
        <w:t>伸缩</w:t>
      </w:r>
      <w:r w:rsidRPr="005E18FA">
        <w:rPr>
          <w:color w:val="000000" w:themeColor="text1"/>
          <w:lang w:eastAsia="zh-CN"/>
        </w:rPr>
        <w:t>~1100 cm⁻¹</w:t>
      </w:r>
      <w:r w:rsidRPr="005E18FA">
        <w:rPr>
          <w:color w:val="000000" w:themeColor="text1"/>
          <w:lang w:eastAsia="zh-CN"/>
        </w:rPr>
        <w:t>）的引入；</w:t>
      </w:r>
      <w:r w:rsidRPr="005E18FA">
        <w:rPr>
          <w:color w:val="000000" w:themeColor="text1"/>
          <w:lang w:eastAsia="zh-CN"/>
        </w:rPr>
        <w:t>XPS</w:t>
      </w:r>
      <w:r w:rsidRPr="005E18FA">
        <w:rPr>
          <w:color w:val="000000" w:themeColor="text1"/>
          <w:lang w:eastAsia="zh-CN"/>
        </w:rPr>
        <w:t>追踪</w:t>
      </w:r>
      <w:r w:rsidRPr="005E18FA">
        <w:rPr>
          <w:color w:val="000000" w:themeColor="text1"/>
          <w:lang w:eastAsia="zh-CN"/>
        </w:rPr>
        <w:t>N 1s</w:t>
      </w:r>
      <w:r w:rsidRPr="005E18FA">
        <w:rPr>
          <w:color w:val="000000" w:themeColor="text1"/>
          <w:lang w:eastAsia="zh-CN"/>
        </w:rPr>
        <w:t>和</w:t>
      </w:r>
      <w:r w:rsidRPr="005E18FA">
        <w:rPr>
          <w:color w:val="000000" w:themeColor="text1"/>
          <w:lang w:eastAsia="zh-CN"/>
        </w:rPr>
        <w:t>Si 2p</w:t>
      </w:r>
      <w:r w:rsidRPr="005E18FA">
        <w:rPr>
          <w:color w:val="000000" w:themeColor="text1"/>
          <w:lang w:eastAsia="zh-CN"/>
        </w:rPr>
        <w:t>的化学态变化，为</w:t>
      </w:r>
      <w:r w:rsidRPr="005E18FA">
        <w:rPr>
          <w:color w:val="000000" w:themeColor="text1"/>
          <w:lang w:eastAsia="zh-CN"/>
        </w:rPr>
        <w:t>KH550</w:t>
      </w:r>
      <w:r w:rsidRPr="005E18FA">
        <w:rPr>
          <w:color w:val="000000" w:themeColor="text1"/>
          <w:lang w:eastAsia="zh-CN"/>
        </w:rPr>
        <w:t>的锚固提供元素层面的证据；</w:t>
      </w:r>
      <w:r w:rsidRPr="005E18FA">
        <w:rPr>
          <w:color w:val="000000" w:themeColor="text1"/>
          <w:lang w:eastAsia="zh-CN"/>
        </w:rPr>
        <w:t>TGA</w:t>
      </w:r>
      <w:r w:rsidRPr="005E18FA">
        <w:rPr>
          <w:color w:val="000000" w:themeColor="text1"/>
          <w:lang w:eastAsia="zh-CN"/>
        </w:rPr>
        <w:t>在氮气气氛下从室温升至</w:t>
      </w:r>
      <w:r w:rsidRPr="005E18FA">
        <w:rPr>
          <w:color w:val="000000" w:themeColor="text1"/>
          <w:lang w:eastAsia="zh-CN"/>
        </w:rPr>
        <w:t>800°C</w:t>
      </w:r>
      <w:r w:rsidRPr="005E18FA">
        <w:rPr>
          <w:color w:val="000000" w:themeColor="text1"/>
          <w:lang w:eastAsia="zh-CN"/>
        </w:rPr>
        <w:t>，定量测定有机包覆层的质量百分比；</w:t>
      </w:r>
      <w:r w:rsidRPr="005E18FA">
        <w:rPr>
          <w:color w:val="000000" w:themeColor="text1"/>
          <w:lang w:eastAsia="zh-CN"/>
        </w:rPr>
        <w:t>SEM</w:t>
      </w:r>
      <w:r w:rsidRPr="005E18FA">
        <w:rPr>
          <w:color w:val="000000" w:themeColor="text1"/>
          <w:lang w:eastAsia="zh-CN"/>
        </w:rPr>
        <w:t>以同倍率对比改性前后的颗粒形貌和表面粗糙度变化。</w:t>
      </w:r>
    </w:p>
    <w:p w14:paraId="68E20212"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2-10 </w:t>
      </w:r>
      <w:r w:rsidRPr="005E18FA">
        <w:rPr>
          <w:color w:val="000000" w:themeColor="text1"/>
          <w:sz w:val="22"/>
          <w:lang w:eastAsia="zh-CN"/>
        </w:rPr>
        <w:t>此处插入：改性前后荧光粉</w:t>
      </w:r>
      <w:r w:rsidRPr="005E18FA">
        <w:rPr>
          <w:color w:val="000000" w:themeColor="text1"/>
          <w:sz w:val="22"/>
          <w:lang w:eastAsia="zh-CN"/>
        </w:rPr>
        <w:t>FTIR</w:t>
      </w:r>
      <w:r w:rsidRPr="005E18FA">
        <w:rPr>
          <w:color w:val="000000" w:themeColor="text1"/>
          <w:sz w:val="22"/>
          <w:lang w:eastAsia="zh-CN"/>
        </w:rPr>
        <w:t>图谱对比（标注</w:t>
      </w:r>
      <w:r w:rsidRPr="005E18FA">
        <w:rPr>
          <w:color w:val="000000" w:themeColor="text1"/>
          <w:sz w:val="22"/>
          <w:lang w:eastAsia="zh-CN"/>
        </w:rPr>
        <w:t>Si-O-Al ~980 cm⁻¹, C-H ~2880 cm⁻¹, C-O-C ~1100 cm⁻¹, N-H ~1560 cm⁻¹</w:t>
      </w:r>
      <w:r w:rsidRPr="005E18FA">
        <w:rPr>
          <w:color w:val="000000" w:themeColor="text1"/>
          <w:sz w:val="22"/>
          <w:lang w:eastAsia="zh-CN"/>
        </w:rPr>
        <w:t>）</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2-11 </w:t>
      </w:r>
      <w:r w:rsidRPr="005E18FA">
        <w:rPr>
          <w:color w:val="000000" w:themeColor="text1"/>
          <w:sz w:val="22"/>
          <w:lang w:eastAsia="zh-CN"/>
        </w:rPr>
        <w:t>此处插入：改性前后</w:t>
      </w:r>
      <w:r w:rsidRPr="005E18FA">
        <w:rPr>
          <w:color w:val="000000" w:themeColor="text1"/>
          <w:sz w:val="22"/>
          <w:lang w:eastAsia="zh-CN"/>
        </w:rPr>
        <w:t>XPS</w:t>
      </w:r>
      <w:r w:rsidRPr="005E18FA">
        <w:rPr>
          <w:color w:val="000000" w:themeColor="text1"/>
          <w:sz w:val="22"/>
          <w:lang w:eastAsia="zh-CN"/>
        </w:rPr>
        <w:t>全谱及</w:t>
      </w:r>
      <w:r w:rsidRPr="005E18FA">
        <w:rPr>
          <w:color w:val="000000" w:themeColor="text1"/>
          <w:sz w:val="22"/>
          <w:lang w:eastAsia="zh-CN"/>
        </w:rPr>
        <w:t>Si 2p/N 1s</w:t>
      </w:r>
      <w:r w:rsidRPr="005E18FA">
        <w:rPr>
          <w:color w:val="000000" w:themeColor="text1"/>
          <w:sz w:val="22"/>
          <w:lang w:eastAsia="zh-CN"/>
        </w:rPr>
        <w:t>窄扫描对比</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2-12 </w:t>
      </w:r>
      <w:r w:rsidRPr="005E18FA">
        <w:rPr>
          <w:color w:val="000000" w:themeColor="text1"/>
          <w:sz w:val="22"/>
          <w:lang w:eastAsia="zh-CN"/>
        </w:rPr>
        <w:t>此处插入：</w:t>
      </w:r>
      <w:r w:rsidRPr="005E18FA">
        <w:rPr>
          <w:color w:val="000000" w:themeColor="text1"/>
          <w:sz w:val="22"/>
          <w:lang w:eastAsia="zh-CN"/>
        </w:rPr>
        <w:t>TGA</w:t>
      </w:r>
      <w:r w:rsidRPr="005E18FA">
        <w:rPr>
          <w:color w:val="000000" w:themeColor="text1"/>
          <w:sz w:val="22"/>
          <w:lang w:eastAsia="zh-CN"/>
        </w:rPr>
        <w:t>曲线（改性前</w:t>
      </w:r>
      <w:r w:rsidRPr="005E18FA">
        <w:rPr>
          <w:color w:val="000000" w:themeColor="text1"/>
          <w:sz w:val="22"/>
          <w:lang w:eastAsia="zh-CN"/>
        </w:rPr>
        <w:t>/</w:t>
      </w:r>
      <w:r w:rsidRPr="005E18FA">
        <w:rPr>
          <w:color w:val="000000" w:themeColor="text1"/>
          <w:sz w:val="22"/>
          <w:lang w:eastAsia="zh-CN"/>
        </w:rPr>
        <w:t>后，室温</w:t>
      </w:r>
      <w:r w:rsidRPr="005E18FA">
        <w:rPr>
          <w:color w:val="000000" w:themeColor="text1"/>
          <w:sz w:val="22"/>
          <w:lang w:eastAsia="zh-CN"/>
        </w:rPr>
        <w:t>-800°C</w:t>
      </w:r>
      <w:r w:rsidRPr="005E18FA">
        <w:rPr>
          <w:color w:val="000000" w:themeColor="text1"/>
          <w:sz w:val="22"/>
          <w:lang w:eastAsia="zh-CN"/>
        </w:rPr>
        <w:t>，标注有机物失重百分比）</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2-13 </w:t>
      </w:r>
      <w:r w:rsidRPr="005E18FA">
        <w:rPr>
          <w:color w:val="000000" w:themeColor="text1"/>
          <w:sz w:val="22"/>
          <w:lang w:eastAsia="zh-CN"/>
        </w:rPr>
        <w:t>此处插入：改性前后</w:t>
      </w:r>
      <w:r w:rsidRPr="005E18FA">
        <w:rPr>
          <w:color w:val="000000" w:themeColor="text1"/>
          <w:sz w:val="22"/>
          <w:lang w:eastAsia="zh-CN"/>
        </w:rPr>
        <w:t>SEM</w:t>
      </w:r>
      <w:r w:rsidRPr="005E18FA">
        <w:rPr>
          <w:color w:val="000000" w:themeColor="text1"/>
          <w:sz w:val="22"/>
          <w:lang w:eastAsia="zh-CN"/>
        </w:rPr>
        <w:t>形貌对比（同倍率）</w:t>
      </w:r>
      <w:r w:rsidRPr="005E18FA">
        <w:rPr>
          <w:color w:val="000000" w:themeColor="text1"/>
          <w:sz w:val="22"/>
          <w:lang w:eastAsia="zh-CN"/>
        </w:rPr>
        <w:t>]</w:t>
      </w:r>
    </w:p>
    <w:p w14:paraId="41766732"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实验数据待补充：正交实验结果表、</w:t>
      </w:r>
      <w:r w:rsidRPr="005E18FA">
        <w:rPr>
          <w:color w:val="000000" w:themeColor="text1"/>
          <w:sz w:val="22"/>
          <w:lang w:eastAsia="zh-CN"/>
        </w:rPr>
        <w:t>FTIR/XPS/TGA</w:t>
      </w:r>
      <w:r w:rsidRPr="005E18FA">
        <w:rPr>
          <w:color w:val="000000" w:themeColor="text1"/>
          <w:sz w:val="22"/>
          <w:lang w:eastAsia="zh-CN"/>
        </w:rPr>
        <w:t>图谱</w:t>
      </w:r>
      <w:r w:rsidRPr="005E18FA">
        <w:rPr>
          <w:color w:val="000000" w:themeColor="text1"/>
          <w:sz w:val="22"/>
          <w:lang w:eastAsia="zh-CN"/>
        </w:rPr>
        <w:t>]</w:t>
      </w:r>
    </w:p>
    <w:p w14:paraId="7661D04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上述正交实验确立了荧光粉表面双层改性的最优工艺参数。然而，在高密度微米粉</w:t>
      </w:r>
      <w:r w:rsidRPr="005E18FA">
        <w:rPr>
          <w:color w:val="000000" w:themeColor="text1"/>
          <w:lang w:eastAsia="zh-CN"/>
        </w:rPr>
        <w:t>-</w:t>
      </w:r>
      <w:r w:rsidRPr="005E18FA">
        <w:rPr>
          <w:color w:val="000000" w:themeColor="text1"/>
          <w:lang w:eastAsia="zh-CN"/>
        </w:rPr>
        <w:t>低密度胍胶基液体系中，仅靠表面包覆的空间位阻可能不足以克服重力沉降；需要在改性基础上引入额外分散助剂，构建协同分散体系。以下</w:t>
      </w:r>
      <w:r w:rsidRPr="005E18FA">
        <w:rPr>
          <w:color w:val="000000" w:themeColor="text1"/>
          <w:lang w:eastAsia="zh-CN"/>
        </w:rPr>
        <w:t>2.4</w:t>
      </w:r>
      <w:r w:rsidRPr="005E18FA">
        <w:rPr>
          <w:color w:val="000000" w:themeColor="text1"/>
          <w:lang w:eastAsia="zh-CN"/>
        </w:rPr>
        <w:t>节通过六组对照实验，系统解析柠檬酸、非离子表面活性剂和外加</w:t>
      </w:r>
      <w:r w:rsidRPr="005E18FA">
        <w:rPr>
          <w:color w:val="000000" w:themeColor="text1"/>
          <w:lang w:eastAsia="zh-CN"/>
        </w:rPr>
        <w:t>PEG</w:t>
      </w:r>
      <w:r w:rsidRPr="005E18FA">
        <w:rPr>
          <w:color w:val="000000" w:themeColor="text1"/>
          <w:lang w:eastAsia="zh-CN"/>
        </w:rPr>
        <w:t>三种添加剂在分散稳定性中的独立贡献与协同效应。</w:t>
      </w:r>
    </w:p>
    <w:p w14:paraId="217F9826"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2.4  </w:t>
      </w:r>
      <w:r w:rsidRPr="005E18FA">
        <w:rPr>
          <w:rFonts w:ascii="Times New Roman" w:eastAsia="黑体" w:hAnsi="Times New Roman" w:cs="Arial"/>
          <w:color w:val="000000" w:themeColor="text1"/>
          <w:sz w:val="28"/>
          <w:lang w:eastAsia="zh-CN"/>
        </w:rPr>
        <w:t>改性粉在胍胶基液中的分散稳定性</w:t>
      </w:r>
    </w:p>
    <w:p w14:paraId="36FC9C6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有了最优改性配方，下一个问题自然浮现：改性粉在胍胶基液中的悬浮稳定性到底如何？双层包覆提供了分散的基础</w:t>
      </w:r>
      <w:r w:rsidRPr="005E18FA">
        <w:rPr>
          <w:color w:val="000000" w:themeColor="text1"/>
          <w:lang w:eastAsia="zh-CN"/>
        </w:rPr>
        <w:t>——PEG</w:t>
      </w:r>
      <w:r w:rsidRPr="005E18FA">
        <w:rPr>
          <w:color w:val="000000" w:themeColor="text1"/>
          <w:lang w:eastAsia="zh-CN"/>
        </w:rPr>
        <w:t>的空间位阻使颗粒之间保持距离</w:t>
      </w:r>
      <w:r w:rsidRPr="005E18FA">
        <w:rPr>
          <w:color w:val="000000" w:themeColor="text1"/>
          <w:lang w:eastAsia="zh-CN"/>
        </w:rPr>
        <w:t>——</w:t>
      </w:r>
      <w:r w:rsidRPr="005E18FA">
        <w:rPr>
          <w:color w:val="000000" w:themeColor="text1"/>
          <w:lang w:eastAsia="zh-CN"/>
        </w:rPr>
        <w:t>但在密度差达到</w:t>
      </w:r>
      <w:r w:rsidRPr="005E18FA">
        <w:rPr>
          <w:color w:val="000000" w:themeColor="text1"/>
          <w:lang w:eastAsia="zh-CN"/>
        </w:rPr>
        <w:t>3~4</w:t>
      </w:r>
      <w:r w:rsidRPr="005E18FA">
        <w:rPr>
          <w:color w:val="000000" w:themeColor="text1"/>
          <w:lang w:eastAsia="zh-CN"/>
        </w:rPr>
        <w:t>倍的体系中，仅靠空间位阻可能不够。重力不会因为颗粒被包覆了</w:t>
      </w:r>
      <w:r w:rsidRPr="005E18FA">
        <w:rPr>
          <w:color w:val="000000" w:themeColor="text1"/>
          <w:lang w:eastAsia="zh-CN"/>
        </w:rPr>
        <w:t>PEG</w:t>
      </w:r>
      <w:r w:rsidRPr="005E18FA">
        <w:rPr>
          <w:color w:val="000000" w:themeColor="text1"/>
          <w:lang w:eastAsia="zh-CN"/>
        </w:rPr>
        <w:t>就停止作用。这里需要引入额外的分散助剂，而选择哪些助剂、它们之间的作用是简单叠加还是存在协同，是本节要回答的问题。</w:t>
      </w:r>
    </w:p>
    <w:p w14:paraId="1408266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为此设计了一组递进式的六组对照实验。组</w:t>
      </w:r>
      <w:r w:rsidRPr="005E18FA">
        <w:rPr>
          <w:color w:val="000000" w:themeColor="text1"/>
          <w:lang w:eastAsia="zh-CN"/>
        </w:rPr>
        <w:t>1</w:t>
      </w:r>
      <w:r w:rsidRPr="005E18FA">
        <w:rPr>
          <w:color w:val="000000" w:themeColor="text1"/>
          <w:lang w:eastAsia="zh-CN"/>
        </w:rPr>
        <w:t>是空白对照</w:t>
      </w:r>
      <w:r w:rsidRPr="005E18FA">
        <w:rPr>
          <w:color w:val="000000" w:themeColor="text1"/>
          <w:lang w:eastAsia="zh-CN"/>
        </w:rPr>
        <w:t>——</w:t>
      </w:r>
      <w:r w:rsidRPr="005E18FA">
        <w:rPr>
          <w:color w:val="000000" w:themeColor="text1"/>
          <w:lang w:eastAsia="zh-CN"/>
        </w:rPr>
        <w:t>双层改性粉直接加入</w:t>
      </w:r>
      <w:r w:rsidRPr="005E18FA">
        <w:rPr>
          <w:color w:val="000000" w:themeColor="text1"/>
          <w:lang w:eastAsia="zh-CN"/>
        </w:rPr>
        <w:t>0.5 wt% HPG</w:t>
      </w:r>
      <w:r w:rsidRPr="005E18FA">
        <w:rPr>
          <w:color w:val="000000" w:themeColor="text1"/>
          <w:lang w:eastAsia="zh-CN"/>
        </w:rPr>
        <w:t>基液，不添加任何助剂。组</w:t>
      </w:r>
      <w:r w:rsidRPr="005E18FA">
        <w:rPr>
          <w:color w:val="000000" w:themeColor="text1"/>
          <w:lang w:eastAsia="zh-CN"/>
        </w:rPr>
        <w:t>2</w:t>
      </w:r>
      <w:r w:rsidRPr="005E18FA">
        <w:rPr>
          <w:color w:val="000000" w:themeColor="text1"/>
          <w:lang w:eastAsia="zh-CN"/>
        </w:rPr>
        <w:t>在组</w:t>
      </w:r>
      <w:r w:rsidRPr="005E18FA">
        <w:rPr>
          <w:color w:val="000000" w:themeColor="text1"/>
          <w:lang w:eastAsia="zh-CN"/>
        </w:rPr>
        <w:t>1</w:t>
      </w:r>
      <w:r w:rsidRPr="005E18FA">
        <w:rPr>
          <w:color w:val="000000" w:themeColor="text1"/>
          <w:lang w:eastAsia="zh-CN"/>
        </w:rPr>
        <w:t>的基础上加入</w:t>
      </w:r>
      <w:r w:rsidRPr="005E18FA">
        <w:rPr>
          <w:color w:val="000000" w:themeColor="text1"/>
          <w:lang w:eastAsia="zh-CN"/>
        </w:rPr>
        <w:t>0.1 wt%</w:t>
      </w:r>
      <w:r w:rsidRPr="005E18FA">
        <w:rPr>
          <w:color w:val="000000" w:themeColor="text1"/>
          <w:lang w:eastAsia="zh-CN"/>
        </w:rPr>
        <w:t>柠檬酸，它的作用是螯合荧光粉表面可能溶出的</w:t>
      </w:r>
      <w:r w:rsidRPr="005E18FA">
        <w:rPr>
          <w:color w:val="000000" w:themeColor="text1"/>
          <w:lang w:eastAsia="zh-CN"/>
        </w:rPr>
        <w:t>Al³⁺</w:t>
      </w:r>
      <w:r w:rsidRPr="005E18FA">
        <w:rPr>
          <w:color w:val="000000" w:themeColor="text1"/>
          <w:lang w:eastAsia="zh-CN"/>
        </w:rPr>
        <w:t>等多价阳离子</w:t>
      </w:r>
      <w:r w:rsidRPr="005E18FA">
        <w:rPr>
          <w:color w:val="000000" w:themeColor="text1"/>
          <w:lang w:eastAsia="zh-CN"/>
        </w:rPr>
        <w:t>——</w:t>
      </w:r>
      <w:r w:rsidRPr="005E18FA">
        <w:rPr>
          <w:color w:val="000000" w:themeColor="text1"/>
          <w:lang w:eastAsia="zh-CN"/>
        </w:rPr>
        <w:t>这些离子如果游离在溶液中，会干扰</w:t>
      </w:r>
      <w:r w:rsidRPr="005E18FA">
        <w:rPr>
          <w:color w:val="000000" w:themeColor="text1"/>
          <w:lang w:eastAsia="zh-CN"/>
        </w:rPr>
        <w:t>HPG</w:t>
      </w:r>
      <w:r w:rsidRPr="005E18FA">
        <w:rPr>
          <w:color w:val="000000" w:themeColor="text1"/>
          <w:lang w:eastAsia="zh-CN"/>
        </w:rPr>
        <w:t>的硼交联反应。组</w:t>
      </w:r>
      <w:r w:rsidRPr="005E18FA">
        <w:rPr>
          <w:color w:val="000000" w:themeColor="text1"/>
          <w:lang w:eastAsia="zh-CN"/>
        </w:rPr>
        <w:t>3</w:t>
      </w:r>
      <w:r w:rsidRPr="005E18FA">
        <w:rPr>
          <w:color w:val="000000" w:themeColor="text1"/>
          <w:lang w:eastAsia="zh-CN"/>
        </w:rPr>
        <w:t>在组</w:t>
      </w:r>
      <w:r w:rsidRPr="005E18FA">
        <w:rPr>
          <w:color w:val="000000" w:themeColor="text1"/>
          <w:lang w:eastAsia="zh-CN"/>
        </w:rPr>
        <w:t>1</w:t>
      </w:r>
      <w:r w:rsidRPr="005E18FA">
        <w:rPr>
          <w:color w:val="000000" w:themeColor="text1"/>
          <w:lang w:eastAsia="zh-CN"/>
        </w:rPr>
        <w:t>的基础上加入</w:t>
      </w:r>
      <w:r w:rsidRPr="005E18FA">
        <w:rPr>
          <w:color w:val="000000" w:themeColor="text1"/>
          <w:lang w:eastAsia="zh-CN"/>
        </w:rPr>
        <w:t>0.05 wt%</w:t>
      </w:r>
      <w:r w:rsidRPr="005E18FA">
        <w:rPr>
          <w:color w:val="000000" w:themeColor="text1"/>
          <w:lang w:eastAsia="zh-CN"/>
        </w:rPr>
        <w:t>的非离子表面活性剂</w:t>
      </w:r>
      <w:r w:rsidRPr="005E18FA">
        <w:rPr>
          <w:color w:val="000000" w:themeColor="text1"/>
          <w:lang w:eastAsia="zh-CN"/>
        </w:rPr>
        <w:t>Triton X-100</w:t>
      </w:r>
      <w:r w:rsidRPr="005E18FA">
        <w:rPr>
          <w:color w:val="000000" w:themeColor="text1"/>
          <w:lang w:eastAsia="zh-CN"/>
        </w:rPr>
        <w:t>，它的任务是改善颗粒表面的润湿性，帮助</w:t>
      </w:r>
      <w:r w:rsidRPr="005E18FA">
        <w:rPr>
          <w:color w:val="000000" w:themeColor="text1"/>
          <w:lang w:eastAsia="zh-CN"/>
        </w:rPr>
        <w:t>PEG</w:t>
      </w:r>
      <w:r w:rsidRPr="005E18FA">
        <w:rPr>
          <w:color w:val="000000" w:themeColor="text1"/>
          <w:lang w:eastAsia="zh-CN"/>
        </w:rPr>
        <w:t>链在水中充分伸展。组</w:t>
      </w:r>
      <w:r w:rsidRPr="005E18FA">
        <w:rPr>
          <w:color w:val="000000" w:themeColor="text1"/>
          <w:lang w:eastAsia="zh-CN"/>
        </w:rPr>
        <w:t>4</w:t>
      </w:r>
      <w:r w:rsidRPr="005E18FA">
        <w:rPr>
          <w:color w:val="000000" w:themeColor="text1"/>
          <w:lang w:eastAsia="zh-CN"/>
        </w:rPr>
        <w:t>额外添加</w:t>
      </w:r>
      <w:r w:rsidRPr="005E18FA">
        <w:rPr>
          <w:color w:val="000000" w:themeColor="text1"/>
          <w:lang w:eastAsia="zh-CN"/>
        </w:rPr>
        <w:t>5 wt%</w:t>
      </w:r>
      <w:r w:rsidRPr="005E18FA">
        <w:rPr>
          <w:color w:val="000000" w:themeColor="text1"/>
          <w:lang w:eastAsia="zh-CN"/>
        </w:rPr>
        <w:t>的游离</w:t>
      </w:r>
      <w:r w:rsidRPr="005E18FA">
        <w:rPr>
          <w:color w:val="000000" w:themeColor="text1"/>
          <w:lang w:eastAsia="zh-CN"/>
        </w:rPr>
        <w:t>PEG4000</w:t>
      </w:r>
      <w:r w:rsidRPr="005E18FA">
        <w:rPr>
          <w:color w:val="000000" w:themeColor="text1"/>
          <w:lang w:eastAsia="zh-CN"/>
        </w:rPr>
        <w:t>，通过提高液相中</w:t>
      </w:r>
      <w:r w:rsidRPr="005E18FA">
        <w:rPr>
          <w:color w:val="000000" w:themeColor="text1"/>
          <w:lang w:eastAsia="zh-CN"/>
        </w:rPr>
        <w:t>PEG</w:t>
      </w:r>
      <w:r w:rsidRPr="005E18FA">
        <w:rPr>
          <w:color w:val="000000" w:themeColor="text1"/>
          <w:lang w:eastAsia="zh-CN"/>
        </w:rPr>
        <w:t>的浓度来增强空间位阻效应的强度。组</w:t>
      </w:r>
      <w:r w:rsidRPr="005E18FA">
        <w:rPr>
          <w:color w:val="000000" w:themeColor="text1"/>
          <w:lang w:eastAsia="zh-CN"/>
        </w:rPr>
        <w:t>5</w:t>
      </w:r>
      <w:r w:rsidRPr="005E18FA">
        <w:rPr>
          <w:color w:val="000000" w:themeColor="text1"/>
          <w:lang w:eastAsia="zh-CN"/>
        </w:rPr>
        <w:t>是两两组合</w:t>
      </w:r>
      <w:r w:rsidRPr="005E18FA">
        <w:rPr>
          <w:color w:val="000000" w:themeColor="text1"/>
          <w:lang w:eastAsia="zh-CN"/>
        </w:rPr>
        <w:t>——</w:t>
      </w:r>
      <w:r w:rsidRPr="005E18FA">
        <w:rPr>
          <w:color w:val="000000" w:themeColor="text1"/>
          <w:lang w:eastAsia="zh-CN"/>
        </w:rPr>
        <w:t>柠檬酸加</w:t>
      </w:r>
      <w:r w:rsidRPr="005E18FA">
        <w:rPr>
          <w:color w:val="000000" w:themeColor="text1"/>
          <w:lang w:eastAsia="zh-CN"/>
        </w:rPr>
        <w:t>Triton——</w:t>
      </w:r>
      <w:r w:rsidRPr="005E18FA">
        <w:rPr>
          <w:color w:val="000000" w:themeColor="text1"/>
          <w:lang w:eastAsia="zh-CN"/>
        </w:rPr>
        <w:t>检验螯合与润湿之间是否存在协同。组</w:t>
      </w:r>
      <w:r w:rsidRPr="005E18FA">
        <w:rPr>
          <w:color w:val="000000" w:themeColor="text1"/>
          <w:lang w:eastAsia="zh-CN"/>
        </w:rPr>
        <w:t>6</w:t>
      </w:r>
      <w:r w:rsidRPr="005E18FA">
        <w:rPr>
          <w:color w:val="000000" w:themeColor="text1"/>
          <w:lang w:eastAsia="zh-CN"/>
        </w:rPr>
        <w:t>三者全加，检验是否存在超加和效应。每组测定三项指标：静置沉降曲线（记录</w:t>
      </w:r>
      <w:r w:rsidRPr="005E18FA">
        <w:rPr>
          <w:color w:val="000000" w:themeColor="text1"/>
          <w:lang w:eastAsia="zh-CN"/>
        </w:rPr>
        <w:t>0~120</w:t>
      </w:r>
      <w:r w:rsidRPr="005E18FA">
        <w:rPr>
          <w:color w:val="000000" w:themeColor="text1"/>
          <w:lang w:eastAsia="zh-CN"/>
        </w:rPr>
        <w:t>分钟的沉降界面高度，反映宏观稳定性）；激光粒度</w:t>
      </w:r>
      <w:r w:rsidRPr="005E18FA">
        <w:rPr>
          <w:color w:val="000000" w:themeColor="text1"/>
          <w:lang w:eastAsia="zh-CN"/>
        </w:rPr>
        <w:t>-</w:t>
      </w:r>
      <w:r w:rsidRPr="005E18FA">
        <w:rPr>
          <w:color w:val="000000" w:themeColor="text1"/>
          <w:lang w:eastAsia="zh-CN"/>
        </w:rPr>
        <w:t>时间曲线（</w:t>
      </w:r>
      <w:r w:rsidRPr="005E18FA">
        <w:rPr>
          <w:color w:val="000000" w:themeColor="text1"/>
          <w:lang w:eastAsia="zh-CN"/>
        </w:rPr>
        <w:t>D50</w:t>
      </w:r>
      <w:r w:rsidRPr="005E18FA">
        <w:rPr>
          <w:color w:val="000000" w:themeColor="text1"/>
          <w:lang w:eastAsia="zh-CN"/>
        </w:rPr>
        <w:t>和</w:t>
      </w:r>
      <w:r w:rsidRPr="005E18FA">
        <w:rPr>
          <w:color w:val="000000" w:themeColor="text1"/>
          <w:lang w:eastAsia="zh-CN"/>
        </w:rPr>
        <w:t>Span</w:t>
      </w:r>
      <w:r w:rsidRPr="005E18FA">
        <w:rPr>
          <w:color w:val="000000" w:themeColor="text1"/>
          <w:lang w:eastAsia="zh-CN"/>
        </w:rPr>
        <w:t>值随时间的漂移，反映微观团聚动力学）；</w:t>
      </w:r>
      <w:r w:rsidRPr="005E18FA">
        <w:rPr>
          <w:color w:val="000000" w:themeColor="text1"/>
          <w:lang w:eastAsia="zh-CN"/>
        </w:rPr>
        <w:t>Zeta</w:t>
      </w:r>
      <w:r w:rsidRPr="005E18FA">
        <w:rPr>
          <w:color w:val="000000" w:themeColor="text1"/>
          <w:lang w:eastAsia="zh-CN"/>
        </w:rPr>
        <w:t>电位</w:t>
      </w:r>
      <w:r w:rsidRPr="005E18FA">
        <w:rPr>
          <w:color w:val="000000" w:themeColor="text1"/>
          <w:lang w:eastAsia="zh-CN"/>
        </w:rPr>
        <w:t>-pH</w:t>
      </w:r>
      <w:r w:rsidRPr="005E18FA">
        <w:rPr>
          <w:color w:val="000000" w:themeColor="text1"/>
          <w:lang w:eastAsia="zh-CN"/>
        </w:rPr>
        <w:t>曲线（反映颗粒表面电荷状态及其随</w:t>
      </w:r>
      <w:r w:rsidRPr="005E18FA">
        <w:rPr>
          <w:color w:val="000000" w:themeColor="text1"/>
          <w:lang w:eastAsia="zh-CN"/>
        </w:rPr>
        <w:t>pH</w:t>
      </w:r>
      <w:r w:rsidRPr="005E18FA">
        <w:rPr>
          <w:color w:val="000000" w:themeColor="text1"/>
          <w:lang w:eastAsia="zh-CN"/>
        </w:rPr>
        <w:t>的演变）。六组数据的核心分析逻辑是：组</w:t>
      </w:r>
      <w:r w:rsidRPr="005E18FA">
        <w:rPr>
          <w:color w:val="000000" w:themeColor="text1"/>
          <w:lang w:eastAsia="zh-CN"/>
        </w:rPr>
        <w:t>2</w:t>
      </w:r>
      <w:r w:rsidRPr="005E18FA">
        <w:rPr>
          <w:color w:val="000000" w:themeColor="text1"/>
          <w:lang w:eastAsia="zh-CN"/>
        </w:rPr>
        <w:t>减组</w:t>
      </w:r>
      <w:r w:rsidRPr="005E18FA">
        <w:rPr>
          <w:color w:val="000000" w:themeColor="text1"/>
          <w:lang w:eastAsia="zh-CN"/>
        </w:rPr>
        <w:t>1</w:t>
      </w:r>
      <w:r w:rsidRPr="005E18FA">
        <w:rPr>
          <w:color w:val="000000" w:themeColor="text1"/>
          <w:lang w:eastAsia="zh-CN"/>
        </w:rPr>
        <w:t>得到柠檬酸的独立贡献，组</w:t>
      </w:r>
      <w:r w:rsidRPr="005E18FA">
        <w:rPr>
          <w:color w:val="000000" w:themeColor="text1"/>
          <w:lang w:eastAsia="zh-CN"/>
        </w:rPr>
        <w:t>3</w:t>
      </w:r>
      <w:r w:rsidRPr="005E18FA">
        <w:rPr>
          <w:color w:val="000000" w:themeColor="text1"/>
          <w:lang w:eastAsia="zh-CN"/>
        </w:rPr>
        <w:t>减组</w:t>
      </w:r>
      <w:r w:rsidRPr="005E18FA">
        <w:rPr>
          <w:color w:val="000000" w:themeColor="text1"/>
          <w:lang w:eastAsia="zh-CN"/>
        </w:rPr>
        <w:t>1</w:t>
      </w:r>
      <w:r w:rsidRPr="005E18FA">
        <w:rPr>
          <w:color w:val="000000" w:themeColor="text1"/>
          <w:lang w:eastAsia="zh-CN"/>
        </w:rPr>
        <w:t>得到</w:t>
      </w:r>
      <w:r w:rsidRPr="005E18FA">
        <w:rPr>
          <w:color w:val="000000" w:themeColor="text1"/>
          <w:lang w:eastAsia="zh-CN"/>
        </w:rPr>
        <w:t>Triton</w:t>
      </w:r>
      <w:r w:rsidRPr="005E18FA">
        <w:rPr>
          <w:color w:val="000000" w:themeColor="text1"/>
          <w:lang w:eastAsia="zh-CN"/>
        </w:rPr>
        <w:t>的独立贡献，组</w:t>
      </w:r>
      <w:r w:rsidRPr="005E18FA">
        <w:rPr>
          <w:color w:val="000000" w:themeColor="text1"/>
          <w:lang w:eastAsia="zh-CN"/>
        </w:rPr>
        <w:t>4</w:t>
      </w:r>
      <w:r w:rsidRPr="005E18FA">
        <w:rPr>
          <w:color w:val="000000" w:themeColor="text1"/>
          <w:lang w:eastAsia="zh-CN"/>
        </w:rPr>
        <w:t>减组</w:t>
      </w:r>
      <w:r w:rsidRPr="005E18FA">
        <w:rPr>
          <w:color w:val="000000" w:themeColor="text1"/>
          <w:lang w:eastAsia="zh-CN"/>
        </w:rPr>
        <w:t>1</w:t>
      </w:r>
      <w:r w:rsidRPr="005E18FA">
        <w:rPr>
          <w:color w:val="000000" w:themeColor="text1"/>
          <w:lang w:eastAsia="zh-CN"/>
        </w:rPr>
        <w:t>得到</w:t>
      </w:r>
      <w:r w:rsidRPr="005E18FA">
        <w:rPr>
          <w:color w:val="000000" w:themeColor="text1"/>
          <w:lang w:eastAsia="zh-CN"/>
        </w:rPr>
        <w:t>PEG</w:t>
      </w:r>
      <w:r w:rsidRPr="005E18FA">
        <w:rPr>
          <w:color w:val="000000" w:themeColor="text1"/>
          <w:lang w:eastAsia="zh-CN"/>
        </w:rPr>
        <w:t>额外添加的贡献，组</w:t>
      </w:r>
      <w:r w:rsidRPr="005E18FA">
        <w:rPr>
          <w:color w:val="000000" w:themeColor="text1"/>
          <w:lang w:eastAsia="zh-CN"/>
        </w:rPr>
        <w:t>6</w:t>
      </w:r>
      <w:r w:rsidRPr="005E18FA">
        <w:rPr>
          <w:color w:val="000000" w:themeColor="text1"/>
          <w:lang w:eastAsia="zh-CN"/>
        </w:rPr>
        <w:t>减去三者独立贡献之和得到协同效应项</w:t>
      </w:r>
      <w:r w:rsidRPr="005E18FA">
        <w:rPr>
          <w:color w:val="000000" w:themeColor="text1"/>
          <w:lang w:eastAsia="zh-CN"/>
        </w:rPr>
        <w:t>——</w:t>
      </w:r>
      <w:r w:rsidRPr="005E18FA">
        <w:rPr>
          <w:color w:val="000000" w:themeColor="text1"/>
          <w:lang w:eastAsia="zh-CN"/>
        </w:rPr>
        <w:t>如果这项为正且统计显著，则证明</w:t>
      </w:r>
      <w:r w:rsidRPr="005E18FA">
        <w:rPr>
          <w:color w:val="000000" w:themeColor="text1"/>
          <w:lang w:eastAsia="zh-CN"/>
        </w:rPr>
        <w:t>"</w:t>
      </w:r>
      <w:r w:rsidRPr="005E18FA">
        <w:rPr>
          <w:color w:val="000000" w:themeColor="text1"/>
          <w:lang w:eastAsia="zh-CN"/>
        </w:rPr>
        <w:t>螯合</w:t>
      </w:r>
      <w:r w:rsidRPr="005E18FA">
        <w:rPr>
          <w:color w:val="000000" w:themeColor="text1"/>
          <w:lang w:eastAsia="zh-CN"/>
        </w:rPr>
        <w:t>-</w:t>
      </w:r>
      <w:r w:rsidRPr="005E18FA">
        <w:rPr>
          <w:color w:val="000000" w:themeColor="text1"/>
          <w:lang w:eastAsia="zh-CN"/>
        </w:rPr>
        <w:t>润湿</w:t>
      </w:r>
      <w:r w:rsidRPr="005E18FA">
        <w:rPr>
          <w:color w:val="000000" w:themeColor="text1"/>
          <w:lang w:eastAsia="zh-CN"/>
        </w:rPr>
        <w:t>-</w:t>
      </w:r>
      <w:r w:rsidRPr="005E18FA">
        <w:rPr>
          <w:color w:val="000000" w:themeColor="text1"/>
          <w:lang w:eastAsia="zh-CN"/>
        </w:rPr>
        <w:t>位阻</w:t>
      </w:r>
      <w:r w:rsidRPr="005E18FA">
        <w:rPr>
          <w:color w:val="000000" w:themeColor="text1"/>
          <w:lang w:eastAsia="zh-CN"/>
        </w:rPr>
        <w:t>"</w:t>
      </w:r>
      <w:r w:rsidRPr="005E18FA">
        <w:rPr>
          <w:color w:val="000000" w:themeColor="text1"/>
          <w:lang w:eastAsia="zh-CN"/>
        </w:rPr>
        <w:t>三种机制之间存在超越简单加和的协同分散效应。</w:t>
      </w:r>
    </w:p>
    <w:p w14:paraId="17B53BB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每组测定：（</w:t>
      </w:r>
      <w:r w:rsidRPr="005E18FA">
        <w:rPr>
          <w:color w:val="000000" w:themeColor="text1"/>
          <w:lang w:eastAsia="zh-CN"/>
        </w:rPr>
        <w:t>a</w:t>
      </w:r>
      <w:r w:rsidRPr="005E18FA">
        <w:rPr>
          <w:color w:val="000000" w:themeColor="text1"/>
          <w:lang w:eastAsia="zh-CN"/>
        </w:rPr>
        <w:t>）静置沉降曲线</w:t>
      </w:r>
      <w:r w:rsidRPr="005E18FA">
        <w:rPr>
          <w:color w:val="000000" w:themeColor="text1"/>
          <w:lang w:eastAsia="zh-CN"/>
        </w:rPr>
        <w:t>——</w:t>
      </w:r>
      <w:r w:rsidRPr="005E18FA">
        <w:rPr>
          <w:color w:val="000000" w:themeColor="text1"/>
          <w:lang w:eastAsia="zh-CN"/>
        </w:rPr>
        <w:t>将各分散液置于</w:t>
      </w:r>
      <w:r w:rsidRPr="005E18FA">
        <w:rPr>
          <w:color w:val="000000" w:themeColor="text1"/>
          <w:lang w:eastAsia="zh-CN"/>
        </w:rPr>
        <w:t>25 mL</w:t>
      </w:r>
      <w:r w:rsidRPr="005E18FA">
        <w:rPr>
          <w:color w:val="000000" w:themeColor="text1"/>
          <w:lang w:eastAsia="zh-CN"/>
        </w:rPr>
        <w:t>量筒中，间隔一定时间（</w:t>
      </w:r>
      <w:r w:rsidRPr="005E18FA">
        <w:rPr>
          <w:color w:val="000000" w:themeColor="text1"/>
          <w:lang w:eastAsia="zh-CN"/>
        </w:rPr>
        <w:t>0</w:t>
      </w:r>
      <w:r w:rsidRPr="005E18FA">
        <w:rPr>
          <w:color w:val="000000" w:themeColor="text1"/>
          <w:lang w:eastAsia="zh-CN"/>
        </w:rPr>
        <w:t>、</w:t>
      </w:r>
      <w:r w:rsidRPr="005E18FA">
        <w:rPr>
          <w:color w:val="000000" w:themeColor="text1"/>
          <w:lang w:eastAsia="zh-CN"/>
        </w:rPr>
        <w:t>15</w:t>
      </w:r>
      <w:r w:rsidRPr="005E18FA">
        <w:rPr>
          <w:color w:val="000000" w:themeColor="text1"/>
          <w:lang w:eastAsia="zh-CN"/>
        </w:rPr>
        <w:t>、</w:t>
      </w:r>
      <w:r w:rsidRPr="005E18FA">
        <w:rPr>
          <w:color w:val="000000" w:themeColor="text1"/>
          <w:lang w:eastAsia="zh-CN"/>
        </w:rPr>
        <w:t>30</w:t>
      </w:r>
      <w:r w:rsidRPr="005E18FA">
        <w:rPr>
          <w:color w:val="000000" w:themeColor="text1"/>
          <w:lang w:eastAsia="zh-CN"/>
        </w:rPr>
        <w:t>、</w:t>
      </w:r>
      <w:r w:rsidRPr="005E18FA">
        <w:rPr>
          <w:color w:val="000000" w:themeColor="text1"/>
          <w:lang w:eastAsia="zh-CN"/>
        </w:rPr>
        <w:t>60</w:t>
      </w:r>
      <w:r w:rsidRPr="005E18FA">
        <w:rPr>
          <w:color w:val="000000" w:themeColor="text1"/>
          <w:lang w:eastAsia="zh-CN"/>
        </w:rPr>
        <w:t>、</w:t>
      </w:r>
      <w:r w:rsidRPr="005E18FA">
        <w:rPr>
          <w:color w:val="000000" w:themeColor="text1"/>
          <w:lang w:eastAsia="zh-CN"/>
        </w:rPr>
        <w:t>120 min</w:t>
      </w:r>
      <w:r w:rsidRPr="005E18FA">
        <w:rPr>
          <w:color w:val="000000" w:themeColor="text1"/>
          <w:lang w:eastAsia="zh-CN"/>
        </w:rPr>
        <w:t>）记录沉降界面高度，计算相对浊度保持率；（</w:t>
      </w:r>
      <w:r w:rsidRPr="005E18FA">
        <w:rPr>
          <w:color w:val="000000" w:themeColor="text1"/>
          <w:lang w:eastAsia="zh-CN"/>
        </w:rPr>
        <w:t>b</w:t>
      </w:r>
      <w:r w:rsidRPr="005E18FA">
        <w:rPr>
          <w:color w:val="000000" w:themeColor="text1"/>
          <w:lang w:eastAsia="zh-CN"/>
        </w:rPr>
        <w:t>）激</w:t>
      </w:r>
      <w:r w:rsidRPr="005E18FA">
        <w:rPr>
          <w:color w:val="000000" w:themeColor="text1"/>
          <w:lang w:eastAsia="zh-CN"/>
        </w:rPr>
        <w:lastRenderedPageBreak/>
        <w:t>光粒度</w:t>
      </w:r>
      <w:r w:rsidRPr="005E18FA">
        <w:rPr>
          <w:color w:val="000000" w:themeColor="text1"/>
          <w:lang w:eastAsia="zh-CN"/>
        </w:rPr>
        <w:t>——D50</w:t>
      </w:r>
      <w:r w:rsidRPr="005E18FA">
        <w:rPr>
          <w:color w:val="000000" w:themeColor="text1"/>
          <w:lang w:eastAsia="zh-CN"/>
        </w:rPr>
        <w:t>和</w:t>
      </w:r>
      <w:r w:rsidRPr="005E18FA">
        <w:rPr>
          <w:color w:val="000000" w:themeColor="text1"/>
          <w:lang w:eastAsia="zh-CN"/>
        </w:rPr>
        <w:t>Span</w:t>
      </w:r>
      <w:r w:rsidRPr="005E18FA">
        <w:rPr>
          <w:color w:val="000000" w:themeColor="text1"/>
          <w:lang w:eastAsia="zh-CN"/>
        </w:rPr>
        <w:t>值随时间的变化（反映团聚动力学）；（</w:t>
      </w:r>
      <w:r w:rsidRPr="005E18FA">
        <w:rPr>
          <w:color w:val="000000" w:themeColor="text1"/>
          <w:lang w:eastAsia="zh-CN"/>
        </w:rPr>
        <w:t>c</w:t>
      </w:r>
      <w:r w:rsidRPr="005E18FA">
        <w:rPr>
          <w:color w:val="000000" w:themeColor="text1"/>
          <w:lang w:eastAsia="zh-CN"/>
        </w:rPr>
        <w:t>）</w:t>
      </w:r>
      <w:r w:rsidRPr="005E18FA">
        <w:rPr>
          <w:color w:val="000000" w:themeColor="text1"/>
          <w:lang w:eastAsia="zh-CN"/>
        </w:rPr>
        <w:t>Zeta</w:t>
      </w:r>
      <w:r w:rsidRPr="005E18FA">
        <w:rPr>
          <w:color w:val="000000" w:themeColor="text1"/>
          <w:lang w:eastAsia="zh-CN"/>
        </w:rPr>
        <w:t>电位</w:t>
      </w:r>
      <w:r w:rsidRPr="005E18FA">
        <w:rPr>
          <w:color w:val="000000" w:themeColor="text1"/>
          <w:lang w:eastAsia="zh-CN"/>
        </w:rPr>
        <w:t>-pH</w:t>
      </w:r>
      <w:r w:rsidRPr="005E18FA">
        <w:rPr>
          <w:color w:val="000000" w:themeColor="text1"/>
          <w:lang w:eastAsia="zh-CN"/>
        </w:rPr>
        <w:t>曲线</w:t>
      </w:r>
      <w:r w:rsidRPr="005E18FA">
        <w:rPr>
          <w:color w:val="000000" w:themeColor="text1"/>
          <w:lang w:eastAsia="zh-CN"/>
        </w:rPr>
        <w:t>——</w:t>
      </w:r>
      <w:r w:rsidRPr="005E18FA">
        <w:rPr>
          <w:color w:val="000000" w:themeColor="text1"/>
          <w:lang w:eastAsia="zh-CN"/>
        </w:rPr>
        <w:t>反映颗粒表面电荷随</w:t>
      </w:r>
      <w:r w:rsidRPr="005E18FA">
        <w:rPr>
          <w:color w:val="000000" w:themeColor="text1"/>
          <w:lang w:eastAsia="zh-CN"/>
        </w:rPr>
        <w:t>pH</w:t>
      </w:r>
      <w:r w:rsidRPr="005E18FA">
        <w:rPr>
          <w:color w:val="000000" w:themeColor="text1"/>
          <w:lang w:eastAsia="zh-CN"/>
        </w:rPr>
        <w:t>的变化和分散稳定性。</w:t>
      </w:r>
    </w:p>
    <w:p w14:paraId="1EC0CB93"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2-14 </w:t>
      </w:r>
      <w:r w:rsidRPr="005E18FA">
        <w:rPr>
          <w:color w:val="000000" w:themeColor="text1"/>
          <w:sz w:val="22"/>
          <w:lang w:eastAsia="zh-CN"/>
        </w:rPr>
        <w:t>此处插入：六组分散液静置沉降曲线（相对浊度保持率</w:t>
      </w:r>
      <w:r w:rsidRPr="005E18FA">
        <w:rPr>
          <w:color w:val="000000" w:themeColor="text1"/>
          <w:sz w:val="22"/>
          <w:lang w:eastAsia="zh-CN"/>
        </w:rPr>
        <w:t xml:space="preserve"> vs </w:t>
      </w:r>
      <w:r w:rsidRPr="005E18FA">
        <w:rPr>
          <w:color w:val="000000" w:themeColor="text1"/>
          <w:sz w:val="22"/>
          <w:lang w:eastAsia="zh-CN"/>
        </w:rPr>
        <w:t>时间，六条曲线叠加）</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2-15 </w:t>
      </w:r>
      <w:r w:rsidRPr="005E18FA">
        <w:rPr>
          <w:color w:val="000000" w:themeColor="text1"/>
          <w:sz w:val="22"/>
          <w:lang w:eastAsia="zh-CN"/>
        </w:rPr>
        <w:t>此处插入：</w:t>
      </w:r>
      <w:r w:rsidRPr="005E18FA">
        <w:rPr>
          <w:color w:val="000000" w:themeColor="text1"/>
          <w:sz w:val="22"/>
          <w:lang w:eastAsia="zh-CN"/>
        </w:rPr>
        <w:t>D50</w:t>
      </w:r>
      <w:r w:rsidRPr="005E18FA">
        <w:rPr>
          <w:color w:val="000000" w:themeColor="text1"/>
          <w:sz w:val="22"/>
          <w:lang w:eastAsia="zh-CN"/>
        </w:rPr>
        <w:t>和</w:t>
      </w:r>
      <w:r w:rsidRPr="005E18FA">
        <w:rPr>
          <w:color w:val="000000" w:themeColor="text1"/>
          <w:sz w:val="22"/>
          <w:lang w:eastAsia="zh-CN"/>
        </w:rPr>
        <w:t>Span</w:t>
      </w:r>
      <w:r w:rsidRPr="005E18FA">
        <w:rPr>
          <w:color w:val="000000" w:themeColor="text1"/>
          <w:sz w:val="22"/>
          <w:lang w:eastAsia="zh-CN"/>
        </w:rPr>
        <w:t>值随时间的变化（六组对比柱状图）</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2-16 </w:t>
      </w:r>
      <w:r w:rsidRPr="005E18FA">
        <w:rPr>
          <w:color w:val="000000" w:themeColor="text1"/>
          <w:sz w:val="22"/>
          <w:lang w:eastAsia="zh-CN"/>
        </w:rPr>
        <w:t>此处插入：</w:t>
      </w:r>
      <w:r w:rsidRPr="005E18FA">
        <w:rPr>
          <w:color w:val="000000" w:themeColor="text1"/>
          <w:sz w:val="22"/>
          <w:lang w:eastAsia="zh-CN"/>
        </w:rPr>
        <w:t>Zeta</w:t>
      </w:r>
      <w:r w:rsidRPr="005E18FA">
        <w:rPr>
          <w:color w:val="000000" w:themeColor="text1"/>
          <w:sz w:val="22"/>
          <w:lang w:eastAsia="zh-CN"/>
        </w:rPr>
        <w:t>电位</w:t>
      </w:r>
      <w:r w:rsidRPr="005E18FA">
        <w:rPr>
          <w:color w:val="000000" w:themeColor="text1"/>
          <w:sz w:val="22"/>
          <w:lang w:eastAsia="zh-CN"/>
        </w:rPr>
        <w:t>-pH</w:t>
      </w:r>
      <w:r w:rsidRPr="005E18FA">
        <w:rPr>
          <w:color w:val="000000" w:themeColor="text1"/>
          <w:sz w:val="22"/>
          <w:lang w:eastAsia="zh-CN"/>
        </w:rPr>
        <w:t>曲线（六组叠加）</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2-4 </w:t>
      </w:r>
      <w:r w:rsidRPr="005E18FA">
        <w:rPr>
          <w:color w:val="000000" w:themeColor="text1"/>
          <w:sz w:val="22"/>
          <w:lang w:eastAsia="zh-CN"/>
        </w:rPr>
        <w:t>此处插入：各组分独立贡献和协同效应定量分析表</w:t>
      </w:r>
      <w:r w:rsidRPr="005E18FA">
        <w:rPr>
          <w:color w:val="000000" w:themeColor="text1"/>
          <w:sz w:val="22"/>
          <w:lang w:eastAsia="zh-CN"/>
        </w:rPr>
        <w:t>]</w:t>
      </w:r>
    </w:p>
    <w:p w14:paraId="654E960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通过组间对比，量化各组分的独立贡献和协同效应：柠檬酸的贡献</w:t>
      </w:r>
      <w:r w:rsidRPr="005E18FA">
        <w:rPr>
          <w:color w:val="000000" w:themeColor="text1"/>
          <w:lang w:eastAsia="zh-CN"/>
        </w:rPr>
        <w:t>=</w:t>
      </w:r>
      <w:r w:rsidRPr="005E18FA">
        <w:rPr>
          <w:color w:val="000000" w:themeColor="text1"/>
          <w:lang w:eastAsia="zh-CN"/>
        </w:rPr>
        <w:t>组</w:t>
      </w:r>
      <w:r w:rsidRPr="005E18FA">
        <w:rPr>
          <w:color w:val="000000" w:themeColor="text1"/>
          <w:lang w:eastAsia="zh-CN"/>
        </w:rPr>
        <w:t>2-</w:t>
      </w:r>
      <w:r w:rsidRPr="005E18FA">
        <w:rPr>
          <w:color w:val="000000" w:themeColor="text1"/>
          <w:lang w:eastAsia="zh-CN"/>
        </w:rPr>
        <w:t>组</w:t>
      </w:r>
      <w:r w:rsidRPr="005E18FA">
        <w:rPr>
          <w:color w:val="000000" w:themeColor="text1"/>
          <w:lang w:eastAsia="zh-CN"/>
        </w:rPr>
        <w:t>1</w:t>
      </w:r>
      <w:r w:rsidRPr="005E18FA">
        <w:rPr>
          <w:color w:val="000000" w:themeColor="text1"/>
          <w:lang w:eastAsia="zh-CN"/>
        </w:rPr>
        <w:t>，</w:t>
      </w:r>
      <w:r w:rsidRPr="005E18FA">
        <w:rPr>
          <w:color w:val="000000" w:themeColor="text1"/>
          <w:lang w:eastAsia="zh-CN"/>
        </w:rPr>
        <w:t>Triton</w:t>
      </w:r>
      <w:r w:rsidRPr="005E18FA">
        <w:rPr>
          <w:color w:val="000000" w:themeColor="text1"/>
          <w:lang w:eastAsia="zh-CN"/>
        </w:rPr>
        <w:t>的贡献</w:t>
      </w:r>
      <w:r w:rsidRPr="005E18FA">
        <w:rPr>
          <w:color w:val="000000" w:themeColor="text1"/>
          <w:lang w:eastAsia="zh-CN"/>
        </w:rPr>
        <w:t>=</w:t>
      </w:r>
      <w:r w:rsidRPr="005E18FA">
        <w:rPr>
          <w:color w:val="000000" w:themeColor="text1"/>
          <w:lang w:eastAsia="zh-CN"/>
        </w:rPr>
        <w:t>组</w:t>
      </w:r>
      <w:r w:rsidRPr="005E18FA">
        <w:rPr>
          <w:color w:val="000000" w:themeColor="text1"/>
          <w:lang w:eastAsia="zh-CN"/>
        </w:rPr>
        <w:t>3-</w:t>
      </w:r>
      <w:r w:rsidRPr="005E18FA">
        <w:rPr>
          <w:color w:val="000000" w:themeColor="text1"/>
          <w:lang w:eastAsia="zh-CN"/>
        </w:rPr>
        <w:t>组</w:t>
      </w:r>
      <w:r w:rsidRPr="005E18FA">
        <w:rPr>
          <w:color w:val="000000" w:themeColor="text1"/>
          <w:lang w:eastAsia="zh-CN"/>
        </w:rPr>
        <w:t>1</w:t>
      </w:r>
      <w:r w:rsidRPr="005E18FA">
        <w:rPr>
          <w:color w:val="000000" w:themeColor="text1"/>
          <w:lang w:eastAsia="zh-CN"/>
        </w:rPr>
        <w:t>，</w:t>
      </w:r>
      <w:r w:rsidRPr="005E18FA">
        <w:rPr>
          <w:color w:val="000000" w:themeColor="text1"/>
          <w:lang w:eastAsia="zh-CN"/>
        </w:rPr>
        <w:t>PEG</w:t>
      </w:r>
      <w:r w:rsidRPr="005E18FA">
        <w:rPr>
          <w:color w:val="000000" w:themeColor="text1"/>
          <w:lang w:eastAsia="zh-CN"/>
        </w:rPr>
        <w:t>的贡献</w:t>
      </w:r>
      <w:r w:rsidRPr="005E18FA">
        <w:rPr>
          <w:color w:val="000000" w:themeColor="text1"/>
          <w:lang w:eastAsia="zh-CN"/>
        </w:rPr>
        <w:t>=</w:t>
      </w:r>
      <w:r w:rsidRPr="005E18FA">
        <w:rPr>
          <w:color w:val="000000" w:themeColor="text1"/>
          <w:lang w:eastAsia="zh-CN"/>
        </w:rPr>
        <w:t>组</w:t>
      </w:r>
      <w:r w:rsidRPr="005E18FA">
        <w:rPr>
          <w:color w:val="000000" w:themeColor="text1"/>
          <w:lang w:eastAsia="zh-CN"/>
        </w:rPr>
        <w:t>4-</w:t>
      </w:r>
      <w:r w:rsidRPr="005E18FA">
        <w:rPr>
          <w:color w:val="000000" w:themeColor="text1"/>
          <w:lang w:eastAsia="zh-CN"/>
        </w:rPr>
        <w:t>组</w:t>
      </w:r>
      <w:r w:rsidRPr="005E18FA">
        <w:rPr>
          <w:color w:val="000000" w:themeColor="text1"/>
          <w:lang w:eastAsia="zh-CN"/>
        </w:rPr>
        <w:t>1</w:t>
      </w:r>
      <w:r w:rsidRPr="005E18FA">
        <w:rPr>
          <w:color w:val="000000" w:themeColor="text1"/>
          <w:lang w:eastAsia="zh-CN"/>
        </w:rPr>
        <w:t>，协同效应</w:t>
      </w:r>
      <w:r w:rsidRPr="005E18FA">
        <w:rPr>
          <w:color w:val="000000" w:themeColor="text1"/>
          <w:lang w:eastAsia="zh-CN"/>
        </w:rPr>
        <w:t>=</w:t>
      </w:r>
      <w:r w:rsidRPr="005E18FA">
        <w:rPr>
          <w:color w:val="000000" w:themeColor="text1"/>
          <w:lang w:eastAsia="zh-CN"/>
        </w:rPr>
        <w:t>组</w:t>
      </w:r>
      <w:r w:rsidRPr="005E18FA">
        <w:rPr>
          <w:color w:val="000000" w:themeColor="text1"/>
          <w:lang w:eastAsia="zh-CN"/>
        </w:rPr>
        <w:t>6</w:t>
      </w:r>
      <w:r w:rsidRPr="005E18FA">
        <w:rPr>
          <w:color w:val="000000" w:themeColor="text1"/>
          <w:lang w:eastAsia="zh-CN"/>
        </w:rPr>
        <w:t>的分散效果</w:t>
      </w:r>
      <w:r w:rsidRPr="005E18FA">
        <w:rPr>
          <w:color w:val="000000" w:themeColor="text1"/>
          <w:lang w:eastAsia="zh-CN"/>
        </w:rPr>
        <w:t>-(</w:t>
      </w:r>
      <w:r w:rsidRPr="005E18FA">
        <w:rPr>
          <w:color w:val="000000" w:themeColor="text1"/>
          <w:lang w:eastAsia="zh-CN"/>
        </w:rPr>
        <w:t>组</w:t>
      </w:r>
      <w:r w:rsidRPr="005E18FA">
        <w:rPr>
          <w:color w:val="000000" w:themeColor="text1"/>
          <w:lang w:eastAsia="zh-CN"/>
        </w:rPr>
        <w:t>2+</w:t>
      </w:r>
      <w:r w:rsidRPr="005E18FA">
        <w:rPr>
          <w:color w:val="000000" w:themeColor="text1"/>
          <w:lang w:eastAsia="zh-CN"/>
        </w:rPr>
        <w:t>组</w:t>
      </w:r>
      <w:r w:rsidRPr="005E18FA">
        <w:rPr>
          <w:color w:val="000000" w:themeColor="text1"/>
          <w:lang w:eastAsia="zh-CN"/>
        </w:rPr>
        <w:t>3+</w:t>
      </w:r>
      <w:r w:rsidRPr="005E18FA">
        <w:rPr>
          <w:color w:val="000000" w:themeColor="text1"/>
          <w:lang w:eastAsia="zh-CN"/>
        </w:rPr>
        <w:t>组</w:t>
      </w:r>
      <w:r w:rsidRPr="005E18FA">
        <w:rPr>
          <w:color w:val="000000" w:themeColor="text1"/>
          <w:lang w:eastAsia="zh-CN"/>
        </w:rPr>
        <w:t>4-3×</w:t>
      </w:r>
      <w:r w:rsidRPr="005E18FA">
        <w:rPr>
          <w:color w:val="000000" w:themeColor="text1"/>
          <w:lang w:eastAsia="zh-CN"/>
        </w:rPr>
        <w:t>组</w:t>
      </w:r>
      <w:r w:rsidRPr="005E18FA">
        <w:rPr>
          <w:color w:val="000000" w:themeColor="text1"/>
          <w:lang w:eastAsia="zh-CN"/>
        </w:rPr>
        <w:t>1)</w:t>
      </w:r>
      <w:r w:rsidRPr="005E18FA">
        <w:rPr>
          <w:color w:val="000000" w:themeColor="text1"/>
          <w:lang w:eastAsia="zh-CN"/>
        </w:rPr>
        <w:t>。若协同效应项为正且统计显著，则证明三者之间存在超加和性的协同分散机理。</w:t>
      </w:r>
    </w:p>
    <w:p w14:paraId="12DF4DC9"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1BB7E26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2.4</w:t>
      </w:r>
      <w:r w:rsidRPr="005E18FA">
        <w:rPr>
          <w:color w:val="000000" w:themeColor="text1"/>
          <w:lang w:eastAsia="zh-CN"/>
        </w:rPr>
        <w:t>节的六组对照实验完成了从</w:t>
      </w:r>
      <w:r w:rsidRPr="005E18FA">
        <w:rPr>
          <w:color w:val="000000" w:themeColor="text1"/>
          <w:lang w:eastAsia="zh-CN"/>
        </w:rPr>
        <w:t>"</w:t>
      </w:r>
      <w:r w:rsidRPr="005E18FA">
        <w:rPr>
          <w:color w:val="000000" w:themeColor="text1"/>
          <w:lang w:eastAsia="zh-CN"/>
        </w:rPr>
        <w:t>单组分改性</w:t>
      </w:r>
      <w:r w:rsidRPr="005E18FA">
        <w:rPr>
          <w:color w:val="000000" w:themeColor="text1"/>
          <w:lang w:eastAsia="zh-CN"/>
        </w:rPr>
        <w:t>"</w:t>
      </w:r>
      <w:r w:rsidRPr="005E18FA">
        <w:rPr>
          <w:color w:val="000000" w:themeColor="text1"/>
          <w:lang w:eastAsia="zh-CN"/>
        </w:rPr>
        <w:t>到</w:t>
      </w:r>
      <w:r w:rsidRPr="005E18FA">
        <w:rPr>
          <w:color w:val="000000" w:themeColor="text1"/>
          <w:lang w:eastAsia="zh-CN"/>
        </w:rPr>
        <w:t>"</w:t>
      </w:r>
      <w:r w:rsidRPr="005E18FA">
        <w:rPr>
          <w:color w:val="000000" w:themeColor="text1"/>
          <w:lang w:eastAsia="zh-CN"/>
        </w:rPr>
        <w:t>多组分协同</w:t>
      </w:r>
      <w:r w:rsidRPr="005E18FA">
        <w:rPr>
          <w:color w:val="000000" w:themeColor="text1"/>
          <w:lang w:eastAsia="zh-CN"/>
        </w:rPr>
        <w:t>"</w:t>
      </w:r>
      <w:r w:rsidRPr="005E18FA">
        <w:rPr>
          <w:color w:val="000000" w:themeColor="text1"/>
          <w:lang w:eastAsia="zh-CN"/>
        </w:rPr>
        <w:t>的递进，确立了荧光粉在</w:t>
      </w:r>
      <w:r w:rsidRPr="005E18FA">
        <w:rPr>
          <w:color w:val="000000" w:themeColor="text1"/>
          <w:lang w:eastAsia="zh-CN"/>
        </w:rPr>
        <w:t>HPG</w:t>
      </w:r>
      <w:r w:rsidRPr="005E18FA">
        <w:rPr>
          <w:color w:val="000000" w:themeColor="text1"/>
          <w:lang w:eastAsia="zh-CN"/>
        </w:rPr>
        <w:t>基液中长期稳定悬浮的配方基础。从原始荧光粉到改性荧光粉再到稳定的悬浮分散液，本章完成了材料层面的三步递进。以下本章小结汇总第二章的主要发现。</w:t>
      </w:r>
    </w:p>
    <w:p w14:paraId="7876313B"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2.5  </w:t>
      </w:r>
      <w:r w:rsidRPr="005E18FA">
        <w:rPr>
          <w:rFonts w:ascii="Times New Roman" w:eastAsia="黑体" w:hAnsi="Times New Roman" w:cs="Arial"/>
          <w:color w:val="000000" w:themeColor="text1"/>
          <w:sz w:val="28"/>
          <w:lang w:eastAsia="zh-CN"/>
        </w:rPr>
        <w:t>本章小结</w:t>
      </w:r>
    </w:p>
    <w:p w14:paraId="694BA92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待实验完成后撰写</w:t>
      </w:r>
      <w:r w:rsidRPr="005E18FA">
        <w:rPr>
          <w:color w:val="000000" w:themeColor="text1"/>
          <w:lang w:eastAsia="zh-CN"/>
        </w:rPr>
        <w:t>]</w:t>
      </w:r>
    </w:p>
    <w:p w14:paraId="16A44B34"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第二章的工作为荧光粉从</w:t>
      </w:r>
      <w:r w:rsidRPr="005E18FA">
        <w:rPr>
          <w:rFonts w:eastAsia="黑体"/>
          <w:b/>
          <w:color w:val="000000" w:themeColor="text1"/>
          <w:sz w:val="32"/>
          <w:lang w:eastAsia="zh-CN"/>
        </w:rPr>
        <w:t>"</w:t>
      </w:r>
      <w:r w:rsidRPr="005E18FA">
        <w:rPr>
          <w:rFonts w:eastAsia="黑体"/>
          <w:b/>
          <w:color w:val="000000" w:themeColor="text1"/>
          <w:sz w:val="32"/>
          <w:lang w:eastAsia="zh-CN"/>
        </w:rPr>
        <w:t>工业原料</w:t>
      </w:r>
      <w:r w:rsidRPr="005E18FA">
        <w:rPr>
          <w:rFonts w:eastAsia="黑体"/>
          <w:b/>
          <w:color w:val="000000" w:themeColor="text1"/>
          <w:sz w:val="32"/>
          <w:lang w:eastAsia="zh-CN"/>
        </w:rPr>
        <w:t>"</w:t>
      </w:r>
      <w:r w:rsidRPr="005E18FA">
        <w:rPr>
          <w:rFonts w:eastAsia="黑体"/>
          <w:b/>
          <w:color w:val="000000" w:themeColor="text1"/>
          <w:sz w:val="32"/>
          <w:lang w:eastAsia="zh-CN"/>
        </w:rPr>
        <w:t>到</w:t>
      </w:r>
      <w:r w:rsidRPr="005E18FA">
        <w:rPr>
          <w:rFonts w:eastAsia="黑体"/>
          <w:b/>
          <w:color w:val="000000" w:themeColor="text1"/>
          <w:sz w:val="32"/>
          <w:lang w:eastAsia="zh-CN"/>
        </w:rPr>
        <w:t>"</w:t>
      </w:r>
      <w:r w:rsidRPr="005E18FA">
        <w:rPr>
          <w:rFonts w:eastAsia="黑体"/>
          <w:b/>
          <w:color w:val="000000" w:themeColor="text1"/>
          <w:sz w:val="32"/>
          <w:lang w:eastAsia="zh-CN"/>
        </w:rPr>
        <w:t>压裂液功能组分</w:t>
      </w:r>
      <w:r w:rsidRPr="005E18FA">
        <w:rPr>
          <w:rFonts w:eastAsia="黑体"/>
          <w:b/>
          <w:color w:val="000000" w:themeColor="text1"/>
          <w:sz w:val="32"/>
          <w:lang w:eastAsia="zh-CN"/>
        </w:rPr>
        <w:t>"</w:t>
      </w:r>
      <w:r w:rsidRPr="005E18FA">
        <w:rPr>
          <w:rFonts w:eastAsia="黑体"/>
          <w:b/>
          <w:color w:val="000000" w:themeColor="text1"/>
          <w:sz w:val="32"/>
          <w:lang w:eastAsia="zh-CN"/>
        </w:rPr>
        <w:t>的转化奠定了材料学基础。然而，改性荧光粉在</w:t>
      </w:r>
      <w:r w:rsidRPr="005E18FA">
        <w:rPr>
          <w:rFonts w:eastAsia="黑体"/>
          <w:b/>
          <w:color w:val="000000" w:themeColor="text1"/>
          <w:sz w:val="32"/>
          <w:lang w:eastAsia="zh-CN"/>
        </w:rPr>
        <w:t>HPG</w:t>
      </w:r>
      <w:r w:rsidRPr="005E18FA">
        <w:rPr>
          <w:rFonts w:eastAsia="黑体"/>
          <w:b/>
          <w:color w:val="000000" w:themeColor="text1"/>
          <w:sz w:val="32"/>
          <w:lang w:eastAsia="zh-CN"/>
        </w:rPr>
        <w:t>基液中的良好分散仅是第一步</w:t>
      </w:r>
      <w:r w:rsidRPr="005E18FA">
        <w:rPr>
          <w:rFonts w:eastAsia="黑体"/>
          <w:b/>
          <w:color w:val="000000" w:themeColor="text1"/>
          <w:sz w:val="32"/>
          <w:lang w:eastAsia="zh-CN"/>
        </w:rPr>
        <w:t>——</w:t>
      </w:r>
      <w:r w:rsidRPr="005E18FA">
        <w:rPr>
          <w:rFonts w:eastAsia="黑体"/>
          <w:b/>
          <w:color w:val="000000" w:themeColor="text1"/>
          <w:sz w:val="32"/>
          <w:lang w:eastAsia="zh-CN"/>
        </w:rPr>
        <w:t>它能否在完整的压裂液体系中（含交联剂、破胶剂、支撑剂）保持性能稳定，且不损害压裂液既有的工程功能，是决定其能否从实验室走向压裂现场的第二个关键问题。第三章将改性荧光粉引入</w:t>
      </w:r>
      <w:r w:rsidRPr="005E18FA">
        <w:rPr>
          <w:rFonts w:eastAsia="黑体"/>
          <w:b/>
          <w:color w:val="000000" w:themeColor="text1"/>
          <w:sz w:val="32"/>
          <w:lang w:eastAsia="zh-CN"/>
        </w:rPr>
        <w:t>HPG</w:t>
      </w:r>
      <w:r w:rsidRPr="005E18FA">
        <w:rPr>
          <w:rFonts w:eastAsia="黑体"/>
          <w:b/>
          <w:color w:val="000000" w:themeColor="text1"/>
          <w:sz w:val="32"/>
          <w:lang w:eastAsia="zh-CN"/>
        </w:rPr>
        <w:t>压裂液全配方体系，依照行业标准进行全面性能评价。</w:t>
      </w:r>
    </w:p>
    <w:p w14:paraId="37E5D92A" w14:textId="77777777" w:rsidR="00127D9C" w:rsidRPr="005E18FA" w:rsidRDefault="00127D9C">
      <w:pPr>
        <w:rPr>
          <w:color w:val="000000" w:themeColor="text1"/>
          <w:lang w:eastAsia="zh-CN"/>
        </w:rPr>
      </w:pPr>
    </w:p>
    <w:p w14:paraId="07C900D8" w14:textId="77777777" w:rsidR="00127D9C" w:rsidRPr="005E18FA" w:rsidRDefault="00000000">
      <w:pPr>
        <w:pStyle w:val="1"/>
        <w:spacing w:before="240" w:after="120"/>
        <w:jc w:val="center"/>
        <w:rPr>
          <w:color w:val="000000" w:themeColor="text1"/>
          <w:lang w:eastAsia="zh-CN"/>
        </w:rPr>
      </w:pPr>
      <w:r w:rsidRPr="005E18FA">
        <w:rPr>
          <w:rFonts w:ascii="Times New Roman" w:eastAsia="黑体" w:hAnsi="Times New Roman" w:cs="Arial"/>
          <w:color w:val="000000" w:themeColor="text1"/>
          <w:sz w:val="32"/>
          <w:lang w:eastAsia="zh-CN"/>
        </w:rPr>
        <w:lastRenderedPageBreak/>
        <w:t>第三章</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荧光压裂液体系构建与性能评价</w:t>
      </w:r>
    </w:p>
    <w:p w14:paraId="4532171D"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第二章解决了荧光粉</w:t>
      </w:r>
      <w:r w:rsidRPr="005E18FA">
        <w:rPr>
          <w:rFonts w:eastAsia="黑体"/>
          <w:b/>
          <w:color w:val="000000" w:themeColor="text1"/>
          <w:sz w:val="32"/>
          <w:lang w:eastAsia="zh-CN"/>
        </w:rPr>
        <w:t>"</w:t>
      </w:r>
      <w:r w:rsidRPr="005E18FA">
        <w:rPr>
          <w:rFonts w:eastAsia="黑体"/>
          <w:b/>
          <w:color w:val="000000" w:themeColor="text1"/>
          <w:sz w:val="32"/>
          <w:lang w:eastAsia="zh-CN"/>
        </w:rPr>
        <w:t>如何在</w:t>
      </w:r>
      <w:r w:rsidRPr="005E18FA">
        <w:rPr>
          <w:rFonts w:eastAsia="黑体"/>
          <w:b/>
          <w:color w:val="000000" w:themeColor="text1"/>
          <w:sz w:val="32"/>
          <w:lang w:eastAsia="zh-CN"/>
        </w:rPr>
        <w:t>HPG</w:t>
      </w:r>
      <w:r w:rsidRPr="005E18FA">
        <w:rPr>
          <w:rFonts w:eastAsia="黑体"/>
          <w:b/>
          <w:color w:val="000000" w:themeColor="text1"/>
          <w:sz w:val="32"/>
          <w:lang w:eastAsia="zh-CN"/>
        </w:rPr>
        <w:t>基液中均匀悬浮</w:t>
      </w:r>
      <w:r w:rsidRPr="005E18FA">
        <w:rPr>
          <w:rFonts w:eastAsia="黑体"/>
          <w:b/>
          <w:color w:val="000000" w:themeColor="text1"/>
          <w:sz w:val="32"/>
          <w:lang w:eastAsia="zh-CN"/>
        </w:rPr>
        <w:t>"</w:t>
      </w:r>
      <w:r w:rsidRPr="005E18FA">
        <w:rPr>
          <w:rFonts w:eastAsia="黑体"/>
          <w:b/>
          <w:color w:val="000000" w:themeColor="text1"/>
          <w:sz w:val="32"/>
          <w:lang w:eastAsia="zh-CN"/>
        </w:rPr>
        <w:t>的材料学问题。然而，一种功能添加剂的终极检验标准不是它自身性能有多好，而是它</w:t>
      </w:r>
      <w:r w:rsidRPr="005E18FA">
        <w:rPr>
          <w:rFonts w:eastAsia="黑体"/>
          <w:b/>
          <w:color w:val="000000" w:themeColor="text1"/>
          <w:sz w:val="32"/>
          <w:lang w:eastAsia="zh-CN"/>
        </w:rPr>
        <w:t>"</w:t>
      </w:r>
      <w:r w:rsidRPr="005E18FA">
        <w:rPr>
          <w:rFonts w:eastAsia="黑体"/>
          <w:b/>
          <w:color w:val="000000" w:themeColor="text1"/>
          <w:sz w:val="32"/>
          <w:lang w:eastAsia="zh-CN"/>
        </w:rPr>
        <w:t>不破坏原有体系</w:t>
      </w:r>
      <w:r w:rsidRPr="005E18FA">
        <w:rPr>
          <w:rFonts w:eastAsia="黑体"/>
          <w:b/>
          <w:color w:val="000000" w:themeColor="text1"/>
          <w:sz w:val="32"/>
          <w:lang w:eastAsia="zh-CN"/>
        </w:rPr>
        <w:t>"</w:t>
      </w:r>
      <w:r w:rsidRPr="005E18FA">
        <w:rPr>
          <w:rFonts w:eastAsia="黑体"/>
          <w:b/>
          <w:color w:val="000000" w:themeColor="text1"/>
          <w:sz w:val="32"/>
          <w:lang w:eastAsia="zh-CN"/>
        </w:rPr>
        <w:t>。对荧光示踪材料而言，这意味着引入荧光粉后的</w:t>
      </w:r>
      <w:r w:rsidRPr="005E18FA">
        <w:rPr>
          <w:rFonts w:eastAsia="黑体"/>
          <w:b/>
          <w:color w:val="000000" w:themeColor="text1"/>
          <w:sz w:val="32"/>
          <w:lang w:eastAsia="zh-CN"/>
        </w:rPr>
        <w:t>HPG</w:t>
      </w:r>
      <w:r w:rsidRPr="005E18FA">
        <w:rPr>
          <w:rFonts w:eastAsia="黑体"/>
          <w:b/>
          <w:color w:val="000000" w:themeColor="text1"/>
          <w:sz w:val="32"/>
          <w:lang w:eastAsia="zh-CN"/>
        </w:rPr>
        <w:t>压裂液必须在基液粘度、交联效率、悬砂能力、破胶彻底性和地层伤害等核心工程指标上，与不含荧光粉的常规</w:t>
      </w:r>
      <w:r w:rsidRPr="005E18FA">
        <w:rPr>
          <w:rFonts w:eastAsia="黑体"/>
          <w:b/>
          <w:color w:val="000000" w:themeColor="text1"/>
          <w:sz w:val="32"/>
          <w:lang w:eastAsia="zh-CN"/>
        </w:rPr>
        <w:t>HPG</w:t>
      </w:r>
      <w:r w:rsidRPr="005E18FA">
        <w:rPr>
          <w:rFonts w:eastAsia="黑体"/>
          <w:b/>
          <w:color w:val="000000" w:themeColor="text1"/>
          <w:sz w:val="32"/>
          <w:lang w:eastAsia="zh-CN"/>
        </w:rPr>
        <w:t>压裂液保持在可接受的偏差范围内。本章将第二章确定的最优改性方案引入</w:t>
      </w:r>
      <w:r w:rsidRPr="005E18FA">
        <w:rPr>
          <w:rFonts w:eastAsia="黑体"/>
          <w:b/>
          <w:color w:val="000000" w:themeColor="text1"/>
          <w:sz w:val="32"/>
          <w:lang w:eastAsia="zh-CN"/>
        </w:rPr>
        <w:t>HPG</w:t>
      </w:r>
      <w:r w:rsidRPr="005E18FA">
        <w:rPr>
          <w:rFonts w:eastAsia="黑体"/>
          <w:b/>
          <w:color w:val="000000" w:themeColor="text1"/>
          <w:sz w:val="32"/>
          <w:lang w:eastAsia="zh-CN"/>
        </w:rPr>
        <w:t>压裂液全配方体系，依据石油天然气行业标准进行系统性对标评价。</w:t>
      </w:r>
    </w:p>
    <w:p w14:paraId="2DAD99AA"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3.1  </w:t>
      </w:r>
      <w:r w:rsidRPr="005E18FA">
        <w:rPr>
          <w:rFonts w:ascii="Times New Roman" w:eastAsia="黑体" w:hAnsi="Times New Roman" w:cs="Arial"/>
          <w:color w:val="000000" w:themeColor="text1"/>
          <w:sz w:val="28"/>
          <w:lang w:eastAsia="zh-CN"/>
        </w:rPr>
        <w:t>高浓度荧光母液制备与储存稳定性</w:t>
      </w:r>
    </w:p>
    <w:p w14:paraId="77ECD856" w14:textId="77777777" w:rsidR="00127D9C" w:rsidRPr="005E18FA" w:rsidRDefault="00000000">
      <w:pPr>
        <w:spacing w:before="240" w:after="120"/>
        <w:ind w:firstLine="480"/>
        <w:jc w:val="center"/>
        <w:rPr>
          <w:color w:val="000000" w:themeColor="text1"/>
          <w:lang w:eastAsia="zh-CN"/>
        </w:rPr>
      </w:pPr>
      <w:r w:rsidRPr="005E18FA">
        <w:rPr>
          <w:rFonts w:eastAsia="黑体"/>
          <w:b/>
          <w:color w:val="000000" w:themeColor="text1"/>
          <w:sz w:val="32"/>
          <w:lang w:eastAsia="zh-CN"/>
        </w:rPr>
        <w:t>第二章的工作产出了一个关键成果：确定了改性荧光粉的最优配方和分散助剂组合。但这是实验室烧杯里的成果</w:t>
      </w:r>
      <w:r w:rsidRPr="005E18FA">
        <w:rPr>
          <w:rFonts w:eastAsia="黑体"/>
          <w:b/>
          <w:color w:val="000000" w:themeColor="text1"/>
          <w:sz w:val="32"/>
          <w:lang w:eastAsia="zh-CN"/>
        </w:rPr>
        <w:t>——</w:t>
      </w:r>
      <w:r w:rsidRPr="005E18FA">
        <w:rPr>
          <w:rFonts w:eastAsia="黑体"/>
          <w:b/>
          <w:color w:val="000000" w:themeColor="text1"/>
          <w:sz w:val="32"/>
          <w:lang w:eastAsia="zh-CN"/>
        </w:rPr>
        <w:t>每次处理量不过几十克。现场的压裂液以千立方米计，不可能在井场一个一个烧杯地配。这里需要一个工程上的中间产物：荧光母液</w:t>
      </w:r>
      <w:r w:rsidRPr="005E18FA">
        <w:rPr>
          <w:rFonts w:eastAsia="黑体"/>
          <w:b/>
          <w:color w:val="000000" w:themeColor="text1"/>
          <w:sz w:val="32"/>
          <w:lang w:eastAsia="zh-CN"/>
        </w:rPr>
        <w:t>——</w:t>
      </w:r>
      <w:r w:rsidRPr="005E18FA">
        <w:rPr>
          <w:rFonts w:eastAsia="黑体"/>
          <w:b/>
          <w:color w:val="000000" w:themeColor="text1"/>
          <w:sz w:val="32"/>
          <w:lang w:eastAsia="zh-CN"/>
        </w:rPr>
        <w:t>一种高浓度的、储存稳定的荧光粉悬浮浓缩液，到了现场只需按比例稀释即可使用。母液的设计思路并不复杂：将最优配方改性粉按目标浓度（</w:t>
      </w:r>
      <w:r w:rsidRPr="005E18FA">
        <w:rPr>
          <w:rFonts w:eastAsia="黑体"/>
          <w:b/>
          <w:color w:val="000000" w:themeColor="text1"/>
          <w:sz w:val="32"/>
          <w:lang w:eastAsia="zh-CN"/>
        </w:rPr>
        <w:t>40/50/60 g/L</w:t>
      </w:r>
      <w:r w:rsidRPr="005E18FA">
        <w:rPr>
          <w:rFonts w:eastAsia="黑体"/>
          <w:b/>
          <w:color w:val="000000" w:themeColor="text1"/>
          <w:sz w:val="32"/>
          <w:lang w:eastAsia="zh-CN"/>
        </w:rPr>
        <w:t>）分散在去离子水中，依次加入柠檬酸和</w:t>
      </w:r>
      <w:r w:rsidRPr="005E18FA">
        <w:rPr>
          <w:rFonts w:eastAsia="黑体"/>
          <w:b/>
          <w:color w:val="000000" w:themeColor="text1"/>
          <w:sz w:val="32"/>
          <w:lang w:eastAsia="zh-CN"/>
        </w:rPr>
        <w:t>Triton X-100</w:t>
      </w:r>
      <w:r w:rsidRPr="005E18FA">
        <w:rPr>
          <w:rFonts w:eastAsia="黑体"/>
          <w:b/>
          <w:color w:val="000000" w:themeColor="text1"/>
          <w:sz w:val="32"/>
          <w:lang w:eastAsia="zh-CN"/>
        </w:rPr>
        <w:t>，用高速均质机在</w:t>
      </w:r>
      <w:r w:rsidRPr="005E18FA">
        <w:rPr>
          <w:rFonts w:eastAsia="黑体"/>
          <w:b/>
          <w:color w:val="000000" w:themeColor="text1"/>
          <w:sz w:val="32"/>
          <w:lang w:eastAsia="zh-CN"/>
        </w:rPr>
        <w:t>10000~15000 rpm</w:t>
      </w:r>
      <w:r w:rsidRPr="005E18FA">
        <w:rPr>
          <w:rFonts w:eastAsia="黑体"/>
          <w:b/>
          <w:color w:val="000000" w:themeColor="text1"/>
          <w:sz w:val="32"/>
          <w:lang w:eastAsia="zh-CN"/>
        </w:rPr>
        <w:t>下剪切分散五分钟，再以</w:t>
      </w:r>
      <w:r w:rsidRPr="005E18FA">
        <w:rPr>
          <w:rFonts w:eastAsia="黑体"/>
          <w:b/>
          <w:color w:val="000000" w:themeColor="text1"/>
          <w:sz w:val="32"/>
          <w:lang w:eastAsia="zh-CN"/>
        </w:rPr>
        <w:t>40 kHz</w:t>
      </w:r>
      <w:r w:rsidRPr="005E18FA">
        <w:rPr>
          <w:rFonts w:eastAsia="黑体"/>
          <w:b/>
          <w:color w:val="000000" w:themeColor="text1"/>
          <w:sz w:val="32"/>
          <w:lang w:eastAsia="zh-CN"/>
        </w:rPr>
        <w:t>超声辅助脱泡十分钟。关键指标有三个：静态下七天不分层（分层高度比</w:t>
      </w:r>
      <w:r w:rsidRPr="005E18FA">
        <w:rPr>
          <w:rFonts w:eastAsia="黑体"/>
          <w:b/>
          <w:color w:val="000000" w:themeColor="text1"/>
          <w:sz w:val="32"/>
          <w:lang w:eastAsia="zh-CN"/>
        </w:rPr>
        <w:t>≤5%</w:t>
      </w:r>
      <w:r w:rsidRPr="005E18FA">
        <w:rPr>
          <w:rFonts w:eastAsia="黑体"/>
          <w:b/>
          <w:color w:val="000000" w:themeColor="text1"/>
          <w:sz w:val="32"/>
          <w:lang w:eastAsia="zh-CN"/>
        </w:rPr>
        <w:t>），低速离心（</w:t>
      </w:r>
      <w:r w:rsidRPr="005E18FA">
        <w:rPr>
          <w:rFonts w:eastAsia="黑体"/>
          <w:b/>
          <w:color w:val="000000" w:themeColor="text1"/>
          <w:sz w:val="32"/>
          <w:lang w:eastAsia="zh-CN"/>
        </w:rPr>
        <w:t>2000 rpm×10 min</w:t>
      </w:r>
      <w:r w:rsidRPr="005E18FA">
        <w:rPr>
          <w:rFonts w:eastAsia="黑体"/>
          <w:b/>
          <w:color w:val="000000" w:themeColor="text1"/>
          <w:sz w:val="32"/>
          <w:lang w:eastAsia="zh-CN"/>
        </w:rPr>
        <w:t>）后浊度保持率</w:t>
      </w:r>
      <w:r w:rsidRPr="005E18FA">
        <w:rPr>
          <w:rFonts w:eastAsia="黑体"/>
          <w:b/>
          <w:color w:val="000000" w:themeColor="text1"/>
          <w:sz w:val="32"/>
          <w:lang w:eastAsia="zh-CN"/>
        </w:rPr>
        <w:t>≥90%</w:t>
      </w:r>
      <w:r w:rsidRPr="005E18FA">
        <w:rPr>
          <w:rFonts w:eastAsia="黑体"/>
          <w:b/>
          <w:color w:val="000000" w:themeColor="text1"/>
          <w:sz w:val="32"/>
          <w:lang w:eastAsia="zh-CN"/>
        </w:rPr>
        <w:t>，</w:t>
      </w:r>
      <w:r w:rsidRPr="005E18FA">
        <w:rPr>
          <w:rFonts w:eastAsia="黑体"/>
          <w:b/>
          <w:color w:val="000000" w:themeColor="text1"/>
          <w:sz w:val="32"/>
          <w:lang w:eastAsia="zh-CN"/>
        </w:rPr>
        <w:lastRenderedPageBreak/>
        <w:t>离心前后荧光发射峰积分面积的保持率</w:t>
      </w:r>
      <w:r w:rsidRPr="005E18FA">
        <w:rPr>
          <w:rFonts w:eastAsia="黑体"/>
          <w:b/>
          <w:color w:val="000000" w:themeColor="text1"/>
          <w:sz w:val="32"/>
          <w:lang w:eastAsia="zh-CN"/>
        </w:rPr>
        <w:t>——</w:t>
      </w:r>
      <w:r w:rsidRPr="005E18FA">
        <w:rPr>
          <w:rFonts w:eastAsia="黑体"/>
          <w:b/>
          <w:color w:val="000000" w:themeColor="text1"/>
          <w:sz w:val="32"/>
          <w:lang w:eastAsia="zh-CN"/>
        </w:rPr>
        <w:t>这个指标直接检验剪切和离心是否损伤了荧光粉的表面包覆层。</w:t>
      </w:r>
    </w:p>
    <w:p w14:paraId="5434435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母液质量评价：（</w:t>
      </w:r>
      <w:r w:rsidRPr="005E18FA">
        <w:rPr>
          <w:color w:val="000000" w:themeColor="text1"/>
          <w:lang w:eastAsia="zh-CN"/>
        </w:rPr>
        <w:t>1</w:t>
      </w:r>
      <w:r w:rsidRPr="005E18FA">
        <w:rPr>
          <w:color w:val="000000" w:themeColor="text1"/>
          <w:lang w:eastAsia="zh-CN"/>
        </w:rPr>
        <w:t>）静态稳定性</w:t>
      </w:r>
      <w:r w:rsidRPr="005E18FA">
        <w:rPr>
          <w:color w:val="000000" w:themeColor="text1"/>
          <w:lang w:eastAsia="zh-CN"/>
        </w:rPr>
        <w:t>——</w:t>
      </w:r>
      <w:r w:rsidRPr="005E18FA">
        <w:rPr>
          <w:color w:val="000000" w:themeColor="text1"/>
          <w:lang w:eastAsia="zh-CN"/>
        </w:rPr>
        <w:t>将母液静置于</w:t>
      </w:r>
      <w:r w:rsidRPr="005E18FA">
        <w:rPr>
          <w:color w:val="000000" w:themeColor="text1"/>
          <w:lang w:eastAsia="zh-CN"/>
        </w:rPr>
        <w:t>25 mL</w:t>
      </w:r>
      <w:r w:rsidRPr="005E18FA">
        <w:rPr>
          <w:color w:val="000000" w:themeColor="text1"/>
          <w:lang w:eastAsia="zh-CN"/>
        </w:rPr>
        <w:t>量筒中，间隔</w:t>
      </w:r>
      <w:r w:rsidRPr="005E18FA">
        <w:rPr>
          <w:color w:val="000000" w:themeColor="text1"/>
          <w:lang w:eastAsia="zh-CN"/>
        </w:rPr>
        <w:t>24 h</w:t>
      </w:r>
      <w:r w:rsidRPr="005E18FA">
        <w:rPr>
          <w:color w:val="000000" w:themeColor="text1"/>
          <w:lang w:eastAsia="zh-CN"/>
        </w:rPr>
        <w:t>记录分层界面高度，目标：</w:t>
      </w:r>
      <w:r w:rsidRPr="005E18FA">
        <w:rPr>
          <w:color w:val="000000" w:themeColor="text1"/>
          <w:lang w:eastAsia="zh-CN"/>
        </w:rPr>
        <w:t>7</w:t>
      </w:r>
      <w:r w:rsidRPr="005E18FA">
        <w:rPr>
          <w:color w:val="000000" w:themeColor="text1"/>
          <w:lang w:eastAsia="zh-CN"/>
        </w:rPr>
        <w:t>天分层高度比</w:t>
      </w:r>
      <w:r w:rsidRPr="005E18FA">
        <w:rPr>
          <w:color w:val="000000" w:themeColor="text1"/>
          <w:lang w:eastAsia="zh-CN"/>
        </w:rPr>
        <w:t>≤5%</w:t>
      </w:r>
      <w:r w:rsidRPr="005E18FA">
        <w:rPr>
          <w:color w:val="000000" w:themeColor="text1"/>
          <w:lang w:eastAsia="zh-CN"/>
        </w:rPr>
        <w:t>。（</w:t>
      </w:r>
      <w:r w:rsidRPr="005E18FA">
        <w:rPr>
          <w:color w:val="000000" w:themeColor="text1"/>
          <w:lang w:eastAsia="zh-CN"/>
        </w:rPr>
        <w:t>2</w:t>
      </w:r>
      <w:r w:rsidRPr="005E18FA">
        <w:rPr>
          <w:color w:val="000000" w:themeColor="text1"/>
          <w:lang w:eastAsia="zh-CN"/>
        </w:rPr>
        <w:t>）动态稳定性</w:t>
      </w:r>
      <w:r w:rsidRPr="005E18FA">
        <w:rPr>
          <w:color w:val="000000" w:themeColor="text1"/>
          <w:lang w:eastAsia="zh-CN"/>
        </w:rPr>
        <w:t>——</w:t>
      </w:r>
      <w:r w:rsidRPr="005E18FA">
        <w:rPr>
          <w:color w:val="000000" w:themeColor="text1"/>
          <w:lang w:eastAsia="zh-CN"/>
        </w:rPr>
        <w:t>低速离心沉降法（</w:t>
      </w:r>
      <w:r w:rsidRPr="005E18FA">
        <w:rPr>
          <w:color w:val="000000" w:themeColor="text1"/>
          <w:lang w:eastAsia="zh-CN"/>
        </w:rPr>
        <w:t>2000 rpm×10 min</w:t>
      </w:r>
      <w:r w:rsidRPr="005E18FA">
        <w:rPr>
          <w:color w:val="000000" w:themeColor="text1"/>
          <w:lang w:eastAsia="zh-CN"/>
        </w:rPr>
        <w:t>），测定离心前后浊度比（</w:t>
      </w:r>
      <w:r w:rsidRPr="005E18FA">
        <w:rPr>
          <w:color w:val="000000" w:themeColor="text1"/>
          <w:lang w:eastAsia="zh-CN"/>
        </w:rPr>
        <w:t>Turbidity Ratio</w:t>
      </w:r>
      <w:r w:rsidRPr="005E18FA">
        <w:rPr>
          <w:color w:val="000000" w:themeColor="text1"/>
          <w:lang w:eastAsia="zh-CN"/>
        </w:rPr>
        <w:t>，</w:t>
      </w:r>
      <w:r w:rsidRPr="005E18FA">
        <w:rPr>
          <w:color w:val="000000" w:themeColor="text1"/>
          <w:lang w:eastAsia="zh-CN"/>
        </w:rPr>
        <w:t>TR=T/T₀</w:t>
      </w:r>
      <w:r w:rsidRPr="005E18FA">
        <w:rPr>
          <w:color w:val="000000" w:themeColor="text1"/>
          <w:lang w:eastAsia="zh-CN"/>
        </w:rPr>
        <w:t>），目标</w:t>
      </w:r>
      <w:r w:rsidRPr="005E18FA">
        <w:rPr>
          <w:color w:val="000000" w:themeColor="text1"/>
          <w:lang w:eastAsia="zh-CN"/>
        </w:rPr>
        <w:t>TR≥0.90</w:t>
      </w:r>
      <w:r w:rsidRPr="005E18FA">
        <w:rPr>
          <w:color w:val="000000" w:themeColor="text1"/>
          <w:lang w:eastAsia="zh-CN"/>
        </w:rPr>
        <w:t>。（</w:t>
      </w:r>
      <w:r w:rsidRPr="005E18FA">
        <w:rPr>
          <w:color w:val="000000" w:themeColor="text1"/>
          <w:lang w:eastAsia="zh-CN"/>
        </w:rPr>
        <w:t>3</w:t>
      </w:r>
      <w:r w:rsidRPr="005E18FA">
        <w:rPr>
          <w:color w:val="000000" w:themeColor="text1"/>
          <w:lang w:eastAsia="zh-CN"/>
        </w:rPr>
        <w:t>）荧光强度稳定性</w:t>
      </w:r>
      <w:r w:rsidRPr="005E18FA">
        <w:rPr>
          <w:color w:val="000000" w:themeColor="text1"/>
          <w:lang w:eastAsia="zh-CN"/>
        </w:rPr>
        <w:t>——</w:t>
      </w:r>
      <w:r w:rsidRPr="005E18FA">
        <w:rPr>
          <w:color w:val="000000" w:themeColor="text1"/>
          <w:lang w:eastAsia="zh-CN"/>
        </w:rPr>
        <w:t>取离心前后母液上清液在</w:t>
      </w:r>
      <w:r w:rsidRPr="005E18FA">
        <w:rPr>
          <w:color w:val="000000" w:themeColor="text1"/>
          <w:lang w:eastAsia="zh-CN"/>
        </w:rPr>
        <w:t>365 nm</w:t>
      </w:r>
      <w:r w:rsidRPr="005E18FA">
        <w:rPr>
          <w:color w:val="000000" w:themeColor="text1"/>
          <w:lang w:eastAsia="zh-CN"/>
        </w:rPr>
        <w:t>激发下测定</w:t>
      </w:r>
      <w:r w:rsidRPr="005E18FA">
        <w:rPr>
          <w:color w:val="000000" w:themeColor="text1"/>
          <w:lang w:eastAsia="zh-CN"/>
        </w:rPr>
        <w:t>520 nm</w:t>
      </w:r>
      <w:r w:rsidRPr="005E18FA">
        <w:rPr>
          <w:color w:val="000000" w:themeColor="text1"/>
          <w:lang w:eastAsia="zh-CN"/>
        </w:rPr>
        <w:t>发射峰积分面积，计算保持率。</w:t>
      </w:r>
    </w:p>
    <w:p w14:paraId="74075FCD"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3-1 </w:t>
      </w:r>
      <w:r w:rsidRPr="005E18FA">
        <w:rPr>
          <w:color w:val="000000" w:themeColor="text1"/>
          <w:sz w:val="22"/>
          <w:lang w:eastAsia="zh-CN"/>
        </w:rPr>
        <w:t>此处插入：母液静态稳定性</w:t>
      </w:r>
      <w:r w:rsidRPr="005E18FA">
        <w:rPr>
          <w:color w:val="000000" w:themeColor="text1"/>
          <w:sz w:val="22"/>
          <w:lang w:eastAsia="zh-CN"/>
        </w:rPr>
        <w:t>——7</w:t>
      </w:r>
      <w:r w:rsidRPr="005E18FA">
        <w:rPr>
          <w:color w:val="000000" w:themeColor="text1"/>
          <w:sz w:val="22"/>
          <w:lang w:eastAsia="zh-CN"/>
        </w:rPr>
        <w:t>天分层界面高度</w:t>
      </w:r>
      <w:r w:rsidRPr="005E18FA">
        <w:rPr>
          <w:color w:val="000000" w:themeColor="text1"/>
          <w:sz w:val="22"/>
          <w:lang w:eastAsia="zh-CN"/>
        </w:rPr>
        <w:t xml:space="preserve"> vs </w:t>
      </w:r>
      <w:r w:rsidRPr="005E18FA">
        <w:rPr>
          <w:color w:val="000000" w:themeColor="text1"/>
          <w:sz w:val="22"/>
          <w:lang w:eastAsia="zh-CN"/>
        </w:rPr>
        <w:t>时间（三种浓度</w:t>
      </w:r>
      <w:r w:rsidRPr="005E18FA">
        <w:rPr>
          <w:color w:val="000000" w:themeColor="text1"/>
          <w:sz w:val="22"/>
          <w:lang w:eastAsia="zh-CN"/>
        </w:rPr>
        <w:t>40/50/60 g/L</w:t>
      </w:r>
      <w:r w:rsidRPr="005E18FA">
        <w:rPr>
          <w:color w:val="000000" w:themeColor="text1"/>
          <w:sz w:val="22"/>
          <w:lang w:eastAsia="zh-CN"/>
        </w:rPr>
        <w:t>对比）</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3-1 </w:t>
      </w:r>
      <w:r w:rsidRPr="005E18FA">
        <w:rPr>
          <w:color w:val="000000" w:themeColor="text1"/>
          <w:sz w:val="22"/>
          <w:lang w:eastAsia="zh-CN"/>
        </w:rPr>
        <w:t>此处插入：母液动态稳定性和荧光保持率数据汇总</w:t>
      </w:r>
      <w:r w:rsidRPr="005E18FA">
        <w:rPr>
          <w:color w:val="000000" w:themeColor="text1"/>
          <w:sz w:val="22"/>
          <w:lang w:eastAsia="zh-CN"/>
        </w:rPr>
        <w:t>]</w:t>
      </w:r>
    </w:p>
    <w:p w14:paraId="59F33275"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61E39D6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3.1</w:t>
      </w:r>
      <w:r w:rsidRPr="005E18FA">
        <w:rPr>
          <w:color w:val="000000" w:themeColor="text1"/>
          <w:lang w:eastAsia="zh-CN"/>
        </w:rPr>
        <w:t>节制备的荧光母液是后续所有压裂液性能评价的</w:t>
      </w:r>
      <w:r w:rsidRPr="005E18FA">
        <w:rPr>
          <w:color w:val="000000" w:themeColor="text1"/>
          <w:lang w:eastAsia="zh-CN"/>
        </w:rPr>
        <w:t>"</w:t>
      </w:r>
      <w:r w:rsidRPr="005E18FA">
        <w:rPr>
          <w:color w:val="000000" w:themeColor="text1"/>
          <w:lang w:eastAsia="zh-CN"/>
        </w:rPr>
        <w:t>原料</w:t>
      </w:r>
      <w:r w:rsidRPr="005E18FA">
        <w:rPr>
          <w:color w:val="000000" w:themeColor="text1"/>
          <w:lang w:eastAsia="zh-CN"/>
        </w:rPr>
        <w:t>"</w:t>
      </w:r>
      <w:r w:rsidRPr="005E18FA">
        <w:rPr>
          <w:color w:val="000000" w:themeColor="text1"/>
          <w:lang w:eastAsia="zh-CN"/>
        </w:rPr>
        <w:t>。将母液引入</w:t>
      </w:r>
      <w:r w:rsidRPr="005E18FA">
        <w:rPr>
          <w:color w:val="000000" w:themeColor="text1"/>
          <w:lang w:eastAsia="zh-CN"/>
        </w:rPr>
        <w:t>HPG</w:t>
      </w:r>
      <w:r w:rsidRPr="005E18FA">
        <w:rPr>
          <w:color w:val="000000" w:themeColor="text1"/>
          <w:lang w:eastAsia="zh-CN"/>
        </w:rPr>
        <w:t>基液后，第一个需要确认的问题是：基液的基础物理性质</w:t>
      </w:r>
      <w:r w:rsidRPr="005E18FA">
        <w:rPr>
          <w:color w:val="000000" w:themeColor="text1"/>
          <w:lang w:eastAsia="zh-CN"/>
        </w:rPr>
        <w:t>——</w:t>
      </w:r>
      <w:r w:rsidRPr="005E18FA">
        <w:rPr>
          <w:color w:val="000000" w:themeColor="text1"/>
          <w:lang w:eastAsia="zh-CN"/>
        </w:rPr>
        <w:t>粘度、</w:t>
      </w:r>
      <w:r w:rsidRPr="005E18FA">
        <w:rPr>
          <w:color w:val="000000" w:themeColor="text1"/>
          <w:lang w:eastAsia="zh-CN"/>
        </w:rPr>
        <w:t>pH</w:t>
      </w:r>
      <w:r w:rsidRPr="005E18FA">
        <w:rPr>
          <w:color w:val="000000" w:themeColor="text1"/>
          <w:lang w:eastAsia="zh-CN"/>
        </w:rPr>
        <w:t>、密度</w:t>
      </w:r>
      <w:r w:rsidRPr="005E18FA">
        <w:rPr>
          <w:color w:val="000000" w:themeColor="text1"/>
          <w:lang w:eastAsia="zh-CN"/>
        </w:rPr>
        <w:t>——</w:t>
      </w:r>
      <w:r w:rsidRPr="005E18FA">
        <w:rPr>
          <w:color w:val="000000" w:themeColor="text1"/>
          <w:lang w:eastAsia="zh-CN"/>
        </w:rPr>
        <w:t>是否因荧光粉的加入而偏离了常规</w:t>
      </w:r>
      <w:r w:rsidRPr="005E18FA">
        <w:rPr>
          <w:color w:val="000000" w:themeColor="text1"/>
          <w:lang w:eastAsia="zh-CN"/>
        </w:rPr>
        <w:t>HPG</w:t>
      </w:r>
      <w:r w:rsidRPr="005E18FA">
        <w:rPr>
          <w:color w:val="000000" w:themeColor="text1"/>
          <w:lang w:eastAsia="zh-CN"/>
        </w:rPr>
        <w:t>压裂液的正常范围？如果基液性质已经显著改变，后续的交联和破胶设计将失去参照基准。</w:t>
      </w:r>
      <w:r w:rsidRPr="005E18FA">
        <w:rPr>
          <w:color w:val="000000" w:themeColor="text1"/>
          <w:lang w:eastAsia="zh-CN"/>
        </w:rPr>
        <w:t>3.2</w:t>
      </w:r>
      <w:r w:rsidRPr="005E18FA">
        <w:rPr>
          <w:color w:val="000000" w:themeColor="text1"/>
          <w:lang w:eastAsia="zh-CN"/>
        </w:rPr>
        <w:t>节对此进行定量比较。</w:t>
      </w:r>
    </w:p>
    <w:p w14:paraId="741B4027"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3.2  </w:t>
      </w:r>
      <w:r w:rsidRPr="005E18FA">
        <w:rPr>
          <w:rFonts w:ascii="Times New Roman" w:eastAsia="黑体" w:hAnsi="Times New Roman" w:cs="Arial"/>
          <w:color w:val="000000" w:themeColor="text1"/>
          <w:sz w:val="28"/>
          <w:lang w:eastAsia="zh-CN"/>
        </w:rPr>
        <w:t>基液性能评价</w:t>
      </w:r>
    </w:p>
    <w:p w14:paraId="5479050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母液准备好了，现在把它加入</w:t>
      </w:r>
      <w:r w:rsidRPr="005E18FA">
        <w:rPr>
          <w:color w:val="000000" w:themeColor="text1"/>
          <w:lang w:eastAsia="zh-CN"/>
        </w:rPr>
        <w:t>HPG</w:t>
      </w:r>
      <w:r w:rsidRPr="005E18FA">
        <w:rPr>
          <w:color w:val="000000" w:themeColor="text1"/>
          <w:lang w:eastAsia="zh-CN"/>
        </w:rPr>
        <w:t>基液。加了东西，基液的性质就可能变</w:t>
      </w:r>
      <w:r w:rsidRPr="005E18FA">
        <w:rPr>
          <w:color w:val="000000" w:themeColor="text1"/>
          <w:lang w:eastAsia="zh-CN"/>
        </w:rPr>
        <w:t>——</w:t>
      </w:r>
      <w:r w:rsidRPr="005E18FA">
        <w:rPr>
          <w:color w:val="000000" w:themeColor="text1"/>
          <w:lang w:eastAsia="zh-CN"/>
        </w:rPr>
        <w:t>粘度、</w:t>
      </w:r>
      <w:r w:rsidRPr="005E18FA">
        <w:rPr>
          <w:color w:val="000000" w:themeColor="text1"/>
          <w:lang w:eastAsia="zh-CN"/>
        </w:rPr>
        <w:t>pH</w:t>
      </w:r>
      <w:r w:rsidRPr="005E18FA">
        <w:rPr>
          <w:color w:val="000000" w:themeColor="text1"/>
          <w:lang w:eastAsia="zh-CN"/>
        </w:rPr>
        <w:t>、密度，这三项是压裂液设计的基本盘，任何一项偏离了常规范围，后续所有配方都得推倒重来。本节按照</w:t>
      </w:r>
      <w:r w:rsidRPr="005E18FA">
        <w:rPr>
          <w:color w:val="000000" w:themeColor="text1"/>
          <w:lang w:eastAsia="zh-CN"/>
        </w:rPr>
        <w:t>0.5%</w:t>
      </w:r>
      <w:r w:rsidRPr="005E18FA">
        <w:rPr>
          <w:color w:val="000000" w:themeColor="text1"/>
          <w:lang w:eastAsia="zh-CN"/>
        </w:rPr>
        <w:t>的体积比将荧光母液与</w:t>
      </w:r>
      <w:r w:rsidRPr="005E18FA">
        <w:rPr>
          <w:color w:val="000000" w:themeColor="text1"/>
          <w:lang w:eastAsia="zh-CN"/>
        </w:rPr>
        <w:t>0.5 wt% HPG</w:t>
      </w:r>
      <w:r w:rsidRPr="005E18FA">
        <w:rPr>
          <w:color w:val="000000" w:themeColor="text1"/>
          <w:lang w:eastAsia="zh-CN"/>
        </w:rPr>
        <w:t>基液混合，得到所谓的</w:t>
      </w:r>
      <w:r w:rsidRPr="005E18FA">
        <w:rPr>
          <w:color w:val="000000" w:themeColor="text1"/>
          <w:lang w:eastAsia="zh-CN"/>
        </w:rPr>
        <w:t>"</w:t>
      </w:r>
      <w:r w:rsidRPr="005E18FA">
        <w:rPr>
          <w:color w:val="000000" w:themeColor="text1"/>
          <w:lang w:eastAsia="zh-CN"/>
        </w:rPr>
        <w:t>荧光压裂液终液</w:t>
      </w:r>
      <w:r w:rsidRPr="005E18FA">
        <w:rPr>
          <w:color w:val="000000" w:themeColor="text1"/>
          <w:lang w:eastAsia="zh-CN"/>
        </w:rPr>
        <w:t>"</w:t>
      </w:r>
      <w:r w:rsidRPr="005E18FA">
        <w:rPr>
          <w:color w:val="000000" w:themeColor="text1"/>
          <w:lang w:eastAsia="zh-CN"/>
        </w:rPr>
        <w:t>，然后用六速旋转粘度计在</w:t>
      </w:r>
      <w:r w:rsidRPr="005E18FA">
        <w:rPr>
          <w:color w:val="000000" w:themeColor="text1"/>
          <w:lang w:eastAsia="zh-CN"/>
        </w:rPr>
        <w:t>170 s⁻¹</w:t>
      </w:r>
      <w:r w:rsidRPr="005E18FA">
        <w:rPr>
          <w:color w:val="000000" w:themeColor="text1"/>
          <w:lang w:eastAsia="zh-CN"/>
        </w:rPr>
        <w:t>和</w:t>
      </w:r>
      <w:r w:rsidRPr="005E18FA">
        <w:rPr>
          <w:color w:val="000000" w:themeColor="text1"/>
          <w:lang w:eastAsia="zh-CN"/>
        </w:rPr>
        <w:t>25°C</w:t>
      </w:r>
      <w:r w:rsidRPr="005E18FA">
        <w:rPr>
          <w:color w:val="000000" w:themeColor="text1"/>
          <w:lang w:eastAsia="zh-CN"/>
        </w:rPr>
        <w:t>下测表观粘度，同时测定</w:t>
      </w:r>
      <w:r w:rsidRPr="005E18FA">
        <w:rPr>
          <w:color w:val="000000" w:themeColor="text1"/>
          <w:lang w:eastAsia="zh-CN"/>
        </w:rPr>
        <w:t>pH</w:t>
      </w:r>
      <w:r w:rsidRPr="005E18FA">
        <w:rPr>
          <w:color w:val="000000" w:themeColor="text1"/>
          <w:lang w:eastAsia="zh-CN"/>
        </w:rPr>
        <w:t>和密度。对照组是不含荧光粉的空白</w:t>
      </w:r>
      <w:r w:rsidRPr="005E18FA">
        <w:rPr>
          <w:color w:val="000000" w:themeColor="text1"/>
          <w:lang w:eastAsia="zh-CN"/>
        </w:rPr>
        <w:t>HPG</w:t>
      </w:r>
      <w:r w:rsidRPr="005E18FA">
        <w:rPr>
          <w:color w:val="000000" w:themeColor="text1"/>
          <w:lang w:eastAsia="zh-CN"/>
        </w:rPr>
        <w:t>基液</w:t>
      </w:r>
      <w:r w:rsidRPr="005E18FA">
        <w:rPr>
          <w:color w:val="000000" w:themeColor="text1"/>
          <w:lang w:eastAsia="zh-CN"/>
        </w:rPr>
        <w:t>——</w:t>
      </w:r>
      <w:r w:rsidRPr="005E18FA">
        <w:rPr>
          <w:color w:val="000000" w:themeColor="text1"/>
          <w:lang w:eastAsia="zh-CN"/>
        </w:rPr>
        <w:t>平行对比是贯穿全文的实验哲学。</w:t>
      </w:r>
    </w:p>
    <w:p w14:paraId="41C327A0"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表</w:t>
      </w:r>
      <w:r w:rsidRPr="005E18FA">
        <w:rPr>
          <w:color w:val="000000" w:themeColor="text1"/>
          <w:sz w:val="22"/>
          <w:lang w:eastAsia="zh-CN"/>
        </w:rPr>
        <w:t xml:space="preserve">3-2 </w:t>
      </w:r>
      <w:r w:rsidRPr="005E18FA">
        <w:rPr>
          <w:color w:val="000000" w:themeColor="text1"/>
          <w:sz w:val="22"/>
          <w:lang w:eastAsia="zh-CN"/>
        </w:rPr>
        <w:t>此处插入：基液性能对比表</w:t>
      </w:r>
      <w:r w:rsidRPr="005E18FA">
        <w:rPr>
          <w:color w:val="000000" w:themeColor="text1"/>
          <w:sz w:val="22"/>
          <w:lang w:eastAsia="zh-CN"/>
        </w:rPr>
        <w:t>——</w:t>
      </w:r>
      <w:r w:rsidRPr="005E18FA">
        <w:rPr>
          <w:color w:val="000000" w:themeColor="text1"/>
          <w:sz w:val="22"/>
          <w:lang w:eastAsia="zh-CN"/>
        </w:rPr>
        <w:t>表观粘度（</w:t>
      </w:r>
      <w:r w:rsidRPr="005E18FA">
        <w:rPr>
          <w:color w:val="000000" w:themeColor="text1"/>
          <w:sz w:val="22"/>
          <w:lang w:eastAsia="zh-CN"/>
        </w:rPr>
        <w:t>170 s⁻¹, 25°C</w:t>
      </w:r>
      <w:r w:rsidRPr="005E18FA">
        <w:rPr>
          <w:color w:val="000000" w:themeColor="text1"/>
          <w:sz w:val="22"/>
          <w:lang w:eastAsia="zh-CN"/>
        </w:rPr>
        <w:t>）、</w:t>
      </w:r>
      <w:r w:rsidRPr="005E18FA">
        <w:rPr>
          <w:color w:val="000000" w:themeColor="text1"/>
          <w:sz w:val="22"/>
          <w:lang w:eastAsia="zh-CN"/>
        </w:rPr>
        <w:t>pH</w:t>
      </w:r>
      <w:r w:rsidRPr="005E18FA">
        <w:rPr>
          <w:color w:val="000000" w:themeColor="text1"/>
          <w:sz w:val="22"/>
          <w:lang w:eastAsia="zh-CN"/>
        </w:rPr>
        <w:t>、密度（含</w:t>
      </w:r>
      <w:r w:rsidRPr="005E18FA">
        <w:rPr>
          <w:color w:val="000000" w:themeColor="text1"/>
          <w:sz w:val="22"/>
          <w:lang w:eastAsia="zh-CN"/>
        </w:rPr>
        <w:t>/</w:t>
      </w:r>
      <w:r w:rsidRPr="005E18FA">
        <w:rPr>
          <w:color w:val="000000" w:themeColor="text1"/>
          <w:sz w:val="22"/>
          <w:lang w:eastAsia="zh-CN"/>
        </w:rPr>
        <w:t>不含荧光粉）</w:t>
      </w:r>
      <w:r w:rsidRPr="005E18FA">
        <w:rPr>
          <w:color w:val="000000" w:themeColor="text1"/>
          <w:sz w:val="22"/>
          <w:lang w:eastAsia="zh-CN"/>
        </w:rPr>
        <w:t>]</w:t>
      </w:r>
    </w:p>
    <w:p w14:paraId="76D3FA8A"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3D3F830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3.2</w:t>
      </w:r>
      <w:r w:rsidRPr="005E18FA">
        <w:rPr>
          <w:color w:val="000000" w:themeColor="text1"/>
          <w:lang w:eastAsia="zh-CN"/>
        </w:rPr>
        <w:t>节确认了基液性质在荧光粉引入后未发生显著偏移。接下来的核心问题是交联</w:t>
      </w:r>
      <w:r w:rsidRPr="005E18FA">
        <w:rPr>
          <w:color w:val="000000" w:themeColor="text1"/>
          <w:lang w:eastAsia="zh-CN"/>
        </w:rPr>
        <w:t>——</w:t>
      </w:r>
      <w:r w:rsidRPr="005E18FA">
        <w:rPr>
          <w:color w:val="000000" w:themeColor="text1"/>
          <w:lang w:eastAsia="zh-CN"/>
        </w:rPr>
        <w:t>这是胍胶压裂液从</w:t>
      </w:r>
      <w:r w:rsidRPr="005E18FA">
        <w:rPr>
          <w:color w:val="000000" w:themeColor="text1"/>
          <w:lang w:eastAsia="zh-CN"/>
        </w:rPr>
        <w:t>"</w:t>
      </w:r>
      <w:r w:rsidRPr="005E18FA">
        <w:rPr>
          <w:color w:val="000000" w:themeColor="text1"/>
          <w:lang w:eastAsia="zh-CN"/>
        </w:rPr>
        <w:t>稠水</w:t>
      </w:r>
      <w:r w:rsidRPr="005E18FA">
        <w:rPr>
          <w:color w:val="000000" w:themeColor="text1"/>
          <w:lang w:eastAsia="zh-CN"/>
        </w:rPr>
        <w:t>"</w:t>
      </w:r>
      <w:r w:rsidRPr="005E18FA">
        <w:rPr>
          <w:color w:val="000000" w:themeColor="text1"/>
          <w:lang w:eastAsia="zh-CN"/>
        </w:rPr>
        <w:t>变为</w:t>
      </w:r>
      <w:r w:rsidRPr="005E18FA">
        <w:rPr>
          <w:color w:val="000000" w:themeColor="text1"/>
          <w:lang w:eastAsia="zh-CN"/>
        </w:rPr>
        <w:t>"</w:t>
      </w:r>
      <w:r w:rsidRPr="005E18FA">
        <w:rPr>
          <w:color w:val="000000" w:themeColor="text1"/>
          <w:lang w:eastAsia="zh-CN"/>
        </w:rPr>
        <w:t>冻胶</w:t>
      </w:r>
      <w:r w:rsidRPr="005E18FA">
        <w:rPr>
          <w:color w:val="000000" w:themeColor="text1"/>
          <w:lang w:eastAsia="zh-CN"/>
        </w:rPr>
        <w:t>"</w:t>
      </w:r>
      <w:r w:rsidRPr="005E18FA">
        <w:rPr>
          <w:color w:val="000000" w:themeColor="text1"/>
          <w:lang w:eastAsia="zh-CN"/>
        </w:rPr>
        <w:t>的关键化学步骤，直接决定了造缝宽度和支撑剂输送能力。</w:t>
      </w:r>
      <w:r w:rsidRPr="005E18FA">
        <w:rPr>
          <w:color w:val="000000" w:themeColor="text1"/>
          <w:lang w:eastAsia="zh-CN"/>
        </w:rPr>
        <w:t>3.3</w:t>
      </w:r>
      <w:r w:rsidRPr="005E18FA">
        <w:rPr>
          <w:color w:val="000000" w:themeColor="text1"/>
          <w:lang w:eastAsia="zh-CN"/>
        </w:rPr>
        <w:t>节系统评价荧光粉对交联过程和冻胶流变学特性的影响。</w:t>
      </w:r>
    </w:p>
    <w:p w14:paraId="4892B055"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lastRenderedPageBreak/>
        <w:t xml:space="preserve">3.3  </w:t>
      </w:r>
      <w:r w:rsidRPr="005E18FA">
        <w:rPr>
          <w:rFonts w:ascii="Times New Roman" w:eastAsia="黑体" w:hAnsi="Times New Roman" w:cs="Arial"/>
          <w:color w:val="000000" w:themeColor="text1"/>
          <w:sz w:val="28"/>
          <w:lang w:eastAsia="zh-CN"/>
        </w:rPr>
        <w:t>交联冻胶性能评价</w:t>
      </w:r>
    </w:p>
    <w:p w14:paraId="3E83925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基液过关了，下一步是使基液</w:t>
      </w:r>
      <w:r w:rsidRPr="005E18FA">
        <w:rPr>
          <w:color w:val="000000" w:themeColor="text1"/>
          <w:lang w:eastAsia="zh-CN"/>
        </w:rPr>
        <w:t>"</w:t>
      </w:r>
      <w:r w:rsidRPr="005E18FA">
        <w:rPr>
          <w:color w:val="000000" w:themeColor="text1"/>
          <w:lang w:eastAsia="zh-CN"/>
        </w:rPr>
        <w:t>交联</w:t>
      </w:r>
      <w:r w:rsidRPr="005E18FA">
        <w:rPr>
          <w:color w:val="000000" w:themeColor="text1"/>
          <w:lang w:eastAsia="zh-CN"/>
        </w:rPr>
        <w:t>"——</w:t>
      </w:r>
      <w:r w:rsidRPr="005E18FA">
        <w:rPr>
          <w:color w:val="000000" w:themeColor="text1"/>
          <w:lang w:eastAsia="zh-CN"/>
        </w:rPr>
        <w:t>加入有机硼交联剂，把流动的稠水变成有弹性的冻胶。交联这一步是压裂液所有工程功能的化学基础：冻胶的粘弹性直接决定了裂缝能被撑开多宽、支撑剂能被携带多远。如果荧光粉的引入干扰了交联反应</w:t>
      </w:r>
      <w:r w:rsidRPr="005E18FA">
        <w:rPr>
          <w:color w:val="000000" w:themeColor="text1"/>
          <w:lang w:eastAsia="zh-CN"/>
        </w:rPr>
        <w:t>——</w:t>
      </w:r>
      <w:r w:rsidRPr="005E18FA">
        <w:rPr>
          <w:color w:val="000000" w:themeColor="text1"/>
          <w:lang w:eastAsia="zh-CN"/>
        </w:rPr>
        <w:t>比如表面的</w:t>
      </w:r>
      <w:r w:rsidRPr="005E18FA">
        <w:rPr>
          <w:color w:val="000000" w:themeColor="text1"/>
          <w:lang w:eastAsia="zh-CN"/>
        </w:rPr>
        <w:t>Al³⁺</w:t>
      </w:r>
      <w:r w:rsidRPr="005E18FA">
        <w:rPr>
          <w:color w:val="000000" w:themeColor="text1"/>
          <w:lang w:eastAsia="zh-CN"/>
        </w:rPr>
        <w:t>抢在</w:t>
      </w:r>
      <w:r w:rsidRPr="005E18FA">
        <w:rPr>
          <w:color w:val="000000" w:themeColor="text1"/>
          <w:lang w:eastAsia="zh-CN"/>
        </w:rPr>
        <w:t>HPG</w:t>
      </w:r>
      <w:r w:rsidRPr="005E18FA">
        <w:rPr>
          <w:color w:val="000000" w:themeColor="text1"/>
          <w:lang w:eastAsia="zh-CN"/>
        </w:rPr>
        <w:t>之前与硼结合</w:t>
      </w:r>
      <w:r w:rsidRPr="005E18FA">
        <w:rPr>
          <w:color w:val="000000" w:themeColor="text1"/>
          <w:lang w:eastAsia="zh-CN"/>
        </w:rPr>
        <w:t>——</w:t>
      </w:r>
      <w:r w:rsidRPr="005E18FA">
        <w:rPr>
          <w:color w:val="000000" w:themeColor="text1"/>
          <w:lang w:eastAsia="zh-CN"/>
        </w:rPr>
        <w:t>冻胶就会变软、变稀，造缝和携砂能力双双下降。不管荧光效果多好，这种压裂液也没有上井的资格。因此，本节要做的不只是</w:t>
      </w:r>
      <w:r w:rsidRPr="005E18FA">
        <w:rPr>
          <w:color w:val="000000" w:themeColor="text1"/>
          <w:lang w:eastAsia="zh-CN"/>
        </w:rPr>
        <w:t>"</w:t>
      </w:r>
      <w:r w:rsidRPr="005E18FA">
        <w:rPr>
          <w:color w:val="000000" w:themeColor="text1"/>
          <w:lang w:eastAsia="zh-CN"/>
        </w:rPr>
        <w:t>测一测</w:t>
      </w:r>
      <w:r w:rsidRPr="005E18FA">
        <w:rPr>
          <w:color w:val="000000" w:themeColor="text1"/>
          <w:lang w:eastAsia="zh-CN"/>
        </w:rPr>
        <w:t>"</w:t>
      </w:r>
      <w:r w:rsidRPr="005E18FA">
        <w:rPr>
          <w:color w:val="000000" w:themeColor="text1"/>
          <w:lang w:eastAsia="zh-CN"/>
        </w:rPr>
        <w:t>，而是要用数据证明：荧光粉的存在没有破坏交联。</w:t>
      </w:r>
    </w:p>
    <w:p w14:paraId="58919E7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实验设计以含与不含荧光粉的</w:t>
      </w:r>
      <w:r w:rsidRPr="005E18FA">
        <w:rPr>
          <w:color w:val="000000" w:themeColor="text1"/>
          <w:lang w:eastAsia="zh-CN"/>
        </w:rPr>
        <w:t>HPG</w:t>
      </w:r>
      <w:r w:rsidRPr="005E18FA">
        <w:rPr>
          <w:color w:val="000000" w:themeColor="text1"/>
          <w:lang w:eastAsia="zh-CN"/>
        </w:rPr>
        <w:t>冻胶为平行对比。交联时间的测定采用旋转粘度计</w:t>
      </w:r>
      <w:r w:rsidRPr="005E18FA">
        <w:rPr>
          <w:color w:val="000000" w:themeColor="text1"/>
          <w:lang w:eastAsia="zh-CN"/>
        </w:rPr>
        <w:t>——</w:t>
      </w:r>
      <w:r w:rsidRPr="005E18FA">
        <w:rPr>
          <w:color w:val="000000" w:themeColor="text1"/>
          <w:lang w:eastAsia="zh-CN"/>
        </w:rPr>
        <w:t>加入交联剂后持续监测粘度，记录从开始上升到峰值的</w:t>
      </w:r>
      <w:r w:rsidRPr="005E18FA">
        <w:rPr>
          <w:color w:val="000000" w:themeColor="text1"/>
          <w:lang w:eastAsia="zh-CN"/>
        </w:rPr>
        <w:t>90%</w:t>
      </w:r>
      <w:r w:rsidRPr="005E18FA">
        <w:rPr>
          <w:color w:val="000000" w:themeColor="text1"/>
          <w:lang w:eastAsia="zh-CN"/>
        </w:rPr>
        <w:t>所需的时间。耐温耐剪切能力是评价重心：将冻胶置于高温高压流变仪中，在</w:t>
      </w:r>
      <w:r w:rsidRPr="005E18FA">
        <w:rPr>
          <w:color w:val="000000" w:themeColor="text1"/>
          <w:lang w:eastAsia="zh-CN"/>
        </w:rPr>
        <w:t>170 s⁻¹</w:t>
      </w:r>
      <w:r w:rsidRPr="005E18FA">
        <w:rPr>
          <w:color w:val="000000" w:themeColor="text1"/>
          <w:lang w:eastAsia="zh-CN"/>
        </w:rPr>
        <w:t>恒定剪切下从</w:t>
      </w:r>
      <w:r w:rsidRPr="005E18FA">
        <w:rPr>
          <w:color w:val="000000" w:themeColor="text1"/>
          <w:lang w:eastAsia="zh-CN"/>
        </w:rPr>
        <w:t>25°C</w:t>
      </w:r>
      <w:r w:rsidRPr="005E18FA">
        <w:rPr>
          <w:color w:val="000000" w:themeColor="text1"/>
          <w:lang w:eastAsia="zh-CN"/>
        </w:rPr>
        <w:t>以</w:t>
      </w:r>
      <w:r w:rsidRPr="005E18FA">
        <w:rPr>
          <w:color w:val="000000" w:themeColor="text1"/>
          <w:lang w:eastAsia="zh-CN"/>
        </w:rPr>
        <w:t>3°C/min</w:t>
      </w:r>
      <w:r w:rsidRPr="005E18FA">
        <w:rPr>
          <w:color w:val="000000" w:themeColor="text1"/>
          <w:lang w:eastAsia="zh-CN"/>
        </w:rPr>
        <w:t>程序升温至</w:t>
      </w:r>
      <w:r w:rsidRPr="005E18FA">
        <w:rPr>
          <w:color w:val="000000" w:themeColor="text1"/>
          <w:lang w:eastAsia="zh-CN"/>
        </w:rPr>
        <w:t>120°C</w:t>
      </w:r>
      <w:r w:rsidRPr="005E18FA">
        <w:rPr>
          <w:color w:val="000000" w:themeColor="text1"/>
          <w:lang w:eastAsia="zh-CN"/>
        </w:rPr>
        <w:t>，在目标温度下恒温至少</w:t>
      </w:r>
      <w:r w:rsidRPr="005E18FA">
        <w:rPr>
          <w:color w:val="000000" w:themeColor="text1"/>
          <w:lang w:eastAsia="zh-CN"/>
        </w:rPr>
        <w:t>60</w:t>
      </w:r>
      <w:r w:rsidRPr="005E18FA">
        <w:rPr>
          <w:color w:val="000000" w:themeColor="text1"/>
          <w:lang w:eastAsia="zh-CN"/>
        </w:rPr>
        <w:t>分钟，全程记录表观粘度。按照</w:t>
      </w:r>
      <w:r w:rsidRPr="005E18FA">
        <w:rPr>
          <w:color w:val="000000" w:themeColor="text1"/>
          <w:lang w:eastAsia="zh-CN"/>
        </w:rPr>
        <w:t>SY/T 6376-2008[54]</w:t>
      </w:r>
      <w:r w:rsidRPr="005E18FA">
        <w:rPr>
          <w:color w:val="000000" w:themeColor="text1"/>
          <w:lang w:eastAsia="zh-CN"/>
        </w:rPr>
        <w:t>的要求，冻胶粘度必须在目标储层温度下维持</w:t>
      </w:r>
      <w:r w:rsidRPr="005E18FA">
        <w:rPr>
          <w:color w:val="000000" w:themeColor="text1"/>
          <w:lang w:eastAsia="zh-CN"/>
        </w:rPr>
        <w:t>≥50 mPa·s</w:t>
      </w:r>
      <w:r w:rsidRPr="005E18FA">
        <w:rPr>
          <w:color w:val="000000" w:themeColor="text1"/>
          <w:lang w:eastAsia="zh-CN"/>
        </w:rPr>
        <w:t>至少一小时</w:t>
      </w:r>
      <w:r w:rsidRPr="005E18FA">
        <w:rPr>
          <w:color w:val="000000" w:themeColor="text1"/>
          <w:lang w:eastAsia="zh-CN"/>
        </w:rPr>
        <w:t>——</w:t>
      </w:r>
      <w:r w:rsidRPr="005E18FA">
        <w:rPr>
          <w:color w:val="000000" w:themeColor="text1"/>
          <w:lang w:eastAsia="zh-CN"/>
        </w:rPr>
        <w:t>达不到这个标准，前面的一切都白费。粘弹性通过频率扫描（</w:t>
      </w:r>
      <w:r w:rsidRPr="005E18FA">
        <w:rPr>
          <w:color w:val="000000" w:themeColor="text1"/>
          <w:lang w:eastAsia="zh-CN"/>
        </w:rPr>
        <w:t>0.1~10 Hz</w:t>
      </w:r>
      <w:r w:rsidRPr="005E18FA">
        <w:rPr>
          <w:color w:val="000000" w:themeColor="text1"/>
          <w:lang w:eastAsia="zh-CN"/>
        </w:rPr>
        <w:t>，</w:t>
      </w:r>
      <w:r w:rsidRPr="005E18FA">
        <w:rPr>
          <w:color w:val="000000" w:themeColor="text1"/>
          <w:lang w:eastAsia="zh-CN"/>
        </w:rPr>
        <w:t>1%</w:t>
      </w:r>
      <w:r w:rsidRPr="005E18FA">
        <w:rPr>
          <w:color w:val="000000" w:themeColor="text1"/>
          <w:lang w:eastAsia="zh-CN"/>
        </w:rPr>
        <w:t>应变）在</w:t>
      </w:r>
      <w:r w:rsidRPr="005E18FA">
        <w:rPr>
          <w:color w:val="000000" w:themeColor="text1"/>
          <w:lang w:eastAsia="zh-CN"/>
        </w:rPr>
        <w:t>25~120°C</w:t>
      </w:r>
      <w:r w:rsidRPr="005E18FA">
        <w:rPr>
          <w:color w:val="000000" w:themeColor="text1"/>
          <w:lang w:eastAsia="zh-CN"/>
        </w:rPr>
        <w:t>区间测定储能模量</w:t>
      </w:r>
      <w:r w:rsidRPr="005E18FA">
        <w:rPr>
          <w:color w:val="000000" w:themeColor="text1"/>
          <w:lang w:eastAsia="zh-CN"/>
        </w:rPr>
        <w:t>G'</w:t>
      </w:r>
      <w:r w:rsidRPr="005E18FA">
        <w:rPr>
          <w:color w:val="000000" w:themeColor="text1"/>
          <w:lang w:eastAsia="zh-CN"/>
        </w:rPr>
        <w:t>和损耗模量</w:t>
      </w:r>
      <w:r w:rsidRPr="005E18FA">
        <w:rPr>
          <w:color w:val="000000" w:themeColor="text1"/>
          <w:lang w:eastAsia="zh-CN"/>
        </w:rPr>
        <w:t>G"</w:t>
      </w:r>
      <w:r w:rsidRPr="005E18FA">
        <w:rPr>
          <w:color w:val="000000" w:themeColor="text1"/>
          <w:lang w:eastAsia="zh-CN"/>
        </w:rPr>
        <w:t>，以</w:t>
      </w:r>
      <w:r w:rsidRPr="005E18FA">
        <w:rPr>
          <w:color w:val="000000" w:themeColor="text1"/>
          <w:lang w:eastAsia="zh-CN"/>
        </w:rPr>
        <w:t>G'&gt;G"</w:t>
      </w:r>
      <w:r w:rsidRPr="005E18FA">
        <w:rPr>
          <w:color w:val="000000" w:themeColor="text1"/>
          <w:lang w:eastAsia="zh-CN"/>
        </w:rPr>
        <w:t>作为弹性主导的判据</w:t>
      </w:r>
      <w:r w:rsidRPr="005E18FA">
        <w:rPr>
          <w:color w:val="000000" w:themeColor="text1"/>
          <w:lang w:eastAsia="zh-CN"/>
        </w:rPr>
        <w:t>——</w:t>
      </w:r>
      <w:r w:rsidRPr="005E18FA">
        <w:rPr>
          <w:color w:val="000000" w:themeColor="text1"/>
          <w:lang w:eastAsia="zh-CN"/>
        </w:rPr>
        <w:t>这是</w:t>
      </w:r>
      <w:r w:rsidRPr="005E18FA">
        <w:rPr>
          <w:color w:val="000000" w:themeColor="text1"/>
          <w:lang w:eastAsia="zh-CN"/>
        </w:rPr>
        <w:t>Gomaa</w:t>
      </w:r>
      <w:r w:rsidRPr="005E18FA">
        <w:rPr>
          <w:color w:val="000000" w:themeColor="text1"/>
          <w:lang w:eastAsia="zh-CN"/>
        </w:rPr>
        <w:t>等（</w:t>
      </w:r>
      <w:r w:rsidRPr="005E18FA">
        <w:rPr>
          <w:color w:val="000000" w:themeColor="text1"/>
          <w:lang w:eastAsia="zh-CN"/>
        </w:rPr>
        <w:t>2015</w:t>
      </w:r>
      <w:r w:rsidRPr="005E18FA">
        <w:rPr>
          <w:color w:val="000000" w:themeColor="text1"/>
          <w:lang w:eastAsia="zh-CN"/>
        </w:rPr>
        <w:t>）</w:t>
      </w:r>
      <w:r w:rsidRPr="005E18FA">
        <w:rPr>
          <w:color w:val="000000" w:themeColor="text1"/>
          <w:lang w:eastAsia="zh-CN"/>
        </w:rPr>
        <w:t>[51]</w:t>
      </w:r>
      <w:r w:rsidRPr="005E18FA">
        <w:rPr>
          <w:color w:val="000000" w:themeColor="text1"/>
          <w:lang w:eastAsia="zh-CN"/>
        </w:rPr>
        <w:t>和</w:t>
      </w:r>
      <w:r w:rsidRPr="005E18FA">
        <w:rPr>
          <w:color w:val="000000" w:themeColor="text1"/>
          <w:lang w:eastAsia="zh-CN"/>
        </w:rPr>
        <w:t>Goel</w:t>
      </w:r>
      <w:r w:rsidRPr="005E18FA">
        <w:rPr>
          <w:color w:val="000000" w:themeColor="text1"/>
          <w:lang w:eastAsia="zh-CN"/>
        </w:rPr>
        <w:t>与</w:t>
      </w:r>
      <w:r w:rsidRPr="005E18FA">
        <w:rPr>
          <w:color w:val="000000" w:themeColor="text1"/>
          <w:lang w:eastAsia="zh-CN"/>
        </w:rPr>
        <w:t>Shah</w:t>
      </w:r>
      <w:r w:rsidRPr="005E18FA">
        <w:rPr>
          <w:color w:val="000000" w:themeColor="text1"/>
          <w:lang w:eastAsia="zh-CN"/>
        </w:rPr>
        <w:t>（</w:t>
      </w:r>
      <w:r w:rsidRPr="005E18FA">
        <w:rPr>
          <w:color w:val="000000" w:themeColor="text1"/>
          <w:lang w:eastAsia="zh-CN"/>
        </w:rPr>
        <w:t>2001</w:t>
      </w:r>
      <w:r w:rsidRPr="005E18FA">
        <w:rPr>
          <w:color w:val="000000" w:themeColor="text1"/>
          <w:lang w:eastAsia="zh-CN"/>
        </w:rPr>
        <w:t>）</w:t>
      </w:r>
      <w:r w:rsidRPr="005E18FA">
        <w:rPr>
          <w:color w:val="000000" w:themeColor="text1"/>
          <w:lang w:eastAsia="zh-CN"/>
        </w:rPr>
        <w:t>[52]</w:t>
      </w:r>
      <w:r w:rsidRPr="005E18FA">
        <w:rPr>
          <w:color w:val="000000" w:themeColor="text1"/>
          <w:lang w:eastAsia="zh-CN"/>
        </w:rPr>
        <w:t>提出的支撑剂有效悬浮的流变学必要条件。此外，还需单独考察荧光粉对交联化学的潜在干扰：如果改性粉表面残留了可溶出的</w:t>
      </w:r>
      <w:r w:rsidRPr="005E18FA">
        <w:rPr>
          <w:color w:val="000000" w:themeColor="text1"/>
          <w:lang w:eastAsia="zh-CN"/>
        </w:rPr>
        <w:t>Al³⁺</w:t>
      </w:r>
      <w:r w:rsidRPr="005E18FA">
        <w:rPr>
          <w:color w:val="000000" w:themeColor="text1"/>
          <w:lang w:eastAsia="zh-CN"/>
        </w:rPr>
        <w:t>，它们会与</w:t>
      </w:r>
      <w:r w:rsidRPr="005E18FA">
        <w:rPr>
          <w:color w:val="000000" w:themeColor="text1"/>
          <w:lang w:eastAsia="zh-CN"/>
        </w:rPr>
        <w:t>HPG</w:t>
      </w:r>
      <w:r w:rsidRPr="005E18FA">
        <w:rPr>
          <w:color w:val="000000" w:themeColor="text1"/>
          <w:lang w:eastAsia="zh-CN"/>
        </w:rPr>
        <w:t>分子链上的顺式邻二醇发生配位交联</w:t>
      </w:r>
      <w:r w:rsidRPr="005E18FA">
        <w:rPr>
          <w:color w:val="000000" w:themeColor="text1"/>
          <w:lang w:eastAsia="zh-CN"/>
        </w:rPr>
        <w:t>——</w:t>
      </w:r>
      <w:r w:rsidRPr="005E18FA">
        <w:rPr>
          <w:color w:val="000000" w:themeColor="text1"/>
          <w:lang w:eastAsia="zh-CN"/>
        </w:rPr>
        <w:t>这是硼酸根交联剂的核心反应位点，</w:t>
      </w:r>
      <w:r w:rsidRPr="005E18FA">
        <w:rPr>
          <w:color w:val="000000" w:themeColor="text1"/>
          <w:lang w:eastAsia="zh-CN"/>
        </w:rPr>
        <w:t>Al³⁺</w:t>
      </w:r>
      <w:r w:rsidRPr="005E18FA">
        <w:rPr>
          <w:color w:val="000000" w:themeColor="text1"/>
          <w:lang w:eastAsia="zh-CN"/>
        </w:rPr>
        <w:t>的竞争消耗将直接导致冻胶强度下降。为此专门设置一组对比实验，测定含与不含荧光粉的冻胶在交联时间和</w:t>
      </w:r>
      <w:r w:rsidRPr="005E18FA">
        <w:rPr>
          <w:color w:val="000000" w:themeColor="text1"/>
          <w:lang w:eastAsia="zh-CN"/>
        </w:rPr>
        <w:t>G'</w:t>
      </w:r>
      <w:r w:rsidRPr="005E18FA">
        <w:rPr>
          <w:color w:val="000000" w:themeColor="text1"/>
          <w:lang w:eastAsia="zh-CN"/>
        </w:rPr>
        <w:t>值上的差异。</w:t>
      </w:r>
    </w:p>
    <w:p w14:paraId="65794865"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3-2 </w:t>
      </w:r>
      <w:r w:rsidRPr="005E18FA">
        <w:rPr>
          <w:color w:val="000000" w:themeColor="text1"/>
          <w:sz w:val="22"/>
          <w:lang w:eastAsia="zh-CN"/>
        </w:rPr>
        <w:t>此处插入：耐温耐剪切曲线</w:t>
      </w:r>
      <w:r w:rsidRPr="005E18FA">
        <w:rPr>
          <w:color w:val="000000" w:themeColor="text1"/>
          <w:sz w:val="22"/>
          <w:lang w:eastAsia="zh-CN"/>
        </w:rPr>
        <w:t>——</w:t>
      </w:r>
      <w:r w:rsidRPr="005E18FA">
        <w:rPr>
          <w:color w:val="000000" w:themeColor="text1"/>
          <w:sz w:val="22"/>
          <w:lang w:eastAsia="zh-CN"/>
        </w:rPr>
        <w:t>表观粘度</w:t>
      </w:r>
      <w:r w:rsidRPr="005E18FA">
        <w:rPr>
          <w:color w:val="000000" w:themeColor="text1"/>
          <w:sz w:val="22"/>
          <w:lang w:eastAsia="zh-CN"/>
        </w:rPr>
        <w:t xml:space="preserve"> vs </w:t>
      </w:r>
      <w:r w:rsidRPr="005E18FA">
        <w:rPr>
          <w:color w:val="000000" w:themeColor="text1"/>
          <w:sz w:val="22"/>
          <w:lang w:eastAsia="zh-CN"/>
        </w:rPr>
        <w:t>温度</w:t>
      </w:r>
      <w:r w:rsidRPr="005E18FA">
        <w:rPr>
          <w:color w:val="000000" w:themeColor="text1"/>
          <w:sz w:val="22"/>
          <w:lang w:eastAsia="zh-CN"/>
        </w:rPr>
        <w:t>/</w:t>
      </w:r>
      <w:r w:rsidRPr="005E18FA">
        <w:rPr>
          <w:color w:val="000000" w:themeColor="text1"/>
          <w:sz w:val="22"/>
          <w:lang w:eastAsia="zh-CN"/>
        </w:rPr>
        <w:t>时间（含</w:t>
      </w:r>
      <w:r w:rsidRPr="005E18FA">
        <w:rPr>
          <w:color w:val="000000" w:themeColor="text1"/>
          <w:sz w:val="22"/>
          <w:lang w:eastAsia="zh-CN"/>
        </w:rPr>
        <w:t>/</w:t>
      </w:r>
      <w:r w:rsidRPr="005E18FA">
        <w:rPr>
          <w:color w:val="000000" w:themeColor="text1"/>
          <w:sz w:val="22"/>
          <w:lang w:eastAsia="zh-CN"/>
        </w:rPr>
        <w:t>不含荧光粉两条曲线叠加，标注</w:t>
      </w:r>
      <w:r w:rsidRPr="005E18FA">
        <w:rPr>
          <w:color w:val="000000" w:themeColor="text1"/>
          <w:sz w:val="22"/>
          <w:lang w:eastAsia="zh-CN"/>
        </w:rPr>
        <w:t>50 mPa·s</w:t>
      </w:r>
      <w:r w:rsidRPr="005E18FA">
        <w:rPr>
          <w:color w:val="000000" w:themeColor="text1"/>
          <w:sz w:val="22"/>
          <w:lang w:eastAsia="zh-CN"/>
        </w:rPr>
        <w:t>线和</w:t>
      </w:r>
      <w:r w:rsidRPr="005E18FA">
        <w:rPr>
          <w:color w:val="000000" w:themeColor="text1"/>
          <w:sz w:val="22"/>
          <w:lang w:eastAsia="zh-CN"/>
        </w:rPr>
        <w:t>60 min</w:t>
      </w:r>
      <w:r w:rsidRPr="005E18FA">
        <w:rPr>
          <w:color w:val="000000" w:themeColor="text1"/>
          <w:sz w:val="22"/>
          <w:lang w:eastAsia="zh-CN"/>
        </w:rPr>
        <w:t>线）</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3-3 </w:t>
      </w:r>
      <w:r w:rsidRPr="005E18FA">
        <w:rPr>
          <w:color w:val="000000" w:themeColor="text1"/>
          <w:sz w:val="22"/>
          <w:lang w:eastAsia="zh-CN"/>
        </w:rPr>
        <w:t>此处插入：粘弹性频率扫描</w:t>
      </w:r>
      <w:r w:rsidRPr="005E18FA">
        <w:rPr>
          <w:color w:val="000000" w:themeColor="text1"/>
          <w:sz w:val="22"/>
          <w:lang w:eastAsia="zh-CN"/>
        </w:rPr>
        <w:t>——G'</w:t>
      </w:r>
      <w:r w:rsidRPr="005E18FA">
        <w:rPr>
          <w:color w:val="000000" w:themeColor="text1"/>
          <w:sz w:val="22"/>
          <w:lang w:eastAsia="zh-CN"/>
        </w:rPr>
        <w:t>和</w:t>
      </w:r>
      <w:r w:rsidRPr="005E18FA">
        <w:rPr>
          <w:color w:val="000000" w:themeColor="text1"/>
          <w:sz w:val="22"/>
          <w:lang w:eastAsia="zh-CN"/>
        </w:rPr>
        <w:t xml:space="preserve">G" vs </w:t>
      </w:r>
      <w:r w:rsidRPr="005E18FA">
        <w:rPr>
          <w:color w:val="000000" w:themeColor="text1"/>
          <w:sz w:val="22"/>
          <w:lang w:eastAsia="zh-CN"/>
        </w:rPr>
        <w:t>频率（</w:t>
      </w:r>
      <w:r w:rsidRPr="005E18FA">
        <w:rPr>
          <w:color w:val="000000" w:themeColor="text1"/>
          <w:sz w:val="22"/>
          <w:lang w:eastAsia="zh-CN"/>
        </w:rPr>
        <w:t>0.1~10 Hz</w:t>
      </w:r>
      <w:r w:rsidRPr="005E18FA">
        <w:rPr>
          <w:color w:val="000000" w:themeColor="text1"/>
          <w:sz w:val="22"/>
          <w:lang w:eastAsia="zh-CN"/>
        </w:rPr>
        <w:t>），含</w:t>
      </w:r>
      <w:r w:rsidRPr="005E18FA">
        <w:rPr>
          <w:color w:val="000000" w:themeColor="text1"/>
          <w:sz w:val="22"/>
          <w:lang w:eastAsia="zh-CN"/>
        </w:rPr>
        <w:t>/</w:t>
      </w:r>
      <w:r w:rsidRPr="005E18FA">
        <w:rPr>
          <w:color w:val="000000" w:themeColor="text1"/>
          <w:sz w:val="22"/>
          <w:lang w:eastAsia="zh-CN"/>
        </w:rPr>
        <w:t>不含荧光粉对比，标注</w:t>
      </w:r>
      <w:r w:rsidRPr="005E18FA">
        <w:rPr>
          <w:color w:val="000000" w:themeColor="text1"/>
          <w:sz w:val="22"/>
          <w:lang w:eastAsia="zh-CN"/>
        </w:rPr>
        <w:t>G'&gt;G"</w:t>
      </w:r>
      <w:r w:rsidRPr="005E18FA">
        <w:rPr>
          <w:color w:val="000000" w:themeColor="text1"/>
          <w:sz w:val="22"/>
          <w:lang w:eastAsia="zh-CN"/>
        </w:rPr>
        <w:t>区间</w:t>
      </w:r>
      <w:r w:rsidRPr="005E18FA">
        <w:rPr>
          <w:color w:val="000000" w:themeColor="text1"/>
          <w:sz w:val="22"/>
          <w:lang w:eastAsia="zh-CN"/>
        </w:rPr>
        <w:t>]</w:t>
      </w:r>
    </w:p>
    <w:p w14:paraId="78DB2C9F"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在上述流变性能评价的基础上，还需单独考察荧光粉对交联化学的潜在干扰。改性荧光粉表面可能残余微量的可溶出</w:t>
      </w:r>
      <w:r w:rsidRPr="005E18FA">
        <w:rPr>
          <w:color w:val="000000" w:themeColor="text1"/>
          <w:lang w:eastAsia="zh-CN"/>
        </w:rPr>
        <w:t>Al³⁺</w:t>
      </w:r>
      <w:r w:rsidRPr="005E18FA">
        <w:rPr>
          <w:color w:val="000000" w:themeColor="text1"/>
          <w:lang w:eastAsia="zh-CN"/>
        </w:rPr>
        <w:t>等多价阳离子</w:t>
      </w:r>
      <w:r w:rsidRPr="005E18FA">
        <w:rPr>
          <w:color w:val="000000" w:themeColor="text1"/>
          <w:lang w:eastAsia="zh-CN"/>
        </w:rPr>
        <w:t>——</w:t>
      </w:r>
      <w:r w:rsidRPr="005E18FA">
        <w:rPr>
          <w:color w:val="000000" w:themeColor="text1"/>
          <w:lang w:eastAsia="zh-CN"/>
        </w:rPr>
        <w:t>这些离子可与</w:t>
      </w:r>
      <w:r w:rsidRPr="005E18FA">
        <w:rPr>
          <w:color w:val="000000" w:themeColor="text1"/>
          <w:lang w:eastAsia="zh-CN"/>
        </w:rPr>
        <w:t>HPG</w:t>
      </w:r>
      <w:r w:rsidRPr="005E18FA">
        <w:rPr>
          <w:color w:val="000000" w:themeColor="text1"/>
          <w:lang w:eastAsia="zh-CN"/>
        </w:rPr>
        <w:t>分子链上的顺式邻二醇发生配位交联，干扰有机硼与</w:t>
      </w:r>
      <w:r w:rsidRPr="005E18FA">
        <w:rPr>
          <w:color w:val="000000" w:themeColor="text1"/>
          <w:lang w:eastAsia="zh-CN"/>
        </w:rPr>
        <w:t>HPG</w:t>
      </w:r>
      <w:r w:rsidRPr="005E18FA">
        <w:rPr>
          <w:color w:val="000000" w:themeColor="text1"/>
          <w:lang w:eastAsia="zh-CN"/>
        </w:rPr>
        <w:t>的正常交联反应。交联时间延长或冻胶强度下降是工程上不可接受的。为此，本节对比含</w:t>
      </w:r>
      <w:r w:rsidRPr="005E18FA">
        <w:rPr>
          <w:color w:val="000000" w:themeColor="text1"/>
          <w:lang w:eastAsia="zh-CN"/>
        </w:rPr>
        <w:t>/</w:t>
      </w:r>
      <w:r w:rsidRPr="005E18FA">
        <w:rPr>
          <w:color w:val="000000" w:themeColor="text1"/>
          <w:lang w:eastAsia="zh-CN"/>
        </w:rPr>
        <w:t>不含改性荧光粉的</w:t>
      </w:r>
      <w:r w:rsidRPr="005E18FA">
        <w:rPr>
          <w:color w:val="000000" w:themeColor="text1"/>
          <w:lang w:eastAsia="zh-CN"/>
        </w:rPr>
        <w:t>HPG</w:t>
      </w:r>
      <w:r w:rsidRPr="005E18FA">
        <w:rPr>
          <w:color w:val="000000" w:themeColor="text1"/>
          <w:lang w:eastAsia="zh-CN"/>
        </w:rPr>
        <w:t>冻胶的交联性能（</w:t>
      </w:r>
      <w:r w:rsidRPr="005E18FA">
        <w:rPr>
          <w:color w:val="000000" w:themeColor="text1"/>
          <w:lang w:eastAsia="zh-CN"/>
        </w:rPr>
        <w:t>1</w:t>
      </w:r>
      <w:r w:rsidRPr="005E18FA">
        <w:rPr>
          <w:color w:val="000000" w:themeColor="text1"/>
          <w:lang w:eastAsia="zh-CN"/>
        </w:rPr>
        <w:t>）交联时间测定：采用旋转粘度计，记录加入交联剂后粘度开始上升至最大值的</w:t>
      </w:r>
      <w:r w:rsidRPr="005E18FA">
        <w:rPr>
          <w:color w:val="000000" w:themeColor="text1"/>
          <w:lang w:eastAsia="zh-CN"/>
        </w:rPr>
        <w:t>90%</w:t>
      </w:r>
      <w:r w:rsidRPr="005E18FA">
        <w:rPr>
          <w:color w:val="000000" w:themeColor="text1"/>
          <w:lang w:eastAsia="zh-CN"/>
        </w:rPr>
        <w:t>所需时间。（</w:t>
      </w:r>
      <w:r w:rsidRPr="005E18FA">
        <w:rPr>
          <w:color w:val="000000" w:themeColor="text1"/>
          <w:lang w:eastAsia="zh-CN"/>
        </w:rPr>
        <w:t>2</w:t>
      </w:r>
      <w:r w:rsidRPr="005E18FA">
        <w:rPr>
          <w:color w:val="000000" w:themeColor="text1"/>
          <w:lang w:eastAsia="zh-CN"/>
        </w:rPr>
        <w:t>）粘弹性测定：采用高温高压流变仪（振</w:t>
      </w:r>
      <w:r w:rsidRPr="005E18FA">
        <w:rPr>
          <w:color w:val="000000" w:themeColor="text1"/>
          <w:lang w:eastAsia="zh-CN"/>
        </w:rPr>
        <w:lastRenderedPageBreak/>
        <w:t>荡模式，频率</w:t>
      </w:r>
      <w:r w:rsidRPr="005E18FA">
        <w:rPr>
          <w:color w:val="000000" w:themeColor="text1"/>
          <w:lang w:eastAsia="zh-CN"/>
        </w:rPr>
        <w:t>1 Hz</w:t>
      </w:r>
      <w:r w:rsidRPr="005E18FA">
        <w:rPr>
          <w:color w:val="000000" w:themeColor="text1"/>
          <w:lang w:eastAsia="zh-CN"/>
        </w:rPr>
        <w:t>，应变</w:t>
      </w:r>
      <w:r w:rsidRPr="005E18FA">
        <w:rPr>
          <w:color w:val="000000" w:themeColor="text1"/>
          <w:lang w:eastAsia="zh-CN"/>
        </w:rPr>
        <w:t>1%</w:t>
      </w:r>
      <w:r w:rsidRPr="005E18FA">
        <w:rPr>
          <w:color w:val="000000" w:themeColor="text1"/>
          <w:lang w:eastAsia="zh-CN"/>
        </w:rPr>
        <w:t>），在</w:t>
      </w:r>
      <w:r w:rsidRPr="005E18FA">
        <w:rPr>
          <w:color w:val="000000" w:themeColor="text1"/>
          <w:lang w:eastAsia="zh-CN"/>
        </w:rPr>
        <w:t>25~120°C</w:t>
      </w:r>
      <w:r w:rsidRPr="005E18FA">
        <w:rPr>
          <w:color w:val="000000" w:themeColor="text1"/>
          <w:lang w:eastAsia="zh-CN"/>
        </w:rPr>
        <w:t>温度范围内测定储能模量</w:t>
      </w:r>
      <w:r w:rsidRPr="005E18FA">
        <w:rPr>
          <w:color w:val="000000" w:themeColor="text1"/>
          <w:lang w:eastAsia="zh-CN"/>
        </w:rPr>
        <w:t>G'</w:t>
      </w:r>
      <w:r w:rsidRPr="005E18FA">
        <w:rPr>
          <w:color w:val="000000" w:themeColor="text1"/>
          <w:lang w:eastAsia="zh-CN"/>
        </w:rPr>
        <w:t>和损耗模量</w:t>
      </w:r>
      <w:r w:rsidRPr="005E18FA">
        <w:rPr>
          <w:color w:val="000000" w:themeColor="text1"/>
          <w:lang w:eastAsia="zh-CN"/>
        </w:rPr>
        <w:t>G"</w:t>
      </w:r>
      <w:r w:rsidRPr="005E18FA">
        <w:rPr>
          <w:color w:val="000000" w:themeColor="text1"/>
          <w:lang w:eastAsia="zh-CN"/>
        </w:rPr>
        <w:t>的温度扫描曲线。（</w:t>
      </w:r>
      <w:r w:rsidRPr="005E18FA">
        <w:rPr>
          <w:color w:val="000000" w:themeColor="text1"/>
          <w:lang w:eastAsia="zh-CN"/>
        </w:rPr>
        <w:t>3</w:t>
      </w:r>
      <w:r w:rsidRPr="005E18FA">
        <w:rPr>
          <w:color w:val="000000" w:themeColor="text1"/>
          <w:lang w:eastAsia="zh-CN"/>
        </w:rPr>
        <w:t>）</w:t>
      </w:r>
      <w:r w:rsidRPr="005E18FA">
        <w:rPr>
          <w:color w:val="000000" w:themeColor="text1"/>
          <w:lang w:eastAsia="zh-CN"/>
        </w:rPr>
        <w:t>SEM</w:t>
      </w:r>
      <w:r w:rsidRPr="005E18FA">
        <w:rPr>
          <w:color w:val="000000" w:themeColor="text1"/>
          <w:lang w:eastAsia="zh-CN"/>
        </w:rPr>
        <w:t>观察冻胶微观结构：冷冻干燥后</w:t>
      </w:r>
      <w:r w:rsidRPr="005E18FA">
        <w:rPr>
          <w:color w:val="000000" w:themeColor="text1"/>
          <w:lang w:eastAsia="zh-CN"/>
        </w:rPr>
        <w:t>SEM</w:t>
      </w:r>
      <w:r w:rsidRPr="005E18FA">
        <w:rPr>
          <w:color w:val="000000" w:themeColor="text1"/>
          <w:lang w:eastAsia="zh-CN"/>
        </w:rPr>
        <w:t>观察含</w:t>
      </w:r>
      <w:r w:rsidRPr="005E18FA">
        <w:rPr>
          <w:color w:val="000000" w:themeColor="text1"/>
          <w:lang w:eastAsia="zh-CN"/>
        </w:rPr>
        <w:t>/</w:t>
      </w:r>
      <w:r w:rsidRPr="005E18FA">
        <w:rPr>
          <w:color w:val="000000" w:themeColor="text1"/>
          <w:lang w:eastAsia="zh-CN"/>
        </w:rPr>
        <w:t>不含荧光粉的冻胶网络形貌。</w:t>
      </w:r>
    </w:p>
    <w:p w14:paraId="0B4BB91D"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2-17 </w:t>
      </w:r>
      <w:r w:rsidRPr="005E18FA">
        <w:rPr>
          <w:color w:val="000000" w:themeColor="text1"/>
          <w:sz w:val="22"/>
          <w:lang w:eastAsia="zh-CN"/>
        </w:rPr>
        <w:t>此处插入：含</w:t>
      </w:r>
      <w:r w:rsidRPr="005E18FA">
        <w:rPr>
          <w:color w:val="000000" w:themeColor="text1"/>
          <w:sz w:val="22"/>
          <w:lang w:eastAsia="zh-CN"/>
        </w:rPr>
        <w:t>/</w:t>
      </w:r>
      <w:r w:rsidRPr="005E18FA">
        <w:rPr>
          <w:color w:val="000000" w:themeColor="text1"/>
          <w:sz w:val="22"/>
          <w:lang w:eastAsia="zh-CN"/>
        </w:rPr>
        <w:t>不含荧光粉的</w:t>
      </w:r>
      <w:r w:rsidRPr="005E18FA">
        <w:rPr>
          <w:color w:val="000000" w:themeColor="text1"/>
          <w:sz w:val="22"/>
          <w:lang w:eastAsia="zh-CN"/>
        </w:rPr>
        <w:t>HPG</w:t>
      </w:r>
      <w:r w:rsidRPr="005E18FA">
        <w:rPr>
          <w:color w:val="000000" w:themeColor="text1"/>
          <w:sz w:val="22"/>
          <w:lang w:eastAsia="zh-CN"/>
        </w:rPr>
        <w:t>冻胶冷冻干燥</w:t>
      </w:r>
      <w:r w:rsidRPr="005E18FA">
        <w:rPr>
          <w:color w:val="000000" w:themeColor="text1"/>
          <w:sz w:val="22"/>
          <w:lang w:eastAsia="zh-CN"/>
        </w:rPr>
        <w:t>SEM</w:t>
      </w:r>
      <w:r w:rsidRPr="005E18FA">
        <w:rPr>
          <w:color w:val="000000" w:themeColor="text1"/>
          <w:sz w:val="22"/>
          <w:lang w:eastAsia="zh-CN"/>
        </w:rPr>
        <w:t>照片（</w:t>
      </w:r>
      <w:r w:rsidRPr="005E18FA">
        <w:rPr>
          <w:color w:val="000000" w:themeColor="text1"/>
          <w:sz w:val="22"/>
          <w:lang w:eastAsia="zh-CN"/>
        </w:rPr>
        <w:t>×1000, ×5000</w:t>
      </w:r>
      <w:r w:rsidRPr="005E18FA">
        <w:rPr>
          <w:color w:val="000000" w:themeColor="text1"/>
          <w:sz w:val="22"/>
          <w:lang w:eastAsia="zh-CN"/>
        </w:rPr>
        <w:t>对比）</w:t>
      </w:r>
      <w:r w:rsidRPr="005E18FA">
        <w:rPr>
          <w:color w:val="000000" w:themeColor="text1"/>
          <w:sz w:val="22"/>
          <w:lang w:eastAsia="zh-CN"/>
        </w:rPr>
        <w:t>]</w:t>
      </w:r>
    </w:p>
    <w:p w14:paraId="73094FFE"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474EC7E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3.3</w:t>
      </w:r>
      <w:r w:rsidRPr="005E18FA">
        <w:rPr>
          <w:color w:val="000000" w:themeColor="text1"/>
          <w:lang w:eastAsia="zh-CN"/>
        </w:rPr>
        <w:t>节的流变学表征提供了冻胶粘弹性的基础数据，但工程师更关心的是一个直观的问题：支撑剂在荧光冻胶中沉降有多快？</w:t>
      </w:r>
      <w:r w:rsidRPr="005E18FA">
        <w:rPr>
          <w:color w:val="000000" w:themeColor="text1"/>
          <w:lang w:eastAsia="zh-CN"/>
        </w:rPr>
        <w:t>G'&gt;G"</w:t>
      </w:r>
      <w:r w:rsidRPr="005E18FA">
        <w:rPr>
          <w:color w:val="000000" w:themeColor="text1"/>
          <w:lang w:eastAsia="zh-CN"/>
        </w:rPr>
        <w:t>的弹性主导准则只是间接判断，静态悬砂实验可以直接测量支撑剂的沉降速度。</w:t>
      </w:r>
      <w:r w:rsidRPr="005E18FA">
        <w:rPr>
          <w:color w:val="000000" w:themeColor="text1"/>
          <w:lang w:eastAsia="zh-CN"/>
        </w:rPr>
        <w:t>3.4</w:t>
      </w:r>
      <w:r w:rsidRPr="005E18FA">
        <w:rPr>
          <w:color w:val="000000" w:themeColor="text1"/>
          <w:lang w:eastAsia="zh-CN"/>
        </w:rPr>
        <w:t>节将这一工程关切转化为定量实验。</w:t>
      </w:r>
    </w:p>
    <w:p w14:paraId="34578983"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3.4  </w:t>
      </w:r>
      <w:r w:rsidRPr="005E18FA">
        <w:rPr>
          <w:rFonts w:ascii="Times New Roman" w:eastAsia="黑体" w:hAnsi="Times New Roman" w:cs="Arial"/>
          <w:color w:val="000000" w:themeColor="text1"/>
          <w:sz w:val="28"/>
          <w:lang w:eastAsia="zh-CN"/>
        </w:rPr>
        <w:t>悬砂性能评价</w:t>
      </w:r>
    </w:p>
    <w:p w14:paraId="1D4340F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冻胶的流变数据是间接的</w:t>
      </w:r>
      <w:r w:rsidRPr="005E18FA">
        <w:rPr>
          <w:color w:val="000000" w:themeColor="text1"/>
          <w:lang w:eastAsia="zh-CN"/>
        </w:rPr>
        <w:t>——G'</w:t>
      </w:r>
      <w:r w:rsidRPr="005E18FA">
        <w:rPr>
          <w:color w:val="000000" w:themeColor="text1"/>
          <w:lang w:eastAsia="zh-CN"/>
        </w:rPr>
        <w:t>和</w:t>
      </w:r>
      <w:r w:rsidRPr="005E18FA">
        <w:rPr>
          <w:color w:val="000000" w:themeColor="text1"/>
          <w:lang w:eastAsia="zh-CN"/>
        </w:rPr>
        <w:t>G"</w:t>
      </w:r>
      <w:r w:rsidRPr="005E18FA">
        <w:rPr>
          <w:color w:val="000000" w:themeColor="text1"/>
          <w:lang w:eastAsia="zh-CN"/>
        </w:rPr>
        <w:t>来自振荡剪切，粘度来自旋转剪切，它们推断的是</w:t>
      </w:r>
      <w:r w:rsidRPr="005E18FA">
        <w:rPr>
          <w:color w:val="000000" w:themeColor="text1"/>
          <w:lang w:eastAsia="zh-CN"/>
        </w:rPr>
        <w:t>"</w:t>
      </w:r>
      <w:r w:rsidRPr="005E18FA">
        <w:rPr>
          <w:color w:val="000000" w:themeColor="text1"/>
          <w:lang w:eastAsia="zh-CN"/>
        </w:rPr>
        <w:t>冻胶能不能悬浮支撑剂</w:t>
      </w:r>
      <w:r w:rsidRPr="005E18FA">
        <w:rPr>
          <w:color w:val="000000" w:themeColor="text1"/>
          <w:lang w:eastAsia="zh-CN"/>
        </w:rPr>
        <w:t>"</w:t>
      </w:r>
      <w:r w:rsidRPr="005E18FA">
        <w:rPr>
          <w:color w:val="000000" w:themeColor="text1"/>
          <w:lang w:eastAsia="zh-CN"/>
        </w:rPr>
        <w:t>。但工程师想要的答案更直接：放一颗支撑剂进去，它到底沉不沉、沉多快？这就是静态悬砂实验</w:t>
      </w:r>
      <w:r w:rsidRPr="005E18FA">
        <w:rPr>
          <w:color w:val="000000" w:themeColor="text1"/>
          <w:lang w:eastAsia="zh-CN"/>
        </w:rPr>
        <w:t>——</w:t>
      </w:r>
      <w:r w:rsidRPr="005E18FA">
        <w:rPr>
          <w:color w:val="000000" w:themeColor="text1"/>
          <w:lang w:eastAsia="zh-CN"/>
        </w:rPr>
        <w:t>方法简单但结论无可辩驳。在含荧光冻胶的量筒中放入</w:t>
      </w:r>
      <w:r w:rsidRPr="005E18FA">
        <w:rPr>
          <w:color w:val="000000" w:themeColor="text1"/>
          <w:lang w:eastAsia="zh-CN"/>
        </w:rPr>
        <w:t>20/40</w:t>
      </w:r>
      <w:r w:rsidRPr="005E18FA">
        <w:rPr>
          <w:color w:val="000000" w:themeColor="text1"/>
          <w:lang w:eastAsia="zh-CN"/>
        </w:rPr>
        <w:t>目陶粒支撑剂（密度</w:t>
      </w:r>
      <w:r w:rsidRPr="005E18FA">
        <w:rPr>
          <w:color w:val="000000" w:themeColor="text1"/>
          <w:lang w:eastAsia="zh-CN"/>
        </w:rPr>
        <w:t>~2.7 g/cm³</w:t>
      </w:r>
      <w:r w:rsidRPr="005E18FA">
        <w:rPr>
          <w:color w:val="000000" w:themeColor="text1"/>
          <w:lang w:eastAsia="zh-CN"/>
        </w:rPr>
        <w:t>，砂比</w:t>
      </w:r>
      <w:r w:rsidRPr="005E18FA">
        <w:rPr>
          <w:color w:val="000000" w:themeColor="text1"/>
          <w:lang w:eastAsia="zh-CN"/>
        </w:rPr>
        <w:t>480 kg/m³</w:t>
      </w:r>
      <w:r w:rsidRPr="005E18FA">
        <w:rPr>
          <w:color w:val="000000" w:themeColor="text1"/>
          <w:lang w:eastAsia="zh-CN"/>
        </w:rPr>
        <w:t>），分别在室温和储层温度下静置，定时记录支撑剂沉降界面的高度，计算沉降速度。评价标准参照行业经验：储层温度下沉降速度应</w:t>
      </w:r>
      <w:r w:rsidRPr="005E18FA">
        <w:rPr>
          <w:color w:val="000000" w:themeColor="text1"/>
          <w:lang w:eastAsia="zh-CN"/>
        </w:rPr>
        <w:t>≤0.5 mm/min</w:t>
      </w:r>
      <w:r w:rsidRPr="005E18FA">
        <w:rPr>
          <w:color w:val="000000" w:themeColor="text1"/>
          <w:lang w:eastAsia="zh-CN"/>
        </w:rPr>
        <w:t>。对照组当然是不含荧光粉的空白</w:t>
      </w:r>
      <w:r w:rsidRPr="005E18FA">
        <w:rPr>
          <w:color w:val="000000" w:themeColor="text1"/>
          <w:lang w:eastAsia="zh-CN"/>
        </w:rPr>
        <w:t>HPG</w:t>
      </w:r>
      <w:r w:rsidRPr="005E18FA">
        <w:rPr>
          <w:color w:val="000000" w:themeColor="text1"/>
          <w:lang w:eastAsia="zh-CN"/>
        </w:rPr>
        <w:t>冻胶。</w:t>
      </w:r>
    </w:p>
    <w:p w14:paraId="381FACBA"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3-4 </w:t>
      </w:r>
      <w:r w:rsidRPr="005E18FA">
        <w:rPr>
          <w:color w:val="000000" w:themeColor="text1"/>
          <w:sz w:val="22"/>
          <w:lang w:eastAsia="zh-CN"/>
        </w:rPr>
        <w:t>此处插入：支撑剂沉降曲线</w:t>
      </w:r>
      <w:r w:rsidRPr="005E18FA">
        <w:rPr>
          <w:color w:val="000000" w:themeColor="text1"/>
          <w:sz w:val="22"/>
          <w:lang w:eastAsia="zh-CN"/>
        </w:rPr>
        <w:t>——</w:t>
      </w:r>
      <w:r w:rsidRPr="005E18FA">
        <w:rPr>
          <w:color w:val="000000" w:themeColor="text1"/>
          <w:sz w:val="22"/>
          <w:lang w:eastAsia="zh-CN"/>
        </w:rPr>
        <w:t>沉降界面高度</w:t>
      </w:r>
      <w:r w:rsidRPr="005E18FA">
        <w:rPr>
          <w:color w:val="000000" w:themeColor="text1"/>
          <w:sz w:val="22"/>
          <w:lang w:eastAsia="zh-CN"/>
        </w:rPr>
        <w:t xml:space="preserve"> vs </w:t>
      </w:r>
      <w:r w:rsidRPr="005E18FA">
        <w:rPr>
          <w:color w:val="000000" w:themeColor="text1"/>
          <w:sz w:val="22"/>
          <w:lang w:eastAsia="zh-CN"/>
        </w:rPr>
        <w:t>时间（含</w:t>
      </w:r>
      <w:r w:rsidRPr="005E18FA">
        <w:rPr>
          <w:color w:val="000000" w:themeColor="text1"/>
          <w:sz w:val="22"/>
          <w:lang w:eastAsia="zh-CN"/>
        </w:rPr>
        <w:t>/</w:t>
      </w:r>
      <w:r w:rsidRPr="005E18FA">
        <w:rPr>
          <w:color w:val="000000" w:themeColor="text1"/>
          <w:sz w:val="22"/>
          <w:lang w:eastAsia="zh-CN"/>
        </w:rPr>
        <w:t>不含荧光粉，室温</w:t>
      </w:r>
      <w:r w:rsidRPr="005E18FA">
        <w:rPr>
          <w:color w:val="000000" w:themeColor="text1"/>
          <w:sz w:val="22"/>
          <w:lang w:eastAsia="zh-CN"/>
        </w:rPr>
        <w:t>+</w:t>
      </w:r>
      <w:r w:rsidRPr="005E18FA">
        <w:rPr>
          <w:color w:val="000000" w:themeColor="text1"/>
          <w:sz w:val="22"/>
          <w:lang w:eastAsia="zh-CN"/>
        </w:rPr>
        <w:t>储层温度，四条曲线叠加）</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3-3 </w:t>
      </w:r>
      <w:r w:rsidRPr="005E18FA">
        <w:rPr>
          <w:color w:val="000000" w:themeColor="text1"/>
          <w:sz w:val="22"/>
          <w:lang w:eastAsia="zh-CN"/>
        </w:rPr>
        <w:t>此处插入：支撑剂沉降速度对比表（</w:t>
      </w:r>
      <w:r w:rsidRPr="005E18FA">
        <w:rPr>
          <w:color w:val="000000" w:themeColor="text1"/>
          <w:sz w:val="22"/>
          <w:lang w:eastAsia="zh-CN"/>
        </w:rPr>
        <w:t>mm/min</w:t>
      </w:r>
      <w:r w:rsidRPr="005E18FA">
        <w:rPr>
          <w:color w:val="000000" w:themeColor="text1"/>
          <w:sz w:val="22"/>
          <w:lang w:eastAsia="zh-CN"/>
        </w:rPr>
        <w:t>）</w:t>
      </w:r>
      <w:r w:rsidRPr="005E18FA">
        <w:rPr>
          <w:color w:val="000000" w:themeColor="text1"/>
          <w:sz w:val="22"/>
          <w:lang w:eastAsia="zh-CN"/>
        </w:rPr>
        <w:t>]</w:t>
      </w:r>
    </w:p>
    <w:p w14:paraId="32323E7A"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4C939F2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3.3</w:t>
      </w:r>
      <w:r w:rsidRPr="005E18FA">
        <w:rPr>
          <w:color w:val="000000" w:themeColor="text1"/>
          <w:lang w:eastAsia="zh-CN"/>
        </w:rPr>
        <w:t>和</w:t>
      </w:r>
      <w:r w:rsidRPr="005E18FA">
        <w:rPr>
          <w:color w:val="000000" w:themeColor="text1"/>
          <w:lang w:eastAsia="zh-CN"/>
        </w:rPr>
        <w:t>3.4</w:t>
      </w:r>
      <w:r w:rsidRPr="005E18FA">
        <w:rPr>
          <w:color w:val="000000" w:themeColor="text1"/>
          <w:lang w:eastAsia="zh-CN"/>
        </w:rPr>
        <w:t>节评价了冻胶在注入阶段的携砂能力。然而，压裂液在完成造缝和支撑剂输送后，必须彻底破胶</w:t>
      </w:r>
      <w:r w:rsidRPr="005E18FA">
        <w:rPr>
          <w:color w:val="000000" w:themeColor="text1"/>
          <w:lang w:eastAsia="zh-CN"/>
        </w:rPr>
        <w:t>——</w:t>
      </w:r>
      <w:r w:rsidRPr="005E18FA">
        <w:rPr>
          <w:color w:val="000000" w:themeColor="text1"/>
          <w:lang w:eastAsia="zh-CN"/>
        </w:rPr>
        <w:t>将高粘度冻胶降解为低粘度液体以便返排，否则残留的冻胶将永久堵塞裂缝。荧光粉的存在是否会干扰破胶过程？</w:t>
      </w:r>
      <w:r w:rsidRPr="005E18FA">
        <w:rPr>
          <w:color w:val="000000" w:themeColor="text1"/>
          <w:lang w:eastAsia="zh-CN"/>
        </w:rPr>
        <w:t>3.5</w:t>
      </w:r>
      <w:r w:rsidRPr="005E18FA">
        <w:rPr>
          <w:color w:val="000000" w:themeColor="text1"/>
          <w:lang w:eastAsia="zh-CN"/>
        </w:rPr>
        <w:t>节对此进行考察。</w:t>
      </w:r>
    </w:p>
    <w:p w14:paraId="564E0E16"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3.5  </w:t>
      </w:r>
      <w:r w:rsidRPr="005E18FA">
        <w:rPr>
          <w:rFonts w:ascii="Times New Roman" w:eastAsia="黑体" w:hAnsi="Times New Roman" w:cs="Arial"/>
          <w:color w:val="000000" w:themeColor="text1"/>
          <w:sz w:val="28"/>
          <w:lang w:eastAsia="zh-CN"/>
        </w:rPr>
        <w:t>破胶性能评价</w:t>
      </w:r>
    </w:p>
    <w:p w14:paraId="0B7F373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压裂液完成造缝和携砂后，必须退场</w:t>
      </w:r>
      <w:r w:rsidRPr="005E18FA">
        <w:rPr>
          <w:color w:val="000000" w:themeColor="text1"/>
          <w:lang w:eastAsia="zh-CN"/>
        </w:rPr>
        <w:t>——</w:t>
      </w:r>
      <w:r w:rsidRPr="005E18FA">
        <w:rPr>
          <w:color w:val="000000" w:themeColor="text1"/>
          <w:lang w:eastAsia="zh-CN"/>
        </w:rPr>
        <w:t>通过破胶把高粘度冻胶降解为低粘度液体，返排至地面，把裂缝空间还给油气流。退场不干净，裂缝就被自己堵死了。荧光粉是不可降解的无机固体，它会不会让破胶变得更困难？破胶液中会不会因为</w:t>
      </w:r>
      <w:r w:rsidRPr="005E18FA">
        <w:rPr>
          <w:color w:val="000000" w:themeColor="text1"/>
          <w:lang w:eastAsia="zh-CN"/>
        </w:rPr>
        <w:lastRenderedPageBreak/>
        <w:t>多了这些</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的颗粒而残渣含量飙升？为了回答这些问题，向荧光冻胶中加入不同浓度的过硫酸铵（</w:t>
      </w:r>
      <w:r w:rsidRPr="005E18FA">
        <w:rPr>
          <w:color w:val="000000" w:themeColor="text1"/>
          <w:lang w:eastAsia="zh-CN"/>
        </w:rPr>
        <w:t>0.05~0.2% w/v</w:t>
      </w:r>
      <w:r w:rsidRPr="005E18FA">
        <w:rPr>
          <w:color w:val="000000" w:themeColor="text1"/>
          <w:lang w:eastAsia="zh-CN"/>
        </w:rPr>
        <w:t>），在不同温度（</w:t>
      </w:r>
      <w:r w:rsidRPr="005E18FA">
        <w:rPr>
          <w:color w:val="000000" w:themeColor="text1"/>
          <w:lang w:eastAsia="zh-CN"/>
        </w:rPr>
        <w:t>60~120°C</w:t>
      </w:r>
      <w:r w:rsidRPr="005E18FA">
        <w:rPr>
          <w:color w:val="000000" w:themeColor="text1"/>
          <w:lang w:eastAsia="zh-CN"/>
        </w:rPr>
        <w:t>）下密闭破胶，定时取样冷却至室温后测定破胶液表观粘度。完全破胶的判断标准是粘度降至</w:t>
      </w:r>
      <w:r w:rsidRPr="005E18FA">
        <w:rPr>
          <w:color w:val="000000" w:themeColor="text1"/>
          <w:lang w:eastAsia="zh-CN"/>
        </w:rPr>
        <w:t>10 mPa·s</w:t>
      </w:r>
      <w:r w:rsidRPr="005E18FA">
        <w:rPr>
          <w:color w:val="000000" w:themeColor="text1"/>
          <w:lang w:eastAsia="zh-CN"/>
        </w:rPr>
        <w:t>以下。破胶完成后，按照</w:t>
      </w:r>
      <w:r w:rsidRPr="005E18FA">
        <w:rPr>
          <w:color w:val="000000" w:themeColor="text1"/>
          <w:lang w:eastAsia="zh-CN"/>
        </w:rPr>
        <w:t>SY/T 5107-2016[55]</w:t>
      </w:r>
      <w:r w:rsidRPr="005E18FA">
        <w:rPr>
          <w:color w:val="000000" w:themeColor="text1"/>
          <w:lang w:eastAsia="zh-CN"/>
        </w:rPr>
        <w:t>的规定，将破胶液过滤、干燥、称重，测定残渣含量。所有数据与不含荧光粉的空白</w:t>
      </w:r>
      <w:r w:rsidRPr="005E18FA">
        <w:rPr>
          <w:color w:val="000000" w:themeColor="text1"/>
          <w:lang w:eastAsia="zh-CN"/>
        </w:rPr>
        <w:t>HPG</w:t>
      </w:r>
      <w:r w:rsidRPr="005E18FA">
        <w:rPr>
          <w:color w:val="000000" w:themeColor="text1"/>
          <w:lang w:eastAsia="zh-CN"/>
        </w:rPr>
        <w:t>冻胶平行对比。</w:t>
      </w:r>
    </w:p>
    <w:p w14:paraId="2A74F412"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3-5 </w:t>
      </w:r>
      <w:r w:rsidRPr="005E18FA">
        <w:rPr>
          <w:color w:val="000000" w:themeColor="text1"/>
          <w:sz w:val="22"/>
          <w:lang w:eastAsia="zh-CN"/>
        </w:rPr>
        <w:t>此处插入：破胶曲线</w:t>
      </w:r>
      <w:r w:rsidRPr="005E18FA">
        <w:rPr>
          <w:color w:val="000000" w:themeColor="text1"/>
          <w:sz w:val="22"/>
          <w:lang w:eastAsia="zh-CN"/>
        </w:rPr>
        <w:t>——</w:t>
      </w:r>
      <w:r w:rsidRPr="005E18FA">
        <w:rPr>
          <w:color w:val="000000" w:themeColor="text1"/>
          <w:sz w:val="22"/>
          <w:lang w:eastAsia="zh-CN"/>
        </w:rPr>
        <w:t>表观粘度</w:t>
      </w:r>
      <w:r w:rsidRPr="005E18FA">
        <w:rPr>
          <w:color w:val="000000" w:themeColor="text1"/>
          <w:sz w:val="22"/>
          <w:lang w:eastAsia="zh-CN"/>
        </w:rPr>
        <w:t xml:space="preserve"> vs </w:t>
      </w:r>
      <w:r w:rsidRPr="005E18FA">
        <w:rPr>
          <w:color w:val="000000" w:themeColor="text1"/>
          <w:sz w:val="22"/>
          <w:lang w:eastAsia="zh-CN"/>
        </w:rPr>
        <w:t>破胶时间（不同</w:t>
      </w:r>
      <w:r w:rsidRPr="005E18FA">
        <w:rPr>
          <w:color w:val="000000" w:themeColor="text1"/>
          <w:sz w:val="22"/>
          <w:lang w:eastAsia="zh-CN"/>
        </w:rPr>
        <w:t>APS</w:t>
      </w:r>
      <w:r w:rsidRPr="005E18FA">
        <w:rPr>
          <w:color w:val="000000" w:themeColor="text1"/>
          <w:sz w:val="22"/>
          <w:lang w:eastAsia="zh-CN"/>
        </w:rPr>
        <w:t>浓度</w:t>
      </w:r>
      <w:r w:rsidRPr="005E18FA">
        <w:rPr>
          <w:color w:val="000000" w:themeColor="text1"/>
          <w:sz w:val="22"/>
          <w:lang w:eastAsia="zh-CN"/>
        </w:rPr>
        <w:t>/</w:t>
      </w:r>
      <w:r w:rsidRPr="005E18FA">
        <w:rPr>
          <w:color w:val="000000" w:themeColor="text1"/>
          <w:sz w:val="22"/>
          <w:lang w:eastAsia="zh-CN"/>
        </w:rPr>
        <w:t>温度组合，标注</w:t>
      </w:r>
      <w:r w:rsidRPr="005E18FA">
        <w:rPr>
          <w:color w:val="000000" w:themeColor="text1"/>
          <w:sz w:val="22"/>
          <w:lang w:eastAsia="zh-CN"/>
        </w:rPr>
        <w:t>10 mPa·s</w:t>
      </w:r>
      <w:r w:rsidRPr="005E18FA">
        <w:rPr>
          <w:color w:val="000000" w:themeColor="text1"/>
          <w:sz w:val="22"/>
          <w:lang w:eastAsia="zh-CN"/>
        </w:rPr>
        <w:t>线）</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3-4 </w:t>
      </w:r>
      <w:r w:rsidRPr="005E18FA">
        <w:rPr>
          <w:color w:val="000000" w:themeColor="text1"/>
          <w:sz w:val="22"/>
          <w:lang w:eastAsia="zh-CN"/>
        </w:rPr>
        <w:t>此处插入：破胶时间和破胶液残渣含量对比表（含</w:t>
      </w:r>
      <w:r w:rsidRPr="005E18FA">
        <w:rPr>
          <w:color w:val="000000" w:themeColor="text1"/>
          <w:sz w:val="22"/>
          <w:lang w:eastAsia="zh-CN"/>
        </w:rPr>
        <w:t>/</w:t>
      </w:r>
      <w:r w:rsidRPr="005E18FA">
        <w:rPr>
          <w:color w:val="000000" w:themeColor="text1"/>
          <w:sz w:val="22"/>
          <w:lang w:eastAsia="zh-CN"/>
        </w:rPr>
        <w:t>不含荧光粉）</w:t>
      </w:r>
      <w:r w:rsidRPr="005E18FA">
        <w:rPr>
          <w:color w:val="000000" w:themeColor="text1"/>
          <w:sz w:val="22"/>
          <w:lang w:eastAsia="zh-CN"/>
        </w:rPr>
        <w:t>]</w:t>
      </w:r>
    </w:p>
    <w:p w14:paraId="63C422E4"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767B623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3.5</w:t>
      </w:r>
      <w:r w:rsidRPr="005E18FA">
        <w:rPr>
          <w:color w:val="000000" w:themeColor="text1"/>
          <w:lang w:eastAsia="zh-CN"/>
        </w:rPr>
        <w:t>节验证了荧光粉的引入不显著影响</w:t>
      </w:r>
      <w:r w:rsidRPr="005E18FA">
        <w:rPr>
          <w:color w:val="000000" w:themeColor="text1"/>
          <w:lang w:eastAsia="zh-CN"/>
        </w:rPr>
        <w:t>HPG</w:t>
      </w:r>
      <w:r w:rsidRPr="005E18FA">
        <w:rPr>
          <w:color w:val="000000" w:themeColor="text1"/>
          <w:lang w:eastAsia="zh-CN"/>
        </w:rPr>
        <w:t>冻胶的破胶速度和破胶彻底性。然而，破胶性能仅是压裂液</w:t>
      </w:r>
      <w:r w:rsidRPr="005E18FA">
        <w:rPr>
          <w:color w:val="000000" w:themeColor="text1"/>
          <w:lang w:eastAsia="zh-CN"/>
        </w:rPr>
        <w:t>-</w:t>
      </w:r>
      <w:r w:rsidRPr="005E18FA">
        <w:rPr>
          <w:color w:val="000000" w:themeColor="text1"/>
          <w:lang w:eastAsia="zh-CN"/>
        </w:rPr>
        <w:t>储层相容性的一个维度；更为工程关切的问题是：不可降解的</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荧光粉颗粒残留在裂缝壁面和支撑剂充填层中，是否会显著损害近井地带的渗透率和裂缝导流能力？以下</w:t>
      </w:r>
      <w:r w:rsidRPr="005E18FA">
        <w:rPr>
          <w:color w:val="000000" w:themeColor="text1"/>
          <w:lang w:eastAsia="zh-CN"/>
        </w:rPr>
        <w:t>3.6</w:t>
      </w:r>
      <w:r w:rsidRPr="005E18FA">
        <w:rPr>
          <w:color w:val="000000" w:themeColor="text1"/>
          <w:lang w:eastAsia="zh-CN"/>
        </w:rPr>
        <w:t>节通过滤饼伤害、岩心驱替伤害和导流室三组实验，将荧光粉独立贡献的伤害增量从</w:t>
      </w:r>
      <w:r w:rsidRPr="005E18FA">
        <w:rPr>
          <w:color w:val="000000" w:themeColor="text1"/>
          <w:lang w:eastAsia="zh-CN"/>
        </w:rPr>
        <w:t>HPG</w:t>
      </w:r>
      <w:r w:rsidRPr="005E18FA">
        <w:rPr>
          <w:color w:val="000000" w:themeColor="text1"/>
          <w:lang w:eastAsia="zh-CN"/>
        </w:rPr>
        <w:t>自身的残渣伤害中定量剥离。</w:t>
      </w:r>
    </w:p>
    <w:p w14:paraId="7672B1B6"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3.6  </w:t>
      </w:r>
      <w:r w:rsidRPr="005E18FA">
        <w:rPr>
          <w:rFonts w:ascii="Times New Roman" w:eastAsia="黑体" w:hAnsi="Times New Roman" w:cs="Arial"/>
          <w:color w:val="000000" w:themeColor="text1"/>
          <w:sz w:val="28"/>
          <w:lang w:eastAsia="zh-CN"/>
        </w:rPr>
        <w:t>与胍胶体系的配伍性及地层伤害评价</w:t>
      </w:r>
    </w:p>
    <w:p w14:paraId="2918911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前面几节测的都是压裂液</w:t>
      </w:r>
      <w:r w:rsidRPr="005E18FA">
        <w:rPr>
          <w:color w:val="000000" w:themeColor="text1"/>
          <w:lang w:eastAsia="zh-CN"/>
        </w:rPr>
        <w:t>"</w:t>
      </w:r>
      <w:r w:rsidRPr="005E18FA">
        <w:rPr>
          <w:color w:val="000000" w:themeColor="text1"/>
          <w:lang w:eastAsia="zh-CN"/>
        </w:rPr>
        <w:t>好不好用</w:t>
      </w:r>
      <w:r w:rsidRPr="005E18FA">
        <w:rPr>
          <w:color w:val="000000" w:themeColor="text1"/>
          <w:lang w:eastAsia="zh-CN"/>
        </w:rPr>
        <w:t>"</w:t>
      </w:r>
      <w:r w:rsidRPr="005E18FA">
        <w:rPr>
          <w:color w:val="000000" w:themeColor="text1"/>
          <w:lang w:eastAsia="zh-CN"/>
        </w:rPr>
        <w:t>。但压裂液还有一道终极考题</w:t>
      </w:r>
      <w:r w:rsidRPr="005E18FA">
        <w:rPr>
          <w:color w:val="000000" w:themeColor="text1"/>
          <w:lang w:eastAsia="zh-CN"/>
        </w:rPr>
        <w:t>——</w:t>
      </w:r>
      <w:r w:rsidRPr="005E18FA">
        <w:rPr>
          <w:color w:val="000000" w:themeColor="text1"/>
          <w:lang w:eastAsia="zh-CN"/>
        </w:rPr>
        <w:t>它会不会伤害储层？这事关油井投产后的产量恢复，是所有功能添加剂的共同底线。荧光粉的颗粒尺寸约</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，属于不可溶、不可降解的惰性固体。如果这些颗粒大量堆积在裂缝壁面上形成致密滤饼，或者堵塞了支撑剂充填层的孔隙吼道（</w:t>
      </w:r>
      <w:r w:rsidRPr="005E18FA">
        <w:rPr>
          <w:color w:val="000000" w:themeColor="text1"/>
          <w:lang w:eastAsia="zh-CN"/>
        </w:rPr>
        <w:t>20/40</w:t>
      </w:r>
      <w:r w:rsidRPr="005E18FA">
        <w:rPr>
          <w:color w:val="000000" w:themeColor="text1"/>
          <w:lang w:eastAsia="zh-CN"/>
        </w:rPr>
        <w:t>目陶粒的平均孔隙直径约</w:t>
      </w:r>
      <w:r w:rsidRPr="005E18FA">
        <w:rPr>
          <w:color w:val="000000" w:themeColor="text1"/>
          <w:lang w:eastAsia="zh-CN"/>
        </w:rPr>
        <w:t xml:space="preserve">30~50 </w:t>
      </w:r>
      <w:r w:rsidRPr="005E18FA">
        <w:rPr>
          <w:color w:val="000000" w:themeColor="text1"/>
        </w:rPr>
        <w:t>μ</w:t>
      </w:r>
      <w:r w:rsidRPr="005E18FA">
        <w:rPr>
          <w:color w:val="000000" w:themeColor="text1"/>
          <w:lang w:eastAsia="zh-CN"/>
        </w:rPr>
        <w:t>m</w:t>
      </w:r>
      <w:r w:rsidRPr="005E18FA">
        <w:rPr>
          <w:color w:val="000000" w:themeColor="text1"/>
          <w:lang w:eastAsia="zh-CN"/>
        </w:rPr>
        <w:t>），裂缝的导流能力就会不升反降</w:t>
      </w:r>
      <w:r w:rsidRPr="005E18FA">
        <w:rPr>
          <w:color w:val="000000" w:themeColor="text1"/>
          <w:lang w:eastAsia="zh-CN"/>
        </w:rPr>
        <w:t>——</w:t>
      </w:r>
      <w:r w:rsidRPr="005E18FA">
        <w:rPr>
          <w:color w:val="000000" w:themeColor="text1"/>
          <w:lang w:eastAsia="zh-CN"/>
        </w:rPr>
        <w:t>压裂的目的本来是增产，结果反而减产，这就本末倒置了。</w:t>
      </w:r>
    </w:p>
    <w:p w14:paraId="2E82466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实验设计：</w:t>
      </w:r>
    </w:p>
    <w:p w14:paraId="56D4396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为了把荧光粉的独立伤害贡献从</w:t>
      </w:r>
      <w:r w:rsidRPr="005E18FA">
        <w:rPr>
          <w:color w:val="000000" w:themeColor="text1"/>
          <w:lang w:eastAsia="zh-CN"/>
        </w:rPr>
        <w:t>HPG</w:t>
      </w:r>
      <w:r w:rsidRPr="005E18FA">
        <w:rPr>
          <w:color w:val="000000" w:themeColor="text1"/>
          <w:lang w:eastAsia="zh-CN"/>
        </w:rPr>
        <w:t>自身的残渣伤害中区分出来，本节设计了三组互为补充的实验。滤饼伤害实验在高温高压静态滤失仪上进行：</w:t>
      </w:r>
      <w:r w:rsidRPr="005E18FA">
        <w:rPr>
          <w:color w:val="000000" w:themeColor="text1"/>
          <w:lang w:eastAsia="zh-CN"/>
        </w:rPr>
        <w:t>3.5 MPa</w:t>
      </w:r>
      <w:r w:rsidRPr="005E18FA">
        <w:rPr>
          <w:color w:val="000000" w:themeColor="text1"/>
          <w:lang w:eastAsia="zh-CN"/>
        </w:rPr>
        <w:t>压差、</w:t>
      </w:r>
      <w:r w:rsidRPr="005E18FA">
        <w:rPr>
          <w:color w:val="000000" w:themeColor="text1"/>
          <w:lang w:eastAsia="zh-CN"/>
        </w:rPr>
        <w:t>90°C</w:t>
      </w:r>
      <w:r w:rsidRPr="005E18FA">
        <w:rPr>
          <w:color w:val="000000" w:themeColor="text1"/>
          <w:lang w:eastAsia="zh-CN"/>
        </w:rPr>
        <w:t>条件下，让荧光压裂液在天然砂岩滤饼（取自须家河组，直径</w:t>
      </w:r>
      <w:r w:rsidRPr="005E18FA">
        <w:rPr>
          <w:color w:val="000000" w:themeColor="text1"/>
          <w:lang w:eastAsia="zh-CN"/>
        </w:rPr>
        <w:t>2.5 cm</w:t>
      </w:r>
      <w:r w:rsidRPr="005E18FA">
        <w:rPr>
          <w:color w:val="000000" w:themeColor="text1"/>
          <w:lang w:eastAsia="zh-CN"/>
        </w:rPr>
        <w:t>，厚</w:t>
      </w:r>
      <w:r w:rsidRPr="005E18FA">
        <w:rPr>
          <w:color w:val="000000" w:themeColor="text1"/>
          <w:lang w:eastAsia="zh-CN"/>
        </w:rPr>
        <w:t>0.5 cm</w:t>
      </w:r>
      <w:r w:rsidRPr="005E18FA">
        <w:rPr>
          <w:color w:val="000000" w:themeColor="text1"/>
          <w:lang w:eastAsia="zh-CN"/>
        </w:rPr>
        <w:t>）上滤失，记录滤失量和滤饼厚度，滤失结束后用</w:t>
      </w:r>
      <w:r w:rsidRPr="005E18FA">
        <w:rPr>
          <w:color w:val="000000" w:themeColor="text1"/>
          <w:lang w:eastAsia="zh-CN"/>
        </w:rPr>
        <w:t>SEM</w:t>
      </w:r>
      <w:r w:rsidRPr="005E18FA">
        <w:rPr>
          <w:color w:val="000000" w:themeColor="text1"/>
          <w:lang w:eastAsia="zh-CN"/>
        </w:rPr>
        <w:t>和</w:t>
      </w:r>
      <w:r w:rsidRPr="005E18FA">
        <w:rPr>
          <w:color w:val="000000" w:themeColor="text1"/>
          <w:lang w:eastAsia="zh-CN"/>
        </w:rPr>
        <w:t>EDS</w:t>
      </w:r>
      <w:r w:rsidRPr="005E18FA">
        <w:rPr>
          <w:color w:val="000000" w:themeColor="text1"/>
          <w:lang w:eastAsia="zh-CN"/>
        </w:rPr>
        <w:t>观察荧光粉在滤饼中的分布</w:t>
      </w:r>
      <w:r w:rsidRPr="005E18FA">
        <w:rPr>
          <w:color w:val="000000" w:themeColor="text1"/>
          <w:lang w:eastAsia="zh-CN"/>
        </w:rPr>
        <w:t>——</w:t>
      </w:r>
      <w:r w:rsidRPr="005E18FA">
        <w:rPr>
          <w:color w:val="000000" w:themeColor="text1"/>
          <w:lang w:eastAsia="zh-CN"/>
        </w:rPr>
        <w:t>如果荧光粉使滤饼显著增厚或变得更致密，就意味着裂缝壁面的渗透率会受到额外损害。岩心驱替伤害实验更贴近真实流动条件：取天然砂岩岩心柱（直径</w:t>
      </w:r>
      <w:r w:rsidRPr="005E18FA">
        <w:rPr>
          <w:color w:val="000000" w:themeColor="text1"/>
          <w:lang w:eastAsia="zh-CN"/>
        </w:rPr>
        <w:t>2.5 cm</w:t>
      </w:r>
      <w:r w:rsidRPr="005E18FA">
        <w:rPr>
          <w:color w:val="000000" w:themeColor="text1"/>
          <w:lang w:eastAsia="zh-CN"/>
        </w:rPr>
        <w:t>，长</w:t>
      </w:r>
      <w:r w:rsidRPr="005E18FA">
        <w:rPr>
          <w:color w:val="000000" w:themeColor="text1"/>
          <w:lang w:eastAsia="zh-CN"/>
        </w:rPr>
        <w:t>5~7 cm</w:t>
      </w:r>
      <w:r w:rsidRPr="005E18FA">
        <w:rPr>
          <w:color w:val="000000" w:themeColor="text1"/>
          <w:lang w:eastAsia="zh-CN"/>
        </w:rPr>
        <w:t>），先正向测初始煤油渗透率</w:t>
      </w:r>
      <w:r w:rsidRPr="005E18FA">
        <w:rPr>
          <w:color w:val="000000" w:themeColor="text1"/>
          <w:lang w:eastAsia="zh-CN"/>
        </w:rPr>
        <w:t>K₀</w:t>
      </w:r>
      <w:r w:rsidRPr="005E18FA">
        <w:rPr>
          <w:color w:val="000000" w:themeColor="text1"/>
          <w:lang w:eastAsia="zh-CN"/>
        </w:rPr>
        <w:t>，然后反向注入含残渣和荧光粉的破胶液</w:t>
      </w:r>
      <w:r w:rsidRPr="005E18FA">
        <w:rPr>
          <w:color w:val="000000" w:themeColor="text1"/>
          <w:lang w:eastAsia="zh-CN"/>
        </w:rPr>
        <w:t>2 PV</w:t>
      </w:r>
      <w:r w:rsidRPr="005E18FA">
        <w:rPr>
          <w:color w:val="000000" w:themeColor="text1"/>
          <w:lang w:eastAsia="zh-CN"/>
        </w:rPr>
        <w:t>，在</w:t>
      </w:r>
      <w:r w:rsidRPr="005E18FA">
        <w:rPr>
          <w:color w:val="000000" w:themeColor="text1"/>
          <w:lang w:eastAsia="zh-CN"/>
        </w:rPr>
        <w:t>90°C</w:t>
      </w:r>
      <w:r w:rsidRPr="005E18FA">
        <w:rPr>
          <w:color w:val="000000" w:themeColor="text1"/>
          <w:lang w:eastAsia="zh-CN"/>
        </w:rPr>
        <w:t>下密闭接触两小时，再正向驱替煤油测伤害后渗透</w:t>
      </w:r>
      <w:r w:rsidRPr="005E18FA">
        <w:rPr>
          <w:color w:val="000000" w:themeColor="text1"/>
          <w:lang w:eastAsia="zh-CN"/>
        </w:rPr>
        <w:lastRenderedPageBreak/>
        <w:t>率</w:t>
      </w:r>
      <w:r w:rsidRPr="005E18FA">
        <w:rPr>
          <w:color w:val="000000" w:themeColor="text1"/>
          <w:lang w:eastAsia="zh-CN"/>
        </w:rPr>
        <w:t>K_d</w:t>
      </w:r>
      <w:r w:rsidRPr="005E18FA">
        <w:rPr>
          <w:color w:val="000000" w:themeColor="text1"/>
          <w:lang w:eastAsia="zh-CN"/>
        </w:rPr>
        <w:t>。渗透率伤害率</w:t>
      </w:r>
      <w:r w:rsidRPr="005E18FA">
        <w:rPr>
          <w:color w:val="000000" w:themeColor="text1"/>
          <w:lang w:eastAsia="zh-CN"/>
        </w:rPr>
        <w:t>D=(1-K_d/K₀)×100%</w:t>
      </w:r>
      <w:r w:rsidRPr="005E18FA">
        <w:rPr>
          <w:color w:val="000000" w:themeColor="text1"/>
          <w:lang w:eastAsia="zh-CN"/>
        </w:rPr>
        <w:t>，其中荧光粉的独立贡献通过</w:t>
      </w:r>
      <w:r w:rsidRPr="005E18FA">
        <w:rPr>
          <w:color w:val="000000" w:themeColor="text1"/>
        </w:rPr>
        <w:t>Δ</w:t>
      </w:r>
      <w:r w:rsidRPr="005E18FA">
        <w:rPr>
          <w:color w:val="000000" w:themeColor="text1"/>
          <w:lang w:eastAsia="zh-CN"/>
        </w:rPr>
        <w:t>D=D_</w:t>
      </w:r>
      <w:r w:rsidRPr="005E18FA">
        <w:rPr>
          <w:color w:val="000000" w:themeColor="text1"/>
          <w:lang w:eastAsia="zh-CN"/>
        </w:rPr>
        <w:t>含荧光粉</w:t>
      </w:r>
      <w:r w:rsidRPr="005E18FA">
        <w:rPr>
          <w:color w:val="000000" w:themeColor="text1"/>
          <w:lang w:eastAsia="zh-CN"/>
        </w:rPr>
        <w:t>−D_</w:t>
      </w:r>
      <w:r w:rsidRPr="005E18FA">
        <w:rPr>
          <w:color w:val="000000" w:themeColor="text1"/>
          <w:lang w:eastAsia="zh-CN"/>
        </w:rPr>
        <w:t>不含荧光粉来剥离</w:t>
      </w:r>
      <w:r w:rsidRPr="005E18FA">
        <w:rPr>
          <w:color w:val="000000" w:themeColor="text1"/>
          <w:lang w:eastAsia="zh-CN"/>
        </w:rPr>
        <w:t>——</w:t>
      </w:r>
      <w:r w:rsidRPr="005E18FA">
        <w:rPr>
          <w:color w:val="000000" w:themeColor="text1"/>
          <w:lang w:eastAsia="zh-CN"/>
        </w:rPr>
        <w:t>这正是平行对照设计的威力。支撑剂导流能力实验在</w:t>
      </w:r>
      <w:r w:rsidRPr="005E18FA">
        <w:rPr>
          <w:color w:val="000000" w:themeColor="text1"/>
          <w:lang w:eastAsia="zh-CN"/>
        </w:rPr>
        <w:t>API</w:t>
      </w:r>
      <w:r w:rsidRPr="005E18FA">
        <w:rPr>
          <w:color w:val="000000" w:themeColor="text1"/>
          <w:lang w:eastAsia="zh-CN"/>
        </w:rPr>
        <w:t>导流室中完成：铺设</w:t>
      </w:r>
      <w:r w:rsidRPr="005E18FA">
        <w:rPr>
          <w:color w:val="000000" w:themeColor="text1"/>
          <w:lang w:eastAsia="zh-CN"/>
        </w:rPr>
        <w:t>20/40</w:t>
      </w:r>
      <w:r w:rsidRPr="005E18FA">
        <w:rPr>
          <w:color w:val="000000" w:themeColor="text1"/>
          <w:lang w:eastAsia="zh-CN"/>
        </w:rPr>
        <w:t>目陶粒单层（铺置浓度</w:t>
      </w:r>
      <w:r w:rsidRPr="005E18FA">
        <w:rPr>
          <w:color w:val="000000" w:themeColor="text1"/>
          <w:lang w:eastAsia="zh-CN"/>
        </w:rPr>
        <w:t>10 kg/m²</w:t>
      </w:r>
      <w:r w:rsidRPr="005E18FA">
        <w:rPr>
          <w:color w:val="000000" w:themeColor="text1"/>
          <w:lang w:eastAsia="zh-CN"/>
        </w:rPr>
        <w:t>），分别注入含和不含荧光粉的破胶液，</w:t>
      </w:r>
      <w:r w:rsidRPr="005E18FA">
        <w:rPr>
          <w:color w:val="000000" w:themeColor="text1"/>
          <w:lang w:eastAsia="zh-CN"/>
        </w:rPr>
        <w:t>90°C</w:t>
      </w:r>
      <w:r w:rsidRPr="005E18FA">
        <w:rPr>
          <w:color w:val="000000" w:themeColor="text1"/>
          <w:lang w:eastAsia="zh-CN"/>
        </w:rPr>
        <w:t>密闭</w:t>
      </w:r>
      <w:r w:rsidRPr="005E18FA">
        <w:rPr>
          <w:color w:val="000000" w:themeColor="text1"/>
          <w:lang w:eastAsia="zh-CN"/>
        </w:rPr>
        <w:t>24</w:t>
      </w:r>
      <w:r w:rsidRPr="005E18FA">
        <w:rPr>
          <w:color w:val="000000" w:themeColor="text1"/>
          <w:lang w:eastAsia="zh-CN"/>
        </w:rPr>
        <w:t>小时后，测定导流能力随闭合压力（</w:t>
      </w:r>
      <w:r w:rsidRPr="005E18FA">
        <w:rPr>
          <w:color w:val="000000" w:themeColor="text1"/>
          <w:lang w:eastAsia="zh-CN"/>
        </w:rPr>
        <w:t>10~60 MPa</w:t>
      </w:r>
      <w:r w:rsidRPr="005E18FA">
        <w:rPr>
          <w:color w:val="000000" w:themeColor="text1"/>
          <w:lang w:eastAsia="zh-CN"/>
        </w:rPr>
        <w:t>）的变化曲线。三组实验各重复三次。</w:t>
      </w:r>
    </w:p>
    <w:p w14:paraId="26AB3003"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3-6 </w:t>
      </w:r>
      <w:r w:rsidRPr="005E18FA">
        <w:rPr>
          <w:color w:val="000000" w:themeColor="text1"/>
          <w:sz w:val="22"/>
          <w:lang w:eastAsia="zh-CN"/>
        </w:rPr>
        <w:t>此处插入：滤失量</w:t>
      </w:r>
      <w:r w:rsidRPr="005E18FA">
        <w:rPr>
          <w:color w:val="000000" w:themeColor="text1"/>
          <w:sz w:val="22"/>
          <w:lang w:eastAsia="zh-CN"/>
        </w:rPr>
        <w:t xml:space="preserve"> vs </w:t>
      </w:r>
      <w:r w:rsidRPr="005E18FA">
        <w:rPr>
          <w:color w:val="000000" w:themeColor="text1"/>
          <w:sz w:val="22"/>
          <w:lang w:eastAsia="zh-CN"/>
        </w:rPr>
        <w:t>时间曲线（含</w:t>
      </w:r>
      <w:r w:rsidRPr="005E18FA">
        <w:rPr>
          <w:color w:val="000000" w:themeColor="text1"/>
          <w:sz w:val="22"/>
          <w:lang w:eastAsia="zh-CN"/>
        </w:rPr>
        <w:t>/</w:t>
      </w:r>
      <w:r w:rsidRPr="005E18FA">
        <w:rPr>
          <w:color w:val="000000" w:themeColor="text1"/>
          <w:sz w:val="22"/>
          <w:lang w:eastAsia="zh-CN"/>
        </w:rPr>
        <w:t>不含荧光粉对比）</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3-7 </w:t>
      </w:r>
      <w:r w:rsidRPr="005E18FA">
        <w:rPr>
          <w:color w:val="000000" w:themeColor="text1"/>
          <w:sz w:val="22"/>
          <w:lang w:eastAsia="zh-CN"/>
        </w:rPr>
        <w:t>此处插入：滤饼截面</w:t>
      </w:r>
      <w:r w:rsidRPr="005E18FA">
        <w:rPr>
          <w:color w:val="000000" w:themeColor="text1"/>
          <w:sz w:val="22"/>
          <w:lang w:eastAsia="zh-CN"/>
        </w:rPr>
        <w:t>SEM-EDS</w:t>
      </w:r>
      <w:r w:rsidRPr="005E18FA">
        <w:rPr>
          <w:color w:val="000000" w:themeColor="text1"/>
          <w:sz w:val="22"/>
          <w:lang w:eastAsia="zh-CN"/>
        </w:rPr>
        <w:t>（荧光粉在滤饼中的分布）</w:t>
      </w:r>
      <w:r w:rsidRPr="005E18FA">
        <w:rPr>
          <w:color w:val="000000" w:themeColor="text1"/>
          <w:sz w:val="22"/>
          <w:lang w:eastAsia="zh-CN"/>
        </w:rPr>
        <w:t>]</w:t>
      </w:r>
    </w:p>
    <w:p w14:paraId="105DA5C7"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表</w:t>
      </w:r>
      <w:r w:rsidRPr="005E18FA">
        <w:rPr>
          <w:color w:val="000000" w:themeColor="text1"/>
          <w:sz w:val="22"/>
          <w:lang w:eastAsia="zh-CN"/>
        </w:rPr>
        <w:t xml:space="preserve">3-5 </w:t>
      </w:r>
      <w:r w:rsidRPr="005E18FA">
        <w:rPr>
          <w:color w:val="000000" w:themeColor="text1"/>
          <w:sz w:val="22"/>
          <w:lang w:eastAsia="zh-CN"/>
        </w:rPr>
        <w:t>此处插入：岩心驱替伤害实验结果</w:t>
      </w:r>
      <w:r w:rsidRPr="005E18FA">
        <w:rPr>
          <w:color w:val="000000" w:themeColor="text1"/>
          <w:sz w:val="22"/>
          <w:lang w:eastAsia="zh-CN"/>
        </w:rPr>
        <w:t>——</w:t>
      </w:r>
      <w:r w:rsidRPr="005E18FA">
        <w:rPr>
          <w:color w:val="000000" w:themeColor="text1"/>
          <w:sz w:val="22"/>
          <w:lang w:eastAsia="zh-CN"/>
        </w:rPr>
        <w:t>初始渗透率</w:t>
      </w:r>
      <w:r w:rsidRPr="005E18FA">
        <w:rPr>
          <w:color w:val="000000" w:themeColor="text1"/>
          <w:sz w:val="22"/>
          <w:lang w:eastAsia="zh-CN"/>
        </w:rPr>
        <w:t>K₀</w:t>
      </w:r>
      <w:r w:rsidRPr="005E18FA">
        <w:rPr>
          <w:color w:val="000000" w:themeColor="text1"/>
          <w:sz w:val="22"/>
          <w:lang w:eastAsia="zh-CN"/>
        </w:rPr>
        <w:t>、伤害后渗透率</w:t>
      </w:r>
      <w:r w:rsidRPr="005E18FA">
        <w:rPr>
          <w:color w:val="000000" w:themeColor="text1"/>
          <w:sz w:val="22"/>
          <w:lang w:eastAsia="zh-CN"/>
        </w:rPr>
        <w:t>K_d</w:t>
      </w:r>
      <w:r w:rsidRPr="005E18FA">
        <w:rPr>
          <w:color w:val="000000" w:themeColor="text1"/>
          <w:sz w:val="22"/>
          <w:lang w:eastAsia="zh-CN"/>
        </w:rPr>
        <w:t>、渗透率伤害率</w:t>
      </w:r>
      <w:r w:rsidRPr="005E18FA">
        <w:rPr>
          <w:color w:val="000000" w:themeColor="text1"/>
          <w:sz w:val="22"/>
          <w:lang w:eastAsia="zh-CN"/>
        </w:rPr>
        <w:t>D</w:t>
      </w:r>
      <w:r w:rsidRPr="005E18FA">
        <w:rPr>
          <w:color w:val="000000" w:themeColor="text1"/>
          <w:sz w:val="22"/>
          <w:lang w:eastAsia="zh-CN"/>
        </w:rPr>
        <w:t>（含</w:t>
      </w:r>
      <w:r w:rsidRPr="005E18FA">
        <w:rPr>
          <w:color w:val="000000" w:themeColor="text1"/>
          <w:sz w:val="22"/>
          <w:lang w:eastAsia="zh-CN"/>
        </w:rPr>
        <w:t>/</w:t>
      </w:r>
      <w:r w:rsidRPr="005E18FA">
        <w:rPr>
          <w:color w:val="000000" w:themeColor="text1"/>
          <w:sz w:val="22"/>
          <w:lang w:eastAsia="zh-CN"/>
        </w:rPr>
        <w:t>不含荧光粉，</w:t>
      </w:r>
      <w:r w:rsidRPr="005E18FA">
        <w:rPr>
          <w:color w:val="000000" w:themeColor="text1"/>
          <w:sz w:val="22"/>
          <w:lang w:eastAsia="zh-CN"/>
        </w:rPr>
        <w:t>3</w:t>
      </w:r>
      <w:r w:rsidRPr="005E18FA">
        <w:rPr>
          <w:color w:val="000000" w:themeColor="text1"/>
          <w:sz w:val="22"/>
          <w:lang w:eastAsia="zh-CN"/>
        </w:rPr>
        <w:t>次重复，均值</w:t>
      </w:r>
      <w:r w:rsidRPr="005E18FA">
        <w:rPr>
          <w:color w:val="000000" w:themeColor="text1"/>
          <w:sz w:val="22"/>
          <w:lang w:eastAsia="zh-CN"/>
        </w:rPr>
        <w:t>±SD</w:t>
      </w:r>
      <w:r w:rsidRPr="005E18FA">
        <w:rPr>
          <w:color w:val="000000" w:themeColor="text1"/>
          <w:sz w:val="22"/>
          <w:lang w:eastAsia="zh-CN"/>
        </w:rPr>
        <w:t>）</w:t>
      </w:r>
      <w:r w:rsidRPr="005E18FA">
        <w:rPr>
          <w:color w:val="000000" w:themeColor="text1"/>
          <w:sz w:val="22"/>
          <w:lang w:eastAsia="zh-CN"/>
        </w:rPr>
        <w:t>]</w:t>
      </w:r>
    </w:p>
    <w:p w14:paraId="73AD9017"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3-8 </w:t>
      </w:r>
      <w:r w:rsidRPr="005E18FA">
        <w:rPr>
          <w:color w:val="000000" w:themeColor="text1"/>
          <w:sz w:val="22"/>
          <w:lang w:eastAsia="zh-CN"/>
        </w:rPr>
        <w:t>此处插入：导流能力</w:t>
      </w:r>
      <w:r w:rsidRPr="005E18FA">
        <w:rPr>
          <w:color w:val="000000" w:themeColor="text1"/>
          <w:sz w:val="22"/>
          <w:lang w:eastAsia="zh-CN"/>
        </w:rPr>
        <w:t xml:space="preserve"> vs </w:t>
      </w:r>
      <w:r w:rsidRPr="005E18FA">
        <w:rPr>
          <w:color w:val="000000" w:themeColor="text1"/>
          <w:sz w:val="22"/>
          <w:lang w:eastAsia="zh-CN"/>
        </w:rPr>
        <w:t>闭合压力曲线（</w:t>
      </w:r>
      <w:r w:rsidRPr="005E18FA">
        <w:rPr>
          <w:color w:val="000000" w:themeColor="text1"/>
          <w:sz w:val="22"/>
          <w:lang w:eastAsia="zh-CN"/>
        </w:rPr>
        <w:t>10~60 MPa</w:t>
      </w:r>
      <w:r w:rsidRPr="005E18FA">
        <w:rPr>
          <w:color w:val="000000" w:themeColor="text1"/>
          <w:sz w:val="22"/>
          <w:lang w:eastAsia="zh-CN"/>
        </w:rPr>
        <w:t>，含</w:t>
      </w:r>
      <w:r w:rsidRPr="005E18FA">
        <w:rPr>
          <w:color w:val="000000" w:themeColor="text1"/>
          <w:sz w:val="22"/>
          <w:lang w:eastAsia="zh-CN"/>
        </w:rPr>
        <w:t>/</w:t>
      </w:r>
      <w:r w:rsidRPr="005E18FA">
        <w:rPr>
          <w:color w:val="000000" w:themeColor="text1"/>
          <w:sz w:val="22"/>
          <w:lang w:eastAsia="zh-CN"/>
        </w:rPr>
        <w:t>不含荧光粉两条曲线对比）</w:t>
      </w:r>
      <w:r w:rsidRPr="005E18FA">
        <w:rPr>
          <w:color w:val="000000" w:themeColor="text1"/>
          <w:sz w:val="22"/>
          <w:lang w:eastAsia="zh-CN"/>
        </w:rPr>
        <w:t>]</w:t>
      </w:r>
    </w:p>
    <w:p w14:paraId="647DC986"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48A90D9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3.6</w:t>
      </w:r>
      <w:r w:rsidRPr="005E18FA">
        <w:rPr>
          <w:color w:val="000000" w:themeColor="text1"/>
          <w:lang w:eastAsia="zh-CN"/>
        </w:rPr>
        <w:t>节的地层伤害评价是压裂液</w:t>
      </w:r>
      <w:r w:rsidRPr="005E18FA">
        <w:rPr>
          <w:color w:val="000000" w:themeColor="text1"/>
          <w:lang w:eastAsia="zh-CN"/>
        </w:rPr>
        <w:t>-</w:t>
      </w:r>
      <w:r w:rsidRPr="005E18FA">
        <w:rPr>
          <w:color w:val="000000" w:themeColor="text1"/>
          <w:lang w:eastAsia="zh-CN"/>
        </w:rPr>
        <w:t>储层相容性检验的最后一道关口。至此，第三章从基液到冻胶、从悬砂到破胶、从工程性能到地层伤害，完成了荧光压裂液体系的全方位体检。以下本章小结汇总各项评价结果。</w:t>
      </w:r>
    </w:p>
    <w:p w14:paraId="187B59FC"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3.7  </w:t>
      </w:r>
      <w:r w:rsidRPr="005E18FA">
        <w:rPr>
          <w:rFonts w:ascii="Times New Roman" w:eastAsia="黑体" w:hAnsi="Times New Roman" w:cs="Arial"/>
          <w:color w:val="000000" w:themeColor="text1"/>
          <w:sz w:val="28"/>
          <w:lang w:eastAsia="zh-CN"/>
        </w:rPr>
        <w:t>本章小结</w:t>
      </w:r>
    </w:p>
    <w:p w14:paraId="4F37E34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待实验完成后撰写</w:t>
      </w:r>
      <w:r w:rsidRPr="005E18FA">
        <w:rPr>
          <w:color w:val="000000" w:themeColor="text1"/>
          <w:lang w:eastAsia="zh-CN"/>
        </w:rPr>
        <w:t>]</w:t>
      </w:r>
    </w:p>
    <w:p w14:paraId="2E15EBC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通过第三章的系统评价，荧光压裂液在基液、冻胶、悬砂和破胶等各项工程性能上与常规</w:t>
      </w:r>
      <w:r w:rsidRPr="005E18FA">
        <w:rPr>
          <w:color w:val="000000" w:themeColor="text1"/>
          <w:lang w:eastAsia="zh-CN"/>
        </w:rPr>
        <w:t>HPG</w:t>
      </w:r>
      <w:r w:rsidRPr="005E18FA">
        <w:rPr>
          <w:color w:val="000000" w:themeColor="text1"/>
          <w:lang w:eastAsia="zh-CN"/>
        </w:rPr>
        <w:t>压裂液保持了可接受的偏差范围，验证了</w:t>
      </w:r>
      <w:r w:rsidRPr="005E18FA">
        <w:rPr>
          <w:color w:val="000000" w:themeColor="text1"/>
          <w:lang w:eastAsia="zh-CN"/>
        </w:rPr>
        <w:t>"</w:t>
      </w:r>
      <w:r w:rsidRPr="005E18FA">
        <w:rPr>
          <w:color w:val="000000" w:themeColor="text1"/>
          <w:lang w:eastAsia="zh-CN"/>
        </w:rPr>
        <w:t>荧光示踪功能不损害压裂液工程性能</w:t>
      </w:r>
      <w:r w:rsidRPr="005E18FA">
        <w:rPr>
          <w:color w:val="000000" w:themeColor="text1"/>
          <w:lang w:eastAsia="zh-CN"/>
        </w:rPr>
        <w:t>"</w:t>
      </w:r>
      <w:r w:rsidRPr="005E18FA">
        <w:rPr>
          <w:color w:val="000000" w:themeColor="text1"/>
          <w:lang w:eastAsia="zh-CN"/>
        </w:rPr>
        <w:t>这一基本前提。然而，上述评价均属于压裂液自身的</w:t>
      </w:r>
      <w:r w:rsidRPr="005E18FA">
        <w:rPr>
          <w:color w:val="000000" w:themeColor="text1"/>
          <w:lang w:eastAsia="zh-CN"/>
        </w:rPr>
        <w:t>"</w:t>
      </w:r>
      <w:r w:rsidRPr="005E18FA">
        <w:rPr>
          <w:color w:val="000000" w:themeColor="text1"/>
          <w:lang w:eastAsia="zh-CN"/>
        </w:rPr>
        <w:t>体检</w:t>
      </w:r>
      <w:r w:rsidRPr="005E18FA">
        <w:rPr>
          <w:color w:val="000000" w:themeColor="text1"/>
          <w:lang w:eastAsia="zh-CN"/>
        </w:rPr>
        <w:t>"——</w:t>
      </w:r>
      <w:r w:rsidRPr="005E18FA">
        <w:rPr>
          <w:color w:val="000000" w:themeColor="text1"/>
          <w:lang w:eastAsia="zh-CN"/>
        </w:rPr>
        <w:t>它们回答的是</w:t>
      </w:r>
      <w:r w:rsidRPr="005E18FA">
        <w:rPr>
          <w:color w:val="000000" w:themeColor="text1"/>
          <w:lang w:eastAsia="zh-CN"/>
        </w:rPr>
        <w:t>"</w:t>
      </w:r>
      <w:r w:rsidRPr="005E18FA">
        <w:rPr>
          <w:color w:val="000000" w:themeColor="text1"/>
          <w:lang w:eastAsia="zh-CN"/>
        </w:rPr>
        <w:t>这罐液体合不合格</w:t>
      </w:r>
      <w:r w:rsidRPr="005E18FA">
        <w:rPr>
          <w:color w:val="000000" w:themeColor="text1"/>
          <w:lang w:eastAsia="zh-CN"/>
        </w:rPr>
        <w:t>"</w:t>
      </w:r>
      <w:r w:rsidRPr="005E18FA">
        <w:rPr>
          <w:color w:val="000000" w:themeColor="text1"/>
          <w:lang w:eastAsia="zh-CN"/>
        </w:rPr>
        <w:t>，而非</w:t>
      </w:r>
      <w:r w:rsidRPr="005E18FA">
        <w:rPr>
          <w:color w:val="000000" w:themeColor="text1"/>
          <w:lang w:eastAsia="zh-CN"/>
        </w:rPr>
        <w:t>"</w:t>
      </w:r>
      <w:r w:rsidRPr="005E18FA">
        <w:rPr>
          <w:color w:val="000000" w:themeColor="text1"/>
          <w:lang w:eastAsia="zh-CN"/>
        </w:rPr>
        <w:t>荧光粉在裂缝里是否真的附着在壁面上</w:t>
      </w:r>
      <w:r w:rsidRPr="005E18FA">
        <w:rPr>
          <w:color w:val="000000" w:themeColor="text1"/>
          <w:lang w:eastAsia="zh-CN"/>
        </w:rPr>
        <w:t>"</w:t>
      </w:r>
      <w:r w:rsidRPr="005E18FA">
        <w:rPr>
          <w:color w:val="000000" w:themeColor="text1"/>
          <w:lang w:eastAsia="zh-CN"/>
        </w:rPr>
        <w:t>。后者需要将流体注入真实的裂缝模型，经历注入、关井、破胶、返排的完整工程序列，然后取出岩心在紫外光下观察</w:t>
      </w:r>
      <w:r w:rsidRPr="005E18FA">
        <w:rPr>
          <w:color w:val="000000" w:themeColor="text1"/>
          <w:lang w:eastAsia="zh-CN"/>
        </w:rPr>
        <w:t>——</w:t>
      </w:r>
      <w:r w:rsidRPr="005E18FA">
        <w:rPr>
          <w:color w:val="000000" w:themeColor="text1"/>
          <w:lang w:eastAsia="zh-CN"/>
        </w:rPr>
        <w:t>这正是第四章的核心任务。</w:t>
      </w:r>
    </w:p>
    <w:p w14:paraId="1A0265B1" w14:textId="77777777" w:rsidR="00127D9C" w:rsidRPr="005E18FA" w:rsidRDefault="00127D9C">
      <w:pPr>
        <w:rPr>
          <w:color w:val="000000" w:themeColor="text1"/>
          <w:lang w:eastAsia="zh-CN"/>
        </w:rPr>
      </w:pPr>
    </w:p>
    <w:p w14:paraId="69040693" w14:textId="77777777" w:rsidR="00127D9C" w:rsidRPr="005E18FA" w:rsidRDefault="00000000">
      <w:pPr>
        <w:pStyle w:val="1"/>
        <w:spacing w:before="240" w:after="120"/>
        <w:jc w:val="center"/>
        <w:rPr>
          <w:color w:val="000000" w:themeColor="text1"/>
          <w:lang w:eastAsia="zh-CN"/>
        </w:rPr>
      </w:pPr>
      <w:r w:rsidRPr="005E18FA">
        <w:rPr>
          <w:rFonts w:ascii="Times New Roman" w:eastAsia="黑体" w:hAnsi="Times New Roman" w:cs="Arial"/>
          <w:color w:val="000000" w:themeColor="text1"/>
          <w:sz w:val="32"/>
          <w:lang w:eastAsia="zh-CN"/>
        </w:rPr>
        <w:t>第四章</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裂缝壁面吸附与动态驱替示踪验证</w:t>
      </w:r>
    </w:p>
    <w:p w14:paraId="5A7D15FC"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第二章和第三章分别从材料改性和流体性能两个层面回答了</w:t>
      </w:r>
      <w:r w:rsidRPr="005E18FA">
        <w:rPr>
          <w:rFonts w:eastAsia="黑体"/>
          <w:b/>
          <w:color w:val="000000" w:themeColor="text1"/>
          <w:sz w:val="32"/>
          <w:lang w:eastAsia="zh-CN"/>
        </w:rPr>
        <w:t>"</w:t>
      </w:r>
      <w:r w:rsidRPr="005E18FA">
        <w:rPr>
          <w:rFonts w:eastAsia="黑体"/>
          <w:b/>
          <w:color w:val="000000" w:themeColor="text1"/>
          <w:sz w:val="32"/>
          <w:lang w:eastAsia="zh-CN"/>
        </w:rPr>
        <w:t>荧光粉能否用</w:t>
      </w:r>
      <w:r w:rsidRPr="005E18FA">
        <w:rPr>
          <w:rFonts w:eastAsia="黑体"/>
          <w:b/>
          <w:color w:val="000000" w:themeColor="text1"/>
          <w:sz w:val="32"/>
          <w:lang w:eastAsia="zh-CN"/>
        </w:rPr>
        <w:t>"</w:t>
      </w:r>
      <w:r w:rsidRPr="005E18FA">
        <w:rPr>
          <w:rFonts w:eastAsia="黑体"/>
          <w:b/>
          <w:color w:val="000000" w:themeColor="text1"/>
          <w:sz w:val="32"/>
          <w:lang w:eastAsia="zh-CN"/>
        </w:rPr>
        <w:t>和</w:t>
      </w:r>
      <w:r w:rsidRPr="005E18FA">
        <w:rPr>
          <w:rFonts w:eastAsia="黑体"/>
          <w:b/>
          <w:color w:val="000000" w:themeColor="text1"/>
          <w:sz w:val="32"/>
          <w:lang w:eastAsia="zh-CN"/>
        </w:rPr>
        <w:t>"</w:t>
      </w:r>
      <w:r w:rsidRPr="005E18FA">
        <w:rPr>
          <w:rFonts w:eastAsia="黑体"/>
          <w:b/>
          <w:color w:val="000000" w:themeColor="text1"/>
          <w:sz w:val="32"/>
          <w:lang w:eastAsia="zh-CN"/>
        </w:rPr>
        <w:t>压裂液是否仍然合格</w:t>
      </w:r>
      <w:r w:rsidRPr="005E18FA">
        <w:rPr>
          <w:rFonts w:eastAsia="黑体"/>
          <w:b/>
          <w:color w:val="000000" w:themeColor="text1"/>
          <w:sz w:val="32"/>
          <w:lang w:eastAsia="zh-CN"/>
        </w:rPr>
        <w:t>"</w:t>
      </w:r>
      <w:r w:rsidRPr="005E18FA">
        <w:rPr>
          <w:rFonts w:eastAsia="黑体"/>
          <w:b/>
          <w:color w:val="000000" w:themeColor="text1"/>
          <w:sz w:val="32"/>
          <w:lang w:eastAsia="zh-CN"/>
        </w:rPr>
        <w:t>的问题。但这两个层面的回答都是静态的、离体的</w:t>
      </w:r>
      <w:r w:rsidRPr="005E18FA">
        <w:rPr>
          <w:rFonts w:eastAsia="黑体"/>
          <w:b/>
          <w:color w:val="000000" w:themeColor="text1"/>
          <w:sz w:val="32"/>
          <w:lang w:eastAsia="zh-CN"/>
        </w:rPr>
        <w:t>——</w:t>
      </w:r>
      <w:r w:rsidRPr="005E18FA">
        <w:rPr>
          <w:rFonts w:eastAsia="黑体"/>
          <w:b/>
          <w:color w:val="000000" w:themeColor="text1"/>
          <w:sz w:val="32"/>
          <w:lang w:eastAsia="zh-CN"/>
        </w:rPr>
        <w:t>它们没有触及一个关键的动</w:t>
      </w:r>
      <w:r w:rsidRPr="005E18FA">
        <w:rPr>
          <w:rFonts w:eastAsia="黑体"/>
          <w:b/>
          <w:color w:val="000000" w:themeColor="text1"/>
          <w:sz w:val="32"/>
          <w:lang w:eastAsia="zh-CN"/>
        </w:rPr>
        <w:lastRenderedPageBreak/>
        <w:t>态问题：在真实的裂缝流动环境中，经历注入剪切、高温关井破胶和返排冲刷之后，荧光粉是否仍然牢固附着在裂缝壁面上？换言之，前三章验证了荧光压裂液的</w:t>
      </w:r>
      <w:r w:rsidRPr="005E18FA">
        <w:rPr>
          <w:rFonts w:eastAsia="黑体"/>
          <w:b/>
          <w:color w:val="000000" w:themeColor="text1"/>
          <w:sz w:val="32"/>
          <w:lang w:eastAsia="zh-CN"/>
        </w:rPr>
        <w:t>"</w:t>
      </w:r>
      <w:r w:rsidRPr="005E18FA">
        <w:rPr>
          <w:rFonts w:eastAsia="黑体"/>
          <w:b/>
          <w:color w:val="000000" w:themeColor="text1"/>
          <w:sz w:val="32"/>
          <w:lang w:eastAsia="zh-CN"/>
        </w:rPr>
        <w:t>自身品质</w:t>
      </w:r>
      <w:r w:rsidRPr="005E18FA">
        <w:rPr>
          <w:rFonts w:eastAsia="黑体"/>
          <w:b/>
          <w:color w:val="000000" w:themeColor="text1"/>
          <w:sz w:val="32"/>
          <w:lang w:eastAsia="zh-CN"/>
        </w:rPr>
        <w:t>"</w:t>
      </w:r>
      <w:r w:rsidRPr="005E18FA">
        <w:rPr>
          <w:rFonts w:eastAsia="黑体"/>
          <w:b/>
          <w:color w:val="000000" w:themeColor="text1"/>
          <w:sz w:val="32"/>
          <w:lang w:eastAsia="zh-CN"/>
        </w:rPr>
        <w:t>，但尚未验证其</w:t>
      </w:r>
      <w:r w:rsidRPr="005E18FA">
        <w:rPr>
          <w:rFonts w:eastAsia="黑体"/>
          <w:b/>
          <w:color w:val="000000" w:themeColor="text1"/>
          <w:sz w:val="32"/>
          <w:lang w:eastAsia="zh-CN"/>
        </w:rPr>
        <w:t>"</w:t>
      </w:r>
      <w:r w:rsidRPr="005E18FA">
        <w:rPr>
          <w:rFonts w:eastAsia="黑体"/>
          <w:b/>
          <w:color w:val="000000" w:themeColor="text1"/>
          <w:sz w:val="32"/>
          <w:lang w:eastAsia="zh-CN"/>
        </w:rPr>
        <w:t>工作效果</w:t>
      </w:r>
      <w:r w:rsidRPr="005E18FA">
        <w:rPr>
          <w:rFonts w:eastAsia="黑体"/>
          <w:b/>
          <w:color w:val="000000" w:themeColor="text1"/>
          <w:sz w:val="32"/>
          <w:lang w:eastAsia="zh-CN"/>
        </w:rPr>
        <w:t>"</w:t>
      </w:r>
      <w:r w:rsidRPr="005E18FA">
        <w:rPr>
          <w:rFonts w:eastAsia="黑体"/>
          <w:b/>
          <w:color w:val="000000" w:themeColor="text1"/>
          <w:sz w:val="32"/>
          <w:lang w:eastAsia="zh-CN"/>
        </w:rPr>
        <w:t>。本章构建模拟裂缝可视化实验装置，通过颗粒运移、界面化学、静态吸附和动态驱替四个递进层次的实验，将验证从</w:t>
      </w:r>
      <w:r w:rsidRPr="005E18FA">
        <w:rPr>
          <w:rFonts w:eastAsia="黑体"/>
          <w:b/>
          <w:color w:val="000000" w:themeColor="text1"/>
          <w:sz w:val="32"/>
          <w:lang w:eastAsia="zh-CN"/>
        </w:rPr>
        <w:t>"</w:t>
      </w:r>
      <w:r w:rsidRPr="005E18FA">
        <w:rPr>
          <w:rFonts w:eastAsia="黑体"/>
          <w:b/>
          <w:color w:val="000000" w:themeColor="text1"/>
          <w:sz w:val="32"/>
          <w:lang w:eastAsia="zh-CN"/>
        </w:rPr>
        <w:t>离体</w:t>
      </w:r>
      <w:r w:rsidRPr="005E18FA">
        <w:rPr>
          <w:rFonts w:eastAsia="黑体"/>
          <w:b/>
          <w:color w:val="000000" w:themeColor="text1"/>
          <w:sz w:val="32"/>
          <w:lang w:eastAsia="zh-CN"/>
        </w:rPr>
        <w:t>"</w:t>
      </w:r>
      <w:r w:rsidRPr="005E18FA">
        <w:rPr>
          <w:rFonts w:eastAsia="黑体"/>
          <w:b/>
          <w:color w:val="000000" w:themeColor="text1"/>
          <w:sz w:val="32"/>
          <w:lang w:eastAsia="zh-CN"/>
        </w:rPr>
        <w:t>推进到</w:t>
      </w:r>
      <w:r w:rsidRPr="005E18FA">
        <w:rPr>
          <w:rFonts w:eastAsia="黑体"/>
          <w:b/>
          <w:color w:val="000000" w:themeColor="text1"/>
          <w:sz w:val="32"/>
          <w:lang w:eastAsia="zh-CN"/>
        </w:rPr>
        <w:t>"</w:t>
      </w:r>
      <w:r w:rsidRPr="005E18FA">
        <w:rPr>
          <w:rFonts w:eastAsia="黑体"/>
          <w:b/>
          <w:color w:val="000000" w:themeColor="text1"/>
          <w:sz w:val="32"/>
          <w:lang w:eastAsia="zh-CN"/>
        </w:rPr>
        <w:t>在体</w:t>
      </w:r>
      <w:r w:rsidRPr="005E18FA">
        <w:rPr>
          <w:rFonts w:eastAsia="黑体"/>
          <w:b/>
          <w:color w:val="000000" w:themeColor="text1"/>
          <w:sz w:val="32"/>
          <w:lang w:eastAsia="zh-CN"/>
        </w:rPr>
        <w:t>"</w:t>
      </w:r>
      <w:r w:rsidRPr="005E18FA">
        <w:rPr>
          <w:rFonts w:eastAsia="黑体"/>
          <w:b/>
          <w:color w:val="000000" w:themeColor="text1"/>
          <w:sz w:val="32"/>
          <w:lang w:eastAsia="zh-CN"/>
        </w:rPr>
        <w:t>。</w:t>
      </w:r>
    </w:p>
    <w:p w14:paraId="0BC1438F"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4.1  </w:t>
      </w:r>
      <w:r w:rsidRPr="005E18FA">
        <w:rPr>
          <w:rFonts w:ascii="Times New Roman" w:eastAsia="黑体" w:hAnsi="Times New Roman" w:cs="Arial"/>
          <w:color w:val="000000" w:themeColor="text1"/>
          <w:sz w:val="28"/>
          <w:lang w:eastAsia="zh-CN"/>
        </w:rPr>
        <w:t>模拟裂缝可视化实验装置</w:t>
      </w:r>
    </w:p>
    <w:p w14:paraId="104984B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在进入实验细节之前，需要先介绍本章的核心工具</w:t>
      </w:r>
      <w:r w:rsidRPr="005E18FA">
        <w:rPr>
          <w:color w:val="000000" w:themeColor="text1"/>
          <w:lang w:eastAsia="zh-CN"/>
        </w:rPr>
        <w:t>——</w:t>
      </w:r>
      <w:r w:rsidRPr="005E18FA">
        <w:rPr>
          <w:color w:val="000000" w:themeColor="text1"/>
          <w:lang w:eastAsia="zh-CN"/>
        </w:rPr>
        <w:t>一套自建的模拟裂缝可视化实验装置。它的心脏是一个可调节裂缝宽度的岩心夹持系统。基质是取自四川盆地须家河组露头的天然砂岩，切割为</w:t>
      </w:r>
      <w:r w:rsidRPr="005E18FA">
        <w:rPr>
          <w:color w:val="000000" w:themeColor="text1"/>
          <w:lang w:eastAsia="zh-CN"/>
        </w:rPr>
        <w:t>50 mm×50 mm×100 mm</w:t>
      </w:r>
      <w:r w:rsidRPr="005E18FA">
        <w:rPr>
          <w:color w:val="000000" w:themeColor="text1"/>
          <w:lang w:eastAsia="zh-CN"/>
        </w:rPr>
        <w:t>的标准长方体（孔隙度</w:t>
      </w:r>
      <w:r w:rsidRPr="005E18FA">
        <w:rPr>
          <w:color w:val="000000" w:themeColor="text1"/>
          <w:lang w:eastAsia="zh-CN"/>
        </w:rPr>
        <w:t>5%~12%</w:t>
      </w:r>
      <w:r w:rsidRPr="005E18FA">
        <w:rPr>
          <w:color w:val="000000" w:themeColor="text1"/>
          <w:lang w:eastAsia="zh-CN"/>
        </w:rPr>
        <w:t>），用巴西劈裂法在中间预制一条贯穿性的人工张拉裂缝。裂缝的宽度通过精密金属垫片精确控制</w:t>
      </w:r>
      <w:r w:rsidRPr="005E18FA">
        <w:rPr>
          <w:color w:val="000000" w:themeColor="text1"/>
          <w:lang w:eastAsia="zh-CN"/>
        </w:rPr>
        <w:t>——0.1</w:t>
      </w:r>
      <w:r w:rsidRPr="005E18FA">
        <w:rPr>
          <w:color w:val="000000" w:themeColor="text1"/>
          <w:lang w:eastAsia="zh-CN"/>
        </w:rPr>
        <w:t>、</w:t>
      </w:r>
      <w:r w:rsidRPr="005E18FA">
        <w:rPr>
          <w:color w:val="000000" w:themeColor="text1"/>
          <w:lang w:eastAsia="zh-CN"/>
        </w:rPr>
        <w:t>0.5</w:t>
      </w:r>
      <w:r w:rsidRPr="005E18FA">
        <w:rPr>
          <w:color w:val="000000" w:themeColor="text1"/>
          <w:lang w:eastAsia="zh-CN"/>
        </w:rPr>
        <w:t>、</w:t>
      </w:r>
      <w:r w:rsidRPr="005E18FA">
        <w:rPr>
          <w:color w:val="000000" w:themeColor="text1"/>
          <w:lang w:eastAsia="zh-CN"/>
        </w:rPr>
        <w:t>1.0</w:t>
      </w:r>
      <w:r w:rsidRPr="005E18FA">
        <w:rPr>
          <w:color w:val="000000" w:themeColor="text1"/>
          <w:lang w:eastAsia="zh-CN"/>
        </w:rPr>
        <w:t>和</w:t>
      </w:r>
      <w:r w:rsidRPr="005E18FA">
        <w:rPr>
          <w:color w:val="000000" w:themeColor="text1"/>
          <w:lang w:eastAsia="zh-CN"/>
        </w:rPr>
        <w:t>2.0 mm</w:t>
      </w:r>
      <w:r w:rsidRPr="005E18FA">
        <w:rPr>
          <w:color w:val="000000" w:themeColor="text1"/>
          <w:lang w:eastAsia="zh-CN"/>
        </w:rPr>
        <w:t>四个梯度，分别对应从微裂缝到主裂缝的尺寸范围。劈裂产生的自然粗糙断裂面（</w:t>
      </w:r>
      <w:r w:rsidRPr="005E18FA">
        <w:rPr>
          <w:color w:val="000000" w:themeColor="text1"/>
          <w:lang w:eastAsia="zh-CN"/>
        </w:rPr>
        <w:t>JRC≈8~16</w:t>
      </w:r>
      <w:r w:rsidRPr="005E18FA">
        <w:rPr>
          <w:color w:val="000000" w:themeColor="text1"/>
          <w:lang w:eastAsia="zh-CN"/>
        </w:rPr>
        <w:t>）被保留下来，因为真实的裂缝壁面不是光滑的，粗糙度对颗粒的运移和锚定都有影响。系统配备了三个独立的中间容器（分别盛装荧光</w:t>
      </w:r>
      <w:r w:rsidRPr="005E18FA">
        <w:rPr>
          <w:color w:val="000000" w:themeColor="text1"/>
          <w:lang w:eastAsia="zh-CN"/>
        </w:rPr>
        <w:t>HPG</w:t>
      </w:r>
      <w:r w:rsidRPr="005E18FA">
        <w:rPr>
          <w:color w:val="000000" w:themeColor="text1"/>
          <w:lang w:eastAsia="zh-CN"/>
        </w:rPr>
        <w:t>压裂液、有机硼交联剂和模拟返排液）、一台可编程多段注入的高精度双柱塞恒流泵（</w:t>
      </w:r>
      <w:r w:rsidRPr="005E18FA">
        <w:rPr>
          <w:color w:val="000000" w:themeColor="text1"/>
          <w:lang w:eastAsia="zh-CN"/>
        </w:rPr>
        <w:t>0.01~50 mL/min</w:t>
      </w:r>
      <w:r w:rsidRPr="005E18FA">
        <w:rPr>
          <w:color w:val="000000" w:themeColor="text1"/>
          <w:lang w:eastAsia="zh-CN"/>
        </w:rPr>
        <w:t>）、一台控制闭合压力</w:t>
      </w:r>
      <w:r w:rsidRPr="005E18FA">
        <w:rPr>
          <w:color w:val="000000" w:themeColor="text1"/>
          <w:lang w:eastAsia="zh-CN"/>
        </w:rPr>
        <w:t>5~30 MPa</w:t>
      </w:r>
      <w:r w:rsidRPr="005E18FA">
        <w:rPr>
          <w:color w:val="000000" w:themeColor="text1"/>
          <w:lang w:eastAsia="zh-CN"/>
        </w:rPr>
        <w:t>的回压阀、一套</w:t>
      </w:r>
      <w:r w:rsidRPr="005E18FA">
        <w:rPr>
          <w:color w:val="000000" w:themeColor="text1"/>
          <w:lang w:eastAsia="zh-CN"/>
        </w:rPr>
        <w:t>PID</w:t>
      </w:r>
      <w:r w:rsidRPr="005E18FA">
        <w:rPr>
          <w:color w:val="000000" w:themeColor="text1"/>
          <w:lang w:eastAsia="zh-CN"/>
        </w:rPr>
        <w:t>控温的加热套（</w:t>
      </w:r>
      <w:r w:rsidRPr="005E18FA">
        <w:rPr>
          <w:color w:val="000000" w:themeColor="text1"/>
          <w:lang w:eastAsia="zh-CN"/>
        </w:rPr>
        <w:t>60~120°C±1°C</w:t>
      </w:r>
      <w:r w:rsidRPr="005E18FA">
        <w:rPr>
          <w:color w:val="000000" w:themeColor="text1"/>
          <w:lang w:eastAsia="zh-CN"/>
        </w:rPr>
        <w:t>），以及一个紫外暗室成像系统</w:t>
      </w:r>
      <w:r w:rsidRPr="005E18FA">
        <w:rPr>
          <w:color w:val="000000" w:themeColor="text1"/>
          <w:lang w:eastAsia="zh-CN"/>
        </w:rPr>
        <w:t>——365 nm LED</w:t>
      </w:r>
      <w:r w:rsidRPr="005E18FA">
        <w:rPr>
          <w:color w:val="000000" w:themeColor="text1"/>
          <w:lang w:eastAsia="zh-CN"/>
        </w:rPr>
        <w:t>光源、高分辨率工业相机加</w:t>
      </w:r>
      <w:r w:rsidRPr="005E18FA">
        <w:rPr>
          <w:color w:val="000000" w:themeColor="text1"/>
          <w:lang w:eastAsia="zh-CN"/>
        </w:rPr>
        <w:t>520±10 nm</w:t>
      </w:r>
      <w:r w:rsidRPr="005E18FA">
        <w:rPr>
          <w:color w:val="000000" w:themeColor="text1"/>
          <w:lang w:eastAsia="zh-CN"/>
        </w:rPr>
        <w:t>带通滤光片的组合。所有成像参数（灯功率、灯距、</w:t>
      </w:r>
      <w:r w:rsidRPr="005E18FA">
        <w:rPr>
          <w:color w:val="000000" w:themeColor="text1"/>
          <w:lang w:eastAsia="zh-CN"/>
        </w:rPr>
        <w:t>f/4.0</w:t>
      </w:r>
      <w:r w:rsidRPr="005E18FA">
        <w:rPr>
          <w:color w:val="000000" w:themeColor="text1"/>
          <w:lang w:eastAsia="zh-CN"/>
        </w:rPr>
        <w:t>光圈、</w:t>
      </w:r>
      <w:r w:rsidRPr="005E18FA">
        <w:rPr>
          <w:color w:val="000000" w:themeColor="text1"/>
          <w:lang w:eastAsia="zh-CN"/>
        </w:rPr>
        <w:t>2</w:t>
      </w:r>
      <w:r w:rsidRPr="005E18FA">
        <w:rPr>
          <w:color w:val="000000" w:themeColor="text1"/>
          <w:lang w:eastAsia="zh-CN"/>
        </w:rPr>
        <w:t>秒曝光、</w:t>
      </w:r>
      <w:r w:rsidRPr="005E18FA">
        <w:rPr>
          <w:color w:val="000000" w:themeColor="text1"/>
          <w:lang w:eastAsia="zh-CN"/>
        </w:rPr>
        <w:t>ISO 800</w:t>
      </w:r>
      <w:r w:rsidRPr="005E18FA">
        <w:rPr>
          <w:color w:val="000000" w:themeColor="text1"/>
          <w:lang w:eastAsia="zh-CN"/>
        </w:rPr>
        <w:t>）在全部实验中锁定不变，以确保不同岩样之间的图像可比。</w:t>
      </w:r>
    </w:p>
    <w:p w14:paraId="6F752A0F"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4-1 </w:t>
      </w:r>
      <w:r w:rsidRPr="005E18FA">
        <w:rPr>
          <w:color w:val="000000" w:themeColor="text1"/>
          <w:sz w:val="22"/>
          <w:lang w:eastAsia="zh-CN"/>
        </w:rPr>
        <w:t>此处插入：模拟裂缝可视化实验装置示意图（标注各组件：岩心夹持器、中间容器</w:t>
      </w:r>
      <w:r w:rsidRPr="005E18FA">
        <w:rPr>
          <w:color w:val="000000" w:themeColor="text1"/>
          <w:sz w:val="22"/>
          <w:lang w:eastAsia="zh-CN"/>
        </w:rPr>
        <w:t>×3</w:t>
      </w:r>
      <w:r w:rsidRPr="005E18FA">
        <w:rPr>
          <w:color w:val="000000" w:themeColor="text1"/>
          <w:sz w:val="22"/>
          <w:lang w:eastAsia="zh-CN"/>
        </w:rPr>
        <w:t>、恒流泵、回压阀、加热套、紫外暗室成像系统）。建议使用</w:t>
      </w:r>
      <w:r w:rsidRPr="005E18FA">
        <w:rPr>
          <w:color w:val="000000" w:themeColor="text1"/>
          <w:sz w:val="22"/>
          <w:lang w:eastAsia="zh-CN"/>
        </w:rPr>
        <w:t>CAD</w:t>
      </w:r>
      <w:r w:rsidRPr="005E18FA">
        <w:rPr>
          <w:color w:val="000000" w:themeColor="text1"/>
          <w:sz w:val="22"/>
          <w:lang w:eastAsia="zh-CN"/>
        </w:rPr>
        <w:t>或</w:t>
      </w:r>
      <w:r w:rsidRPr="005E18FA">
        <w:rPr>
          <w:color w:val="000000" w:themeColor="text1"/>
          <w:sz w:val="22"/>
          <w:lang w:eastAsia="zh-CN"/>
        </w:rPr>
        <w:t>Visio</w:t>
      </w:r>
      <w:r w:rsidRPr="005E18FA">
        <w:rPr>
          <w:color w:val="000000" w:themeColor="text1"/>
          <w:sz w:val="22"/>
          <w:lang w:eastAsia="zh-CN"/>
        </w:rPr>
        <w:t>绘制。</w:t>
      </w:r>
      <w:r w:rsidRPr="005E18FA">
        <w:rPr>
          <w:color w:val="000000" w:themeColor="text1"/>
          <w:sz w:val="22"/>
          <w:lang w:eastAsia="zh-CN"/>
        </w:rPr>
        <w:t>]</w:t>
      </w:r>
    </w:p>
    <w:p w14:paraId="7CDB698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系统其余组件包括：三套独立中间容器（</w:t>
      </w:r>
      <w:r w:rsidRPr="005E18FA">
        <w:rPr>
          <w:color w:val="000000" w:themeColor="text1"/>
          <w:lang w:eastAsia="zh-CN"/>
        </w:rPr>
        <w:t>500 mL</w:t>
      </w:r>
      <w:r w:rsidRPr="005E18FA">
        <w:rPr>
          <w:color w:val="000000" w:themeColor="text1"/>
          <w:lang w:eastAsia="zh-CN"/>
        </w:rPr>
        <w:t>耐压容器，分别盛装荧光</w:t>
      </w:r>
      <w:r w:rsidRPr="005E18FA">
        <w:rPr>
          <w:color w:val="000000" w:themeColor="text1"/>
          <w:lang w:eastAsia="zh-CN"/>
        </w:rPr>
        <w:t>HPG</w:t>
      </w:r>
      <w:r w:rsidRPr="005E18FA">
        <w:rPr>
          <w:color w:val="000000" w:themeColor="text1"/>
          <w:lang w:eastAsia="zh-CN"/>
        </w:rPr>
        <w:t>压裂液、有机硼交联剂溶液和模拟返排液）、一台高精度恒流泵（双柱塞式，流量范围</w:t>
      </w:r>
      <w:r w:rsidRPr="005E18FA">
        <w:rPr>
          <w:color w:val="000000" w:themeColor="text1"/>
          <w:lang w:eastAsia="zh-CN"/>
        </w:rPr>
        <w:t>0.01~50 mL/min</w:t>
      </w:r>
      <w:r w:rsidRPr="005E18FA">
        <w:rPr>
          <w:color w:val="000000" w:themeColor="text1"/>
          <w:lang w:eastAsia="zh-CN"/>
        </w:rPr>
        <w:t>，可编程多段注入）、一台回压阀（控制裂缝闭合压力</w:t>
      </w:r>
      <w:r w:rsidRPr="005E18FA">
        <w:rPr>
          <w:color w:val="000000" w:themeColor="text1"/>
          <w:lang w:eastAsia="zh-CN"/>
        </w:rPr>
        <w:t>5~30 MPa</w:t>
      </w:r>
      <w:r w:rsidRPr="005E18FA">
        <w:rPr>
          <w:color w:val="000000" w:themeColor="text1"/>
          <w:lang w:eastAsia="zh-CN"/>
        </w:rPr>
        <w:t>）、一套加热套（</w:t>
      </w:r>
      <w:r w:rsidRPr="005E18FA">
        <w:rPr>
          <w:color w:val="000000" w:themeColor="text1"/>
          <w:lang w:eastAsia="zh-CN"/>
        </w:rPr>
        <w:t>PID</w:t>
      </w:r>
      <w:r w:rsidRPr="005E18FA">
        <w:rPr>
          <w:color w:val="000000" w:themeColor="text1"/>
          <w:lang w:eastAsia="zh-CN"/>
        </w:rPr>
        <w:t>控温，</w:t>
      </w:r>
      <w:r w:rsidRPr="005E18FA">
        <w:rPr>
          <w:color w:val="000000" w:themeColor="text1"/>
          <w:lang w:eastAsia="zh-CN"/>
        </w:rPr>
        <w:t>60~120°C±1°C</w:t>
      </w:r>
      <w:r w:rsidRPr="005E18FA">
        <w:rPr>
          <w:color w:val="000000" w:themeColor="text1"/>
          <w:lang w:eastAsia="zh-CN"/>
        </w:rPr>
        <w:t>）和一套紫外暗室成像系统（</w:t>
      </w:r>
      <w:r w:rsidRPr="005E18FA">
        <w:rPr>
          <w:color w:val="000000" w:themeColor="text1"/>
          <w:lang w:eastAsia="zh-CN"/>
        </w:rPr>
        <w:t xml:space="preserve">365 </w:t>
      </w:r>
      <w:r w:rsidRPr="005E18FA">
        <w:rPr>
          <w:color w:val="000000" w:themeColor="text1"/>
          <w:lang w:eastAsia="zh-CN"/>
        </w:rPr>
        <w:lastRenderedPageBreak/>
        <w:t>nm</w:t>
      </w:r>
      <w:r w:rsidRPr="005E18FA">
        <w:rPr>
          <w:color w:val="000000" w:themeColor="text1"/>
          <w:lang w:eastAsia="zh-CN"/>
        </w:rPr>
        <w:t>紫外</w:t>
      </w:r>
      <w:r w:rsidRPr="005E18FA">
        <w:rPr>
          <w:color w:val="000000" w:themeColor="text1"/>
          <w:lang w:eastAsia="zh-CN"/>
        </w:rPr>
        <w:t>LED</w:t>
      </w:r>
      <w:r w:rsidRPr="005E18FA">
        <w:rPr>
          <w:color w:val="000000" w:themeColor="text1"/>
          <w:lang w:eastAsia="zh-CN"/>
        </w:rPr>
        <w:t>光源、高分辨率工业相机、</w:t>
      </w:r>
      <w:r w:rsidRPr="005E18FA">
        <w:rPr>
          <w:color w:val="000000" w:themeColor="text1"/>
          <w:lang w:eastAsia="zh-CN"/>
        </w:rPr>
        <w:t>520±10 nm</w:t>
      </w:r>
      <w:r w:rsidRPr="005E18FA">
        <w:rPr>
          <w:color w:val="000000" w:themeColor="text1"/>
          <w:lang w:eastAsia="zh-CN"/>
        </w:rPr>
        <w:t>带通滤光片）。所有成像参数（紫外灯功率、灯距、</w:t>
      </w:r>
      <w:r w:rsidRPr="005E18FA">
        <w:rPr>
          <w:color w:val="000000" w:themeColor="text1"/>
          <w:lang w:eastAsia="zh-CN"/>
        </w:rPr>
        <w:t>f/4.0</w:t>
      </w:r>
      <w:r w:rsidRPr="005E18FA">
        <w:rPr>
          <w:color w:val="000000" w:themeColor="text1"/>
          <w:lang w:eastAsia="zh-CN"/>
        </w:rPr>
        <w:t>光圈、</w:t>
      </w:r>
      <w:r w:rsidRPr="005E18FA">
        <w:rPr>
          <w:color w:val="000000" w:themeColor="text1"/>
          <w:lang w:eastAsia="zh-CN"/>
        </w:rPr>
        <w:t>2 s</w:t>
      </w:r>
      <w:r w:rsidRPr="005E18FA">
        <w:rPr>
          <w:color w:val="000000" w:themeColor="text1"/>
          <w:lang w:eastAsia="zh-CN"/>
        </w:rPr>
        <w:t>曝光、</w:t>
      </w:r>
      <w:r w:rsidRPr="005E18FA">
        <w:rPr>
          <w:color w:val="000000" w:themeColor="text1"/>
          <w:lang w:eastAsia="zh-CN"/>
        </w:rPr>
        <w:t>ISO 800</w:t>
      </w:r>
      <w:r w:rsidRPr="005E18FA">
        <w:rPr>
          <w:color w:val="000000" w:themeColor="text1"/>
          <w:lang w:eastAsia="zh-CN"/>
        </w:rPr>
        <w:t>）在全部实验中锁定不变。</w:t>
      </w:r>
    </w:p>
    <w:p w14:paraId="086C1F1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4.1</w:t>
      </w:r>
      <w:r w:rsidRPr="005E18FA">
        <w:rPr>
          <w:color w:val="000000" w:themeColor="text1"/>
          <w:lang w:eastAsia="zh-CN"/>
        </w:rPr>
        <w:t>节构建了模拟裂缝可视化实验系统的硬件基础。在开展全流程动态驱替之前，需要首先回答一个前置性问题：</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荧光粉颗粒在裂缝受限空间中的运移行为</w:t>
      </w:r>
      <w:r w:rsidRPr="005E18FA">
        <w:rPr>
          <w:color w:val="000000" w:themeColor="text1"/>
          <w:lang w:eastAsia="zh-CN"/>
        </w:rPr>
        <w:t>——</w:t>
      </w:r>
      <w:r w:rsidRPr="005E18FA">
        <w:rPr>
          <w:color w:val="000000" w:themeColor="text1"/>
          <w:lang w:eastAsia="zh-CN"/>
        </w:rPr>
        <w:t>若颗粒在裂缝入口附近大量沉降堆积、裂缝尖端基本无荧光粉到达，则取心岩样上的荧光分布将严重低估压裂液的实际波及范围。以下</w:t>
      </w:r>
      <w:r w:rsidRPr="005E18FA">
        <w:rPr>
          <w:color w:val="000000" w:themeColor="text1"/>
          <w:lang w:eastAsia="zh-CN"/>
        </w:rPr>
        <w:t>4.2</w:t>
      </w:r>
      <w:r w:rsidRPr="005E18FA">
        <w:rPr>
          <w:color w:val="000000" w:themeColor="text1"/>
          <w:lang w:eastAsia="zh-CN"/>
        </w:rPr>
        <w:t>节通过沿裂缝长度方向的分段取样和压力信号分析，评价荧光粉空间分布的均匀性。</w:t>
      </w:r>
    </w:p>
    <w:p w14:paraId="36F05326"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4.2  </w:t>
      </w:r>
      <w:r w:rsidRPr="005E18FA">
        <w:rPr>
          <w:rFonts w:ascii="Times New Roman" w:eastAsia="黑体" w:hAnsi="Times New Roman" w:cs="Arial"/>
          <w:color w:val="000000" w:themeColor="text1"/>
          <w:sz w:val="28"/>
          <w:lang w:eastAsia="zh-CN"/>
        </w:rPr>
        <w:t>裂缝内颗粒运移与分布规律</w:t>
      </w:r>
    </w:p>
    <w:p w14:paraId="3CB2A45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有了实验装置，第一个要回答的是一个让人不安的问题：荧光粉颗粒在裂缝里，真的能均匀分布吗？</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的颗粒不是染料分子</w:t>
      </w:r>
      <w:r w:rsidRPr="005E18FA">
        <w:rPr>
          <w:color w:val="000000" w:themeColor="text1"/>
          <w:lang w:eastAsia="zh-CN"/>
        </w:rPr>
        <w:t>——</w:t>
      </w:r>
      <w:r w:rsidRPr="005E18FA">
        <w:rPr>
          <w:color w:val="000000" w:themeColor="text1"/>
          <w:lang w:eastAsia="zh-CN"/>
        </w:rPr>
        <w:t>它有质量，会受到重力的持续拖拽。如果注入过程中颗粒大量沉降在裂缝入口附近，裂缝尖端根本就没收到荧光粉，那么取心岩样上的荧光图像就会给出一个严重低估的</w:t>
      </w:r>
      <w:r w:rsidRPr="005E18FA">
        <w:rPr>
          <w:color w:val="000000" w:themeColor="text1"/>
          <w:lang w:eastAsia="zh-CN"/>
        </w:rPr>
        <w:t>"</w:t>
      </w:r>
      <w:r w:rsidRPr="005E18FA">
        <w:rPr>
          <w:color w:val="000000" w:themeColor="text1"/>
          <w:lang w:eastAsia="zh-CN"/>
        </w:rPr>
        <w:t>波及范围</w:t>
      </w:r>
      <w:r w:rsidRPr="005E18FA">
        <w:rPr>
          <w:color w:val="000000" w:themeColor="text1"/>
          <w:lang w:eastAsia="zh-CN"/>
        </w:rPr>
        <w:t>"——</w:t>
      </w:r>
      <w:r w:rsidRPr="005E18FA">
        <w:rPr>
          <w:color w:val="000000" w:themeColor="text1"/>
          <w:lang w:eastAsia="zh-CN"/>
        </w:rPr>
        <w:t>我们会以为压裂液只到了裂缝的前半段，而实际上后半段也到了，只是荧光粉没到。这是整个荧光示踪方案最核心的工程风险，必须在第一时间正面回答。这个问题在石油工程中并非新问题</w:t>
      </w:r>
      <w:r w:rsidRPr="005E18FA">
        <w:rPr>
          <w:color w:val="000000" w:themeColor="text1"/>
          <w:lang w:eastAsia="zh-CN"/>
        </w:rPr>
        <w:t>——</w:t>
      </w:r>
      <w:r w:rsidRPr="005E18FA">
        <w:rPr>
          <w:color w:val="000000" w:themeColor="text1"/>
          <w:lang w:eastAsia="zh-CN"/>
        </w:rPr>
        <w:t>支撑剂在裂缝中的运移</w:t>
      </w:r>
      <w:r w:rsidRPr="005E18FA">
        <w:rPr>
          <w:color w:val="000000" w:themeColor="text1"/>
          <w:lang w:eastAsia="zh-CN"/>
        </w:rPr>
        <w:t>-</w:t>
      </w:r>
      <w:r w:rsidRPr="005E18FA">
        <w:rPr>
          <w:color w:val="000000" w:themeColor="text1"/>
          <w:lang w:eastAsia="zh-CN"/>
        </w:rPr>
        <w:t>沉降行为是压裂设计的核心内容之一。但亚支撑剂尺寸（</w:t>
      </w:r>
      <w:r w:rsidRPr="005E18FA">
        <w:rPr>
          <w:color w:val="000000" w:themeColor="text1"/>
          <w:lang w:eastAsia="zh-CN"/>
        </w:rPr>
        <w:t xml:space="preserve">~10 </w:t>
      </w:r>
      <w:r w:rsidRPr="005E18FA">
        <w:rPr>
          <w:color w:val="000000" w:themeColor="text1"/>
        </w:rPr>
        <w:t>μ</w:t>
      </w:r>
      <w:r w:rsidRPr="005E18FA">
        <w:rPr>
          <w:color w:val="000000" w:themeColor="text1"/>
          <w:lang w:eastAsia="zh-CN"/>
        </w:rPr>
        <w:t>m</w:t>
      </w:r>
      <w:r w:rsidRPr="005E18FA">
        <w:rPr>
          <w:color w:val="000000" w:themeColor="text1"/>
          <w:lang w:eastAsia="zh-CN"/>
        </w:rPr>
        <w:t>）、低浓度（</w:t>
      </w:r>
      <w:r w:rsidRPr="005E18FA">
        <w:rPr>
          <w:color w:val="000000" w:themeColor="text1"/>
          <w:lang w:eastAsia="zh-CN"/>
        </w:rPr>
        <w:t>&lt;1% v/v</w:t>
      </w:r>
      <w:r w:rsidRPr="005E18FA">
        <w:rPr>
          <w:color w:val="000000" w:themeColor="text1"/>
          <w:lang w:eastAsia="zh-CN"/>
        </w:rPr>
        <w:t>）的示踪颗粒在裂缝中的运移规律，文献中几乎没有数据。</w:t>
      </w:r>
    </w:p>
    <w:p w14:paraId="2C572E5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实验方案是这样的：沿着裂缝长度方向布置三个压力传感器</w:t>
      </w:r>
      <w:r w:rsidRPr="005E18FA">
        <w:rPr>
          <w:color w:val="000000" w:themeColor="text1"/>
          <w:lang w:eastAsia="zh-CN"/>
        </w:rPr>
        <w:t>——</w:t>
      </w:r>
      <w:r w:rsidRPr="005E18FA">
        <w:rPr>
          <w:color w:val="000000" w:themeColor="text1"/>
          <w:lang w:eastAsia="zh-CN"/>
        </w:rPr>
        <w:t>入口端、中部和尖端附近</w:t>
      </w:r>
      <w:r w:rsidRPr="005E18FA">
        <w:rPr>
          <w:color w:val="000000" w:themeColor="text1"/>
          <w:lang w:eastAsia="zh-CN"/>
        </w:rPr>
        <w:t>——</w:t>
      </w:r>
      <w:r w:rsidRPr="005E18FA">
        <w:rPr>
          <w:color w:val="000000" w:themeColor="text1"/>
          <w:lang w:eastAsia="zh-CN"/>
        </w:rPr>
        <w:t>通过注入过程中压力信号的时空演化来捕捉颗粒在裂缝不同区域的堆积行为。注入结束后、破胶和返排之前，取一组平行实验不进行返排，直接拆卸夹持器，将岩样沿裂缝延伸方向等分为入口段、中段和尖端段三个分区，每段分别进行紫外成像和</w:t>
      </w:r>
      <w:r w:rsidRPr="005E18FA">
        <w:rPr>
          <w:color w:val="000000" w:themeColor="text1"/>
          <w:lang w:eastAsia="zh-CN"/>
        </w:rPr>
        <w:t>SEM</w:t>
      </w:r>
      <w:r w:rsidRPr="005E18FA">
        <w:rPr>
          <w:color w:val="000000" w:themeColor="text1"/>
          <w:lang w:eastAsia="zh-CN"/>
        </w:rPr>
        <w:t>观察。如果三段壁面的荧光灰度值没有统计显著差异（单因素</w:t>
      </w:r>
      <w:r w:rsidRPr="005E18FA">
        <w:rPr>
          <w:color w:val="000000" w:themeColor="text1"/>
          <w:lang w:eastAsia="zh-CN"/>
        </w:rPr>
        <w:t>ANOVA</w:t>
      </w:r>
      <w:r w:rsidRPr="005E18FA">
        <w:rPr>
          <w:color w:val="000000" w:themeColor="text1"/>
          <w:lang w:eastAsia="zh-CN"/>
        </w:rPr>
        <w:t>，</w:t>
      </w:r>
      <w:r w:rsidRPr="005E18FA">
        <w:rPr>
          <w:color w:val="000000" w:themeColor="text1"/>
          <w:lang w:eastAsia="zh-CN"/>
        </w:rPr>
        <w:t>p&gt;0.05</w:t>
      </w:r>
      <w:r w:rsidRPr="005E18FA">
        <w:rPr>
          <w:color w:val="000000" w:themeColor="text1"/>
          <w:lang w:eastAsia="zh-CN"/>
        </w:rPr>
        <w:t>），我们就可以有把握地说：在这种裂缝宽度和流速组合下，</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荧光粉可以实现空间上的相对均匀分布。四组裂缝宽度</w:t>
      </w:r>
      <w:r w:rsidRPr="005E18FA">
        <w:rPr>
          <w:color w:val="000000" w:themeColor="text1"/>
          <w:lang w:eastAsia="zh-CN"/>
        </w:rPr>
        <w:t>——</w:t>
      </w:r>
      <w:r w:rsidRPr="005E18FA">
        <w:rPr>
          <w:color w:val="000000" w:themeColor="text1"/>
          <w:lang w:eastAsia="zh-CN"/>
        </w:rPr>
        <w:t>各三块平行样</w:t>
      </w:r>
      <w:r w:rsidRPr="005E18FA">
        <w:rPr>
          <w:color w:val="000000" w:themeColor="text1"/>
          <w:lang w:eastAsia="zh-CN"/>
        </w:rPr>
        <w:t>——</w:t>
      </w:r>
      <w:r w:rsidRPr="005E18FA">
        <w:rPr>
          <w:color w:val="000000" w:themeColor="text1"/>
          <w:lang w:eastAsia="zh-CN"/>
        </w:rPr>
        <w:t>总共十二块岩样的数据将给出一个系统的回答。</w:t>
      </w:r>
    </w:p>
    <w:p w14:paraId="2798A04F"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4-2 </w:t>
      </w:r>
      <w:r w:rsidRPr="005E18FA">
        <w:rPr>
          <w:color w:val="000000" w:themeColor="text1"/>
          <w:sz w:val="22"/>
          <w:lang w:eastAsia="zh-CN"/>
        </w:rPr>
        <w:t>此处插入：裂缝三段分区紫外照片（入口段</w:t>
      </w:r>
      <w:r w:rsidRPr="005E18FA">
        <w:rPr>
          <w:color w:val="000000" w:themeColor="text1"/>
          <w:sz w:val="22"/>
          <w:lang w:eastAsia="zh-CN"/>
        </w:rPr>
        <w:t>/</w:t>
      </w:r>
      <w:r w:rsidRPr="005E18FA">
        <w:rPr>
          <w:color w:val="000000" w:themeColor="text1"/>
          <w:sz w:val="22"/>
          <w:lang w:eastAsia="zh-CN"/>
        </w:rPr>
        <w:t>中段</w:t>
      </w:r>
      <w:r w:rsidRPr="005E18FA">
        <w:rPr>
          <w:color w:val="000000" w:themeColor="text1"/>
          <w:sz w:val="22"/>
          <w:lang w:eastAsia="zh-CN"/>
        </w:rPr>
        <w:t>/</w:t>
      </w:r>
      <w:r w:rsidRPr="005E18FA">
        <w:rPr>
          <w:color w:val="000000" w:themeColor="text1"/>
          <w:sz w:val="22"/>
          <w:lang w:eastAsia="zh-CN"/>
        </w:rPr>
        <w:t>尖端段并排对比）</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4-3 </w:t>
      </w:r>
      <w:r w:rsidRPr="005E18FA">
        <w:rPr>
          <w:color w:val="000000" w:themeColor="text1"/>
          <w:sz w:val="22"/>
          <w:lang w:eastAsia="zh-CN"/>
        </w:rPr>
        <w:t>此处插入：三段荧光灰度值对比柱状图（</w:t>
      </w:r>
      <w:r w:rsidRPr="005E18FA">
        <w:rPr>
          <w:color w:val="000000" w:themeColor="text1"/>
          <w:sz w:val="22"/>
          <w:lang w:eastAsia="zh-CN"/>
        </w:rPr>
        <w:t>mean±SD</w:t>
      </w:r>
      <w:r w:rsidRPr="005E18FA">
        <w:rPr>
          <w:color w:val="000000" w:themeColor="text1"/>
          <w:sz w:val="22"/>
          <w:lang w:eastAsia="zh-CN"/>
        </w:rPr>
        <w:t>，</w:t>
      </w:r>
      <w:r w:rsidRPr="005E18FA">
        <w:rPr>
          <w:color w:val="000000" w:themeColor="text1"/>
          <w:sz w:val="22"/>
          <w:lang w:eastAsia="zh-CN"/>
        </w:rPr>
        <w:t>ANOVA</w:t>
      </w:r>
      <w:r w:rsidRPr="005E18FA">
        <w:rPr>
          <w:color w:val="000000" w:themeColor="text1"/>
          <w:sz w:val="22"/>
          <w:lang w:eastAsia="zh-CN"/>
        </w:rPr>
        <w:t>检验结果标注）</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4-4 </w:t>
      </w:r>
      <w:r w:rsidRPr="005E18FA">
        <w:rPr>
          <w:color w:val="000000" w:themeColor="text1"/>
          <w:sz w:val="22"/>
          <w:lang w:eastAsia="zh-CN"/>
        </w:rPr>
        <w:t>此处插入：注入压力沿裂缝长度方向分布曲线（三个压力传感器信号叠加）</w:t>
      </w:r>
      <w:r w:rsidRPr="005E18FA">
        <w:rPr>
          <w:color w:val="000000" w:themeColor="text1"/>
          <w:sz w:val="22"/>
          <w:lang w:eastAsia="zh-CN"/>
        </w:rPr>
        <w:t>]</w:t>
      </w:r>
    </w:p>
    <w:p w14:paraId="254ACA19"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4137DAE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4.2</w:t>
      </w:r>
      <w:r w:rsidRPr="005E18FA">
        <w:rPr>
          <w:color w:val="000000" w:themeColor="text1"/>
          <w:lang w:eastAsia="zh-CN"/>
        </w:rPr>
        <w:t>节的颗粒运移实验关注的是</w:t>
      </w:r>
      <w:r w:rsidRPr="005E18FA">
        <w:rPr>
          <w:color w:val="000000" w:themeColor="text1"/>
          <w:lang w:eastAsia="zh-CN"/>
        </w:rPr>
        <w:t>"</w:t>
      </w:r>
      <w:r w:rsidRPr="005E18FA">
        <w:rPr>
          <w:color w:val="000000" w:themeColor="text1"/>
          <w:lang w:eastAsia="zh-CN"/>
        </w:rPr>
        <w:t>荧光粉到了哪里</w:t>
      </w:r>
      <w:r w:rsidRPr="005E18FA">
        <w:rPr>
          <w:color w:val="000000" w:themeColor="text1"/>
          <w:lang w:eastAsia="zh-CN"/>
        </w:rPr>
        <w:t>"——</w:t>
      </w:r>
      <w:r w:rsidRPr="005E18FA">
        <w:rPr>
          <w:color w:val="000000" w:themeColor="text1"/>
          <w:lang w:eastAsia="zh-CN"/>
        </w:rPr>
        <w:t>即空间分布均匀性的问题。但本研究的核心工作假说</w:t>
      </w:r>
      <w:r w:rsidRPr="005E18FA">
        <w:rPr>
          <w:color w:val="000000" w:themeColor="text1"/>
          <w:lang w:eastAsia="zh-CN"/>
        </w:rPr>
        <w:t>——</w:t>
      </w:r>
      <w:r w:rsidRPr="005E18FA">
        <w:rPr>
          <w:color w:val="000000" w:themeColor="text1"/>
          <w:lang w:eastAsia="zh-CN"/>
        </w:rPr>
        <w:t>破胶诱导的表面功能切换</w:t>
      </w:r>
      <w:r w:rsidRPr="005E18FA">
        <w:rPr>
          <w:color w:val="000000" w:themeColor="text1"/>
          <w:lang w:eastAsia="zh-CN"/>
        </w:rPr>
        <w:t>——</w:t>
      </w:r>
      <w:r w:rsidRPr="005E18FA">
        <w:rPr>
          <w:color w:val="000000" w:themeColor="text1"/>
          <w:lang w:eastAsia="zh-CN"/>
        </w:rPr>
        <w:t>需要在分子层面获得直接化学证据才能成立。如果</w:t>
      </w:r>
      <w:r w:rsidRPr="005E18FA">
        <w:rPr>
          <w:color w:val="000000" w:themeColor="text1"/>
          <w:lang w:eastAsia="zh-CN"/>
        </w:rPr>
        <w:t>PEG</w:t>
      </w:r>
      <w:r w:rsidRPr="005E18FA">
        <w:rPr>
          <w:color w:val="000000" w:themeColor="text1"/>
          <w:lang w:eastAsia="zh-CN"/>
        </w:rPr>
        <w:t>包覆层在破胶后并未脱附，那么后续的壁面锚定将缺乏驱动机制。</w:t>
      </w:r>
      <w:r w:rsidRPr="005E18FA">
        <w:rPr>
          <w:color w:val="000000" w:themeColor="text1"/>
          <w:lang w:eastAsia="zh-CN"/>
        </w:rPr>
        <w:t>4.3</w:t>
      </w:r>
      <w:r w:rsidRPr="005E18FA">
        <w:rPr>
          <w:color w:val="000000" w:themeColor="text1"/>
          <w:lang w:eastAsia="zh-CN"/>
        </w:rPr>
        <w:t>节转向这个分子层面的关键检验。</w:t>
      </w:r>
    </w:p>
    <w:p w14:paraId="16D698A2"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4.3  </w:t>
      </w:r>
      <w:r w:rsidRPr="005E18FA">
        <w:rPr>
          <w:rFonts w:ascii="Times New Roman" w:eastAsia="黑体" w:hAnsi="Times New Roman" w:cs="Arial"/>
          <w:color w:val="000000" w:themeColor="text1"/>
          <w:sz w:val="28"/>
          <w:lang w:eastAsia="zh-CN"/>
        </w:rPr>
        <w:t>破胶前后荧光粉表面化学变化</w:t>
      </w:r>
    </w:p>
    <w:p w14:paraId="41AA2CD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4.2</w:t>
      </w:r>
      <w:r w:rsidRPr="005E18FA">
        <w:rPr>
          <w:color w:val="000000" w:themeColor="text1"/>
          <w:lang w:eastAsia="zh-CN"/>
        </w:rPr>
        <w:t>节关注的是</w:t>
      </w:r>
      <w:r w:rsidRPr="005E18FA">
        <w:rPr>
          <w:color w:val="000000" w:themeColor="text1"/>
          <w:lang w:eastAsia="zh-CN"/>
        </w:rPr>
        <w:t>"</w:t>
      </w:r>
      <w:r w:rsidRPr="005E18FA">
        <w:rPr>
          <w:color w:val="000000" w:themeColor="text1"/>
          <w:lang w:eastAsia="zh-CN"/>
        </w:rPr>
        <w:t>荧光粉到了哪里</w:t>
      </w:r>
      <w:r w:rsidRPr="005E18FA">
        <w:rPr>
          <w:color w:val="000000" w:themeColor="text1"/>
          <w:lang w:eastAsia="zh-CN"/>
        </w:rPr>
        <w:t>"</w:t>
      </w:r>
      <w:r w:rsidRPr="005E18FA">
        <w:rPr>
          <w:color w:val="000000" w:themeColor="text1"/>
          <w:lang w:eastAsia="zh-CN"/>
        </w:rPr>
        <w:t>，本节转向一个更深层的问题：</w:t>
      </w:r>
      <w:r w:rsidRPr="005E18FA">
        <w:rPr>
          <w:color w:val="000000" w:themeColor="text1"/>
          <w:lang w:eastAsia="zh-CN"/>
        </w:rPr>
        <w:t>"</w:t>
      </w:r>
      <w:r w:rsidRPr="005E18FA">
        <w:rPr>
          <w:color w:val="000000" w:themeColor="text1"/>
          <w:lang w:eastAsia="zh-CN"/>
        </w:rPr>
        <w:t>荧光粉的表面在破胶前后发生了什么？</w:t>
      </w:r>
      <w:r w:rsidRPr="005E18FA">
        <w:rPr>
          <w:color w:val="000000" w:themeColor="text1"/>
          <w:lang w:eastAsia="zh-CN"/>
        </w:rPr>
        <w:t>"</w:t>
      </w:r>
      <w:r w:rsidRPr="005E18FA">
        <w:rPr>
          <w:color w:val="000000" w:themeColor="text1"/>
          <w:lang w:eastAsia="zh-CN"/>
        </w:rPr>
        <w:t>这是全文最核心的科学问题</w:t>
      </w:r>
      <w:r w:rsidRPr="005E18FA">
        <w:rPr>
          <w:color w:val="000000" w:themeColor="text1"/>
          <w:lang w:eastAsia="zh-CN"/>
        </w:rPr>
        <w:t>——</w:t>
      </w:r>
      <w:r w:rsidRPr="005E18FA">
        <w:rPr>
          <w:color w:val="000000" w:themeColor="text1"/>
          <w:lang w:eastAsia="zh-CN"/>
        </w:rPr>
        <w:t>如果破胶并没有诱导</w:t>
      </w:r>
      <w:r w:rsidRPr="005E18FA">
        <w:rPr>
          <w:color w:val="000000" w:themeColor="text1"/>
          <w:lang w:eastAsia="zh-CN"/>
        </w:rPr>
        <w:t>PEG</w:t>
      </w:r>
      <w:r w:rsidRPr="005E18FA">
        <w:rPr>
          <w:color w:val="000000" w:themeColor="text1"/>
          <w:lang w:eastAsia="zh-CN"/>
        </w:rPr>
        <w:t>脱附，那么整个功能切换假说就失去了化学基础。需要一个分子层面的、无可辩驳的检验。实验设计是简单的：取最优双层改性粉，分成两组。一组保持原样。另一组在</w:t>
      </w:r>
      <w:r w:rsidRPr="005E18FA">
        <w:rPr>
          <w:color w:val="000000" w:themeColor="text1"/>
          <w:lang w:eastAsia="zh-CN"/>
        </w:rPr>
        <w:t>90°C</w:t>
      </w:r>
      <w:r w:rsidRPr="005E18FA">
        <w:rPr>
          <w:color w:val="000000" w:themeColor="text1"/>
          <w:lang w:eastAsia="zh-CN"/>
        </w:rPr>
        <w:t>、</w:t>
      </w:r>
      <w:r w:rsidRPr="005E18FA">
        <w:rPr>
          <w:color w:val="000000" w:themeColor="text1"/>
          <w:lang w:eastAsia="zh-CN"/>
        </w:rPr>
        <w:t>0.1%</w:t>
      </w:r>
      <w:r w:rsidRPr="005E18FA">
        <w:rPr>
          <w:color w:val="000000" w:themeColor="text1"/>
          <w:lang w:eastAsia="zh-CN"/>
        </w:rPr>
        <w:t>过硫酸铵溶液中浸泡</w:t>
      </w:r>
      <w:r w:rsidRPr="005E18FA">
        <w:rPr>
          <w:color w:val="000000" w:themeColor="text1"/>
          <w:lang w:eastAsia="zh-CN"/>
        </w:rPr>
        <w:t>12</w:t>
      </w:r>
      <w:r w:rsidRPr="005E18FA">
        <w:rPr>
          <w:color w:val="000000" w:themeColor="text1"/>
          <w:lang w:eastAsia="zh-CN"/>
        </w:rPr>
        <w:t>小时</w:t>
      </w:r>
      <w:r w:rsidRPr="005E18FA">
        <w:rPr>
          <w:color w:val="000000" w:themeColor="text1"/>
          <w:lang w:eastAsia="zh-CN"/>
        </w:rPr>
        <w:t>——</w:t>
      </w:r>
      <w:r w:rsidRPr="005E18FA">
        <w:rPr>
          <w:color w:val="000000" w:themeColor="text1"/>
          <w:lang w:eastAsia="zh-CN"/>
        </w:rPr>
        <w:t>模拟关井破胶的环境</w:t>
      </w:r>
      <w:r w:rsidRPr="005E18FA">
        <w:rPr>
          <w:color w:val="000000" w:themeColor="text1"/>
          <w:lang w:eastAsia="zh-CN"/>
        </w:rPr>
        <w:t>——</w:t>
      </w:r>
      <w:r w:rsidRPr="005E18FA">
        <w:rPr>
          <w:color w:val="000000" w:themeColor="text1"/>
          <w:lang w:eastAsia="zh-CN"/>
        </w:rPr>
        <w:t>然后取出、洗涤、干燥。两组粉末分别进行</w:t>
      </w:r>
      <w:r w:rsidRPr="005E18FA">
        <w:rPr>
          <w:color w:val="000000" w:themeColor="text1"/>
          <w:lang w:eastAsia="zh-CN"/>
        </w:rPr>
        <w:t>FTIR</w:t>
      </w:r>
      <w:r w:rsidRPr="005E18FA">
        <w:rPr>
          <w:color w:val="000000" w:themeColor="text1"/>
          <w:lang w:eastAsia="zh-CN"/>
        </w:rPr>
        <w:t>、</w:t>
      </w:r>
      <w:r w:rsidRPr="005E18FA">
        <w:rPr>
          <w:color w:val="000000" w:themeColor="text1"/>
          <w:lang w:eastAsia="zh-CN"/>
        </w:rPr>
        <w:t>XPS</w:t>
      </w:r>
      <w:r w:rsidRPr="005E18FA">
        <w:rPr>
          <w:color w:val="000000" w:themeColor="text1"/>
          <w:lang w:eastAsia="zh-CN"/>
        </w:rPr>
        <w:t>和</w:t>
      </w:r>
      <w:r w:rsidRPr="005E18FA">
        <w:rPr>
          <w:color w:val="000000" w:themeColor="text1"/>
          <w:lang w:eastAsia="zh-CN"/>
        </w:rPr>
        <w:t>Zeta</w:t>
      </w:r>
      <w:r w:rsidRPr="005E18FA">
        <w:rPr>
          <w:color w:val="000000" w:themeColor="text1"/>
          <w:lang w:eastAsia="zh-CN"/>
        </w:rPr>
        <w:t>电位三重表征。三重表征各自承担不同的验证角色：</w:t>
      </w:r>
      <w:r w:rsidRPr="005E18FA">
        <w:rPr>
          <w:color w:val="000000" w:themeColor="text1"/>
          <w:lang w:eastAsia="zh-CN"/>
        </w:rPr>
        <w:t>FTIR</w:t>
      </w:r>
      <w:r w:rsidRPr="005E18FA">
        <w:rPr>
          <w:color w:val="000000" w:themeColor="text1"/>
          <w:lang w:eastAsia="zh-CN"/>
        </w:rPr>
        <w:t>看</w:t>
      </w:r>
      <w:r w:rsidRPr="005E18FA">
        <w:rPr>
          <w:color w:val="000000" w:themeColor="text1"/>
          <w:lang w:eastAsia="zh-CN"/>
        </w:rPr>
        <w:t>PEG——</w:t>
      </w:r>
      <w:r w:rsidRPr="005E18FA">
        <w:rPr>
          <w:color w:val="000000" w:themeColor="text1"/>
          <w:lang w:eastAsia="zh-CN"/>
        </w:rPr>
        <w:t>如果</w:t>
      </w:r>
      <w:r w:rsidRPr="005E18FA">
        <w:rPr>
          <w:color w:val="000000" w:themeColor="text1"/>
          <w:lang w:eastAsia="zh-CN"/>
        </w:rPr>
        <w:t>C-O-C</w:t>
      </w:r>
      <w:r w:rsidRPr="005E18FA">
        <w:rPr>
          <w:color w:val="000000" w:themeColor="text1"/>
          <w:lang w:eastAsia="zh-CN"/>
        </w:rPr>
        <w:t>伸缩振动（</w:t>
      </w:r>
      <w:r w:rsidRPr="005E18FA">
        <w:rPr>
          <w:color w:val="000000" w:themeColor="text1"/>
          <w:lang w:eastAsia="zh-CN"/>
        </w:rPr>
        <w:t>~1100 cm⁻¹</w:t>
      </w:r>
      <w:r w:rsidRPr="005E18FA">
        <w:rPr>
          <w:color w:val="000000" w:themeColor="text1"/>
          <w:lang w:eastAsia="zh-CN"/>
        </w:rPr>
        <w:t>）和</w:t>
      </w:r>
      <w:r w:rsidRPr="005E18FA">
        <w:rPr>
          <w:color w:val="000000" w:themeColor="text1"/>
          <w:lang w:eastAsia="zh-CN"/>
        </w:rPr>
        <w:t>C-H</w:t>
      </w:r>
      <w:r w:rsidRPr="005E18FA">
        <w:rPr>
          <w:color w:val="000000" w:themeColor="text1"/>
          <w:lang w:eastAsia="zh-CN"/>
        </w:rPr>
        <w:t>伸缩振动（</w:t>
      </w:r>
      <w:r w:rsidRPr="005E18FA">
        <w:rPr>
          <w:color w:val="000000" w:themeColor="text1"/>
          <w:lang w:eastAsia="zh-CN"/>
        </w:rPr>
        <w:t>~2880 cm⁻¹</w:t>
      </w:r>
      <w:r w:rsidRPr="005E18FA">
        <w:rPr>
          <w:color w:val="000000" w:themeColor="text1"/>
          <w:lang w:eastAsia="zh-CN"/>
        </w:rPr>
        <w:t>）在破胶后显著减弱，</w:t>
      </w:r>
      <w:r w:rsidRPr="005E18FA">
        <w:rPr>
          <w:color w:val="000000" w:themeColor="text1"/>
          <w:lang w:eastAsia="zh-CN"/>
        </w:rPr>
        <w:t>PEG</w:t>
      </w:r>
      <w:r w:rsidRPr="005E18FA">
        <w:rPr>
          <w:color w:val="000000" w:themeColor="text1"/>
          <w:lang w:eastAsia="zh-CN"/>
        </w:rPr>
        <w:t>脱附的推断就有了振动光谱层面的证据。</w:t>
      </w:r>
      <w:r w:rsidRPr="005E18FA">
        <w:rPr>
          <w:color w:val="000000" w:themeColor="text1"/>
          <w:lang w:eastAsia="zh-CN"/>
        </w:rPr>
        <w:t>XPS</w:t>
      </w:r>
      <w:r w:rsidRPr="005E18FA">
        <w:rPr>
          <w:color w:val="000000" w:themeColor="text1"/>
          <w:lang w:eastAsia="zh-CN"/>
        </w:rPr>
        <w:t>看氨基</w:t>
      </w:r>
      <w:r w:rsidRPr="005E18FA">
        <w:rPr>
          <w:color w:val="000000" w:themeColor="text1"/>
          <w:lang w:eastAsia="zh-CN"/>
        </w:rPr>
        <w:t>——N 1s</w:t>
      </w:r>
      <w:r w:rsidRPr="005E18FA">
        <w:rPr>
          <w:color w:val="000000" w:themeColor="text1"/>
          <w:lang w:eastAsia="zh-CN"/>
        </w:rPr>
        <w:t>峰（</w:t>
      </w:r>
      <w:r w:rsidRPr="005E18FA">
        <w:rPr>
          <w:color w:val="000000" w:themeColor="text1"/>
          <w:lang w:eastAsia="zh-CN"/>
        </w:rPr>
        <w:t>~399 eV</w:t>
      </w:r>
      <w:r w:rsidRPr="005E18FA">
        <w:rPr>
          <w:color w:val="000000" w:themeColor="text1"/>
          <w:lang w:eastAsia="zh-CN"/>
        </w:rPr>
        <w:t>）的增强直接指示</w:t>
      </w:r>
      <w:r w:rsidRPr="005E18FA">
        <w:rPr>
          <w:color w:val="000000" w:themeColor="text1"/>
          <w:lang w:eastAsia="zh-CN"/>
        </w:rPr>
        <w:t>KH550</w:t>
      </w:r>
      <w:r w:rsidRPr="005E18FA">
        <w:rPr>
          <w:color w:val="000000" w:themeColor="text1"/>
          <w:lang w:eastAsia="zh-CN"/>
        </w:rPr>
        <w:t>的</w:t>
      </w:r>
      <w:r w:rsidRPr="005E18FA">
        <w:rPr>
          <w:color w:val="000000" w:themeColor="text1"/>
          <w:lang w:eastAsia="zh-CN"/>
        </w:rPr>
        <w:t>-NH₂</w:t>
      </w:r>
      <w:r w:rsidRPr="005E18FA">
        <w:rPr>
          <w:color w:val="000000" w:themeColor="text1"/>
          <w:lang w:eastAsia="zh-CN"/>
        </w:rPr>
        <w:t>从被屏蔽变为暴露状态。</w:t>
      </w:r>
      <w:r w:rsidRPr="005E18FA">
        <w:rPr>
          <w:color w:val="000000" w:themeColor="text1"/>
          <w:lang w:eastAsia="zh-CN"/>
        </w:rPr>
        <w:t>Zeta</w:t>
      </w:r>
      <w:r w:rsidRPr="005E18FA">
        <w:rPr>
          <w:color w:val="000000" w:themeColor="text1"/>
          <w:lang w:eastAsia="zh-CN"/>
        </w:rPr>
        <w:t>电位看表面电荷</w:t>
      </w:r>
      <w:r w:rsidRPr="005E18FA">
        <w:rPr>
          <w:color w:val="000000" w:themeColor="text1"/>
          <w:lang w:eastAsia="zh-CN"/>
        </w:rPr>
        <w:t>——</w:t>
      </w:r>
      <w:r w:rsidRPr="005E18FA">
        <w:rPr>
          <w:color w:val="000000" w:themeColor="text1"/>
          <w:lang w:eastAsia="zh-CN"/>
        </w:rPr>
        <w:t>空间位阻层脱附后，颗粒表面的净电荷密度变化会反映在</w:t>
      </w:r>
      <w:r w:rsidRPr="005E18FA">
        <w:rPr>
          <w:color w:val="000000" w:themeColor="text1"/>
          <w:lang w:eastAsia="zh-CN"/>
        </w:rPr>
        <w:t>Zeta</w:t>
      </w:r>
      <w:r w:rsidRPr="005E18FA">
        <w:rPr>
          <w:color w:val="000000" w:themeColor="text1"/>
          <w:lang w:eastAsia="zh-CN"/>
        </w:rPr>
        <w:t>电位的漂移上。三重证据互相独立但指向同一个结论，这种交叉验证的设计使假说检验具有较高的可信度。</w:t>
      </w:r>
    </w:p>
    <w:p w14:paraId="3887BBA1"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4-5 </w:t>
      </w:r>
      <w:r w:rsidRPr="005E18FA">
        <w:rPr>
          <w:color w:val="000000" w:themeColor="text1"/>
          <w:sz w:val="22"/>
          <w:lang w:eastAsia="zh-CN"/>
        </w:rPr>
        <w:t>此处插入：破胶处理前后</w:t>
      </w:r>
      <w:r w:rsidRPr="005E18FA">
        <w:rPr>
          <w:color w:val="000000" w:themeColor="text1"/>
          <w:sz w:val="22"/>
          <w:lang w:eastAsia="zh-CN"/>
        </w:rPr>
        <w:t>FTIR</w:t>
      </w:r>
      <w:r w:rsidRPr="005E18FA">
        <w:rPr>
          <w:color w:val="000000" w:themeColor="text1"/>
          <w:sz w:val="22"/>
          <w:lang w:eastAsia="zh-CN"/>
        </w:rPr>
        <w:t>对比图谱（标注</w:t>
      </w:r>
      <w:r w:rsidRPr="005E18FA">
        <w:rPr>
          <w:color w:val="000000" w:themeColor="text1"/>
          <w:sz w:val="22"/>
          <w:lang w:eastAsia="zh-CN"/>
        </w:rPr>
        <w:t>PEG</w:t>
      </w:r>
      <w:r w:rsidRPr="005E18FA">
        <w:rPr>
          <w:color w:val="000000" w:themeColor="text1"/>
          <w:sz w:val="22"/>
          <w:lang w:eastAsia="zh-CN"/>
        </w:rPr>
        <w:t>特征峰</w:t>
      </w:r>
      <w:r w:rsidRPr="005E18FA">
        <w:rPr>
          <w:color w:val="000000" w:themeColor="text1"/>
          <w:sz w:val="22"/>
          <w:lang w:eastAsia="zh-CN"/>
        </w:rPr>
        <w:t>C-O-C ~1100 cm⁻¹</w:t>
      </w:r>
      <w:r w:rsidRPr="005E18FA">
        <w:rPr>
          <w:color w:val="000000" w:themeColor="text1"/>
          <w:sz w:val="22"/>
          <w:lang w:eastAsia="zh-CN"/>
        </w:rPr>
        <w:t>和</w:t>
      </w:r>
      <w:r w:rsidRPr="005E18FA">
        <w:rPr>
          <w:color w:val="000000" w:themeColor="text1"/>
          <w:sz w:val="22"/>
          <w:lang w:eastAsia="zh-CN"/>
        </w:rPr>
        <w:t>C-H ~2880 cm⁻¹</w:t>
      </w:r>
      <w:r w:rsidRPr="005E18FA">
        <w:rPr>
          <w:color w:val="000000" w:themeColor="text1"/>
          <w:sz w:val="22"/>
          <w:lang w:eastAsia="zh-CN"/>
        </w:rPr>
        <w:t>的变化）</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4-6 </w:t>
      </w:r>
      <w:r w:rsidRPr="005E18FA">
        <w:rPr>
          <w:color w:val="000000" w:themeColor="text1"/>
          <w:sz w:val="22"/>
          <w:lang w:eastAsia="zh-CN"/>
        </w:rPr>
        <w:t>此处插入：破胶处理前后</w:t>
      </w:r>
      <w:r w:rsidRPr="005E18FA">
        <w:rPr>
          <w:color w:val="000000" w:themeColor="text1"/>
          <w:sz w:val="22"/>
          <w:lang w:eastAsia="zh-CN"/>
        </w:rPr>
        <w:t>XPS N 1s</w:t>
      </w:r>
      <w:r w:rsidRPr="005E18FA">
        <w:rPr>
          <w:color w:val="000000" w:themeColor="text1"/>
          <w:sz w:val="22"/>
          <w:lang w:eastAsia="zh-CN"/>
        </w:rPr>
        <w:t>窄扫描对比（标注</w:t>
      </w:r>
      <w:r w:rsidRPr="005E18FA">
        <w:rPr>
          <w:color w:val="000000" w:themeColor="text1"/>
          <w:sz w:val="22"/>
          <w:lang w:eastAsia="zh-CN"/>
        </w:rPr>
        <w:t>-NH₂ ~399 eV</w:t>
      </w:r>
      <w:r w:rsidRPr="005E18FA">
        <w:rPr>
          <w:color w:val="000000" w:themeColor="text1"/>
          <w:sz w:val="22"/>
          <w:lang w:eastAsia="zh-CN"/>
        </w:rPr>
        <w:t>峰面积变化）</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4-7 </w:t>
      </w:r>
      <w:r w:rsidRPr="005E18FA">
        <w:rPr>
          <w:color w:val="000000" w:themeColor="text1"/>
          <w:sz w:val="22"/>
          <w:lang w:eastAsia="zh-CN"/>
        </w:rPr>
        <w:t>此处插入：破胶处理前后</w:t>
      </w:r>
      <w:r w:rsidRPr="005E18FA">
        <w:rPr>
          <w:color w:val="000000" w:themeColor="text1"/>
          <w:sz w:val="22"/>
          <w:lang w:eastAsia="zh-CN"/>
        </w:rPr>
        <w:t>Zeta</w:t>
      </w:r>
      <w:r w:rsidRPr="005E18FA">
        <w:rPr>
          <w:color w:val="000000" w:themeColor="text1"/>
          <w:sz w:val="22"/>
          <w:lang w:eastAsia="zh-CN"/>
        </w:rPr>
        <w:t>电位</w:t>
      </w:r>
      <w:r w:rsidRPr="005E18FA">
        <w:rPr>
          <w:color w:val="000000" w:themeColor="text1"/>
          <w:sz w:val="22"/>
          <w:lang w:eastAsia="zh-CN"/>
        </w:rPr>
        <w:t>-pH</w:t>
      </w:r>
      <w:r w:rsidRPr="005E18FA">
        <w:rPr>
          <w:color w:val="000000" w:themeColor="text1"/>
          <w:sz w:val="22"/>
          <w:lang w:eastAsia="zh-CN"/>
        </w:rPr>
        <w:t>曲线对比</w:t>
      </w:r>
      <w:r w:rsidRPr="005E18FA">
        <w:rPr>
          <w:color w:val="000000" w:themeColor="text1"/>
          <w:sz w:val="22"/>
          <w:lang w:eastAsia="zh-CN"/>
        </w:rPr>
        <w:t>]</w:t>
      </w:r>
    </w:p>
    <w:p w14:paraId="4A35E2CF"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为保证论证的完备性，需考虑上述三重交叉验证的可能结果及其对应的机制解释。若</w:t>
      </w:r>
      <w:r w:rsidRPr="005E18FA">
        <w:rPr>
          <w:color w:val="000000" w:themeColor="text1"/>
          <w:lang w:eastAsia="zh-CN"/>
        </w:rPr>
        <w:t>FTIR</w:t>
      </w:r>
      <w:r w:rsidRPr="005E18FA">
        <w:rPr>
          <w:color w:val="000000" w:themeColor="text1"/>
          <w:lang w:eastAsia="zh-CN"/>
        </w:rPr>
        <w:t>中</w:t>
      </w:r>
      <w:r w:rsidRPr="005E18FA">
        <w:rPr>
          <w:color w:val="000000" w:themeColor="text1"/>
          <w:lang w:eastAsia="zh-CN"/>
        </w:rPr>
        <w:t>PEG</w:t>
      </w:r>
      <w:r w:rsidRPr="005E18FA">
        <w:rPr>
          <w:color w:val="000000" w:themeColor="text1"/>
          <w:lang w:eastAsia="zh-CN"/>
        </w:rPr>
        <w:t>特征峰无减弱、</w:t>
      </w:r>
      <w:r w:rsidRPr="005E18FA">
        <w:rPr>
          <w:color w:val="000000" w:themeColor="text1"/>
          <w:lang w:eastAsia="zh-CN"/>
        </w:rPr>
        <w:t>XPS</w:t>
      </w:r>
      <w:r w:rsidRPr="005E18FA">
        <w:rPr>
          <w:color w:val="000000" w:themeColor="text1"/>
          <w:lang w:eastAsia="zh-CN"/>
        </w:rPr>
        <w:t>中</w:t>
      </w:r>
      <w:r w:rsidRPr="005E18FA">
        <w:rPr>
          <w:color w:val="000000" w:themeColor="text1"/>
          <w:lang w:eastAsia="zh-CN"/>
        </w:rPr>
        <w:t>N 1s</w:t>
      </w:r>
      <w:r w:rsidRPr="005E18FA">
        <w:rPr>
          <w:color w:val="000000" w:themeColor="text1"/>
          <w:lang w:eastAsia="zh-CN"/>
        </w:rPr>
        <w:t>无增强、</w:t>
      </w:r>
      <w:r w:rsidRPr="005E18FA">
        <w:rPr>
          <w:color w:val="000000" w:themeColor="text1"/>
          <w:lang w:eastAsia="zh-CN"/>
        </w:rPr>
        <w:t>Zeta</w:t>
      </w:r>
      <w:r w:rsidRPr="005E18FA">
        <w:rPr>
          <w:color w:val="000000" w:themeColor="text1"/>
          <w:lang w:eastAsia="zh-CN"/>
        </w:rPr>
        <w:t>电位无降低</w:t>
      </w:r>
      <w:r w:rsidRPr="005E18FA">
        <w:rPr>
          <w:color w:val="000000" w:themeColor="text1"/>
          <w:lang w:eastAsia="zh-CN"/>
        </w:rPr>
        <w:t>——</w:t>
      </w:r>
      <w:r w:rsidRPr="005E18FA">
        <w:rPr>
          <w:color w:val="000000" w:themeColor="text1"/>
          <w:lang w:eastAsia="zh-CN"/>
        </w:rPr>
        <w:t>即三者均不支持</w:t>
      </w:r>
      <w:r w:rsidRPr="005E18FA">
        <w:rPr>
          <w:color w:val="000000" w:themeColor="text1"/>
          <w:lang w:eastAsia="zh-CN"/>
        </w:rPr>
        <w:t>PEG</w:t>
      </w:r>
      <w:r w:rsidRPr="005E18FA">
        <w:rPr>
          <w:color w:val="000000" w:themeColor="text1"/>
          <w:lang w:eastAsia="zh-CN"/>
        </w:rPr>
        <w:t>脱附</w:t>
      </w:r>
      <w:r w:rsidRPr="005E18FA">
        <w:rPr>
          <w:color w:val="000000" w:themeColor="text1"/>
          <w:lang w:eastAsia="zh-CN"/>
        </w:rPr>
        <w:t>——</w:t>
      </w:r>
      <w:r w:rsidRPr="005E18FA">
        <w:rPr>
          <w:color w:val="000000" w:themeColor="text1"/>
          <w:lang w:eastAsia="zh-CN"/>
        </w:rPr>
        <w:t>则表明过硫酸铵氧化环境不足以诱导</w:t>
      </w:r>
      <w:r w:rsidRPr="005E18FA">
        <w:rPr>
          <w:color w:val="000000" w:themeColor="text1"/>
          <w:lang w:eastAsia="zh-CN"/>
        </w:rPr>
        <w:t>PEG</w:t>
      </w:r>
      <w:r w:rsidRPr="005E18FA">
        <w:rPr>
          <w:color w:val="000000" w:themeColor="text1"/>
          <w:lang w:eastAsia="zh-CN"/>
        </w:rPr>
        <w:t>链的断裂脱附，</w:t>
      </w:r>
      <w:r w:rsidRPr="005E18FA">
        <w:rPr>
          <w:color w:val="000000" w:themeColor="text1"/>
          <w:lang w:eastAsia="zh-CN"/>
        </w:rPr>
        <w:t>"</w:t>
      </w:r>
      <w:r w:rsidRPr="005E18FA">
        <w:rPr>
          <w:color w:val="000000" w:themeColor="text1"/>
          <w:lang w:eastAsia="zh-CN"/>
        </w:rPr>
        <w:t>破胶诱导功能切换</w:t>
      </w:r>
      <w:r w:rsidRPr="005E18FA">
        <w:rPr>
          <w:color w:val="000000" w:themeColor="text1"/>
          <w:lang w:eastAsia="zh-CN"/>
        </w:rPr>
        <w:t>"</w:t>
      </w:r>
      <w:r w:rsidRPr="005E18FA">
        <w:rPr>
          <w:color w:val="000000" w:themeColor="text1"/>
          <w:lang w:eastAsia="zh-CN"/>
        </w:rPr>
        <w:t>假说被否定。在此情形下，需考虑以下替代锚定机制：（</w:t>
      </w:r>
      <w:r w:rsidRPr="005E18FA">
        <w:rPr>
          <w:color w:val="000000" w:themeColor="text1"/>
          <w:lang w:eastAsia="zh-CN"/>
        </w:rPr>
        <w:t>a</w:t>
      </w:r>
      <w:r w:rsidRPr="005E18FA">
        <w:rPr>
          <w:color w:val="000000" w:themeColor="text1"/>
          <w:lang w:eastAsia="zh-CN"/>
        </w:rPr>
        <w:t>）</w:t>
      </w:r>
      <w:r w:rsidRPr="005E18FA">
        <w:rPr>
          <w:color w:val="000000" w:themeColor="text1"/>
          <w:lang w:eastAsia="zh-CN"/>
        </w:rPr>
        <w:t>PEG</w:t>
      </w:r>
      <w:r w:rsidRPr="005E18FA">
        <w:rPr>
          <w:color w:val="000000" w:themeColor="text1"/>
          <w:lang w:eastAsia="zh-CN"/>
        </w:rPr>
        <w:t>链虽未脱附，但其在高温（</w:t>
      </w:r>
      <w:r w:rsidRPr="005E18FA">
        <w:rPr>
          <w:color w:val="000000" w:themeColor="text1"/>
          <w:lang w:eastAsia="zh-CN"/>
        </w:rPr>
        <w:t>90°C</w:t>
      </w:r>
      <w:r w:rsidRPr="005E18FA">
        <w:rPr>
          <w:color w:val="000000" w:themeColor="text1"/>
          <w:lang w:eastAsia="zh-CN"/>
        </w:rPr>
        <w:t>）和破胶液离子强度下可能发生构象坍缩，使</w:t>
      </w:r>
      <w:r w:rsidRPr="005E18FA">
        <w:rPr>
          <w:color w:val="000000" w:themeColor="text1"/>
          <w:lang w:eastAsia="zh-CN"/>
        </w:rPr>
        <w:t>PEG</w:t>
      </w:r>
      <w:r w:rsidRPr="005E18FA">
        <w:rPr>
          <w:color w:val="000000" w:themeColor="text1"/>
          <w:lang w:eastAsia="zh-CN"/>
        </w:rPr>
        <w:t>刷厚度降低，颗粒与壁面间距缩小至范德华力作用范围内，实现非特异性物理附着；（</w:t>
      </w:r>
      <w:r w:rsidRPr="005E18FA">
        <w:rPr>
          <w:color w:val="000000" w:themeColor="text1"/>
          <w:lang w:eastAsia="zh-CN"/>
        </w:rPr>
        <w:t>b</w:t>
      </w:r>
      <w:r w:rsidRPr="005E18FA">
        <w:rPr>
          <w:color w:val="000000" w:themeColor="text1"/>
          <w:lang w:eastAsia="zh-CN"/>
        </w:rPr>
        <w:t>）石英砂表面的硅羟基与</w:t>
      </w:r>
      <w:r w:rsidRPr="005E18FA">
        <w:rPr>
          <w:color w:val="000000" w:themeColor="text1"/>
          <w:lang w:eastAsia="zh-CN"/>
        </w:rPr>
        <w:t>PEG</w:t>
      </w:r>
      <w:r w:rsidRPr="005E18FA">
        <w:rPr>
          <w:color w:val="000000" w:themeColor="text1"/>
          <w:lang w:eastAsia="zh-CN"/>
        </w:rPr>
        <w:t>醚氧原子之间的氢键作用可能在</w:t>
      </w:r>
      <w:r w:rsidRPr="005E18FA">
        <w:rPr>
          <w:color w:val="000000" w:themeColor="text1"/>
          <w:lang w:eastAsia="zh-CN"/>
        </w:rPr>
        <w:t>PEG</w:t>
      </w:r>
      <w:r w:rsidRPr="005E18FA">
        <w:rPr>
          <w:color w:val="000000" w:themeColor="text1"/>
          <w:lang w:eastAsia="zh-CN"/>
        </w:rPr>
        <w:t>未完全脱附时即已贡献部分锚定力；（</w:t>
      </w:r>
      <w:r w:rsidRPr="005E18FA">
        <w:rPr>
          <w:color w:val="000000" w:themeColor="text1"/>
          <w:lang w:eastAsia="zh-CN"/>
        </w:rPr>
        <w:t>c</w:t>
      </w:r>
      <w:r w:rsidRPr="005E18FA">
        <w:rPr>
          <w:color w:val="000000" w:themeColor="text1"/>
          <w:lang w:eastAsia="zh-CN"/>
        </w:rPr>
        <w:t>）破胶后冻胶网络坍缩形成的聚合物残渣可能在颗粒与壁面之间起</w:t>
      </w:r>
      <w:r w:rsidRPr="005E18FA">
        <w:rPr>
          <w:color w:val="000000" w:themeColor="text1"/>
          <w:lang w:eastAsia="zh-CN"/>
        </w:rPr>
        <w:t>"</w:t>
      </w:r>
      <w:r w:rsidRPr="005E18FA">
        <w:rPr>
          <w:color w:val="000000" w:themeColor="text1"/>
          <w:lang w:eastAsia="zh-CN"/>
        </w:rPr>
        <w:t>胶黏桥接</w:t>
      </w:r>
      <w:r w:rsidRPr="005E18FA">
        <w:rPr>
          <w:color w:val="000000" w:themeColor="text1"/>
          <w:lang w:eastAsia="zh-CN"/>
        </w:rPr>
        <w:t>"</w:t>
      </w:r>
      <w:r w:rsidRPr="005E18FA">
        <w:rPr>
          <w:color w:val="000000" w:themeColor="text1"/>
          <w:lang w:eastAsia="zh-CN"/>
        </w:rPr>
        <w:t>作用。若三项指标中仅部分支持脱附（如</w:t>
      </w:r>
      <w:r w:rsidRPr="005E18FA">
        <w:rPr>
          <w:color w:val="000000" w:themeColor="text1"/>
          <w:lang w:eastAsia="zh-CN"/>
        </w:rPr>
        <w:t>FTIR</w:t>
      </w:r>
      <w:r w:rsidRPr="005E18FA">
        <w:rPr>
          <w:color w:val="000000" w:themeColor="text1"/>
          <w:lang w:eastAsia="zh-CN"/>
        </w:rPr>
        <w:t>支持但</w:t>
      </w:r>
      <w:r w:rsidRPr="005E18FA">
        <w:rPr>
          <w:color w:val="000000" w:themeColor="text1"/>
          <w:lang w:eastAsia="zh-CN"/>
        </w:rPr>
        <w:lastRenderedPageBreak/>
        <w:t>Zeta</w:t>
      </w:r>
      <w:r w:rsidRPr="005E18FA">
        <w:rPr>
          <w:color w:val="000000" w:themeColor="text1"/>
          <w:lang w:eastAsia="zh-CN"/>
        </w:rPr>
        <w:t>电位不支持），则提示存在不完全脱附或空间异质性，需结合</w:t>
      </w:r>
      <w:r w:rsidRPr="005E18FA">
        <w:rPr>
          <w:color w:val="000000" w:themeColor="text1"/>
          <w:lang w:eastAsia="zh-CN"/>
        </w:rPr>
        <w:t>XPS</w:t>
      </w:r>
      <w:r w:rsidRPr="005E18FA">
        <w:rPr>
          <w:color w:val="000000" w:themeColor="text1"/>
          <w:lang w:eastAsia="zh-CN"/>
        </w:rPr>
        <w:t>深度剖析和</w:t>
      </w:r>
      <w:r w:rsidRPr="005E18FA">
        <w:rPr>
          <w:color w:val="000000" w:themeColor="text1"/>
          <w:lang w:eastAsia="zh-CN"/>
        </w:rPr>
        <w:t>TOF-SIMS</w:t>
      </w:r>
      <w:r w:rsidRPr="005E18FA">
        <w:rPr>
          <w:color w:val="000000" w:themeColor="text1"/>
          <w:lang w:eastAsia="zh-CN"/>
        </w:rPr>
        <w:t>成像进一步表征表面的面内化学不均匀性。以上备选机制和部分支持情形的讨论确保本研究对假说检验的严谨性</w:t>
      </w:r>
      <w:r w:rsidRPr="005E18FA">
        <w:rPr>
          <w:color w:val="000000" w:themeColor="text1"/>
          <w:lang w:eastAsia="zh-CN"/>
        </w:rPr>
        <w:t>——</w:t>
      </w:r>
      <w:r w:rsidRPr="005E18FA">
        <w:rPr>
          <w:color w:val="000000" w:themeColor="text1"/>
          <w:lang w:eastAsia="zh-CN"/>
        </w:rPr>
        <w:t>无论假说被证实、部分证实还是被否证，均能从分子层面给出颗粒表面化学在破胶前后变化的合理解释。</w:t>
      </w:r>
    </w:p>
    <w:p w14:paraId="104AF871"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2729C75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4.3</w:t>
      </w:r>
      <w:r w:rsidRPr="005E18FA">
        <w:rPr>
          <w:color w:val="000000" w:themeColor="text1"/>
          <w:lang w:eastAsia="zh-CN"/>
        </w:rPr>
        <w:t>节从分子层面提供了</w:t>
      </w:r>
      <w:r w:rsidRPr="005E18FA">
        <w:rPr>
          <w:color w:val="000000" w:themeColor="text1"/>
          <w:lang w:eastAsia="zh-CN"/>
        </w:rPr>
        <w:t>PEG</w:t>
      </w:r>
      <w:r w:rsidRPr="005E18FA">
        <w:rPr>
          <w:color w:val="000000" w:themeColor="text1"/>
          <w:lang w:eastAsia="zh-CN"/>
        </w:rPr>
        <w:t>脱附和</w:t>
      </w:r>
      <w:r w:rsidRPr="005E18FA">
        <w:rPr>
          <w:color w:val="000000" w:themeColor="text1"/>
          <w:lang w:eastAsia="zh-CN"/>
        </w:rPr>
        <w:t>KH550</w:t>
      </w:r>
      <w:r w:rsidRPr="005E18FA">
        <w:rPr>
          <w:color w:val="000000" w:themeColor="text1"/>
          <w:lang w:eastAsia="zh-CN"/>
        </w:rPr>
        <w:t>氨基暴露的化学证据。然而，暴露的氨基能否在实际储层温度和矿化度条件下、在关井破胶的有限时间窗口内（通常</w:t>
      </w:r>
      <w:r w:rsidRPr="005E18FA">
        <w:rPr>
          <w:color w:val="000000" w:themeColor="text1"/>
          <w:lang w:eastAsia="zh-CN"/>
        </w:rPr>
        <w:t>6~24</w:t>
      </w:r>
      <w:r w:rsidRPr="005E18FA">
        <w:rPr>
          <w:color w:val="000000" w:themeColor="text1"/>
          <w:lang w:eastAsia="zh-CN"/>
        </w:rPr>
        <w:t>小时）与砂岩壁面的硅羟基完成有效锚定，仍需从热力学和动力学两个维度获取定量参数。以下</w:t>
      </w:r>
      <w:r w:rsidRPr="005E18FA">
        <w:rPr>
          <w:color w:val="000000" w:themeColor="text1"/>
          <w:lang w:eastAsia="zh-CN"/>
        </w:rPr>
        <w:t>4.4</w:t>
      </w:r>
      <w:r w:rsidRPr="005E18FA">
        <w:rPr>
          <w:color w:val="000000" w:themeColor="text1"/>
          <w:lang w:eastAsia="zh-CN"/>
        </w:rPr>
        <w:t>节通过批吸附实验回答这一问题。</w:t>
      </w:r>
    </w:p>
    <w:p w14:paraId="08D1289B"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4.4  </w:t>
      </w:r>
      <w:r w:rsidRPr="005E18FA">
        <w:rPr>
          <w:rFonts w:ascii="Times New Roman" w:eastAsia="黑体" w:hAnsi="Times New Roman" w:cs="Arial"/>
          <w:color w:val="000000" w:themeColor="text1"/>
          <w:sz w:val="28"/>
          <w:lang w:eastAsia="zh-CN"/>
        </w:rPr>
        <w:t>静态吸附实验</w:t>
      </w:r>
    </w:p>
    <w:p w14:paraId="5B0F672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表面化学变化提供了</w:t>
      </w:r>
      <w:r w:rsidRPr="005E18FA">
        <w:rPr>
          <w:color w:val="000000" w:themeColor="text1"/>
          <w:lang w:eastAsia="zh-CN"/>
        </w:rPr>
        <w:t>"</w:t>
      </w:r>
      <w:r w:rsidRPr="005E18FA">
        <w:rPr>
          <w:color w:val="000000" w:themeColor="text1"/>
          <w:lang w:eastAsia="zh-CN"/>
        </w:rPr>
        <w:t>暴露了</w:t>
      </w:r>
      <w:r w:rsidRPr="005E18FA">
        <w:rPr>
          <w:color w:val="000000" w:themeColor="text1"/>
          <w:lang w:eastAsia="zh-CN"/>
        </w:rPr>
        <w:t>"</w:t>
      </w:r>
      <w:r w:rsidRPr="005E18FA">
        <w:rPr>
          <w:color w:val="000000" w:themeColor="text1"/>
          <w:lang w:eastAsia="zh-CN"/>
        </w:rPr>
        <w:t>的证据，但</w:t>
      </w:r>
      <w:r w:rsidRPr="005E18FA">
        <w:rPr>
          <w:color w:val="000000" w:themeColor="text1"/>
          <w:lang w:eastAsia="zh-CN"/>
        </w:rPr>
        <w:t>"</w:t>
      </w:r>
      <w:r w:rsidRPr="005E18FA">
        <w:rPr>
          <w:color w:val="000000" w:themeColor="text1"/>
          <w:lang w:eastAsia="zh-CN"/>
        </w:rPr>
        <w:t>暴露了</w:t>
      </w:r>
      <w:r w:rsidRPr="005E18FA">
        <w:rPr>
          <w:color w:val="000000" w:themeColor="text1"/>
          <w:lang w:eastAsia="zh-CN"/>
        </w:rPr>
        <w:t>"</w:t>
      </w:r>
      <w:r w:rsidRPr="005E18FA">
        <w:rPr>
          <w:color w:val="000000" w:themeColor="text1"/>
          <w:lang w:eastAsia="zh-CN"/>
        </w:rPr>
        <w:t>不等于</w:t>
      </w:r>
      <w:r w:rsidRPr="005E18FA">
        <w:rPr>
          <w:color w:val="000000" w:themeColor="text1"/>
          <w:lang w:eastAsia="zh-CN"/>
        </w:rPr>
        <w:t>"</w:t>
      </w:r>
      <w:r w:rsidRPr="005E18FA">
        <w:rPr>
          <w:color w:val="000000" w:themeColor="text1"/>
          <w:lang w:eastAsia="zh-CN"/>
        </w:rPr>
        <w:t>锚定上了</w:t>
      </w:r>
      <w:r w:rsidRPr="005E18FA">
        <w:rPr>
          <w:color w:val="000000" w:themeColor="text1"/>
          <w:lang w:eastAsia="zh-CN"/>
        </w:rPr>
        <w:t>"</w:t>
      </w:r>
      <w:r w:rsidRPr="005E18FA">
        <w:rPr>
          <w:color w:val="000000" w:themeColor="text1"/>
          <w:lang w:eastAsia="zh-CN"/>
        </w:rPr>
        <w:t>。氨基暴露在颗粒表面，砂岩壁面上有硅羟基，理论上它们应该相互吸引</w:t>
      </w:r>
      <w:r w:rsidRPr="005E18FA">
        <w:rPr>
          <w:color w:val="000000" w:themeColor="text1"/>
          <w:lang w:eastAsia="zh-CN"/>
        </w:rPr>
        <w:t>——</w:t>
      </w:r>
      <w:r w:rsidRPr="005E18FA">
        <w:rPr>
          <w:color w:val="000000" w:themeColor="text1"/>
          <w:lang w:eastAsia="zh-CN"/>
        </w:rPr>
        <w:t>但理论上的</w:t>
      </w:r>
      <w:r w:rsidRPr="005E18FA">
        <w:rPr>
          <w:color w:val="000000" w:themeColor="text1"/>
          <w:lang w:eastAsia="zh-CN"/>
        </w:rPr>
        <w:t>"</w:t>
      </w:r>
      <w:r w:rsidRPr="005E18FA">
        <w:rPr>
          <w:color w:val="000000" w:themeColor="text1"/>
          <w:lang w:eastAsia="zh-CN"/>
        </w:rPr>
        <w:t>应该</w:t>
      </w:r>
      <w:r w:rsidRPr="005E18FA">
        <w:rPr>
          <w:color w:val="000000" w:themeColor="text1"/>
          <w:lang w:eastAsia="zh-CN"/>
        </w:rPr>
        <w:t>"</w:t>
      </w:r>
      <w:r w:rsidRPr="005E18FA">
        <w:rPr>
          <w:color w:val="000000" w:themeColor="text1"/>
          <w:lang w:eastAsia="zh-CN"/>
        </w:rPr>
        <w:t>需要数据的支持。具体来说，需要两个维度的答案：热力学上，吸附是自发的吗（</w:t>
      </w:r>
      <w:r w:rsidRPr="005E18FA">
        <w:rPr>
          <w:color w:val="000000" w:themeColor="text1"/>
        </w:rPr>
        <w:t>Δ</w:t>
      </w:r>
      <w:r w:rsidRPr="005E18FA">
        <w:rPr>
          <w:color w:val="000000" w:themeColor="text1"/>
          <w:lang w:eastAsia="zh-CN"/>
        </w:rPr>
        <w:t>G°&lt;0</w:t>
      </w:r>
      <w:r w:rsidRPr="005E18FA">
        <w:rPr>
          <w:color w:val="000000" w:themeColor="text1"/>
          <w:lang w:eastAsia="zh-CN"/>
        </w:rPr>
        <w:t>且足够负）？动力学上，吸附在关井破胶的有限时间窗口内（通常</w:t>
      </w:r>
      <w:r w:rsidRPr="005E18FA">
        <w:rPr>
          <w:color w:val="000000" w:themeColor="text1"/>
          <w:lang w:eastAsia="zh-CN"/>
        </w:rPr>
        <w:t>6~24</w:t>
      </w:r>
      <w:r w:rsidRPr="005E18FA">
        <w:rPr>
          <w:color w:val="000000" w:themeColor="text1"/>
          <w:lang w:eastAsia="zh-CN"/>
        </w:rPr>
        <w:t>小时）能完成吗？实验采用经典的批吸附法。将表面统一抛光的天然砂岩薄片（</w:t>
      </w:r>
      <w:r w:rsidRPr="005E18FA">
        <w:rPr>
          <w:color w:val="000000" w:themeColor="text1"/>
          <w:lang w:eastAsia="zh-CN"/>
        </w:rPr>
        <w:t>10×10×2 mm</w:t>
      </w:r>
      <w:r w:rsidRPr="005E18FA">
        <w:rPr>
          <w:color w:val="000000" w:themeColor="text1"/>
          <w:lang w:eastAsia="zh-CN"/>
        </w:rPr>
        <w:t>）放入含不同初始浓度（</w:t>
      </w:r>
      <w:r w:rsidRPr="005E18FA">
        <w:rPr>
          <w:color w:val="000000" w:themeColor="text1"/>
          <w:lang w:eastAsia="zh-CN"/>
        </w:rPr>
        <w:t>0.1~5.0 g/L</w:t>
      </w:r>
      <w:r w:rsidRPr="005E18FA">
        <w:rPr>
          <w:color w:val="000000" w:themeColor="text1"/>
          <w:lang w:eastAsia="zh-CN"/>
        </w:rPr>
        <w:t>）荧光粉的模拟地层水中（</w:t>
      </w:r>
      <w:r w:rsidRPr="005E18FA">
        <w:rPr>
          <w:color w:val="000000" w:themeColor="text1"/>
          <w:lang w:eastAsia="zh-CN"/>
        </w:rPr>
        <w:t>50 g/L NaCl + 2 g/L CaCl₂</w:t>
      </w:r>
      <w:r w:rsidRPr="005E18FA">
        <w:rPr>
          <w:color w:val="000000" w:themeColor="text1"/>
          <w:lang w:eastAsia="zh-CN"/>
        </w:rPr>
        <w:t>），在三个温度（</w:t>
      </w:r>
      <w:r w:rsidRPr="005E18FA">
        <w:rPr>
          <w:color w:val="000000" w:themeColor="text1"/>
          <w:lang w:eastAsia="zh-CN"/>
        </w:rPr>
        <w:t>25/50/80°C</w:t>
      </w:r>
      <w:r w:rsidRPr="005E18FA">
        <w:rPr>
          <w:color w:val="000000" w:themeColor="text1"/>
          <w:lang w:eastAsia="zh-CN"/>
        </w:rPr>
        <w:t>）下恒温振荡至平衡。测定上清液中残余荧光粉浓度，差减法得到单位面积砂岩表面的吸附量。数据处理上，对平衡数据拟合</w:t>
      </w:r>
      <w:r w:rsidRPr="005E18FA">
        <w:rPr>
          <w:color w:val="000000" w:themeColor="text1"/>
          <w:lang w:eastAsia="zh-CN"/>
        </w:rPr>
        <w:t>Langmuir</w:t>
      </w:r>
      <w:r w:rsidRPr="005E18FA">
        <w:rPr>
          <w:color w:val="000000" w:themeColor="text1"/>
          <w:lang w:eastAsia="zh-CN"/>
        </w:rPr>
        <w:t>、</w:t>
      </w:r>
      <w:r w:rsidRPr="005E18FA">
        <w:rPr>
          <w:color w:val="000000" w:themeColor="text1"/>
          <w:lang w:eastAsia="zh-CN"/>
        </w:rPr>
        <w:t>Freundlich</w:t>
      </w:r>
      <w:r w:rsidRPr="005E18FA">
        <w:rPr>
          <w:color w:val="000000" w:themeColor="text1"/>
          <w:lang w:eastAsia="zh-CN"/>
        </w:rPr>
        <w:t>和</w:t>
      </w:r>
      <w:r w:rsidRPr="005E18FA">
        <w:rPr>
          <w:color w:val="000000" w:themeColor="text1"/>
          <w:lang w:eastAsia="zh-CN"/>
        </w:rPr>
        <w:t>Temkin</w:t>
      </w:r>
      <w:r w:rsidRPr="005E18FA">
        <w:rPr>
          <w:color w:val="000000" w:themeColor="text1"/>
          <w:lang w:eastAsia="zh-CN"/>
        </w:rPr>
        <w:t>三种等温吸附模型，以</w:t>
      </w:r>
      <w:r w:rsidRPr="005E18FA">
        <w:rPr>
          <w:color w:val="000000" w:themeColor="text1"/>
          <w:lang w:eastAsia="zh-CN"/>
        </w:rPr>
        <w:t>R²</w:t>
      </w:r>
      <w:r w:rsidRPr="005E18FA">
        <w:rPr>
          <w:color w:val="000000" w:themeColor="text1"/>
          <w:lang w:eastAsia="zh-CN"/>
        </w:rPr>
        <w:t>和</w:t>
      </w:r>
      <w:r w:rsidRPr="005E18FA">
        <w:rPr>
          <w:color w:val="000000" w:themeColor="text1"/>
          <w:lang w:eastAsia="zh-CN"/>
        </w:rPr>
        <w:t>AIC</w:t>
      </w:r>
      <w:r w:rsidRPr="005E18FA">
        <w:rPr>
          <w:color w:val="000000" w:themeColor="text1"/>
          <w:lang w:eastAsia="zh-CN"/>
        </w:rPr>
        <w:t>准则选优；通过</w:t>
      </w:r>
      <w:r w:rsidRPr="005E18FA">
        <w:rPr>
          <w:color w:val="000000" w:themeColor="text1"/>
          <w:lang w:eastAsia="zh-CN"/>
        </w:rPr>
        <w:t>Van't Hoff</w:t>
      </w:r>
      <w:r w:rsidRPr="005E18FA">
        <w:rPr>
          <w:color w:val="000000" w:themeColor="text1"/>
          <w:lang w:eastAsia="zh-CN"/>
        </w:rPr>
        <w:t>方程从不同温度的</w:t>
      </w:r>
      <w:r w:rsidRPr="005E18FA">
        <w:rPr>
          <w:color w:val="000000" w:themeColor="text1"/>
          <w:lang w:eastAsia="zh-CN"/>
        </w:rPr>
        <w:t>Langmuir</w:t>
      </w:r>
      <w:r w:rsidRPr="005E18FA">
        <w:rPr>
          <w:color w:val="000000" w:themeColor="text1"/>
          <w:lang w:eastAsia="zh-CN"/>
        </w:rPr>
        <w:t>吸附常数</w:t>
      </w:r>
      <w:r w:rsidRPr="005E18FA">
        <w:rPr>
          <w:color w:val="000000" w:themeColor="text1"/>
          <w:lang w:eastAsia="zh-CN"/>
        </w:rPr>
        <w:t>K_L</w:t>
      </w:r>
      <w:r w:rsidRPr="005E18FA">
        <w:rPr>
          <w:color w:val="000000" w:themeColor="text1"/>
          <w:lang w:eastAsia="zh-CN"/>
        </w:rPr>
        <w:t>中提取</w:t>
      </w:r>
      <w:r w:rsidRPr="005E18FA">
        <w:rPr>
          <w:color w:val="000000" w:themeColor="text1"/>
        </w:rPr>
        <w:t>Δ</w:t>
      </w:r>
      <w:r w:rsidRPr="005E18FA">
        <w:rPr>
          <w:color w:val="000000" w:themeColor="text1"/>
          <w:lang w:eastAsia="zh-CN"/>
        </w:rPr>
        <w:t>H°</w:t>
      </w:r>
      <w:r w:rsidRPr="005E18FA">
        <w:rPr>
          <w:color w:val="000000" w:themeColor="text1"/>
          <w:lang w:eastAsia="zh-CN"/>
        </w:rPr>
        <w:t>和</w:t>
      </w:r>
      <w:r w:rsidRPr="005E18FA">
        <w:rPr>
          <w:color w:val="000000" w:themeColor="text1"/>
        </w:rPr>
        <w:t>Δ</w:t>
      </w:r>
      <w:r w:rsidRPr="005E18FA">
        <w:rPr>
          <w:color w:val="000000" w:themeColor="text1"/>
          <w:lang w:eastAsia="zh-CN"/>
        </w:rPr>
        <w:t>S°</w:t>
      </w:r>
      <w:r w:rsidRPr="005E18FA">
        <w:rPr>
          <w:color w:val="000000" w:themeColor="text1"/>
          <w:lang w:eastAsia="zh-CN"/>
        </w:rPr>
        <w:t>；对动力学数据（</w:t>
      </w:r>
      <w:r w:rsidRPr="005E18FA">
        <w:rPr>
          <w:color w:val="000000" w:themeColor="text1"/>
          <w:lang w:eastAsia="zh-CN"/>
        </w:rPr>
        <w:t>q_t vs t</w:t>
      </w:r>
      <w:r w:rsidRPr="005E18FA">
        <w:rPr>
          <w:color w:val="000000" w:themeColor="text1"/>
          <w:lang w:eastAsia="zh-CN"/>
        </w:rPr>
        <w:t>）拟合拟一级、拟二级和颗粒内扩散模型，识别速率控制步骤。从热力学到动力学再到传质机制，三层次的分析框架将给出氨基化荧光粉对砂岩壁面锚定行为的完整定量画像。</w:t>
      </w:r>
    </w:p>
    <w:p w14:paraId="78F5EAE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实验步骤：将预切割的天然砂岩薄片（</w:t>
      </w:r>
      <w:r w:rsidRPr="005E18FA">
        <w:rPr>
          <w:color w:val="000000" w:themeColor="text1"/>
          <w:lang w:eastAsia="zh-CN"/>
        </w:rPr>
        <w:t>10×10×2 mm</w:t>
      </w:r>
      <w:r w:rsidRPr="005E18FA">
        <w:rPr>
          <w:color w:val="000000" w:themeColor="text1"/>
          <w:lang w:eastAsia="zh-CN"/>
        </w:rPr>
        <w:t>，表面用</w:t>
      </w:r>
      <w:r w:rsidRPr="005E18FA">
        <w:rPr>
          <w:color w:val="000000" w:themeColor="text1"/>
          <w:lang w:eastAsia="zh-CN"/>
        </w:rPr>
        <w:t>800</w:t>
      </w:r>
      <w:r w:rsidRPr="005E18FA">
        <w:rPr>
          <w:color w:val="000000" w:themeColor="text1"/>
          <w:lang w:eastAsia="zh-CN"/>
        </w:rPr>
        <w:t>目砂纸统一抛光）分别置于含不同初始浓度（</w:t>
      </w:r>
      <w:r w:rsidRPr="005E18FA">
        <w:rPr>
          <w:color w:val="000000" w:themeColor="text1"/>
          <w:lang w:eastAsia="zh-CN"/>
        </w:rPr>
        <w:t>0.1~5.0 g/L</w:t>
      </w:r>
      <w:r w:rsidRPr="005E18FA">
        <w:rPr>
          <w:color w:val="000000" w:themeColor="text1"/>
          <w:lang w:eastAsia="zh-CN"/>
        </w:rPr>
        <w:t>）荧光粉悬浮液的玻璃瓶中（模拟地层水基质：</w:t>
      </w:r>
      <w:r w:rsidRPr="005E18FA">
        <w:rPr>
          <w:color w:val="000000" w:themeColor="text1"/>
          <w:lang w:eastAsia="zh-CN"/>
        </w:rPr>
        <w:t>50 g/L NaCl + 2 g/L CaCl₂</w:t>
      </w:r>
      <w:r w:rsidRPr="005E18FA">
        <w:rPr>
          <w:color w:val="000000" w:themeColor="text1"/>
          <w:lang w:eastAsia="zh-CN"/>
        </w:rPr>
        <w:t>），在</w:t>
      </w:r>
      <w:r w:rsidRPr="005E18FA">
        <w:rPr>
          <w:color w:val="000000" w:themeColor="text1"/>
          <w:lang w:eastAsia="zh-CN"/>
        </w:rPr>
        <w:t>25</w:t>
      </w:r>
      <w:r w:rsidRPr="005E18FA">
        <w:rPr>
          <w:color w:val="000000" w:themeColor="text1"/>
          <w:lang w:eastAsia="zh-CN"/>
        </w:rPr>
        <w:t>、</w:t>
      </w:r>
      <w:r w:rsidRPr="005E18FA">
        <w:rPr>
          <w:color w:val="000000" w:themeColor="text1"/>
          <w:lang w:eastAsia="zh-CN"/>
        </w:rPr>
        <w:t>50</w:t>
      </w:r>
      <w:r w:rsidRPr="005E18FA">
        <w:rPr>
          <w:color w:val="000000" w:themeColor="text1"/>
          <w:lang w:eastAsia="zh-CN"/>
        </w:rPr>
        <w:t>、</w:t>
      </w:r>
      <w:r w:rsidRPr="005E18FA">
        <w:rPr>
          <w:color w:val="000000" w:themeColor="text1"/>
          <w:lang w:eastAsia="zh-CN"/>
        </w:rPr>
        <w:t>80°C</w:t>
      </w:r>
      <w:r w:rsidRPr="005E18FA">
        <w:rPr>
          <w:color w:val="000000" w:themeColor="text1"/>
          <w:lang w:eastAsia="zh-CN"/>
        </w:rPr>
        <w:t>恒温振荡（</w:t>
      </w:r>
      <w:r w:rsidRPr="005E18FA">
        <w:rPr>
          <w:color w:val="000000" w:themeColor="text1"/>
          <w:lang w:eastAsia="zh-CN"/>
        </w:rPr>
        <w:t>120 rpm</w:t>
      </w:r>
      <w:r w:rsidRPr="005E18FA">
        <w:rPr>
          <w:color w:val="000000" w:themeColor="text1"/>
          <w:lang w:eastAsia="zh-CN"/>
        </w:rPr>
        <w:t>）至吸附平衡（预实验确定平衡时间），取样通过</w:t>
      </w:r>
      <w:r w:rsidRPr="005E18FA">
        <w:rPr>
          <w:color w:val="000000" w:themeColor="text1"/>
          <w:lang w:eastAsia="zh-CN"/>
        </w:rPr>
        <w:t>UV-Vis</w:t>
      </w:r>
      <w:r w:rsidRPr="005E18FA">
        <w:rPr>
          <w:color w:val="000000" w:themeColor="text1"/>
          <w:lang w:eastAsia="zh-CN"/>
        </w:rPr>
        <w:t>分光光度计（或荧光光谱仪）测定上清液中残余荧光粉浓度（基于浊度</w:t>
      </w:r>
      <w:r w:rsidRPr="005E18FA">
        <w:rPr>
          <w:color w:val="000000" w:themeColor="text1"/>
          <w:lang w:eastAsia="zh-CN"/>
        </w:rPr>
        <w:t>-</w:t>
      </w:r>
      <w:r w:rsidRPr="005E18FA">
        <w:rPr>
          <w:color w:val="000000" w:themeColor="text1"/>
          <w:lang w:eastAsia="zh-CN"/>
        </w:rPr>
        <w:t>浓度标准曲线），由初始浓度与平衡浓度之差计算单位面积砂岩表面上的荧光粉吸附量（</w:t>
      </w:r>
      <w:r w:rsidRPr="005E18FA">
        <w:rPr>
          <w:color w:val="000000" w:themeColor="text1"/>
        </w:rPr>
        <w:t>μ</w:t>
      </w:r>
      <w:r w:rsidRPr="005E18FA">
        <w:rPr>
          <w:color w:val="000000" w:themeColor="text1"/>
          <w:lang w:eastAsia="zh-CN"/>
        </w:rPr>
        <w:t>g/cm²</w:t>
      </w:r>
      <w:r w:rsidRPr="005E18FA">
        <w:rPr>
          <w:color w:val="000000" w:themeColor="text1"/>
          <w:lang w:eastAsia="zh-CN"/>
        </w:rPr>
        <w:t>）。</w:t>
      </w:r>
    </w:p>
    <w:p w14:paraId="0D41C404" w14:textId="77777777" w:rsidR="00127D9C" w:rsidRPr="005E18FA" w:rsidRDefault="00000000">
      <w:pPr>
        <w:spacing w:after="0"/>
        <w:ind w:firstLine="420"/>
        <w:jc w:val="both"/>
        <w:rPr>
          <w:color w:val="000000" w:themeColor="text1"/>
          <w:lang w:eastAsia="zh-CN"/>
        </w:rPr>
      </w:pPr>
      <w:r w:rsidRPr="005E18FA">
        <w:rPr>
          <w:color w:val="000000" w:themeColor="text1"/>
        </w:rPr>
        <w:lastRenderedPageBreak/>
        <w:t>数据处理：拟合</w:t>
      </w:r>
      <w:r w:rsidRPr="005E18FA">
        <w:rPr>
          <w:color w:val="000000" w:themeColor="text1"/>
        </w:rPr>
        <w:t>Langmuir</w:t>
      </w:r>
      <w:r w:rsidRPr="005E18FA">
        <w:rPr>
          <w:color w:val="000000" w:themeColor="text1"/>
        </w:rPr>
        <w:t>（</w:t>
      </w:r>
      <w:r w:rsidRPr="005E18FA">
        <w:rPr>
          <w:color w:val="000000" w:themeColor="text1"/>
        </w:rPr>
        <w:t>q_e = q_max·K_L·C_e/(1+K_L·C_e)</w:t>
      </w:r>
      <w:r w:rsidRPr="005E18FA">
        <w:rPr>
          <w:color w:val="000000" w:themeColor="text1"/>
        </w:rPr>
        <w:t>）、</w:t>
      </w:r>
      <w:r w:rsidRPr="005E18FA">
        <w:rPr>
          <w:color w:val="000000" w:themeColor="text1"/>
        </w:rPr>
        <w:t>Freundlich</w:t>
      </w:r>
      <w:r w:rsidRPr="005E18FA">
        <w:rPr>
          <w:color w:val="000000" w:themeColor="text1"/>
        </w:rPr>
        <w:t>（</w:t>
      </w:r>
      <w:r w:rsidRPr="005E18FA">
        <w:rPr>
          <w:color w:val="000000" w:themeColor="text1"/>
        </w:rPr>
        <w:t>q_e = K_F·C_e^(1/n)</w:t>
      </w:r>
      <w:r w:rsidRPr="005E18FA">
        <w:rPr>
          <w:color w:val="000000" w:themeColor="text1"/>
        </w:rPr>
        <w:t>）和</w:t>
      </w:r>
      <w:r w:rsidRPr="005E18FA">
        <w:rPr>
          <w:color w:val="000000" w:themeColor="text1"/>
        </w:rPr>
        <w:t>Temkin</w:t>
      </w:r>
      <w:r w:rsidRPr="005E18FA">
        <w:rPr>
          <w:color w:val="000000" w:themeColor="text1"/>
        </w:rPr>
        <w:t>等温吸附模型，以</w:t>
      </w:r>
      <w:r w:rsidRPr="005E18FA">
        <w:rPr>
          <w:color w:val="000000" w:themeColor="text1"/>
        </w:rPr>
        <w:t>R²</w:t>
      </w:r>
      <w:r w:rsidRPr="005E18FA">
        <w:rPr>
          <w:color w:val="000000" w:themeColor="text1"/>
        </w:rPr>
        <w:t>和</w:t>
      </w:r>
      <w:r w:rsidRPr="005E18FA">
        <w:rPr>
          <w:color w:val="000000" w:themeColor="text1"/>
        </w:rPr>
        <w:t>AIC</w:t>
      </w:r>
      <w:r w:rsidRPr="005E18FA">
        <w:rPr>
          <w:color w:val="000000" w:themeColor="text1"/>
        </w:rPr>
        <w:t>准则选择最优模型。由不同温度下的</w:t>
      </w:r>
      <w:r w:rsidRPr="005E18FA">
        <w:rPr>
          <w:color w:val="000000" w:themeColor="text1"/>
        </w:rPr>
        <w:t>Langmuir</w:t>
      </w:r>
      <w:r w:rsidRPr="005E18FA">
        <w:rPr>
          <w:color w:val="000000" w:themeColor="text1"/>
        </w:rPr>
        <w:t>吸附常数计算热力学参数：</w:t>
      </w:r>
      <w:r w:rsidRPr="005E18FA">
        <w:rPr>
          <w:color w:val="000000" w:themeColor="text1"/>
        </w:rPr>
        <w:t>ΔG° = -RT·ln(K_L)</w:t>
      </w:r>
      <w:r w:rsidRPr="005E18FA">
        <w:rPr>
          <w:color w:val="000000" w:themeColor="text1"/>
        </w:rPr>
        <w:t>，</w:t>
      </w:r>
      <w:r w:rsidRPr="005E18FA">
        <w:rPr>
          <w:color w:val="000000" w:themeColor="text1"/>
        </w:rPr>
        <w:t>ln(K_L) vs 1/T</w:t>
      </w:r>
      <w:r w:rsidRPr="005E18FA">
        <w:rPr>
          <w:color w:val="000000" w:themeColor="text1"/>
        </w:rPr>
        <w:t>作图获得</w:t>
      </w:r>
      <w:r w:rsidRPr="005E18FA">
        <w:rPr>
          <w:color w:val="000000" w:themeColor="text1"/>
        </w:rPr>
        <w:t>ΔH°</w:t>
      </w:r>
      <w:r w:rsidRPr="005E18FA">
        <w:rPr>
          <w:color w:val="000000" w:themeColor="text1"/>
        </w:rPr>
        <w:t>和</w:t>
      </w:r>
      <w:r w:rsidRPr="005E18FA">
        <w:rPr>
          <w:color w:val="000000" w:themeColor="text1"/>
        </w:rPr>
        <w:t>ΔS°</w:t>
      </w:r>
      <w:r w:rsidRPr="005E18FA">
        <w:rPr>
          <w:color w:val="000000" w:themeColor="text1"/>
        </w:rPr>
        <w:t>（</w:t>
      </w:r>
      <w:r w:rsidRPr="005E18FA">
        <w:rPr>
          <w:color w:val="000000" w:themeColor="text1"/>
        </w:rPr>
        <w:t>Van't Hoff</w:t>
      </w:r>
      <w:r w:rsidRPr="005E18FA">
        <w:rPr>
          <w:color w:val="000000" w:themeColor="text1"/>
        </w:rPr>
        <w:t>方程）。</w:t>
      </w:r>
      <w:r w:rsidRPr="005E18FA">
        <w:rPr>
          <w:color w:val="000000" w:themeColor="text1"/>
          <w:lang w:eastAsia="zh-CN"/>
        </w:rPr>
        <w:t>吸附动力学数据（</w:t>
      </w:r>
      <w:r w:rsidRPr="005E18FA">
        <w:rPr>
          <w:color w:val="000000" w:themeColor="text1"/>
          <w:lang w:eastAsia="zh-CN"/>
        </w:rPr>
        <w:t>q_t vs t</w:t>
      </w:r>
      <w:r w:rsidRPr="005E18FA">
        <w:rPr>
          <w:color w:val="000000" w:themeColor="text1"/>
          <w:lang w:eastAsia="zh-CN"/>
        </w:rPr>
        <w:t>）拟合拟一级（</w:t>
      </w:r>
      <w:r w:rsidRPr="005E18FA">
        <w:rPr>
          <w:color w:val="000000" w:themeColor="text1"/>
          <w:lang w:eastAsia="zh-CN"/>
        </w:rPr>
        <w:t>ln(q_e-q_t) vs t</w:t>
      </w:r>
      <w:r w:rsidRPr="005E18FA">
        <w:rPr>
          <w:color w:val="000000" w:themeColor="text1"/>
          <w:lang w:eastAsia="zh-CN"/>
        </w:rPr>
        <w:t>）、拟二级（</w:t>
      </w:r>
      <w:r w:rsidRPr="005E18FA">
        <w:rPr>
          <w:color w:val="000000" w:themeColor="text1"/>
          <w:lang w:eastAsia="zh-CN"/>
        </w:rPr>
        <w:t>t/q_t vs t</w:t>
      </w:r>
      <w:r w:rsidRPr="005E18FA">
        <w:rPr>
          <w:color w:val="000000" w:themeColor="text1"/>
          <w:lang w:eastAsia="zh-CN"/>
        </w:rPr>
        <w:t>）和颗粒内扩散模型（</w:t>
      </w:r>
      <w:r w:rsidRPr="005E18FA">
        <w:rPr>
          <w:color w:val="000000" w:themeColor="text1"/>
          <w:lang w:eastAsia="zh-CN"/>
        </w:rPr>
        <w:t>q_t vs t^(1/2)</w:t>
      </w:r>
      <w:r w:rsidRPr="005E18FA">
        <w:rPr>
          <w:color w:val="000000" w:themeColor="text1"/>
          <w:lang w:eastAsia="zh-CN"/>
        </w:rPr>
        <w:t>），识别速率控制步骤。</w:t>
      </w:r>
    </w:p>
    <w:p w14:paraId="2F097923"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4-8 </w:t>
      </w:r>
      <w:r w:rsidRPr="005E18FA">
        <w:rPr>
          <w:color w:val="000000" w:themeColor="text1"/>
          <w:sz w:val="22"/>
          <w:lang w:eastAsia="zh-CN"/>
        </w:rPr>
        <w:t>此处插入：吸附等温线</w:t>
      </w:r>
      <w:r w:rsidRPr="005E18FA">
        <w:rPr>
          <w:color w:val="000000" w:themeColor="text1"/>
          <w:sz w:val="22"/>
          <w:lang w:eastAsia="zh-CN"/>
        </w:rPr>
        <w:t>——q_e vs C_e</w:t>
      </w:r>
      <w:r w:rsidRPr="005E18FA">
        <w:rPr>
          <w:color w:val="000000" w:themeColor="text1"/>
          <w:sz w:val="22"/>
          <w:lang w:eastAsia="zh-CN"/>
        </w:rPr>
        <w:t>（三温度</w:t>
      </w:r>
      <w:r w:rsidRPr="005E18FA">
        <w:rPr>
          <w:color w:val="000000" w:themeColor="text1"/>
          <w:sz w:val="22"/>
          <w:lang w:eastAsia="zh-CN"/>
        </w:rPr>
        <w:t>25/50/80°C</w:t>
      </w:r>
      <w:r w:rsidRPr="005E18FA">
        <w:rPr>
          <w:color w:val="000000" w:themeColor="text1"/>
          <w:sz w:val="22"/>
          <w:lang w:eastAsia="zh-CN"/>
        </w:rPr>
        <w:t>，</w:t>
      </w:r>
      <w:r w:rsidRPr="005E18FA">
        <w:rPr>
          <w:color w:val="000000" w:themeColor="text1"/>
          <w:sz w:val="22"/>
          <w:lang w:eastAsia="zh-CN"/>
        </w:rPr>
        <w:t>Langmuir/Freundlich/Temkin</w:t>
      </w:r>
      <w:r w:rsidRPr="005E18FA">
        <w:rPr>
          <w:color w:val="000000" w:themeColor="text1"/>
          <w:sz w:val="22"/>
          <w:lang w:eastAsia="zh-CN"/>
        </w:rPr>
        <w:t>三种模型拟合曲线叠加）</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4-9 </w:t>
      </w:r>
      <w:r w:rsidRPr="005E18FA">
        <w:rPr>
          <w:color w:val="000000" w:themeColor="text1"/>
          <w:sz w:val="22"/>
          <w:lang w:eastAsia="zh-CN"/>
        </w:rPr>
        <w:t>此处插入：吸附动力学</w:t>
      </w:r>
      <w:r w:rsidRPr="005E18FA">
        <w:rPr>
          <w:color w:val="000000" w:themeColor="text1"/>
          <w:sz w:val="22"/>
          <w:lang w:eastAsia="zh-CN"/>
        </w:rPr>
        <w:t>——q_t vs t</w:t>
      </w:r>
      <w:r w:rsidRPr="005E18FA">
        <w:rPr>
          <w:color w:val="000000" w:themeColor="text1"/>
          <w:sz w:val="22"/>
          <w:lang w:eastAsia="zh-CN"/>
        </w:rPr>
        <w:t>（三温度，拟一级</w:t>
      </w:r>
      <w:r w:rsidRPr="005E18FA">
        <w:rPr>
          <w:color w:val="000000" w:themeColor="text1"/>
          <w:sz w:val="22"/>
          <w:lang w:eastAsia="zh-CN"/>
        </w:rPr>
        <w:t>/</w:t>
      </w:r>
      <w:r w:rsidRPr="005E18FA">
        <w:rPr>
          <w:color w:val="000000" w:themeColor="text1"/>
          <w:sz w:val="22"/>
          <w:lang w:eastAsia="zh-CN"/>
        </w:rPr>
        <w:t>拟二级</w:t>
      </w:r>
      <w:r w:rsidRPr="005E18FA">
        <w:rPr>
          <w:color w:val="000000" w:themeColor="text1"/>
          <w:sz w:val="22"/>
          <w:lang w:eastAsia="zh-CN"/>
        </w:rPr>
        <w:t>/</w:t>
      </w:r>
      <w:r w:rsidRPr="005E18FA">
        <w:rPr>
          <w:color w:val="000000" w:themeColor="text1"/>
          <w:sz w:val="22"/>
          <w:lang w:eastAsia="zh-CN"/>
        </w:rPr>
        <w:t>颗粒内扩散拟合曲线叠加）</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图</w:t>
      </w:r>
      <w:r w:rsidRPr="005E18FA">
        <w:rPr>
          <w:color w:val="000000" w:themeColor="text1"/>
          <w:sz w:val="22"/>
          <w:lang w:eastAsia="zh-CN"/>
        </w:rPr>
        <w:t xml:space="preserve">4-10 </w:t>
      </w:r>
      <w:r w:rsidRPr="005E18FA">
        <w:rPr>
          <w:color w:val="000000" w:themeColor="text1"/>
          <w:sz w:val="22"/>
          <w:lang w:eastAsia="zh-CN"/>
        </w:rPr>
        <w:t>此处插入：</w:t>
      </w:r>
      <w:r w:rsidRPr="005E18FA">
        <w:rPr>
          <w:color w:val="000000" w:themeColor="text1"/>
          <w:sz w:val="22"/>
          <w:lang w:eastAsia="zh-CN"/>
        </w:rPr>
        <w:t>Van't Hoff</w:t>
      </w:r>
      <w:r w:rsidRPr="005E18FA">
        <w:rPr>
          <w:color w:val="000000" w:themeColor="text1"/>
          <w:sz w:val="22"/>
          <w:lang w:eastAsia="zh-CN"/>
        </w:rPr>
        <w:t>图</w:t>
      </w:r>
      <w:r w:rsidRPr="005E18FA">
        <w:rPr>
          <w:color w:val="000000" w:themeColor="text1"/>
          <w:sz w:val="22"/>
          <w:lang w:eastAsia="zh-CN"/>
        </w:rPr>
        <w:t>——ln(K_L) vs 1/T</w:t>
      </w:r>
      <w:r w:rsidRPr="005E18FA">
        <w:rPr>
          <w:color w:val="000000" w:themeColor="text1"/>
          <w:sz w:val="22"/>
          <w:lang w:eastAsia="zh-CN"/>
        </w:rPr>
        <w:t>（标注</w:t>
      </w:r>
      <w:r w:rsidRPr="005E18FA">
        <w:rPr>
          <w:color w:val="000000" w:themeColor="text1"/>
          <w:sz w:val="22"/>
        </w:rPr>
        <w:t>Δ</w:t>
      </w:r>
      <w:r w:rsidRPr="005E18FA">
        <w:rPr>
          <w:color w:val="000000" w:themeColor="text1"/>
          <w:sz w:val="22"/>
          <w:lang w:eastAsia="zh-CN"/>
        </w:rPr>
        <w:t>H°</w:t>
      </w:r>
      <w:r w:rsidRPr="005E18FA">
        <w:rPr>
          <w:color w:val="000000" w:themeColor="text1"/>
          <w:sz w:val="22"/>
          <w:lang w:eastAsia="zh-CN"/>
        </w:rPr>
        <w:t>和</w:t>
      </w:r>
      <w:r w:rsidRPr="005E18FA">
        <w:rPr>
          <w:color w:val="000000" w:themeColor="text1"/>
          <w:sz w:val="22"/>
        </w:rPr>
        <w:t>Δ</w:t>
      </w:r>
      <w:r w:rsidRPr="005E18FA">
        <w:rPr>
          <w:color w:val="000000" w:themeColor="text1"/>
          <w:sz w:val="22"/>
          <w:lang w:eastAsia="zh-CN"/>
        </w:rPr>
        <w:t>S°</w:t>
      </w:r>
      <w:r w:rsidRPr="005E18FA">
        <w:rPr>
          <w:color w:val="000000" w:themeColor="text1"/>
          <w:sz w:val="22"/>
          <w:lang w:eastAsia="zh-CN"/>
        </w:rPr>
        <w:t>计算值）</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4-1 </w:t>
      </w:r>
      <w:r w:rsidRPr="005E18FA">
        <w:rPr>
          <w:color w:val="000000" w:themeColor="text1"/>
          <w:sz w:val="22"/>
          <w:lang w:eastAsia="zh-CN"/>
        </w:rPr>
        <w:t>此处插入：等温吸附模型拟合参数汇总（</w:t>
      </w:r>
      <w:r w:rsidRPr="005E18FA">
        <w:rPr>
          <w:color w:val="000000" w:themeColor="text1"/>
          <w:sz w:val="22"/>
          <w:lang w:eastAsia="zh-CN"/>
        </w:rPr>
        <w:t>q_max, K_L, K_F, 1/n, R², AIC</w:t>
      </w:r>
      <w:r w:rsidRPr="005E18FA">
        <w:rPr>
          <w:color w:val="000000" w:themeColor="text1"/>
          <w:sz w:val="22"/>
          <w:lang w:eastAsia="zh-CN"/>
        </w:rPr>
        <w:t>）</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4-2 </w:t>
      </w:r>
      <w:r w:rsidRPr="005E18FA">
        <w:rPr>
          <w:color w:val="000000" w:themeColor="text1"/>
          <w:sz w:val="22"/>
          <w:lang w:eastAsia="zh-CN"/>
        </w:rPr>
        <w:t>此处插入：吸附动力学参数汇总（</w:t>
      </w:r>
      <w:r w:rsidRPr="005E18FA">
        <w:rPr>
          <w:color w:val="000000" w:themeColor="text1"/>
          <w:sz w:val="22"/>
          <w:lang w:eastAsia="zh-CN"/>
        </w:rPr>
        <w:t>k₁, k₂, k_id, R²</w:t>
      </w:r>
      <w:r w:rsidRPr="005E18FA">
        <w:rPr>
          <w:color w:val="000000" w:themeColor="text1"/>
          <w:sz w:val="22"/>
          <w:lang w:eastAsia="zh-CN"/>
        </w:rPr>
        <w:t>）</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4-3 </w:t>
      </w:r>
      <w:r w:rsidRPr="005E18FA">
        <w:rPr>
          <w:color w:val="000000" w:themeColor="text1"/>
          <w:sz w:val="22"/>
          <w:lang w:eastAsia="zh-CN"/>
        </w:rPr>
        <w:t>此处插入：吸附热力学参数（</w:t>
      </w:r>
      <w:r w:rsidRPr="005E18FA">
        <w:rPr>
          <w:color w:val="000000" w:themeColor="text1"/>
          <w:sz w:val="22"/>
        </w:rPr>
        <w:t>Δ</w:t>
      </w:r>
      <w:r w:rsidRPr="005E18FA">
        <w:rPr>
          <w:color w:val="000000" w:themeColor="text1"/>
          <w:sz w:val="22"/>
          <w:lang w:eastAsia="zh-CN"/>
        </w:rPr>
        <w:t xml:space="preserve">G°, </w:t>
      </w:r>
      <w:r w:rsidRPr="005E18FA">
        <w:rPr>
          <w:color w:val="000000" w:themeColor="text1"/>
          <w:sz w:val="22"/>
        </w:rPr>
        <w:t>Δ</w:t>
      </w:r>
      <w:r w:rsidRPr="005E18FA">
        <w:rPr>
          <w:color w:val="000000" w:themeColor="text1"/>
          <w:sz w:val="22"/>
          <w:lang w:eastAsia="zh-CN"/>
        </w:rPr>
        <w:t xml:space="preserve">H°, </w:t>
      </w:r>
      <w:r w:rsidRPr="005E18FA">
        <w:rPr>
          <w:color w:val="000000" w:themeColor="text1"/>
          <w:sz w:val="22"/>
        </w:rPr>
        <w:t>Δ</w:t>
      </w:r>
      <w:r w:rsidRPr="005E18FA">
        <w:rPr>
          <w:color w:val="000000" w:themeColor="text1"/>
          <w:sz w:val="22"/>
          <w:lang w:eastAsia="zh-CN"/>
        </w:rPr>
        <w:t>S°</w:t>
      </w:r>
      <w:r w:rsidRPr="005E18FA">
        <w:rPr>
          <w:color w:val="000000" w:themeColor="text1"/>
          <w:sz w:val="22"/>
          <w:lang w:eastAsia="zh-CN"/>
        </w:rPr>
        <w:t>）</w:t>
      </w:r>
      <w:r w:rsidRPr="005E18FA">
        <w:rPr>
          <w:color w:val="000000" w:themeColor="text1"/>
          <w:sz w:val="22"/>
          <w:lang w:eastAsia="zh-CN"/>
        </w:rPr>
        <w:t>]</w:t>
      </w:r>
    </w:p>
    <w:p w14:paraId="19790996"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5371791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4.4</w:t>
      </w:r>
      <w:r w:rsidRPr="005E18FA">
        <w:rPr>
          <w:color w:val="000000" w:themeColor="text1"/>
          <w:lang w:eastAsia="zh-CN"/>
        </w:rPr>
        <w:t>节的静态吸附实验在热力学和动力学层面验证了改性荧光粉对砂岩壁面的锚定能力。但静态条件是简化的</w:t>
      </w:r>
      <w:r w:rsidRPr="005E18FA">
        <w:rPr>
          <w:color w:val="000000" w:themeColor="text1"/>
          <w:lang w:eastAsia="zh-CN"/>
        </w:rPr>
        <w:t>——</w:t>
      </w:r>
      <w:r w:rsidRPr="005E18FA">
        <w:rPr>
          <w:color w:val="000000" w:themeColor="text1"/>
          <w:lang w:eastAsia="zh-CN"/>
        </w:rPr>
        <w:t>它忽略了注入阶段的流动剪切历史、裂缝壁面的粗糙形貌和返排阶段的液流冲刷。真实的锚定过程是在动态流动中完成的，</w:t>
      </w:r>
      <w:r w:rsidRPr="005E18FA">
        <w:rPr>
          <w:color w:val="000000" w:themeColor="text1"/>
          <w:lang w:eastAsia="zh-CN"/>
        </w:rPr>
        <w:t>4.5</w:t>
      </w:r>
      <w:r w:rsidRPr="005E18FA">
        <w:rPr>
          <w:color w:val="000000" w:themeColor="text1"/>
          <w:lang w:eastAsia="zh-CN"/>
        </w:rPr>
        <w:t>节将此前的静态认识投入到动态、多阶段的压裂模拟中进行检验。</w:t>
      </w:r>
    </w:p>
    <w:p w14:paraId="43401B29"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4.5  </w:t>
      </w:r>
      <w:r w:rsidRPr="005E18FA">
        <w:rPr>
          <w:rFonts w:ascii="Times New Roman" w:eastAsia="黑体" w:hAnsi="Times New Roman" w:cs="Arial"/>
          <w:color w:val="000000" w:themeColor="text1"/>
          <w:sz w:val="28"/>
          <w:lang w:eastAsia="zh-CN"/>
        </w:rPr>
        <w:t>动态驱替四阶段实验</w:t>
      </w:r>
    </w:p>
    <w:p w14:paraId="0D5ED4A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静态吸附实验告诉我们，在烧杯里，颗粒和壁面之间确实存在热力学驱动的锚定。但压裂不是在烧杯里发生的。注入阶段的剪切、关井阶段的高温、返排阶段的冲刷</w:t>
      </w:r>
      <w:r w:rsidRPr="005E18FA">
        <w:rPr>
          <w:color w:val="000000" w:themeColor="text1"/>
          <w:lang w:eastAsia="zh-CN"/>
        </w:rPr>
        <w:t>——</w:t>
      </w:r>
      <w:r w:rsidRPr="005E18FA">
        <w:rPr>
          <w:color w:val="000000" w:themeColor="text1"/>
          <w:lang w:eastAsia="zh-CN"/>
        </w:rPr>
        <w:t>这些动态过程会不会把那些在静态条件下已经吸附的颗粒又冲下来？唯一能回答这个问题的方法，就是真的做一遍。本节要完成的是一次完整的压裂施工室内复现：注入荧光压裂液</w:t>
      </w:r>
      <w:r w:rsidRPr="005E18FA">
        <w:rPr>
          <w:color w:val="000000" w:themeColor="text1"/>
          <w:lang w:eastAsia="zh-CN"/>
        </w:rPr>
        <w:t>→</w:t>
      </w:r>
      <w:r w:rsidRPr="005E18FA">
        <w:rPr>
          <w:color w:val="000000" w:themeColor="text1"/>
          <w:lang w:eastAsia="zh-CN"/>
        </w:rPr>
        <w:t>关井等待破胶</w:t>
      </w:r>
      <w:r w:rsidRPr="005E18FA">
        <w:rPr>
          <w:color w:val="000000" w:themeColor="text1"/>
          <w:lang w:eastAsia="zh-CN"/>
        </w:rPr>
        <w:t>→</w:t>
      </w:r>
      <w:r w:rsidRPr="005E18FA">
        <w:rPr>
          <w:color w:val="000000" w:themeColor="text1"/>
          <w:lang w:eastAsia="zh-CN"/>
        </w:rPr>
        <w:t>返排冲刷</w:t>
      </w:r>
      <w:r w:rsidRPr="005E18FA">
        <w:rPr>
          <w:color w:val="000000" w:themeColor="text1"/>
          <w:lang w:eastAsia="zh-CN"/>
        </w:rPr>
        <w:t>→</w:t>
      </w:r>
      <w:r w:rsidRPr="005E18FA">
        <w:rPr>
          <w:color w:val="000000" w:themeColor="text1"/>
          <w:lang w:eastAsia="zh-CN"/>
        </w:rPr>
        <w:t>拆卸取心</w:t>
      </w:r>
      <w:r w:rsidRPr="005E18FA">
        <w:rPr>
          <w:color w:val="000000" w:themeColor="text1"/>
          <w:lang w:eastAsia="zh-CN"/>
        </w:rPr>
        <w:t>→</w:t>
      </w:r>
      <w:r w:rsidRPr="005E18FA">
        <w:rPr>
          <w:color w:val="000000" w:themeColor="text1"/>
          <w:lang w:eastAsia="zh-CN"/>
        </w:rPr>
        <w:t>紫外成像。五步走完，中间不跳过任何一个工程环节。</w:t>
      </w:r>
    </w:p>
    <w:p w14:paraId="0A0FEB1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阶段一，注入。将装好砂岩裂缝模型的夹持器加热至</w:t>
      </w:r>
      <w:r w:rsidRPr="005E18FA">
        <w:rPr>
          <w:color w:val="000000" w:themeColor="text1"/>
          <w:lang w:eastAsia="zh-CN"/>
        </w:rPr>
        <w:t>90°C</w:t>
      </w:r>
      <w:r w:rsidRPr="005E18FA">
        <w:rPr>
          <w:color w:val="000000" w:themeColor="text1"/>
          <w:lang w:eastAsia="zh-CN"/>
        </w:rPr>
        <w:t>，以恒定流量注入荧光</w:t>
      </w:r>
      <w:r w:rsidRPr="005E18FA">
        <w:rPr>
          <w:color w:val="000000" w:themeColor="text1"/>
          <w:lang w:eastAsia="zh-CN"/>
        </w:rPr>
        <w:t>HPG</w:t>
      </w:r>
      <w:r w:rsidRPr="005E18FA">
        <w:rPr>
          <w:color w:val="000000" w:themeColor="text1"/>
          <w:lang w:eastAsia="zh-CN"/>
        </w:rPr>
        <w:t>压裂液（含</w:t>
      </w:r>
      <w:r w:rsidRPr="005E18FA">
        <w:rPr>
          <w:color w:val="000000" w:themeColor="text1"/>
          <w:lang w:eastAsia="zh-CN"/>
        </w:rPr>
        <w:t>0.3% v/v</w:t>
      </w:r>
      <w:r w:rsidRPr="005E18FA">
        <w:rPr>
          <w:color w:val="000000" w:themeColor="text1"/>
          <w:lang w:eastAsia="zh-CN"/>
        </w:rPr>
        <w:t>有机硼交联剂，在线混配），注入总量为裂缝体积的三倍</w:t>
      </w:r>
      <w:r w:rsidRPr="005E18FA">
        <w:rPr>
          <w:color w:val="000000" w:themeColor="text1"/>
          <w:lang w:eastAsia="zh-CN"/>
        </w:rPr>
        <w:t>——</w:t>
      </w:r>
      <w:r w:rsidRPr="005E18FA">
        <w:rPr>
          <w:color w:val="000000" w:themeColor="text1"/>
          <w:lang w:eastAsia="zh-CN"/>
        </w:rPr>
        <w:t>确保裂缝被充分填充。全程记录注入端和产出端的压力。压力曲线的形态是判断颗粒是否在裂缝中发生堵塞或架桥的直接窗口：如果</w:t>
      </w:r>
      <w:r w:rsidRPr="005E18FA">
        <w:rPr>
          <w:color w:val="000000" w:themeColor="text1"/>
          <w:lang w:eastAsia="zh-CN"/>
        </w:rPr>
        <w:t>p_in</w:t>
      </w:r>
      <w:r w:rsidRPr="005E18FA">
        <w:rPr>
          <w:color w:val="000000" w:themeColor="text1"/>
          <w:lang w:eastAsia="zh-CN"/>
        </w:rPr>
        <w:t>随注入量单调上升后</w:t>
      </w:r>
      <w:r w:rsidRPr="005E18FA">
        <w:rPr>
          <w:color w:val="000000" w:themeColor="text1"/>
          <w:lang w:eastAsia="zh-CN"/>
        </w:rPr>
        <w:lastRenderedPageBreak/>
        <w:t>趋于平台，说明流动通畅、无异常堆积；如果压力持续攀升不见平台，就要警惕颗粒在裂缝某处形成了桥堵。</w:t>
      </w:r>
    </w:p>
    <w:p w14:paraId="1FB9EF6D"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4-11 </w:t>
      </w:r>
      <w:r w:rsidRPr="005E18FA">
        <w:rPr>
          <w:color w:val="000000" w:themeColor="text1"/>
          <w:sz w:val="22"/>
          <w:lang w:eastAsia="zh-CN"/>
        </w:rPr>
        <w:t>此处插入：注入压力曲线</w:t>
      </w:r>
      <w:r w:rsidRPr="005E18FA">
        <w:rPr>
          <w:color w:val="000000" w:themeColor="text1"/>
          <w:sz w:val="22"/>
          <w:lang w:eastAsia="zh-CN"/>
        </w:rPr>
        <w:t xml:space="preserve">——p_in vs </w:t>
      </w:r>
      <w:r w:rsidRPr="005E18FA">
        <w:rPr>
          <w:color w:val="000000" w:themeColor="text1"/>
          <w:sz w:val="22"/>
          <w:lang w:eastAsia="zh-CN"/>
        </w:rPr>
        <w:t>注入</w:t>
      </w:r>
      <w:r w:rsidRPr="005E18FA">
        <w:rPr>
          <w:color w:val="000000" w:themeColor="text1"/>
          <w:sz w:val="22"/>
          <w:lang w:eastAsia="zh-CN"/>
        </w:rPr>
        <w:t>PV</w:t>
      </w:r>
      <w:r w:rsidRPr="005E18FA">
        <w:rPr>
          <w:color w:val="000000" w:themeColor="text1"/>
          <w:sz w:val="22"/>
          <w:lang w:eastAsia="zh-CN"/>
        </w:rPr>
        <w:t>数（四种裂缝宽度</w:t>
      </w:r>
      <w:r w:rsidRPr="005E18FA">
        <w:rPr>
          <w:color w:val="000000" w:themeColor="text1"/>
          <w:sz w:val="22"/>
          <w:lang w:eastAsia="zh-CN"/>
        </w:rPr>
        <w:t>0.1/0.5/1.0/2.0 mm</w:t>
      </w:r>
      <w:r w:rsidRPr="005E18FA">
        <w:rPr>
          <w:color w:val="000000" w:themeColor="text1"/>
          <w:sz w:val="22"/>
          <w:lang w:eastAsia="zh-CN"/>
        </w:rPr>
        <w:t>，四条曲线叠加）</w:t>
      </w:r>
      <w:r w:rsidRPr="005E18FA">
        <w:rPr>
          <w:color w:val="000000" w:themeColor="text1"/>
          <w:sz w:val="22"/>
          <w:lang w:eastAsia="zh-CN"/>
        </w:rPr>
        <w:t>]</w:t>
      </w:r>
    </w:p>
    <w:p w14:paraId="3B22F2E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阶段二，关井破胶。关闭两端阀门，维持回压</w:t>
      </w:r>
      <w:r w:rsidRPr="005E18FA">
        <w:rPr>
          <w:color w:val="000000" w:themeColor="text1"/>
          <w:lang w:eastAsia="zh-CN"/>
        </w:rPr>
        <w:t>5 MPa</w:t>
      </w:r>
      <w:r w:rsidRPr="005E18FA">
        <w:rPr>
          <w:color w:val="000000" w:themeColor="text1"/>
          <w:lang w:eastAsia="zh-CN"/>
        </w:rPr>
        <w:t>模拟裂缝闭合压力，在</w:t>
      </w:r>
      <w:r w:rsidRPr="005E18FA">
        <w:rPr>
          <w:color w:val="000000" w:themeColor="text1"/>
          <w:lang w:eastAsia="zh-CN"/>
        </w:rPr>
        <w:t>90°C</w:t>
      </w:r>
      <w:r w:rsidRPr="005E18FA">
        <w:rPr>
          <w:color w:val="000000" w:themeColor="text1"/>
          <w:lang w:eastAsia="zh-CN"/>
        </w:rPr>
        <w:t>下密闭放置</w:t>
      </w:r>
      <w:r w:rsidRPr="005E18FA">
        <w:rPr>
          <w:color w:val="000000" w:themeColor="text1"/>
          <w:lang w:eastAsia="zh-CN"/>
        </w:rPr>
        <w:t>12</w:t>
      </w:r>
      <w:r w:rsidRPr="005E18FA">
        <w:rPr>
          <w:color w:val="000000" w:themeColor="text1"/>
          <w:lang w:eastAsia="zh-CN"/>
        </w:rPr>
        <w:t>小时，让过硫酸铵有足够的时间完成对</w:t>
      </w:r>
      <w:r w:rsidRPr="005E18FA">
        <w:rPr>
          <w:color w:val="000000" w:themeColor="text1"/>
          <w:lang w:eastAsia="zh-CN"/>
        </w:rPr>
        <w:t>HPG</w:t>
      </w:r>
      <w:r w:rsidRPr="005E18FA">
        <w:rPr>
          <w:color w:val="000000" w:themeColor="text1"/>
          <w:lang w:eastAsia="zh-CN"/>
        </w:rPr>
        <w:t>冻胶的氧化降解和对</w:t>
      </w:r>
      <w:r w:rsidRPr="005E18FA">
        <w:rPr>
          <w:color w:val="000000" w:themeColor="text1"/>
          <w:lang w:eastAsia="zh-CN"/>
        </w:rPr>
        <w:t>PEG</w:t>
      </w:r>
      <w:r w:rsidRPr="005E18FA">
        <w:rPr>
          <w:color w:val="000000" w:themeColor="text1"/>
          <w:lang w:eastAsia="zh-CN"/>
        </w:rPr>
        <w:t>包覆层的脱附。这个阶段不采集数据</w:t>
      </w:r>
      <w:r w:rsidRPr="005E18FA">
        <w:rPr>
          <w:color w:val="000000" w:themeColor="text1"/>
          <w:lang w:eastAsia="zh-CN"/>
        </w:rPr>
        <w:t>——</w:t>
      </w:r>
      <w:r w:rsidRPr="005E18FA">
        <w:rPr>
          <w:color w:val="000000" w:themeColor="text1"/>
          <w:lang w:eastAsia="zh-CN"/>
        </w:rPr>
        <w:t>它的作用在于提供一个静态窗口，使</w:t>
      </w:r>
      <w:r w:rsidRPr="005E18FA">
        <w:rPr>
          <w:color w:val="000000" w:themeColor="text1"/>
          <w:lang w:eastAsia="zh-CN"/>
        </w:rPr>
        <w:t>"</w:t>
      </w:r>
      <w:r w:rsidRPr="005E18FA">
        <w:rPr>
          <w:color w:val="000000" w:themeColor="text1"/>
          <w:lang w:eastAsia="zh-CN"/>
        </w:rPr>
        <w:t>分散</w:t>
      </w:r>
      <w:r w:rsidRPr="005E18FA">
        <w:rPr>
          <w:color w:val="000000" w:themeColor="text1"/>
          <w:lang w:eastAsia="zh-CN"/>
        </w:rPr>
        <w:t>→</w:t>
      </w:r>
      <w:r w:rsidRPr="005E18FA">
        <w:rPr>
          <w:color w:val="000000" w:themeColor="text1"/>
          <w:lang w:eastAsia="zh-CN"/>
        </w:rPr>
        <w:t>锚定</w:t>
      </w:r>
      <w:r w:rsidRPr="005E18FA">
        <w:rPr>
          <w:color w:val="000000" w:themeColor="text1"/>
          <w:lang w:eastAsia="zh-CN"/>
        </w:rPr>
        <w:t>"</w:t>
      </w:r>
      <w:r w:rsidRPr="005E18FA">
        <w:rPr>
          <w:color w:val="000000" w:themeColor="text1"/>
          <w:lang w:eastAsia="zh-CN"/>
        </w:rPr>
        <w:t>的功能切换有时间完成。</w:t>
      </w:r>
    </w:p>
    <w:p w14:paraId="46CE4F2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阶段三，返排。以</w:t>
      </w:r>
      <w:r w:rsidRPr="005E18FA">
        <w:rPr>
          <w:color w:val="000000" w:themeColor="text1"/>
          <w:lang w:eastAsia="zh-CN"/>
        </w:rPr>
        <w:t>0.1 mL/min</w:t>
      </w:r>
      <w:r w:rsidRPr="005E18FA">
        <w:rPr>
          <w:color w:val="000000" w:themeColor="text1"/>
          <w:lang w:eastAsia="zh-CN"/>
        </w:rPr>
        <w:t>的低流速反向注入模拟地层水（</w:t>
      </w:r>
      <w:r w:rsidRPr="005E18FA">
        <w:rPr>
          <w:color w:val="000000" w:themeColor="text1"/>
          <w:lang w:eastAsia="zh-CN"/>
        </w:rPr>
        <w:t>50 g/L NaCl + 2 g/L CaCl₂</w:t>
      </w:r>
      <w:r w:rsidRPr="005E18FA">
        <w:rPr>
          <w:color w:val="000000" w:themeColor="text1"/>
          <w:lang w:eastAsia="zh-CN"/>
        </w:rPr>
        <w:t>），累计返排体积达到裂缝体积的</w:t>
      </w:r>
      <w:r w:rsidRPr="005E18FA">
        <w:rPr>
          <w:color w:val="000000" w:themeColor="text1"/>
          <w:lang w:eastAsia="zh-CN"/>
        </w:rPr>
        <w:t>5~10</w:t>
      </w:r>
      <w:r w:rsidRPr="005E18FA">
        <w:rPr>
          <w:color w:val="000000" w:themeColor="text1"/>
          <w:lang w:eastAsia="zh-CN"/>
        </w:rPr>
        <w:t>倍</w:t>
      </w:r>
      <w:r w:rsidRPr="005E18FA">
        <w:rPr>
          <w:color w:val="000000" w:themeColor="text1"/>
          <w:lang w:eastAsia="zh-CN"/>
        </w:rPr>
        <w:t>——</w:t>
      </w:r>
      <w:r w:rsidRPr="005E18FA">
        <w:rPr>
          <w:color w:val="000000" w:themeColor="text1"/>
          <w:lang w:eastAsia="zh-CN"/>
        </w:rPr>
        <w:t>多余的量是为了确保冲刷充分。每个裂缝体积（</w:t>
      </w:r>
      <w:r w:rsidRPr="005E18FA">
        <w:rPr>
          <w:color w:val="000000" w:themeColor="text1"/>
          <w:lang w:eastAsia="zh-CN"/>
        </w:rPr>
        <w:t>CPV</w:t>
      </w:r>
      <w:r w:rsidRPr="005E18FA">
        <w:rPr>
          <w:color w:val="000000" w:themeColor="text1"/>
          <w:lang w:eastAsia="zh-CN"/>
        </w:rPr>
        <w:t>）逐次收集返排液样品，用荧光光谱仪在</w:t>
      </w:r>
      <w:r w:rsidRPr="005E18FA">
        <w:rPr>
          <w:color w:val="000000" w:themeColor="text1"/>
          <w:lang w:eastAsia="zh-CN"/>
        </w:rPr>
        <w:t>520 nm</w:t>
      </w:r>
      <w:r w:rsidRPr="005E18FA">
        <w:rPr>
          <w:color w:val="000000" w:themeColor="text1"/>
          <w:lang w:eastAsia="zh-CN"/>
        </w:rPr>
        <w:t>处测定浓度，绘制归一化浓度</w:t>
      </w:r>
      <w:r w:rsidRPr="005E18FA">
        <w:rPr>
          <w:color w:val="000000" w:themeColor="text1"/>
          <w:lang w:eastAsia="zh-CN"/>
        </w:rPr>
        <w:t>-</w:t>
      </w:r>
      <w:r w:rsidRPr="005E18FA">
        <w:rPr>
          <w:color w:val="000000" w:themeColor="text1"/>
          <w:lang w:eastAsia="zh-CN"/>
        </w:rPr>
        <w:t>累计返排</w:t>
      </w:r>
      <w:r w:rsidRPr="005E18FA">
        <w:rPr>
          <w:color w:val="000000" w:themeColor="text1"/>
          <w:lang w:eastAsia="zh-CN"/>
        </w:rPr>
        <w:t>CPV</w:t>
      </w:r>
      <w:r w:rsidRPr="005E18FA">
        <w:rPr>
          <w:color w:val="000000" w:themeColor="text1"/>
          <w:lang w:eastAsia="zh-CN"/>
        </w:rPr>
        <w:t>曲线。如果曲线在</w:t>
      </w:r>
      <w:r w:rsidRPr="005E18FA">
        <w:rPr>
          <w:color w:val="000000" w:themeColor="text1"/>
          <w:lang w:eastAsia="zh-CN"/>
        </w:rPr>
        <w:t>1~2 CPV</w:t>
      </w:r>
      <w:r w:rsidRPr="005E18FA">
        <w:rPr>
          <w:color w:val="000000" w:themeColor="text1"/>
          <w:lang w:eastAsia="zh-CN"/>
        </w:rPr>
        <w:t>内迅速降至本底，净残留率超过</w:t>
      </w:r>
      <w:r w:rsidRPr="005E18FA">
        <w:rPr>
          <w:color w:val="000000" w:themeColor="text1"/>
          <w:lang w:eastAsia="zh-CN"/>
        </w:rPr>
        <w:t>90%</w:t>
      </w:r>
      <w:r w:rsidRPr="005E18FA">
        <w:rPr>
          <w:color w:val="000000" w:themeColor="text1"/>
          <w:lang w:eastAsia="zh-CN"/>
        </w:rPr>
        <w:t>，锚定的牢固度就得到了有力验证。反之，如果曲线拖着长尾或多峰，说明存在弱吸附组分在返排中逐步释放，锚定的均一性有问题。</w:t>
      </w:r>
    </w:p>
    <w:p w14:paraId="73BE8771"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4-12 </w:t>
      </w:r>
      <w:r w:rsidRPr="005E18FA">
        <w:rPr>
          <w:color w:val="000000" w:themeColor="text1"/>
          <w:sz w:val="22"/>
          <w:lang w:eastAsia="zh-CN"/>
        </w:rPr>
        <w:t>此处插入：返排液荧光粉归一化浓度</w:t>
      </w:r>
      <w:r w:rsidRPr="005E18FA">
        <w:rPr>
          <w:color w:val="000000" w:themeColor="text1"/>
          <w:sz w:val="22"/>
          <w:lang w:eastAsia="zh-CN"/>
        </w:rPr>
        <w:t xml:space="preserve"> vs </w:t>
      </w:r>
      <w:r w:rsidRPr="005E18FA">
        <w:rPr>
          <w:color w:val="000000" w:themeColor="text1"/>
          <w:sz w:val="22"/>
          <w:lang w:eastAsia="zh-CN"/>
        </w:rPr>
        <w:t>累计返排</w:t>
      </w:r>
      <w:r w:rsidRPr="005E18FA">
        <w:rPr>
          <w:color w:val="000000" w:themeColor="text1"/>
          <w:sz w:val="22"/>
          <w:lang w:eastAsia="zh-CN"/>
        </w:rPr>
        <w:t>CPV</w:t>
      </w:r>
      <w:r w:rsidRPr="005E18FA">
        <w:rPr>
          <w:color w:val="000000" w:themeColor="text1"/>
          <w:sz w:val="22"/>
          <w:lang w:eastAsia="zh-CN"/>
        </w:rPr>
        <w:t>（四种裂缝宽度，四条曲线叠加，标注本底线）</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4-4 </w:t>
      </w:r>
      <w:r w:rsidRPr="005E18FA">
        <w:rPr>
          <w:color w:val="000000" w:themeColor="text1"/>
          <w:sz w:val="22"/>
          <w:lang w:eastAsia="zh-CN"/>
        </w:rPr>
        <w:t>此处插入：荧光粉净残留率汇总表（四种裂缝宽度的注入总量、累计返排量和净残留率）</w:t>
      </w:r>
      <w:r w:rsidRPr="005E18FA">
        <w:rPr>
          <w:color w:val="000000" w:themeColor="text1"/>
          <w:sz w:val="22"/>
          <w:lang w:eastAsia="zh-CN"/>
        </w:rPr>
        <w:t>]</w:t>
      </w:r>
    </w:p>
    <w:p w14:paraId="6F5EEDD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阶段四，取心与成像。拆卸夹持器，取出砂岩岩样，在紫外暗室成像系统中以锁定参数拍照。用</w:t>
      </w:r>
      <w:r w:rsidRPr="005E18FA">
        <w:rPr>
          <w:color w:val="000000" w:themeColor="text1"/>
          <w:lang w:eastAsia="zh-CN"/>
        </w:rPr>
        <w:t>ImageJ</w:t>
      </w:r>
      <w:r w:rsidRPr="005E18FA">
        <w:rPr>
          <w:color w:val="000000" w:themeColor="text1"/>
          <w:lang w:eastAsia="zh-CN"/>
        </w:rPr>
        <w:t>沿裂缝走向等间距圈定五个</w:t>
      </w:r>
      <w:r w:rsidRPr="005E18FA">
        <w:rPr>
          <w:color w:val="000000" w:themeColor="text1"/>
          <w:lang w:eastAsia="zh-CN"/>
        </w:rPr>
        <w:t>200×200</w:t>
      </w:r>
      <w:r w:rsidRPr="005E18FA">
        <w:rPr>
          <w:color w:val="000000" w:themeColor="text1"/>
          <w:lang w:eastAsia="zh-CN"/>
        </w:rPr>
        <w:t>像素的</w:t>
      </w:r>
      <w:r w:rsidRPr="005E18FA">
        <w:rPr>
          <w:color w:val="000000" w:themeColor="text1"/>
          <w:lang w:eastAsia="zh-CN"/>
        </w:rPr>
        <w:t>ROI</w:t>
      </w:r>
      <w:r w:rsidRPr="005E18FA">
        <w:rPr>
          <w:color w:val="000000" w:themeColor="text1"/>
          <w:lang w:eastAsia="zh-CN"/>
        </w:rPr>
        <w:t>，提取每个</w:t>
      </w:r>
      <w:r w:rsidRPr="005E18FA">
        <w:rPr>
          <w:color w:val="000000" w:themeColor="text1"/>
          <w:lang w:eastAsia="zh-CN"/>
        </w:rPr>
        <w:t>ROI</w:t>
      </w:r>
      <w:r w:rsidRPr="005E18FA">
        <w:rPr>
          <w:color w:val="000000" w:themeColor="text1"/>
          <w:lang w:eastAsia="zh-CN"/>
        </w:rPr>
        <w:t>的平均灰度值和标准差。这一阶段产出的紫外图像和灰度数据，将是判断荧光示踪是否成功的最终实物证据。</w:t>
      </w:r>
    </w:p>
    <w:p w14:paraId="27D636D4"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4-13 </w:t>
      </w:r>
      <w:r w:rsidRPr="005E18FA">
        <w:rPr>
          <w:color w:val="000000" w:themeColor="text1"/>
          <w:sz w:val="22"/>
          <w:lang w:eastAsia="zh-CN"/>
        </w:rPr>
        <w:t>此处插入：四种裂缝宽度（</w:t>
      </w:r>
      <w:r w:rsidRPr="005E18FA">
        <w:rPr>
          <w:color w:val="000000" w:themeColor="text1"/>
          <w:sz w:val="22"/>
          <w:lang w:eastAsia="zh-CN"/>
        </w:rPr>
        <w:t>0.1/0.5/1.0/2.0 mm</w:t>
      </w:r>
      <w:r w:rsidRPr="005E18FA">
        <w:rPr>
          <w:color w:val="000000" w:themeColor="text1"/>
          <w:sz w:val="22"/>
          <w:lang w:eastAsia="zh-CN"/>
        </w:rPr>
        <w:t>）的岩心裂缝壁面紫外照片（同成像参数，并排对比，标注</w:t>
      </w:r>
      <w:r w:rsidRPr="005E18FA">
        <w:rPr>
          <w:color w:val="000000" w:themeColor="text1"/>
          <w:sz w:val="22"/>
          <w:lang w:eastAsia="zh-CN"/>
        </w:rPr>
        <w:t>5</w:t>
      </w:r>
      <w:r w:rsidRPr="005E18FA">
        <w:rPr>
          <w:color w:val="000000" w:themeColor="text1"/>
          <w:sz w:val="22"/>
          <w:lang w:eastAsia="zh-CN"/>
        </w:rPr>
        <w:t>个</w:t>
      </w:r>
      <w:r w:rsidRPr="005E18FA">
        <w:rPr>
          <w:color w:val="000000" w:themeColor="text1"/>
          <w:sz w:val="22"/>
          <w:lang w:eastAsia="zh-CN"/>
        </w:rPr>
        <w:t>ROI</w:t>
      </w:r>
      <w:r w:rsidRPr="005E18FA">
        <w:rPr>
          <w:color w:val="000000" w:themeColor="text1"/>
          <w:sz w:val="22"/>
          <w:lang w:eastAsia="zh-CN"/>
        </w:rPr>
        <w:t>位置）</w:t>
      </w:r>
      <w:r w:rsidRPr="005E18FA">
        <w:rPr>
          <w:color w:val="000000" w:themeColor="text1"/>
          <w:sz w:val="22"/>
          <w:lang w:eastAsia="zh-CN"/>
        </w:rPr>
        <w:t>]</w:t>
      </w:r>
    </w:p>
    <w:p w14:paraId="60023D01"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实验数据待补充：注入压力曲线、返排浓度曲线、紫外照片</w:t>
      </w:r>
      <w:r w:rsidRPr="005E18FA">
        <w:rPr>
          <w:color w:val="000000" w:themeColor="text1"/>
          <w:sz w:val="22"/>
          <w:lang w:eastAsia="zh-CN"/>
        </w:rPr>
        <w:t>]</w:t>
      </w:r>
    </w:p>
    <w:p w14:paraId="50EB2EF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4.5</w:t>
      </w:r>
      <w:r w:rsidRPr="005E18FA">
        <w:rPr>
          <w:color w:val="000000" w:themeColor="text1"/>
          <w:lang w:eastAsia="zh-CN"/>
        </w:rPr>
        <w:t>节的四阶段实验从定性层面验证了荧光示踪技术的工程可行性</w:t>
      </w:r>
      <w:r w:rsidRPr="005E18FA">
        <w:rPr>
          <w:color w:val="000000" w:themeColor="text1"/>
          <w:lang w:eastAsia="zh-CN"/>
        </w:rPr>
        <w:t>——</w:t>
      </w:r>
      <w:r w:rsidRPr="005E18FA">
        <w:rPr>
          <w:color w:val="000000" w:themeColor="text1"/>
          <w:lang w:eastAsia="zh-CN"/>
        </w:rPr>
        <w:t>可注入、可锚定、可成像。但一项诊断技术的价值取决于它能否提供超越</w:t>
      </w:r>
      <w:r w:rsidRPr="005E18FA">
        <w:rPr>
          <w:color w:val="000000" w:themeColor="text1"/>
          <w:lang w:eastAsia="zh-CN"/>
        </w:rPr>
        <w:t>"</w:t>
      </w:r>
      <w:r w:rsidRPr="005E18FA">
        <w:rPr>
          <w:color w:val="000000" w:themeColor="text1"/>
          <w:lang w:eastAsia="zh-CN"/>
        </w:rPr>
        <w:t>有</w:t>
      </w:r>
      <w:r w:rsidRPr="005E18FA">
        <w:rPr>
          <w:color w:val="000000" w:themeColor="text1"/>
          <w:lang w:eastAsia="zh-CN"/>
        </w:rPr>
        <w:t>/</w:t>
      </w:r>
      <w:r w:rsidRPr="005E18FA">
        <w:rPr>
          <w:color w:val="000000" w:themeColor="text1"/>
          <w:lang w:eastAsia="zh-CN"/>
        </w:rPr>
        <w:t>无</w:t>
      </w:r>
      <w:r w:rsidRPr="005E18FA">
        <w:rPr>
          <w:color w:val="000000" w:themeColor="text1"/>
          <w:lang w:eastAsia="zh-CN"/>
        </w:rPr>
        <w:t>"</w:t>
      </w:r>
      <w:r w:rsidRPr="005E18FA">
        <w:rPr>
          <w:color w:val="000000" w:themeColor="text1"/>
          <w:lang w:eastAsia="zh-CN"/>
        </w:rPr>
        <w:t>的信息。如果裂缝宽度越大、荧光灰度越高，且这一关系具有统计显著性，那么紫外图像就不只是</w:t>
      </w:r>
      <w:r w:rsidRPr="005E18FA">
        <w:rPr>
          <w:color w:val="000000" w:themeColor="text1"/>
          <w:lang w:eastAsia="zh-CN"/>
        </w:rPr>
        <w:t>"</w:t>
      </w:r>
      <w:r w:rsidRPr="005E18FA">
        <w:rPr>
          <w:color w:val="000000" w:themeColor="text1"/>
          <w:lang w:eastAsia="zh-CN"/>
        </w:rPr>
        <w:t>看到了裂缝</w:t>
      </w:r>
      <w:r w:rsidRPr="005E18FA">
        <w:rPr>
          <w:color w:val="000000" w:themeColor="text1"/>
          <w:lang w:eastAsia="zh-CN"/>
        </w:rPr>
        <w:t>"</w:t>
      </w:r>
      <w:r w:rsidRPr="005E18FA">
        <w:rPr>
          <w:color w:val="000000" w:themeColor="text1"/>
          <w:lang w:eastAsia="zh-CN"/>
        </w:rPr>
        <w:t>，而是可以半定量地</w:t>
      </w:r>
      <w:r w:rsidRPr="005E18FA">
        <w:rPr>
          <w:color w:val="000000" w:themeColor="text1"/>
          <w:lang w:eastAsia="zh-CN"/>
        </w:rPr>
        <w:t>"</w:t>
      </w:r>
      <w:r w:rsidRPr="005E18FA">
        <w:rPr>
          <w:color w:val="000000" w:themeColor="text1"/>
          <w:lang w:eastAsia="zh-CN"/>
        </w:rPr>
        <w:t>读出裂缝宽度</w:t>
      </w:r>
      <w:r w:rsidRPr="005E18FA">
        <w:rPr>
          <w:color w:val="000000" w:themeColor="text1"/>
          <w:lang w:eastAsia="zh-CN"/>
        </w:rPr>
        <w:t>"</w:t>
      </w:r>
      <w:r w:rsidRPr="005E18FA">
        <w:rPr>
          <w:color w:val="000000" w:themeColor="text1"/>
          <w:lang w:eastAsia="zh-CN"/>
        </w:rPr>
        <w:t>。</w:t>
      </w:r>
      <w:r w:rsidRPr="005E18FA">
        <w:rPr>
          <w:color w:val="000000" w:themeColor="text1"/>
          <w:lang w:eastAsia="zh-CN"/>
        </w:rPr>
        <w:t>4.6</w:t>
      </w:r>
      <w:r w:rsidRPr="005E18FA">
        <w:rPr>
          <w:color w:val="000000" w:themeColor="text1"/>
          <w:lang w:eastAsia="zh-CN"/>
        </w:rPr>
        <w:t>节探索这一可能性的边界。</w:t>
      </w:r>
    </w:p>
    <w:p w14:paraId="6975D79A"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lastRenderedPageBreak/>
        <w:t xml:space="preserve">4.6  </w:t>
      </w:r>
      <w:r w:rsidRPr="005E18FA">
        <w:rPr>
          <w:rFonts w:ascii="Times New Roman" w:eastAsia="黑体" w:hAnsi="Times New Roman" w:cs="Arial"/>
          <w:color w:val="000000" w:themeColor="text1"/>
          <w:sz w:val="28"/>
          <w:lang w:eastAsia="zh-CN"/>
        </w:rPr>
        <w:t>荧光信号与裂缝几何的半定量关系</w:t>
      </w:r>
    </w:p>
    <w:p w14:paraId="68DD2448"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四阶段实验做完，我们手里有了三组数据：注入压力曲线、返排浓度曲线、岩心紫外图像。前两组数据分别回答了</w:t>
      </w:r>
      <w:r w:rsidRPr="005E18FA">
        <w:rPr>
          <w:color w:val="000000" w:themeColor="text1"/>
          <w:lang w:eastAsia="zh-CN"/>
        </w:rPr>
        <w:t>"</w:t>
      </w:r>
      <w:r w:rsidRPr="005E18FA">
        <w:rPr>
          <w:color w:val="000000" w:themeColor="text1"/>
          <w:lang w:eastAsia="zh-CN"/>
        </w:rPr>
        <w:t>可注入吗</w:t>
      </w:r>
      <w:r w:rsidRPr="005E18FA">
        <w:rPr>
          <w:color w:val="000000" w:themeColor="text1"/>
          <w:lang w:eastAsia="zh-CN"/>
        </w:rPr>
        <w:t>"</w:t>
      </w:r>
      <w:r w:rsidRPr="005E18FA">
        <w:rPr>
          <w:color w:val="000000" w:themeColor="text1"/>
          <w:lang w:eastAsia="zh-CN"/>
        </w:rPr>
        <w:t>和</w:t>
      </w:r>
      <w:r w:rsidRPr="005E18FA">
        <w:rPr>
          <w:color w:val="000000" w:themeColor="text1"/>
          <w:lang w:eastAsia="zh-CN"/>
        </w:rPr>
        <w:t>"</w:t>
      </w:r>
      <w:r w:rsidRPr="005E18FA">
        <w:rPr>
          <w:color w:val="000000" w:themeColor="text1"/>
          <w:lang w:eastAsia="zh-CN"/>
        </w:rPr>
        <w:t>牢固吗</w:t>
      </w:r>
      <w:r w:rsidRPr="005E18FA">
        <w:rPr>
          <w:color w:val="000000" w:themeColor="text1"/>
          <w:lang w:eastAsia="zh-CN"/>
        </w:rPr>
        <w:t>"</w:t>
      </w:r>
      <w:r w:rsidRPr="005E18FA">
        <w:rPr>
          <w:color w:val="000000" w:themeColor="text1"/>
          <w:lang w:eastAsia="zh-CN"/>
        </w:rPr>
        <w:t>，现在到了最后一组数据</w:t>
      </w:r>
      <w:r w:rsidRPr="005E18FA">
        <w:rPr>
          <w:color w:val="000000" w:themeColor="text1"/>
          <w:lang w:eastAsia="zh-CN"/>
        </w:rPr>
        <w:t>——</w:t>
      </w:r>
      <w:r w:rsidRPr="005E18FA">
        <w:rPr>
          <w:color w:val="000000" w:themeColor="text1"/>
          <w:lang w:eastAsia="zh-CN"/>
        </w:rPr>
        <w:t>紫外图像</w:t>
      </w:r>
      <w:r w:rsidRPr="005E18FA">
        <w:rPr>
          <w:color w:val="000000" w:themeColor="text1"/>
          <w:lang w:eastAsia="zh-CN"/>
        </w:rPr>
        <w:t>——</w:t>
      </w:r>
      <w:r w:rsidRPr="005E18FA">
        <w:rPr>
          <w:color w:val="000000" w:themeColor="text1"/>
          <w:lang w:eastAsia="zh-CN"/>
        </w:rPr>
        <w:t>发挥作用的时候。它能回答的不仅是</w:t>
      </w:r>
      <w:r w:rsidRPr="005E18FA">
        <w:rPr>
          <w:color w:val="000000" w:themeColor="text1"/>
          <w:lang w:eastAsia="zh-CN"/>
        </w:rPr>
        <w:t>"</w:t>
      </w:r>
      <w:r w:rsidRPr="005E18FA">
        <w:rPr>
          <w:color w:val="000000" w:themeColor="text1"/>
          <w:lang w:eastAsia="zh-CN"/>
        </w:rPr>
        <w:t>有没有荧光</w:t>
      </w:r>
      <w:r w:rsidRPr="005E18FA">
        <w:rPr>
          <w:color w:val="000000" w:themeColor="text1"/>
          <w:lang w:eastAsia="zh-CN"/>
        </w:rPr>
        <w:t>"</w:t>
      </w:r>
      <w:r w:rsidRPr="005E18FA">
        <w:rPr>
          <w:color w:val="000000" w:themeColor="text1"/>
          <w:lang w:eastAsia="zh-CN"/>
        </w:rPr>
        <w:t>，还包括一个更为野心勃勃的问题：裂缝越宽，荧光越亮吗？如果能建立这样一个单调映射，紫外图像就从</w:t>
      </w:r>
      <w:r w:rsidRPr="005E18FA">
        <w:rPr>
          <w:color w:val="000000" w:themeColor="text1"/>
          <w:lang w:eastAsia="zh-CN"/>
        </w:rPr>
        <w:t>"</w:t>
      </w:r>
      <w:r w:rsidRPr="005E18FA">
        <w:rPr>
          <w:color w:val="000000" w:themeColor="text1"/>
          <w:lang w:eastAsia="zh-CN"/>
        </w:rPr>
        <w:t>看到裂缝</w:t>
      </w:r>
      <w:r w:rsidRPr="005E18FA">
        <w:rPr>
          <w:color w:val="000000" w:themeColor="text1"/>
          <w:lang w:eastAsia="zh-CN"/>
        </w:rPr>
        <w:t>"</w:t>
      </w:r>
      <w:r w:rsidRPr="005E18FA">
        <w:rPr>
          <w:color w:val="000000" w:themeColor="text1"/>
          <w:lang w:eastAsia="zh-CN"/>
        </w:rPr>
        <w:t>升级到了</w:t>
      </w:r>
      <w:r w:rsidRPr="005E18FA">
        <w:rPr>
          <w:color w:val="000000" w:themeColor="text1"/>
          <w:lang w:eastAsia="zh-CN"/>
        </w:rPr>
        <w:t>"</w:t>
      </w:r>
      <w:r w:rsidRPr="005E18FA">
        <w:rPr>
          <w:color w:val="000000" w:themeColor="text1"/>
          <w:lang w:eastAsia="zh-CN"/>
        </w:rPr>
        <w:t>读出裂缝宽度</w:t>
      </w:r>
      <w:r w:rsidRPr="005E18FA">
        <w:rPr>
          <w:color w:val="000000" w:themeColor="text1"/>
          <w:lang w:eastAsia="zh-CN"/>
        </w:rPr>
        <w:t>"</w:t>
      </w:r>
      <w:r w:rsidRPr="005E18FA">
        <w:rPr>
          <w:color w:val="000000" w:themeColor="text1"/>
          <w:lang w:eastAsia="zh-CN"/>
        </w:rPr>
        <w:t>。这个问题需要谨慎对待。本文的设计是一个递进式的分析框架。第一层次是定性验证</w:t>
      </w:r>
      <w:r w:rsidRPr="005E18FA">
        <w:rPr>
          <w:color w:val="000000" w:themeColor="text1"/>
          <w:lang w:eastAsia="zh-CN"/>
        </w:rPr>
        <w:t>——</w:t>
      </w:r>
      <w:r w:rsidRPr="005E18FA">
        <w:rPr>
          <w:color w:val="000000" w:themeColor="text1"/>
          <w:lang w:eastAsia="zh-CN"/>
        </w:rPr>
        <w:t>只需要回答</w:t>
      </w:r>
      <w:r w:rsidRPr="005E18FA">
        <w:rPr>
          <w:color w:val="000000" w:themeColor="text1"/>
          <w:lang w:eastAsia="zh-CN"/>
        </w:rPr>
        <w:t>"</w:t>
      </w:r>
      <w:r w:rsidRPr="005E18FA">
        <w:rPr>
          <w:color w:val="000000" w:themeColor="text1"/>
          <w:lang w:eastAsia="zh-CN"/>
        </w:rPr>
        <w:t>裂缝壁面上能否检出荧光信号</w:t>
      </w:r>
      <w:r w:rsidRPr="005E18FA">
        <w:rPr>
          <w:color w:val="000000" w:themeColor="text1"/>
          <w:lang w:eastAsia="zh-CN"/>
        </w:rPr>
        <w:t>"</w:t>
      </w:r>
      <w:r w:rsidRPr="005E18FA">
        <w:rPr>
          <w:color w:val="000000" w:themeColor="text1"/>
          <w:lang w:eastAsia="zh-CN"/>
        </w:rPr>
        <w:t>（信噪比</w:t>
      </w:r>
      <w:r w:rsidRPr="005E18FA">
        <w:rPr>
          <w:color w:val="000000" w:themeColor="text1"/>
          <w:lang w:eastAsia="zh-CN"/>
        </w:rPr>
        <w:t>SNR≥3:1</w:t>
      </w:r>
      <w:r w:rsidRPr="005E18FA">
        <w:rPr>
          <w:color w:val="000000" w:themeColor="text1"/>
          <w:lang w:eastAsia="zh-CN"/>
        </w:rPr>
        <w:t>即为可检出），如果四种裂缝宽度下超过</w:t>
      </w:r>
      <w:r w:rsidRPr="005E18FA">
        <w:rPr>
          <w:color w:val="000000" w:themeColor="text1"/>
          <w:lang w:eastAsia="zh-CN"/>
        </w:rPr>
        <w:t>90%</w:t>
      </w:r>
      <w:r w:rsidRPr="005E18FA">
        <w:rPr>
          <w:color w:val="000000" w:themeColor="text1"/>
          <w:lang w:eastAsia="zh-CN"/>
        </w:rPr>
        <w:t>的岩样都能检出荧光，定性验证就成功了。第二层次是半定量探索</w:t>
      </w:r>
      <w:r w:rsidRPr="005E18FA">
        <w:rPr>
          <w:color w:val="000000" w:themeColor="text1"/>
          <w:lang w:eastAsia="zh-CN"/>
        </w:rPr>
        <w:t>——</w:t>
      </w:r>
      <w:r w:rsidRPr="005E18FA">
        <w:rPr>
          <w:color w:val="000000" w:themeColor="text1"/>
          <w:lang w:eastAsia="zh-CN"/>
        </w:rPr>
        <w:t>将四种宽度作为横坐标、五个</w:t>
      </w:r>
      <w:r w:rsidRPr="005E18FA">
        <w:rPr>
          <w:color w:val="000000" w:themeColor="text1"/>
          <w:lang w:eastAsia="zh-CN"/>
        </w:rPr>
        <w:t>ROI</w:t>
      </w:r>
      <w:r w:rsidRPr="005E18FA">
        <w:rPr>
          <w:color w:val="000000" w:themeColor="text1"/>
          <w:lang w:eastAsia="zh-CN"/>
        </w:rPr>
        <w:t>的平均灰度值作为纵坐标，计算</w:t>
      </w:r>
      <w:r w:rsidRPr="005E18FA">
        <w:rPr>
          <w:color w:val="000000" w:themeColor="text1"/>
          <w:lang w:eastAsia="zh-CN"/>
        </w:rPr>
        <w:t>Spearman</w:t>
      </w:r>
      <w:r w:rsidRPr="005E18FA">
        <w:rPr>
          <w:color w:val="000000" w:themeColor="text1"/>
          <w:lang w:eastAsia="zh-CN"/>
        </w:rPr>
        <w:t>秩相关系数</w:t>
      </w:r>
      <w:r w:rsidRPr="005E18FA">
        <w:rPr>
          <w:color w:val="000000" w:themeColor="text1"/>
        </w:rPr>
        <w:t>ρ</w:t>
      </w:r>
      <w:r w:rsidRPr="005E18FA">
        <w:rPr>
          <w:color w:val="000000" w:themeColor="text1"/>
          <w:lang w:eastAsia="zh-CN"/>
        </w:rPr>
        <w:t>。注意这里的关键选择：用的是</w:t>
      </w:r>
      <w:r w:rsidRPr="005E18FA">
        <w:rPr>
          <w:color w:val="000000" w:themeColor="text1"/>
          <w:lang w:eastAsia="zh-CN"/>
        </w:rPr>
        <w:t>Spearman</w:t>
      </w:r>
      <w:r w:rsidRPr="005E18FA">
        <w:rPr>
          <w:color w:val="000000" w:themeColor="text1"/>
          <w:lang w:eastAsia="zh-CN"/>
        </w:rPr>
        <w:t>而非</w:t>
      </w:r>
      <w:r w:rsidRPr="005E18FA">
        <w:rPr>
          <w:color w:val="000000" w:themeColor="text1"/>
          <w:lang w:eastAsia="zh-CN"/>
        </w:rPr>
        <w:t>Pearson——</w:t>
      </w:r>
      <w:r w:rsidRPr="005E18FA">
        <w:rPr>
          <w:color w:val="000000" w:themeColor="text1"/>
          <w:lang w:eastAsia="zh-CN"/>
        </w:rPr>
        <w:t>不预设线性关系，只要求单调性。如果</w:t>
      </w:r>
      <w:r w:rsidRPr="005E18FA">
        <w:rPr>
          <w:color w:val="000000" w:themeColor="text1"/>
        </w:rPr>
        <w:t>ρ</w:t>
      </w:r>
      <w:r w:rsidRPr="005E18FA">
        <w:rPr>
          <w:color w:val="000000" w:themeColor="text1"/>
          <w:lang w:eastAsia="zh-CN"/>
        </w:rPr>
        <w:t>≥0.85</w:t>
      </w:r>
      <w:r w:rsidRPr="005E18FA">
        <w:rPr>
          <w:color w:val="000000" w:themeColor="text1"/>
          <w:lang w:eastAsia="zh-CN"/>
        </w:rPr>
        <w:t>且</w:t>
      </w:r>
      <w:r w:rsidRPr="005E18FA">
        <w:rPr>
          <w:color w:val="000000" w:themeColor="text1"/>
          <w:lang w:eastAsia="zh-CN"/>
        </w:rPr>
        <w:t>p&lt;0.01</w:t>
      </w:r>
      <w:r w:rsidRPr="005E18FA">
        <w:rPr>
          <w:color w:val="000000" w:themeColor="text1"/>
          <w:lang w:eastAsia="zh-CN"/>
        </w:rPr>
        <w:t>，说明在受控的实验条件下（同一砂岩、同一成像参数、同一荧光粉批次），灰度值确实随裂缝宽度单调变化，具备了半定量的判读能力。如果</w:t>
      </w:r>
      <w:r w:rsidRPr="005E18FA">
        <w:rPr>
          <w:color w:val="000000" w:themeColor="text1"/>
        </w:rPr>
        <w:t>ρ</w:t>
      </w:r>
      <w:r w:rsidRPr="005E18FA">
        <w:rPr>
          <w:color w:val="000000" w:themeColor="text1"/>
          <w:lang w:eastAsia="zh-CN"/>
        </w:rPr>
        <w:t>&lt;0.6</w:t>
      </w:r>
      <w:r w:rsidRPr="005E18FA">
        <w:rPr>
          <w:color w:val="000000" w:themeColor="text1"/>
          <w:lang w:eastAsia="zh-CN"/>
        </w:rPr>
        <w:t>，则灰度只能做</w:t>
      </w:r>
      <w:r w:rsidRPr="005E18FA">
        <w:rPr>
          <w:color w:val="000000" w:themeColor="text1"/>
          <w:lang w:eastAsia="zh-CN"/>
        </w:rPr>
        <w:t>"</w:t>
      </w:r>
      <w:r w:rsidRPr="005E18FA">
        <w:rPr>
          <w:color w:val="000000" w:themeColor="text1"/>
          <w:lang w:eastAsia="zh-CN"/>
        </w:rPr>
        <w:t>有</w:t>
      </w:r>
      <w:r w:rsidRPr="005E18FA">
        <w:rPr>
          <w:color w:val="000000" w:themeColor="text1"/>
          <w:lang w:eastAsia="zh-CN"/>
        </w:rPr>
        <w:t>/</w:t>
      </w:r>
      <w:r w:rsidRPr="005E18FA">
        <w:rPr>
          <w:color w:val="000000" w:themeColor="text1"/>
          <w:lang w:eastAsia="zh-CN"/>
        </w:rPr>
        <w:t>无</w:t>
      </w:r>
      <w:r w:rsidRPr="005E18FA">
        <w:rPr>
          <w:color w:val="000000" w:themeColor="text1"/>
          <w:lang w:eastAsia="zh-CN"/>
        </w:rPr>
        <w:t>"</w:t>
      </w:r>
      <w:r w:rsidRPr="005E18FA">
        <w:rPr>
          <w:color w:val="000000" w:themeColor="text1"/>
          <w:lang w:eastAsia="zh-CN"/>
        </w:rPr>
        <w:t>的定性判读，不能用于宽度推断。无论结果落在哪个层次，都有对应的、诚实的结论</w:t>
      </w:r>
      <w:r w:rsidRPr="005E18FA">
        <w:rPr>
          <w:color w:val="000000" w:themeColor="text1"/>
          <w:lang w:eastAsia="zh-CN"/>
        </w:rPr>
        <w:t>——</w:t>
      </w:r>
      <w:r w:rsidRPr="005E18FA">
        <w:rPr>
          <w:color w:val="000000" w:themeColor="text1"/>
          <w:lang w:eastAsia="zh-CN"/>
        </w:rPr>
        <w:t>这是本文分析框架的基本态度。</w:t>
      </w:r>
    </w:p>
    <w:p w14:paraId="06C5C93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分析方法：（</w:t>
      </w:r>
      <w:r w:rsidRPr="005E18FA">
        <w:rPr>
          <w:color w:val="000000" w:themeColor="text1"/>
          <w:lang w:eastAsia="zh-CN"/>
        </w:rPr>
        <w:t>1</w:t>
      </w:r>
      <w:r w:rsidRPr="005E18FA">
        <w:rPr>
          <w:color w:val="000000" w:themeColor="text1"/>
          <w:lang w:eastAsia="zh-CN"/>
        </w:rPr>
        <w:t>）定性验证</w:t>
      </w:r>
      <w:r w:rsidRPr="005E18FA">
        <w:rPr>
          <w:color w:val="000000" w:themeColor="text1"/>
          <w:lang w:eastAsia="zh-CN"/>
        </w:rPr>
        <w:t>——</w:t>
      </w:r>
      <w:r w:rsidRPr="005E18FA">
        <w:rPr>
          <w:color w:val="000000" w:themeColor="text1"/>
          <w:lang w:eastAsia="zh-CN"/>
        </w:rPr>
        <w:t>目视或阈值分割法判定四种裂缝宽度梯度下裂缝壁面荧光信号</w:t>
      </w:r>
      <w:r w:rsidRPr="005E18FA">
        <w:rPr>
          <w:color w:val="000000" w:themeColor="text1"/>
          <w:lang w:eastAsia="zh-CN"/>
        </w:rPr>
        <w:t>"</w:t>
      </w:r>
      <w:r w:rsidRPr="005E18FA">
        <w:rPr>
          <w:color w:val="000000" w:themeColor="text1"/>
          <w:lang w:eastAsia="zh-CN"/>
        </w:rPr>
        <w:t>可检出</w:t>
      </w:r>
      <w:r w:rsidRPr="005E18FA">
        <w:rPr>
          <w:color w:val="000000" w:themeColor="text1"/>
          <w:lang w:eastAsia="zh-CN"/>
        </w:rPr>
        <w:t>"</w:t>
      </w:r>
      <w:r w:rsidRPr="005E18FA">
        <w:rPr>
          <w:color w:val="000000" w:themeColor="text1"/>
          <w:lang w:eastAsia="zh-CN"/>
        </w:rPr>
        <w:t>（信噪比</w:t>
      </w:r>
      <w:r w:rsidRPr="005E18FA">
        <w:rPr>
          <w:color w:val="000000" w:themeColor="text1"/>
          <w:lang w:eastAsia="zh-CN"/>
        </w:rPr>
        <w:t>SNR≥3:1</w:t>
      </w:r>
      <w:r w:rsidRPr="005E18FA">
        <w:rPr>
          <w:color w:val="000000" w:themeColor="text1"/>
          <w:lang w:eastAsia="zh-CN"/>
        </w:rPr>
        <w:t>）的比例，若</w:t>
      </w:r>
      <w:r w:rsidRPr="005E18FA">
        <w:rPr>
          <w:color w:val="000000" w:themeColor="text1"/>
          <w:lang w:eastAsia="zh-CN"/>
        </w:rPr>
        <w:t>&gt;90%</w:t>
      </w:r>
      <w:r w:rsidRPr="005E18FA">
        <w:rPr>
          <w:color w:val="000000" w:themeColor="text1"/>
          <w:lang w:eastAsia="zh-CN"/>
        </w:rPr>
        <w:t>的岩样可检出荧光，则定性验证成功。（</w:t>
      </w:r>
      <w:r w:rsidRPr="005E18FA">
        <w:rPr>
          <w:color w:val="000000" w:themeColor="text1"/>
          <w:lang w:eastAsia="zh-CN"/>
        </w:rPr>
        <w:t>2</w:t>
      </w:r>
      <w:r w:rsidRPr="005E18FA">
        <w:rPr>
          <w:color w:val="000000" w:themeColor="text1"/>
          <w:lang w:eastAsia="zh-CN"/>
        </w:rPr>
        <w:t>）半定量分析</w:t>
      </w:r>
      <w:r w:rsidRPr="005E18FA">
        <w:rPr>
          <w:color w:val="000000" w:themeColor="text1"/>
          <w:lang w:eastAsia="zh-CN"/>
        </w:rPr>
        <w:t>——</w:t>
      </w:r>
      <w:r w:rsidRPr="005E18FA">
        <w:rPr>
          <w:color w:val="000000" w:themeColor="text1"/>
          <w:lang w:eastAsia="zh-CN"/>
        </w:rPr>
        <w:t>以四种裂缝宽度（</w:t>
      </w:r>
      <w:r w:rsidRPr="005E18FA">
        <w:rPr>
          <w:color w:val="000000" w:themeColor="text1"/>
          <w:lang w:eastAsia="zh-CN"/>
        </w:rPr>
        <w:t>0.1</w:t>
      </w:r>
      <w:r w:rsidRPr="005E18FA">
        <w:rPr>
          <w:color w:val="000000" w:themeColor="text1"/>
          <w:lang w:eastAsia="zh-CN"/>
        </w:rPr>
        <w:t>、</w:t>
      </w:r>
      <w:r w:rsidRPr="005E18FA">
        <w:rPr>
          <w:color w:val="000000" w:themeColor="text1"/>
          <w:lang w:eastAsia="zh-CN"/>
        </w:rPr>
        <w:t>0.5</w:t>
      </w:r>
      <w:r w:rsidRPr="005E18FA">
        <w:rPr>
          <w:color w:val="000000" w:themeColor="text1"/>
          <w:lang w:eastAsia="zh-CN"/>
        </w:rPr>
        <w:t>、</w:t>
      </w:r>
      <w:r w:rsidRPr="005E18FA">
        <w:rPr>
          <w:color w:val="000000" w:themeColor="text1"/>
          <w:lang w:eastAsia="zh-CN"/>
        </w:rPr>
        <w:t>1.0</w:t>
      </w:r>
      <w:r w:rsidRPr="005E18FA">
        <w:rPr>
          <w:color w:val="000000" w:themeColor="text1"/>
          <w:lang w:eastAsia="zh-CN"/>
        </w:rPr>
        <w:t>、</w:t>
      </w:r>
      <w:r w:rsidRPr="005E18FA">
        <w:rPr>
          <w:color w:val="000000" w:themeColor="text1"/>
          <w:lang w:eastAsia="zh-CN"/>
        </w:rPr>
        <w:t>2.0 mm</w:t>
      </w:r>
      <w:r w:rsidRPr="005E18FA">
        <w:rPr>
          <w:color w:val="000000" w:themeColor="text1"/>
          <w:lang w:eastAsia="zh-CN"/>
        </w:rPr>
        <w:t>）为横坐标、</w:t>
      </w:r>
      <w:r w:rsidRPr="005E18FA">
        <w:rPr>
          <w:color w:val="000000" w:themeColor="text1"/>
          <w:lang w:eastAsia="zh-CN"/>
        </w:rPr>
        <w:t>5</w:t>
      </w:r>
      <w:r w:rsidRPr="005E18FA">
        <w:rPr>
          <w:color w:val="000000" w:themeColor="text1"/>
          <w:lang w:eastAsia="zh-CN"/>
        </w:rPr>
        <w:t>个</w:t>
      </w:r>
      <w:r w:rsidRPr="005E18FA">
        <w:rPr>
          <w:color w:val="000000" w:themeColor="text1"/>
          <w:lang w:eastAsia="zh-CN"/>
        </w:rPr>
        <w:t>ROI</w:t>
      </w:r>
      <w:r w:rsidRPr="005E18FA">
        <w:rPr>
          <w:color w:val="000000" w:themeColor="text1"/>
          <w:lang w:eastAsia="zh-CN"/>
        </w:rPr>
        <w:t>的平均灰度值为纵坐标，绘制散点图（</w:t>
      </w:r>
      <w:r w:rsidRPr="005E18FA">
        <w:rPr>
          <w:color w:val="000000" w:themeColor="text1"/>
          <w:lang w:eastAsia="zh-CN"/>
        </w:rPr>
        <w:t>n=12</w:t>
      </w:r>
      <w:r w:rsidRPr="005E18FA">
        <w:rPr>
          <w:color w:val="000000" w:themeColor="text1"/>
          <w:lang w:eastAsia="zh-CN"/>
        </w:rPr>
        <w:t>，每种宽度</w:t>
      </w:r>
      <w:r w:rsidRPr="005E18FA">
        <w:rPr>
          <w:color w:val="000000" w:themeColor="text1"/>
          <w:lang w:eastAsia="zh-CN"/>
        </w:rPr>
        <w:t>3</w:t>
      </w:r>
      <w:r w:rsidRPr="005E18FA">
        <w:rPr>
          <w:color w:val="000000" w:themeColor="text1"/>
          <w:lang w:eastAsia="zh-CN"/>
        </w:rPr>
        <w:t>个平行样），计算</w:t>
      </w:r>
      <w:r w:rsidRPr="005E18FA">
        <w:rPr>
          <w:color w:val="000000" w:themeColor="text1"/>
          <w:lang w:eastAsia="zh-CN"/>
        </w:rPr>
        <w:t>Spearman</w:t>
      </w:r>
      <w:r w:rsidRPr="005E18FA">
        <w:rPr>
          <w:color w:val="000000" w:themeColor="text1"/>
          <w:lang w:eastAsia="zh-CN"/>
        </w:rPr>
        <w:t>秩相关系数</w:t>
      </w:r>
      <w:r w:rsidRPr="005E18FA">
        <w:rPr>
          <w:color w:val="000000" w:themeColor="text1"/>
        </w:rPr>
        <w:t>ρ</w:t>
      </w:r>
      <w:r w:rsidRPr="005E18FA">
        <w:rPr>
          <w:color w:val="000000" w:themeColor="text1"/>
          <w:lang w:eastAsia="zh-CN"/>
        </w:rPr>
        <w:t>（不预设线性关系）。若</w:t>
      </w:r>
      <w:r w:rsidRPr="005E18FA">
        <w:rPr>
          <w:color w:val="000000" w:themeColor="text1"/>
        </w:rPr>
        <w:t>ρ</w:t>
      </w:r>
      <w:r w:rsidRPr="005E18FA">
        <w:rPr>
          <w:color w:val="000000" w:themeColor="text1"/>
          <w:lang w:eastAsia="zh-CN"/>
        </w:rPr>
        <w:t>≥0.85</w:t>
      </w:r>
      <w:r w:rsidRPr="005E18FA">
        <w:rPr>
          <w:color w:val="000000" w:themeColor="text1"/>
          <w:lang w:eastAsia="zh-CN"/>
        </w:rPr>
        <w:t>且</w:t>
      </w:r>
      <w:r w:rsidRPr="005E18FA">
        <w:rPr>
          <w:color w:val="000000" w:themeColor="text1"/>
          <w:lang w:eastAsia="zh-CN"/>
        </w:rPr>
        <w:t>p&lt;0.01</w:t>
      </w:r>
      <w:r w:rsidRPr="005E18FA">
        <w:rPr>
          <w:color w:val="000000" w:themeColor="text1"/>
          <w:lang w:eastAsia="zh-CN"/>
        </w:rPr>
        <w:t>，则灰度值与裂缝宽度之间存在统计显著的单调关系，支持</w:t>
      </w:r>
      <w:r w:rsidRPr="005E18FA">
        <w:rPr>
          <w:color w:val="000000" w:themeColor="text1"/>
          <w:lang w:eastAsia="zh-CN"/>
        </w:rPr>
        <w:t>"</w:t>
      </w:r>
      <w:r w:rsidRPr="005E18FA">
        <w:rPr>
          <w:color w:val="000000" w:themeColor="text1"/>
          <w:lang w:eastAsia="zh-CN"/>
        </w:rPr>
        <w:t>在受控条件下灰度可作为裂缝宽度的半定量判据</w:t>
      </w:r>
      <w:r w:rsidRPr="005E18FA">
        <w:rPr>
          <w:color w:val="000000" w:themeColor="text1"/>
          <w:lang w:eastAsia="zh-CN"/>
        </w:rPr>
        <w:t>"</w:t>
      </w:r>
      <w:r w:rsidRPr="005E18FA">
        <w:rPr>
          <w:color w:val="000000" w:themeColor="text1"/>
          <w:lang w:eastAsia="zh-CN"/>
        </w:rPr>
        <w:t>。若</w:t>
      </w:r>
      <w:r w:rsidRPr="005E18FA">
        <w:rPr>
          <w:color w:val="000000" w:themeColor="text1"/>
        </w:rPr>
        <w:t>ρ</w:t>
      </w:r>
      <w:r w:rsidRPr="005E18FA">
        <w:rPr>
          <w:color w:val="000000" w:themeColor="text1"/>
          <w:lang w:eastAsia="zh-CN"/>
        </w:rPr>
        <w:t>&lt;0.6</w:t>
      </w:r>
      <w:r w:rsidRPr="005E18FA">
        <w:rPr>
          <w:color w:val="000000" w:themeColor="text1"/>
          <w:lang w:eastAsia="zh-CN"/>
        </w:rPr>
        <w:t>，则灰度值对裂缝宽度不具备有用的半定量区分能力，荧光信号仅保留</w:t>
      </w:r>
      <w:r w:rsidRPr="005E18FA">
        <w:rPr>
          <w:color w:val="000000" w:themeColor="text1"/>
          <w:lang w:eastAsia="zh-CN"/>
        </w:rPr>
        <w:t>"</w:t>
      </w:r>
      <w:r w:rsidRPr="005E18FA">
        <w:rPr>
          <w:color w:val="000000" w:themeColor="text1"/>
          <w:lang w:eastAsia="zh-CN"/>
        </w:rPr>
        <w:t>有</w:t>
      </w:r>
      <w:r w:rsidRPr="005E18FA">
        <w:rPr>
          <w:color w:val="000000" w:themeColor="text1"/>
          <w:lang w:eastAsia="zh-CN"/>
        </w:rPr>
        <w:t>/</w:t>
      </w:r>
      <w:r w:rsidRPr="005E18FA">
        <w:rPr>
          <w:color w:val="000000" w:themeColor="text1"/>
          <w:lang w:eastAsia="zh-CN"/>
        </w:rPr>
        <w:t>无</w:t>
      </w:r>
      <w:r w:rsidRPr="005E18FA">
        <w:rPr>
          <w:color w:val="000000" w:themeColor="text1"/>
          <w:lang w:eastAsia="zh-CN"/>
        </w:rPr>
        <w:t>"</w:t>
      </w:r>
      <w:r w:rsidRPr="005E18FA">
        <w:rPr>
          <w:color w:val="000000" w:themeColor="text1"/>
          <w:lang w:eastAsia="zh-CN"/>
        </w:rPr>
        <w:t>定性判读功能。该</w:t>
      </w:r>
      <w:r w:rsidRPr="005E18FA">
        <w:rPr>
          <w:color w:val="000000" w:themeColor="text1"/>
          <w:lang w:eastAsia="zh-CN"/>
        </w:rPr>
        <w:t>"</w:t>
      </w:r>
      <w:r w:rsidRPr="005E18FA">
        <w:rPr>
          <w:color w:val="000000" w:themeColor="text1"/>
          <w:lang w:eastAsia="zh-CN"/>
        </w:rPr>
        <w:t>半定量</w:t>
      </w:r>
      <w:r w:rsidRPr="005E18FA">
        <w:rPr>
          <w:color w:val="000000" w:themeColor="text1"/>
          <w:lang w:eastAsia="zh-CN"/>
        </w:rPr>
        <w:t>→</w:t>
      </w:r>
      <w:r w:rsidRPr="005E18FA">
        <w:rPr>
          <w:color w:val="000000" w:themeColor="text1"/>
          <w:lang w:eastAsia="zh-CN"/>
        </w:rPr>
        <w:t>定性</w:t>
      </w:r>
      <w:r w:rsidRPr="005E18FA">
        <w:rPr>
          <w:color w:val="000000" w:themeColor="text1"/>
          <w:lang w:eastAsia="zh-CN"/>
        </w:rPr>
        <w:t>"</w:t>
      </w:r>
      <w:r w:rsidRPr="005E18FA">
        <w:rPr>
          <w:color w:val="000000" w:themeColor="text1"/>
          <w:lang w:eastAsia="zh-CN"/>
        </w:rPr>
        <w:t>递进式分析框架确保无论实验结果落在哪个层次，结论都有实证支撑。</w:t>
      </w:r>
    </w:p>
    <w:p w14:paraId="6CC5A590"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4-14 </w:t>
      </w:r>
      <w:r w:rsidRPr="005E18FA">
        <w:rPr>
          <w:color w:val="000000" w:themeColor="text1"/>
          <w:sz w:val="22"/>
          <w:lang w:eastAsia="zh-CN"/>
        </w:rPr>
        <w:t>此处插入：平均灰度值</w:t>
      </w:r>
      <w:r w:rsidRPr="005E18FA">
        <w:rPr>
          <w:color w:val="000000" w:themeColor="text1"/>
          <w:sz w:val="22"/>
          <w:lang w:eastAsia="zh-CN"/>
        </w:rPr>
        <w:t xml:space="preserve"> vs </w:t>
      </w:r>
      <w:r w:rsidRPr="005E18FA">
        <w:rPr>
          <w:color w:val="000000" w:themeColor="text1"/>
          <w:sz w:val="22"/>
          <w:lang w:eastAsia="zh-CN"/>
        </w:rPr>
        <w:t>裂缝宽度散点图（</w:t>
      </w:r>
      <w:r w:rsidRPr="005E18FA">
        <w:rPr>
          <w:color w:val="000000" w:themeColor="text1"/>
          <w:sz w:val="22"/>
          <w:lang w:eastAsia="zh-CN"/>
        </w:rPr>
        <w:t>n=12</w:t>
      </w:r>
      <w:r w:rsidRPr="005E18FA">
        <w:rPr>
          <w:color w:val="000000" w:themeColor="text1"/>
          <w:sz w:val="22"/>
          <w:lang w:eastAsia="zh-CN"/>
        </w:rPr>
        <w:t>，标注</w:t>
      </w:r>
      <w:r w:rsidRPr="005E18FA">
        <w:rPr>
          <w:color w:val="000000" w:themeColor="text1"/>
          <w:sz w:val="22"/>
          <w:lang w:eastAsia="zh-CN"/>
        </w:rPr>
        <w:t xml:space="preserve">Spearman </w:t>
      </w:r>
      <w:r w:rsidRPr="005E18FA">
        <w:rPr>
          <w:color w:val="000000" w:themeColor="text1"/>
          <w:sz w:val="22"/>
        </w:rPr>
        <w:t>ρ</w:t>
      </w:r>
      <w:r w:rsidRPr="005E18FA">
        <w:rPr>
          <w:color w:val="000000" w:themeColor="text1"/>
          <w:sz w:val="22"/>
          <w:lang w:eastAsia="zh-CN"/>
        </w:rPr>
        <w:t>和</w:t>
      </w:r>
      <w:r w:rsidRPr="005E18FA">
        <w:rPr>
          <w:color w:val="000000" w:themeColor="text1"/>
          <w:sz w:val="22"/>
          <w:lang w:eastAsia="zh-CN"/>
        </w:rPr>
        <w:t>p</w:t>
      </w:r>
      <w:r w:rsidRPr="005E18FA">
        <w:rPr>
          <w:color w:val="000000" w:themeColor="text1"/>
          <w:sz w:val="22"/>
          <w:lang w:eastAsia="zh-CN"/>
        </w:rPr>
        <w:t>值，标注各宽度</w:t>
      </w:r>
      <w:r w:rsidRPr="005E18FA">
        <w:rPr>
          <w:color w:val="000000" w:themeColor="text1"/>
          <w:sz w:val="22"/>
          <w:lang w:eastAsia="zh-CN"/>
        </w:rPr>
        <w:t>SD</w:t>
      </w:r>
      <w:r w:rsidRPr="005E18FA">
        <w:rPr>
          <w:color w:val="000000" w:themeColor="text1"/>
          <w:sz w:val="22"/>
          <w:lang w:eastAsia="zh-CN"/>
        </w:rPr>
        <w:t>误差棒）</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4-5 </w:t>
      </w:r>
      <w:r w:rsidRPr="005E18FA">
        <w:rPr>
          <w:color w:val="000000" w:themeColor="text1"/>
          <w:sz w:val="22"/>
          <w:lang w:eastAsia="zh-CN"/>
        </w:rPr>
        <w:t>此处插入：半定量分析汇总</w:t>
      </w:r>
      <w:r w:rsidRPr="005E18FA">
        <w:rPr>
          <w:color w:val="000000" w:themeColor="text1"/>
          <w:sz w:val="22"/>
          <w:lang w:eastAsia="zh-CN"/>
        </w:rPr>
        <w:t>——</w:t>
      </w:r>
      <w:r w:rsidRPr="005E18FA">
        <w:rPr>
          <w:color w:val="000000" w:themeColor="text1"/>
          <w:sz w:val="22"/>
          <w:lang w:eastAsia="zh-CN"/>
        </w:rPr>
        <w:t>各裂缝宽度的</w:t>
      </w:r>
      <w:r w:rsidRPr="005E18FA">
        <w:rPr>
          <w:color w:val="000000" w:themeColor="text1"/>
          <w:sz w:val="22"/>
          <w:lang w:eastAsia="zh-CN"/>
        </w:rPr>
        <w:t>5</w:t>
      </w:r>
      <w:r w:rsidRPr="005E18FA">
        <w:rPr>
          <w:color w:val="000000" w:themeColor="text1"/>
          <w:sz w:val="22"/>
          <w:lang w:eastAsia="zh-CN"/>
        </w:rPr>
        <w:t>个</w:t>
      </w:r>
      <w:r w:rsidRPr="005E18FA">
        <w:rPr>
          <w:color w:val="000000" w:themeColor="text1"/>
          <w:sz w:val="22"/>
          <w:lang w:eastAsia="zh-CN"/>
        </w:rPr>
        <w:t>ROI</w:t>
      </w:r>
      <w:r w:rsidRPr="005E18FA">
        <w:rPr>
          <w:color w:val="000000" w:themeColor="text1"/>
          <w:sz w:val="22"/>
          <w:lang w:eastAsia="zh-CN"/>
        </w:rPr>
        <w:t>灰度值（</w:t>
      </w:r>
      <w:r w:rsidRPr="005E18FA">
        <w:rPr>
          <w:color w:val="000000" w:themeColor="text1"/>
          <w:sz w:val="22"/>
          <w:lang w:eastAsia="zh-CN"/>
        </w:rPr>
        <w:t>mean±SD</w:t>
      </w:r>
      <w:r w:rsidRPr="005E18FA">
        <w:rPr>
          <w:color w:val="000000" w:themeColor="text1"/>
          <w:sz w:val="22"/>
          <w:lang w:eastAsia="zh-CN"/>
        </w:rPr>
        <w:t>）、</w:t>
      </w:r>
      <w:r w:rsidRPr="005E18FA">
        <w:rPr>
          <w:color w:val="000000" w:themeColor="text1"/>
          <w:sz w:val="22"/>
          <w:lang w:eastAsia="zh-CN"/>
        </w:rPr>
        <w:t>SNR</w:t>
      </w:r>
      <w:r w:rsidRPr="005E18FA">
        <w:rPr>
          <w:color w:val="000000" w:themeColor="text1"/>
          <w:sz w:val="22"/>
          <w:lang w:eastAsia="zh-CN"/>
        </w:rPr>
        <w:t>、检出率</w:t>
      </w:r>
      <w:r w:rsidRPr="005E18FA">
        <w:rPr>
          <w:color w:val="000000" w:themeColor="text1"/>
          <w:sz w:val="22"/>
          <w:lang w:eastAsia="zh-CN"/>
        </w:rPr>
        <w:t>]</w:t>
      </w:r>
    </w:p>
    <w:p w14:paraId="756D69F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须明确指出，该半定量关系受控于同一砂岩类型、同一成像条件和同一荧光粉批次的严格约束，不具备跨条件的绝对定量测量能力。这一分析边界的清晰界定避免了对方法能力范围的不当外推。</w:t>
      </w:r>
    </w:p>
    <w:p w14:paraId="01861A4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为明确该半定量映射关系的工程适用边界，还需系统识别可能导致灰度</w:t>
      </w:r>
      <w:r w:rsidRPr="005E18FA">
        <w:rPr>
          <w:color w:val="000000" w:themeColor="text1"/>
          <w:lang w:eastAsia="zh-CN"/>
        </w:rPr>
        <w:t>-</w:t>
      </w:r>
      <w:r w:rsidRPr="005E18FA">
        <w:rPr>
          <w:color w:val="000000" w:themeColor="text1"/>
          <w:lang w:eastAsia="zh-CN"/>
        </w:rPr>
        <w:t>宽度关系失效的关键因素。以下情形下，灰度值与裂缝宽度之间的单调映射预期将退化或失效：（</w:t>
      </w:r>
      <w:r w:rsidRPr="005E18FA">
        <w:rPr>
          <w:color w:val="000000" w:themeColor="text1"/>
          <w:lang w:eastAsia="zh-CN"/>
        </w:rPr>
        <w:t>1</w:t>
      </w:r>
      <w:r w:rsidRPr="005E18FA">
        <w:rPr>
          <w:color w:val="000000" w:themeColor="text1"/>
          <w:lang w:eastAsia="zh-CN"/>
        </w:rPr>
        <w:t>）裂缝壁面矿物组分显著差异</w:t>
      </w:r>
      <w:r w:rsidRPr="005E18FA">
        <w:rPr>
          <w:color w:val="000000" w:themeColor="text1"/>
          <w:lang w:eastAsia="zh-CN"/>
        </w:rPr>
        <w:t>——</w:t>
      </w:r>
      <w:r w:rsidRPr="005E18FA">
        <w:rPr>
          <w:color w:val="000000" w:themeColor="text1"/>
          <w:lang w:eastAsia="zh-CN"/>
        </w:rPr>
        <w:t>当砂岩中粘土矿物（如蒙脱石、伊利石）含量超过</w:t>
      </w:r>
      <w:r w:rsidRPr="005E18FA">
        <w:rPr>
          <w:color w:val="000000" w:themeColor="text1"/>
          <w:lang w:eastAsia="zh-CN"/>
        </w:rPr>
        <w:t>10%~15%</w:t>
      </w:r>
      <w:r w:rsidRPr="005E18FA">
        <w:rPr>
          <w:color w:val="000000" w:themeColor="text1"/>
          <w:lang w:eastAsia="zh-CN"/>
        </w:rPr>
        <w:t>时，粘土对荧光粉的非选择性吸附将产生与裂缝宽度无关的高背景荧光，掩埋宽度信号；（</w:t>
      </w:r>
      <w:r w:rsidRPr="005E18FA">
        <w:rPr>
          <w:color w:val="000000" w:themeColor="text1"/>
          <w:lang w:eastAsia="zh-CN"/>
        </w:rPr>
        <w:t>2</w:t>
      </w:r>
      <w:r w:rsidRPr="005E18FA">
        <w:rPr>
          <w:color w:val="000000" w:themeColor="text1"/>
          <w:lang w:eastAsia="zh-CN"/>
        </w:rPr>
        <w:t>）荧光粉批次间差异</w:t>
      </w:r>
      <w:r w:rsidRPr="005E18FA">
        <w:rPr>
          <w:color w:val="000000" w:themeColor="text1"/>
          <w:lang w:eastAsia="zh-CN"/>
        </w:rPr>
        <w:t>——</w:t>
      </w:r>
      <w:r w:rsidRPr="005E18FA">
        <w:rPr>
          <w:color w:val="000000" w:themeColor="text1"/>
          <w:lang w:eastAsia="zh-CN"/>
        </w:rPr>
        <w:t>不同批次的商用荧光粉在粒度分布、表面缺陷密度和发光量子效率方面存在波动，若未对每批次建立独立的灰度</w:t>
      </w:r>
      <w:r w:rsidRPr="005E18FA">
        <w:rPr>
          <w:color w:val="000000" w:themeColor="text1"/>
          <w:lang w:eastAsia="zh-CN"/>
        </w:rPr>
        <w:t>-</w:t>
      </w:r>
      <w:r w:rsidRPr="005E18FA">
        <w:rPr>
          <w:color w:val="000000" w:themeColor="text1"/>
          <w:lang w:eastAsia="zh-CN"/>
        </w:rPr>
        <w:t>浓度标定曲线，批次效应可导致灰度值系统性偏移</w:t>
      </w:r>
      <w:r w:rsidRPr="005E18FA">
        <w:rPr>
          <w:color w:val="000000" w:themeColor="text1"/>
          <w:lang w:eastAsia="zh-CN"/>
        </w:rPr>
        <w:t>20%~30%</w:t>
      </w:r>
      <w:r w:rsidRPr="005E18FA">
        <w:rPr>
          <w:color w:val="000000" w:themeColor="text1"/>
          <w:lang w:eastAsia="zh-CN"/>
        </w:rPr>
        <w:t>；（</w:t>
      </w:r>
      <w:r w:rsidRPr="005E18FA">
        <w:rPr>
          <w:color w:val="000000" w:themeColor="text1"/>
          <w:lang w:eastAsia="zh-CN"/>
        </w:rPr>
        <w:t>3</w:t>
      </w:r>
      <w:r w:rsidRPr="005E18FA">
        <w:rPr>
          <w:color w:val="000000" w:themeColor="text1"/>
          <w:lang w:eastAsia="zh-CN"/>
        </w:rPr>
        <w:t>）裂缝壁面粗糙度极端值</w:t>
      </w:r>
      <w:r w:rsidRPr="005E18FA">
        <w:rPr>
          <w:color w:val="000000" w:themeColor="text1"/>
          <w:lang w:eastAsia="zh-CN"/>
        </w:rPr>
        <w:t>——</w:t>
      </w:r>
      <w:r w:rsidRPr="005E18FA">
        <w:rPr>
          <w:color w:val="000000" w:themeColor="text1"/>
          <w:lang w:eastAsia="zh-CN"/>
        </w:rPr>
        <w:t>当</w:t>
      </w:r>
      <w:r w:rsidRPr="005E18FA">
        <w:rPr>
          <w:color w:val="000000" w:themeColor="text1"/>
          <w:lang w:eastAsia="zh-CN"/>
        </w:rPr>
        <w:t>JRC&gt;18</w:t>
      </w:r>
      <w:r w:rsidRPr="005E18FA">
        <w:rPr>
          <w:color w:val="000000" w:themeColor="text1"/>
          <w:lang w:eastAsia="zh-CN"/>
        </w:rPr>
        <w:t>时，粗糙壁面的</w:t>
      </w:r>
      <w:r w:rsidRPr="005E18FA">
        <w:rPr>
          <w:color w:val="000000" w:themeColor="text1"/>
          <w:lang w:eastAsia="zh-CN"/>
        </w:rPr>
        <w:t>"</w:t>
      </w:r>
      <w:r w:rsidRPr="005E18FA">
        <w:rPr>
          <w:color w:val="000000" w:themeColor="text1"/>
          <w:lang w:eastAsia="zh-CN"/>
        </w:rPr>
        <w:t>阴影效应</w:t>
      </w:r>
      <w:r w:rsidRPr="005E18FA">
        <w:rPr>
          <w:color w:val="000000" w:themeColor="text1"/>
          <w:lang w:eastAsia="zh-CN"/>
        </w:rPr>
        <w:t>"</w:t>
      </w:r>
      <w:r w:rsidRPr="005E18FA">
        <w:rPr>
          <w:color w:val="000000" w:themeColor="text1"/>
          <w:lang w:eastAsia="zh-CN"/>
        </w:rPr>
        <w:t>使紫外激发光和荧光发射均受到几何遮挡，灰度值不再仅反映荧光粉面密度；（</w:t>
      </w:r>
      <w:r w:rsidRPr="005E18FA">
        <w:rPr>
          <w:color w:val="000000" w:themeColor="text1"/>
          <w:lang w:eastAsia="zh-CN"/>
        </w:rPr>
        <w:t>4</w:t>
      </w:r>
      <w:r w:rsidRPr="005E18FA">
        <w:rPr>
          <w:color w:val="000000" w:themeColor="text1"/>
          <w:lang w:eastAsia="zh-CN"/>
        </w:rPr>
        <w:t>）多次注入或重复改造</w:t>
      </w:r>
      <w:r w:rsidRPr="005E18FA">
        <w:rPr>
          <w:color w:val="000000" w:themeColor="text1"/>
          <w:lang w:eastAsia="zh-CN"/>
        </w:rPr>
        <w:t>——</w:t>
      </w:r>
      <w:r w:rsidRPr="005E18FA">
        <w:rPr>
          <w:color w:val="000000" w:themeColor="text1"/>
          <w:lang w:eastAsia="zh-CN"/>
        </w:rPr>
        <w:t>当同一井段经历两次以上压裂施工时，后续注入的荧光粉可能与前期残留叠加，产生非加和性的灰度响应。在上述情形下，灰度值仅保留</w:t>
      </w:r>
      <w:r w:rsidRPr="005E18FA">
        <w:rPr>
          <w:color w:val="000000" w:themeColor="text1"/>
          <w:lang w:eastAsia="zh-CN"/>
        </w:rPr>
        <w:t>"</w:t>
      </w:r>
      <w:r w:rsidRPr="005E18FA">
        <w:rPr>
          <w:color w:val="000000" w:themeColor="text1"/>
          <w:lang w:eastAsia="zh-CN"/>
        </w:rPr>
        <w:t>有</w:t>
      </w:r>
      <w:r w:rsidRPr="005E18FA">
        <w:rPr>
          <w:color w:val="000000" w:themeColor="text1"/>
          <w:lang w:eastAsia="zh-CN"/>
        </w:rPr>
        <w:t>/</w:t>
      </w:r>
      <w:r w:rsidRPr="005E18FA">
        <w:rPr>
          <w:color w:val="000000" w:themeColor="text1"/>
          <w:lang w:eastAsia="zh-CN"/>
        </w:rPr>
        <w:t>无</w:t>
      </w:r>
      <w:r w:rsidRPr="005E18FA">
        <w:rPr>
          <w:color w:val="000000" w:themeColor="text1"/>
          <w:lang w:eastAsia="zh-CN"/>
        </w:rPr>
        <w:t>"</w:t>
      </w:r>
      <w:r w:rsidRPr="005E18FA">
        <w:rPr>
          <w:color w:val="000000" w:themeColor="text1"/>
          <w:lang w:eastAsia="zh-CN"/>
        </w:rPr>
        <w:t>定性判读功能，不可用于裂缝宽度推断。此外，灰度与裂缝宽度的定量对应关系受控于注入阶段荧光粉浓度和流速</w:t>
      </w:r>
      <w:r w:rsidRPr="005E18FA">
        <w:rPr>
          <w:color w:val="000000" w:themeColor="text1"/>
          <w:lang w:eastAsia="zh-CN"/>
        </w:rPr>
        <w:t>——</w:t>
      </w:r>
      <w:r w:rsidRPr="005E18FA">
        <w:rPr>
          <w:color w:val="000000" w:themeColor="text1"/>
          <w:lang w:eastAsia="zh-CN"/>
        </w:rPr>
        <w:t>此二参数在本文中被锁定，但在现场尺度下并非恒定。因此，在工程推广中，本法始终定位为定性</w:t>
      </w:r>
      <w:r w:rsidRPr="005E18FA">
        <w:rPr>
          <w:color w:val="000000" w:themeColor="text1"/>
          <w:lang w:eastAsia="zh-CN"/>
        </w:rPr>
        <w:t>-</w:t>
      </w:r>
      <w:r w:rsidRPr="005E18FA">
        <w:rPr>
          <w:color w:val="000000" w:themeColor="text1"/>
          <w:lang w:eastAsia="zh-CN"/>
        </w:rPr>
        <w:t>半定量工具，不替代微地震等间接反演技术的定量输出。</w:t>
      </w:r>
    </w:p>
    <w:p w14:paraId="10AB7DB3"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实验数据待补充</w:t>
      </w:r>
      <w:r w:rsidRPr="005E18FA">
        <w:rPr>
          <w:color w:val="000000" w:themeColor="text1"/>
          <w:sz w:val="22"/>
          <w:lang w:eastAsia="zh-CN"/>
        </w:rPr>
        <w:t>]</w:t>
      </w:r>
    </w:p>
    <w:p w14:paraId="1E01F65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4.6</w:t>
      </w:r>
      <w:r w:rsidRPr="005E18FA">
        <w:rPr>
          <w:color w:val="000000" w:themeColor="text1"/>
          <w:lang w:eastAsia="zh-CN"/>
        </w:rPr>
        <w:t>节的分析为荧光信号的解读建立了从定性到半定量的递进框架。至此，第四章从颗粒运移、界面化学、吸附参数和动态驱替四个互补维度，构成了荧光示踪技术工程可行性的完整证据链。以下本章小结汇总各项发现。</w:t>
      </w:r>
    </w:p>
    <w:p w14:paraId="4C539944"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4.7  </w:t>
      </w:r>
      <w:r w:rsidRPr="005E18FA">
        <w:rPr>
          <w:rFonts w:ascii="Times New Roman" w:eastAsia="黑体" w:hAnsi="Times New Roman" w:cs="Arial"/>
          <w:color w:val="000000" w:themeColor="text1"/>
          <w:sz w:val="28"/>
          <w:lang w:eastAsia="zh-CN"/>
        </w:rPr>
        <w:t>本章小结</w:t>
      </w:r>
    </w:p>
    <w:p w14:paraId="3E2BB65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待实验完成后撰写</w:t>
      </w:r>
      <w:r w:rsidRPr="005E18FA">
        <w:rPr>
          <w:color w:val="000000" w:themeColor="text1"/>
          <w:lang w:eastAsia="zh-CN"/>
        </w:rPr>
        <w:t>]</w:t>
      </w:r>
    </w:p>
    <w:p w14:paraId="2DFFB1C1"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四章通过静态吸附实验和动态驱替四阶段模拟，在实验室尺度上验证了荧光示踪方案的工程可行性：荧光粉可被注入裂缝、在破胶后锚定于壁面、并在返排冲刷后保留足够的信号强度以供紫外成像。然而，从实验室的</w:t>
      </w:r>
      <w:r w:rsidRPr="005E18FA">
        <w:rPr>
          <w:rFonts w:eastAsia="黑体"/>
          <w:b/>
          <w:color w:val="000000" w:themeColor="text1"/>
          <w:sz w:val="32"/>
          <w:lang w:eastAsia="zh-CN"/>
        </w:rPr>
        <w:t>50 mm</w:t>
      </w:r>
      <w:r w:rsidRPr="005E18FA">
        <w:rPr>
          <w:rFonts w:eastAsia="黑体"/>
          <w:b/>
          <w:color w:val="000000" w:themeColor="text1"/>
          <w:sz w:val="32"/>
          <w:lang w:eastAsia="zh-CN"/>
        </w:rPr>
        <w:t>岩心夹持器到</w:t>
      </w:r>
      <w:r w:rsidRPr="005E18FA">
        <w:rPr>
          <w:rFonts w:eastAsia="黑体"/>
          <w:b/>
          <w:color w:val="000000" w:themeColor="text1"/>
          <w:sz w:val="32"/>
          <w:lang w:eastAsia="zh-CN"/>
        </w:rPr>
        <w:t>1500 m</w:t>
      </w:r>
      <w:r w:rsidRPr="005E18FA">
        <w:rPr>
          <w:rFonts w:eastAsia="黑体"/>
          <w:b/>
          <w:color w:val="000000" w:themeColor="text1"/>
          <w:sz w:val="32"/>
          <w:lang w:eastAsia="zh-CN"/>
        </w:rPr>
        <w:lastRenderedPageBreak/>
        <w:t>水平井的施工现场，中间存在一个尺度跨越和工程转化的问题。实验室确定的最优配方能否在规模化配制中保持稳定性？施工工艺如何嵌入现有的压裂泵注流程？经济上是否具有竞争力？第五章将从工程转化的视角逐一审视这些问题。</w:t>
      </w:r>
    </w:p>
    <w:p w14:paraId="4552F3C8" w14:textId="77777777" w:rsidR="00127D9C" w:rsidRPr="005E18FA" w:rsidRDefault="00127D9C">
      <w:pPr>
        <w:rPr>
          <w:color w:val="000000" w:themeColor="text1"/>
          <w:lang w:eastAsia="zh-CN"/>
        </w:rPr>
      </w:pPr>
    </w:p>
    <w:p w14:paraId="1A5F221D" w14:textId="77777777" w:rsidR="00127D9C" w:rsidRPr="005E18FA" w:rsidRDefault="00000000">
      <w:pPr>
        <w:pStyle w:val="1"/>
        <w:spacing w:before="240" w:after="120"/>
        <w:jc w:val="center"/>
        <w:rPr>
          <w:color w:val="000000" w:themeColor="text1"/>
          <w:lang w:eastAsia="zh-CN"/>
        </w:rPr>
      </w:pPr>
      <w:r w:rsidRPr="005E18FA">
        <w:rPr>
          <w:rFonts w:ascii="Times New Roman" w:eastAsia="黑体" w:hAnsi="Times New Roman" w:cs="Arial"/>
          <w:color w:val="000000" w:themeColor="text1"/>
          <w:sz w:val="32"/>
          <w:lang w:eastAsia="zh-CN"/>
        </w:rPr>
        <w:t>第五章</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现场施工工艺方案与经济性评估</w:t>
      </w:r>
    </w:p>
    <w:p w14:paraId="4EAC7FEF"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第四章的动态驱替实验在实验室尺度（</w:t>
      </w:r>
      <w:r w:rsidRPr="005E18FA">
        <w:rPr>
          <w:rFonts w:eastAsia="黑体"/>
          <w:b/>
          <w:color w:val="000000" w:themeColor="text1"/>
          <w:sz w:val="32"/>
          <w:lang w:eastAsia="zh-CN"/>
        </w:rPr>
        <w:t>50 mm</w:t>
      </w:r>
      <w:r w:rsidRPr="005E18FA">
        <w:rPr>
          <w:rFonts w:eastAsia="黑体"/>
          <w:b/>
          <w:color w:val="000000" w:themeColor="text1"/>
          <w:sz w:val="32"/>
          <w:lang w:eastAsia="zh-CN"/>
        </w:rPr>
        <w:t>岩心）上验证了荧光示踪的基本工作原理。然而，一项井下技术的完整开发链条需要回答三个递进问题：实验室里行不行？现场施工可不可行？经济上划不划算？前四章回答了第一个问题，本章转向后两个问题</w:t>
      </w:r>
      <w:r w:rsidRPr="005E18FA">
        <w:rPr>
          <w:rFonts w:eastAsia="黑体"/>
          <w:b/>
          <w:color w:val="000000" w:themeColor="text1"/>
          <w:sz w:val="32"/>
          <w:lang w:eastAsia="zh-CN"/>
        </w:rPr>
        <w:t>——</w:t>
      </w:r>
      <w:r w:rsidRPr="005E18FA">
        <w:rPr>
          <w:rFonts w:eastAsia="黑体"/>
          <w:b/>
          <w:color w:val="000000" w:themeColor="text1"/>
          <w:sz w:val="32"/>
          <w:lang w:eastAsia="zh-CN"/>
        </w:rPr>
        <w:t>设计</w:t>
      </w:r>
      <w:r w:rsidRPr="005E18FA">
        <w:rPr>
          <w:rFonts w:eastAsia="黑体"/>
          <w:b/>
          <w:color w:val="000000" w:themeColor="text1"/>
          <w:sz w:val="32"/>
          <w:lang w:eastAsia="zh-CN"/>
        </w:rPr>
        <w:t>"</w:t>
      </w:r>
      <w:r w:rsidRPr="005E18FA">
        <w:rPr>
          <w:rFonts w:eastAsia="黑体"/>
          <w:b/>
          <w:color w:val="000000" w:themeColor="text1"/>
          <w:sz w:val="32"/>
          <w:lang w:eastAsia="zh-CN"/>
        </w:rPr>
        <w:t>母液预配</w:t>
      </w:r>
      <w:r w:rsidRPr="005E18FA">
        <w:rPr>
          <w:rFonts w:eastAsia="黑体"/>
          <w:b/>
          <w:color w:val="000000" w:themeColor="text1"/>
          <w:sz w:val="32"/>
          <w:lang w:eastAsia="zh-CN"/>
        </w:rPr>
        <w:t>+</w:t>
      </w:r>
      <w:r w:rsidRPr="005E18FA">
        <w:rPr>
          <w:rFonts w:eastAsia="黑体"/>
          <w:b/>
          <w:color w:val="000000" w:themeColor="text1"/>
          <w:sz w:val="32"/>
          <w:lang w:eastAsia="zh-CN"/>
        </w:rPr>
        <w:t>在线稀释</w:t>
      </w:r>
      <w:r w:rsidRPr="005E18FA">
        <w:rPr>
          <w:rFonts w:eastAsia="黑体"/>
          <w:b/>
          <w:color w:val="000000" w:themeColor="text1"/>
          <w:sz w:val="32"/>
          <w:lang w:eastAsia="zh-CN"/>
        </w:rPr>
        <w:t>"</w:t>
      </w:r>
      <w:r w:rsidRPr="005E18FA">
        <w:rPr>
          <w:rFonts w:eastAsia="黑体"/>
          <w:b/>
          <w:color w:val="000000" w:themeColor="text1"/>
          <w:sz w:val="32"/>
          <w:lang w:eastAsia="zh-CN"/>
        </w:rPr>
        <w:t>的现场施工工艺方案，以四川盆地典型页岩气水平井为算例进行材料用量和经济性估算，并评估荧光示踪方案的环保安全性。需要指出，本章的分析以实验室确定的最优参数为前提，工程实施前需通过现场先导性试验验证。</w:t>
      </w:r>
    </w:p>
    <w:p w14:paraId="4AB4E604"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5.1  "</w:t>
      </w:r>
      <w:r w:rsidRPr="005E18FA">
        <w:rPr>
          <w:rFonts w:ascii="Times New Roman" w:eastAsia="黑体" w:hAnsi="Times New Roman" w:cs="Arial"/>
          <w:color w:val="000000" w:themeColor="text1"/>
          <w:sz w:val="28"/>
          <w:lang w:eastAsia="zh-CN"/>
        </w:rPr>
        <w:t>母液预配</w:t>
      </w:r>
      <w:r w:rsidRPr="005E18FA">
        <w:rPr>
          <w:rFonts w:ascii="Times New Roman" w:eastAsia="黑体" w:hAnsi="Times New Roman" w:cs="Arial"/>
          <w:color w:val="000000" w:themeColor="text1"/>
          <w:sz w:val="28"/>
          <w:lang w:eastAsia="zh-CN"/>
        </w:rPr>
        <w:t>+</w:t>
      </w:r>
      <w:r w:rsidRPr="005E18FA">
        <w:rPr>
          <w:rFonts w:ascii="Times New Roman" w:eastAsia="黑体" w:hAnsi="Times New Roman" w:cs="Arial"/>
          <w:color w:val="000000" w:themeColor="text1"/>
          <w:sz w:val="28"/>
          <w:lang w:eastAsia="zh-CN"/>
        </w:rPr>
        <w:t>在线稀释</w:t>
      </w:r>
      <w:r w:rsidRPr="005E18FA">
        <w:rPr>
          <w:rFonts w:ascii="Times New Roman" w:eastAsia="黑体" w:hAnsi="Times New Roman" w:cs="Arial"/>
          <w:color w:val="000000" w:themeColor="text1"/>
          <w:sz w:val="28"/>
          <w:lang w:eastAsia="zh-CN"/>
        </w:rPr>
        <w:t>"</w:t>
      </w:r>
      <w:r w:rsidRPr="005E18FA">
        <w:rPr>
          <w:rFonts w:ascii="Times New Roman" w:eastAsia="黑体" w:hAnsi="Times New Roman" w:cs="Arial"/>
          <w:color w:val="000000" w:themeColor="text1"/>
          <w:sz w:val="28"/>
          <w:lang w:eastAsia="zh-CN"/>
        </w:rPr>
        <w:t>工艺方案</w:t>
      </w:r>
    </w:p>
    <w:p w14:paraId="18E8FA67"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图</w:t>
      </w:r>
      <w:r w:rsidRPr="005E18FA">
        <w:rPr>
          <w:color w:val="000000" w:themeColor="text1"/>
          <w:sz w:val="22"/>
          <w:lang w:eastAsia="zh-CN"/>
        </w:rPr>
        <w:t xml:space="preserve">5-1 </w:t>
      </w:r>
      <w:r w:rsidRPr="005E18FA">
        <w:rPr>
          <w:color w:val="000000" w:themeColor="text1"/>
          <w:sz w:val="22"/>
          <w:lang w:eastAsia="zh-CN"/>
        </w:rPr>
        <w:t>此处插入：现场施工工艺流程图</w:t>
      </w:r>
      <w:r w:rsidRPr="005E18FA">
        <w:rPr>
          <w:color w:val="000000" w:themeColor="text1"/>
          <w:sz w:val="22"/>
          <w:lang w:eastAsia="zh-CN"/>
        </w:rPr>
        <w:t>——</w:t>
      </w:r>
      <w:r w:rsidRPr="005E18FA">
        <w:rPr>
          <w:color w:val="000000" w:themeColor="text1"/>
          <w:sz w:val="22"/>
          <w:lang w:eastAsia="zh-CN"/>
        </w:rPr>
        <w:t>从母液配制罐</w:t>
      </w:r>
      <w:r w:rsidRPr="005E18FA">
        <w:rPr>
          <w:color w:val="000000" w:themeColor="text1"/>
          <w:sz w:val="22"/>
          <w:lang w:eastAsia="zh-CN"/>
        </w:rPr>
        <w:t>→</w:t>
      </w:r>
      <w:r w:rsidRPr="005E18FA">
        <w:rPr>
          <w:color w:val="000000" w:themeColor="text1"/>
          <w:sz w:val="22"/>
          <w:lang w:eastAsia="zh-CN"/>
        </w:rPr>
        <w:t>计量泵</w:t>
      </w:r>
      <w:r w:rsidRPr="005E18FA">
        <w:rPr>
          <w:color w:val="000000" w:themeColor="text1"/>
          <w:sz w:val="22"/>
          <w:lang w:eastAsia="zh-CN"/>
        </w:rPr>
        <w:t>→</w:t>
      </w:r>
      <w:r w:rsidRPr="005E18FA">
        <w:rPr>
          <w:color w:val="000000" w:themeColor="text1"/>
          <w:sz w:val="22"/>
          <w:lang w:eastAsia="zh-CN"/>
        </w:rPr>
        <w:t>静态混合器</w:t>
      </w:r>
      <w:r w:rsidRPr="005E18FA">
        <w:rPr>
          <w:color w:val="000000" w:themeColor="text1"/>
          <w:sz w:val="22"/>
          <w:lang w:eastAsia="zh-CN"/>
        </w:rPr>
        <w:t>→</w:t>
      </w:r>
      <w:r w:rsidRPr="005E18FA">
        <w:rPr>
          <w:color w:val="000000" w:themeColor="text1"/>
          <w:sz w:val="22"/>
          <w:lang w:eastAsia="zh-CN"/>
        </w:rPr>
        <w:t>混砂车</w:t>
      </w:r>
      <w:r w:rsidRPr="005E18FA">
        <w:rPr>
          <w:color w:val="000000" w:themeColor="text1"/>
          <w:sz w:val="22"/>
          <w:lang w:eastAsia="zh-CN"/>
        </w:rPr>
        <w:t>→</w:t>
      </w:r>
      <w:r w:rsidRPr="005E18FA">
        <w:rPr>
          <w:color w:val="000000" w:themeColor="text1"/>
          <w:sz w:val="22"/>
          <w:lang w:eastAsia="zh-CN"/>
        </w:rPr>
        <w:t>高压泵组</w:t>
      </w:r>
      <w:r w:rsidRPr="005E18FA">
        <w:rPr>
          <w:color w:val="000000" w:themeColor="text1"/>
          <w:sz w:val="22"/>
          <w:lang w:eastAsia="zh-CN"/>
        </w:rPr>
        <w:t>→</w:t>
      </w:r>
      <w:r w:rsidRPr="005E18FA">
        <w:rPr>
          <w:color w:val="000000" w:themeColor="text1"/>
          <w:sz w:val="22"/>
          <w:lang w:eastAsia="zh-CN"/>
        </w:rPr>
        <w:t>井筒的完整流程，标注各节点的质量控制参数</w:t>
      </w:r>
      <w:r w:rsidRPr="005E18FA">
        <w:rPr>
          <w:color w:val="000000" w:themeColor="text1"/>
          <w:sz w:val="22"/>
          <w:lang w:eastAsia="zh-CN"/>
        </w:rPr>
        <w:t>]</w:t>
      </w:r>
    </w:p>
    <w:p w14:paraId="3CDAF7D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基于实验室实验结果，设计以下现场施工工艺方案：</w:t>
      </w:r>
    </w:p>
    <w:p w14:paraId="3761E1D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1</w:t>
      </w:r>
      <w:r w:rsidRPr="005E18FA">
        <w:rPr>
          <w:color w:val="000000" w:themeColor="text1"/>
          <w:lang w:eastAsia="zh-CN"/>
        </w:rPr>
        <w:t>）母液预配：在压裂施工现场的配液区设置专用母液配制罐（容积</w:t>
      </w:r>
      <w:r w:rsidRPr="005E18FA">
        <w:rPr>
          <w:color w:val="000000" w:themeColor="text1"/>
          <w:lang w:eastAsia="zh-CN"/>
        </w:rPr>
        <w:t>5~10 m³</w:t>
      </w:r>
      <w:r w:rsidRPr="005E18FA">
        <w:rPr>
          <w:color w:val="000000" w:themeColor="text1"/>
          <w:lang w:eastAsia="zh-CN"/>
        </w:rPr>
        <w:t>，配备高速搅拌器和防尘通风装置）。将最优配方改性荧光粉（来自第二章）和分散剂（柠檬酸</w:t>
      </w:r>
      <w:r w:rsidRPr="005E18FA">
        <w:rPr>
          <w:color w:val="000000" w:themeColor="text1"/>
          <w:lang w:eastAsia="zh-CN"/>
        </w:rPr>
        <w:t>+Triton X-100</w:t>
      </w:r>
      <w:r w:rsidRPr="005E18FA">
        <w:rPr>
          <w:color w:val="000000" w:themeColor="text1"/>
          <w:lang w:eastAsia="zh-CN"/>
        </w:rPr>
        <w:t>）按设计配比加入到去离子水中，高速搅拌（</w:t>
      </w:r>
      <w:r w:rsidRPr="005E18FA">
        <w:rPr>
          <w:color w:val="000000" w:themeColor="text1"/>
          <w:lang w:eastAsia="zh-CN"/>
        </w:rPr>
        <w:t>500~1000 rpm</w:t>
      </w:r>
      <w:r w:rsidRPr="005E18FA">
        <w:rPr>
          <w:color w:val="000000" w:themeColor="text1"/>
          <w:lang w:eastAsia="zh-CN"/>
        </w:rPr>
        <w:t>）</w:t>
      </w:r>
      <w:r w:rsidRPr="005E18FA">
        <w:rPr>
          <w:color w:val="000000" w:themeColor="text1"/>
          <w:lang w:eastAsia="zh-CN"/>
        </w:rPr>
        <w:t>30 min</w:t>
      </w:r>
      <w:r w:rsidRPr="005E18FA">
        <w:rPr>
          <w:color w:val="000000" w:themeColor="text1"/>
          <w:lang w:eastAsia="zh-CN"/>
        </w:rPr>
        <w:t>，超声辅助脱泡（工业超声棒，</w:t>
      </w:r>
      <w:r w:rsidRPr="005E18FA">
        <w:rPr>
          <w:color w:val="000000" w:themeColor="text1"/>
          <w:lang w:eastAsia="zh-CN"/>
        </w:rPr>
        <w:t>40 kHz</w:t>
      </w:r>
      <w:r w:rsidRPr="005E18FA">
        <w:rPr>
          <w:color w:val="000000" w:themeColor="text1"/>
          <w:lang w:eastAsia="zh-CN"/>
        </w:rPr>
        <w:t>，连续处理），制备浓度为</w:t>
      </w:r>
      <w:r w:rsidRPr="005E18FA">
        <w:rPr>
          <w:color w:val="000000" w:themeColor="text1"/>
          <w:lang w:eastAsia="zh-CN"/>
        </w:rPr>
        <w:t>40 g/L</w:t>
      </w:r>
      <w:r w:rsidRPr="005E18FA">
        <w:rPr>
          <w:color w:val="000000" w:themeColor="text1"/>
          <w:lang w:eastAsia="zh-CN"/>
        </w:rPr>
        <w:t>的荧光母液。母液配制完成后静置检验</w:t>
      </w:r>
      <w:r w:rsidRPr="005E18FA">
        <w:rPr>
          <w:color w:val="000000" w:themeColor="text1"/>
          <w:lang w:eastAsia="zh-CN"/>
        </w:rPr>
        <w:t>——</w:t>
      </w:r>
      <w:r w:rsidRPr="005E18FA">
        <w:rPr>
          <w:color w:val="000000" w:themeColor="text1"/>
          <w:lang w:eastAsia="zh-CN"/>
        </w:rPr>
        <w:t>静置</w:t>
      </w:r>
      <w:r w:rsidRPr="005E18FA">
        <w:rPr>
          <w:color w:val="000000" w:themeColor="text1"/>
          <w:lang w:eastAsia="zh-CN"/>
        </w:rPr>
        <w:t>2 h</w:t>
      </w:r>
      <w:r w:rsidRPr="005E18FA">
        <w:rPr>
          <w:color w:val="000000" w:themeColor="text1"/>
          <w:lang w:eastAsia="zh-CN"/>
        </w:rPr>
        <w:t>无明显分层（目视判定，分</w:t>
      </w:r>
      <w:r w:rsidRPr="005E18FA">
        <w:rPr>
          <w:color w:val="000000" w:themeColor="text1"/>
          <w:lang w:eastAsia="zh-CN"/>
        </w:rPr>
        <w:lastRenderedPageBreak/>
        <w:t>层界面高度</w:t>
      </w:r>
      <w:r w:rsidRPr="005E18FA">
        <w:rPr>
          <w:color w:val="000000" w:themeColor="text1"/>
          <w:lang w:eastAsia="zh-CN"/>
        </w:rPr>
        <w:t>≤</w:t>
      </w:r>
      <w:r w:rsidRPr="005E18FA">
        <w:rPr>
          <w:color w:val="000000" w:themeColor="text1"/>
          <w:lang w:eastAsia="zh-CN"/>
        </w:rPr>
        <w:t>总液面高度的</w:t>
      </w:r>
      <w:r w:rsidRPr="005E18FA">
        <w:rPr>
          <w:color w:val="000000" w:themeColor="text1"/>
          <w:lang w:eastAsia="zh-CN"/>
        </w:rPr>
        <w:t>5%</w:t>
      </w:r>
      <w:r w:rsidRPr="005E18FA">
        <w:rPr>
          <w:color w:val="000000" w:themeColor="text1"/>
          <w:lang w:eastAsia="zh-CN"/>
        </w:rPr>
        <w:t>）方可放行使用。母液有效期为配制后</w:t>
      </w:r>
      <w:r w:rsidRPr="005E18FA">
        <w:rPr>
          <w:color w:val="000000" w:themeColor="text1"/>
          <w:lang w:eastAsia="zh-CN"/>
        </w:rPr>
        <w:t>7</w:t>
      </w:r>
      <w:r w:rsidRPr="005E18FA">
        <w:rPr>
          <w:color w:val="000000" w:themeColor="text1"/>
          <w:lang w:eastAsia="zh-CN"/>
        </w:rPr>
        <w:t>天，逾期需重新检测。</w:t>
      </w:r>
    </w:p>
    <w:p w14:paraId="4121076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2</w:t>
      </w:r>
      <w:r w:rsidRPr="005E18FA">
        <w:rPr>
          <w:color w:val="000000" w:themeColor="text1"/>
          <w:lang w:eastAsia="zh-CN"/>
        </w:rPr>
        <w:t>）在线稀释：在压裂泵注系统的混砂车上游设置静态混合器（</w:t>
      </w:r>
      <w:r w:rsidRPr="005E18FA">
        <w:rPr>
          <w:color w:val="000000" w:themeColor="text1"/>
          <w:lang w:eastAsia="zh-CN"/>
        </w:rPr>
        <w:t>Static Mixer</w:t>
      </w:r>
      <w:r w:rsidRPr="005E18FA">
        <w:rPr>
          <w:color w:val="000000" w:themeColor="text1"/>
          <w:lang w:eastAsia="zh-CN"/>
        </w:rPr>
        <w:t>，</w:t>
      </w:r>
      <w:r w:rsidRPr="005E18FA">
        <w:rPr>
          <w:color w:val="000000" w:themeColor="text1"/>
          <w:lang w:eastAsia="zh-CN"/>
        </w:rPr>
        <w:t>SMX</w:t>
      </w:r>
      <w:r w:rsidRPr="005E18FA">
        <w:rPr>
          <w:color w:val="000000" w:themeColor="text1"/>
          <w:lang w:eastAsia="zh-CN"/>
        </w:rPr>
        <w:t>型，</w:t>
      </w:r>
      <w:r w:rsidRPr="005E18FA">
        <w:rPr>
          <w:color w:val="000000" w:themeColor="text1"/>
          <w:lang w:eastAsia="zh-CN"/>
        </w:rPr>
        <w:t>DN50</w:t>
      </w:r>
      <w:r w:rsidRPr="005E18FA">
        <w:rPr>
          <w:color w:val="000000" w:themeColor="text1"/>
          <w:lang w:eastAsia="zh-CN"/>
        </w:rPr>
        <w:t>，长度</w:t>
      </w:r>
      <w:r w:rsidRPr="005E18FA">
        <w:rPr>
          <w:color w:val="000000" w:themeColor="text1"/>
          <w:lang w:eastAsia="zh-CN"/>
        </w:rPr>
        <w:t>≥1 m</w:t>
      </w:r>
      <w:r w:rsidRPr="005E18FA">
        <w:rPr>
          <w:color w:val="000000" w:themeColor="text1"/>
          <w:lang w:eastAsia="zh-CN"/>
        </w:rPr>
        <w:t>），将荧光母液通过计量泵（隔膜计量泵，精度</w:t>
      </w:r>
      <w:r w:rsidRPr="005E18FA">
        <w:rPr>
          <w:color w:val="000000" w:themeColor="text1"/>
          <w:lang w:eastAsia="zh-CN"/>
        </w:rPr>
        <w:t>±1%</w:t>
      </w:r>
      <w:r w:rsidRPr="005E18FA">
        <w:rPr>
          <w:color w:val="000000" w:themeColor="text1"/>
          <w:lang w:eastAsia="zh-CN"/>
        </w:rPr>
        <w:t>）按照设计体积比（</w:t>
      </w:r>
      <w:r w:rsidRPr="005E18FA">
        <w:rPr>
          <w:color w:val="000000" w:themeColor="text1"/>
          <w:lang w:eastAsia="zh-CN"/>
        </w:rPr>
        <w:t>0.5% v/v</w:t>
      </w:r>
      <w:r w:rsidRPr="005E18FA">
        <w:rPr>
          <w:color w:val="000000" w:themeColor="text1"/>
          <w:lang w:eastAsia="zh-CN"/>
        </w:rPr>
        <w:t>）注入</w:t>
      </w:r>
      <w:r w:rsidRPr="005E18FA">
        <w:rPr>
          <w:color w:val="000000" w:themeColor="text1"/>
          <w:lang w:eastAsia="zh-CN"/>
        </w:rPr>
        <w:t>HPG</w:t>
      </w:r>
      <w:r w:rsidRPr="005E18FA">
        <w:rPr>
          <w:color w:val="000000" w:themeColor="text1"/>
          <w:lang w:eastAsia="zh-CN"/>
        </w:rPr>
        <w:t>基液主路，经过静态混合器的充分混合后进入混砂车，再与支撑剂（陶粒</w:t>
      </w:r>
      <w:r w:rsidRPr="005E18FA">
        <w:rPr>
          <w:color w:val="000000" w:themeColor="text1"/>
          <w:lang w:eastAsia="zh-CN"/>
        </w:rPr>
        <w:t>20/40</w:t>
      </w:r>
      <w:r w:rsidRPr="005E18FA">
        <w:rPr>
          <w:color w:val="000000" w:themeColor="text1"/>
          <w:lang w:eastAsia="zh-CN"/>
        </w:rPr>
        <w:t>目）汇合，最后通过高压泵组注入井筒。</w:t>
      </w:r>
    </w:p>
    <w:p w14:paraId="2B2623F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3</w:t>
      </w:r>
      <w:r w:rsidRPr="005E18FA">
        <w:rPr>
          <w:color w:val="000000" w:themeColor="text1"/>
          <w:lang w:eastAsia="zh-CN"/>
        </w:rPr>
        <w:t>）质量控制：在静态混合器下游设置在线取样口，每隔</w:t>
      </w:r>
      <w:r w:rsidRPr="005E18FA">
        <w:rPr>
          <w:color w:val="000000" w:themeColor="text1"/>
          <w:lang w:eastAsia="zh-CN"/>
        </w:rPr>
        <w:t>30 min</w:t>
      </w:r>
      <w:r w:rsidRPr="005E18FA">
        <w:rPr>
          <w:color w:val="000000" w:themeColor="text1"/>
          <w:lang w:eastAsia="zh-CN"/>
        </w:rPr>
        <w:t>取样检测终液荧光粉浓度（便携式荧光分光光度计，</w:t>
      </w:r>
      <w:r w:rsidRPr="005E18FA">
        <w:rPr>
          <w:color w:val="000000" w:themeColor="text1"/>
          <w:lang w:eastAsia="zh-CN"/>
        </w:rPr>
        <w:t>520 nm</w:t>
      </w:r>
      <w:r w:rsidRPr="005E18FA">
        <w:rPr>
          <w:color w:val="000000" w:themeColor="text1"/>
          <w:lang w:eastAsia="zh-CN"/>
        </w:rPr>
        <w:t>发射峰强度</w:t>
      </w:r>
      <w:r w:rsidRPr="005E18FA">
        <w:rPr>
          <w:color w:val="000000" w:themeColor="text1"/>
          <w:lang w:eastAsia="zh-CN"/>
        </w:rPr>
        <w:t xml:space="preserve"> vs </w:t>
      </w:r>
      <w:r w:rsidRPr="005E18FA">
        <w:rPr>
          <w:color w:val="000000" w:themeColor="text1"/>
          <w:lang w:eastAsia="zh-CN"/>
        </w:rPr>
        <w:t>实验室制备的标准曲线）和表观粘度（便携式粘度计，现场快速检测），确保浓度偏差</w:t>
      </w:r>
      <w:r w:rsidRPr="005E18FA">
        <w:rPr>
          <w:color w:val="000000" w:themeColor="text1"/>
          <w:lang w:eastAsia="zh-CN"/>
        </w:rPr>
        <w:t>≤±15%</w:t>
      </w:r>
      <w:r w:rsidRPr="005E18FA">
        <w:rPr>
          <w:color w:val="000000" w:themeColor="text1"/>
          <w:lang w:eastAsia="zh-CN"/>
        </w:rPr>
        <w:t>标准值、粘度偏差</w:t>
      </w:r>
      <w:r w:rsidRPr="005E18FA">
        <w:rPr>
          <w:color w:val="000000" w:themeColor="text1"/>
          <w:lang w:eastAsia="zh-CN"/>
        </w:rPr>
        <w:t>≤±10%</w:t>
      </w:r>
      <w:r w:rsidRPr="005E18FA">
        <w:rPr>
          <w:color w:val="000000" w:themeColor="text1"/>
          <w:lang w:eastAsia="zh-CN"/>
        </w:rPr>
        <w:t>空白</w:t>
      </w:r>
      <w:r w:rsidRPr="005E18FA">
        <w:rPr>
          <w:color w:val="000000" w:themeColor="text1"/>
          <w:lang w:eastAsia="zh-CN"/>
        </w:rPr>
        <w:t>HPG</w:t>
      </w:r>
      <w:r w:rsidRPr="005E18FA">
        <w:rPr>
          <w:color w:val="000000" w:themeColor="text1"/>
          <w:lang w:eastAsia="zh-CN"/>
        </w:rPr>
        <w:t>基液值。</w:t>
      </w:r>
    </w:p>
    <w:p w14:paraId="713F300B"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4</w:t>
      </w:r>
      <w:r w:rsidRPr="005E18FA">
        <w:rPr>
          <w:color w:val="000000" w:themeColor="text1"/>
          <w:lang w:eastAsia="zh-CN"/>
        </w:rPr>
        <w:t>）关键工艺参数汇总见表</w:t>
      </w:r>
      <w:r w:rsidRPr="005E18FA">
        <w:rPr>
          <w:color w:val="000000" w:themeColor="text1"/>
          <w:lang w:eastAsia="zh-CN"/>
        </w:rPr>
        <w:t>5-1</w:t>
      </w:r>
      <w:r w:rsidRPr="005E18FA">
        <w:rPr>
          <w:color w:val="000000" w:themeColor="text1"/>
          <w:lang w:eastAsia="zh-CN"/>
        </w:rPr>
        <w:t>。</w:t>
      </w:r>
    </w:p>
    <w:p w14:paraId="20230A5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表</w:t>
      </w:r>
      <w:r w:rsidRPr="005E18FA">
        <w:rPr>
          <w:color w:val="000000" w:themeColor="text1"/>
          <w:lang w:eastAsia="zh-CN"/>
        </w:rPr>
        <w:t xml:space="preserve">5-1  </w:t>
      </w:r>
      <w:r w:rsidRPr="005E18FA">
        <w:rPr>
          <w:color w:val="000000" w:themeColor="text1"/>
          <w:lang w:eastAsia="zh-CN"/>
        </w:rPr>
        <w:t>现场施工关键工艺参数</w:t>
      </w:r>
    </w:p>
    <w:p w14:paraId="7B5148B4"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母液配制浓度：</w:t>
      </w:r>
      <w:r w:rsidRPr="005E18FA">
        <w:rPr>
          <w:color w:val="000000" w:themeColor="text1"/>
          <w:lang w:eastAsia="zh-CN"/>
        </w:rPr>
        <w:t xml:space="preserve">40 g/L; </w:t>
      </w:r>
      <w:r w:rsidRPr="005E18FA">
        <w:rPr>
          <w:color w:val="000000" w:themeColor="text1"/>
          <w:lang w:eastAsia="zh-CN"/>
        </w:rPr>
        <w:t>母液储存有效期：</w:t>
      </w:r>
      <w:r w:rsidRPr="005E18FA">
        <w:rPr>
          <w:color w:val="000000" w:themeColor="text1"/>
          <w:lang w:eastAsia="zh-CN"/>
        </w:rPr>
        <w:t>7</w:t>
      </w:r>
      <w:r w:rsidRPr="005E18FA">
        <w:rPr>
          <w:color w:val="000000" w:themeColor="text1"/>
          <w:lang w:eastAsia="zh-CN"/>
        </w:rPr>
        <w:t>天（常温，避光）</w:t>
      </w:r>
      <w:r w:rsidRPr="005E18FA">
        <w:rPr>
          <w:color w:val="000000" w:themeColor="text1"/>
          <w:lang w:eastAsia="zh-CN"/>
        </w:rPr>
        <w:t xml:space="preserve">; </w:t>
      </w:r>
      <w:r w:rsidRPr="005E18FA">
        <w:rPr>
          <w:color w:val="000000" w:themeColor="text1"/>
          <w:lang w:eastAsia="zh-CN"/>
        </w:rPr>
        <w:t>母液在线稀释比：</w:t>
      </w:r>
      <w:r w:rsidRPr="005E18FA">
        <w:rPr>
          <w:color w:val="000000" w:themeColor="text1"/>
          <w:lang w:eastAsia="zh-CN"/>
        </w:rPr>
        <w:t xml:space="preserve">0.5% v/v; </w:t>
      </w:r>
      <w:r w:rsidRPr="005E18FA">
        <w:rPr>
          <w:color w:val="000000" w:themeColor="text1"/>
          <w:lang w:eastAsia="zh-CN"/>
        </w:rPr>
        <w:t>母液计量泵精度：</w:t>
      </w:r>
      <w:r w:rsidRPr="005E18FA">
        <w:rPr>
          <w:color w:val="000000" w:themeColor="text1"/>
          <w:lang w:eastAsia="zh-CN"/>
        </w:rPr>
        <w:t xml:space="preserve">±1%; </w:t>
      </w:r>
      <w:r w:rsidRPr="005E18FA">
        <w:rPr>
          <w:color w:val="000000" w:themeColor="text1"/>
          <w:lang w:eastAsia="zh-CN"/>
        </w:rPr>
        <w:t>在线取样检测频率：</w:t>
      </w:r>
      <w:r w:rsidRPr="005E18FA">
        <w:rPr>
          <w:color w:val="000000" w:themeColor="text1"/>
          <w:lang w:eastAsia="zh-CN"/>
        </w:rPr>
        <w:t>1</w:t>
      </w:r>
      <w:r w:rsidRPr="005E18FA">
        <w:rPr>
          <w:color w:val="000000" w:themeColor="text1"/>
          <w:lang w:eastAsia="zh-CN"/>
        </w:rPr>
        <w:t>次</w:t>
      </w:r>
      <w:r w:rsidRPr="005E18FA">
        <w:rPr>
          <w:color w:val="000000" w:themeColor="text1"/>
          <w:lang w:eastAsia="zh-CN"/>
        </w:rPr>
        <w:t xml:space="preserve">/30 min; </w:t>
      </w:r>
      <w:r w:rsidRPr="005E18FA">
        <w:rPr>
          <w:color w:val="000000" w:themeColor="text1"/>
          <w:lang w:eastAsia="zh-CN"/>
        </w:rPr>
        <w:t>浓度容许偏差：</w:t>
      </w:r>
      <w:r w:rsidRPr="005E18FA">
        <w:rPr>
          <w:color w:val="000000" w:themeColor="text1"/>
          <w:lang w:eastAsia="zh-CN"/>
        </w:rPr>
        <w:t xml:space="preserve">±15%; </w:t>
      </w:r>
      <w:r w:rsidRPr="005E18FA">
        <w:rPr>
          <w:color w:val="000000" w:themeColor="text1"/>
          <w:lang w:eastAsia="zh-CN"/>
        </w:rPr>
        <w:t>粘度容许偏差：</w:t>
      </w:r>
      <w:r w:rsidRPr="005E18FA">
        <w:rPr>
          <w:color w:val="000000" w:themeColor="text1"/>
          <w:lang w:eastAsia="zh-CN"/>
        </w:rPr>
        <w:t>±10%</w:t>
      </w:r>
    </w:p>
    <w:p w14:paraId="785F270F"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注：表</w:t>
      </w:r>
      <w:r w:rsidRPr="005E18FA">
        <w:rPr>
          <w:color w:val="000000" w:themeColor="text1"/>
          <w:lang w:eastAsia="zh-CN"/>
        </w:rPr>
        <w:t>5-1</w:t>
      </w:r>
      <w:r w:rsidRPr="005E18FA">
        <w:rPr>
          <w:color w:val="000000" w:themeColor="text1"/>
          <w:lang w:eastAsia="zh-CN"/>
        </w:rPr>
        <w:t>将在论文中格式化为正式表格</w:t>
      </w:r>
      <w:r w:rsidRPr="005E18FA">
        <w:rPr>
          <w:color w:val="000000" w:themeColor="text1"/>
          <w:lang w:eastAsia="zh-CN"/>
        </w:rPr>
        <w:t>]</w:t>
      </w:r>
    </w:p>
    <w:p w14:paraId="756A6C7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5.1</w:t>
      </w:r>
      <w:r w:rsidRPr="005E18FA">
        <w:rPr>
          <w:color w:val="000000" w:themeColor="text1"/>
          <w:lang w:eastAsia="zh-CN"/>
        </w:rPr>
        <w:t>节设计了现场施工的工艺流程和质量控制方案。一项新技术的现场接受度不仅取决于技术可行性，还取决于经济合理性</w:t>
      </w:r>
      <w:r w:rsidRPr="005E18FA">
        <w:rPr>
          <w:color w:val="000000" w:themeColor="text1"/>
          <w:lang w:eastAsia="zh-CN"/>
        </w:rPr>
        <w:t>——</w:t>
      </w:r>
      <w:r w:rsidRPr="005E18FA">
        <w:rPr>
          <w:color w:val="000000" w:themeColor="text1"/>
          <w:lang w:eastAsia="zh-CN"/>
        </w:rPr>
        <w:t>如果示踪方案的成本远超其带来的诊断收益，工程推广将失去商业驱动力。</w:t>
      </w:r>
      <w:r w:rsidRPr="005E18FA">
        <w:rPr>
          <w:color w:val="000000" w:themeColor="text1"/>
          <w:lang w:eastAsia="zh-CN"/>
        </w:rPr>
        <w:t>5.2</w:t>
      </w:r>
      <w:r w:rsidRPr="005E18FA">
        <w:rPr>
          <w:color w:val="000000" w:themeColor="text1"/>
          <w:lang w:eastAsia="zh-CN"/>
        </w:rPr>
        <w:t>节从材料用量、成本构成和场景化经济分析三个角度进行初步评估。</w:t>
      </w:r>
    </w:p>
    <w:p w14:paraId="0ECF5750"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5.2  </w:t>
      </w:r>
      <w:r w:rsidRPr="005E18FA">
        <w:rPr>
          <w:rFonts w:ascii="Times New Roman" w:eastAsia="黑体" w:hAnsi="Times New Roman" w:cs="Arial"/>
          <w:color w:val="000000" w:themeColor="text1"/>
          <w:sz w:val="28"/>
          <w:lang w:eastAsia="zh-CN"/>
        </w:rPr>
        <w:t>经济技术评估</w:t>
      </w:r>
    </w:p>
    <w:p w14:paraId="43556251" w14:textId="77777777" w:rsidR="00127D9C" w:rsidRPr="005E18FA" w:rsidRDefault="00000000">
      <w:pPr>
        <w:spacing w:after="0"/>
        <w:ind w:firstLine="420"/>
        <w:jc w:val="both"/>
        <w:rPr>
          <w:color w:val="000000" w:themeColor="text1"/>
          <w:lang w:eastAsia="zh-CN"/>
        </w:rPr>
      </w:pPr>
      <w:r w:rsidRPr="005E18FA">
        <w:rPr>
          <w:color w:val="000000" w:themeColor="text1"/>
          <w:sz w:val="22"/>
          <w:lang w:eastAsia="zh-CN"/>
        </w:rPr>
        <w:t>[</w:t>
      </w:r>
      <w:r w:rsidRPr="005E18FA">
        <w:rPr>
          <w:color w:val="000000" w:themeColor="text1"/>
          <w:sz w:val="22"/>
          <w:lang w:eastAsia="zh-CN"/>
        </w:rPr>
        <w:t>表</w:t>
      </w:r>
      <w:r w:rsidRPr="005E18FA">
        <w:rPr>
          <w:color w:val="000000" w:themeColor="text1"/>
          <w:sz w:val="22"/>
          <w:lang w:eastAsia="zh-CN"/>
        </w:rPr>
        <w:t xml:space="preserve">5-1 </w:t>
      </w:r>
      <w:r w:rsidRPr="005E18FA">
        <w:rPr>
          <w:color w:val="000000" w:themeColor="text1"/>
          <w:sz w:val="22"/>
          <w:lang w:eastAsia="zh-CN"/>
        </w:rPr>
        <w:t>此处插入：荧光示踪方案与化学示踪剂方案经济性对比表（材料费、设备费、服务费、总费用、适用条件）</w:t>
      </w:r>
      <w:r w:rsidRPr="005E18FA">
        <w:rPr>
          <w:color w:val="000000" w:themeColor="text1"/>
          <w:sz w:val="22"/>
          <w:lang w:eastAsia="zh-CN"/>
        </w:rPr>
        <w:t>]</w:t>
      </w:r>
      <w:r w:rsidRPr="005E18FA">
        <w:rPr>
          <w:color w:val="000000" w:themeColor="text1"/>
          <w:sz w:val="22"/>
          <w:lang w:eastAsia="zh-CN"/>
        </w:rPr>
        <w:br/>
        <w:t>[</w:t>
      </w:r>
      <w:r w:rsidRPr="005E18FA">
        <w:rPr>
          <w:color w:val="000000" w:themeColor="text1"/>
          <w:sz w:val="22"/>
          <w:lang w:eastAsia="zh-CN"/>
        </w:rPr>
        <w:t>表</w:t>
      </w:r>
      <w:r w:rsidRPr="005E18FA">
        <w:rPr>
          <w:color w:val="000000" w:themeColor="text1"/>
          <w:sz w:val="22"/>
          <w:lang w:eastAsia="zh-CN"/>
        </w:rPr>
        <w:t xml:space="preserve">5-2 </w:t>
      </w:r>
      <w:r w:rsidRPr="005E18FA">
        <w:rPr>
          <w:color w:val="000000" w:themeColor="text1"/>
          <w:sz w:val="22"/>
          <w:lang w:eastAsia="zh-CN"/>
        </w:rPr>
        <w:t>此处插入：单井材料用量估算汇总表（荧光粉、</w:t>
      </w:r>
      <w:r w:rsidRPr="005E18FA">
        <w:rPr>
          <w:color w:val="000000" w:themeColor="text1"/>
          <w:sz w:val="22"/>
          <w:lang w:eastAsia="zh-CN"/>
        </w:rPr>
        <w:t>KH550</w:t>
      </w:r>
      <w:r w:rsidRPr="005E18FA">
        <w:rPr>
          <w:color w:val="000000" w:themeColor="text1"/>
          <w:sz w:val="22"/>
          <w:lang w:eastAsia="zh-CN"/>
        </w:rPr>
        <w:t>、</w:t>
      </w:r>
      <w:r w:rsidRPr="005E18FA">
        <w:rPr>
          <w:color w:val="000000" w:themeColor="text1"/>
          <w:sz w:val="22"/>
          <w:lang w:eastAsia="zh-CN"/>
        </w:rPr>
        <w:t>PEG4000</w:t>
      </w:r>
      <w:r w:rsidRPr="005E18FA">
        <w:rPr>
          <w:color w:val="000000" w:themeColor="text1"/>
          <w:sz w:val="22"/>
          <w:lang w:eastAsia="zh-CN"/>
        </w:rPr>
        <w:t>、柠檬酸、</w:t>
      </w:r>
      <w:r w:rsidRPr="005E18FA">
        <w:rPr>
          <w:color w:val="000000" w:themeColor="text1"/>
          <w:sz w:val="22"/>
          <w:lang w:eastAsia="zh-CN"/>
        </w:rPr>
        <w:t>Triton X-100</w:t>
      </w:r>
      <w:r w:rsidRPr="005E18FA">
        <w:rPr>
          <w:color w:val="000000" w:themeColor="text1"/>
          <w:sz w:val="22"/>
          <w:lang w:eastAsia="zh-CN"/>
        </w:rPr>
        <w:t>的用量和费用明细）</w:t>
      </w:r>
      <w:r w:rsidRPr="005E18FA">
        <w:rPr>
          <w:color w:val="000000" w:themeColor="text1"/>
          <w:sz w:val="22"/>
          <w:lang w:eastAsia="zh-CN"/>
        </w:rPr>
        <w:t>]</w:t>
      </w:r>
    </w:p>
    <w:p w14:paraId="3DA9977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以四川盆地某典型页岩气水平井的压裂规模为算例，进行材料用量估算与成本分析。</w:t>
      </w:r>
    </w:p>
    <w:p w14:paraId="2E257CF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算例参数：水平段长度</w:t>
      </w:r>
      <w:r w:rsidRPr="005E18FA">
        <w:rPr>
          <w:color w:val="000000" w:themeColor="text1"/>
          <w:lang w:eastAsia="zh-CN"/>
        </w:rPr>
        <w:t>1500 m</w:t>
      </w:r>
      <w:r w:rsidRPr="005E18FA">
        <w:rPr>
          <w:color w:val="000000" w:themeColor="text1"/>
          <w:lang w:eastAsia="zh-CN"/>
        </w:rPr>
        <w:t>，分</w:t>
      </w:r>
      <w:r w:rsidRPr="005E18FA">
        <w:rPr>
          <w:color w:val="000000" w:themeColor="text1"/>
          <w:lang w:eastAsia="zh-CN"/>
        </w:rPr>
        <w:t>8</w:t>
      </w:r>
      <w:r w:rsidRPr="005E18FA">
        <w:rPr>
          <w:color w:val="000000" w:themeColor="text1"/>
          <w:lang w:eastAsia="zh-CN"/>
        </w:rPr>
        <w:t>段压裂，每段注入压裂液总量</w:t>
      </w:r>
      <w:r w:rsidRPr="005E18FA">
        <w:rPr>
          <w:color w:val="000000" w:themeColor="text1"/>
          <w:lang w:eastAsia="zh-CN"/>
        </w:rPr>
        <w:t>2000 m³</w:t>
      </w:r>
      <w:r w:rsidRPr="005E18FA">
        <w:rPr>
          <w:color w:val="000000" w:themeColor="text1"/>
          <w:lang w:eastAsia="zh-CN"/>
        </w:rPr>
        <w:t>，单井累计注入量</w:t>
      </w:r>
      <w:r w:rsidRPr="005E18FA">
        <w:rPr>
          <w:color w:val="000000" w:themeColor="text1"/>
          <w:lang w:eastAsia="zh-CN"/>
        </w:rPr>
        <w:t>16000 m³</w:t>
      </w:r>
      <w:r w:rsidRPr="005E18FA">
        <w:rPr>
          <w:color w:val="000000" w:themeColor="text1"/>
          <w:lang w:eastAsia="zh-CN"/>
        </w:rPr>
        <w:t>。荧光母液添加比例为</w:t>
      </w:r>
      <w:r w:rsidRPr="005E18FA">
        <w:rPr>
          <w:color w:val="000000" w:themeColor="text1"/>
          <w:lang w:eastAsia="zh-CN"/>
        </w:rPr>
        <w:t>0.5% v/v</w:t>
      </w:r>
      <w:r w:rsidRPr="005E18FA">
        <w:rPr>
          <w:color w:val="000000" w:themeColor="text1"/>
          <w:lang w:eastAsia="zh-CN"/>
        </w:rPr>
        <w:t>（即每立方米压裂液添加</w:t>
      </w:r>
      <w:r w:rsidRPr="005E18FA">
        <w:rPr>
          <w:color w:val="000000" w:themeColor="text1"/>
          <w:lang w:eastAsia="zh-CN"/>
        </w:rPr>
        <w:t>5 L</w:t>
      </w:r>
      <w:r w:rsidRPr="005E18FA">
        <w:rPr>
          <w:color w:val="000000" w:themeColor="text1"/>
          <w:lang w:eastAsia="zh-CN"/>
        </w:rPr>
        <w:lastRenderedPageBreak/>
        <w:t>母液）。单井母液总需求量</w:t>
      </w:r>
      <w:r w:rsidRPr="005E18FA">
        <w:rPr>
          <w:color w:val="000000" w:themeColor="text1"/>
          <w:lang w:eastAsia="zh-CN"/>
        </w:rPr>
        <w:t>=16000×5=80000 L=80 m³</w:t>
      </w:r>
      <w:r w:rsidRPr="005E18FA">
        <w:rPr>
          <w:color w:val="000000" w:themeColor="text1"/>
          <w:lang w:eastAsia="zh-CN"/>
        </w:rPr>
        <w:t>。按母液浓度</w:t>
      </w:r>
      <w:r w:rsidRPr="005E18FA">
        <w:rPr>
          <w:color w:val="000000" w:themeColor="text1"/>
          <w:lang w:eastAsia="zh-CN"/>
        </w:rPr>
        <w:t>40 g/L</w:t>
      </w:r>
      <w:r w:rsidRPr="005E18FA">
        <w:rPr>
          <w:color w:val="000000" w:themeColor="text1"/>
          <w:lang w:eastAsia="zh-CN"/>
        </w:rPr>
        <w:t>计算，单井荧光粉总用量</w:t>
      </w:r>
      <w:r w:rsidRPr="005E18FA">
        <w:rPr>
          <w:color w:val="000000" w:themeColor="text1"/>
          <w:lang w:eastAsia="zh-CN"/>
        </w:rPr>
        <w:t>=80 m³×40 kg/m³=3200 kg</w:t>
      </w:r>
      <w:r w:rsidRPr="005E18FA">
        <w:rPr>
          <w:color w:val="000000" w:themeColor="text1"/>
          <w:lang w:eastAsia="zh-CN"/>
        </w:rPr>
        <w:t>。每段用量</w:t>
      </w:r>
      <w:r w:rsidRPr="005E18FA">
        <w:rPr>
          <w:color w:val="000000" w:themeColor="text1"/>
          <w:lang w:eastAsia="zh-CN"/>
        </w:rPr>
        <w:t>=400 kg</w:t>
      </w:r>
      <w:r w:rsidRPr="005E18FA">
        <w:rPr>
          <w:color w:val="000000" w:themeColor="text1"/>
          <w:lang w:eastAsia="zh-CN"/>
        </w:rPr>
        <w:t>。</w:t>
      </w:r>
    </w:p>
    <w:p w14:paraId="6F38C2EF"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改性试剂用量估算（基于最优配比）：</w:t>
      </w:r>
      <w:r w:rsidRPr="005E18FA">
        <w:rPr>
          <w:color w:val="000000" w:themeColor="text1"/>
          <w:lang w:eastAsia="zh-CN"/>
        </w:rPr>
        <w:t>KH550</w:t>
      </w:r>
      <w:r w:rsidRPr="005E18FA">
        <w:rPr>
          <w:color w:val="000000" w:themeColor="text1"/>
          <w:lang w:eastAsia="zh-CN"/>
        </w:rPr>
        <w:t>（假设最优用量</w:t>
      </w:r>
      <w:r w:rsidRPr="005E18FA">
        <w:rPr>
          <w:color w:val="000000" w:themeColor="text1"/>
          <w:lang w:eastAsia="zh-CN"/>
        </w:rPr>
        <w:t>2.0 wt%</w:t>
      </w:r>
      <w:r w:rsidRPr="005E18FA">
        <w:rPr>
          <w:color w:val="000000" w:themeColor="text1"/>
          <w:lang w:eastAsia="zh-CN"/>
        </w:rPr>
        <w:t>）</w:t>
      </w:r>
      <w:r w:rsidRPr="005E18FA">
        <w:rPr>
          <w:color w:val="000000" w:themeColor="text1"/>
          <w:lang w:eastAsia="zh-CN"/>
        </w:rPr>
        <w:t>=3200×0.02=64 kg; PEG4000</w:t>
      </w:r>
      <w:r w:rsidRPr="005E18FA">
        <w:rPr>
          <w:color w:val="000000" w:themeColor="text1"/>
          <w:lang w:eastAsia="zh-CN"/>
        </w:rPr>
        <w:t>（假设最优浓度</w:t>
      </w:r>
      <w:r w:rsidRPr="005E18FA">
        <w:rPr>
          <w:color w:val="000000" w:themeColor="text1"/>
          <w:lang w:eastAsia="zh-CN"/>
        </w:rPr>
        <w:t>3.0 wt%</w:t>
      </w:r>
      <w:r w:rsidRPr="005E18FA">
        <w:rPr>
          <w:color w:val="000000" w:themeColor="text1"/>
          <w:lang w:eastAsia="zh-CN"/>
        </w:rPr>
        <w:t>）</w:t>
      </w:r>
      <w:r w:rsidRPr="005E18FA">
        <w:rPr>
          <w:color w:val="000000" w:themeColor="text1"/>
          <w:lang w:eastAsia="zh-CN"/>
        </w:rPr>
        <w:t xml:space="preserve">=3200×0.03=96 kg; </w:t>
      </w:r>
      <w:r w:rsidRPr="005E18FA">
        <w:rPr>
          <w:color w:val="000000" w:themeColor="text1"/>
          <w:lang w:eastAsia="zh-CN"/>
        </w:rPr>
        <w:t>柠檬酸（</w:t>
      </w:r>
      <w:r w:rsidRPr="005E18FA">
        <w:rPr>
          <w:color w:val="000000" w:themeColor="text1"/>
          <w:lang w:eastAsia="zh-CN"/>
        </w:rPr>
        <w:t>0.1 wt%</w:t>
      </w:r>
      <w:r w:rsidRPr="005E18FA">
        <w:rPr>
          <w:color w:val="000000" w:themeColor="text1"/>
          <w:lang w:eastAsia="zh-CN"/>
        </w:rPr>
        <w:t>基础）</w:t>
      </w:r>
      <w:r w:rsidRPr="005E18FA">
        <w:rPr>
          <w:color w:val="000000" w:themeColor="text1"/>
          <w:lang w:eastAsia="zh-CN"/>
        </w:rPr>
        <w:t>=3.2 kg; Triton X-100</w:t>
      </w:r>
      <w:r w:rsidRPr="005E18FA">
        <w:rPr>
          <w:color w:val="000000" w:themeColor="text1"/>
          <w:lang w:eastAsia="zh-CN"/>
        </w:rPr>
        <w:t>（</w:t>
      </w:r>
      <w:r w:rsidRPr="005E18FA">
        <w:rPr>
          <w:color w:val="000000" w:themeColor="text1"/>
          <w:lang w:eastAsia="zh-CN"/>
        </w:rPr>
        <w:t>0.05 wt%</w:t>
      </w:r>
      <w:r w:rsidRPr="005E18FA">
        <w:rPr>
          <w:color w:val="000000" w:themeColor="text1"/>
          <w:lang w:eastAsia="zh-CN"/>
        </w:rPr>
        <w:t>基础）</w:t>
      </w:r>
      <w:r w:rsidRPr="005E18FA">
        <w:rPr>
          <w:color w:val="000000" w:themeColor="text1"/>
          <w:lang w:eastAsia="zh-CN"/>
        </w:rPr>
        <w:t>=1.6 kg</w:t>
      </w:r>
      <w:r w:rsidRPr="005E18FA">
        <w:rPr>
          <w:color w:val="000000" w:themeColor="text1"/>
          <w:lang w:eastAsia="zh-CN"/>
        </w:rPr>
        <w:t>。</w:t>
      </w:r>
    </w:p>
    <w:p w14:paraId="6F9B408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最终用量以实验室确定的最优配方为准，以上仅为假设值用于算例。</w:t>
      </w:r>
    </w:p>
    <w:p w14:paraId="3207AF66"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经济性分析的比较基准为目前压裂监测中常用的化学示踪剂方案。化学示踪剂（如含氟苯甲酸类、全氟烃类）的单井服务费用通常在</w:t>
      </w:r>
      <w:r w:rsidRPr="005E18FA">
        <w:rPr>
          <w:color w:val="000000" w:themeColor="text1"/>
          <w:lang w:eastAsia="zh-CN"/>
        </w:rPr>
        <w:t>3</w:t>
      </w:r>
      <w:r w:rsidRPr="005E18FA">
        <w:rPr>
          <w:color w:val="000000" w:themeColor="text1"/>
          <w:lang w:eastAsia="zh-CN"/>
        </w:rPr>
        <w:t>万</w:t>
      </w:r>
      <w:r w:rsidRPr="005E18FA">
        <w:rPr>
          <w:color w:val="000000" w:themeColor="text1"/>
          <w:lang w:eastAsia="zh-CN"/>
        </w:rPr>
        <w:t>~8</w:t>
      </w:r>
      <w:r w:rsidRPr="005E18FA">
        <w:rPr>
          <w:color w:val="000000" w:themeColor="text1"/>
          <w:lang w:eastAsia="zh-CN"/>
        </w:rPr>
        <w:t>万美元（包含示踪剂材料费、注入设备费和实验室分析费）（行业经验估算），放射性示踪剂稍高。荧光示踪方案的单井主要成本构成：</w:t>
      </w:r>
    </w:p>
    <w:p w14:paraId="6BE0979F"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1</w:t>
      </w:r>
      <w:r w:rsidRPr="005E18FA">
        <w:rPr>
          <w:color w:val="000000" w:themeColor="text1"/>
          <w:lang w:eastAsia="zh-CN"/>
        </w:rPr>
        <w:t>）荧光粉材料费：</w:t>
      </w:r>
      <w:r w:rsidRPr="005E18FA">
        <w:rPr>
          <w:color w:val="000000" w:themeColor="text1"/>
          <w:lang w:eastAsia="zh-CN"/>
        </w:rPr>
        <w:t>SrAl₂O₄:Eu²⁺,Dy³⁺</w:t>
      </w:r>
      <w:r w:rsidRPr="005E18FA">
        <w:rPr>
          <w:color w:val="000000" w:themeColor="text1"/>
          <w:lang w:eastAsia="zh-CN"/>
        </w:rPr>
        <w:t>工业级产品（纯度</w:t>
      </w:r>
      <w:r w:rsidRPr="005E18FA">
        <w:rPr>
          <w:color w:val="000000" w:themeColor="text1"/>
          <w:lang w:eastAsia="zh-CN"/>
        </w:rPr>
        <w:t>≥98%</w:t>
      </w:r>
      <w:r w:rsidRPr="005E18FA">
        <w:rPr>
          <w:color w:val="000000" w:themeColor="text1"/>
          <w:lang w:eastAsia="zh-CN"/>
        </w:rPr>
        <w:t>，</w:t>
      </w:r>
      <w:r w:rsidRPr="005E18FA">
        <w:rPr>
          <w:color w:val="000000" w:themeColor="text1"/>
          <w:lang w:eastAsia="zh-CN"/>
        </w:rPr>
        <w:t>1000</w:t>
      </w:r>
      <w:r w:rsidRPr="005E18FA">
        <w:rPr>
          <w:color w:val="000000" w:themeColor="text1"/>
          <w:lang w:eastAsia="zh-CN"/>
        </w:rPr>
        <w:t>目）目前市场报价约</w:t>
      </w:r>
      <w:r w:rsidRPr="005E18FA">
        <w:rPr>
          <w:color w:val="000000" w:themeColor="text1"/>
          <w:lang w:eastAsia="zh-CN"/>
        </w:rPr>
        <w:t>200~500</w:t>
      </w:r>
      <w:r w:rsidRPr="005E18FA">
        <w:rPr>
          <w:color w:val="000000" w:themeColor="text1"/>
          <w:lang w:eastAsia="zh-CN"/>
        </w:rPr>
        <w:t>元</w:t>
      </w:r>
      <w:r w:rsidRPr="005E18FA">
        <w:rPr>
          <w:color w:val="000000" w:themeColor="text1"/>
          <w:lang w:eastAsia="zh-CN"/>
        </w:rPr>
        <w:t>/kg</w:t>
      </w:r>
      <w:r w:rsidRPr="005E18FA">
        <w:rPr>
          <w:color w:val="000000" w:themeColor="text1"/>
          <w:lang w:eastAsia="zh-CN"/>
        </w:rPr>
        <w:t>（根据纯度和购买量浮动）。按</w:t>
      </w:r>
      <w:r w:rsidRPr="005E18FA">
        <w:rPr>
          <w:color w:val="000000" w:themeColor="text1"/>
          <w:lang w:eastAsia="zh-CN"/>
        </w:rPr>
        <w:t>3200 kg/</w:t>
      </w:r>
      <w:r w:rsidRPr="005E18FA">
        <w:rPr>
          <w:color w:val="000000" w:themeColor="text1"/>
          <w:lang w:eastAsia="zh-CN"/>
        </w:rPr>
        <w:t>井、</w:t>
      </w:r>
      <w:r w:rsidRPr="005E18FA">
        <w:rPr>
          <w:color w:val="000000" w:themeColor="text1"/>
          <w:lang w:eastAsia="zh-CN"/>
        </w:rPr>
        <w:t>300</w:t>
      </w:r>
      <w:r w:rsidRPr="005E18FA">
        <w:rPr>
          <w:color w:val="000000" w:themeColor="text1"/>
          <w:lang w:eastAsia="zh-CN"/>
        </w:rPr>
        <w:t>元</w:t>
      </w:r>
      <w:r w:rsidRPr="005E18FA">
        <w:rPr>
          <w:color w:val="000000" w:themeColor="text1"/>
          <w:lang w:eastAsia="zh-CN"/>
        </w:rPr>
        <w:t>/kg</w:t>
      </w:r>
      <w:r w:rsidRPr="005E18FA">
        <w:rPr>
          <w:color w:val="000000" w:themeColor="text1"/>
          <w:lang w:eastAsia="zh-CN"/>
        </w:rPr>
        <w:t>均价估算，单井荧光粉材料费约</w:t>
      </w:r>
      <w:r w:rsidRPr="005E18FA">
        <w:rPr>
          <w:color w:val="000000" w:themeColor="text1"/>
          <w:lang w:eastAsia="zh-CN"/>
        </w:rPr>
        <w:t>96</w:t>
      </w:r>
      <w:r w:rsidRPr="005E18FA">
        <w:rPr>
          <w:color w:val="000000" w:themeColor="text1"/>
          <w:lang w:eastAsia="zh-CN"/>
        </w:rPr>
        <w:t>万元（</w:t>
      </w:r>
      <w:r w:rsidRPr="005E18FA">
        <w:rPr>
          <w:color w:val="000000" w:themeColor="text1"/>
          <w:lang w:eastAsia="zh-CN"/>
        </w:rPr>
        <w:t>~13.5</w:t>
      </w:r>
      <w:r w:rsidRPr="005E18FA">
        <w:rPr>
          <w:color w:val="000000" w:themeColor="text1"/>
          <w:lang w:eastAsia="zh-CN"/>
        </w:rPr>
        <w:t>万美元）。需指出，该估算假设每口井每一段均需加入荧光粉</w:t>
      </w:r>
      <w:r w:rsidRPr="005E18FA">
        <w:rPr>
          <w:color w:val="000000" w:themeColor="text1"/>
          <w:lang w:eastAsia="zh-CN"/>
        </w:rPr>
        <w:t>——</w:t>
      </w:r>
      <w:r w:rsidRPr="005E18FA">
        <w:rPr>
          <w:color w:val="000000" w:themeColor="text1"/>
          <w:lang w:eastAsia="zh-CN"/>
        </w:rPr>
        <w:t>这是最大用量方案。若仅需在关键段（如怀疑压窜或需验证间接反演结果的井段）添加，用量可减少至</w:t>
      </w:r>
      <w:r w:rsidRPr="005E18FA">
        <w:rPr>
          <w:color w:val="000000" w:themeColor="text1"/>
          <w:lang w:eastAsia="zh-CN"/>
        </w:rPr>
        <w:t>1/3~1/2</w:t>
      </w:r>
      <w:r w:rsidRPr="005E18FA">
        <w:rPr>
          <w:color w:val="000000" w:themeColor="text1"/>
          <w:lang w:eastAsia="zh-CN"/>
        </w:rPr>
        <w:t>。</w:t>
      </w:r>
    </w:p>
    <w:p w14:paraId="2225981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2</w:t>
      </w:r>
      <w:r w:rsidRPr="005E18FA">
        <w:rPr>
          <w:color w:val="000000" w:themeColor="text1"/>
          <w:lang w:eastAsia="zh-CN"/>
        </w:rPr>
        <w:t>）改性试剂费：</w:t>
      </w:r>
      <w:r w:rsidRPr="005E18FA">
        <w:rPr>
          <w:color w:val="000000" w:themeColor="text1"/>
          <w:lang w:eastAsia="zh-CN"/>
        </w:rPr>
        <w:t>KH550</w:t>
      </w:r>
      <w:r w:rsidRPr="005E18FA">
        <w:rPr>
          <w:color w:val="000000" w:themeColor="text1"/>
          <w:lang w:eastAsia="zh-CN"/>
        </w:rPr>
        <w:t>（工业级约</w:t>
      </w:r>
      <w:r w:rsidRPr="005E18FA">
        <w:rPr>
          <w:color w:val="000000" w:themeColor="text1"/>
          <w:lang w:eastAsia="zh-CN"/>
        </w:rPr>
        <w:t>50~80</w:t>
      </w:r>
      <w:r w:rsidRPr="005E18FA">
        <w:rPr>
          <w:color w:val="000000" w:themeColor="text1"/>
          <w:lang w:eastAsia="zh-CN"/>
        </w:rPr>
        <w:t>元</w:t>
      </w:r>
      <w:r w:rsidRPr="005E18FA">
        <w:rPr>
          <w:color w:val="000000" w:themeColor="text1"/>
          <w:lang w:eastAsia="zh-CN"/>
        </w:rPr>
        <w:t>/kg</w:t>
      </w:r>
      <w:r w:rsidRPr="005E18FA">
        <w:rPr>
          <w:color w:val="000000" w:themeColor="text1"/>
          <w:lang w:eastAsia="zh-CN"/>
        </w:rPr>
        <w:t>）</w:t>
      </w:r>
      <w:r w:rsidRPr="005E18FA">
        <w:rPr>
          <w:color w:val="000000" w:themeColor="text1"/>
          <w:lang w:eastAsia="zh-CN"/>
        </w:rPr>
        <w:t>+ PEG4000</w:t>
      </w:r>
      <w:r w:rsidRPr="005E18FA">
        <w:rPr>
          <w:color w:val="000000" w:themeColor="text1"/>
          <w:lang w:eastAsia="zh-CN"/>
        </w:rPr>
        <w:t>（工业级约</w:t>
      </w:r>
      <w:r w:rsidRPr="005E18FA">
        <w:rPr>
          <w:color w:val="000000" w:themeColor="text1"/>
          <w:lang w:eastAsia="zh-CN"/>
        </w:rPr>
        <w:t>20~30</w:t>
      </w:r>
      <w:r w:rsidRPr="005E18FA">
        <w:rPr>
          <w:color w:val="000000" w:themeColor="text1"/>
          <w:lang w:eastAsia="zh-CN"/>
        </w:rPr>
        <w:t>元</w:t>
      </w:r>
      <w:r w:rsidRPr="005E18FA">
        <w:rPr>
          <w:color w:val="000000" w:themeColor="text1"/>
          <w:lang w:eastAsia="zh-CN"/>
        </w:rPr>
        <w:t>/kg</w:t>
      </w:r>
      <w:r w:rsidRPr="005E18FA">
        <w:rPr>
          <w:color w:val="000000" w:themeColor="text1"/>
          <w:lang w:eastAsia="zh-CN"/>
        </w:rPr>
        <w:t>）</w:t>
      </w:r>
      <w:r w:rsidRPr="005E18FA">
        <w:rPr>
          <w:color w:val="000000" w:themeColor="text1"/>
          <w:lang w:eastAsia="zh-CN"/>
        </w:rPr>
        <w:t xml:space="preserve">+ </w:t>
      </w:r>
      <w:r w:rsidRPr="005E18FA">
        <w:rPr>
          <w:color w:val="000000" w:themeColor="text1"/>
          <w:lang w:eastAsia="zh-CN"/>
        </w:rPr>
        <w:t>柠檬酸（工业级约</w:t>
      </w:r>
      <w:r w:rsidRPr="005E18FA">
        <w:rPr>
          <w:color w:val="000000" w:themeColor="text1"/>
          <w:lang w:eastAsia="zh-CN"/>
        </w:rPr>
        <w:t>10</w:t>
      </w:r>
      <w:r w:rsidRPr="005E18FA">
        <w:rPr>
          <w:color w:val="000000" w:themeColor="text1"/>
          <w:lang w:eastAsia="zh-CN"/>
        </w:rPr>
        <w:t>元</w:t>
      </w:r>
      <w:r w:rsidRPr="005E18FA">
        <w:rPr>
          <w:color w:val="000000" w:themeColor="text1"/>
          <w:lang w:eastAsia="zh-CN"/>
        </w:rPr>
        <w:t>/kg</w:t>
      </w:r>
      <w:r w:rsidRPr="005E18FA">
        <w:rPr>
          <w:color w:val="000000" w:themeColor="text1"/>
          <w:lang w:eastAsia="zh-CN"/>
        </w:rPr>
        <w:t>）</w:t>
      </w:r>
      <w:r w:rsidRPr="005E18FA">
        <w:rPr>
          <w:color w:val="000000" w:themeColor="text1"/>
          <w:lang w:eastAsia="zh-CN"/>
        </w:rPr>
        <w:t>+ Triton X-100</w:t>
      </w:r>
      <w:r w:rsidRPr="005E18FA">
        <w:rPr>
          <w:color w:val="000000" w:themeColor="text1"/>
          <w:lang w:eastAsia="zh-CN"/>
        </w:rPr>
        <w:t>（工业级约</w:t>
      </w:r>
      <w:r w:rsidRPr="005E18FA">
        <w:rPr>
          <w:color w:val="000000" w:themeColor="text1"/>
          <w:lang w:eastAsia="zh-CN"/>
        </w:rPr>
        <w:t>30</w:t>
      </w:r>
      <w:r w:rsidRPr="005E18FA">
        <w:rPr>
          <w:color w:val="000000" w:themeColor="text1"/>
          <w:lang w:eastAsia="zh-CN"/>
        </w:rPr>
        <w:t>元</w:t>
      </w:r>
      <w:r w:rsidRPr="005E18FA">
        <w:rPr>
          <w:color w:val="000000" w:themeColor="text1"/>
          <w:lang w:eastAsia="zh-CN"/>
        </w:rPr>
        <w:t>/kg</w:t>
      </w:r>
      <w:r w:rsidRPr="005E18FA">
        <w:rPr>
          <w:color w:val="000000" w:themeColor="text1"/>
          <w:lang w:eastAsia="zh-CN"/>
        </w:rPr>
        <w:t>），合计单井约</w:t>
      </w:r>
      <w:r w:rsidRPr="005E18FA">
        <w:rPr>
          <w:color w:val="000000" w:themeColor="text1"/>
          <w:lang w:eastAsia="zh-CN"/>
        </w:rPr>
        <w:t>0.8</w:t>
      </w:r>
      <w:r w:rsidRPr="005E18FA">
        <w:rPr>
          <w:color w:val="000000" w:themeColor="text1"/>
          <w:lang w:eastAsia="zh-CN"/>
        </w:rPr>
        <w:t>万</w:t>
      </w:r>
      <w:r w:rsidRPr="005E18FA">
        <w:rPr>
          <w:color w:val="000000" w:themeColor="text1"/>
          <w:lang w:eastAsia="zh-CN"/>
        </w:rPr>
        <w:t>~1.5</w:t>
      </w:r>
      <w:r w:rsidRPr="005E18FA">
        <w:rPr>
          <w:color w:val="000000" w:themeColor="text1"/>
          <w:lang w:eastAsia="zh-CN"/>
        </w:rPr>
        <w:t>万元。</w:t>
      </w:r>
    </w:p>
    <w:p w14:paraId="17495300"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3</w:t>
      </w:r>
      <w:r w:rsidRPr="005E18FA">
        <w:rPr>
          <w:color w:val="000000" w:themeColor="text1"/>
          <w:lang w:eastAsia="zh-CN"/>
        </w:rPr>
        <w:t>）附加工艺费：母液配制罐租赁、计量泵、静态混合器等设备（平均到单井，按</w:t>
      </w:r>
      <w:r w:rsidRPr="005E18FA">
        <w:rPr>
          <w:color w:val="000000" w:themeColor="text1"/>
          <w:lang w:eastAsia="zh-CN"/>
        </w:rPr>
        <w:t>5~10</w:t>
      </w:r>
      <w:r w:rsidRPr="005E18FA">
        <w:rPr>
          <w:color w:val="000000" w:themeColor="text1"/>
          <w:lang w:eastAsia="zh-CN"/>
        </w:rPr>
        <w:t>口井分摊设备投入）预估单井</w:t>
      </w:r>
      <w:r w:rsidRPr="005E18FA">
        <w:rPr>
          <w:color w:val="000000" w:themeColor="text1"/>
          <w:lang w:eastAsia="zh-CN"/>
        </w:rPr>
        <w:t>1</w:t>
      </w:r>
      <w:r w:rsidRPr="005E18FA">
        <w:rPr>
          <w:color w:val="000000" w:themeColor="text1"/>
          <w:lang w:eastAsia="zh-CN"/>
        </w:rPr>
        <w:t>万</w:t>
      </w:r>
      <w:r w:rsidRPr="005E18FA">
        <w:rPr>
          <w:color w:val="000000" w:themeColor="text1"/>
          <w:lang w:eastAsia="zh-CN"/>
        </w:rPr>
        <w:t>~3</w:t>
      </w:r>
      <w:r w:rsidRPr="005E18FA">
        <w:rPr>
          <w:color w:val="000000" w:themeColor="text1"/>
          <w:lang w:eastAsia="zh-CN"/>
        </w:rPr>
        <w:t>万元。</w:t>
      </w:r>
    </w:p>
    <w:p w14:paraId="7301DEE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4</w:t>
      </w:r>
      <w:r w:rsidRPr="005E18FA">
        <w:rPr>
          <w:color w:val="000000" w:themeColor="text1"/>
          <w:lang w:eastAsia="zh-CN"/>
        </w:rPr>
        <w:t>）总成本：单井荧光示踪方案总经济成本预估约</w:t>
      </w:r>
      <w:r w:rsidRPr="005E18FA">
        <w:rPr>
          <w:color w:val="000000" w:themeColor="text1"/>
          <w:lang w:eastAsia="zh-CN"/>
        </w:rPr>
        <w:t>100</w:t>
      </w:r>
      <w:r w:rsidRPr="005E18FA">
        <w:rPr>
          <w:color w:val="000000" w:themeColor="text1"/>
          <w:lang w:eastAsia="zh-CN"/>
        </w:rPr>
        <w:t>万元（约</w:t>
      </w:r>
      <w:r w:rsidRPr="005E18FA">
        <w:rPr>
          <w:color w:val="000000" w:themeColor="text1"/>
          <w:lang w:eastAsia="zh-CN"/>
        </w:rPr>
        <w:t>14</w:t>
      </w:r>
      <w:r w:rsidRPr="005E18FA">
        <w:rPr>
          <w:color w:val="000000" w:themeColor="text1"/>
          <w:lang w:eastAsia="zh-CN"/>
        </w:rPr>
        <w:t>万美元），与化学示踪剂方案（</w:t>
      </w:r>
      <w:r w:rsidRPr="005E18FA">
        <w:rPr>
          <w:color w:val="000000" w:themeColor="text1"/>
          <w:lang w:eastAsia="zh-CN"/>
        </w:rPr>
        <w:t>3~8</w:t>
      </w:r>
      <w:r w:rsidRPr="005E18FA">
        <w:rPr>
          <w:color w:val="000000" w:themeColor="text1"/>
          <w:lang w:eastAsia="zh-CN"/>
        </w:rPr>
        <w:t>万美元）相比偏高。但在以下场景中经济性有利：（</w:t>
      </w:r>
      <w:r w:rsidRPr="005E18FA">
        <w:rPr>
          <w:color w:val="000000" w:themeColor="text1"/>
          <w:lang w:eastAsia="zh-CN"/>
        </w:rPr>
        <w:t>i</w:t>
      </w:r>
      <w:r w:rsidRPr="005E18FA">
        <w:rPr>
          <w:color w:val="000000" w:themeColor="text1"/>
          <w:lang w:eastAsia="zh-CN"/>
        </w:rPr>
        <w:t>）仅需在</w:t>
      </w:r>
      <w:r w:rsidRPr="005E18FA">
        <w:rPr>
          <w:color w:val="000000" w:themeColor="text1"/>
          <w:lang w:eastAsia="zh-CN"/>
        </w:rPr>
        <w:t>1~2</w:t>
      </w:r>
      <w:r w:rsidRPr="005E18FA">
        <w:rPr>
          <w:color w:val="000000" w:themeColor="text1"/>
          <w:lang w:eastAsia="zh-CN"/>
        </w:rPr>
        <w:t>个关键段使用（用量降至</w:t>
      </w:r>
      <w:r w:rsidRPr="005E18FA">
        <w:rPr>
          <w:color w:val="000000" w:themeColor="text1"/>
          <w:lang w:eastAsia="zh-CN"/>
        </w:rPr>
        <w:t>1/4~1/2</w:t>
      </w:r>
      <w:r w:rsidRPr="005E18FA">
        <w:rPr>
          <w:color w:val="000000" w:themeColor="text1"/>
          <w:lang w:eastAsia="zh-CN"/>
        </w:rPr>
        <w:t>，成本约</w:t>
      </w:r>
      <w:r w:rsidRPr="005E18FA">
        <w:rPr>
          <w:color w:val="000000" w:themeColor="text1"/>
          <w:lang w:eastAsia="zh-CN"/>
        </w:rPr>
        <w:t>25</w:t>
      </w:r>
      <w:r w:rsidRPr="005E18FA">
        <w:rPr>
          <w:color w:val="000000" w:themeColor="text1"/>
          <w:lang w:eastAsia="zh-CN"/>
        </w:rPr>
        <w:t>万</w:t>
      </w:r>
      <w:r w:rsidRPr="005E18FA">
        <w:rPr>
          <w:color w:val="000000" w:themeColor="text1"/>
          <w:lang w:eastAsia="zh-CN"/>
        </w:rPr>
        <w:t>~50</w:t>
      </w:r>
      <w:r w:rsidRPr="005E18FA">
        <w:rPr>
          <w:color w:val="000000" w:themeColor="text1"/>
          <w:lang w:eastAsia="zh-CN"/>
        </w:rPr>
        <w:t>万元）；（</w:t>
      </w:r>
      <w:r w:rsidRPr="005E18FA">
        <w:rPr>
          <w:color w:val="000000" w:themeColor="text1"/>
          <w:lang w:eastAsia="zh-CN"/>
        </w:rPr>
        <w:t>ii</w:t>
      </w:r>
      <w:r w:rsidRPr="005E18FA">
        <w:rPr>
          <w:color w:val="000000" w:themeColor="text1"/>
          <w:lang w:eastAsia="zh-CN"/>
        </w:rPr>
        <w:t>）该方法提供的是取心实物证据</w:t>
      </w:r>
      <w:r w:rsidRPr="005E18FA">
        <w:rPr>
          <w:color w:val="000000" w:themeColor="text1"/>
          <w:lang w:eastAsia="zh-CN"/>
        </w:rPr>
        <w:t>——</w:t>
      </w:r>
      <w:r w:rsidRPr="005E18FA">
        <w:rPr>
          <w:color w:val="000000" w:themeColor="text1"/>
          <w:lang w:eastAsia="zh-CN"/>
        </w:rPr>
        <w:t>若能够通过直接验证避免一次错误的水力压裂设计决策（如井距优化、射孔位置选择），节省的成本远超示踪方案本身的费用；（</w:t>
      </w:r>
      <w:r w:rsidRPr="005E18FA">
        <w:rPr>
          <w:color w:val="000000" w:themeColor="text1"/>
          <w:lang w:eastAsia="zh-CN"/>
        </w:rPr>
        <w:t>iii</w:t>
      </w:r>
      <w:r w:rsidRPr="005E18FA">
        <w:rPr>
          <w:color w:val="000000" w:themeColor="text1"/>
          <w:lang w:eastAsia="zh-CN"/>
        </w:rPr>
        <w:t>）无机荧光粉不涉及放射性，省去了放射性示踪剂的特殊运输、许可和废物处理费用。</w:t>
      </w:r>
    </w:p>
    <w:p w14:paraId="29D0E45D"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注：上述报价为公开市场参考价，论文最终版本的准确价格需根据实际采购询价确定。</w:t>
      </w:r>
      <w:r w:rsidRPr="005E18FA">
        <w:rPr>
          <w:color w:val="000000" w:themeColor="text1"/>
          <w:lang w:eastAsia="zh-CN"/>
        </w:rPr>
        <w:t>]</w:t>
      </w:r>
    </w:p>
    <w:p w14:paraId="4DD5904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荧光示踪方案的环保评估聚焦稀土元素的环境迁移风险和返排液处理可行性。</w:t>
      </w:r>
    </w:p>
    <w:p w14:paraId="150D2BD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w:t>
      </w:r>
      <w:r w:rsidRPr="005E18FA">
        <w:rPr>
          <w:color w:val="000000" w:themeColor="text1"/>
          <w:lang w:eastAsia="zh-CN"/>
        </w:rPr>
        <w:t>1</w:t>
      </w:r>
      <w:r w:rsidRPr="005E18FA">
        <w:rPr>
          <w:color w:val="000000" w:themeColor="text1"/>
          <w:lang w:eastAsia="zh-CN"/>
        </w:rPr>
        <w:t>）稀土元素毒性：</w:t>
      </w:r>
      <w:r w:rsidRPr="005E18FA">
        <w:rPr>
          <w:color w:val="000000" w:themeColor="text1"/>
          <w:lang w:eastAsia="zh-CN"/>
        </w:rPr>
        <w:t>SrAl₂O₄</w:t>
      </w:r>
      <w:r w:rsidRPr="005E18FA">
        <w:rPr>
          <w:color w:val="000000" w:themeColor="text1"/>
          <w:lang w:eastAsia="zh-CN"/>
        </w:rPr>
        <w:t>基质中的碱土金属</w:t>
      </w:r>
      <w:r w:rsidRPr="005E18FA">
        <w:rPr>
          <w:color w:val="000000" w:themeColor="text1"/>
          <w:lang w:eastAsia="zh-CN"/>
        </w:rPr>
        <w:t>Sr</w:t>
      </w:r>
      <w:r w:rsidRPr="005E18FA">
        <w:rPr>
          <w:color w:val="000000" w:themeColor="text1"/>
          <w:lang w:eastAsia="zh-CN"/>
        </w:rPr>
        <w:t>（锶）和稀土</w:t>
      </w:r>
      <w:r w:rsidRPr="005E18FA">
        <w:rPr>
          <w:color w:val="000000" w:themeColor="text1"/>
          <w:lang w:eastAsia="zh-CN"/>
        </w:rPr>
        <w:t>Eu</w:t>
      </w:r>
      <w:r w:rsidRPr="005E18FA">
        <w:rPr>
          <w:color w:val="000000" w:themeColor="text1"/>
          <w:lang w:eastAsia="zh-CN"/>
        </w:rPr>
        <w:t>（铕）、</w:t>
      </w:r>
      <w:r w:rsidRPr="005E18FA">
        <w:rPr>
          <w:color w:val="000000" w:themeColor="text1"/>
          <w:lang w:eastAsia="zh-CN"/>
        </w:rPr>
        <w:t>Dy</w:t>
      </w:r>
      <w:r w:rsidRPr="005E18FA">
        <w:rPr>
          <w:color w:val="000000" w:themeColor="text1"/>
          <w:lang w:eastAsia="zh-CN"/>
        </w:rPr>
        <w:t>（镝）均属于低毒性元素。</w:t>
      </w:r>
      <w:r w:rsidRPr="005E18FA">
        <w:rPr>
          <w:color w:val="000000" w:themeColor="text1"/>
          <w:lang w:eastAsia="zh-CN"/>
        </w:rPr>
        <w:t>Sr²⁺</w:t>
      </w:r>
      <w:r w:rsidRPr="005E18FA">
        <w:rPr>
          <w:color w:val="000000" w:themeColor="text1"/>
          <w:lang w:eastAsia="zh-CN"/>
        </w:rPr>
        <w:t>的生物毒性类似</w:t>
      </w:r>
      <w:r w:rsidRPr="005E18FA">
        <w:rPr>
          <w:color w:val="000000" w:themeColor="text1"/>
          <w:lang w:eastAsia="zh-CN"/>
        </w:rPr>
        <w:t>Ca²⁺——</w:t>
      </w:r>
      <w:r w:rsidRPr="005E18FA">
        <w:rPr>
          <w:color w:val="000000" w:themeColor="text1"/>
          <w:lang w:eastAsia="zh-CN"/>
        </w:rPr>
        <w:t>其在体内的主要靶器官为骨骼，摄入高剂量才会产生慢性毒性。</w:t>
      </w:r>
      <w:r w:rsidRPr="005E18FA">
        <w:rPr>
          <w:color w:val="000000" w:themeColor="text1"/>
          <w:lang w:eastAsia="zh-CN"/>
        </w:rPr>
        <w:t>Eu</w:t>
      </w:r>
      <w:r w:rsidRPr="005E18FA">
        <w:rPr>
          <w:color w:val="000000" w:themeColor="text1"/>
          <w:lang w:eastAsia="zh-CN"/>
        </w:rPr>
        <w:t>和</w:t>
      </w:r>
      <w:r w:rsidRPr="005E18FA">
        <w:rPr>
          <w:color w:val="000000" w:themeColor="text1"/>
          <w:lang w:eastAsia="zh-CN"/>
        </w:rPr>
        <w:t>Dy</w:t>
      </w:r>
      <w:r w:rsidRPr="005E18FA">
        <w:rPr>
          <w:color w:val="000000" w:themeColor="text1"/>
          <w:lang w:eastAsia="zh-CN"/>
        </w:rPr>
        <w:t>属于轻稀土元素，急性毒性低（</w:t>
      </w:r>
      <w:r w:rsidRPr="005E18FA">
        <w:rPr>
          <w:color w:val="000000" w:themeColor="text1"/>
          <w:lang w:eastAsia="zh-CN"/>
        </w:rPr>
        <w:t>LD50&gt;2000 mg/kg</w:t>
      </w:r>
      <w:r w:rsidRPr="005E18FA">
        <w:rPr>
          <w:color w:val="000000" w:themeColor="text1"/>
          <w:lang w:eastAsia="zh-CN"/>
        </w:rPr>
        <w:t>，大鼠经口，参照同类稀土氧化物数据），但长期环境暴露的慢性影响仍需关注。荧光粉的单井用量</w:t>
      </w:r>
      <w:r w:rsidRPr="005E18FA">
        <w:rPr>
          <w:color w:val="000000" w:themeColor="text1"/>
          <w:lang w:eastAsia="zh-CN"/>
        </w:rPr>
        <w:t>3200 kg</w:t>
      </w:r>
      <w:r w:rsidRPr="005E18FA">
        <w:rPr>
          <w:color w:val="000000" w:themeColor="text1"/>
          <w:lang w:eastAsia="zh-CN"/>
        </w:rPr>
        <w:t>，假设其中</w:t>
      </w:r>
      <w:r w:rsidRPr="005E18FA">
        <w:rPr>
          <w:color w:val="000000" w:themeColor="text1"/>
          <w:lang w:eastAsia="zh-CN"/>
        </w:rPr>
        <w:t>5%</w:t>
      </w:r>
      <w:r w:rsidRPr="005E18FA">
        <w:rPr>
          <w:color w:val="000000" w:themeColor="text1"/>
          <w:lang w:eastAsia="zh-CN"/>
        </w:rPr>
        <w:t>在返排液中以离子或微粒形式排出（约</w:t>
      </w:r>
      <w:r w:rsidRPr="005E18FA">
        <w:rPr>
          <w:color w:val="000000" w:themeColor="text1"/>
          <w:lang w:eastAsia="zh-CN"/>
        </w:rPr>
        <w:t>160 kg</w:t>
      </w:r>
      <w:r w:rsidRPr="005E18FA">
        <w:rPr>
          <w:color w:val="000000" w:themeColor="text1"/>
          <w:lang w:eastAsia="zh-CN"/>
        </w:rPr>
        <w:t>稀土元素释放至返排液中），需进行浸出实验（参照</w:t>
      </w:r>
      <w:r w:rsidRPr="005E18FA">
        <w:rPr>
          <w:color w:val="000000" w:themeColor="text1"/>
          <w:lang w:eastAsia="zh-CN"/>
        </w:rPr>
        <w:t>GB 5085.3-2007</w:t>
      </w:r>
      <w:r w:rsidRPr="005E18FA">
        <w:rPr>
          <w:color w:val="000000" w:themeColor="text1"/>
          <w:lang w:eastAsia="zh-CN"/>
        </w:rPr>
        <w:t>《危险废物鉴别标准</w:t>
      </w:r>
      <w:r w:rsidRPr="005E18FA">
        <w:rPr>
          <w:color w:val="000000" w:themeColor="text1"/>
          <w:lang w:eastAsia="zh-CN"/>
        </w:rPr>
        <w:t xml:space="preserve"> </w:t>
      </w:r>
      <w:r w:rsidRPr="005E18FA">
        <w:rPr>
          <w:color w:val="000000" w:themeColor="text1"/>
          <w:lang w:eastAsia="zh-CN"/>
        </w:rPr>
        <w:t>浸出毒性鉴别》）确定稀土浸出浓度是否超过标准限值。</w:t>
      </w:r>
    </w:p>
    <w:p w14:paraId="3556CEF6"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2</w:t>
      </w:r>
      <w:r w:rsidRPr="005E18FA">
        <w:rPr>
          <w:color w:val="000000" w:themeColor="text1"/>
          <w:lang w:eastAsia="zh-CN"/>
        </w:rPr>
        <w:t>）返排液处理：荧光粉为微米级固体颗粒（</w:t>
      </w:r>
      <w:r w:rsidRPr="005E18FA">
        <w:rPr>
          <w:color w:val="000000" w:themeColor="text1"/>
          <w:lang w:eastAsia="zh-CN"/>
        </w:rPr>
        <w:t xml:space="preserve">~13 </w:t>
      </w:r>
      <w:r w:rsidRPr="005E18FA">
        <w:rPr>
          <w:color w:val="000000" w:themeColor="text1"/>
        </w:rPr>
        <w:t>μ</w:t>
      </w:r>
      <w:r w:rsidRPr="005E18FA">
        <w:rPr>
          <w:color w:val="000000" w:themeColor="text1"/>
          <w:lang w:eastAsia="zh-CN"/>
        </w:rPr>
        <w:t>m</w:t>
      </w:r>
      <w:r w:rsidRPr="005E18FA">
        <w:rPr>
          <w:color w:val="000000" w:themeColor="text1"/>
          <w:lang w:eastAsia="zh-CN"/>
        </w:rPr>
        <w:t>），可通过常规的絮凝</w:t>
      </w:r>
      <w:r w:rsidRPr="005E18FA">
        <w:rPr>
          <w:color w:val="000000" w:themeColor="text1"/>
          <w:lang w:eastAsia="zh-CN"/>
        </w:rPr>
        <w:t>-</w:t>
      </w:r>
      <w:r w:rsidRPr="005E18FA">
        <w:rPr>
          <w:color w:val="000000" w:themeColor="text1"/>
          <w:lang w:eastAsia="zh-CN"/>
        </w:rPr>
        <w:t>沉降</w:t>
      </w:r>
      <w:r w:rsidRPr="005E18FA">
        <w:rPr>
          <w:color w:val="000000" w:themeColor="text1"/>
          <w:lang w:eastAsia="zh-CN"/>
        </w:rPr>
        <w:t>-</w:t>
      </w:r>
      <w:r w:rsidRPr="005E18FA">
        <w:rPr>
          <w:color w:val="000000" w:themeColor="text1"/>
          <w:lang w:eastAsia="zh-CN"/>
        </w:rPr>
        <w:t>过滤工艺有效去除（尺寸远大于溶解性离子的纳滤</w:t>
      </w:r>
      <w:r w:rsidRPr="005E18FA">
        <w:rPr>
          <w:color w:val="000000" w:themeColor="text1"/>
          <w:lang w:eastAsia="zh-CN"/>
        </w:rPr>
        <w:t>/</w:t>
      </w:r>
      <w:r w:rsidRPr="005E18FA">
        <w:rPr>
          <w:color w:val="000000" w:themeColor="text1"/>
          <w:lang w:eastAsia="zh-CN"/>
        </w:rPr>
        <w:t>反渗透范围）。返排液中的稀土离子（</w:t>
      </w:r>
      <w:r w:rsidRPr="005E18FA">
        <w:rPr>
          <w:color w:val="000000" w:themeColor="text1"/>
          <w:lang w:eastAsia="zh-CN"/>
        </w:rPr>
        <w:t>Sr²⁺</w:t>
      </w:r>
      <w:r w:rsidRPr="005E18FA">
        <w:rPr>
          <w:color w:val="000000" w:themeColor="text1"/>
          <w:lang w:eastAsia="zh-CN"/>
        </w:rPr>
        <w:t>、</w:t>
      </w:r>
      <w:r w:rsidRPr="005E18FA">
        <w:rPr>
          <w:color w:val="000000" w:themeColor="text1"/>
          <w:lang w:eastAsia="zh-CN"/>
        </w:rPr>
        <w:t>Eu³⁺</w:t>
      </w:r>
      <w:r w:rsidRPr="005E18FA">
        <w:rPr>
          <w:color w:val="000000" w:themeColor="text1"/>
          <w:lang w:eastAsia="zh-CN"/>
        </w:rPr>
        <w:t>、</w:t>
      </w:r>
      <w:r w:rsidRPr="005E18FA">
        <w:rPr>
          <w:color w:val="000000" w:themeColor="text1"/>
          <w:lang w:eastAsia="zh-CN"/>
        </w:rPr>
        <w:t>Dy³⁺</w:t>
      </w:r>
      <w:r w:rsidRPr="005E18FA">
        <w:rPr>
          <w:color w:val="000000" w:themeColor="text1"/>
          <w:lang w:eastAsia="zh-CN"/>
        </w:rPr>
        <w:t>）可通过化学沉淀法（加碱调</w:t>
      </w:r>
      <w:r w:rsidRPr="005E18FA">
        <w:rPr>
          <w:color w:val="000000" w:themeColor="text1"/>
          <w:lang w:eastAsia="zh-CN"/>
        </w:rPr>
        <w:t>pH</w:t>
      </w:r>
      <w:r w:rsidRPr="005E18FA">
        <w:rPr>
          <w:color w:val="000000" w:themeColor="text1"/>
          <w:lang w:eastAsia="zh-CN"/>
        </w:rPr>
        <w:t>至</w:t>
      </w:r>
      <w:r w:rsidRPr="005E18FA">
        <w:rPr>
          <w:color w:val="000000" w:themeColor="text1"/>
          <w:lang w:eastAsia="zh-CN"/>
        </w:rPr>
        <w:t>9~10</w:t>
      </w:r>
      <w:r w:rsidRPr="005E18FA">
        <w:rPr>
          <w:color w:val="000000" w:themeColor="text1"/>
          <w:lang w:eastAsia="zh-CN"/>
        </w:rPr>
        <w:t>使其生成氢氧化物沉淀）或离子交换法去除。建议在现场返排液处理流程中增加沉淀池（投加石灰或</w:t>
      </w:r>
      <w:r w:rsidRPr="005E18FA">
        <w:rPr>
          <w:color w:val="000000" w:themeColor="text1"/>
          <w:lang w:eastAsia="zh-CN"/>
        </w:rPr>
        <w:t>NaOH</w:t>
      </w:r>
      <w:r w:rsidRPr="005E18FA">
        <w:rPr>
          <w:color w:val="000000" w:themeColor="text1"/>
          <w:lang w:eastAsia="zh-CN"/>
        </w:rPr>
        <w:t>）</w:t>
      </w:r>
      <w:r w:rsidRPr="005E18FA">
        <w:rPr>
          <w:color w:val="000000" w:themeColor="text1"/>
          <w:lang w:eastAsia="zh-CN"/>
        </w:rPr>
        <w:t xml:space="preserve">+ </w:t>
      </w:r>
      <w:r w:rsidRPr="005E18FA">
        <w:rPr>
          <w:color w:val="000000" w:themeColor="text1"/>
          <w:lang w:eastAsia="zh-CN"/>
        </w:rPr>
        <w:t>板框压滤的组合工艺段。处理后水中残余稀土浓度应参照地方环保标准执行。</w:t>
      </w:r>
    </w:p>
    <w:p w14:paraId="5E4E8BA2"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3</w:t>
      </w:r>
      <w:r w:rsidRPr="005E18FA">
        <w:rPr>
          <w:color w:val="000000" w:themeColor="text1"/>
          <w:lang w:eastAsia="zh-CN"/>
        </w:rPr>
        <w:t>）岩屑环保风险：含荧光粉附着层的钻井</w:t>
      </w:r>
      <w:r w:rsidRPr="005E18FA">
        <w:rPr>
          <w:color w:val="000000" w:themeColor="text1"/>
          <w:lang w:eastAsia="zh-CN"/>
        </w:rPr>
        <w:t>/</w:t>
      </w:r>
      <w:r w:rsidRPr="005E18FA">
        <w:rPr>
          <w:color w:val="000000" w:themeColor="text1"/>
          <w:lang w:eastAsia="zh-CN"/>
        </w:rPr>
        <w:t>取心岩屑属于一般工业固体废物。荧光粉的</w:t>
      </w:r>
      <w:r w:rsidRPr="005E18FA">
        <w:rPr>
          <w:color w:val="000000" w:themeColor="text1"/>
          <w:lang w:eastAsia="zh-CN"/>
        </w:rPr>
        <w:t>SrAl₂O₄</w:t>
      </w:r>
      <w:r w:rsidRPr="005E18FA">
        <w:rPr>
          <w:color w:val="000000" w:themeColor="text1"/>
          <w:lang w:eastAsia="zh-CN"/>
        </w:rPr>
        <w:t>基质化学性质稳定、不溶于水（经表面包覆后），环境浸出风险低。建议按常规工业固体废物处置。</w:t>
      </w:r>
    </w:p>
    <w:p w14:paraId="064F9EA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5.2</w:t>
      </w:r>
      <w:r w:rsidRPr="005E18FA">
        <w:rPr>
          <w:color w:val="000000" w:themeColor="text1"/>
          <w:lang w:eastAsia="zh-CN"/>
        </w:rPr>
        <w:t>节的经济性分析表明，荧光示踪方案在特定场景下具有经济可行性。然而，任何技术都有其适用边界</w:t>
      </w:r>
      <w:r w:rsidRPr="005E18FA">
        <w:rPr>
          <w:color w:val="000000" w:themeColor="text1"/>
          <w:lang w:eastAsia="zh-CN"/>
        </w:rPr>
        <w:t>——</w:t>
      </w:r>
      <w:r w:rsidRPr="005E18FA">
        <w:rPr>
          <w:color w:val="000000" w:themeColor="text1"/>
          <w:lang w:eastAsia="zh-CN"/>
        </w:rPr>
        <w:t>超出边界的使用不仅无效，还可能产生误导性的诊断结论。</w:t>
      </w:r>
      <w:r w:rsidRPr="005E18FA">
        <w:rPr>
          <w:color w:val="000000" w:themeColor="text1"/>
          <w:lang w:eastAsia="zh-CN"/>
        </w:rPr>
        <w:t>5.3</w:t>
      </w:r>
      <w:r w:rsidRPr="005E18FA">
        <w:rPr>
          <w:color w:val="000000" w:themeColor="text1"/>
          <w:lang w:eastAsia="zh-CN"/>
        </w:rPr>
        <w:t>节在本论文全部研究工作的基础上，系统界定荧光示踪压裂液技术的应用场景和边界条件。</w:t>
      </w:r>
    </w:p>
    <w:p w14:paraId="3785DCC9"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5.3  </w:t>
      </w:r>
      <w:r w:rsidRPr="005E18FA">
        <w:rPr>
          <w:rFonts w:ascii="Times New Roman" w:eastAsia="黑体" w:hAnsi="Times New Roman" w:cs="Arial"/>
          <w:color w:val="000000" w:themeColor="text1"/>
          <w:sz w:val="28"/>
          <w:lang w:eastAsia="zh-CN"/>
        </w:rPr>
        <w:t>技术定位与适用条件</w:t>
      </w:r>
    </w:p>
    <w:p w14:paraId="2573D16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基于上述实验室验证和工程评估，本研究荧光示踪压裂液的技术定位和适用条件总结如下：</w:t>
      </w:r>
    </w:p>
    <w:p w14:paraId="67343F37"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技术定位：辅助校准工具。在压裂监测体系中，微地震和</w:t>
      </w:r>
      <w:r w:rsidRPr="005E18FA">
        <w:rPr>
          <w:color w:val="000000" w:themeColor="text1"/>
          <w:lang w:eastAsia="zh-CN"/>
        </w:rPr>
        <w:t>DAS/DTS</w:t>
      </w:r>
      <w:r w:rsidRPr="005E18FA">
        <w:rPr>
          <w:color w:val="000000" w:themeColor="text1"/>
          <w:lang w:eastAsia="zh-CN"/>
        </w:rPr>
        <w:t>测量间接信号（声发射、应变、温度），提供全井段的裂缝扩展趋势信息，但其反演结果缺乏实物校准。本荧光示踪方案通过压后取心提供</w:t>
      </w:r>
      <w:r w:rsidRPr="005E18FA">
        <w:rPr>
          <w:color w:val="000000" w:themeColor="text1"/>
          <w:lang w:eastAsia="zh-CN"/>
        </w:rPr>
        <w:t>"</w:t>
      </w:r>
      <w:r w:rsidRPr="005E18FA">
        <w:rPr>
          <w:color w:val="000000" w:themeColor="text1"/>
          <w:lang w:eastAsia="zh-CN"/>
        </w:rPr>
        <w:t>压裂液实际波及范围</w:t>
      </w:r>
      <w:r w:rsidRPr="005E18FA">
        <w:rPr>
          <w:color w:val="000000" w:themeColor="text1"/>
          <w:lang w:eastAsia="zh-CN"/>
        </w:rPr>
        <w:t>"</w:t>
      </w:r>
      <w:r w:rsidRPr="005E18FA">
        <w:rPr>
          <w:color w:val="000000" w:themeColor="text1"/>
          <w:lang w:eastAsia="zh-CN"/>
        </w:rPr>
        <w:t>的实物证据，可与间接监测结果形成互补。具体工作模式为：在微地震</w:t>
      </w:r>
      <w:r w:rsidRPr="005E18FA">
        <w:rPr>
          <w:color w:val="000000" w:themeColor="text1"/>
          <w:lang w:eastAsia="zh-CN"/>
        </w:rPr>
        <w:t>/DAS</w:t>
      </w:r>
      <w:r w:rsidRPr="005E18FA">
        <w:rPr>
          <w:color w:val="000000" w:themeColor="text1"/>
          <w:lang w:eastAsia="zh-CN"/>
        </w:rPr>
        <w:t>指示的裂缝核心区域附近的</w:t>
      </w:r>
      <w:r w:rsidRPr="005E18FA">
        <w:rPr>
          <w:color w:val="000000" w:themeColor="text1"/>
          <w:lang w:eastAsia="zh-CN"/>
        </w:rPr>
        <w:t>1~2</w:t>
      </w:r>
      <w:r w:rsidRPr="005E18FA">
        <w:rPr>
          <w:color w:val="000000" w:themeColor="text1"/>
          <w:lang w:eastAsia="zh-CN"/>
        </w:rPr>
        <w:t>口关键井中，在压裂的</w:t>
      </w:r>
      <w:r w:rsidRPr="005E18FA">
        <w:rPr>
          <w:color w:val="000000" w:themeColor="text1"/>
          <w:lang w:eastAsia="zh-CN"/>
        </w:rPr>
        <w:t>1~2</w:t>
      </w:r>
      <w:r w:rsidRPr="005E18FA">
        <w:rPr>
          <w:color w:val="000000" w:themeColor="text1"/>
          <w:lang w:eastAsia="zh-CN"/>
        </w:rPr>
        <w:t>个关键段注入荧光压裂液（而非全井段注</w:t>
      </w:r>
      <w:r w:rsidRPr="005E18FA">
        <w:rPr>
          <w:color w:val="000000" w:themeColor="text1"/>
          <w:lang w:eastAsia="zh-CN"/>
        </w:rPr>
        <w:lastRenderedPageBreak/>
        <w:t>入），压后取心进行紫外验证</w:t>
      </w:r>
      <w:r w:rsidRPr="005E18FA">
        <w:rPr>
          <w:color w:val="000000" w:themeColor="text1"/>
          <w:lang w:eastAsia="zh-CN"/>
        </w:rPr>
        <w:t>——</w:t>
      </w:r>
      <w:r w:rsidRPr="005E18FA">
        <w:rPr>
          <w:color w:val="000000" w:themeColor="text1"/>
          <w:lang w:eastAsia="zh-CN"/>
        </w:rPr>
        <w:t>若岩心荧光分布与间接方法预测的裂缝范围一致，则间接反演结果获得实物验证；若不一致，则为反演参数的修正提供约束。</w:t>
      </w:r>
    </w:p>
    <w:p w14:paraId="5A6A1E0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适用条件：（</w:t>
      </w:r>
      <w:r w:rsidRPr="005E18FA">
        <w:rPr>
          <w:color w:val="000000" w:themeColor="text1"/>
          <w:lang w:eastAsia="zh-CN"/>
        </w:rPr>
        <w:t>1</w:t>
      </w:r>
      <w:r w:rsidRPr="005E18FA">
        <w:rPr>
          <w:color w:val="000000" w:themeColor="text1"/>
          <w:lang w:eastAsia="zh-CN"/>
        </w:rPr>
        <w:t>）储层类型</w:t>
      </w:r>
      <w:r w:rsidRPr="005E18FA">
        <w:rPr>
          <w:color w:val="000000" w:themeColor="text1"/>
          <w:lang w:eastAsia="zh-CN"/>
        </w:rPr>
        <w:t>——</w:t>
      </w:r>
      <w:r w:rsidRPr="005E18FA">
        <w:rPr>
          <w:color w:val="000000" w:themeColor="text1"/>
          <w:lang w:eastAsia="zh-CN"/>
        </w:rPr>
        <w:t>砂岩储层（硅羟基</w:t>
      </w:r>
      <w:r w:rsidRPr="005E18FA">
        <w:rPr>
          <w:color w:val="000000" w:themeColor="text1"/>
          <w:lang w:eastAsia="zh-CN"/>
        </w:rPr>
        <w:t>Si-OH</w:t>
      </w:r>
      <w:r w:rsidRPr="005E18FA">
        <w:rPr>
          <w:color w:val="000000" w:themeColor="text1"/>
          <w:lang w:eastAsia="zh-CN"/>
        </w:rPr>
        <w:t>为氨基化荧光粉提供静电吸引和氢键锚定位点；碳酸盐岩或页岩储层壁面化学不同，锚定效果可能不同，需单独验证）。（</w:t>
      </w:r>
      <w:r w:rsidRPr="005E18FA">
        <w:rPr>
          <w:color w:val="000000" w:themeColor="text1"/>
          <w:lang w:eastAsia="zh-CN"/>
        </w:rPr>
        <w:t>2</w:t>
      </w:r>
      <w:r w:rsidRPr="005E18FA">
        <w:rPr>
          <w:color w:val="000000" w:themeColor="text1"/>
          <w:lang w:eastAsia="zh-CN"/>
        </w:rPr>
        <w:t>）压裂液体系</w:t>
      </w:r>
      <w:r w:rsidRPr="005E18FA">
        <w:rPr>
          <w:color w:val="000000" w:themeColor="text1"/>
          <w:lang w:eastAsia="zh-CN"/>
        </w:rPr>
        <w:t>——HPG</w:t>
      </w:r>
      <w:r w:rsidRPr="005E18FA">
        <w:rPr>
          <w:color w:val="000000" w:themeColor="text1"/>
          <w:lang w:eastAsia="zh-CN"/>
        </w:rPr>
        <w:t>或瓜尔胶基压裂液（其他稠化剂体系需验证化学兼容性）。（</w:t>
      </w:r>
      <w:r w:rsidRPr="005E18FA">
        <w:rPr>
          <w:color w:val="000000" w:themeColor="text1"/>
          <w:lang w:eastAsia="zh-CN"/>
        </w:rPr>
        <w:t>3</w:t>
      </w:r>
      <w:r w:rsidRPr="005E18FA">
        <w:rPr>
          <w:color w:val="000000" w:themeColor="text1"/>
          <w:lang w:eastAsia="zh-CN"/>
        </w:rPr>
        <w:t>）检测方式</w:t>
      </w:r>
      <w:r w:rsidRPr="005E18FA">
        <w:rPr>
          <w:color w:val="000000" w:themeColor="text1"/>
          <w:lang w:eastAsia="zh-CN"/>
        </w:rPr>
        <w:t>——</w:t>
      </w:r>
      <w:r w:rsidRPr="005E18FA">
        <w:rPr>
          <w:color w:val="000000" w:themeColor="text1"/>
          <w:lang w:eastAsia="zh-CN"/>
        </w:rPr>
        <w:t>需取心</w:t>
      </w:r>
      <w:r w:rsidRPr="005E18FA">
        <w:rPr>
          <w:color w:val="000000" w:themeColor="text1"/>
          <w:lang w:eastAsia="zh-CN"/>
        </w:rPr>
        <w:t>+</w:t>
      </w:r>
      <w:r w:rsidRPr="005E18FA">
        <w:rPr>
          <w:color w:val="000000" w:themeColor="text1"/>
          <w:lang w:eastAsia="zh-CN"/>
        </w:rPr>
        <w:t>紫外成像（若无法取心，该方法的实物证据优势无法发挥；井下紫外探头直接观测可作为远期替代方案，但其技术成熟度远低于取心）。（</w:t>
      </w:r>
      <w:r w:rsidRPr="005E18FA">
        <w:rPr>
          <w:color w:val="000000" w:themeColor="text1"/>
          <w:lang w:eastAsia="zh-CN"/>
        </w:rPr>
        <w:t>4</w:t>
      </w:r>
      <w:r w:rsidRPr="005E18FA">
        <w:rPr>
          <w:color w:val="000000" w:themeColor="text1"/>
          <w:lang w:eastAsia="zh-CN"/>
        </w:rPr>
        <w:t>）不适用于页岩基质微裂缝（裂缝宽度</w:t>
      </w:r>
      <w:r w:rsidRPr="005E18FA">
        <w:rPr>
          <w:color w:val="000000" w:themeColor="text1"/>
          <w:lang w:eastAsia="zh-CN"/>
        </w:rPr>
        <w:t>&lt;0.1 mm</w:t>
      </w:r>
      <w:r w:rsidRPr="005E18FA">
        <w:rPr>
          <w:color w:val="000000" w:themeColor="text1"/>
          <w:lang w:eastAsia="zh-CN"/>
        </w:rPr>
        <w:t>可能低于可检出阈值，需实验确定）。</w:t>
      </w:r>
    </w:p>
    <w:p w14:paraId="340F1F2E" w14:textId="77777777" w:rsidR="00127D9C" w:rsidRPr="005E18FA" w:rsidRDefault="00000000">
      <w:pPr>
        <w:spacing w:before="240" w:after="120"/>
        <w:jc w:val="center"/>
        <w:rPr>
          <w:color w:val="000000" w:themeColor="text1"/>
          <w:lang w:eastAsia="zh-CN"/>
        </w:rPr>
      </w:pPr>
      <w:r w:rsidRPr="005E18FA">
        <w:rPr>
          <w:rFonts w:eastAsia="黑体"/>
          <w:b/>
          <w:color w:val="000000" w:themeColor="text1"/>
          <w:sz w:val="32"/>
          <w:lang w:eastAsia="zh-CN"/>
        </w:rPr>
        <w:t>第五章从工程现场的角度审视了荧光示踪方案的可行性。需要强调的是，本章的所有估算和分析均建立在实验室确定的最优参数基础之上，在实际工程应用前需通过现场先导性试验进行校准和修正。综合前五章从材料到工程的完整研究链条，第六章对全文的主要发现、创新贡献和不足之处进行总结，并提出后续研究方向的展望。</w:t>
      </w:r>
    </w:p>
    <w:p w14:paraId="432BEE5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待实验完成后撰写</w:t>
      </w:r>
      <w:r w:rsidRPr="005E18FA">
        <w:rPr>
          <w:color w:val="000000" w:themeColor="text1"/>
          <w:lang w:eastAsia="zh-CN"/>
        </w:rPr>
        <w:t>]</w:t>
      </w:r>
    </w:p>
    <w:p w14:paraId="07647101" w14:textId="77777777" w:rsidR="00127D9C" w:rsidRPr="005E18FA" w:rsidRDefault="00127D9C">
      <w:pPr>
        <w:rPr>
          <w:color w:val="000000" w:themeColor="text1"/>
          <w:lang w:eastAsia="zh-CN"/>
        </w:rPr>
      </w:pPr>
    </w:p>
    <w:p w14:paraId="334FF992" w14:textId="77777777" w:rsidR="00127D9C" w:rsidRPr="005E18FA" w:rsidRDefault="00000000">
      <w:pPr>
        <w:pStyle w:val="1"/>
        <w:spacing w:before="240" w:after="120"/>
        <w:jc w:val="center"/>
        <w:rPr>
          <w:color w:val="000000" w:themeColor="text1"/>
          <w:lang w:eastAsia="zh-CN"/>
        </w:rPr>
      </w:pPr>
      <w:r w:rsidRPr="005E18FA">
        <w:rPr>
          <w:rFonts w:ascii="Times New Roman" w:eastAsia="黑体" w:hAnsi="Times New Roman" w:cs="Arial"/>
          <w:color w:val="000000" w:themeColor="text1"/>
          <w:sz w:val="32"/>
          <w:lang w:eastAsia="zh-CN"/>
        </w:rPr>
        <w:t>第六章</w:t>
      </w:r>
      <w:r w:rsidRPr="005E18FA">
        <w:rPr>
          <w:rFonts w:ascii="Times New Roman" w:eastAsia="黑体" w:hAnsi="Times New Roman" w:cs="Arial"/>
          <w:color w:val="000000" w:themeColor="text1"/>
          <w:sz w:val="32"/>
          <w:lang w:eastAsia="zh-CN"/>
        </w:rPr>
        <w:t xml:space="preserve">  </w:t>
      </w:r>
      <w:r w:rsidRPr="005E18FA">
        <w:rPr>
          <w:rFonts w:ascii="Times New Roman" w:eastAsia="黑体" w:hAnsi="Times New Roman" w:cs="Arial"/>
          <w:color w:val="000000" w:themeColor="text1"/>
          <w:sz w:val="32"/>
          <w:lang w:eastAsia="zh-CN"/>
        </w:rPr>
        <w:t>结论与展望</w:t>
      </w:r>
    </w:p>
    <w:p w14:paraId="1E263773"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6.1  </w:t>
      </w:r>
      <w:r w:rsidRPr="005E18FA">
        <w:rPr>
          <w:rFonts w:ascii="Times New Roman" w:eastAsia="黑体" w:hAnsi="Times New Roman" w:cs="Arial"/>
          <w:color w:val="000000" w:themeColor="text1"/>
          <w:sz w:val="28"/>
          <w:lang w:eastAsia="zh-CN"/>
        </w:rPr>
        <w:t>主要结论</w:t>
      </w:r>
    </w:p>
    <w:p w14:paraId="3B29EF5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待全部实验完成和数据分析后撰写</w:t>
      </w:r>
      <w:r w:rsidRPr="005E18FA">
        <w:rPr>
          <w:color w:val="000000" w:themeColor="text1"/>
          <w:lang w:eastAsia="zh-CN"/>
        </w:rPr>
        <w:t>]</w:t>
      </w:r>
    </w:p>
    <w:p w14:paraId="52D0087D"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6.2  </w:t>
      </w:r>
      <w:r w:rsidRPr="005E18FA">
        <w:rPr>
          <w:rFonts w:ascii="Times New Roman" w:eastAsia="黑体" w:hAnsi="Times New Roman" w:cs="Arial"/>
          <w:color w:val="000000" w:themeColor="text1"/>
          <w:sz w:val="28"/>
          <w:lang w:eastAsia="zh-CN"/>
        </w:rPr>
        <w:t>创新点</w:t>
      </w:r>
    </w:p>
    <w:p w14:paraId="11E2977A"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1</w:t>
      </w:r>
      <w:r w:rsidRPr="005E18FA">
        <w:rPr>
          <w:color w:val="000000" w:themeColor="text1"/>
          <w:lang w:eastAsia="zh-CN"/>
        </w:rPr>
        <w:t>）提出了面向氧化破胶环境的无机荧光示踪策略。针对有机荧光染料和半导体量子点在过硫酸铵氧化破胶环境中存在的信号衰减或降解问题，选择发光中心受刚性晶格保护的</w:t>
      </w:r>
      <w:r w:rsidRPr="005E18FA">
        <w:rPr>
          <w:color w:val="000000" w:themeColor="text1"/>
          <w:lang w:eastAsia="zh-CN"/>
        </w:rPr>
        <w:t>SrAl₂O₄:Eu²⁺,Dy³⁺</w:t>
      </w:r>
      <w:r w:rsidRPr="005E18FA">
        <w:rPr>
          <w:color w:val="000000" w:themeColor="text1"/>
          <w:lang w:eastAsia="zh-CN"/>
        </w:rPr>
        <w:t>无机长余辉荧光粉作为示踪介质，利用其对氧化环境的本征化学惰性，实现了示踪信号在破胶返排全过程中的完整性保持。该策略从</w:t>
      </w:r>
      <w:r w:rsidRPr="005E18FA">
        <w:rPr>
          <w:color w:val="000000" w:themeColor="text1"/>
          <w:lang w:eastAsia="zh-CN"/>
        </w:rPr>
        <w:lastRenderedPageBreak/>
        <w:t>材料本征属性层面解决了已有荧光示踪方案与常规胍胶压裂液氧化破胶体系之间的兼容性问题。</w:t>
      </w:r>
    </w:p>
    <w:p w14:paraId="3CD9E4A9"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2</w:t>
      </w:r>
      <w:r w:rsidRPr="005E18FA">
        <w:rPr>
          <w:color w:val="000000" w:themeColor="text1"/>
          <w:lang w:eastAsia="zh-CN"/>
        </w:rPr>
        <w:t>）建立了</w:t>
      </w:r>
      <w:r w:rsidRPr="005E18FA">
        <w:rPr>
          <w:color w:val="000000" w:themeColor="text1"/>
          <w:lang w:eastAsia="zh-CN"/>
        </w:rPr>
        <w:t>"</w:t>
      </w:r>
      <w:r w:rsidRPr="005E18FA">
        <w:rPr>
          <w:color w:val="000000" w:themeColor="text1"/>
          <w:lang w:eastAsia="zh-CN"/>
        </w:rPr>
        <w:t>化学螯合</w:t>
      </w:r>
      <w:r w:rsidRPr="005E18FA">
        <w:rPr>
          <w:color w:val="000000" w:themeColor="text1"/>
          <w:lang w:eastAsia="zh-CN"/>
        </w:rPr>
        <w:t>—</w:t>
      </w:r>
      <w:r w:rsidRPr="005E18FA">
        <w:rPr>
          <w:color w:val="000000" w:themeColor="text1"/>
          <w:lang w:eastAsia="zh-CN"/>
        </w:rPr>
        <w:t>界面润湿</w:t>
      </w:r>
      <w:r w:rsidRPr="005E18FA">
        <w:rPr>
          <w:color w:val="000000" w:themeColor="text1"/>
          <w:lang w:eastAsia="zh-CN"/>
        </w:rPr>
        <w:t>—</w:t>
      </w:r>
      <w:r w:rsidRPr="005E18FA">
        <w:rPr>
          <w:color w:val="000000" w:themeColor="text1"/>
          <w:lang w:eastAsia="zh-CN"/>
        </w:rPr>
        <w:t>空间位阻</w:t>
      </w:r>
      <w:r w:rsidRPr="005E18FA">
        <w:rPr>
          <w:color w:val="000000" w:themeColor="text1"/>
          <w:lang w:eastAsia="zh-CN"/>
        </w:rPr>
        <w:t>"</w:t>
      </w:r>
      <w:r w:rsidRPr="005E18FA">
        <w:rPr>
          <w:color w:val="000000" w:themeColor="text1"/>
          <w:lang w:eastAsia="zh-CN"/>
        </w:rPr>
        <w:t>多层次协同分散方法。针对高密度微米粉体（</w:t>
      </w:r>
      <w:r w:rsidRPr="005E18FA">
        <w:rPr>
          <w:color w:val="000000" w:themeColor="text1"/>
          <w:lang w:eastAsia="zh-CN"/>
        </w:rPr>
        <w:t>3.6~4.0 g/cm³</w:t>
      </w:r>
      <w:r w:rsidRPr="005E18FA">
        <w:rPr>
          <w:color w:val="000000" w:themeColor="text1"/>
          <w:lang w:eastAsia="zh-CN"/>
        </w:rPr>
        <w:t>）在低密度</w:t>
      </w:r>
      <w:r w:rsidRPr="005E18FA">
        <w:rPr>
          <w:color w:val="000000" w:themeColor="text1"/>
          <w:lang w:eastAsia="zh-CN"/>
        </w:rPr>
        <w:t>HPG</w:t>
      </w:r>
      <w:r w:rsidRPr="005E18FA">
        <w:rPr>
          <w:color w:val="000000" w:themeColor="text1"/>
          <w:lang w:eastAsia="zh-CN"/>
        </w:rPr>
        <w:t>基液（</w:t>
      </w:r>
      <w:r w:rsidRPr="005E18FA">
        <w:rPr>
          <w:color w:val="000000" w:themeColor="text1"/>
          <w:lang w:eastAsia="zh-CN"/>
        </w:rPr>
        <w:t>~1.0 g/cm³</w:t>
      </w:r>
      <w:r w:rsidRPr="005E18FA">
        <w:rPr>
          <w:color w:val="000000" w:themeColor="text1"/>
          <w:lang w:eastAsia="zh-CN"/>
        </w:rPr>
        <w:t>）中的快速沉降问题，系统整合了柠檬酸对多价阳离子的螯合屏蔽（抑制</w:t>
      </w:r>
      <w:r w:rsidRPr="005E18FA">
        <w:rPr>
          <w:color w:val="000000" w:themeColor="text1"/>
          <w:lang w:eastAsia="zh-CN"/>
        </w:rPr>
        <w:t>Al³⁺</w:t>
      </w:r>
      <w:r w:rsidRPr="005E18FA">
        <w:rPr>
          <w:color w:val="000000" w:themeColor="text1"/>
          <w:lang w:eastAsia="zh-CN"/>
        </w:rPr>
        <w:t>干扰交联）、非离子表面活性剂的界面润湿（促进</w:t>
      </w:r>
      <w:r w:rsidRPr="005E18FA">
        <w:rPr>
          <w:color w:val="000000" w:themeColor="text1"/>
          <w:lang w:eastAsia="zh-CN"/>
        </w:rPr>
        <w:t>PEG</w:t>
      </w:r>
      <w:r w:rsidRPr="005E18FA">
        <w:rPr>
          <w:color w:val="000000" w:themeColor="text1"/>
          <w:lang w:eastAsia="zh-CN"/>
        </w:rPr>
        <w:t>链伸展）和</w:t>
      </w:r>
      <w:r w:rsidRPr="005E18FA">
        <w:rPr>
          <w:color w:val="000000" w:themeColor="text1"/>
          <w:lang w:eastAsia="zh-CN"/>
        </w:rPr>
        <w:t>PEG</w:t>
      </w:r>
      <w:r w:rsidRPr="005E18FA">
        <w:rPr>
          <w:color w:val="000000" w:themeColor="text1"/>
          <w:lang w:eastAsia="zh-CN"/>
        </w:rPr>
        <w:t>长链的空间位阻（渗透排斥与构象熵效应）三个协同机制。通过正交实验定量解析了各组分的独立贡献和超加和性协同效应，为高密度微米粉在非牛顿流体中的长期悬浮提供了工程化解决方案。</w:t>
      </w:r>
    </w:p>
    <w:p w14:paraId="0E25E9DC"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3</w:t>
      </w:r>
      <w:r w:rsidRPr="005E18FA">
        <w:rPr>
          <w:color w:val="000000" w:themeColor="text1"/>
          <w:lang w:eastAsia="zh-CN"/>
        </w:rPr>
        <w:t>）提出了利用压裂施工时序驱动表面功能切换的设计思想。设计了</w:t>
      </w:r>
      <w:r w:rsidRPr="005E18FA">
        <w:rPr>
          <w:color w:val="000000" w:themeColor="text1"/>
          <w:lang w:eastAsia="zh-CN"/>
        </w:rPr>
        <w:t>"</w:t>
      </w:r>
      <w:r w:rsidRPr="005E18FA">
        <w:rPr>
          <w:color w:val="000000" w:themeColor="text1"/>
          <w:lang w:eastAsia="zh-CN"/>
        </w:rPr>
        <w:t>内层</w:t>
      </w:r>
      <w:r w:rsidRPr="005E18FA">
        <w:rPr>
          <w:color w:val="000000" w:themeColor="text1"/>
          <w:lang w:eastAsia="zh-CN"/>
        </w:rPr>
        <w:t>KH550</w:t>
      </w:r>
      <w:r w:rsidRPr="005E18FA">
        <w:rPr>
          <w:color w:val="000000" w:themeColor="text1"/>
          <w:lang w:eastAsia="zh-CN"/>
        </w:rPr>
        <w:t>化学锚固</w:t>
      </w:r>
      <w:r w:rsidRPr="005E18FA">
        <w:rPr>
          <w:color w:val="000000" w:themeColor="text1"/>
          <w:lang w:eastAsia="zh-CN"/>
        </w:rPr>
        <w:t>+</w:t>
      </w:r>
      <w:r w:rsidRPr="005E18FA">
        <w:rPr>
          <w:color w:val="000000" w:themeColor="text1"/>
          <w:lang w:eastAsia="zh-CN"/>
        </w:rPr>
        <w:t>外层</w:t>
      </w:r>
      <w:r w:rsidRPr="005E18FA">
        <w:rPr>
          <w:color w:val="000000" w:themeColor="text1"/>
          <w:lang w:eastAsia="zh-CN"/>
        </w:rPr>
        <w:t>PEG4000</w:t>
      </w:r>
      <w:r w:rsidRPr="005E18FA">
        <w:rPr>
          <w:color w:val="000000" w:themeColor="text1"/>
          <w:lang w:eastAsia="zh-CN"/>
        </w:rPr>
        <w:t>物理屏蔽</w:t>
      </w:r>
      <w:r w:rsidRPr="005E18FA">
        <w:rPr>
          <w:color w:val="000000" w:themeColor="text1"/>
          <w:lang w:eastAsia="zh-CN"/>
        </w:rPr>
        <w:t>"</w:t>
      </w:r>
      <w:r w:rsidRPr="005E18FA">
        <w:rPr>
          <w:color w:val="000000" w:themeColor="text1"/>
          <w:lang w:eastAsia="zh-CN"/>
        </w:rPr>
        <w:t>的双层改性结构，将压裂施工</w:t>
      </w:r>
      <w:r w:rsidRPr="005E18FA">
        <w:rPr>
          <w:color w:val="000000" w:themeColor="text1"/>
          <w:lang w:eastAsia="zh-CN"/>
        </w:rPr>
        <w:t>"</w:t>
      </w:r>
      <w:r w:rsidRPr="005E18FA">
        <w:rPr>
          <w:color w:val="000000" w:themeColor="text1"/>
          <w:lang w:eastAsia="zh-CN"/>
        </w:rPr>
        <w:t>注入</w:t>
      </w:r>
      <w:r w:rsidRPr="005E18FA">
        <w:rPr>
          <w:color w:val="000000" w:themeColor="text1"/>
          <w:lang w:eastAsia="zh-CN"/>
        </w:rPr>
        <w:t>→</w:t>
      </w:r>
      <w:r w:rsidRPr="005E18FA">
        <w:rPr>
          <w:color w:val="000000" w:themeColor="text1"/>
          <w:lang w:eastAsia="zh-CN"/>
        </w:rPr>
        <w:t>关井</w:t>
      </w:r>
      <w:r w:rsidRPr="005E18FA">
        <w:rPr>
          <w:color w:val="000000" w:themeColor="text1"/>
          <w:lang w:eastAsia="zh-CN"/>
        </w:rPr>
        <w:t>→</w:t>
      </w:r>
      <w:r w:rsidRPr="005E18FA">
        <w:rPr>
          <w:color w:val="000000" w:themeColor="text1"/>
          <w:lang w:eastAsia="zh-CN"/>
        </w:rPr>
        <w:t>返排</w:t>
      </w:r>
      <w:r w:rsidRPr="005E18FA">
        <w:rPr>
          <w:color w:val="000000" w:themeColor="text1"/>
          <w:lang w:eastAsia="zh-CN"/>
        </w:rPr>
        <w:t>"</w:t>
      </w:r>
      <w:r w:rsidRPr="005E18FA">
        <w:rPr>
          <w:color w:val="000000" w:themeColor="text1"/>
          <w:lang w:eastAsia="zh-CN"/>
        </w:rPr>
        <w:t>的时间序列转化为颗粒表面化学</w:t>
      </w:r>
      <w:r w:rsidRPr="005E18FA">
        <w:rPr>
          <w:color w:val="000000" w:themeColor="text1"/>
          <w:lang w:eastAsia="zh-CN"/>
        </w:rPr>
        <w:t>"</w:t>
      </w:r>
      <w:r w:rsidRPr="005E18FA">
        <w:rPr>
          <w:color w:val="000000" w:themeColor="text1"/>
          <w:lang w:eastAsia="zh-CN"/>
        </w:rPr>
        <w:t>分散</w:t>
      </w:r>
      <w:r w:rsidRPr="005E18FA">
        <w:rPr>
          <w:color w:val="000000" w:themeColor="text1"/>
          <w:lang w:eastAsia="zh-CN"/>
        </w:rPr>
        <w:t>→</w:t>
      </w:r>
      <w:r w:rsidRPr="005E18FA">
        <w:rPr>
          <w:color w:val="000000" w:themeColor="text1"/>
          <w:lang w:eastAsia="zh-CN"/>
        </w:rPr>
        <w:t>锚定</w:t>
      </w:r>
      <w:r w:rsidRPr="005E18FA">
        <w:rPr>
          <w:color w:val="000000" w:themeColor="text1"/>
          <w:lang w:eastAsia="zh-CN"/>
        </w:rPr>
        <w:t>"</w:t>
      </w:r>
      <w:r w:rsidRPr="005E18FA">
        <w:rPr>
          <w:color w:val="000000" w:themeColor="text1"/>
          <w:lang w:eastAsia="zh-CN"/>
        </w:rPr>
        <w:t>的功能转化序列：注入阶段</w:t>
      </w:r>
      <w:r w:rsidRPr="005E18FA">
        <w:rPr>
          <w:color w:val="000000" w:themeColor="text1"/>
          <w:lang w:eastAsia="zh-CN"/>
        </w:rPr>
        <w:t>PEG</w:t>
      </w:r>
      <w:r w:rsidRPr="005E18FA">
        <w:rPr>
          <w:color w:val="000000" w:themeColor="text1"/>
          <w:lang w:eastAsia="zh-CN"/>
        </w:rPr>
        <w:t>外层提供空间位阻确保悬浮稳定性，关井破胶阶段过硫酸铵诱导</w:t>
      </w:r>
      <w:r w:rsidRPr="005E18FA">
        <w:rPr>
          <w:color w:val="000000" w:themeColor="text1"/>
          <w:lang w:eastAsia="zh-CN"/>
        </w:rPr>
        <w:t>PEG</w:t>
      </w:r>
      <w:r w:rsidRPr="005E18FA">
        <w:rPr>
          <w:color w:val="000000" w:themeColor="text1"/>
          <w:lang w:eastAsia="zh-CN"/>
        </w:rPr>
        <w:t>脱附暴露</w:t>
      </w:r>
      <w:r w:rsidRPr="005E18FA">
        <w:rPr>
          <w:color w:val="000000" w:themeColor="text1"/>
          <w:lang w:eastAsia="zh-CN"/>
        </w:rPr>
        <w:t>KH550</w:t>
      </w:r>
      <w:r w:rsidRPr="005E18FA">
        <w:rPr>
          <w:color w:val="000000" w:themeColor="text1"/>
          <w:lang w:eastAsia="zh-CN"/>
        </w:rPr>
        <w:t>氨基，返排及后续阶段氨基化表面通过静电吸引、氢键和化学缩合实现与砂岩壁面的三级协同锚定。该设计思想区别于传统的</w:t>
      </w:r>
      <w:r w:rsidRPr="005E18FA">
        <w:rPr>
          <w:color w:val="000000" w:themeColor="text1"/>
          <w:lang w:eastAsia="zh-CN"/>
        </w:rPr>
        <w:t>"</w:t>
      </w:r>
      <w:r w:rsidRPr="005E18FA">
        <w:rPr>
          <w:color w:val="000000" w:themeColor="text1"/>
          <w:lang w:eastAsia="zh-CN"/>
        </w:rPr>
        <w:t>永久稳定</w:t>
      </w:r>
      <w:r w:rsidRPr="005E18FA">
        <w:rPr>
          <w:color w:val="000000" w:themeColor="text1"/>
          <w:lang w:eastAsia="zh-CN"/>
        </w:rPr>
        <w:t>"</w:t>
      </w:r>
      <w:r w:rsidRPr="005E18FA">
        <w:rPr>
          <w:color w:val="000000" w:themeColor="text1"/>
          <w:lang w:eastAsia="zh-CN"/>
        </w:rPr>
        <w:t>或</w:t>
      </w:r>
      <w:r w:rsidRPr="005E18FA">
        <w:rPr>
          <w:color w:val="000000" w:themeColor="text1"/>
          <w:lang w:eastAsia="zh-CN"/>
        </w:rPr>
        <w:t>"</w:t>
      </w:r>
      <w:r w:rsidRPr="005E18FA">
        <w:rPr>
          <w:color w:val="000000" w:themeColor="text1"/>
          <w:lang w:eastAsia="zh-CN"/>
        </w:rPr>
        <w:t>永久锚定</w:t>
      </w:r>
      <w:r w:rsidRPr="005E18FA">
        <w:rPr>
          <w:color w:val="000000" w:themeColor="text1"/>
          <w:lang w:eastAsia="zh-CN"/>
        </w:rPr>
        <w:t>"</w:t>
      </w:r>
      <w:r w:rsidRPr="005E18FA">
        <w:rPr>
          <w:color w:val="000000" w:themeColor="text1"/>
          <w:lang w:eastAsia="zh-CN"/>
        </w:rPr>
        <w:t>单一目标改性策略。</w:t>
      </w:r>
    </w:p>
    <w:p w14:paraId="5F8954D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4</w:t>
      </w:r>
      <w:r w:rsidRPr="005E18FA">
        <w:rPr>
          <w:color w:val="000000" w:themeColor="text1"/>
          <w:lang w:eastAsia="zh-CN"/>
        </w:rPr>
        <w:t>）构建了模拟压裂全流程的动态驱替</w:t>
      </w:r>
      <w:r w:rsidRPr="005E18FA">
        <w:rPr>
          <w:color w:val="000000" w:themeColor="text1"/>
          <w:lang w:eastAsia="zh-CN"/>
        </w:rPr>
        <w:t>-</w:t>
      </w:r>
      <w:r w:rsidRPr="005E18FA">
        <w:rPr>
          <w:color w:val="000000" w:themeColor="text1"/>
          <w:lang w:eastAsia="zh-CN"/>
        </w:rPr>
        <w:t>可视化实验方法。区别于已有研究中仅依赖静态浸泡或简单注入后成像的简化验证方式，本研究构建了</w:t>
      </w:r>
      <w:r w:rsidRPr="005E18FA">
        <w:rPr>
          <w:color w:val="000000" w:themeColor="text1"/>
          <w:lang w:eastAsia="zh-CN"/>
        </w:rPr>
        <w:t>"</w:t>
      </w:r>
      <w:r w:rsidRPr="005E18FA">
        <w:rPr>
          <w:color w:val="000000" w:themeColor="text1"/>
          <w:lang w:eastAsia="zh-CN"/>
        </w:rPr>
        <w:t>注入</w:t>
      </w:r>
      <w:r w:rsidRPr="005E18FA">
        <w:rPr>
          <w:color w:val="000000" w:themeColor="text1"/>
          <w:lang w:eastAsia="zh-CN"/>
        </w:rPr>
        <w:t>—</w:t>
      </w:r>
      <w:r w:rsidRPr="005E18FA">
        <w:rPr>
          <w:color w:val="000000" w:themeColor="text1"/>
          <w:lang w:eastAsia="zh-CN"/>
        </w:rPr>
        <w:t>关井破胶</w:t>
      </w:r>
      <w:r w:rsidRPr="005E18FA">
        <w:rPr>
          <w:color w:val="000000" w:themeColor="text1"/>
          <w:lang w:eastAsia="zh-CN"/>
        </w:rPr>
        <w:t>—</w:t>
      </w:r>
      <w:r w:rsidRPr="005E18FA">
        <w:rPr>
          <w:color w:val="000000" w:themeColor="text1"/>
          <w:lang w:eastAsia="zh-CN"/>
        </w:rPr>
        <w:t>返排</w:t>
      </w:r>
      <w:r w:rsidRPr="005E18FA">
        <w:rPr>
          <w:color w:val="000000" w:themeColor="text1"/>
          <w:lang w:eastAsia="zh-CN"/>
        </w:rPr>
        <w:t>—</w:t>
      </w:r>
      <w:r w:rsidRPr="005E18FA">
        <w:rPr>
          <w:color w:val="000000" w:themeColor="text1"/>
          <w:lang w:eastAsia="zh-CN"/>
        </w:rPr>
        <w:t>取心</w:t>
      </w:r>
      <w:r w:rsidRPr="005E18FA">
        <w:rPr>
          <w:color w:val="000000" w:themeColor="text1"/>
          <w:lang w:eastAsia="zh-CN"/>
        </w:rPr>
        <w:t>—</w:t>
      </w:r>
      <w:r w:rsidRPr="005E18FA">
        <w:rPr>
          <w:color w:val="000000" w:themeColor="text1"/>
          <w:lang w:eastAsia="zh-CN"/>
        </w:rPr>
        <w:t>紫外成像</w:t>
      </w:r>
      <w:r w:rsidRPr="005E18FA">
        <w:rPr>
          <w:color w:val="000000" w:themeColor="text1"/>
          <w:lang w:eastAsia="zh-CN"/>
        </w:rPr>
        <w:t>"</w:t>
      </w:r>
      <w:r w:rsidRPr="005E18FA">
        <w:rPr>
          <w:color w:val="000000" w:themeColor="text1"/>
          <w:lang w:eastAsia="zh-CN"/>
        </w:rPr>
        <w:t>五步串联动态实验系统，以驱替压力曲线（可注入性）、返排液荧光浓度曲线（附着牢固度）和岩心紫外图像（空间对应性）三组联动数据构成完整证据链，并建立了裂缝宽度与荧光灰度值的半定量单调映射关系。该方法为示踪型压裂液添加剂的工程前验证提供了系统化的实验范式。</w:t>
      </w:r>
    </w:p>
    <w:p w14:paraId="3287C319" w14:textId="77777777" w:rsidR="00127D9C" w:rsidRPr="005E18FA" w:rsidRDefault="00000000">
      <w:pPr>
        <w:pStyle w:val="21"/>
        <w:spacing w:before="120" w:after="60"/>
        <w:rPr>
          <w:color w:val="000000" w:themeColor="text1"/>
          <w:lang w:eastAsia="zh-CN"/>
        </w:rPr>
      </w:pPr>
      <w:r w:rsidRPr="005E18FA">
        <w:rPr>
          <w:rFonts w:ascii="Times New Roman" w:eastAsia="黑体" w:hAnsi="Times New Roman" w:cs="Arial"/>
          <w:color w:val="000000" w:themeColor="text1"/>
          <w:sz w:val="28"/>
          <w:lang w:eastAsia="zh-CN"/>
        </w:rPr>
        <w:t xml:space="preserve">6.3  </w:t>
      </w:r>
      <w:r w:rsidRPr="005E18FA">
        <w:rPr>
          <w:rFonts w:ascii="Times New Roman" w:eastAsia="黑体" w:hAnsi="Times New Roman" w:cs="Arial"/>
          <w:color w:val="000000" w:themeColor="text1"/>
          <w:sz w:val="28"/>
          <w:lang w:eastAsia="zh-CN"/>
        </w:rPr>
        <w:t>不足与展望</w:t>
      </w:r>
    </w:p>
    <w:p w14:paraId="1D546283"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1</w:t>
      </w:r>
      <w:r w:rsidRPr="005E18FA">
        <w:rPr>
          <w:color w:val="000000" w:themeColor="text1"/>
          <w:lang w:eastAsia="zh-CN"/>
        </w:rPr>
        <w:t>）储层岩性拓展。本研究的锚定机制依赖砂岩表面的硅羟基（</w:t>
      </w:r>
      <w:r w:rsidRPr="005E18FA">
        <w:rPr>
          <w:color w:val="000000" w:themeColor="text1"/>
          <w:lang w:eastAsia="zh-CN"/>
        </w:rPr>
        <w:t>Si-OH</w:t>
      </w:r>
      <w:r w:rsidRPr="005E18FA">
        <w:rPr>
          <w:color w:val="000000" w:themeColor="text1"/>
          <w:lang w:eastAsia="zh-CN"/>
        </w:rPr>
        <w:t>），方法适用性受储层矿物学约束。对于碳酸盐岩储层（方解石</w:t>
      </w:r>
      <w:r w:rsidRPr="005E18FA">
        <w:rPr>
          <w:color w:val="000000" w:themeColor="text1"/>
          <w:lang w:eastAsia="zh-CN"/>
        </w:rPr>
        <w:t>/</w:t>
      </w:r>
      <w:r w:rsidRPr="005E18FA">
        <w:rPr>
          <w:color w:val="000000" w:themeColor="text1"/>
          <w:lang w:eastAsia="zh-CN"/>
        </w:rPr>
        <w:t>白云石，表面以</w:t>
      </w:r>
      <w:r w:rsidRPr="005E18FA">
        <w:rPr>
          <w:color w:val="000000" w:themeColor="text1"/>
          <w:lang w:eastAsia="zh-CN"/>
        </w:rPr>
        <w:t>Ca²⁺/Mg²⁺</w:t>
      </w:r>
      <w:r w:rsidRPr="005E18FA">
        <w:rPr>
          <w:color w:val="000000" w:themeColor="text1"/>
          <w:lang w:eastAsia="zh-CN"/>
        </w:rPr>
        <w:t>位点为主），可探索以膦酸基团（</w:t>
      </w:r>
      <w:r w:rsidRPr="005E18FA">
        <w:rPr>
          <w:color w:val="000000" w:themeColor="text1"/>
          <w:lang w:eastAsia="zh-CN"/>
        </w:rPr>
        <w:t>-PO₃H₂</w:t>
      </w:r>
      <w:r w:rsidRPr="005E18FA">
        <w:rPr>
          <w:color w:val="000000" w:themeColor="text1"/>
          <w:lang w:eastAsia="zh-CN"/>
        </w:rPr>
        <w:t>）替代氨基（</w:t>
      </w:r>
      <w:r w:rsidRPr="005E18FA">
        <w:rPr>
          <w:color w:val="000000" w:themeColor="text1"/>
          <w:lang w:eastAsia="zh-CN"/>
        </w:rPr>
        <w:t>-NH₂</w:t>
      </w:r>
      <w:r w:rsidRPr="005E18FA">
        <w:rPr>
          <w:color w:val="000000" w:themeColor="text1"/>
          <w:lang w:eastAsia="zh-CN"/>
        </w:rPr>
        <w:t>）作为锚定端基</w:t>
      </w:r>
      <w:r w:rsidRPr="005E18FA">
        <w:rPr>
          <w:color w:val="000000" w:themeColor="text1"/>
          <w:lang w:eastAsia="zh-CN"/>
        </w:rPr>
        <w:t>——</w:t>
      </w:r>
      <w:r w:rsidRPr="005E18FA">
        <w:rPr>
          <w:color w:val="000000" w:themeColor="text1"/>
          <w:lang w:eastAsia="zh-CN"/>
        </w:rPr>
        <w:t>膦酸根与</w:t>
      </w:r>
      <w:r w:rsidRPr="005E18FA">
        <w:rPr>
          <w:color w:val="000000" w:themeColor="text1"/>
          <w:lang w:eastAsia="zh-CN"/>
        </w:rPr>
        <w:t>Ca²⁺</w:t>
      </w:r>
      <w:r w:rsidRPr="005E18FA">
        <w:rPr>
          <w:color w:val="000000" w:themeColor="text1"/>
          <w:lang w:eastAsia="zh-CN"/>
        </w:rPr>
        <w:t>的配位键强度远高于静电吸引，有望实现碳酸盐岩壁面的化学特异性锚定。对于页岩储层（富含有机质和粘土矿物），表面的化学异质性对单一锚定策略构成挑战，可考虑引入两性离子修饰或疏水</w:t>
      </w:r>
      <w:r w:rsidRPr="005E18FA">
        <w:rPr>
          <w:color w:val="000000" w:themeColor="text1"/>
          <w:lang w:eastAsia="zh-CN"/>
        </w:rPr>
        <w:t>-</w:t>
      </w:r>
      <w:r w:rsidRPr="005E18FA">
        <w:rPr>
          <w:color w:val="000000" w:themeColor="text1"/>
          <w:lang w:eastAsia="zh-CN"/>
        </w:rPr>
        <w:t>亲水平衡策略以适应页岩表面的复杂化学组成。上述拓展需重新设计偶联剂端基化学，并通过岩心驱替实验逐类验证。</w:t>
      </w:r>
    </w:p>
    <w:p w14:paraId="4953F98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lastRenderedPageBreak/>
        <w:t>（</w:t>
      </w:r>
      <w:r w:rsidRPr="005E18FA">
        <w:rPr>
          <w:color w:val="000000" w:themeColor="text1"/>
          <w:lang w:eastAsia="zh-CN"/>
        </w:rPr>
        <w:t>2</w:t>
      </w:r>
      <w:r w:rsidRPr="005E18FA">
        <w:rPr>
          <w:color w:val="000000" w:themeColor="text1"/>
          <w:lang w:eastAsia="zh-CN"/>
        </w:rPr>
        <w:t>）尺度验证与对比实验。本研究的动态驱替验证局限于实验室岩心尺度（</w:t>
      </w:r>
      <w:r w:rsidRPr="005E18FA">
        <w:rPr>
          <w:color w:val="000000" w:themeColor="text1"/>
          <w:lang w:eastAsia="zh-CN"/>
        </w:rPr>
        <w:t>~10 cm</w:t>
      </w:r>
      <w:r w:rsidRPr="005E18FA">
        <w:rPr>
          <w:color w:val="000000" w:themeColor="text1"/>
          <w:lang w:eastAsia="zh-CN"/>
        </w:rPr>
        <w:t>），从实验室到现场的跨越中，需开展大型岩样（米级）验证实验以评估裂缝尺寸放大对颗粒运移</w:t>
      </w:r>
      <w:r w:rsidRPr="005E18FA">
        <w:rPr>
          <w:color w:val="000000" w:themeColor="text1"/>
          <w:lang w:eastAsia="zh-CN"/>
        </w:rPr>
        <w:t>-</w:t>
      </w:r>
      <w:r w:rsidRPr="005E18FA">
        <w:rPr>
          <w:color w:val="000000" w:themeColor="text1"/>
          <w:lang w:eastAsia="zh-CN"/>
        </w:rPr>
        <w:t>锚定行为的影响。同时，本研究的核心优势</w:t>
      </w:r>
      <w:r w:rsidRPr="005E18FA">
        <w:rPr>
          <w:color w:val="000000" w:themeColor="text1"/>
          <w:lang w:eastAsia="zh-CN"/>
        </w:rPr>
        <w:t>——</w:t>
      </w:r>
      <w:r w:rsidRPr="005E18FA">
        <w:rPr>
          <w:color w:val="000000" w:themeColor="text1"/>
          <w:lang w:eastAsia="zh-CN"/>
        </w:rPr>
        <w:t>无机荧光粉对氧化破胶剂的本征化学惰性</w:t>
      </w:r>
      <w:r w:rsidRPr="005E18FA">
        <w:rPr>
          <w:color w:val="000000" w:themeColor="text1"/>
          <w:lang w:eastAsia="zh-CN"/>
        </w:rPr>
        <w:t>——</w:t>
      </w:r>
      <w:r w:rsidRPr="005E18FA">
        <w:rPr>
          <w:color w:val="000000" w:themeColor="text1"/>
          <w:lang w:eastAsia="zh-CN"/>
        </w:rPr>
        <w:t>尚缺乏与有机荧光示踪材料的直接对比实验数据。建议在后续工作中以相同条件对比</w:t>
      </w:r>
      <w:r w:rsidRPr="005E18FA">
        <w:rPr>
          <w:color w:val="000000" w:themeColor="text1"/>
          <w:lang w:eastAsia="zh-CN"/>
        </w:rPr>
        <w:t>SrAl₂O₄</w:t>
      </w:r>
      <w:r w:rsidRPr="005E18FA">
        <w:rPr>
          <w:color w:val="000000" w:themeColor="text1"/>
          <w:lang w:eastAsia="zh-CN"/>
        </w:rPr>
        <w:t>与荧光素钠、罗丹明</w:t>
      </w:r>
      <w:r w:rsidRPr="005E18FA">
        <w:rPr>
          <w:color w:val="000000" w:themeColor="text1"/>
          <w:lang w:eastAsia="zh-CN"/>
        </w:rPr>
        <w:t>B</w:t>
      </w:r>
      <w:r w:rsidRPr="005E18FA">
        <w:rPr>
          <w:color w:val="000000" w:themeColor="text1"/>
          <w:lang w:eastAsia="zh-CN"/>
        </w:rPr>
        <w:t>或量子点在过硫酸铵溶液中的发光保持率，将这一关键比较优势从理论推论转化为实验事实。</w:t>
      </w:r>
    </w:p>
    <w:p w14:paraId="35999EB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w:t>
      </w:r>
      <w:r w:rsidRPr="005E18FA">
        <w:rPr>
          <w:color w:val="000000" w:themeColor="text1"/>
          <w:lang w:eastAsia="zh-CN"/>
        </w:rPr>
        <w:t>待实验完成后如实撰写</w:t>
      </w:r>
      <w:r w:rsidRPr="005E18FA">
        <w:rPr>
          <w:color w:val="000000" w:themeColor="text1"/>
          <w:lang w:eastAsia="zh-CN"/>
        </w:rPr>
        <w:t>]</w:t>
      </w:r>
    </w:p>
    <w:p w14:paraId="616BB6EA" w14:textId="77777777" w:rsidR="00127D9C" w:rsidRPr="005E18FA" w:rsidRDefault="00127D9C">
      <w:pPr>
        <w:rPr>
          <w:color w:val="000000" w:themeColor="text1"/>
          <w:lang w:eastAsia="zh-CN"/>
        </w:rPr>
      </w:pPr>
    </w:p>
    <w:p w14:paraId="7C550B51" w14:textId="77777777" w:rsidR="00127D9C" w:rsidRPr="005E18FA" w:rsidRDefault="00000000">
      <w:pPr>
        <w:pStyle w:val="1"/>
        <w:spacing w:before="240" w:after="120"/>
        <w:jc w:val="center"/>
        <w:rPr>
          <w:color w:val="000000" w:themeColor="text1"/>
        </w:rPr>
      </w:pPr>
      <w:r w:rsidRPr="005E18FA">
        <w:rPr>
          <w:rFonts w:ascii="Times New Roman" w:eastAsia="黑体" w:hAnsi="Times New Roman" w:cs="Arial"/>
          <w:color w:val="000000" w:themeColor="text1"/>
          <w:sz w:val="32"/>
        </w:rPr>
        <w:t>参考文献</w:t>
      </w:r>
    </w:p>
    <w:p w14:paraId="65A01A3C" w14:textId="77777777" w:rsidR="00127D9C" w:rsidRPr="005E18FA" w:rsidRDefault="00000000">
      <w:pPr>
        <w:spacing w:after="0"/>
        <w:ind w:firstLine="420"/>
        <w:jc w:val="both"/>
        <w:rPr>
          <w:color w:val="000000" w:themeColor="text1"/>
        </w:rPr>
      </w:pPr>
      <w:r w:rsidRPr="005E18FA">
        <w:rPr>
          <w:color w:val="000000" w:themeColor="text1"/>
        </w:rPr>
        <w:t>[1] Montgomery, C.T. &amp; Smith, M.B. (2010). Hydraulic Fracturing: History of an Enduring Technology. JPT, 62(12): 26-40.</w:t>
      </w:r>
    </w:p>
    <w:p w14:paraId="4A1B5AB8" w14:textId="77777777" w:rsidR="00127D9C" w:rsidRPr="005E18FA" w:rsidRDefault="00000000">
      <w:pPr>
        <w:spacing w:after="0"/>
        <w:ind w:firstLine="420"/>
        <w:jc w:val="both"/>
        <w:rPr>
          <w:color w:val="000000" w:themeColor="text1"/>
        </w:rPr>
      </w:pPr>
      <w:r w:rsidRPr="005E18FA">
        <w:rPr>
          <w:color w:val="000000" w:themeColor="text1"/>
        </w:rPr>
        <w:t>[2] Mayerhofer, M.J., et al. (2010). What Is Stimulated Reservoir Volume? SPE Production &amp; Operations, 25(1): 89-98.</w:t>
      </w:r>
    </w:p>
    <w:p w14:paraId="16742667" w14:textId="77777777" w:rsidR="00127D9C" w:rsidRPr="005E18FA" w:rsidRDefault="00000000">
      <w:pPr>
        <w:spacing w:after="0"/>
        <w:ind w:firstLine="420"/>
        <w:jc w:val="both"/>
        <w:rPr>
          <w:color w:val="000000" w:themeColor="text1"/>
        </w:rPr>
      </w:pPr>
      <w:r w:rsidRPr="005E18FA">
        <w:rPr>
          <w:color w:val="000000" w:themeColor="text1"/>
        </w:rPr>
        <w:t>[3] Fisher, M.K., et al. (2004). Optimizing Horizontal Completion Techniques in the Barnett Shale Using Microseismic Fracture Mapping. SPE-90051-MS.</w:t>
      </w:r>
    </w:p>
    <w:p w14:paraId="00F203EE" w14:textId="77777777" w:rsidR="00127D9C" w:rsidRPr="005E18FA" w:rsidRDefault="00000000">
      <w:pPr>
        <w:spacing w:after="0"/>
        <w:ind w:firstLine="420"/>
        <w:jc w:val="both"/>
        <w:rPr>
          <w:color w:val="000000" w:themeColor="text1"/>
        </w:rPr>
      </w:pPr>
      <w:r w:rsidRPr="005E18FA">
        <w:rPr>
          <w:color w:val="000000" w:themeColor="text1"/>
        </w:rPr>
        <w:t>[4] Cipolla, C. &amp; Wallace, J. (2014). Stimulated Reservoir Volume: A Misapplied Concept? SPE-168596-MS.</w:t>
      </w:r>
    </w:p>
    <w:p w14:paraId="5F8D7203" w14:textId="77777777" w:rsidR="00127D9C" w:rsidRPr="005E18FA" w:rsidRDefault="00000000">
      <w:pPr>
        <w:spacing w:after="0"/>
        <w:ind w:firstLine="420"/>
        <w:jc w:val="both"/>
        <w:rPr>
          <w:color w:val="000000" w:themeColor="text1"/>
        </w:rPr>
      </w:pPr>
      <w:r w:rsidRPr="005E18FA">
        <w:rPr>
          <w:color w:val="000000" w:themeColor="text1"/>
        </w:rPr>
        <w:t>[5] Cipolla, C.L. &amp; Wright, C.A. (2002). Diagnostic Techniques To Understand Hydraulic Fracturing. SPE Production &amp; Facilities, 17(1): 23-35.</w:t>
      </w:r>
    </w:p>
    <w:p w14:paraId="505BD1E7" w14:textId="77777777" w:rsidR="00127D9C" w:rsidRPr="005E18FA" w:rsidRDefault="00000000">
      <w:pPr>
        <w:spacing w:after="0"/>
        <w:ind w:firstLine="420"/>
        <w:jc w:val="both"/>
        <w:rPr>
          <w:color w:val="000000" w:themeColor="text1"/>
        </w:rPr>
      </w:pPr>
      <w:r w:rsidRPr="005E18FA">
        <w:rPr>
          <w:color w:val="000000" w:themeColor="text1"/>
        </w:rPr>
        <w:t>[6] Warpinski, N.R., et al. (2009). Stimulating Unconventional Reservoirs. JCPT, 48(10): 39-51.</w:t>
      </w:r>
    </w:p>
    <w:p w14:paraId="6D907709" w14:textId="77777777" w:rsidR="00127D9C" w:rsidRPr="005E18FA" w:rsidRDefault="00000000">
      <w:pPr>
        <w:spacing w:after="0"/>
        <w:ind w:firstLine="420"/>
        <w:jc w:val="both"/>
        <w:rPr>
          <w:color w:val="000000" w:themeColor="text1"/>
        </w:rPr>
      </w:pPr>
      <w:r w:rsidRPr="005E18FA">
        <w:rPr>
          <w:color w:val="000000" w:themeColor="text1"/>
        </w:rPr>
        <w:t>[7] Warpinski, N.R. (1996). Hydraulic Fracture Diagnostics. JPT, 48(10): 907-910.</w:t>
      </w:r>
    </w:p>
    <w:p w14:paraId="5A339897" w14:textId="77777777" w:rsidR="00127D9C" w:rsidRPr="005E18FA" w:rsidRDefault="00000000">
      <w:pPr>
        <w:spacing w:after="0"/>
        <w:ind w:firstLine="420"/>
        <w:jc w:val="both"/>
        <w:rPr>
          <w:color w:val="000000" w:themeColor="text1"/>
        </w:rPr>
      </w:pPr>
      <w:r w:rsidRPr="005E18FA">
        <w:rPr>
          <w:color w:val="000000" w:themeColor="text1"/>
        </w:rPr>
        <w:t>[8] de Melo, R.C.B. &amp; Carballo Cabrera, A.C. (2025). Advances in Hydraulic Fracturing Mapping. SPE-228867-MS.</w:t>
      </w:r>
    </w:p>
    <w:p w14:paraId="0871D0AB" w14:textId="77777777" w:rsidR="00127D9C" w:rsidRPr="005E18FA" w:rsidRDefault="00000000">
      <w:pPr>
        <w:spacing w:after="0"/>
        <w:ind w:firstLine="420"/>
        <w:jc w:val="both"/>
        <w:rPr>
          <w:color w:val="000000" w:themeColor="text1"/>
        </w:rPr>
      </w:pPr>
      <w:r w:rsidRPr="005E18FA">
        <w:rPr>
          <w:color w:val="000000" w:themeColor="text1"/>
        </w:rPr>
        <w:t>[9] Cipolla, C., et al. (2011). A Practical Guide to Interpreting Microseismic Measurements. SPE-144067-MS.</w:t>
      </w:r>
    </w:p>
    <w:p w14:paraId="115EF49C" w14:textId="77777777" w:rsidR="00127D9C" w:rsidRPr="005E18FA" w:rsidRDefault="00000000">
      <w:pPr>
        <w:spacing w:after="0"/>
        <w:ind w:firstLine="420"/>
        <w:jc w:val="both"/>
        <w:rPr>
          <w:color w:val="000000" w:themeColor="text1"/>
        </w:rPr>
      </w:pPr>
      <w:r w:rsidRPr="005E18FA">
        <w:rPr>
          <w:color w:val="000000" w:themeColor="text1"/>
        </w:rPr>
        <w:t>[10] Maxwell, S.C. &amp; Cipolla, C. (2011). What Does Microseismicity Tell Us About Hydraulic Fracturing? SPE-146932-MS.</w:t>
      </w:r>
    </w:p>
    <w:p w14:paraId="02DAB8E7" w14:textId="77777777" w:rsidR="00127D9C" w:rsidRPr="005E18FA" w:rsidRDefault="00000000">
      <w:pPr>
        <w:spacing w:after="0"/>
        <w:ind w:firstLine="420"/>
        <w:jc w:val="both"/>
        <w:rPr>
          <w:color w:val="000000" w:themeColor="text1"/>
        </w:rPr>
      </w:pPr>
      <w:r w:rsidRPr="005E18FA">
        <w:rPr>
          <w:color w:val="000000" w:themeColor="text1"/>
        </w:rPr>
        <w:t>[11] Warpinski, N.R., et al. (2003). Improved Microseismic Fracture Mapping Using Perforation Timing Measurements. SPE-84488-MS.</w:t>
      </w:r>
    </w:p>
    <w:p w14:paraId="1BF41A30" w14:textId="77777777" w:rsidR="00127D9C" w:rsidRPr="005E18FA" w:rsidRDefault="00000000">
      <w:pPr>
        <w:spacing w:after="0"/>
        <w:ind w:firstLine="420"/>
        <w:jc w:val="both"/>
        <w:rPr>
          <w:color w:val="000000" w:themeColor="text1"/>
        </w:rPr>
      </w:pPr>
      <w:r w:rsidRPr="005E18FA">
        <w:rPr>
          <w:color w:val="000000" w:themeColor="text1"/>
        </w:rPr>
        <w:lastRenderedPageBreak/>
        <w:t>[12] Jin, G. &amp; Roy, B. (2017). Hydraulic-fracture geometry characterization using low-frequency DAS signal. TLE, 36(12): 975-980.</w:t>
      </w:r>
    </w:p>
    <w:p w14:paraId="7E9D539E" w14:textId="77777777" w:rsidR="00127D9C" w:rsidRPr="005E18FA" w:rsidRDefault="00000000">
      <w:pPr>
        <w:spacing w:after="0"/>
        <w:ind w:firstLine="420"/>
        <w:jc w:val="both"/>
        <w:rPr>
          <w:color w:val="000000" w:themeColor="text1"/>
        </w:rPr>
      </w:pPr>
      <w:r w:rsidRPr="005E18FA">
        <w:rPr>
          <w:color w:val="000000" w:themeColor="text1"/>
        </w:rPr>
        <w:t>[13] Rasool, M.H., et al. (2025). Industrial Adoption of DAS in Petroleum Engineering and Geosciences. JPCE, 1(1).</w:t>
      </w:r>
    </w:p>
    <w:p w14:paraId="749DBD5F" w14:textId="77777777" w:rsidR="00127D9C" w:rsidRPr="005E18FA" w:rsidRDefault="00000000">
      <w:pPr>
        <w:spacing w:after="0"/>
        <w:ind w:firstLine="420"/>
        <w:jc w:val="both"/>
        <w:rPr>
          <w:color w:val="000000" w:themeColor="text1"/>
        </w:rPr>
      </w:pPr>
      <w:r w:rsidRPr="005E18FA">
        <w:rPr>
          <w:color w:val="000000" w:themeColor="text1"/>
        </w:rPr>
        <w:t>[14] Karrenbach, M., et al. (2017). Hydraulic-fracturing-induced strain and microseismic using distributed fiber-optic sensing. TLE, 36(10): 837-844.</w:t>
      </w:r>
    </w:p>
    <w:p w14:paraId="6276D1C8" w14:textId="77777777" w:rsidR="00127D9C" w:rsidRPr="005E18FA" w:rsidRDefault="00000000">
      <w:pPr>
        <w:spacing w:after="0"/>
        <w:ind w:firstLine="420"/>
        <w:jc w:val="both"/>
        <w:rPr>
          <w:color w:val="000000" w:themeColor="text1"/>
        </w:rPr>
      </w:pPr>
      <w:r w:rsidRPr="005E18FA">
        <w:rPr>
          <w:color w:val="000000" w:themeColor="text1"/>
        </w:rPr>
        <w:t>[15] Salman, A., et al. (2014). Analysis of Chemical Tracer Flowback in Unconventional Reservoirs. SPE-171656-MS.</w:t>
      </w:r>
    </w:p>
    <w:p w14:paraId="035AD1A2" w14:textId="77777777" w:rsidR="00127D9C" w:rsidRPr="005E18FA" w:rsidRDefault="00000000">
      <w:pPr>
        <w:spacing w:after="0"/>
        <w:ind w:firstLine="420"/>
        <w:jc w:val="both"/>
        <w:rPr>
          <w:color w:val="000000" w:themeColor="text1"/>
        </w:rPr>
      </w:pPr>
      <w:r w:rsidRPr="005E18FA">
        <w:rPr>
          <w:color w:val="000000" w:themeColor="text1"/>
        </w:rPr>
        <w:t>[16] Viig, S.O., et al. (2013). Application of a New Class of Chemical Tracers to Measure Oil Saturation. SPE-164059-MS.</w:t>
      </w:r>
    </w:p>
    <w:p w14:paraId="4E28DD83" w14:textId="77777777" w:rsidR="00127D9C" w:rsidRPr="005E18FA" w:rsidRDefault="00000000">
      <w:pPr>
        <w:spacing w:after="0"/>
        <w:ind w:firstLine="420"/>
        <w:jc w:val="both"/>
        <w:rPr>
          <w:color w:val="000000" w:themeColor="text1"/>
        </w:rPr>
      </w:pPr>
      <w:r w:rsidRPr="005E18FA">
        <w:rPr>
          <w:color w:val="000000" w:themeColor="text1"/>
        </w:rPr>
        <w:t>[17] Huseby, O., et al. (2015). Assessing EOR Potential from Partitioning Tracer Data. SPE-172575-MS.</w:t>
      </w:r>
    </w:p>
    <w:p w14:paraId="10C6C422" w14:textId="77777777" w:rsidR="00127D9C" w:rsidRPr="005E18FA" w:rsidRDefault="00000000">
      <w:pPr>
        <w:spacing w:after="0"/>
        <w:ind w:firstLine="420"/>
        <w:jc w:val="both"/>
        <w:rPr>
          <w:color w:val="000000" w:themeColor="text1"/>
        </w:rPr>
      </w:pPr>
      <w:r w:rsidRPr="005E18FA">
        <w:rPr>
          <w:color w:val="000000" w:themeColor="text1"/>
        </w:rPr>
        <w:t>[18] Takeuchi, T., et al. (2025). Outcrop-Scale Hydraulic Fracturing Experiments with a Coagulable Resin. Geosciences, 15(3): 103.</w:t>
      </w:r>
    </w:p>
    <w:p w14:paraId="345F0227" w14:textId="77777777" w:rsidR="00127D9C" w:rsidRPr="005E18FA" w:rsidRDefault="00000000">
      <w:pPr>
        <w:spacing w:after="0"/>
        <w:ind w:firstLine="420"/>
        <w:jc w:val="both"/>
        <w:rPr>
          <w:color w:val="000000" w:themeColor="text1"/>
        </w:rPr>
      </w:pPr>
      <w:r w:rsidRPr="005E18FA">
        <w:rPr>
          <w:color w:val="000000" w:themeColor="text1"/>
        </w:rPr>
        <w:t>[19] Chen, Y., et al. (2014). Visualization of Fractures Induced by Hydraulic Fracturing. ISRM-ARMS8-2014-192.</w:t>
      </w:r>
    </w:p>
    <w:p w14:paraId="3BE255AE" w14:textId="77777777" w:rsidR="00127D9C" w:rsidRPr="005E18FA" w:rsidRDefault="00000000">
      <w:pPr>
        <w:spacing w:after="0"/>
        <w:ind w:firstLine="420"/>
        <w:jc w:val="both"/>
        <w:rPr>
          <w:color w:val="000000" w:themeColor="text1"/>
        </w:rPr>
      </w:pPr>
      <w:r w:rsidRPr="005E18FA">
        <w:rPr>
          <w:color w:val="000000" w:themeColor="text1"/>
        </w:rPr>
        <w:t>[20] Guryanov, A., et al. (2019). Application of Fluorescent Markers to Determine Formation Fluid Inflow After MFrac. SPE-196776-MS.</w:t>
      </w:r>
    </w:p>
    <w:p w14:paraId="74FDC0EF" w14:textId="77777777" w:rsidR="00127D9C" w:rsidRPr="005E18FA" w:rsidRDefault="00000000">
      <w:pPr>
        <w:spacing w:after="0"/>
        <w:ind w:firstLine="420"/>
        <w:jc w:val="both"/>
        <w:rPr>
          <w:color w:val="000000" w:themeColor="text1"/>
        </w:rPr>
      </w:pPr>
      <w:r w:rsidRPr="005E18FA">
        <w:rPr>
          <w:color w:val="000000" w:themeColor="text1"/>
        </w:rPr>
        <w:t>[21] Molenaar, M.M., et al. (2012). First Downhole Application of DAS for Hydraulic-Fracturing Monitoring. SPE Drilling &amp; Completion, 27(1): 32-38.</w:t>
      </w:r>
    </w:p>
    <w:p w14:paraId="45DF9107" w14:textId="77777777" w:rsidR="00127D9C" w:rsidRPr="005E18FA" w:rsidRDefault="00000000">
      <w:pPr>
        <w:spacing w:after="0"/>
        <w:ind w:firstLine="420"/>
        <w:jc w:val="both"/>
        <w:rPr>
          <w:color w:val="000000" w:themeColor="text1"/>
        </w:rPr>
      </w:pPr>
      <w:r w:rsidRPr="005E18FA">
        <w:rPr>
          <w:color w:val="000000" w:themeColor="text1"/>
        </w:rPr>
        <w:t>[22] Sierra, J., et al. (2008). DTS Monitoring of Hydraulic Fracturing: Experiences and Lessons Learned. SPE-116182-MS.</w:t>
      </w:r>
    </w:p>
    <w:p w14:paraId="2CCB8B4B" w14:textId="77777777" w:rsidR="00127D9C" w:rsidRPr="005E18FA" w:rsidRDefault="00000000">
      <w:pPr>
        <w:spacing w:after="0"/>
        <w:ind w:firstLine="420"/>
        <w:jc w:val="both"/>
        <w:rPr>
          <w:color w:val="000000" w:themeColor="text1"/>
        </w:rPr>
      </w:pPr>
      <w:r w:rsidRPr="005E18FA">
        <w:rPr>
          <w:color w:val="000000" w:themeColor="text1"/>
        </w:rPr>
        <w:t>[23] Ugueto, G.A., et al. (2016). Perforation Cluster Efficiency from Fiber Optics Diagnostics. SPE-179124-MS.</w:t>
      </w:r>
    </w:p>
    <w:p w14:paraId="17AB763E" w14:textId="77777777" w:rsidR="00127D9C" w:rsidRPr="005E18FA" w:rsidRDefault="00000000">
      <w:pPr>
        <w:spacing w:after="0"/>
        <w:ind w:firstLine="420"/>
        <w:jc w:val="both"/>
        <w:rPr>
          <w:color w:val="000000" w:themeColor="text1"/>
        </w:rPr>
      </w:pPr>
      <w:r w:rsidRPr="005E18FA">
        <w:rPr>
          <w:color w:val="000000" w:themeColor="text1"/>
        </w:rPr>
        <w:t>[24] Karrenbach, M., et al. (2019). Fiber-Optic Distributed Acoustic Sensing of Microseismicity, Strain and Temperature During Hydraulic Fracturing. Geophysics, 84(1), D11-D23.</w:t>
      </w:r>
    </w:p>
    <w:p w14:paraId="27E3F2A1" w14:textId="77777777" w:rsidR="00127D9C" w:rsidRPr="005E18FA" w:rsidRDefault="00000000">
      <w:pPr>
        <w:spacing w:after="0"/>
        <w:ind w:firstLine="420"/>
        <w:jc w:val="both"/>
        <w:rPr>
          <w:color w:val="000000" w:themeColor="text1"/>
        </w:rPr>
      </w:pPr>
      <w:r w:rsidRPr="005E18FA">
        <w:rPr>
          <w:color w:val="000000" w:themeColor="text1"/>
        </w:rPr>
        <w:t>[25] Ugueto, G.A., et al. (2019). Can You Feel the Strain? DAS Strain Fronts for Fracture Geometry. SPE-195943-MS.</w:t>
      </w:r>
    </w:p>
    <w:p w14:paraId="6EDFD69D" w14:textId="77777777" w:rsidR="00127D9C" w:rsidRPr="005E18FA" w:rsidRDefault="00000000">
      <w:pPr>
        <w:spacing w:after="0"/>
        <w:ind w:firstLine="420"/>
        <w:jc w:val="both"/>
        <w:rPr>
          <w:color w:val="000000" w:themeColor="text1"/>
        </w:rPr>
      </w:pPr>
      <w:r w:rsidRPr="005E18FA">
        <w:rPr>
          <w:color w:val="000000" w:themeColor="text1"/>
        </w:rPr>
        <w:t>[26] Maxwell, S.C., et al. (2002). Microseismic Imaging of Hydraulic Fracture Complexity in the Barnett Shale. SPE-77440-MS.</w:t>
      </w:r>
    </w:p>
    <w:p w14:paraId="1C3933DB" w14:textId="77777777" w:rsidR="00127D9C" w:rsidRPr="005E18FA" w:rsidRDefault="00000000">
      <w:pPr>
        <w:spacing w:after="0"/>
        <w:ind w:firstLine="420"/>
        <w:jc w:val="both"/>
        <w:rPr>
          <w:color w:val="000000" w:themeColor="text1"/>
        </w:rPr>
      </w:pPr>
      <w:r w:rsidRPr="005E18FA">
        <w:rPr>
          <w:color w:val="000000" w:themeColor="text1"/>
        </w:rPr>
        <w:t>[27] Cipolla, C., et al. (2011). Integrating Microseismic Mapping and Complex Fracture Modeling. SPE-140185-MS.</w:t>
      </w:r>
    </w:p>
    <w:p w14:paraId="598724E9" w14:textId="77777777" w:rsidR="00127D9C" w:rsidRPr="005E18FA" w:rsidRDefault="00000000">
      <w:pPr>
        <w:spacing w:after="0"/>
        <w:ind w:firstLine="420"/>
        <w:jc w:val="both"/>
        <w:rPr>
          <w:color w:val="000000" w:themeColor="text1"/>
        </w:rPr>
      </w:pPr>
      <w:r w:rsidRPr="005E18FA">
        <w:rPr>
          <w:color w:val="000000" w:themeColor="text1"/>
        </w:rPr>
        <w:lastRenderedPageBreak/>
        <w:t>[28] Maxwell, S.C. (2014). Microseismic Imaging of Hydraulic Fracturing. SEG Distinguished Instructor Series No. 17.</w:t>
      </w:r>
    </w:p>
    <w:p w14:paraId="309FDC02" w14:textId="77777777" w:rsidR="00127D9C" w:rsidRPr="005E18FA" w:rsidRDefault="00000000">
      <w:pPr>
        <w:spacing w:after="0"/>
        <w:ind w:firstLine="420"/>
        <w:jc w:val="both"/>
        <w:rPr>
          <w:color w:val="000000" w:themeColor="text1"/>
        </w:rPr>
      </w:pPr>
      <w:r w:rsidRPr="005E18FA">
        <w:rPr>
          <w:color w:val="000000" w:themeColor="text1"/>
        </w:rPr>
        <w:t>[29] Tian, W., et al. (2019). Understanding Frac Fluid Distribution of an Individual Frac Stage. SPE-194362-MS.</w:t>
      </w:r>
    </w:p>
    <w:p w14:paraId="7FC7F8A3" w14:textId="77777777" w:rsidR="00127D9C" w:rsidRPr="005E18FA" w:rsidRDefault="00000000">
      <w:pPr>
        <w:spacing w:after="0"/>
        <w:ind w:firstLine="420"/>
        <w:jc w:val="both"/>
        <w:rPr>
          <w:color w:val="000000" w:themeColor="text1"/>
        </w:rPr>
      </w:pPr>
      <w:r w:rsidRPr="005E18FA">
        <w:rPr>
          <w:color w:val="000000" w:themeColor="text1"/>
        </w:rPr>
        <w:t>[30] Arshad, W., et al. (2024). First Application of Novel Tracer Technology for Monitoring Fracture Stage Contribution. IPTC-23916-MS.</w:t>
      </w:r>
    </w:p>
    <w:p w14:paraId="359A8318" w14:textId="77777777" w:rsidR="00127D9C" w:rsidRPr="005E18FA" w:rsidRDefault="00000000">
      <w:pPr>
        <w:spacing w:after="0"/>
        <w:ind w:firstLine="420"/>
        <w:jc w:val="both"/>
        <w:rPr>
          <w:color w:val="000000" w:themeColor="text1"/>
        </w:rPr>
      </w:pPr>
      <w:r w:rsidRPr="005E18FA">
        <w:rPr>
          <w:color w:val="000000" w:themeColor="text1"/>
        </w:rPr>
        <w:t>[31] Kosynkin, D. &amp; Alaskar, M. (2016). Oil Industry First Interwell Trial of Reservoir Nanoagent Tracers. SPE-181551-MS.</w:t>
      </w:r>
    </w:p>
    <w:p w14:paraId="03A40F8E" w14:textId="77777777" w:rsidR="00127D9C" w:rsidRPr="005E18FA" w:rsidRDefault="00000000">
      <w:pPr>
        <w:spacing w:after="0"/>
        <w:ind w:firstLine="420"/>
        <w:jc w:val="both"/>
        <w:rPr>
          <w:color w:val="000000" w:themeColor="text1"/>
        </w:rPr>
      </w:pPr>
      <w:r w:rsidRPr="005E18FA">
        <w:rPr>
          <w:color w:val="000000" w:themeColor="text1"/>
        </w:rPr>
        <w:t>[32] Hu, Z., et al. (2019). Carbon Quantum Dots with Tracer-like Breakthrough Ability. Science of the Total Environment, 669: 579-589.</w:t>
      </w:r>
    </w:p>
    <w:p w14:paraId="47F57A46" w14:textId="77777777" w:rsidR="00127D9C" w:rsidRPr="005E18FA" w:rsidRDefault="00000000">
      <w:pPr>
        <w:spacing w:after="0"/>
        <w:ind w:firstLine="420"/>
        <w:jc w:val="both"/>
        <w:rPr>
          <w:color w:val="000000" w:themeColor="text1"/>
        </w:rPr>
      </w:pPr>
      <w:r w:rsidRPr="005E18FA">
        <w:rPr>
          <w:color w:val="000000" w:themeColor="text1"/>
        </w:rPr>
        <w:t>[33] Wright, C.A., et al. (1998). Downhole Tiltmeter Fracture Mapping. SPE-46194-MS.</w:t>
      </w:r>
    </w:p>
    <w:p w14:paraId="2F60B868" w14:textId="77777777" w:rsidR="00127D9C" w:rsidRPr="005E18FA" w:rsidRDefault="00000000">
      <w:pPr>
        <w:spacing w:after="0"/>
        <w:ind w:firstLine="420"/>
        <w:jc w:val="both"/>
        <w:rPr>
          <w:color w:val="000000" w:themeColor="text1"/>
        </w:rPr>
      </w:pPr>
      <w:r w:rsidRPr="005E18FA">
        <w:rPr>
          <w:color w:val="000000" w:themeColor="text1"/>
        </w:rPr>
        <w:t>[34] Warpinski, N.R., et al. (2006). Improving Hydraulic Frac Diagnostics by Joint Inversion. SPE-102690-MS.</w:t>
      </w:r>
    </w:p>
    <w:p w14:paraId="2C8F339E" w14:textId="77777777" w:rsidR="00127D9C" w:rsidRPr="005E18FA" w:rsidRDefault="00000000">
      <w:pPr>
        <w:spacing w:after="0"/>
        <w:ind w:firstLine="420"/>
        <w:jc w:val="both"/>
        <w:rPr>
          <w:color w:val="000000" w:themeColor="text1"/>
        </w:rPr>
      </w:pPr>
      <w:r w:rsidRPr="005E18FA">
        <w:rPr>
          <w:color w:val="000000" w:themeColor="text1"/>
        </w:rPr>
        <w:t>[35] LaBrecque, D., et al. (2016). Remote Imaging of Proppants Using Electromagnetic Methods. SPE-179170-MS.</w:t>
      </w:r>
    </w:p>
    <w:p w14:paraId="0CBBF2F8" w14:textId="77777777" w:rsidR="00127D9C" w:rsidRPr="005E18FA" w:rsidRDefault="00000000">
      <w:pPr>
        <w:spacing w:after="0"/>
        <w:ind w:firstLine="420"/>
        <w:jc w:val="both"/>
        <w:rPr>
          <w:color w:val="000000" w:themeColor="text1"/>
        </w:rPr>
      </w:pPr>
      <w:r w:rsidRPr="005E18FA">
        <w:rPr>
          <w:color w:val="000000" w:themeColor="text1"/>
        </w:rPr>
        <w:t>[36] Ahmadian, M., et al. (2023). Real-Time Monitoring of Fracture Dynamics with Contrast Agent-Assisted EM. SPE-212376-MS.</w:t>
      </w:r>
    </w:p>
    <w:p w14:paraId="2164BAE9" w14:textId="77777777" w:rsidR="00127D9C" w:rsidRPr="005E18FA" w:rsidRDefault="00000000">
      <w:pPr>
        <w:spacing w:after="0"/>
        <w:ind w:firstLine="420"/>
        <w:jc w:val="both"/>
        <w:rPr>
          <w:color w:val="000000" w:themeColor="text1"/>
        </w:rPr>
      </w:pPr>
      <w:r w:rsidRPr="005E18FA">
        <w:rPr>
          <w:color w:val="000000" w:themeColor="text1"/>
        </w:rPr>
        <w:t>[37] Flury, M. &amp; Wai, N.N. (2003). Dyes as Tracers for Vadose Zone Hydrology. Reviews of Geophysics, 41(1): 1002.</w:t>
      </w:r>
    </w:p>
    <w:p w14:paraId="30633391" w14:textId="77777777" w:rsidR="00127D9C" w:rsidRPr="005E18FA" w:rsidRDefault="00000000">
      <w:pPr>
        <w:spacing w:after="0"/>
        <w:ind w:firstLine="420"/>
        <w:jc w:val="both"/>
        <w:rPr>
          <w:color w:val="000000" w:themeColor="text1"/>
        </w:rPr>
      </w:pPr>
      <w:r w:rsidRPr="005E18FA">
        <w:rPr>
          <w:color w:val="000000" w:themeColor="text1"/>
        </w:rPr>
        <w:t>[38] Kang, W., et al. (2015). Preparation and Performance of Fluorescent Polyacrylamide Microspheres. Petroleum Science, 12: 483-491.</w:t>
      </w:r>
    </w:p>
    <w:p w14:paraId="68BE20FB" w14:textId="77777777" w:rsidR="00127D9C" w:rsidRPr="005E18FA" w:rsidRDefault="00000000">
      <w:pPr>
        <w:spacing w:after="0"/>
        <w:ind w:firstLine="420"/>
        <w:jc w:val="both"/>
        <w:rPr>
          <w:color w:val="000000" w:themeColor="text1"/>
        </w:rPr>
      </w:pPr>
      <w:r w:rsidRPr="005E18FA">
        <w:rPr>
          <w:color w:val="000000" w:themeColor="text1"/>
        </w:rPr>
        <w:t>[39] Spitzmuller, L., et al. (2024). Temperature Stability and Enhanced Transport of Silica Nanoparticle Tracers. Scientific Reports, 14: 19222.</w:t>
      </w:r>
    </w:p>
    <w:p w14:paraId="61043F2F" w14:textId="77777777" w:rsidR="00127D9C" w:rsidRPr="005E18FA" w:rsidRDefault="00000000">
      <w:pPr>
        <w:spacing w:after="0"/>
        <w:ind w:firstLine="420"/>
        <w:jc w:val="both"/>
        <w:rPr>
          <w:color w:val="000000" w:themeColor="text1"/>
        </w:rPr>
      </w:pPr>
      <w:r w:rsidRPr="005E18FA">
        <w:rPr>
          <w:color w:val="000000" w:themeColor="text1"/>
        </w:rPr>
        <w:t>[40] Matsuzawa, T., et al. (1996). A New Long Phosphorescent Phosphor SrAl₂O₄:Eu²⁺,Dy³⁺. J. Electrochemical Society, 143(8): 2670-2673.</w:t>
      </w:r>
    </w:p>
    <w:p w14:paraId="7AF8CD88" w14:textId="77777777" w:rsidR="00127D9C" w:rsidRPr="005E18FA" w:rsidRDefault="00000000">
      <w:pPr>
        <w:spacing w:after="0"/>
        <w:ind w:firstLine="420"/>
        <w:jc w:val="both"/>
        <w:rPr>
          <w:color w:val="000000" w:themeColor="text1"/>
        </w:rPr>
      </w:pPr>
      <w:r w:rsidRPr="005E18FA">
        <w:rPr>
          <w:color w:val="000000" w:themeColor="text1"/>
        </w:rPr>
        <w:t>[41] Clabau, F., et al. (2005). Mechanism of Phosphorescence in Eu²⁺-Doped SrAl₂O₄. Chemistry of Materials, 17(15): 3904-3912.</w:t>
      </w:r>
    </w:p>
    <w:p w14:paraId="35F1C3FB" w14:textId="77777777" w:rsidR="00127D9C" w:rsidRPr="005E18FA" w:rsidRDefault="00000000">
      <w:pPr>
        <w:spacing w:after="0"/>
        <w:ind w:firstLine="420"/>
        <w:jc w:val="both"/>
        <w:rPr>
          <w:color w:val="000000" w:themeColor="text1"/>
        </w:rPr>
      </w:pPr>
      <w:r w:rsidRPr="005E18FA">
        <w:rPr>
          <w:color w:val="000000" w:themeColor="text1"/>
        </w:rPr>
        <w:t>[42] Dorenbos, P. (2005). Mechanism of Persistent Luminescence in Eu²⁺ and Dy³⁺ Codoped Aluminates. J. Electrochemical Society, 152(7): H107-H110.</w:t>
      </w:r>
    </w:p>
    <w:p w14:paraId="16F84B7A" w14:textId="77777777" w:rsidR="00127D9C" w:rsidRPr="005E18FA" w:rsidRDefault="00000000">
      <w:pPr>
        <w:spacing w:after="0"/>
        <w:ind w:firstLine="420"/>
        <w:jc w:val="both"/>
        <w:rPr>
          <w:color w:val="000000" w:themeColor="text1"/>
        </w:rPr>
      </w:pPr>
      <w:r w:rsidRPr="005E18FA">
        <w:rPr>
          <w:color w:val="000000" w:themeColor="text1"/>
        </w:rPr>
        <w:t>[43] Li, Y., et al. (2019). Persistent luminescence: History, mechanism, and perspective. J. Luminescence, 205: 581-620.</w:t>
      </w:r>
    </w:p>
    <w:p w14:paraId="4E745240" w14:textId="77777777" w:rsidR="00127D9C" w:rsidRPr="005E18FA" w:rsidRDefault="00000000">
      <w:pPr>
        <w:spacing w:after="0"/>
        <w:ind w:firstLine="420"/>
        <w:jc w:val="both"/>
        <w:rPr>
          <w:color w:val="000000" w:themeColor="text1"/>
        </w:rPr>
      </w:pPr>
      <w:r w:rsidRPr="005E18FA">
        <w:rPr>
          <w:color w:val="000000" w:themeColor="text1"/>
        </w:rPr>
        <w:t>[44] Rojas-Hernandez, R.E., et al. (2018). SrAl₂O₄:Eu,Dy as the most studied material. Renewable and Sustainable Energy Reviews, 81(2): 2759-2770.</w:t>
      </w:r>
    </w:p>
    <w:p w14:paraId="5F842D4D" w14:textId="77777777" w:rsidR="00127D9C" w:rsidRPr="005E18FA" w:rsidRDefault="00000000">
      <w:pPr>
        <w:spacing w:after="0"/>
        <w:ind w:firstLine="420"/>
        <w:jc w:val="both"/>
        <w:rPr>
          <w:color w:val="000000" w:themeColor="text1"/>
        </w:rPr>
      </w:pPr>
      <w:r w:rsidRPr="005E18FA">
        <w:rPr>
          <w:color w:val="000000" w:themeColor="text1"/>
        </w:rPr>
        <w:lastRenderedPageBreak/>
        <w:t>[45] Guo, C., et al. (2007). Stability of SrAl₂O₄:Eu²⁺,Dy³⁺ in water. Materials Chemistry and Physics, 106(2-3): 268-272.</w:t>
      </w:r>
    </w:p>
    <w:p w14:paraId="6CCACAD2" w14:textId="77777777" w:rsidR="00127D9C" w:rsidRPr="005E18FA" w:rsidRDefault="00000000">
      <w:pPr>
        <w:spacing w:after="0"/>
        <w:ind w:firstLine="420"/>
        <w:jc w:val="both"/>
        <w:rPr>
          <w:color w:val="000000" w:themeColor="text1"/>
        </w:rPr>
      </w:pPr>
      <w:r w:rsidRPr="005E18FA">
        <w:rPr>
          <w:color w:val="000000" w:themeColor="text1"/>
        </w:rPr>
        <w:t>[46] Karacaoglu, E., et al. (2020). ALD coatings on SrAl₂O₄-based phosphor powders. J. American Ceramic Society, 103(6): 3706-3715.</w:t>
      </w:r>
    </w:p>
    <w:p w14:paraId="3AD3D10D" w14:textId="77777777" w:rsidR="00127D9C" w:rsidRPr="005E18FA" w:rsidRDefault="00000000">
      <w:pPr>
        <w:spacing w:after="0"/>
        <w:ind w:firstLine="420"/>
        <w:jc w:val="both"/>
        <w:rPr>
          <w:color w:val="000000" w:themeColor="text1"/>
        </w:rPr>
      </w:pPr>
      <w:r w:rsidRPr="005E18FA">
        <w:rPr>
          <w:color w:val="000000" w:themeColor="text1"/>
        </w:rPr>
        <w:t>[47] Qi, T., et al. (2017). Improved water resistance of SrAl₂O₄:Eu²⁺,Dy³⁺ phosphor. Solid State Sciences, 65: 88-94.</w:t>
      </w:r>
    </w:p>
    <w:p w14:paraId="6B07B5D0" w14:textId="77777777" w:rsidR="00127D9C" w:rsidRPr="005E18FA" w:rsidRDefault="00000000">
      <w:pPr>
        <w:spacing w:after="0"/>
        <w:ind w:firstLine="420"/>
        <w:jc w:val="both"/>
        <w:rPr>
          <w:color w:val="000000" w:themeColor="text1"/>
        </w:rPr>
      </w:pPr>
      <w:r w:rsidRPr="005E18FA">
        <w:rPr>
          <w:color w:val="000000" w:themeColor="text1"/>
        </w:rPr>
        <w:t>[48] Deng, S., et al. (2013). Surface modification of MAl₂O₄:Eu²⁺,Dy³⁺ phosphors. Applied Surface Science, 282: 315-320.</w:t>
      </w:r>
    </w:p>
    <w:p w14:paraId="21D6E174" w14:textId="77777777" w:rsidR="00127D9C" w:rsidRPr="005E18FA" w:rsidRDefault="00000000">
      <w:pPr>
        <w:spacing w:after="0"/>
        <w:ind w:firstLine="420"/>
        <w:jc w:val="both"/>
        <w:rPr>
          <w:color w:val="000000" w:themeColor="text1"/>
        </w:rPr>
      </w:pPr>
      <w:r w:rsidRPr="005E18FA">
        <w:rPr>
          <w:color w:val="000000" w:themeColor="text1"/>
        </w:rPr>
        <w:t>[49] Urakawa, K., et al. (2020). Emission increase in persistent inorganic phosphor. J. Luminescence, 217: 116772.</w:t>
      </w:r>
    </w:p>
    <w:p w14:paraId="4B93E067" w14:textId="77777777" w:rsidR="00127D9C" w:rsidRPr="005E18FA" w:rsidRDefault="00000000">
      <w:pPr>
        <w:spacing w:after="0"/>
        <w:ind w:firstLine="420"/>
        <w:jc w:val="both"/>
        <w:rPr>
          <w:color w:val="000000" w:themeColor="text1"/>
        </w:rPr>
      </w:pPr>
      <w:r w:rsidRPr="005E18FA">
        <w:rPr>
          <w:color w:val="000000" w:themeColor="text1"/>
        </w:rPr>
        <w:t>[50] Lyu, L., et al. (2020). Silica-Polymer Hybrid Shell on SrAl₂O₄:Eu²⁺,Dy³⁺. Materials, 13(2): 426.</w:t>
      </w:r>
    </w:p>
    <w:p w14:paraId="0314B147" w14:textId="77777777" w:rsidR="00127D9C" w:rsidRPr="005E18FA" w:rsidRDefault="00000000">
      <w:pPr>
        <w:spacing w:after="0"/>
        <w:ind w:firstLine="420"/>
        <w:jc w:val="both"/>
        <w:rPr>
          <w:color w:val="000000" w:themeColor="text1"/>
        </w:rPr>
      </w:pPr>
      <w:r w:rsidRPr="005E18FA">
        <w:rPr>
          <w:color w:val="000000" w:themeColor="text1"/>
        </w:rPr>
        <w:t>[51] Gomaa, A.M., et al. (2015). Proppant Transport? Viscosity Is Not All. SPE-173323-MS.</w:t>
      </w:r>
    </w:p>
    <w:p w14:paraId="4BE1ACCF" w14:textId="77777777" w:rsidR="00127D9C" w:rsidRPr="005E18FA" w:rsidRDefault="00000000">
      <w:pPr>
        <w:spacing w:after="0"/>
        <w:ind w:firstLine="420"/>
        <w:jc w:val="both"/>
        <w:rPr>
          <w:color w:val="000000" w:themeColor="text1"/>
        </w:rPr>
      </w:pPr>
      <w:r w:rsidRPr="005E18FA">
        <w:rPr>
          <w:color w:val="000000" w:themeColor="text1"/>
        </w:rPr>
        <w:t>[52] Goel, N. &amp; Shah, S. (2001). A Rheological Criterion for Fracturing Fluids to Transport Proppant. SPE-71663-MS.</w:t>
      </w:r>
    </w:p>
    <w:p w14:paraId="2BAF6E00" w14:textId="77777777" w:rsidR="00127D9C" w:rsidRPr="005E18FA" w:rsidRDefault="00000000">
      <w:pPr>
        <w:spacing w:after="0"/>
        <w:ind w:firstLine="420"/>
        <w:jc w:val="both"/>
        <w:rPr>
          <w:color w:val="000000" w:themeColor="text1"/>
        </w:rPr>
      </w:pPr>
      <w:r w:rsidRPr="005E18FA">
        <w:rPr>
          <w:color w:val="000000" w:themeColor="text1"/>
        </w:rPr>
        <w:t>[53] Al-Muntasheri, G.A. (2014). A Critical Review of Hydraulic-Fracturing Fluids. SPE Production &amp; Operations, 29(4): 243-260.</w:t>
      </w:r>
    </w:p>
    <w:p w14:paraId="041BB698" w14:textId="77777777" w:rsidR="00127D9C" w:rsidRPr="005E18FA" w:rsidRDefault="00000000">
      <w:pPr>
        <w:spacing w:after="0"/>
        <w:ind w:firstLine="420"/>
        <w:jc w:val="both"/>
        <w:rPr>
          <w:color w:val="000000" w:themeColor="text1"/>
        </w:rPr>
      </w:pPr>
      <w:r w:rsidRPr="005E18FA">
        <w:rPr>
          <w:color w:val="000000" w:themeColor="text1"/>
        </w:rPr>
        <w:t xml:space="preserve">[54] SY/T 6376-2008. </w:t>
      </w:r>
      <w:r w:rsidRPr="005E18FA">
        <w:rPr>
          <w:color w:val="000000" w:themeColor="text1"/>
        </w:rPr>
        <w:t>压裂液通用技术条件</w:t>
      </w:r>
      <w:r w:rsidRPr="005E18FA">
        <w:rPr>
          <w:color w:val="000000" w:themeColor="text1"/>
        </w:rPr>
        <w:t xml:space="preserve">. </w:t>
      </w:r>
      <w:r w:rsidRPr="005E18FA">
        <w:rPr>
          <w:color w:val="000000" w:themeColor="text1"/>
        </w:rPr>
        <w:t>国家发展和改革委员会</w:t>
      </w:r>
      <w:r w:rsidRPr="005E18FA">
        <w:rPr>
          <w:color w:val="000000" w:themeColor="text1"/>
        </w:rPr>
        <w:t>, 2008.</w:t>
      </w:r>
    </w:p>
    <w:p w14:paraId="3638885C" w14:textId="77777777" w:rsidR="00127D9C" w:rsidRPr="005E18FA" w:rsidRDefault="00000000">
      <w:pPr>
        <w:spacing w:after="0"/>
        <w:ind w:firstLine="420"/>
        <w:jc w:val="both"/>
        <w:rPr>
          <w:color w:val="000000" w:themeColor="text1"/>
        </w:rPr>
      </w:pPr>
      <w:r w:rsidRPr="005E18FA">
        <w:rPr>
          <w:color w:val="000000" w:themeColor="text1"/>
        </w:rPr>
        <w:t xml:space="preserve">[55] SY/T 5107-2016. </w:t>
      </w:r>
      <w:r w:rsidRPr="005E18FA">
        <w:rPr>
          <w:color w:val="000000" w:themeColor="text1"/>
        </w:rPr>
        <w:t>水基压裂液性能评价方法</w:t>
      </w:r>
      <w:r w:rsidRPr="005E18FA">
        <w:rPr>
          <w:color w:val="000000" w:themeColor="text1"/>
        </w:rPr>
        <w:t xml:space="preserve">. </w:t>
      </w:r>
      <w:r w:rsidRPr="005E18FA">
        <w:rPr>
          <w:color w:val="000000" w:themeColor="text1"/>
        </w:rPr>
        <w:t>国家能源局</w:t>
      </w:r>
      <w:r w:rsidRPr="005E18FA">
        <w:rPr>
          <w:color w:val="000000" w:themeColor="text1"/>
        </w:rPr>
        <w:t>, 2016.</w:t>
      </w:r>
    </w:p>
    <w:p w14:paraId="31D41288" w14:textId="77777777" w:rsidR="00127D9C" w:rsidRPr="005E18FA" w:rsidRDefault="00000000">
      <w:pPr>
        <w:spacing w:after="0"/>
        <w:ind w:firstLine="420"/>
        <w:jc w:val="both"/>
        <w:rPr>
          <w:color w:val="000000" w:themeColor="text1"/>
        </w:rPr>
      </w:pPr>
      <w:r w:rsidRPr="005E18FA">
        <w:rPr>
          <w:color w:val="000000" w:themeColor="text1"/>
        </w:rPr>
        <w:t xml:space="preserve">[56] </w:t>
      </w:r>
      <w:r w:rsidRPr="005E18FA">
        <w:rPr>
          <w:color w:val="000000" w:themeColor="text1"/>
        </w:rPr>
        <w:t>邹才能</w:t>
      </w:r>
      <w:r w:rsidRPr="005E18FA">
        <w:rPr>
          <w:color w:val="000000" w:themeColor="text1"/>
        </w:rPr>
        <w:t xml:space="preserve">, </w:t>
      </w:r>
      <w:r w:rsidRPr="005E18FA">
        <w:rPr>
          <w:color w:val="000000" w:themeColor="text1"/>
        </w:rPr>
        <w:t>董大忠</w:t>
      </w:r>
      <w:r w:rsidRPr="005E18FA">
        <w:rPr>
          <w:color w:val="000000" w:themeColor="text1"/>
        </w:rPr>
        <w:t xml:space="preserve">, </w:t>
      </w:r>
      <w:r w:rsidRPr="005E18FA">
        <w:rPr>
          <w:color w:val="000000" w:themeColor="text1"/>
        </w:rPr>
        <w:t>王玉满</w:t>
      </w:r>
      <w:r w:rsidRPr="005E18FA">
        <w:rPr>
          <w:color w:val="000000" w:themeColor="text1"/>
        </w:rPr>
        <w:t xml:space="preserve">, </w:t>
      </w:r>
      <w:r w:rsidRPr="005E18FA">
        <w:rPr>
          <w:color w:val="000000" w:themeColor="text1"/>
        </w:rPr>
        <w:t>等</w:t>
      </w:r>
      <w:r w:rsidRPr="005E18FA">
        <w:rPr>
          <w:color w:val="000000" w:themeColor="text1"/>
        </w:rPr>
        <w:t xml:space="preserve">. (2015). </w:t>
      </w:r>
      <w:r w:rsidRPr="005E18FA">
        <w:rPr>
          <w:color w:val="000000" w:themeColor="text1"/>
        </w:rPr>
        <w:t>中国页岩气特征、挑战及前景</w:t>
      </w:r>
      <w:r w:rsidRPr="005E18FA">
        <w:rPr>
          <w:color w:val="000000" w:themeColor="text1"/>
        </w:rPr>
        <w:t xml:space="preserve">. </w:t>
      </w:r>
      <w:r w:rsidRPr="005E18FA">
        <w:rPr>
          <w:color w:val="000000" w:themeColor="text1"/>
        </w:rPr>
        <w:t>石油勘探与开发</w:t>
      </w:r>
      <w:r w:rsidRPr="005E18FA">
        <w:rPr>
          <w:color w:val="000000" w:themeColor="text1"/>
        </w:rPr>
        <w:t>, 42(6): 689-701.</w:t>
      </w:r>
    </w:p>
    <w:p w14:paraId="2FD7AE78" w14:textId="77777777" w:rsidR="00127D9C" w:rsidRPr="005E18FA" w:rsidRDefault="00000000">
      <w:pPr>
        <w:spacing w:after="0"/>
        <w:ind w:firstLine="420"/>
        <w:jc w:val="both"/>
        <w:rPr>
          <w:color w:val="000000" w:themeColor="text1"/>
        </w:rPr>
      </w:pPr>
      <w:r w:rsidRPr="005E18FA">
        <w:rPr>
          <w:color w:val="000000" w:themeColor="text1"/>
        </w:rPr>
        <w:t xml:space="preserve">[57] </w:t>
      </w:r>
      <w:r w:rsidRPr="005E18FA">
        <w:rPr>
          <w:color w:val="000000" w:themeColor="text1"/>
        </w:rPr>
        <w:t>董大忠</w:t>
      </w:r>
      <w:r w:rsidRPr="005E18FA">
        <w:rPr>
          <w:color w:val="000000" w:themeColor="text1"/>
        </w:rPr>
        <w:t xml:space="preserve">, </w:t>
      </w:r>
      <w:r w:rsidRPr="005E18FA">
        <w:rPr>
          <w:color w:val="000000" w:themeColor="text1"/>
        </w:rPr>
        <w:t>王玉满</w:t>
      </w:r>
      <w:r w:rsidRPr="005E18FA">
        <w:rPr>
          <w:color w:val="000000" w:themeColor="text1"/>
        </w:rPr>
        <w:t xml:space="preserve">, </w:t>
      </w:r>
      <w:r w:rsidRPr="005E18FA">
        <w:rPr>
          <w:color w:val="000000" w:themeColor="text1"/>
        </w:rPr>
        <w:t>李新景</w:t>
      </w:r>
      <w:r w:rsidRPr="005E18FA">
        <w:rPr>
          <w:color w:val="000000" w:themeColor="text1"/>
        </w:rPr>
        <w:t xml:space="preserve">, </w:t>
      </w:r>
      <w:r w:rsidRPr="005E18FA">
        <w:rPr>
          <w:color w:val="000000" w:themeColor="text1"/>
        </w:rPr>
        <w:t>等</w:t>
      </w:r>
      <w:r w:rsidRPr="005E18FA">
        <w:rPr>
          <w:color w:val="000000" w:themeColor="text1"/>
        </w:rPr>
        <w:t xml:space="preserve">. (2016). </w:t>
      </w:r>
      <w:r w:rsidRPr="005E18FA">
        <w:rPr>
          <w:color w:val="000000" w:themeColor="text1"/>
        </w:rPr>
        <w:t>中国页岩气勘探开发新进展及前景展望</w:t>
      </w:r>
      <w:r w:rsidRPr="005E18FA">
        <w:rPr>
          <w:color w:val="000000" w:themeColor="text1"/>
        </w:rPr>
        <w:t xml:space="preserve">. </w:t>
      </w:r>
      <w:r w:rsidRPr="005E18FA">
        <w:rPr>
          <w:color w:val="000000" w:themeColor="text1"/>
        </w:rPr>
        <w:t>天然气工业</w:t>
      </w:r>
      <w:r w:rsidRPr="005E18FA">
        <w:rPr>
          <w:color w:val="000000" w:themeColor="text1"/>
        </w:rPr>
        <w:t>, 36(1): 19-32.</w:t>
      </w:r>
    </w:p>
    <w:p w14:paraId="004CFAE1" w14:textId="77777777" w:rsidR="00127D9C" w:rsidRPr="005E18FA" w:rsidRDefault="00000000">
      <w:pPr>
        <w:spacing w:after="0"/>
        <w:ind w:firstLine="420"/>
        <w:jc w:val="both"/>
        <w:rPr>
          <w:color w:val="000000" w:themeColor="text1"/>
        </w:rPr>
      </w:pPr>
      <w:r w:rsidRPr="005E18FA">
        <w:rPr>
          <w:color w:val="000000" w:themeColor="text1"/>
        </w:rPr>
        <w:t>[58] Harris, P.C. (1993). Chemistry and Rheology of Borate-Crosslinked Fluids at Low Temperatures. SPE Production &amp; Facilities, 8(3): 211-216.</w:t>
      </w:r>
    </w:p>
    <w:p w14:paraId="24412F94" w14:textId="77777777" w:rsidR="00127D9C" w:rsidRPr="005E18FA" w:rsidRDefault="00000000">
      <w:pPr>
        <w:spacing w:after="0"/>
        <w:ind w:firstLine="420"/>
        <w:jc w:val="both"/>
        <w:rPr>
          <w:color w:val="000000" w:themeColor="text1"/>
        </w:rPr>
      </w:pPr>
      <w:r w:rsidRPr="005E18FA">
        <w:rPr>
          <w:color w:val="000000" w:themeColor="text1"/>
        </w:rPr>
        <w:t>[59] Kesavan, S. &amp; Prud'homme, R.K. (1992). Rheology of Guar and HPG Cross-linked by Borate. Macromolecules, 25(7): 2026-2032.</w:t>
      </w:r>
    </w:p>
    <w:p w14:paraId="73CB1030" w14:textId="77777777" w:rsidR="00127D9C" w:rsidRPr="005E18FA" w:rsidRDefault="00000000">
      <w:pPr>
        <w:spacing w:after="0"/>
        <w:ind w:firstLine="420"/>
        <w:jc w:val="both"/>
        <w:rPr>
          <w:color w:val="000000" w:themeColor="text1"/>
        </w:rPr>
      </w:pPr>
      <w:r w:rsidRPr="005E18FA">
        <w:rPr>
          <w:color w:val="000000" w:themeColor="text1"/>
        </w:rPr>
        <w:t>[60] Brannon, H.D. &amp; Tjon-Joe-Pin, R.M. (1994). Biotechnological Breakthrough Improves Performance of Moderate to High-Temperature Fracturing Applications. SPE-28513-MS.</w:t>
      </w:r>
    </w:p>
    <w:p w14:paraId="5038FE58" w14:textId="77777777" w:rsidR="00127D9C" w:rsidRPr="005E18FA" w:rsidRDefault="00000000">
      <w:pPr>
        <w:spacing w:after="0"/>
        <w:ind w:firstLine="420"/>
        <w:jc w:val="both"/>
        <w:rPr>
          <w:color w:val="000000" w:themeColor="text1"/>
        </w:rPr>
      </w:pPr>
      <w:r w:rsidRPr="005E18FA">
        <w:rPr>
          <w:color w:val="000000" w:themeColor="text1"/>
        </w:rPr>
        <w:lastRenderedPageBreak/>
        <w:t>[61] Barati, R. &amp; Liang, J.T. (2014). A Review of Fracturing Fluid Systems Used for Hydraulic Fracturing of Oil and Gas Wells. Journal of Applied Polymer Science, 131(16): 40735.</w:t>
      </w:r>
    </w:p>
    <w:p w14:paraId="35824804" w14:textId="77777777" w:rsidR="00127D9C" w:rsidRPr="005E18FA" w:rsidRDefault="00000000">
      <w:pPr>
        <w:spacing w:after="0"/>
        <w:ind w:firstLine="420"/>
        <w:jc w:val="both"/>
        <w:rPr>
          <w:color w:val="000000" w:themeColor="text1"/>
        </w:rPr>
      </w:pPr>
      <w:r w:rsidRPr="005E18FA">
        <w:rPr>
          <w:color w:val="000000" w:themeColor="text1"/>
        </w:rPr>
        <w:t>[62] Economides, M.J. &amp; Nolte, K.G. (2000). Reservoir Stimulation (3rd ed.). John Wiley &amp; Sons.</w:t>
      </w:r>
    </w:p>
    <w:p w14:paraId="62119752" w14:textId="77777777" w:rsidR="00127D9C" w:rsidRPr="005E18FA" w:rsidRDefault="00000000">
      <w:pPr>
        <w:spacing w:after="0"/>
        <w:ind w:firstLine="420"/>
        <w:jc w:val="both"/>
        <w:rPr>
          <w:color w:val="000000" w:themeColor="text1"/>
          <w:lang w:eastAsia="zh-CN"/>
        </w:rPr>
      </w:pPr>
      <w:r w:rsidRPr="005E18FA">
        <w:rPr>
          <w:color w:val="000000" w:themeColor="text1"/>
        </w:rPr>
        <w:t xml:space="preserve">[63] King, G.E. (2012). Hydraulic Fracturing 101: What Every Representative, Environmentalist, Regulator, Reporter, Investor, University Researcher, Neighbor and Engineer Should Know About Estimating Frac Risk. </w:t>
      </w:r>
      <w:r w:rsidRPr="005E18FA">
        <w:rPr>
          <w:color w:val="000000" w:themeColor="text1"/>
          <w:lang w:eastAsia="zh-CN"/>
        </w:rPr>
        <w:t>SPE-152596-MS.</w:t>
      </w:r>
    </w:p>
    <w:p w14:paraId="57E704C5"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[64] </w:t>
      </w:r>
      <w:r w:rsidRPr="005E18FA">
        <w:rPr>
          <w:color w:val="000000" w:themeColor="text1"/>
          <w:lang w:eastAsia="zh-CN"/>
        </w:rPr>
        <w:t>郭建春</w:t>
      </w:r>
      <w:r w:rsidRPr="005E18FA">
        <w:rPr>
          <w:color w:val="000000" w:themeColor="text1"/>
          <w:lang w:eastAsia="zh-CN"/>
        </w:rPr>
        <w:t xml:space="preserve">, </w:t>
      </w:r>
      <w:r w:rsidRPr="005E18FA">
        <w:rPr>
          <w:color w:val="000000" w:themeColor="text1"/>
          <w:lang w:eastAsia="zh-CN"/>
        </w:rPr>
        <w:t>何春明</w:t>
      </w:r>
      <w:r w:rsidRPr="005E18FA">
        <w:rPr>
          <w:color w:val="000000" w:themeColor="text1"/>
          <w:lang w:eastAsia="zh-CN"/>
        </w:rPr>
        <w:t xml:space="preserve">. (2012). </w:t>
      </w:r>
      <w:r w:rsidRPr="005E18FA">
        <w:rPr>
          <w:color w:val="000000" w:themeColor="text1"/>
          <w:lang w:eastAsia="zh-CN"/>
        </w:rPr>
        <w:t>压裂液破胶过程伤害微观机理</w:t>
      </w:r>
      <w:r w:rsidRPr="005E18FA">
        <w:rPr>
          <w:color w:val="000000" w:themeColor="text1"/>
          <w:lang w:eastAsia="zh-CN"/>
        </w:rPr>
        <w:t xml:space="preserve">. </w:t>
      </w:r>
      <w:r w:rsidRPr="005E18FA">
        <w:rPr>
          <w:color w:val="000000" w:themeColor="text1"/>
          <w:lang w:eastAsia="zh-CN"/>
        </w:rPr>
        <w:t>石油学报</w:t>
      </w:r>
      <w:r w:rsidRPr="005E18FA">
        <w:rPr>
          <w:color w:val="000000" w:themeColor="text1"/>
          <w:lang w:eastAsia="zh-CN"/>
        </w:rPr>
        <w:t>, 33(6): 1018-1022.</w:t>
      </w:r>
    </w:p>
    <w:p w14:paraId="54AEED8E"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[65] </w:t>
      </w:r>
      <w:r w:rsidRPr="005E18FA">
        <w:rPr>
          <w:color w:val="000000" w:themeColor="text1"/>
          <w:lang w:eastAsia="zh-CN"/>
        </w:rPr>
        <w:t>翁定为</w:t>
      </w:r>
      <w:r w:rsidRPr="005E18FA">
        <w:rPr>
          <w:color w:val="000000" w:themeColor="text1"/>
          <w:lang w:eastAsia="zh-CN"/>
        </w:rPr>
        <w:t xml:space="preserve">, </w:t>
      </w:r>
      <w:r w:rsidRPr="005E18FA">
        <w:rPr>
          <w:color w:val="000000" w:themeColor="text1"/>
          <w:lang w:eastAsia="zh-CN"/>
        </w:rPr>
        <w:t>雷群</w:t>
      </w:r>
      <w:r w:rsidRPr="005E18FA">
        <w:rPr>
          <w:color w:val="000000" w:themeColor="text1"/>
          <w:lang w:eastAsia="zh-CN"/>
        </w:rPr>
        <w:t xml:space="preserve">, </w:t>
      </w:r>
      <w:r w:rsidRPr="005E18FA">
        <w:rPr>
          <w:color w:val="000000" w:themeColor="text1"/>
          <w:lang w:eastAsia="zh-CN"/>
        </w:rPr>
        <w:t>胥云</w:t>
      </w:r>
      <w:r w:rsidRPr="005E18FA">
        <w:rPr>
          <w:color w:val="000000" w:themeColor="text1"/>
          <w:lang w:eastAsia="zh-CN"/>
        </w:rPr>
        <w:t xml:space="preserve">, </w:t>
      </w:r>
      <w:r w:rsidRPr="005E18FA">
        <w:rPr>
          <w:color w:val="000000" w:themeColor="text1"/>
          <w:lang w:eastAsia="zh-CN"/>
        </w:rPr>
        <w:t>等</w:t>
      </w:r>
      <w:r w:rsidRPr="005E18FA">
        <w:rPr>
          <w:color w:val="000000" w:themeColor="text1"/>
          <w:lang w:eastAsia="zh-CN"/>
        </w:rPr>
        <w:t xml:space="preserve">. (2024). </w:t>
      </w:r>
      <w:r w:rsidRPr="005E18FA">
        <w:rPr>
          <w:color w:val="000000" w:themeColor="text1"/>
          <w:lang w:eastAsia="zh-CN"/>
        </w:rPr>
        <w:t>水力压裂裂缝监测技术综述</w:t>
      </w:r>
      <w:r w:rsidRPr="005E18FA">
        <w:rPr>
          <w:color w:val="000000" w:themeColor="text1"/>
          <w:lang w:eastAsia="zh-CN"/>
        </w:rPr>
        <w:t xml:space="preserve">. </w:t>
      </w:r>
      <w:r w:rsidRPr="005E18FA">
        <w:rPr>
          <w:color w:val="000000" w:themeColor="text1"/>
          <w:lang w:eastAsia="zh-CN"/>
        </w:rPr>
        <w:t>世界石油工业</w:t>
      </w:r>
      <w:r w:rsidRPr="005E18FA">
        <w:rPr>
          <w:color w:val="000000" w:themeColor="text1"/>
          <w:lang w:eastAsia="zh-CN"/>
        </w:rPr>
        <w:t>, 31(6): 66-76.</w:t>
      </w:r>
    </w:p>
    <w:p w14:paraId="55DC4151" w14:textId="77777777" w:rsidR="00127D9C" w:rsidRPr="005E18FA" w:rsidRDefault="00000000">
      <w:pPr>
        <w:spacing w:after="0"/>
        <w:ind w:firstLine="420"/>
        <w:jc w:val="both"/>
        <w:rPr>
          <w:color w:val="000000" w:themeColor="text1"/>
          <w:lang w:eastAsia="zh-CN"/>
        </w:rPr>
      </w:pPr>
      <w:r w:rsidRPr="005E18FA">
        <w:rPr>
          <w:color w:val="000000" w:themeColor="text1"/>
          <w:lang w:eastAsia="zh-CN"/>
        </w:rPr>
        <w:t xml:space="preserve">[66] </w:t>
      </w:r>
      <w:r w:rsidRPr="005E18FA">
        <w:rPr>
          <w:color w:val="000000" w:themeColor="text1"/>
          <w:lang w:eastAsia="zh-CN"/>
        </w:rPr>
        <w:t>邸德家</w:t>
      </w:r>
      <w:r w:rsidRPr="005E18FA">
        <w:rPr>
          <w:color w:val="000000" w:themeColor="text1"/>
          <w:lang w:eastAsia="zh-CN"/>
        </w:rPr>
        <w:t xml:space="preserve">. (2025). </w:t>
      </w:r>
      <w:r w:rsidRPr="005E18FA">
        <w:rPr>
          <w:color w:val="000000" w:themeColor="text1"/>
          <w:lang w:eastAsia="zh-CN"/>
        </w:rPr>
        <w:t>油气井压裂示踪监测技术现状及发展建议</w:t>
      </w:r>
      <w:r w:rsidRPr="005E18FA">
        <w:rPr>
          <w:color w:val="000000" w:themeColor="text1"/>
          <w:lang w:eastAsia="zh-CN"/>
        </w:rPr>
        <w:t xml:space="preserve">. </w:t>
      </w:r>
      <w:r w:rsidRPr="005E18FA">
        <w:rPr>
          <w:color w:val="000000" w:themeColor="text1"/>
          <w:lang w:eastAsia="zh-CN"/>
        </w:rPr>
        <w:t>钻采工艺</w:t>
      </w:r>
      <w:r w:rsidRPr="005E18FA">
        <w:rPr>
          <w:color w:val="000000" w:themeColor="text1"/>
          <w:lang w:eastAsia="zh-CN"/>
        </w:rPr>
        <w:t>, 48(2): 74-81.</w:t>
      </w:r>
    </w:p>
    <w:p w14:paraId="7DC2AD5E" w14:textId="77777777" w:rsidR="00127D9C" w:rsidRPr="005E18FA" w:rsidRDefault="00000000">
      <w:pPr>
        <w:spacing w:after="0"/>
        <w:ind w:firstLine="420"/>
        <w:jc w:val="both"/>
        <w:rPr>
          <w:color w:val="000000" w:themeColor="text1"/>
        </w:rPr>
      </w:pPr>
      <w:r w:rsidRPr="005E18FA">
        <w:rPr>
          <w:color w:val="000000" w:themeColor="text1"/>
        </w:rPr>
        <w:t>[67] Van den Eeckhout, K., Smet, P.F., &amp; Poelman, D. (2010). Persistent Luminescence in Eu²⁺-Doped Compounds: A Review. Materials, 3(4): 2536-2566.</w:t>
      </w:r>
    </w:p>
    <w:p w14:paraId="3081F366" w14:textId="77777777" w:rsidR="00127D9C" w:rsidRPr="005E18FA" w:rsidRDefault="00000000">
      <w:pPr>
        <w:spacing w:after="0"/>
        <w:ind w:firstLine="420"/>
        <w:jc w:val="both"/>
        <w:rPr>
          <w:color w:val="000000" w:themeColor="text1"/>
        </w:rPr>
      </w:pPr>
      <w:r w:rsidRPr="005E18FA">
        <w:rPr>
          <w:color w:val="000000" w:themeColor="text1"/>
        </w:rPr>
        <w:t>[68] Rojas-Hernandez, R.E., Rubio-Marcos, F., Rodriguez, M.A., &amp; Fernandez, J.F. (2018). Long Lasting Phosphors: SrAl₂O₄:Eu,Dy as the Most Studied Material. Renewable and Sustainable Energy Reviews, 81(2): 2759-2770.</w:t>
      </w:r>
    </w:p>
    <w:p w14:paraId="04635A76" w14:textId="77777777" w:rsidR="00127D9C" w:rsidRPr="005E18FA" w:rsidRDefault="00000000">
      <w:pPr>
        <w:spacing w:after="0"/>
        <w:ind w:firstLine="420"/>
        <w:jc w:val="both"/>
        <w:rPr>
          <w:color w:val="000000" w:themeColor="text1"/>
        </w:rPr>
      </w:pPr>
      <w:r w:rsidRPr="005E18FA">
        <w:rPr>
          <w:color w:val="000000" w:themeColor="text1"/>
        </w:rPr>
        <w:t>[69] Flury, M. &amp; Wai, N.N. (2003). Dyes as Tracers for Vadose Zone Hydrology. Reviews of Geophysics, 41(1): 1002.</w:t>
      </w:r>
    </w:p>
    <w:p w14:paraId="72922280" w14:textId="77777777" w:rsidR="00127D9C" w:rsidRPr="005E18FA" w:rsidRDefault="00000000">
      <w:pPr>
        <w:spacing w:after="0"/>
        <w:ind w:firstLine="420"/>
        <w:jc w:val="both"/>
        <w:rPr>
          <w:color w:val="000000" w:themeColor="text1"/>
        </w:rPr>
      </w:pPr>
      <w:r w:rsidRPr="005E18FA">
        <w:rPr>
          <w:color w:val="000000" w:themeColor="text1"/>
        </w:rPr>
        <w:t xml:space="preserve">[70] </w:t>
      </w:r>
      <w:r w:rsidRPr="005E18FA">
        <w:rPr>
          <w:color w:val="000000" w:themeColor="text1"/>
        </w:rPr>
        <w:t>中国石油天然气集团公司</w:t>
      </w:r>
      <w:r w:rsidRPr="005E18FA">
        <w:rPr>
          <w:color w:val="000000" w:themeColor="text1"/>
        </w:rPr>
        <w:t xml:space="preserve">. (2024). </w:t>
      </w:r>
      <w:r w:rsidRPr="005E18FA">
        <w:rPr>
          <w:color w:val="000000" w:themeColor="text1"/>
        </w:rPr>
        <w:t>中国石油页岩气勘探开发年度报告</w:t>
      </w:r>
      <w:r w:rsidRPr="005E18FA">
        <w:rPr>
          <w:color w:val="000000" w:themeColor="text1"/>
        </w:rPr>
        <w:t>.</w:t>
      </w:r>
    </w:p>
    <w:sectPr w:rsidR="00127D9C" w:rsidRPr="005E18FA"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297934">
    <w:abstractNumId w:val="8"/>
  </w:num>
  <w:num w:numId="2" w16cid:durableId="1782609241">
    <w:abstractNumId w:val="6"/>
  </w:num>
  <w:num w:numId="3" w16cid:durableId="767847329">
    <w:abstractNumId w:val="5"/>
  </w:num>
  <w:num w:numId="4" w16cid:durableId="38627573">
    <w:abstractNumId w:val="4"/>
  </w:num>
  <w:num w:numId="5" w16cid:durableId="556740352">
    <w:abstractNumId w:val="7"/>
  </w:num>
  <w:num w:numId="6" w16cid:durableId="2094278544">
    <w:abstractNumId w:val="3"/>
  </w:num>
  <w:num w:numId="7" w16cid:durableId="725028849">
    <w:abstractNumId w:val="2"/>
  </w:num>
  <w:num w:numId="8" w16cid:durableId="1719814270">
    <w:abstractNumId w:val="1"/>
  </w:num>
  <w:num w:numId="9" w16cid:durableId="73794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D9C"/>
    <w:rsid w:val="0015074B"/>
    <w:rsid w:val="0029639D"/>
    <w:rsid w:val="00301B87"/>
    <w:rsid w:val="00326F90"/>
    <w:rsid w:val="005E18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191591"/>
  <w14:defaultImageDpi w14:val="300"/>
  <w15:docId w15:val="{D7EA9C74-5AA3-4960-804E-CEDF47068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25145</Words>
  <Characters>33443</Characters>
  <Application>Microsoft Office Word</Application>
  <DocSecurity>0</DocSecurity>
  <Lines>955</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3</cp:revision>
  <dcterms:created xsi:type="dcterms:W3CDTF">2013-12-23T23:15:00Z</dcterms:created>
  <dcterms:modified xsi:type="dcterms:W3CDTF">2026-06-05T09:43:00Z</dcterms:modified>
  <cp:category/>
</cp:coreProperties>
</file>