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FE3" w:rsidRDefault="008F0356" w:rsidP="004C6CC7">
      <w:pPr>
        <w:ind w:right="72"/>
      </w:pPr>
      <w:r>
        <w:rPr>
          <w:noProof/>
          <w:lang w:eastAsia="de-DE"/>
        </w:rPr>
        <mc:AlternateContent>
          <mc:Choice Requires="wps">
            <w:drawing>
              <wp:anchor distT="0" distB="0" distL="114300" distR="114300" simplePos="0" relativeHeight="251671552" behindDoc="1" locked="0" layoutInCell="1" allowOverlap="1" wp14:anchorId="5ED9C562" wp14:editId="63763616">
                <wp:simplePos x="0" y="0"/>
                <wp:positionH relativeFrom="column">
                  <wp:posOffset>157480</wp:posOffset>
                </wp:positionH>
                <wp:positionV relativeFrom="paragraph">
                  <wp:posOffset>4653280</wp:posOffset>
                </wp:positionV>
                <wp:extent cx="5374005" cy="1695450"/>
                <wp:effectExtent l="0" t="0" r="0" b="0"/>
                <wp:wrapTight wrapText="bothSides">
                  <wp:wrapPolygon edited="0">
                    <wp:start x="230" y="0"/>
                    <wp:lineTo x="230" y="21357"/>
                    <wp:lineTo x="21286" y="21357"/>
                    <wp:lineTo x="21286" y="0"/>
                    <wp:lineTo x="230" y="0"/>
                  </wp:wrapPolygon>
                </wp:wrapTight>
                <wp:docPr id="11" name="Textfeld 11"/>
                <wp:cNvGraphicFramePr/>
                <a:graphic xmlns:a="http://schemas.openxmlformats.org/drawingml/2006/main">
                  <a:graphicData uri="http://schemas.microsoft.com/office/word/2010/wordprocessingShape">
                    <wps:wsp>
                      <wps:cNvSpPr txBox="1"/>
                      <wps:spPr>
                        <a:xfrm>
                          <a:off x="0" y="0"/>
                          <a:ext cx="5374005" cy="169545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8F0356" w:rsidRDefault="008F0356" w:rsidP="008F0356">
                            <w:pPr>
                              <w:jc w:val="both"/>
                              <w:rPr>
                                <w:rStyle w:val="Fett"/>
                                <w:rFonts w:ascii="Times New Roman" w:hAnsi="Times New Roman" w:cs="Times New Roman"/>
                                <w:b w:val="0"/>
                                <w:sz w:val="18"/>
                                <w:szCs w:val="18"/>
                              </w:rPr>
                            </w:pPr>
                            <w:r>
                              <w:rPr>
                                <w:rStyle w:val="Fett"/>
                                <w:rFonts w:ascii="Times New Roman" w:hAnsi="Times New Roman" w:cs="Times New Roman"/>
                                <w:b w:val="0"/>
                                <w:sz w:val="18"/>
                                <w:szCs w:val="18"/>
                              </w:rPr>
                              <w:t>Wir statten unseren Mitarbeitern mit Sicherhe</w:t>
                            </w:r>
                            <w:bookmarkStart w:id="0" w:name="_GoBack"/>
                            <w:bookmarkEnd w:id="0"/>
                            <w:r>
                              <w:rPr>
                                <w:rStyle w:val="Fett"/>
                                <w:rFonts w:ascii="Times New Roman" w:hAnsi="Times New Roman" w:cs="Times New Roman"/>
                                <w:b w:val="0"/>
                                <w:sz w:val="18"/>
                                <w:szCs w:val="18"/>
                              </w:rPr>
                              <w:t>itsausrüstung und entsprechendem Sicherheitstraining aus.</w:t>
                            </w:r>
                            <w:r w:rsidR="00521454">
                              <w:rPr>
                                <w:rStyle w:val="Fett"/>
                                <w:rFonts w:ascii="Times New Roman" w:hAnsi="Times New Roman" w:cs="Times New Roman"/>
                                <w:b w:val="0"/>
                                <w:sz w:val="18"/>
                                <w:szCs w:val="18"/>
                              </w:rPr>
                              <w:t xml:space="preserve"> Des Weiteren sorgen Sicherheits- und Warnschilder dafür, dass weitere Gefahren schnell und selbsterklärend vermittelt werden, weshalb sie bei uns in der Baufuchs GmbH eine weite Verwendung finden.</w:t>
                            </w:r>
                          </w:p>
                          <w:p w:rsidR="008F0356" w:rsidRDefault="008F0356" w:rsidP="00DA5EA3">
                            <w:pPr>
                              <w:jc w:val="both"/>
                              <w:rPr>
                                <w:rStyle w:val="Fett"/>
                                <w:rFonts w:ascii="Times New Roman" w:hAnsi="Times New Roman" w:cs="Times New Roman"/>
                                <w:b w:val="0"/>
                                <w:sz w:val="18"/>
                                <w:szCs w:val="18"/>
                              </w:rPr>
                            </w:pPr>
                            <w:r>
                              <w:rPr>
                                <w:rStyle w:val="Fett"/>
                                <w:rFonts w:ascii="Times New Roman" w:hAnsi="Times New Roman" w:cs="Times New Roman"/>
                                <w:b w:val="0"/>
                                <w:sz w:val="18"/>
                                <w:szCs w:val="18"/>
                              </w:rPr>
                              <w:t>Ein weiterer wichtiger Punkt des Arbeits- und Gesundheitsschutzes ist, Pausen zu machen. Pausen sind der beste Weg, um dafür zu sorgen, dass unsere Mitarbeiter weiterhin gesund bleiben. Somit stellen wir sicher, dass all unsere Mitarbeiter sich erholen können und so wenig arbeitsbedingte Gesundheitsprobleme haben wie möglich.</w:t>
                            </w:r>
                          </w:p>
                          <w:p w:rsidR="00804BB5" w:rsidRPr="0070409F" w:rsidRDefault="008F0356" w:rsidP="008F0356">
                            <w:pPr>
                              <w:jc w:val="both"/>
                              <w:rPr>
                                <w:rStyle w:val="Fett"/>
                                <w:rFonts w:ascii="Times New Roman" w:hAnsi="Times New Roman" w:cs="Times New Roman"/>
                                <w:b w:val="0"/>
                                <w:sz w:val="18"/>
                                <w:szCs w:val="18"/>
                              </w:rPr>
                            </w:pPr>
                            <w:r>
                              <w:rPr>
                                <w:rStyle w:val="Fett"/>
                                <w:rFonts w:ascii="Times New Roman" w:hAnsi="Times New Roman" w:cs="Times New Roman"/>
                                <w:b w:val="0"/>
                                <w:sz w:val="18"/>
                                <w:szCs w:val="18"/>
                              </w:rPr>
                              <w:t xml:space="preserve">Wir sorgen dafür, dass unsere Mitarbeiter nicht nur körperlich, sondern auch geistig gesund sind. Dazu ist es wichtig Überstunden und Stress bei der Arbeit zu vermeiden. Akkurates planen hilft uns, dies zu erreichen.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9C562" id="_x0000_t202" coordsize="21600,21600" o:spt="202" path="m,l,21600r21600,l21600,xe">
                <v:stroke joinstyle="miter"/>
                <v:path gradientshapeok="t" o:connecttype="rect"/>
              </v:shapetype>
              <v:shape id="Textfeld 11" o:spid="_x0000_s1026" type="#_x0000_t202" style="position:absolute;margin-left:12.4pt;margin-top:366.4pt;width:423.15pt;height:13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" filled="f" stroked="f" strokeweight="1pt">
                <v:textbox>
                  <w:txbxContent>
                    <w:p w:rsidR="008F0356" w:rsidRDefault="008F0356" w:rsidP="008F0356">
                      <w:pPr>
                        <w:jc w:val="both"/>
                        <w:rPr>
                          <w:rStyle w:val="Fett"/>
                          <w:rFonts w:ascii="Times New Roman" w:hAnsi="Times New Roman" w:cs="Times New Roman"/>
                          <w:b w:val="0"/>
                          <w:sz w:val="18"/>
                          <w:szCs w:val="18"/>
                        </w:rPr>
                      </w:pPr>
                      <w:r>
                        <w:rPr>
                          <w:rStyle w:val="Fett"/>
                          <w:rFonts w:ascii="Times New Roman" w:hAnsi="Times New Roman" w:cs="Times New Roman"/>
                          <w:b w:val="0"/>
                          <w:sz w:val="18"/>
                          <w:szCs w:val="18"/>
                        </w:rPr>
                        <w:t>Wir statten unseren Mitarbeitern mit Sicherhe</w:t>
                      </w:r>
                      <w:bookmarkStart w:id="1" w:name="_GoBack"/>
                      <w:bookmarkEnd w:id="1"/>
                      <w:r>
                        <w:rPr>
                          <w:rStyle w:val="Fett"/>
                          <w:rFonts w:ascii="Times New Roman" w:hAnsi="Times New Roman" w:cs="Times New Roman"/>
                          <w:b w:val="0"/>
                          <w:sz w:val="18"/>
                          <w:szCs w:val="18"/>
                        </w:rPr>
                        <w:t>itsausrüstung und entsprechendem Sicherheitstraining aus.</w:t>
                      </w:r>
                      <w:r w:rsidR="00521454">
                        <w:rPr>
                          <w:rStyle w:val="Fett"/>
                          <w:rFonts w:ascii="Times New Roman" w:hAnsi="Times New Roman" w:cs="Times New Roman"/>
                          <w:b w:val="0"/>
                          <w:sz w:val="18"/>
                          <w:szCs w:val="18"/>
                        </w:rPr>
                        <w:t xml:space="preserve"> Des Weiteren sorgen Sicherheits- und Warnschilder dafür, dass weitere Gefahren schnell und selbsterklärend vermittelt werden, weshalb sie bei uns in der Baufuchs GmbH eine weite Verwendung finden.</w:t>
                      </w:r>
                    </w:p>
                    <w:p w:rsidR="008F0356" w:rsidRDefault="008F0356" w:rsidP="00DA5EA3">
                      <w:pPr>
                        <w:jc w:val="both"/>
                        <w:rPr>
                          <w:rStyle w:val="Fett"/>
                          <w:rFonts w:ascii="Times New Roman" w:hAnsi="Times New Roman" w:cs="Times New Roman"/>
                          <w:b w:val="0"/>
                          <w:sz w:val="18"/>
                          <w:szCs w:val="18"/>
                        </w:rPr>
                      </w:pPr>
                      <w:r>
                        <w:rPr>
                          <w:rStyle w:val="Fett"/>
                          <w:rFonts w:ascii="Times New Roman" w:hAnsi="Times New Roman" w:cs="Times New Roman"/>
                          <w:b w:val="0"/>
                          <w:sz w:val="18"/>
                          <w:szCs w:val="18"/>
                        </w:rPr>
                        <w:t>Ein weiterer wichtiger Punkt des Arbeits- und Gesundheitsschutzes ist, Pausen zu machen. Pausen sind der beste Weg, um dafür zu sorgen, dass unsere Mitarbeiter weiterhin gesund bleiben. Somit stellen wir sicher, dass all unsere Mitarbeiter sich erholen können und so wenig arbeitsbedingte Gesundheitsprobleme haben wie möglich.</w:t>
                      </w:r>
                    </w:p>
                    <w:p w:rsidR="00804BB5" w:rsidRPr="0070409F" w:rsidRDefault="008F0356" w:rsidP="008F0356">
                      <w:pPr>
                        <w:jc w:val="both"/>
                        <w:rPr>
                          <w:rStyle w:val="Fett"/>
                          <w:rFonts w:ascii="Times New Roman" w:hAnsi="Times New Roman" w:cs="Times New Roman"/>
                          <w:b w:val="0"/>
                          <w:sz w:val="18"/>
                          <w:szCs w:val="18"/>
                        </w:rPr>
                      </w:pPr>
                      <w:r>
                        <w:rPr>
                          <w:rStyle w:val="Fett"/>
                          <w:rFonts w:ascii="Times New Roman" w:hAnsi="Times New Roman" w:cs="Times New Roman"/>
                          <w:b w:val="0"/>
                          <w:sz w:val="18"/>
                          <w:szCs w:val="18"/>
                        </w:rPr>
                        <w:t xml:space="preserve">Wir sorgen dafür, dass unsere Mitarbeiter nicht nur körperlich, sondern auch geistig gesund sind. Dazu ist es wichtig Überstunden und Stress bei der Arbeit zu vermeiden. Akkurates planen hilft uns, dies zu erreichen. </w:t>
                      </w:r>
                    </w:p>
                  </w:txbxContent>
                </v:textbox>
                <w10:wrap type="tight"/>
              </v:shape>
            </w:pict>
          </mc:Fallback>
        </mc:AlternateContent>
      </w:r>
      <w:r w:rsidR="009E759B">
        <w:rPr>
          <w:noProof/>
          <w:lang w:eastAsia="de-DE"/>
        </w:rPr>
        <mc:AlternateContent>
          <mc:Choice Requires="wps">
            <w:drawing>
              <wp:anchor distT="0" distB="0" distL="114300" distR="114300" simplePos="0" relativeHeight="251667456" behindDoc="0" locked="0" layoutInCell="1" allowOverlap="1" wp14:anchorId="0E18634B" wp14:editId="58A5E134">
                <wp:simplePos x="0" y="0"/>
                <wp:positionH relativeFrom="column">
                  <wp:posOffset>-24765</wp:posOffset>
                </wp:positionH>
                <wp:positionV relativeFrom="paragraph">
                  <wp:posOffset>-79375</wp:posOffset>
                </wp:positionV>
                <wp:extent cx="5524131" cy="417195"/>
                <wp:effectExtent l="0" t="0" r="0" b="0"/>
                <wp:wrapNone/>
                <wp:docPr id="8" name="Textfeld 8"/>
                <wp:cNvGraphicFramePr/>
                <a:graphic xmlns:a="http://schemas.openxmlformats.org/drawingml/2006/main">
                  <a:graphicData uri="http://schemas.microsoft.com/office/word/2010/wordprocessingShape">
                    <wps:wsp>
                      <wps:cNvSpPr txBox="1"/>
                      <wps:spPr>
                        <a:xfrm>
                          <a:off x="0" y="0"/>
                          <a:ext cx="5524131" cy="417195"/>
                        </a:xfrm>
                        <a:prstGeom prst="rect">
                          <a:avLst/>
                        </a:prstGeom>
                        <a:noFill/>
                        <a:ln>
                          <a:noFill/>
                        </a:ln>
                        <a:effectLst/>
                      </wps:spPr>
                      <wps:txbx>
                        <w:txbxContent>
                          <w:p w:rsidR="00484012" w:rsidRPr="00483940" w:rsidRDefault="009E759B" w:rsidP="00484012">
                            <w:pPr>
                              <w:spacing w:line="312" w:lineRule="auto"/>
                              <w:jc w:val="center"/>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Arbeits- und Gesundheitsschutz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7AF1C9" id="_x0000_t202" coordsize="21600,21600" o:spt="202" path="m,l,21600r21600,l21600,xe">
                <v:stroke joinstyle="miter"/>
                <v:path gradientshapeok="t" o:connecttype="rect"/>
              </v:shapetype>
              <v:shape id="Textfeld 8" o:spid="_x0000_s1026" type="#_x0000_t202" style="position:absolute;margin-left:-1.95pt;margin-top:-6.25pt;width:434.95pt;height:32.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" filled="f" stroked="f">
                <v:textbox style="mso-fit-shape-to-text:t">
                  <w:txbxContent>
                    <w:p w:rsidR="00484012" w:rsidRPr="00483940" w:rsidRDefault="009E759B" w:rsidP="00484012">
                      <w:pPr>
                        <w:spacing w:line="312" w:lineRule="auto"/>
                        <w:jc w:val="center"/>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Arbeits- und Gesundheitsschutz</w:t>
                      </w:r>
                    </w:p>
                  </w:txbxContent>
                </v:textbox>
              </v:shape>
            </w:pict>
          </mc:Fallback>
        </mc:AlternateContent>
      </w:r>
      <w:r w:rsidR="005F5EA9">
        <w:rPr>
          <w:noProof/>
          <w:lang w:eastAsia="de-DE"/>
        </w:rPr>
        <mc:AlternateContent>
          <mc:Choice Requires="wps">
            <w:drawing>
              <wp:anchor distT="320040" distB="320040" distL="320040" distR="320040" simplePos="0" relativeHeight="251680768" behindDoc="0" locked="0" layoutInCell="1" allowOverlap="1" wp14:anchorId="6EBD6121" wp14:editId="724415A3">
                <wp:simplePos x="0" y="0"/>
                <wp:positionH relativeFrom="margin">
                  <wp:posOffset>269875</wp:posOffset>
                </wp:positionH>
                <wp:positionV relativeFrom="margin">
                  <wp:posOffset>6758305</wp:posOffset>
                </wp:positionV>
                <wp:extent cx="2103120" cy="2209800"/>
                <wp:effectExtent l="0" t="0" r="0" b="0"/>
                <wp:wrapSquare wrapText="bothSides"/>
                <wp:docPr id="47" name="Textfeld 47"/>
                <wp:cNvGraphicFramePr/>
                <a:graphic xmlns:a="http://schemas.openxmlformats.org/drawingml/2006/main">
                  <a:graphicData uri="http://schemas.microsoft.com/office/word/2010/wordprocessingShape">
                    <wps:wsp>
                      <wps:cNvSpPr txBox="1"/>
                      <wps:spPr>
                        <a:xfrm>
                          <a:off x="0" y="0"/>
                          <a:ext cx="210312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5EA9" w:rsidRPr="005F5EA9" w:rsidRDefault="00521454" w:rsidP="004C6CC7">
                            <w:pPr>
                              <w:pBdr>
                                <w:left w:val="single" w:sz="80" w:space="4" w:color="7F7F7F" w:themeColor="text1" w:themeTint="80"/>
                                <w:bottom w:val="single" w:sz="8" w:space="4" w:color="7F7F7F" w:themeColor="text1" w:themeTint="80"/>
                              </w:pBdr>
                              <w:spacing w:before="40" w:line="288" w:lineRule="auto"/>
                              <w:jc w:val="both"/>
                              <w:rPr>
                                <w:rFonts w:ascii="Times New Roman" w:hAnsi="Times New Roman" w:cs="Times New Roman"/>
                                <w:color w:val="262626" w:themeColor="text1" w:themeTint="D9"/>
                                <w:sz w:val="27"/>
                                <w:szCs w:val="27"/>
                              </w:rPr>
                            </w:pPr>
                            <w:r>
                              <w:rPr>
                                <w:rFonts w:ascii="Times New Roman" w:hAnsi="Times New Roman" w:cs="Times New Roman"/>
                                <w:color w:val="262626" w:themeColor="text1" w:themeTint="D9"/>
                                <w:sz w:val="27"/>
                                <w:szCs w:val="27"/>
                              </w:rPr>
                              <w:t>Informationen</w:t>
                            </w:r>
                          </w:p>
                          <w:p w:rsidR="005F5EA9" w:rsidRPr="005F5EA9" w:rsidRDefault="00521454" w:rsidP="005F5EA9">
                            <w:pPr>
                              <w:spacing w:after="0"/>
                              <w:jc w:val="both"/>
                              <w:rPr>
                                <w:rFonts w:ascii="Times New Roman" w:hAnsi="Times New Roman" w:cs="Times New Roman"/>
                                <w:color w:val="000000" w:themeColor="text1"/>
                              </w:rPr>
                            </w:pPr>
                            <w:r>
                              <w:rPr>
                                <w:rFonts w:ascii="Times New Roman" w:hAnsi="Times New Roman" w:cs="Times New Roman"/>
                                <w:color w:val="000000" w:themeColor="text1"/>
                              </w:rPr>
                              <w:t>Für den fall das weitere Fragen oder Anregungen auftauchen, können diese wie folgt weitergegeben werden.</w:t>
                            </w:r>
                          </w:p>
                          <w:p w:rsidR="005F5EA9" w:rsidRPr="005F5EA9" w:rsidRDefault="005F5EA9" w:rsidP="005F5EA9">
                            <w:pPr>
                              <w:spacing w:after="0"/>
                              <w:jc w:val="both"/>
                              <w:rPr>
                                <w:rFonts w:ascii="Times New Roman" w:hAnsi="Times New Roman" w:cs="Times New Roman"/>
                                <w:color w:val="000000" w:themeColor="text1"/>
                              </w:rPr>
                            </w:pPr>
                            <w:r w:rsidRPr="005F5EA9">
                              <w:rPr>
                                <w:rFonts w:ascii="Times New Roman" w:hAnsi="Times New Roman" w:cs="Times New Roman"/>
                                <w:color w:val="000000" w:themeColor="text1"/>
                              </w:rPr>
                              <w:t>Tel.: 202-555-0148</w:t>
                            </w:r>
                          </w:p>
                          <w:p w:rsidR="005F5EA9" w:rsidRPr="005F5EA9" w:rsidRDefault="005F5EA9" w:rsidP="005F5EA9">
                            <w:pPr>
                              <w:spacing w:after="0"/>
                              <w:jc w:val="both"/>
                              <w:rPr>
                                <w:rFonts w:ascii="Times New Roman" w:hAnsi="Times New Roman" w:cs="Times New Roman"/>
                                <w:color w:val="000000" w:themeColor="text1"/>
                              </w:rPr>
                            </w:pPr>
                            <w:r w:rsidRPr="005F5EA9">
                              <w:rPr>
                                <w:rFonts w:ascii="Times New Roman" w:hAnsi="Times New Roman" w:cs="Times New Roman"/>
                                <w:color w:val="000000" w:themeColor="text1"/>
                              </w:rPr>
                              <w:t xml:space="preserve">E-Mail.: </w:t>
                            </w:r>
                            <w:hyperlink r:id="rId8" w:history="1">
                              <w:r w:rsidRPr="005F5EA9">
                                <w:rPr>
                                  <w:rStyle w:val="Hyperlink"/>
                                  <w:rFonts w:ascii="Times New Roman" w:hAnsi="Times New Roman" w:cs="Times New Roman"/>
                                </w:rPr>
                                <w:t>support@baufuchs.de</w:t>
                              </w:r>
                            </w:hyperlink>
                          </w:p>
                          <w:p w:rsidR="005F5EA9" w:rsidRPr="005F5EA9" w:rsidRDefault="005F5EA9" w:rsidP="005F5EA9">
                            <w:pPr>
                              <w:spacing w:after="0"/>
                              <w:jc w:val="both"/>
                              <w:rPr>
                                <w:rFonts w:ascii="Times New Roman" w:hAnsi="Times New Roman" w:cs="Times New Roman"/>
                                <w:color w:val="000000" w:themeColor="text1"/>
                              </w:rPr>
                            </w:pPr>
                            <w:r w:rsidRPr="005F5EA9">
                              <w:rPr>
                                <w:rFonts w:ascii="Times New Roman" w:hAnsi="Times New Roman" w:cs="Times New Roman"/>
                                <w:color w:val="000000" w:themeColor="text1"/>
                              </w:rPr>
                              <w:t>oder scannen Sie diesen QR-Code ein.</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35000</wp14:pctWidth>
                </wp14:sizeRelH>
                <wp14:sizeRelV relativeFrom="margin">
                  <wp14:pctHeight>0</wp14:pctHeight>
                </wp14:sizeRelV>
              </wp:anchor>
            </w:drawing>
          </mc:Choice>
          <mc:Fallback>
            <w:pict>
              <v:shape w14:anchorId="6EBD6121" id="Textfeld 47" o:spid="_x0000_s1028" type="#_x0000_t202" style="position:absolute;margin-left:21.25pt;margin-top:532.15pt;width:165.6pt;height:174pt;z-index:251680768;visibility:visible;mso-wrap-style:square;mso-width-percent:350;mso-height-percent:0;mso-wrap-distance-left:25.2pt;mso-wrap-distance-top:25.2pt;mso-wrap-distance-right:25.2pt;mso-wrap-distance-bottom:25.2pt;mso-position-horizontal:absolute;mso-position-horizontal-relative:margin;mso-position-vertical:absolute;mso-position-vertical-relative:margin;mso-width-percent:3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" filled="f" stroked="f" strokeweight=".5pt">
                <v:textbox inset="14.4pt,0,10.8pt,0">
                  <w:txbxContent>
                    <w:p w:rsidR="005F5EA9" w:rsidRPr="005F5EA9" w:rsidRDefault="00521454" w:rsidP="004C6CC7">
                      <w:pPr>
                        <w:pBdr>
                          <w:left w:val="single" w:sz="80" w:space="4" w:color="7F7F7F" w:themeColor="text1" w:themeTint="80"/>
                          <w:bottom w:val="single" w:sz="8" w:space="4" w:color="7F7F7F" w:themeColor="text1" w:themeTint="80"/>
                        </w:pBdr>
                        <w:spacing w:before="40" w:line="288" w:lineRule="auto"/>
                        <w:jc w:val="both"/>
                        <w:rPr>
                          <w:rFonts w:ascii="Times New Roman" w:hAnsi="Times New Roman" w:cs="Times New Roman"/>
                          <w:color w:val="262626" w:themeColor="text1" w:themeTint="D9"/>
                          <w:sz w:val="27"/>
                          <w:szCs w:val="27"/>
                        </w:rPr>
                      </w:pPr>
                      <w:r>
                        <w:rPr>
                          <w:rFonts w:ascii="Times New Roman" w:hAnsi="Times New Roman" w:cs="Times New Roman"/>
                          <w:color w:val="262626" w:themeColor="text1" w:themeTint="D9"/>
                          <w:sz w:val="27"/>
                          <w:szCs w:val="27"/>
                        </w:rPr>
                        <w:t>Informationen</w:t>
                      </w:r>
                    </w:p>
                    <w:p w:rsidR="005F5EA9" w:rsidRPr="005F5EA9" w:rsidRDefault="00521454" w:rsidP="005F5EA9">
                      <w:pPr>
                        <w:spacing w:after="0"/>
                        <w:jc w:val="both"/>
                        <w:rPr>
                          <w:rFonts w:ascii="Times New Roman" w:hAnsi="Times New Roman" w:cs="Times New Roman"/>
                          <w:color w:val="000000" w:themeColor="text1"/>
                        </w:rPr>
                      </w:pPr>
                      <w:r>
                        <w:rPr>
                          <w:rFonts w:ascii="Times New Roman" w:hAnsi="Times New Roman" w:cs="Times New Roman"/>
                          <w:color w:val="000000" w:themeColor="text1"/>
                        </w:rPr>
                        <w:t>Für den fall das weitere Fragen oder Anregungen auftauchen, können diese wie folgt weitergegeben werden.</w:t>
                      </w:r>
                    </w:p>
                    <w:p w:rsidR="005F5EA9" w:rsidRPr="005F5EA9" w:rsidRDefault="005F5EA9" w:rsidP="005F5EA9">
                      <w:pPr>
                        <w:spacing w:after="0"/>
                        <w:jc w:val="both"/>
                        <w:rPr>
                          <w:rFonts w:ascii="Times New Roman" w:hAnsi="Times New Roman" w:cs="Times New Roman"/>
                          <w:color w:val="000000" w:themeColor="text1"/>
                        </w:rPr>
                      </w:pPr>
                      <w:r w:rsidRPr="005F5EA9">
                        <w:rPr>
                          <w:rFonts w:ascii="Times New Roman" w:hAnsi="Times New Roman" w:cs="Times New Roman"/>
                          <w:color w:val="000000" w:themeColor="text1"/>
                        </w:rPr>
                        <w:t>Tel.: 202-555-0148</w:t>
                      </w:r>
                    </w:p>
                    <w:p w:rsidR="005F5EA9" w:rsidRPr="005F5EA9" w:rsidRDefault="005F5EA9" w:rsidP="005F5EA9">
                      <w:pPr>
                        <w:spacing w:after="0"/>
                        <w:jc w:val="both"/>
                        <w:rPr>
                          <w:rFonts w:ascii="Times New Roman" w:hAnsi="Times New Roman" w:cs="Times New Roman"/>
                          <w:color w:val="000000" w:themeColor="text1"/>
                        </w:rPr>
                      </w:pPr>
                      <w:r w:rsidRPr="005F5EA9">
                        <w:rPr>
                          <w:rFonts w:ascii="Times New Roman" w:hAnsi="Times New Roman" w:cs="Times New Roman"/>
                          <w:color w:val="000000" w:themeColor="text1"/>
                        </w:rPr>
                        <w:t xml:space="preserve">E-Mail.: </w:t>
                      </w:r>
                      <w:hyperlink r:id="rId9" w:history="1">
                        <w:r w:rsidRPr="005F5EA9">
                          <w:rPr>
                            <w:rStyle w:val="Hyperlink"/>
                            <w:rFonts w:ascii="Times New Roman" w:hAnsi="Times New Roman" w:cs="Times New Roman"/>
                          </w:rPr>
                          <w:t>support@baufuchs.de</w:t>
                        </w:r>
                      </w:hyperlink>
                    </w:p>
                    <w:p w:rsidR="005F5EA9" w:rsidRPr="005F5EA9" w:rsidRDefault="005F5EA9" w:rsidP="005F5EA9">
                      <w:pPr>
                        <w:spacing w:after="0"/>
                        <w:jc w:val="both"/>
                        <w:rPr>
                          <w:rFonts w:ascii="Times New Roman" w:hAnsi="Times New Roman" w:cs="Times New Roman"/>
                          <w:color w:val="000000" w:themeColor="text1"/>
                        </w:rPr>
                      </w:pPr>
                      <w:r w:rsidRPr="005F5EA9">
                        <w:rPr>
                          <w:rFonts w:ascii="Times New Roman" w:hAnsi="Times New Roman" w:cs="Times New Roman"/>
                          <w:color w:val="000000" w:themeColor="text1"/>
                        </w:rPr>
                        <w:t>oder scannen Sie diesen QR-Code ein.</w:t>
                      </w:r>
                    </w:p>
                  </w:txbxContent>
                </v:textbox>
                <w10:wrap type="square" anchorx="margin" anchory="margin"/>
              </v:shape>
            </w:pict>
          </mc:Fallback>
        </mc:AlternateContent>
      </w:r>
      <w:r w:rsidR="00DA5EA3">
        <w:rPr>
          <w:noProof/>
          <w:lang w:eastAsia="de-DE"/>
        </w:rPr>
        <mc:AlternateContent>
          <mc:Choice Requires="wps">
            <w:drawing>
              <wp:anchor distT="0" distB="0" distL="114300" distR="114300" simplePos="0" relativeHeight="251675648" behindDoc="0" locked="0" layoutInCell="1" allowOverlap="1" wp14:anchorId="59DA3F28" wp14:editId="24B5CAF5">
                <wp:simplePos x="0" y="0"/>
                <wp:positionH relativeFrom="margin">
                  <wp:align>left</wp:align>
                </wp:positionH>
                <wp:positionV relativeFrom="paragraph">
                  <wp:posOffset>4291330</wp:posOffset>
                </wp:positionV>
                <wp:extent cx="3762375" cy="547370"/>
                <wp:effectExtent l="0" t="0" r="0" b="5080"/>
                <wp:wrapNone/>
                <wp:docPr id="18" name="Textfeld 18"/>
                <wp:cNvGraphicFramePr/>
                <a:graphic xmlns:a="http://schemas.openxmlformats.org/drawingml/2006/main">
                  <a:graphicData uri="http://schemas.microsoft.com/office/word/2010/wordprocessingShape">
                    <wps:wsp>
                      <wps:cNvSpPr txBox="1"/>
                      <wps:spPr>
                        <a:xfrm>
                          <a:off x="0" y="0"/>
                          <a:ext cx="3762375" cy="547370"/>
                        </a:xfrm>
                        <a:prstGeom prst="rect">
                          <a:avLst/>
                        </a:prstGeom>
                        <a:noFill/>
                        <a:ln>
                          <a:noFill/>
                        </a:ln>
                        <a:effectLst/>
                      </wps:spPr>
                      <wps:txbx>
                        <w:txbxContent>
                          <w:p w:rsidR="00484012" w:rsidRPr="0070409F" w:rsidRDefault="00C61CB3" w:rsidP="00484012">
                            <w:pPr>
                              <w:spacing w:line="312"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Wie kann dies erreicht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3F28" id="Textfeld 18" o:spid="_x0000_s1029" type="#_x0000_t202" style="position:absolute;margin-left:0;margin-top:337.9pt;width:296.25pt;height:43.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" filled="f" stroked="f">
                <v:textbox>
                  <w:txbxContent>
                    <w:p w:rsidR="00484012" w:rsidRPr="0070409F" w:rsidRDefault="00C61CB3" w:rsidP="00484012">
                      <w:pPr>
                        <w:spacing w:line="312" w:lineRule="auto"/>
                        <w:jc w:val="cente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Wie kann dies erreicht werden?</w:t>
                      </w:r>
                    </w:p>
                  </w:txbxContent>
                </v:textbox>
                <w10:wrap anchorx="margin"/>
              </v:shape>
            </w:pict>
          </mc:Fallback>
        </mc:AlternateContent>
      </w:r>
      <w:r w:rsidR="00DA5EA3">
        <w:rPr>
          <w:noProof/>
          <w:lang w:eastAsia="de-DE"/>
        </w:rPr>
        <mc:AlternateContent>
          <mc:Choice Requires="wps">
            <w:drawing>
              <wp:anchor distT="0" distB="0" distL="114300" distR="114300" simplePos="0" relativeHeight="251669504" behindDoc="1" locked="0" layoutInCell="1" allowOverlap="1" wp14:anchorId="6D37E248" wp14:editId="13F0D6BA">
                <wp:simplePos x="0" y="0"/>
                <wp:positionH relativeFrom="column">
                  <wp:posOffset>147955</wp:posOffset>
                </wp:positionH>
                <wp:positionV relativeFrom="paragraph">
                  <wp:posOffset>1757680</wp:posOffset>
                </wp:positionV>
                <wp:extent cx="2138045" cy="2581275"/>
                <wp:effectExtent l="0" t="0" r="0" b="0"/>
                <wp:wrapTight wrapText="bothSides">
                  <wp:wrapPolygon edited="0">
                    <wp:start x="577" y="0"/>
                    <wp:lineTo x="577" y="21361"/>
                    <wp:lineTo x="20978" y="21361"/>
                    <wp:lineTo x="20978" y="0"/>
                    <wp:lineTo x="577" y="0"/>
                  </wp:wrapPolygon>
                </wp:wrapTight>
                <wp:docPr id="10" name="Textfeld 10"/>
                <wp:cNvGraphicFramePr/>
                <a:graphic xmlns:a="http://schemas.openxmlformats.org/drawingml/2006/main">
                  <a:graphicData uri="http://schemas.microsoft.com/office/word/2010/wordprocessingShape">
                    <wps:wsp>
                      <wps:cNvSpPr txBox="1"/>
                      <wps:spPr>
                        <a:xfrm>
                          <a:off x="0" y="0"/>
                          <a:ext cx="2138045" cy="258127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9E759B" w:rsidRPr="00F11ADA" w:rsidRDefault="009E759B" w:rsidP="005F5EA9">
                            <w:pPr>
                              <w:pStyle w:val="Listenabsatz"/>
                              <w:numPr>
                                <w:ilvl w:val="0"/>
                                <w:numId w:val="3"/>
                              </w:numPr>
                              <w:jc w:val="both"/>
                              <w:rPr>
                                <w:rStyle w:val="Fett"/>
                                <w:rFonts w:ascii="Times New Roman" w:hAnsi="Times New Roman" w:cs="Times New Roman"/>
                                <w:b w:val="0"/>
                                <w:szCs w:val="22"/>
                              </w:rPr>
                            </w:pPr>
                            <w:r>
                              <w:rPr>
                                <w:rStyle w:val="Fett"/>
                                <w:rFonts w:ascii="Times New Roman" w:hAnsi="Times New Roman" w:cs="Times New Roman"/>
                                <w:b w:val="0"/>
                                <w:szCs w:val="22"/>
                              </w:rPr>
                              <w:t>Kontrolliert alle Aspekte des Arbeitsvorganges die jegliche Form von Gefahren oder Risiken beinhalten.</w:t>
                            </w:r>
                          </w:p>
                          <w:p w:rsidR="009E759B" w:rsidRDefault="009E759B" w:rsidP="005F5EA9">
                            <w:pPr>
                              <w:pStyle w:val="Listenabsatz"/>
                              <w:numPr>
                                <w:ilvl w:val="0"/>
                                <w:numId w:val="3"/>
                              </w:numPr>
                              <w:jc w:val="both"/>
                              <w:rPr>
                                <w:rStyle w:val="Fett"/>
                                <w:rFonts w:ascii="Times New Roman" w:hAnsi="Times New Roman" w:cs="Times New Roman"/>
                                <w:b w:val="0"/>
                                <w:szCs w:val="22"/>
                              </w:rPr>
                            </w:pPr>
                            <w:r>
                              <w:rPr>
                                <w:rStyle w:val="Fett"/>
                                <w:rFonts w:ascii="Times New Roman" w:hAnsi="Times New Roman" w:cs="Times New Roman"/>
                                <w:b w:val="0"/>
                                <w:szCs w:val="22"/>
                              </w:rPr>
                              <w:t>Deshalb ist es wichtig dafür zu sorgen, dass die Mitarbeiter sich in einer sicheren und gesunden Arbeitsumgebung befinden.</w:t>
                            </w:r>
                          </w:p>
                          <w:p w:rsidR="009E759B" w:rsidRPr="00F11ADA" w:rsidRDefault="009E759B" w:rsidP="00D33FBA">
                            <w:pPr>
                              <w:pStyle w:val="Listenabsatz"/>
                              <w:numPr>
                                <w:ilvl w:val="0"/>
                                <w:numId w:val="3"/>
                              </w:numPr>
                              <w:jc w:val="both"/>
                              <w:rPr>
                                <w:rStyle w:val="Fett"/>
                                <w:rFonts w:ascii="Times New Roman" w:hAnsi="Times New Roman" w:cs="Times New Roman"/>
                                <w:b w:val="0"/>
                                <w:szCs w:val="22"/>
                              </w:rPr>
                            </w:pPr>
                            <w:r>
                              <w:rPr>
                                <w:rStyle w:val="Fett"/>
                                <w:rFonts w:ascii="Times New Roman" w:hAnsi="Times New Roman" w:cs="Times New Roman"/>
                                <w:b w:val="0"/>
                                <w:szCs w:val="22"/>
                              </w:rPr>
                              <w:t>In Deutschland schreibt das „Arbeitsschutzgesetzt“ (kurz) „ArbSchG“ die Regeln für einen sicheren und gesunden Arbeitsplatz vor.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7E248" id="Textfeld 10" o:spid="_x0000_s1030" type="#_x0000_t202" style="position:absolute;margin-left:11.65pt;margin-top:138.4pt;width:168.35pt;height:203.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" filled="f" stroked="f" strokeweight="1pt">
                <v:textbox>
                  <w:txbxContent>
                    <w:p w:rsidR="009E759B" w:rsidRPr="00F11ADA" w:rsidRDefault="009E759B" w:rsidP="005F5EA9">
                      <w:pPr>
                        <w:pStyle w:val="Listenabsatz"/>
                        <w:numPr>
                          <w:ilvl w:val="0"/>
                          <w:numId w:val="3"/>
                        </w:numPr>
                        <w:jc w:val="both"/>
                        <w:rPr>
                          <w:rStyle w:val="Fett"/>
                          <w:rFonts w:ascii="Times New Roman" w:hAnsi="Times New Roman" w:cs="Times New Roman"/>
                          <w:b w:val="0"/>
                          <w:szCs w:val="22"/>
                        </w:rPr>
                      </w:pPr>
                      <w:r>
                        <w:rPr>
                          <w:rStyle w:val="Fett"/>
                          <w:rFonts w:ascii="Times New Roman" w:hAnsi="Times New Roman" w:cs="Times New Roman"/>
                          <w:b w:val="0"/>
                          <w:szCs w:val="22"/>
                        </w:rPr>
                        <w:t>Kontrolliert alle Aspekte des Arbeitsvorganges die jegliche Form von Gefahren oder Risiken beinhalten.</w:t>
                      </w:r>
                    </w:p>
                    <w:p w:rsidR="009E759B" w:rsidRDefault="009E759B" w:rsidP="005F5EA9">
                      <w:pPr>
                        <w:pStyle w:val="Listenabsatz"/>
                        <w:numPr>
                          <w:ilvl w:val="0"/>
                          <w:numId w:val="3"/>
                        </w:numPr>
                        <w:jc w:val="both"/>
                        <w:rPr>
                          <w:rStyle w:val="Fett"/>
                          <w:rFonts w:ascii="Times New Roman" w:hAnsi="Times New Roman" w:cs="Times New Roman"/>
                          <w:b w:val="0"/>
                          <w:szCs w:val="22"/>
                        </w:rPr>
                      </w:pPr>
                      <w:r>
                        <w:rPr>
                          <w:rStyle w:val="Fett"/>
                          <w:rFonts w:ascii="Times New Roman" w:hAnsi="Times New Roman" w:cs="Times New Roman"/>
                          <w:b w:val="0"/>
                          <w:szCs w:val="22"/>
                        </w:rPr>
                        <w:t>Deshalb ist es wichtig dafür zu sorgen, dass die Mitarbeiter sich in einer sicheren und gesunden Arbeitsumgebung befinden.</w:t>
                      </w:r>
                    </w:p>
                    <w:p w:rsidR="009E759B" w:rsidRPr="00F11ADA" w:rsidRDefault="009E759B" w:rsidP="00D33FBA">
                      <w:pPr>
                        <w:pStyle w:val="Listenabsatz"/>
                        <w:numPr>
                          <w:ilvl w:val="0"/>
                          <w:numId w:val="3"/>
                        </w:numPr>
                        <w:jc w:val="both"/>
                        <w:rPr>
                          <w:rStyle w:val="Fett"/>
                          <w:rFonts w:ascii="Times New Roman" w:hAnsi="Times New Roman" w:cs="Times New Roman"/>
                          <w:b w:val="0"/>
                          <w:szCs w:val="22"/>
                        </w:rPr>
                      </w:pPr>
                      <w:r>
                        <w:rPr>
                          <w:rStyle w:val="Fett"/>
                          <w:rFonts w:ascii="Times New Roman" w:hAnsi="Times New Roman" w:cs="Times New Roman"/>
                          <w:b w:val="0"/>
                          <w:szCs w:val="22"/>
                        </w:rPr>
                        <w:t>In Deutschland schreibt das „Arbeitsschutzgesetzt“ (kurz) „ArbSchG“ die Regeln für einen sicheren und gesunden Arbeitsplatz vor.</w:t>
                      </w:r>
                    </w:p>
                  </w:txbxContent>
                </v:textbox>
                <w10:wrap type="tight"/>
              </v:shape>
            </w:pict>
          </mc:Fallback>
        </mc:AlternateContent>
      </w:r>
      <w:r w:rsidR="00DA5EA3">
        <w:rPr>
          <w:noProof/>
          <w:lang w:eastAsia="de-DE"/>
        </w:rPr>
        <mc:AlternateContent>
          <mc:Choice Requires="wps">
            <w:drawing>
              <wp:anchor distT="0" distB="0" distL="114300" distR="114300" simplePos="0" relativeHeight="251673600" behindDoc="0" locked="0" layoutInCell="1" allowOverlap="1" wp14:anchorId="196A46B5" wp14:editId="1D275CE1">
                <wp:simplePos x="0" y="0"/>
                <wp:positionH relativeFrom="column">
                  <wp:posOffset>138430</wp:posOffset>
                </wp:positionH>
                <wp:positionV relativeFrom="paragraph">
                  <wp:posOffset>1386205</wp:posOffset>
                </wp:positionV>
                <wp:extent cx="1981200" cy="547370"/>
                <wp:effectExtent l="0" t="0" r="0" b="5080"/>
                <wp:wrapNone/>
                <wp:docPr id="16" name="Textfeld 16"/>
                <wp:cNvGraphicFramePr/>
                <a:graphic xmlns:a="http://schemas.openxmlformats.org/drawingml/2006/main">
                  <a:graphicData uri="http://schemas.microsoft.com/office/word/2010/wordprocessingShape">
                    <wps:wsp>
                      <wps:cNvSpPr txBox="1"/>
                      <wps:spPr>
                        <a:xfrm>
                          <a:off x="0" y="0"/>
                          <a:ext cx="1981200" cy="547370"/>
                        </a:xfrm>
                        <a:prstGeom prst="rect">
                          <a:avLst/>
                        </a:prstGeom>
                        <a:noFill/>
                        <a:ln>
                          <a:noFill/>
                        </a:ln>
                        <a:effectLst/>
                      </wps:spPr>
                      <wps:txbx>
                        <w:txbxContent>
                          <w:p w:rsidR="0070409F" w:rsidRPr="0070409F" w:rsidRDefault="009E759B" w:rsidP="00B465D2">
                            <w:pPr>
                              <w:spacing w:line="312" w:lineRule="auto"/>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Allgemeines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A46B5" id="Textfeld 16" o:spid="_x0000_s1031" type="#_x0000_t202" style="position:absolute;margin-left:10.9pt;margin-top:109.15pt;width:156pt;height:4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" filled="f" stroked="f">
                <v:textbox>
                  <w:txbxContent>
                    <w:p w:rsidR="0070409F" w:rsidRPr="0070409F" w:rsidRDefault="009E759B" w:rsidP="00B465D2">
                      <w:pPr>
                        <w:spacing w:line="312" w:lineRule="auto"/>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Allgemeines</w:t>
                      </w:r>
                    </w:p>
                  </w:txbxContent>
                </v:textbox>
              </v:shape>
            </w:pict>
          </mc:Fallback>
        </mc:AlternateContent>
      </w:r>
      <w:r w:rsidR="005C39F9">
        <w:rPr>
          <w:noProof/>
          <w:lang w:eastAsia="de-DE"/>
        </w:rPr>
        <w:drawing>
          <wp:anchor distT="0" distB="0" distL="114300" distR="114300" simplePos="0" relativeHeight="251691008" behindDoc="1" locked="0" layoutInCell="1" allowOverlap="1" wp14:anchorId="0A22F663" wp14:editId="7A52F4D9">
            <wp:simplePos x="0" y="0"/>
            <wp:positionH relativeFrom="column">
              <wp:posOffset>3681095</wp:posOffset>
            </wp:positionH>
            <wp:positionV relativeFrom="paragraph">
              <wp:posOffset>6783070</wp:posOffset>
            </wp:positionV>
            <wp:extent cx="1714500" cy="1714500"/>
            <wp:effectExtent l="95250" t="76200" r="95250" b="571500"/>
            <wp:wrapTight wrapText="bothSides">
              <wp:wrapPolygon edited="0">
                <wp:start x="-480" y="-960"/>
                <wp:lineTo x="-1200" y="-480"/>
                <wp:lineTo x="-960" y="28560"/>
                <wp:lineTo x="22320" y="28560"/>
                <wp:lineTo x="22560" y="3360"/>
                <wp:lineTo x="21840" y="-240"/>
                <wp:lineTo x="21840" y="-960"/>
                <wp:lineTo x="-480" y="-96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171450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r w:rsidR="00820C49">
        <w:rPr>
          <w:rFonts w:ascii="Times New Roman" w:hAnsi="Times New Roman" w:cs="Times New Roman"/>
          <w:noProof/>
          <w:color w:val="000000" w:themeColor="text1"/>
          <w:sz w:val="56"/>
          <w:szCs w:val="72"/>
          <w:lang w:eastAsia="de-DE"/>
        </w:rPr>
        <w:drawing>
          <wp:anchor distT="0" distB="0" distL="114300" distR="114300" simplePos="0" relativeHeight="251689984" behindDoc="1" locked="0" layoutInCell="1" allowOverlap="1" wp14:anchorId="5B883492" wp14:editId="1355BC1A">
            <wp:simplePos x="0" y="0"/>
            <wp:positionH relativeFrom="column">
              <wp:posOffset>4813406</wp:posOffset>
            </wp:positionH>
            <wp:positionV relativeFrom="paragraph">
              <wp:posOffset>452014</wp:posOffset>
            </wp:positionV>
            <wp:extent cx="433070" cy="433070"/>
            <wp:effectExtent l="0" t="19050" r="62230" b="8128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k-tower.png"/>
                    <pic:cNvPicPr/>
                  </pic:nvPicPr>
                  <pic:blipFill>
                    <a:blip r:embed="rId11">
                      <a:extLst>
                        <a:ext uri="{28A0092B-C50C-407E-A947-70E740481C1C}">
                          <a14:useLocalDpi xmlns:a14="http://schemas.microsoft.com/office/drawing/2010/main" val="0"/>
                        </a:ext>
                      </a:extLst>
                    </a:blip>
                    <a:stretch>
                      <a:fillRect/>
                    </a:stretch>
                  </pic:blipFill>
                  <pic:spPr>
                    <a:xfrm rot="18669954">
                      <a:off x="0" y="0"/>
                      <a:ext cx="433070" cy="433070"/>
                    </a:xfrm>
                    <a:prstGeom prst="rect">
                      <a:avLst/>
                    </a:prstGeom>
                  </pic:spPr>
                </pic:pic>
              </a:graphicData>
            </a:graphic>
            <wp14:sizeRelH relativeFrom="margin">
              <wp14:pctWidth>0</wp14:pctWidth>
            </wp14:sizeRelH>
            <wp14:sizeRelV relativeFrom="margin">
              <wp14:pctHeight>0</wp14:pctHeight>
            </wp14:sizeRelV>
          </wp:anchor>
        </w:drawing>
      </w:r>
      <w:r w:rsidR="00820C49">
        <w:rPr>
          <w:rFonts w:ascii="Times New Roman" w:hAnsi="Times New Roman" w:cs="Times New Roman"/>
          <w:noProof/>
          <w:color w:val="000000" w:themeColor="text1"/>
          <w:sz w:val="56"/>
          <w:szCs w:val="72"/>
          <w:lang w:eastAsia="de-DE"/>
        </w:rPr>
        <w:drawing>
          <wp:anchor distT="0" distB="0" distL="114300" distR="114300" simplePos="0" relativeHeight="251688960" behindDoc="1" locked="0" layoutInCell="1" allowOverlap="1" wp14:anchorId="5B1DFCF9" wp14:editId="287EB9E5">
            <wp:simplePos x="0" y="0"/>
            <wp:positionH relativeFrom="column">
              <wp:posOffset>4823460</wp:posOffset>
            </wp:positionH>
            <wp:positionV relativeFrom="paragraph">
              <wp:posOffset>613410</wp:posOffset>
            </wp:positionV>
            <wp:extent cx="930910" cy="918845"/>
            <wp:effectExtent l="19050" t="57150" r="2540" b="71755"/>
            <wp:wrapTight wrapText="bothSides">
              <wp:wrapPolygon edited="0">
                <wp:start x="6630" y="-1343"/>
                <wp:lineTo x="0" y="-448"/>
                <wp:lineTo x="-442" y="15674"/>
                <wp:lineTo x="5304" y="21048"/>
                <wp:lineTo x="7956" y="22839"/>
                <wp:lineTo x="15471" y="22839"/>
                <wp:lineTo x="18123" y="21048"/>
                <wp:lineTo x="21217" y="14330"/>
                <wp:lineTo x="21217" y="13883"/>
                <wp:lineTo x="18565" y="6270"/>
                <wp:lineTo x="13703" y="-448"/>
                <wp:lineTo x="13261" y="-1343"/>
                <wp:lineTo x="6630" y="-1343"/>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ufuchs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0910" cy="918845"/>
                    </a:xfrm>
                    <a:prstGeom prst="rect">
                      <a:avLst/>
                    </a:prstGeom>
                    <a:effectLst>
                      <a:glow>
                        <a:schemeClr val="accent1">
                          <a:alpha val="47000"/>
                        </a:schemeClr>
                      </a:glow>
                      <a:outerShdw blurRad="279400" dir="4320000" sx="66000" sy="66000" algn="ctr" rotWithShape="0">
                        <a:srgbClr val="000000"/>
                      </a:outerShdw>
                      <a:softEdge rad="12700"/>
                    </a:effectLst>
                  </pic:spPr>
                </pic:pic>
              </a:graphicData>
            </a:graphic>
            <wp14:sizeRelH relativeFrom="margin">
              <wp14:pctWidth>0</wp14:pctWidth>
            </wp14:sizeRelH>
            <wp14:sizeRelV relativeFrom="margin">
              <wp14:pctHeight>0</wp14:pctHeight>
            </wp14:sizeRelV>
          </wp:anchor>
        </w:drawing>
      </w:r>
      <w:r w:rsidR="00483940">
        <w:rPr>
          <w:noProof/>
          <w:lang w:eastAsia="de-DE"/>
        </w:rPr>
        <mc:AlternateContent>
          <mc:Choice Requires="wps">
            <w:drawing>
              <wp:anchor distT="0" distB="0" distL="114300" distR="114300" simplePos="0" relativeHeight="251684864" behindDoc="0" locked="0" layoutInCell="1" allowOverlap="1" wp14:anchorId="20AE4D13" wp14:editId="59CFA54C">
                <wp:simplePos x="0" y="0"/>
                <wp:positionH relativeFrom="column">
                  <wp:posOffset>109220</wp:posOffset>
                </wp:positionH>
                <wp:positionV relativeFrom="paragraph">
                  <wp:posOffset>459617</wp:posOffset>
                </wp:positionV>
                <wp:extent cx="4233545" cy="509270"/>
                <wp:effectExtent l="0" t="0" r="0" b="5080"/>
                <wp:wrapNone/>
                <wp:docPr id="28" name="Textfeld 28"/>
                <wp:cNvGraphicFramePr/>
                <a:graphic xmlns:a="http://schemas.openxmlformats.org/drawingml/2006/main">
                  <a:graphicData uri="http://schemas.microsoft.com/office/word/2010/wordprocessingShape">
                    <wps:wsp>
                      <wps:cNvSpPr txBox="1"/>
                      <wps:spPr>
                        <a:xfrm>
                          <a:off x="0" y="0"/>
                          <a:ext cx="4233545" cy="509270"/>
                        </a:xfrm>
                        <a:prstGeom prst="rect">
                          <a:avLst/>
                        </a:prstGeom>
                        <a:noFill/>
                        <a:ln>
                          <a:noFill/>
                        </a:ln>
                        <a:effectLst/>
                      </wps:spPr>
                      <wps:txbx>
                        <w:txbxContent>
                          <w:p w:rsidR="00813F5D" w:rsidRPr="00CF446E" w:rsidRDefault="009E759B" w:rsidP="00813F5D">
                            <w:pPr>
                              <w:rPr>
                                <w:rFonts w:ascii="Times New Roman" w:hAnsi="Times New Roman" w:cs="Times New Roman"/>
                                <w:b/>
                                <w:noProof/>
                                <w:sz w:val="24"/>
                              </w:rPr>
                            </w:pPr>
                            <w:r>
                              <w:rPr>
                                <w:rFonts w:ascii="Times New Roman" w:hAnsi="Times New Roman" w:cs="Times New Roman"/>
                                <w:b/>
                                <w:noProof/>
                                <w:sz w:val="24"/>
                              </w:rPr>
                              <w:t>Wir sichern die Gesundheit unserer Mitarbeiter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4D13" id="Textfeld 28" o:spid="_x0000_s1032" type="#_x0000_t202" style="position:absolute;margin-left:8.6pt;margin-top:36.2pt;width:333.35pt;height:4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" filled="f" stroked="f">
                <v:textbox>
                  <w:txbxContent>
                    <w:p w:rsidR="00813F5D" w:rsidRPr="00CF446E" w:rsidRDefault="009E759B" w:rsidP="00813F5D">
                      <w:pPr>
                        <w:rPr>
                          <w:rFonts w:ascii="Times New Roman" w:hAnsi="Times New Roman" w:cs="Times New Roman"/>
                          <w:b/>
                          <w:noProof/>
                          <w:sz w:val="24"/>
                        </w:rPr>
                      </w:pPr>
                      <w:r>
                        <w:rPr>
                          <w:rFonts w:ascii="Times New Roman" w:hAnsi="Times New Roman" w:cs="Times New Roman"/>
                          <w:b/>
                          <w:noProof/>
                          <w:sz w:val="24"/>
                        </w:rPr>
                        <w:t>Wir sichern die Gesundheit unserer Mitarbeiter</w:t>
                      </w:r>
                    </w:p>
                  </w:txbxContent>
                </v:textbox>
              </v:shape>
            </w:pict>
          </mc:Fallback>
        </mc:AlternateContent>
      </w:r>
      <w:r w:rsidR="00813F5D">
        <w:rPr>
          <w:noProof/>
          <w:lang w:eastAsia="de-DE"/>
        </w:rPr>
        <mc:AlternateContent>
          <mc:Choice Requires="wps">
            <w:drawing>
              <wp:anchor distT="45720" distB="45720" distL="114300" distR="114300" simplePos="0" relativeHeight="251661312" behindDoc="0" locked="0" layoutInCell="1" allowOverlap="1" wp14:anchorId="0E0534D2" wp14:editId="78C81874">
                <wp:simplePos x="0" y="0"/>
                <wp:positionH relativeFrom="column">
                  <wp:posOffset>-4445</wp:posOffset>
                </wp:positionH>
                <wp:positionV relativeFrom="paragraph">
                  <wp:posOffset>1481455</wp:posOffset>
                </wp:positionV>
                <wp:extent cx="5719445" cy="527685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5276850"/>
                        </a:xfrm>
                        <a:prstGeom prst="rect">
                          <a:avLst/>
                        </a:prstGeom>
                        <a:solidFill>
                          <a:schemeClr val="accent1">
                            <a:lumMod val="60000"/>
                            <a:lumOff val="40000"/>
                          </a:schemeClr>
                        </a:solidFill>
                        <a:ln w="9525">
                          <a:noFill/>
                          <a:miter lim="800000"/>
                          <a:headEnd/>
                          <a:tailEnd/>
                        </a:ln>
                        <a:effectLst>
                          <a:softEdge rad="0"/>
                        </a:effectLst>
                      </wps:spPr>
                      <wps:txbx>
                        <w:txbxContent>
                          <w:p w:rsidR="008D0FE3" w:rsidRDefault="008D0FE3" w:rsidP="008D0F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534D2" id="Textfeld 2" o:spid="_x0000_s1033" type="#_x0000_t202" style="position:absolute;margin-left:-.35pt;margin-top:116.65pt;width:450.35pt;height:4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" fillcolor="#f6c681 [1940]" stroked="f">
                <v:textbox>
                  <w:txbxContent>
                    <w:p w:rsidR="008D0FE3" w:rsidRDefault="008D0FE3" w:rsidP="008D0FE3"/>
                  </w:txbxContent>
                </v:textbox>
                <w10:wrap type="square"/>
              </v:shape>
            </w:pict>
          </mc:Fallback>
        </mc:AlternateContent>
      </w:r>
      <w:r w:rsidR="004C6CC7">
        <w:rPr>
          <w:noProof/>
          <w:lang w:eastAsia="de-DE"/>
        </w:rPr>
        <mc:AlternateContent>
          <mc:Choice Requires="wps">
            <w:drawing>
              <wp:anchor distT="45720" distB="45720" distL="114300" distR="114300" simplePos="0" relativeHeight="251659264" behindDoc="0" locked="0" layoutInCell="1" allowOverlap="1" wp14:anchorId="58561214" wp14:editId="79007BD4">
                <wp:simplePos x="0" y="0"/>
                <wp:positionH relativeFrom="column">
                  <wp:posOffset>-4445</wp:posOffset>
                </wp:positionH>
                <wp:positionV relativeFrom="paragraph">
                  <wp:posOffset>0</wp:posOffset>
                </wp:positionV>
                <wp:extent cx="5719445" cy="149034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1490345"/>
                        </a:xfrm>
                        <a:prstGeom prst="rect">
                          <a:avLst/>
                        </a:prstGeom>
                        <a:solidFill>
                          <a:schemeClr val="accent6">
                            <a:lumMod val="40000"/>
                            <a:lumOff val="60000"/>
                          </a:schemeClr>
                        </a:solidFill>
                        <a:ln w="9525">
                          <a:noFill/>
                          <a:miter lim="800000"/>
                          <a:headEnd/>
                          <a:tailEnd/>
                        </a:ln>
                        <a:effectLst>
                          <a:glow>
                            <a:schemeClr val="accent1"/>
                          </a:glow>
                          <a:softEdge rad="0"/>
                        </a:effectLst>
                      </wps:spPr>
                      <wps:txbx>
                        <w:txbxContent>
                          <w:p w:rsidR="008D0FE3" w:rsidRDefault="008D0FE3" w:rsidP="004C6CC7">
                            <w:pPr>
                              <w:ind w:right="-30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61214" id="_x0000_s1034" type="#_x0000_t202" style="position:absolute;margin-left:-.35pt;margin-top:0;width:450.35pt;height:117.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" fillcolor="#ebc7a3 [1305]" stroked="f">
                <v:textbox>
                  <w:txbxContent>
                    <w:p w:rsidR="008D0FE3" w:rsidRDefault="008D0FE3" w:rsidP="004C6CC7">
                      <w:pPr>
                        <w:ind w:right="-300"/>
                      </w:pPr>
                    </w:p>
                  </w:txbxContent>
                </v:textbox>
                <w10:wrap type="square"/>
              </v:shape>
            </w:pict>
          </mc:Fallback>
        </mc:AlternateContent>
      </w:r>
      <w:r w:rsidR="00484012">
        <w:rPr>
          <w:noProof/>
          <w:lang w:eastAsia="de-DE"/>
        </w:rPr>
        <mc:AlternateContent>
          <mc:Choice Requires="wps">
            <w:drawing>
              <wp:anchor distT="45720" distB="45720" distL="114300" distR="114300" simplePos="0" relativeHeight="251663360" behindDoc="0" locked="0" layoutInCell="1" allowOverlap="1" wp14:anchorId="229B69CE" wp14:editId="3F36CBFE">
                <wp:simplePos x="0" y="0"/>
                <wp:positionH relativeFrom="column">
                  <wp:posOffset>-4445</wp:posOffset>
                </wp:positionH>
                <wp:positionV relativeFrom="paragraph">
                  <wp:posOffset>6624955</wp:posOffset>
                </wp:positionV>
                <wp:extent cx="5719445" cy="2404745"/>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2404745"/>
                        </a:xfrm>
                        <a:prstGeom prst="rect">
                          <a:avLst/>
                        </a:prstGeom>
                        <a:solidFill>
                          <a:schemeClr val="accent6">
                            <a:lumMod val="40000"/>
                            <a:lumOff val="60000"/>
                          </a:schemeClr>
                        </a:solidFill>
                        <a:ln w="9525">
                          <a:noFill/>
                          <a:miter lim="800000"/>
                          <a:headEnd/>
                          <a:tailEnd/>
                        </a:ln>
                      </wps:spPr>
                      <wps:txbx>
                        <w:txbxContent>
                          <w:p w:rsidR="008D0FE3" w:rsidRDefault="008D0FE3" w:rsidP="008D0F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B69CE" id="_x0000_s1035" type="#_x0000_t202" style="position:absolute;margin-left:-.35pt;margin-top:521.65pt;width:450.35pt;height:18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" fillcolor="#ebc7a3 [1305]" stroked="f">
                <v:textbox>
                  <w:txbxContent>
                    <w:p w:rsidR="008D0FE3" w:rsidRDefault="008D0FE3" w:rsidP="008D0FE3"/>
                  </w:txbxContent>
                </v:textbox>
                <w10:wrap type="square"/>
              </v:shape>
            </w:pict>
          </mc:Fallback>
        </mc:AlternateContent>
      </w:r>
      <w:r w:rsidR="00484012">
        <w:rPr>
          <w:noProof/>
          <w:lang w:eastAsia="de-DE"/>
        </w:rPr>
        <w:drawing>
          <wp:anchor distT="0" distB="0" distL="114300" distR="114300" simplePos="0" relativeHeight="251668480" behindDoc="1" locked="0" layoutInCell="1" allowOverlap="1" wp14:anchorId="343CA60B" wp14:editId="15BAB483">
            <wp:simplePos x="0" y="0"/>
            <wp:positionH relativeFrom="column">
              <wp:posOffset>2437765</wp:posOffset>
            </wp:positionH>
            <wp:positionV relativeFrom="paragraph">
              <wp:posOffset>1710055</wp:posOffset>
            </wp:positionV>
            <wp:extent cx="3082925" cy="2311400"/>
            <wp:effectExtent l="114300" t="133350" r="307975" b="412750"/>
            <wp:wrapTight wrapText="bothSides">
              <wp:wrapPolygon edited="0">
                <wp:start x="1335" y="-1246"/>
                <wp:lineTo x="-801" y="-890"/>
                <wp:lineTo x="-801" y="23143"/>
                <wp:lineTo x="-133" y="24745"/>
                <wp:lineTo x="0" y="25279"/>
                <wp:lineTo x="21489" y="25279"/>
                <wp:lineTo x="22423" y="24745"/>
                <wp:lineTo x="23624" y="22075"/>
                <wp:lineTo x="23624" y="1424"/>
                <wp:lineTo x="21889" y="-890"/>
                <wp:lineTo x="21489" y="-1246"/>
                <wp:lineTo x="1335" y="-1246"/>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mblr_o3ptb73Cxp1qzd3o2o1_500.jpg"/>
                    <pic:cNvPicPr/>
                  </pic:nvPicPr>
                  <pic:blipFill>
                    <a:blip r:embed="rId13">
                      <a:extLst>
                        <a:ext uri="{28A0092B-C50C-407E-A947-70E740481C1C}">
                          <a14:useLocalDpi xmlns:a14="http://schemas.microsoft.com/office/drawing/2010/main" val="0"/>
                        </a:ext>
                      </a:extLst>
                    </a:blip>
                    <a:stretch>
                      <a:fillRect/>
                    </a:stretch>
                  </pic:blipFill>
                  <pic:spPr>
                    <a:xfrm>
                      <a:off x="0" y="0"/>
                      <a:ext cx="3082925" cy="2311400"/>
                    </a:xfrm>
                    <a:prstGeom prst="rect">
                      <a:avLst/>
                    </a:prstGeom>
                    <a:ln>
                      <a:noFill/>
                    </a:ln>
                    <a:effectLst>
                      <a:outerShdw blurRad="292100" dist="139700" dir="2700000" algn="tl" rotWithShape="0">
                        <a:srgbClr val="333333">
                          <a:alpha val="65000"/>
                        </a:srgbClr>
                      </a:outerShdw>
                      <a:reflection stA="45000" endPos="25000" dist="50800" dir="5400000" sy="-100000" algn="bl" rotWithShape="0"/>
                      <a:softEdge rad="50800"/>
                    </a:effectLst>
                  </pic:spPr>
                </pic:pic>
              </a:graphicData>
            </a:graphic>
            <wp14:sizeRelH relativeFrom="margin">
              <wp14:pctWidth>0</wp14:pctWidth>
            </wp14:sizeRelH>
            <wp14:sizeRelV relativeFrom="margin">
              <wp14:pctHeight>0</wp14:pctHeight>
            </wp14:sizeRelV>
          </wp:anchor>
        </w:drawing>
      </w:r>
    </w:p>
    <w:sectPr w:rsidR="008D0FE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0EA" w:rsidRDefault="00CB10EA" w:rsidP="009229ED">
      <w:pPr>
        <w:spacing w:before="0" w:after="0" w:line="240" w:lineRule="auto"/>
      </w:pPr>
      <w:r>
        <w:separator/>
      </w:r>
    </w:p>
  </w:endnote>
  <w:endnote w:type="continuationSeparator" w:id="0">
    <w:p w:rsidR="00CB10EA" w:rsidRDefault="00CB10EA" w:rsidP="009229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0EA" w:rsidRDefault="00CB10EA" w:rsidP="009229ED">
      <w:pPr>
        <w:spacing w:before="0" w:after="0" w:line="240" w:lineRule="auto"/>
      </w:pPr>
      <w:r>
        <w:separator/>
      </w:r>
    </w:p>
  </w:footnote>
  <w:footnote w:type="continuationSeparator" w:id="0">
    <w:p w:rsidR="00CB10EA" w:rsidRDefault="00CB10EA" w:rsidP="009229E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160A"/>
    <w:multiLevelType w:val="hybridMultilevel"/>
    <w:tmpl w:val="89922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626555"/>
    <w:multiLevelType w:val="hybridMultilevel"/>
    <w:tmpl w:val="5E6488A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EB60871"/>
    <w:multiLevelType w:val="hybridMultilevel"/>
    <w:tmpl w:val="006CAE3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E3"/>
    <w:rsid w:val="002100E4"/>
    <w:rsid w:val="003D7F23"/>
    <w:rsid w:val="00483940"/>
    <w:rsid w:val="00484012"/>
    <w:rsid w:val="004B1A25"/>
    <w:rsid w:val="004C6CC7"/>
    <w:rsid w:val="00502288"/>
    <w:rsid w:val="00521454"/>
    <w:rsid w:val="005C39F9"/>
    <w:rsid w:val="005F5EA9"/>
    <w:rsid w:val="006932F3"/>
    <w:rsid w:val="0070409F"/>
    <w:rsid w:val="00804BB5"/>
    <w:rsid w:val="00813F5D"/>
    <w:rsid w:val="00820C49"/>
    <w:rsid w:val="008D0FE3"/>
    <w:rsid w:val="008F0356"/>
    <w:rsid w:val="009229ED"/>
    <w:rsid w:val="00961CB8"/>
    <w:rsid w:val="009E759B"/>
    <w:rsid w:val="00AC623A"/>
    <w:rsid w:val="00B00433"/>
    <w:rsid w:val="00B465D2"/>
    <w:rsid w:val="00C61CB3"/>
    <w:rsid w:val="00C87131"/>
    <w:rsid w:val="00C94583"/>
    <w:rsid w:val="00CB10EA"/>
    <w:rsid w:val="00CC1343"/>
    <w:rsid w:val="00CF446E"/>
    <w:rsid w:val="00D1142F"/>
    <w:rsid w:val="00D33FBA"/>
    <w:rsid w:val="00DA5EA3"/>
    <w:rsid w:val="00DE465B"/>
    <w:rsid w:val="00EF7A22"/>
    <w:rsid w:val="00F11ADA"/>
    <w:rsid w:val="00F6160C"/>
    <w:rsid w:val="00FB0A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FECFF4-DA86-4A18-A3EB-5C9F69E3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409F"/>
  </w:style>
  <w:style w:type="paragraph" w:styleId="berschrift1">
    <w:name w:val="heading 1"/>
    <w:basedOn w:val="Standard"/>
    <w:next w:val="Standard"/>
    <w:link w:val="berschrift1Zchn"/>
    <w:uiPriority w:val="9"/>
    <w:qFormat/>
    <w:rsid w:val="0070409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0409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70409F"/>
    <w:pPr>
      <w:pBdr>
        <w:top w:val="single" w:sz="6" w:space="2" w:color="F0A22E" w:themeColor="accent1"/>
      </w:pBdr>
      <w:spacing w:before="300" w:after="0"/>
      <w:outlineLvl w:val="2"/>
    </w:pPr>
    <w:rPr>
      <w:caps/>
      <w:color w:val="845209" w:themeColor="accent1" w:themeShade="7F"/>
      <w:spacing w:val="15"/>
    </w:rPr>
  </w:style>
  <w:style w:type="paragraph" w:styleId="berschrift4">
    <w:name w:val="heading 4"/>
    <w:basedOn w:val="Standard"/>
    <w:next w:val="Standard"/>
    <w:link w:val="berschrift4Zchn"/>
    <w:uiPriority w:val="9"/>
    <w:semiHidden/>
    <w:unhideWhenUsed/>
    <w:qFormat/>
    <w:rsid w:val="0070409F"/>
    <w:pPr>
      <w:pBdr>
        <w:top w:val="dotted" w:sz="6" w:space="2" w:color="F0A22E" w:themeColor="accent1"/>
      </w:pBdr>
      <w:spacing w:before="200" w:after="0"/>
      <w:outlineLvl w:val="3"/>
    </w:pPr>
    <w:rPr>
      <w:caps/>
      <w:color w:val="C77C0E" w:themeColor="accent1" w:themeShade="BF"/>
      <w:spacing w:val="10"/>
    </w:rPr>
  </w:style>
  <w:style w:type="paragraph" w:styleId="berschrift5">
    <w:name w:val="heading 5"/>
    <w:basedOn w:val="Standard"/>
    <w:next w:val="Standard"/>
    <w:link w:val="berschrift5Zchn"/>
    <w:uiPriority w:val="9"/>
    <w:semiHidden/>
    <w:unhideWhenUsed/>
    <w:qFormat/>
    <w:rsid w:val="0070409F"/>
    <w:pPr>
      <w:pBdr>
        <w:bottom w:val="single" w:sz="6" w:space="1" w:color="F0A22E" w:themeColor="accent1"/>
      </w:pBdr>
      <w:spacing w:before="200" w:after="0"/>
      <w:outlineLvl w:val="4"/>
    </w:pPr>
    <w:rPr>
      <w:caps/>
      <w:color w:val="C77C0E" w:themeColor="accent1" w:themeShade="BF"/>
      <w:spacing w:val="10"/>
    </w:rPr>
  </w:style>
  <w:style w:type="paragraph" w:styleId="berschrift6">
    <w:name w:val="heading 6"/>
    <w:basedOn w:val="Standard"/>
    <w:next w:val="Standard"/>
    <w:link w:val="berschrift6Zchn"/>
    <w:uiPriority w:val="9"/>
    <w:semiHidden/>
    <w:unhideWhenUsed/>
    <w:qFormat/>
    <w:rsid w:val="0070409F"/>
    <w:pPr>
      <w:pBdr>
        <w:bottom w:val="dotted" w:sz="6" w:space="1" w:color="F0A22E" w:themeColor="accent1"/>
      </w:pBdr>
      <w:spacing w:before="200" w:after="0"/>
      <w:outlineLvl w:val="5"/>
    </w:pPr>
    <w:rPr>
      <w:caps/>
      <w:color w:val="C77C0E" w:themeColor="accent1" w:themeShade="BF"/>
      <w:spacing w:val="10"/>
    </w:rPr>
  </w:style>
  <w:style w:type="paragraph" w:styleId="berschrift7">
    <w:name w:val="heading 7"/>
    <w:basedOn w:val="Standard"/>
    <w:next w:val="Standard"/>
    <w:link w:val="berschrift7Zchn"/>
    <w:uiPriority w:val="9"/>
    <w:semiHidden/>
    <w:unhideWhenUsed/>
    <w:qFormat/>
    <w:rsid w:val="0070409F"/>
    <w:pPr>
      <w:spacing w:before="200" w:after="0"/>
      <w:outlineLvl w:val="6"/>
    </w:pPr>
    <w:rPr>
      <w:caps/>
      <w:color w:val="C77C0E" w:themeColor="accent1" w:themeShade="BF"/>
      <w:spacing w:val="10"/>
    </w:rPr>
  </w:style>
  <w:style w:type="paragraph" w:styleId="berschrift8">
    <w:name w:val="heading 8"/>
    <w:basedOn w:val="Standard"/>
    <w:next w:val="Standard"/>
    <w:link w:val="berschrift8Zchn"/>
    <w:uiPriority w:val="9"/>
    <w:semiHidden/>
    <w:unhideWhenUsed/>
    <w:qFormat/>
    <w:rsid w:val="0070409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0409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409F"/>
    <w:rPr>
      <w:caps/>
      <w:color w:val="FFFFFF" w:themeColor="background1"/>
      <w:spacing w:val="15"/>
      <w:sz w:val="22"/>
      <w:szCs w:val="22"/>
      <w:shd w:val="clear" w:color="auto" w:fill="F0A22E" w:themeFill="accent1"/>
    </w:rPr>
  </w:style>
  <w:style w:type="character" w:customStyle="1" w:styleId="berschrift2Zchn">
    <w:name w:val="Überschrift 2 Zchn"/>
    <w:basedOn w:val="Absatz-Standardschriftart"/>
    <w:link w:val="berschrift2"/>
    <w:uiPriority w:val="9"/>
    <w:rsid w:val="0070409F"/>
    <w:rPr>
      <w:caps/>
      <w:spacing w:val="15"/>
      <w:shd w:val="clear" w:color="auto" w:fill="FCECD5" w:themeFill="accent1" w:themeFillTint="33"/>
    </w:rPr>
  </w:style>
  <w:style w:type="character" w:customStyle="1" w:styleId="berschrift3Zchn">
    <w:name w:val="Überschrift 3 Zchn"/>
    <w:basedOn w:val="Absatz-Standardschriftart"/>
    <w:link w:val="berschrift3"/>
    <w:uiPriority w:val="9"/>
    <w:semiHidden/>
    <w:rsid w:val="0070409F"/>
    <w:rPr>
      <w:caps/>
      <w:color w:val="845209" w:themeColor="accent1" w:themeShade="7F"/>
      <w:spacing w:val="15"/>
    </w:rPr>
  </w:style>
  <w:style w:type="character" w:customStyle="1" w:styleId="berschrift4Zchn">
    <w:name w:val="Überschrift 4 Zchn"/>
    <w:basedOn w:val="Absatz-Standardschriftart"/>
    <w:link w:val="berschrift4"/>
    <w:uiPriority w:val="9"/>
    <w:semiHidden/>
    <w:rsid w:val="0070409F"/>
    <w:rPr>
      <w:caps/>
      <w:color w:val="C77C0E" w:themeColor="accent1" w:themeShade="BF"/>
      <w:spacing w:val="10"/>
    </w:rPr>
  </w:style>
  <w:style w:type="character" w:customStyle="1" w:styleId="berschrift5Zchn">
    <w:name w:val="Überschrift 5 Zchn"/>
    <w:basedOn w:val="Absatz-Standardschriftart"/>
    <w:link w:val="berschrift5"/>
    <w:uiPriority w:val="9"/>
    <w:semiHidden/>
    <w:rsid w:val="0070409F"/>
    <w:rPr>
      <w:caps/>
      <w:color w:val="C77C0E" w:themeColor="accent1" w:themeShade="BF"/>
      <w:spacing w:val="10"/>
    </w:rPr>
  </w:style>
  <w:style w:type="character" w:customStyle="1" w:styleId="berschrift6Zchn">
    <w:name w:val="Überschrift 6 Zchn"/>
    <w:basedOn w:val="Absatz-Standardschriftart"/>
    <w:link w:val="berschrift6"/>
    <w:uiPriority w:val="9"/>
    <w:semiHidden/>
    <w:rsid w:val="0070409F"/>
    <w:rPr>
      <w:caps/>
      <w:color w:val="C77C0E" w:themeColor="accent1" w:themeShade="BF"/>
      <w:spacing w:val="10"/>
    </w:rPr>
  </w:style>
  <w:style w:type="character" w:customStyle="1" w:styleId="berschrift7Zchn">
    <w:name w:val="Überschrift 7 Zchn"/>
    <w:basedOn w:val="Absatz-Standardschriftart"/>
    <w:link w:val="berschrift7"/>
    <w:uiPriority w:val="9"/>
    <w:semiHidden/>
    <w:rsid w:val="0070409F"/>
    <w:rPr>
      <w:caps/>
      <w:color w:val="C77C0E" w:themeColor="accent1" w:themeShade="BF"/>
      <w:spacing w:val="10"/>
    </w:rPr>
  </w:style>
  <w:style w:type="character" w:customStyle="1" w:styleId="berschrift8Zchn">
    <w:name w:val="Überschrift 8 Zchn"/>
    <w:basedOn w:val="Absatz-Standardschriftart"/>
    <w:link w:val="berschrift8"/>
    <w:uiPriority w:val="9"/>
    <w:semiHidden/>
    <w:rsid w:val="0070409F"/>
    <w:rPr>
      <w:caps/>
      <w:spacing w:val="10"/>
      <w:sz w:val="18"/>
      <w:szCs w:val="18"/>
    </w:rPr>
  </w:style>
  <w:style w:type="character" w:customStyle="1" w:styleId="berschrift9Zchn">
    <w:name w:val="Überschrift 9 Zchn"/>
    <w:basedOn w:val="Absatz-Standardschriftart"/>
    <w:link w:val="berschrift9"/>
    <w:uiPriority w:val="9"/>
    <w:semiHidden/>
    <w:rsid w:val="0070409F"/>
    <w:rPr>
      <w:i/>
      <w:iCs/>
      <w:caps/>
      <w:spacing w:val="10"/>
      <w:sz w:val="18"/>
      <w:szCs w:val="18"/>
    </w:rPr>
  </w:style>
  <w:style w:type="paragraph" w:styleId="Beschriftung">
    <w:name w:val="caption"/>
    <w:basedOn w:val="Standard"/>
    <w:next w:val="Standard"/>
    <w:uiPriority w:val="35"/>
    <w:semiHidden/>
    <w:unhideWhenUsed/>
    <w:qFormat/>
    <w:rsid w:val="0070409F"/>
    <w:rPr>
      <w:b/>
      <w:bCs/>
      <w:color w:val="C77C0E" w:themeColor="accent1" w:themeShade="BF"/>
      <w:sz w:val="16"/>
      <w:szCs w:val="16"/>
    </w:rPr>
  </w:style>
  <w:style w:type="paragraph" w:styleId="Titel">
    <w:name w:val="Title"/>
    <w:basedOn w:val="Standard"/>
    <w:next w:val="Standard"/>
    <w:link w:val="TitelZchn"/>
    <w:uiPriority w:val="10"/>
    <w:qFormat/>
    <w:rsid w:val="0070409F"/>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Zchn">
    <w:name w:val="Titel Zchn"/>
    <w:basedOn w:val="Absatz-Standardschriftart"/>
    <w:link w:val="Titel"/>
    <w:uiPriority w:val="10"/>
    <w:rsid w:val="0070409F"/>
    <w:rPr>
      <w:rFonts w:asciiTheme="majorHAnsi" w:eastAsiaTheme="majorEastAsia" w:hAnsiTheme="majorHAnsi" w:cstheme="majorBidi"/>
      <w:caps/>
      <w:color w:val="F0A22E" w:themeColor="accent1"/>
      <w:spacing w:val="10"/>
      <w:sz w:val="52"/>
      <w:szCs w:val="52"/>
    </w:rPr>
  </w:style>
  <w:style w:type="paragraph" w:styleId="Untertitel">
    <w:name w:val="Subtitle"/>
    <w:basedOn w:val="Standard"/>
    <w:next w:val="Standard"/>
    <w:link w:val="UntertitelZchn"/>
    <w:uiPriority w:val="11"/>
    <w:qFormat/>
    <w:rsid w:val="0070409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0409F"/>
    <w:rPr>
      <w:caps/>
      <w:color w:val="595959" w:themeColor="text1" w:themeTint="A6"/>
      <w:spacing w:val="10"/>
      <w:sz w:val="21"/>
      <w:szCs w:val="21"/>
    </w:rPr>
  </w:style>
  <w:style w:type="character" w:styleId="Fett">
    <w:name w:val="Strong"/>
    <w:uiPriority w:val="22"/>
    <w:qFormat/>
    <w:rsid w:val="0070409F"/>
    <w:rPr>
      <w:b/>
      <w:bCs/>
    </w:rPr>
  </w:style>
  <w:style w:type="character" w:styleId="Hervorhebung">
    <w:name w:val="Emphasis"/>
    <w:uiPriority w:val="20"/>
    <w:qFormat/>
    <w:rsid w:val="0070409F"/>
    <w:rPr>
      <w:caps/>
      <w:color w:val="845209" w:themeColor="accent1" w:themeShade="7F"/>
      <w:spacing w:val="5"/>
    </w:rPr>
  </w:style>
  <w:style w:type="paragraph" w:styleId="KeinLeerraum">
    <w:name w:val="No Spacing"/>
    <w:uiPriority w:val="1"/>
    <w:qFormat/>
    <w:rsid w:val="0070409F"/>
    <w:pPr>
      <w:spacing w:after="0" w:line="240" w:lineRule="auto"/>
    </w:pPr>
  </w:style>
  <w:style w:type="paragraph" w:styleId="Zitat">
    <w:name w:val="Quote"/>
    <w:basedOn w:val="Standard"/>
    <w:next w:val="Standard"/>
    <w:link w:val="ZitatZchn"/>
    <w:uiPriority w:val="29"/>
    <w:qFormat/>
    <w:rsid w:val="0070409F"/>
    <w:rPr>
      <w:i/>
      <w:iCs/>
      <w:sz w:val="24"/>
      <w:szCs w:val="24"/>
    </w:rPr>
  </w:style>
  <w:style w:type="character" w:customStyle="1" w:styleId="ZitatZchn">
    <w:name w:val="Zitat Zchn"/>
    <w:basedOn w:val="Absatz-Standardschriftart"/>
    <w:link w:val="Zitat"/>
    <w:uiPriority w:val="29"/>
    <w:rsid w:val="0070409F"/>
    <w:rPr>
      <w:i/>
      <w:iCs/>
      <w:sz w:val="24"/>
      <w:szCs w:val="24"/>
    </w:rPr>
  </w:style>
  <w:style w:type="paragraph" w:styleId="IntensivesZitat">
    <w:name w:val="Intense Quote"/>
    <w:basedOn w:val="Standard"/>
    <w:next w:val="Standard"/>
    <w:link w:val="IntensivesZitatZchn"/>
    <w:uiPriority w:val="30"/>
    <w:qFormat/>
    <w:rsid w:val="0070409F"/>
    <w:pPr>
      <w:spacing w:before="240" w:after="240" w:line="240" w:lineRule="auto"/>
      <w:ind w:left="1080" w:right="1080"/>
      <w:jc w:val="center"/>
    </w:pPr>
    <w:rPr>
      <w:color w:val="F0A22E" w:themeColor="accent1"/>
      <w:sz w:val="24"/>
      <w:szCs w:val="24"/>
    </w:rPr>
  </w:style>
  <w:style w:type="character" w:customStyle="1" w:styleId="IntensivesZitatZchn">
    <w:name w:val="Intensives Zitat Zchn"/>
    <w:basedOn w:val="Absatz-Standardschriftart"/>
    <w:link w:val="IntensivesZitat"/>
    <w:uiPriority w:val="30"/>
    <w:rsid w:val="0070409F"/>
    <w:rPr>
      <w:color w:val="F0A22E" w:themeColor="accent1"/>
      <w:sz w:val="24"/>
      <w:szCs w:val="24"/>
    </w:rPr>
  </w:style>
  <w:style w:type="character" w:styleId="SchwacheHervorhebung">
    <w:name w:val="Subtle Emphasis"/>
    <w:uiPriority w:val="19"/>
    <w:qFormat/>
    <w:rsid w:val="0070409F"/>
    <w:rPr>
      <w:i/>
      <w:iCs/>
      <w:color w:val="845209" w:themeColor="accent1" w:themeShade="7F"/>
    </w:rPr>
  </w:style>
  <w:style w:type="character" w:styleId="IntensiveHervorhebung">
    <w:name w:val="Intense Emphasis"/>
    <w:uiPriority w:val="21"/>
    <w:qFormat/>
    <w:rsid w:val="0070409F"/>
    <w:rPr>
      <w:b/>
      <w:bCs/>
      <w:caps/>
      <w:color w:val="845209" w:themeColor="accent1" w:themeShade="7F"/>
      <w:spacing w:val="10"/>
    </w:rPr>
  </w:style>
  <w:style w:type="character" w:styleId="SchwacherVerweis">
    <w:name w:val="Subtle Reference"/>
    <w:uiPriority w:val="31"/>
    <w:qFormat/>
    <w:rsid w:val="0070409F"/>
    <w:rPr>
      <w:b/>
      <w:bCs/>
      <w:color w:val="F0A22E" w:themeColor="accent1"/>
    </w:rPr>
  </w:style>
  <w:style w:type="character" w:styleId="IntensiverVerweis">
    <w:name w:val="Intense Reference"/>
    <w:uiPriority w:val="32"/>
    <w:qFormat/>
    <w:rsid w:val="0070409F"/>
    <w:rPr>
      <w:b/>
      <w:bCs/>
      <w:i/>
      <w:iCs/>
      <w:caps/>
      <w:color w:val="F0A22E" w:themeColor="accent1"/>
    </w:rPr>
  </w:style>
  <w:style w:type="character" w:styleId="Buchtitel">
    <w:name w:val="Book Title"/>
    <w:uiPriority w:val="33"/>
    <w:qFormat/>
    <w:rsid w:val="0070409F"/>
    <w:rPr>
      <w:b/>
      <w:bCs/>
      <w:i/>
      <w:iCs/>
      <w:spacing w:val="0"/>
    </w:rPr>
  </w:style>
  <w:style w:type="paragraph" w:styleId="Inhaltsverzeichnisberschrift">
    <w:name w:val="TOC Heading"/>
    <w:basedOn w:val="berschrift1"/>
    <w:next w:val="Standard"/>
    <w:uiPriority w:val="39"/>
    <w:semiHidden/>
    <w:unhideWhenUsed/>
    <w:qFormat/>
    <w:rsid w:val="0070409F"/>
    <w:pPr>
      <w:outlineLvl w:val="9"/>
    </w:pPr>
  </w:style>
  <w:style w:type="paragraph" w:styleId="Kopfzeile">
    <w:name w:val="header"/>
    <w:basedOn w:val="Standard"/>
    <w:link w:val="KopfzeileZchn"/>
    <w:uiPriority w:val="99"/>
    <w:unhideWhenUsed/>
    <w:rsid w:val="009229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29ED"/>
  </w:style>
  <w:style w:type="paragraph" w:styleId="Fuzeile">
    <w:name w:val="footer"/>
    <w:basedOn w:val="Standard"/>
    <w:link w:val="FuzeileZchn"/>
    <w:uiPriority w:val="99"/>
    <w:unhideWhenUsed/>
    <w:rsid w:val="009229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29ED"/>
  </w:style>
  <w:style w:type="character" w:styleId="Platzhaltertext">
    <w:name w:val="Placeholder Text"/>
    <w:basedOn w:val="Absatz-Standardschriftart"/>
    <w:uiPriority w:val="99"/>
    <w:semiHidden/>
    <w:rsid w:val="004C6CC7"/>
    <w:rPr>
      <w:color w:val="808080"/>
    </w:rPr>
  </w:style>
  <w:style w:type="paragraph" w:styleId="Listenabsatz">
    <w:name w:val="List Paragraph"/>
    <w:basedOn w:val="Standard"/>
    <w:uiPriority w:val="34"/>
    <w:qFormat/>
    <w:rsid w:val="00EF7A22"/>
    <w:pPr>
      <w:ind w:left="720"/>
      <w:contextualSpacing/>
    </w:pPr>
  </w:style>
  <w:style w:type="character" w:styleId="Hyperlink">
    <w:name w:val="Hyperlink"/>
    <w:basedOn w:val="Absatz-Standardschriftart"/>
    <w:uiPriority w:val="99"/>
    <w:unhideWhenUsed/>
    <w:rsid w:val="005F5EA9"/>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6210">
      <w:bodyDiv w:val="1"/>
      <w:marLeft w:val="0"/>
      <w:marRight w:val="0"/>
      <w:marTop w:val="0"/>
      <w:marBottom w:val="0"/>
      <w:divBdr>
        <w:top w:val="none" w:sz="0" w:space="0" w:color="auto"/>
        <w:left w:val="none" w:sz="0" w:space="0" w:color="auto"/>
        <w:bottom w:val="none" w:sz="0" w:space="0" w:color="auto"/>
        <w:right w:val="none" w:sz="0" w:space="0" w:color="auto"/>
      </w:divBdr>
    </w:div>
    <w:div w:id="174348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baufuchs.de"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upport@baufuchs.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ECFA4-5842-4347-857E-7945FF63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BS14</Company>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Zheleznyakov</dc:creator>
  <cp:keywords/>
  <dc:description/>
  <cp:lastModifiedBy>Felix Schulz</cp:lastModifiedBy>
  <cp:revision>5</cp:revision>
  <dcterms:created xsi:type="dcterms:W3CDTF">2018-06-28T13:39:00Z</dcterms:created>
  <dcterms:modified xsi:type="dcterms:W3CDTF">2018-06-29T09:33:00Z</dcterms:modified>
</cp:coreProperties>
</file>