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hint="eastAsia" w:ascii="黑体" w:hAnsi="黑体" w:eastAsia="黑体" w:cs="黑体"/>
          <w:bCs/>
          <w:color w:val="000000"/>
          <w:sz w:val="52"/>
          <w:szCs w:val="52"/>
        </w:rPr>
      </w:pPr>
      <w:r>
        <w:rPr>
          <w:rFonts w:hint="eastAsia" w:ascii="黑体" w:hAnsi="黑体" w:eastAsia="黑体" w:cs="黑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hint="eastAsia" w:ascii="黑体" w:hAnsi="黑体" w:eastAsia="黑体" w:cs="黑体"/>
          <w:bCs/>
          <w:color w:val="000000"/>
          <w:sz w:val="60"/>
          <w:szCs w:val="60"/>
        </w:rPr>
      </w:pPr>
      <w:r>
        <w:rPr>
          <w:rFonts w:hint="eastAsia" w:ascii="黑体" w:hAnsi="黑体" w:eastAsia="黑体" w:cs="黑体"/>
          <w:b/>
          <w:color w:val="000000"/>
          <w:sz w:val="60"/>
          <w:szCs w:val="60"/>
        </w:rPr>
        <w:t>期末项目设计报告</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0"/>
        <w:gridCol w:w="2489"/>
        <w:gridCol w:w="1368"/>
        <w:gridCol w:w="2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200" w:type="dxa"/>
            <w:tcBorders>
              <w:top w:val="nil"/>
              <w:left w:val="nil"/>
              <w:bottom w:val="nil"/>
              <w:right w:val="nil"/>
            </w:tcBorders>
            <w:vAlign w:val="center"/>
          </w:tcPr>
          <w:p>
            <w:pPr>
              <w:rPr>
                <w:rFonts w:hint="eastAsia" w:ascii="黑体" w:hAnsi="黑体" w:eastAsia="黑体" w:cs="黑体"/>
                <w:sz w:val="32"/>
                <w:szCs w:val="32"/>
              </w:rPr>
            </w:pPr>
            <w:r>
              <w:rPr>
                <w:rFonts w:hint="eastAsia" w:ascii="黑体" w:hAnsi="黑体" w:eastAsia="黑体" w:cs="黑体"/>
                <w:kern w:val="10"/>
                <w:sz w:val="32"/>
                <w:szCs w:val="32"/>
                <w:lang w:bidi="ar"/>
              </w:rPr>
              <w:t>题</w:t>
            </w:r>
            <w:r>
              <w:rPr>
                <w:rFonts w:hint="eastAsia" w:ascii="黑体" w:hAnsi="黑体" w:eastAsia="黑体" w:cs="黑体"/>
                <w:kern w:val="10"/>
                <w:sz w:val="32"/>
                <w:szCs w:val="32"/>
                <w:lang w:bidi="ar"/>
              </w:rPr>
              <w:t xml:space="preserve">    </w:t>
            </w:r>
            <w:r>
              <w:rPr>
                <w:rFonts w:hint="eastAsia" w:ascii="黑体" w:hAnsi="黑体" w:eastAsia="黑体" w:cs="黑体"/>
                <w:kern w:val="10"/>
                <w:sz w:val="32"/>
                <w:szCs w:val="32"/>
                <w:lang w:bidi="ar"/>
              </w:rPr>
              <w:t>目</w:t>
            </w:r>
          </w:p>
        </w:tc>
        <w:tc>
          <w:tcPr>
            <w:tcW w:w="6216" w:type="dxa"/>
            <w:gridSpan w:val="3"/>
            <w:tcBorders>
              <w:top w:val="nil"/>
              <w:left w:val="nil"/>
              <w:right w:val="nil"/>
            </w:tcBorders>
            <w:vAlign w:val="center"/>
          </w:tcPr>
          <w:p>
            <w:pPr>
              <w:jc w:val="center"/>
              <w:rPr>
                <w:rFonts w:hint="eastAsia" w:ascii="黑体" w:hAnsi="黑体" w:eastAsia="黑体" w:cs="黑体"/>
                <w:sz w:val="32"/>
                <w:szCs w:val="32"/>
              </w:rPr>
            </w:pPr>
            <w:r>
              <w:rPr>
                <w:rFonts w:hint="eastAsia" w:ascii="黑体" w:hAnsi="黑体" w:eastAsia="黑体" w:cs="黑体"/>
                <w:sz w:val="32"/>
                <w:szCs w:val="32"/>
              </w:rPr>
              <w:t>基于Oracle的</w:t>
            </w:r>
            <w:r>
              <w:rPr>
                <w:rFonts w:hint="eastAsia" w:ascii="黑体" w:hAnsi="黑体" w:eastAsia="黑体" w:cs="黑体"/>
                <w:sz w:val="32"/>
                <w:szCs w:val="32"/>
                <w:highlight w:val="yellow"/>
                <w:lang w:val="en-US" w:eastAsia="zh-CN"/>
              </w:rPr>
              <w:t>图书管理系统</w:t>
            </w:r>
            <w:r>
              <w:rPr>
                <w:rFonts w:hint="eastAsia" w:ascii="黑体" w:hAnsi="黑体" w:eastAsia="黑体" w:cs="黑体"/>
                <w:sz w:val="32"/>
                <w:szCs w:val="32"/>
              </w:rPr>
              <w:t>的数据库设计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200" w:type="dxa"/>
            <w:tcBorders>
              <w:top w:val="nil"/>
              <w:left w:val="nil"/>
              <w:bottom w:val="nil"/>
              <w:right w:val="nil"/>
            </w:tcBorders>
            <w:vAlign w:val="bottom"/>
          </w:tcPr>
          <w:p>
            <w:pPr>
              <w:rPr>
                <w:rFonts w:hint="eastAsia" w:ascii="黑体" w:hAnsi="黑体" w:eastAsia="黑体" w:cs="黑体"/>
                <w:kern w:val="10"/>
                <w:sz w:val="32"/>
                <w:szCs w:val="32"/>
                <w:lang w:bidi="ar"/>
              </w:rPr>
            </w:pPr>
            <w:r>
              <w:rPr>
                <w:rFonts w:hint="eastAsia" w:ascii="黑体" w:hAnsi="黑体" w:eastAsia="黑体" w:cs="黑体"/>
                <w:kern w:val="10"/>
                <w:sz w:val="32"/>
                <w:szCs w:val="32"/>
                <w:lang w:bidi="ar"/>
              </w:rPr>
              <w:t>课程</w:t>
            </w:r>
          </w:p>
        </w:tc>
        <w:tc>
          <w:tcPr>
            <w:tcW w:w="6216" w:type="dxa"/>
            <w:gridSpan w:val="3"/>
            <w:tcBorders>
              <w:left w:val="nil"/>
              <w:right w:val="nil"/>
            </w:tcBorders>
            <w:vAlign w:val="bottom"/>
          </w:tcPr>
          <w:p>
            <w:pPr>
              <w:jc w:val="center"/>
              <w:rPr>
                <w:rFonts w:hint="eastAsia" w:ascii="黑体" w:hAnsi="黑体" w:eastAsia="黑体" w:cs="黑体"/>
                <w:sz w:val="32"/>
                <w:szCs w:val="32"/>
              </w:rPr>
            </w:pPr>
            <w:bookmarkStart w:id="37" w:name="_GoBack"/>
            <w:r>
              <w:rPr>
                <w:rFonts w:hint="eastAsia" w:ascii="黑体" w:hAnsi="黑体" w:eastAsia="黑体" w:cs="黑体"/>
                <w:sz w:val="32"/>
                <w:szCs w:val="32"/>
              </w:rPr>
              <w:t>O</w:t>
            </w:r>
            <w:r>
              <w:rPr>
                <w:rFonts w:hint="eastAsia" w:ascii="黑体" w:hAnsi="黑体" w:eastAsia="黑体" w:cs="黑体"/>
                <w:sz w:val="32"/>
                <w:szCs w:val="32"/>
              </w:rPr>
              <w:t>racle</w:t>
            </w:r>
            <w:r>
              <w:rPr>
                <w:rFonts w:hint="eastAsia" w:ascii="黑体" w:hAnsi="黑体" w:eastAsia="黑体" w:cs="黑体"/>
                <w:sz w:val="32"/>
                <w:szCs w:val="32"/>
              </w:rPr>
              <w:t>数据库应</w:t>
            </w:r>
            <w:bookmarkEnd w:id="37"/>
            <w:r>
              <w:rPr>
                <w:rFonts w:hint="eastAsia" w:ascii="黑体" w:hAnsi="黑体" w:eastAsia="黑体" w:cs="黑体"/>
                <w:sz w:val="32"/>
                <w:szCs w:val="3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200" w:type="dxa"/>
            <w:tcBorders>
              <w:top w:val="nil"/>
              <w:left w:val="nil"/>
              <w:bottom w:val="nil"/>
              <w:right w:val="nil"/>
            </w:tcBorders>
            <w:vAlign w:val="bottom"/>
          </w:tcPr>
          <w:p>
            <w:pPr>
              <w:rPr>
                <w:rFonts w:hint="eastAsia" w:ascii="黑体" w:hAnsi="黑体" w:eastAsia="黑体" w:cs="黑体"/>
                <w:sz w:val="32"/>
                <w:szCs w:val="32"/>
              </w:rPr>
            </w:pPr>
            <w:r>
              <w:rPr>
                <w:rFonts w:hint="eastAsia" w:ascii="黑体" w:hAnsi="黑体" w:eastAsia="黑体" w:cs="黑体"/>
                <w:kern w:val="10"/>
                <w:sz w:val="32"/>
                <w:szCs w:val="32"/>
                <w:lang w:bidi="ar"/>
              </w:rPr>
              <w:t>学</w:t>
            </w:r>
            <w:r>
              <w:rPr>
                <w:rFonts w:hint="eastAsia" w:ascii="黑体" w:hAnsi="黑体" w:eastAsia="黑体" w:cs="黑体"/>
                <w:kern w:val="10"/>
                <w:sz w:val="32"/>
                <w:szCs w:val="32"/>
                <w:lang w:bidi="ar"/>
              </w:rPr>
              <w:t xml:space="preserve">    </w:t>
            </w:r>
            <w:r>
              <w:rPr>
                <w:rFonts w:hint="eastAsia" w:ascii="黑体" w:hAnsi="黑体" w:eastAsia="黑体" w:cs="黑体"/>
                <w:kern w:val="10"/>
                <w:sz w:val="32"/>
                <w:szCs w:val="32"/>
                <w:lang w:bidi="ar"/>
              </w:rPr>
              <w:t>院</w:t>
            </w:r>
          </w:p>
        </w:tc>
        <w:tc>
          <w:tcPr>
            <w:tcW w:w="6216" w:type="dxa"/>
            <w:gridSpan w:val="3"/>
            <w:tcBorders>
              <w:left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200" w:type="dxa"/>
            <w:tcBorders>
              <w:top w:val="nil"/>
              <w:left w:val="nil"/>
              <w:bottom w:val="nil"/>
              <w:right w:val="nil"/>
            </w:tcBorders>
            <w:vAlign w:val="bottom"/>
          </w:tcPr>
          <w:p>
            <w:pPr>
              <w:rPr>
                <w:rFonts w:hint="eastAsia" w:ascii="黑体" w:hAnsi="黑体" w:eastAsia="黑体" w:cs="黑体"/>
                <w:sz w:val="32"/>
                <w:szCs w:val="32"/>
              </w:rPr>
            </w:pPr>
            <w:r>
              <w:rPr>
                <w:rFonts w:hint="eastAsia" w:ascii="黑体" w:hAnsi="黑体" w:eastAsia="黑体" w:cs="黑体"/>
                <w:kern w:val="10"/>
                <w:sz w:val="32"/>
                <w:szCs w:val="32"/>
                <w:lang w:bidi="ar"/>
              </w:rPr>
              <w:t>专</w:t>
            </w:r>
            <w:r>
              <w:rPr>
                <w:rFonts w:hint="eastAsia" w:ascii="黑体" w:hAnsi="黑体" w:eastAsia="黑体" w:cs="黑体"/>
                <w:kern w:val="10"/>
                <w:sz w:val="32"/>
                <w:szCs w:val="32"/>
                <w:lang w:bidi="ar"/>
              </w:rPr>
              <w:t xml:space="preserve">    </w:t>
            </w:r>
            <w:r>
              <w:rPr>
                <w:rFonts w:hint="eastAsia" w:ascii="黑体" w:hAnsi="黑体" w:eastAsia="黑体" w:cs="黑体"/>
                <w:kern w:val="10"/>
                <w:sz w:val="32"/>
                <w:szCs w:val="32"/>
                <w:lang w:bidi="ar"/>
              </w:rPr>
              <w:t>业</w:t>
            </w:r>
          </w:p>
        </w:tc>
        <w:tc>
          <w:tcPr>
            <w:tcW w:w="2489" w:type="dxa"/>
            <w:tcBorders>
              <w:left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软件工程</w:t>
            </w:r>
          </w:p>
        </w:tc>
        <w:tc>
          <w:tcPr>
            <w:tcW w:w="1368" w:type="dxa"/>
            <w:tcBorders>
              <w:top w:val="nil"/>
              <w:left w:val="nil"/>
              <w:bottom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年级</w:t>
            </w:r>
          </w:p>
        </w:tc>
        <w:tc>
          <w:tcPr>
            <w:tcW w:w="2359" w:type="dxa"/>
            <w:tcBorders>
              <w:left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201</w:t>
            </w:r>
            <w:r>
              <w:rPr>
                <w:rFonts w:hint="eastAsia" w:ascii="黑体" w:hAnsi="黑体" w:eastAsia="黑体" w:cs="黑体"/>
                <w:sz w:val="32"/>
                <w:szCs w:val="32"/>
              </w:rPr>
              <w:t>8</w:t>
            </w:r>
            <w:r>
              <w:rPr>
                <w:rFonts w:hint="eastAsia" w:ascii="黑体" w:hAnsi="黑体" w:eastAsia="黑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200" w:type="dxa"/>
            <w:tcBorders>
              <w:top w:val="nil"/>
              <w:left w:val="nil"/>
              <w:bottom w:val="nil"/>
              <w:right w:val="nil"/>
            </w:tcBorders>
            <w:vAlign w:val="bottom"/>
          </w:tcPr>
          <w:p>
            <w:pPr>
              <w:rPr>
                <w:rFonts w:hint="eastAsia" w:ascii="黑体" w:hAnsi="黑体" w:eastAsia="黑体" w:cs="黑体"/>
                <w:sz w:val="32"/>
                <w:szCs w:val="32"/>
              </w:rPr>
            </w:pPr>
            <w:r>
              <w:rPr>
                <w:rFonts w:hint="eastAsia" w:ascii="黑体" w:hAnsi="黑体" w:eastAsia="黑体" w:cs="黑体"/>
                <w:kern w:val="10"/>
                <w:sz w:val="32"/>
                <w:szCs w:val="32"/>
                <w:lang w:bidi="ar"/>
              </w:rPr>
              <w:t>学生姓名</w:t>
            </w:r>
          </w:p>
        </w:tc>
        <w:tc>
          <w:tcPr>
            <w:tcW w:w="2489" w:type="dxa"/>
            <w:tcBorders>
              <w:left w:val="nil"/>
              <w:right w:val="nil"/>
            </w:tcBorders>
            <w:vAlign w:val="bottom"/>
          </w:tcPr>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朱金龙</w:t>
            </w:r>
          </w:p>
        </w:tc>
        <w:tc>
          <w:tcPr>
            <w:tcW w:w="1368" w:type="dxa"/>
            <w:tcBorders>
              <w:top w:val="nil"/>
              <w:left w:val="nil"/>
              <w:bottom w:val="nil"/>
              <w:right w:val="nil"/>
            </w:tcBorders>
            <w:vAlign w:val="bottom"/>
          </w:tcPr>
          <w:p>
            <w:pPr>
              <w:jc w:val="center"/>
              <w:rPr>
                <w:rFonts w:hint="eastAsia" w:ascii="黑体" w:hAnsi="黑体" w:eastAsia="黑体" w:cs="黑体"/>
                <w:sz w:val="32"/>
                <w:szCs w:val="32"/>
              </w:rPr>
            </w:pPr>
            <w:r>
              <w:rPr>
                <w:rFonts w:hint="eastAsia" w:ascii="黑体" w:hAnsi="黑体" w:eastAsia="黑体" w:cs="黑体"/>
                <w:kern w:val="10"/>
                <w:sz w:val="32"/>
                <w:szCs w:val="32"/>
                <w:lang w:bidi="ar"/>
              </w:rPr>
              <w:t>学号</w:t>
            </w:r>
          </w:p>
        </w:tc>
        <w:tc>
          <w:tcPr>
            <w:tcW w:w="2359" w:type="dxa"/>
            <w:tcBorders>
              <w:left w:val="nil"/>
              <w:right w:val="nil"/>
            </w:tcBorders>
            <w:vAlign w:val="bottom"/>
          </w:tcPr>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201810414430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200" w:type="dxa"/>
            <w:tcBorders>
              <w:top w:val="nil"/>
              <w:left w:val="nil"/>
              <w:bottom w:val="nil"/>
              <w:right w:val="nil"/>
            </w:tcBorders>
            <w:vAlign w:val="bottom"/>
          </w:tcPr>
          <w:p>
            <w:pPr>
              <w:rPr>
                <w:rFonts w:hint="eastAsia" w:ascii="黑体" w:hAnsi="黑体" w:eastAsia="黑体" w:cs="黑体"/>
                <w:sz w:val="32"/>
                <w:szCs w:val="32"/>
              </w:rPr>
            </w:pPr>
            <w:r>
              <w:rPr>
                <w:rFonts w:hint="eastAsia" w:ascii="黑体" w:hAnsi="黑体" w:eastAsia="黑体" w:cs="黑体"/>
                <w:kern w:val="10"/>
                <w:sz w:val="32"/>
                <w:szCs w:val="32"/>
                <w:lang w:bidi="ar"/>
              </w:rPr>
              <w:t>指导教师</w:t>
            </w:r>
          </w:p>
        </w:tc>
        <w:tc>
          <w:tcPr>
            <w:tcW w:w="2489" w:type="dxa"/>
            <w:tcBorders>
              <w:left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赵卫东</w:t>
            </w:r>
          </w:p>
        </w:tc>
        <w:tc>
          <w:tcPr>
            <w:tcW w:w="1368" w:type="dxa"/>
            <w:tcBorders>
              <w:top w:val="nil"/>
              <w:left w:val="nil"/>
              <w:bottom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职称</w:t>
            </w:r>
          </w:p>
        </w:tc>
        <w:tc>
          <w:tcPr>
            <w:tcW w:w="2359" w:type="dxa"/>
            <w:tcBorders>
              <w:left w:val="nil"/>
              <w:right w:val="nil"/>
            </w:tcBorders>
            <w:vAlign w:val="bottom"/>
          </w:tcPr>
          <w:p>
            <w:pPr>
              <w:jc w:val="center"/>
              <w:rPr>
                <w:rFonts w:hint="eastAsia" w:ascii="黑体" w:hAnsi="黑体" w:eastAsia="黑体" w:cs="黑体"/>
                <w:sz w:val="32"/>
                <w:szCs w:val="32"/>
              </w:rPr>
            </w:pPr>
            <w:r>
              <w:rPr>
                <w:rFonts w:hint="eastAsia" w:ascii="黑体" w:hAnsi="黑体" w:eastAsia="黑体" w:cs="黑体"/>
                <w:sz w:val="32"/>
                <w:szCs w:val="32"/>
              </w:rPr>
              <w:t>副教授</w:t>
            </w:r>
          </w:p>
        </w:tc>
      </w:tr>
    </w:tbl>
    <w:tbl>
      <w:tblPr>
        <w:tblStyle w:val="14"/>
        <w:tblpPr w:leftFromText="180" w:rightFromText="180" w:vertAnchor="text" w:horzAnchor="page" w:tblpX="1969" w:tblpY="427"/>
        <w:tblOverlap w:val="never"/>
        <w:tblW w:w="83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center"/>
              <w:rPr>
                <w:rFonts w:hint="eastAsia" w:ascii="黑体" w:hAnsi="黑体" w:eastAsia="黑体" w:cs="黑体"/>
                <w:b/>
                <w:bCs/>
                <w:color w:val="24292E"/>
                <w:kern w:val="0"/>
                <w:szCs w:val="18"/>
              </w:rPr>
            </w:pPr>
            <w:r>
              <w:rPr>
                <w:rFonts w:hint="eastAsia" w:ascii="黑体" w:hAnsi="黑体" w:eastAsia="黑体" w:cs="黑体"/>
                <w:b/>
                <w:bCs/>
                <w:color w:val="24292E"/>
                <w:kern w:val="0"/>
                <w:szCs w:val="18"/>
              </w:rPr>
              <w:t>评分项</w:t>
            </w:r>
          </w:p>
        </w:tc>
        <w:tc>
          <w:tcPr>
            <w:tcW w:w="5528" w:type="dxa"/>
          </w:tcPr>
          <w:p>
            <w:pPr>
              <w:widowControl/>
              <w:jc w:val="center"/>
              <w:rPr>
                <w:rFonts w:hint="eastAsia" w:ascii="黑体" w:hAnsi="黑体" w:eastAsia="黑体" w:cs="黑体"/>
                <w:b/>
                <w:bCs/>
                <w:color w:val="24292E"/>
                <w:kern w:val="0"/>
                <w:szCs w:val="18"/>
              </w:rPr>
            </w:pPr>
            <w:r>
              <w:rPr>
                <w:rFonts w:hint="eastAsia" w:ascii="黑体" w:hAnsi="黑体" w:eastAsia="黑体" w:cs="黑体"/>
                <w:b/>
                <w:bCs/>
                <w:color w:val="24292E"/>
                <w:kern w:val="0"/>
                <w:szCs w:val="18"/>
              </w:rPr>
              <w:t>评分标准</w:t>
            </w:r>
          </w:p>
        </w:tc>
        <w:tc>
          <w:tcPr>
            <w:tcW w:w="709" w:type="dxa"/>
          </w:tcPr>
          <w:p>
            <w:pPr>
              <w:widowControl/>
              <w:jc w:val="center"/>
              <w:rPr>
                <w:rFonts w:hint="eastAsia" w:ascii="黑体" w:hAnsi="黑体" w:eastAsia="黑体" w:cs="黑体"/>
                <w:b/>
                <w:bCs/>
                <w:color w:val="24292E"/>
                <w:kern w:val="0"/>
                <w:szCs w:val="18"/>
              </w:rPr>
            </w:pPr>
            <w:r>
              <w:rPr>
                <w:rFonts w:hint="eastAsia" w:ascii="黑体" w:hAnsi="黑体" w:eastAsia="黑体" w:cs="黑体"/>
                <w:b/>
                <w:bCs/>
                <w:color w:val="24292E"/>
                <w:kern w:val="0"/>
                <w:szCs w:val="18"/>
              </w:rPr>
              <w:t>满分</w:t>
            </w:r>
          </w:p>
        </w:tc>
        <w:tc>
          <w:tcPr>
            <w:tcW w:w="708" w:type="dxa"/>
          </w:tcPr>
          <w:p>
            <w:pPr>
              <w:widowControl/>
              <w:jc w:val="center"/>
              <w:rPr>
                <w:rFonts w:hint="eastAsia" w:ascii="黑体" w:hAnsi="黑体" w:eastAsia="黑体" w:cs="黑体"/>
                <w:b/>
                <w:bCs/>
                <w:color w:val="24292E"/>
                <w:kern w:val="0"/>
                <w:szCs w:val="18"/>
              </w:rPr>
            </w:pPr>
            <w:r>
              <w:rPr>
                <w:rFonts w:hint="eastAsia" w:ascii="黑体" w:hAnsi="黑体" w:eastAsia="黑体" w:cs="黑体"/>
                <w:b/>
                <w:bCs/>
                <w:color w:val="24292E"/>
                <w:kern w:val="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文档整体</w:t>
            </w:r>
          </w:p>
        </w:tc>
        <w:tc>
          <w:tcPr>
            <w:tcW w:w="552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文档内容详实、规范，美观大方</w:t>
            </w:r>
          </w:p>
        </w:tc>
        <w:tc>
          <w:tcPr>
            <w:tcW w:w="709"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1</w:t>
            </w:r>
            <w:r>
              <w:rPr>
                <w:rFonts w:hint="eastAsia" w:ascii="黑体" w:hAnsi="黑体" w:eastAsia="黑体" w:cs="黑体"/>
                <w:color w:val="24292E"/>
                <w:kern w:val="0"/>
                <w:szCs w:val="18"/>
              </w:rPr>
              <w:t>0</w:t>
            </w:r>
          </w:p>
        </w:tc>
        <w:tc>
          <w:tcPr>
            <w:tcW w:w="708" w:type="dxa"/>
          </w:tcPr>
          <w:p>
            <w:pPr>
              <w:widowControl/>
              <w:ind w:firstLine="210" w:firstLineChars="100"/>
              <w:jc w:val="center"/>
              <w:rPr>
                <w:rFonts w:hint="eastAsia" w:ascii="黑体" w:hAnsi="黑体" w:eastAsia="黑体" w:cs="黑体"/>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表设计</w:t>
            </w:r>
          </w:p>
        </w:tc>
        <w:tc>
          <w:tcPr>
            <w:tcW w:w="552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表，表空间设计合理，数据合理</w:t>
            </w:r>
          </w:p>
        </w:tc>
        <w:tc>
          <w:tcPr>
            <w:tcW w:w="709"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2</w:t>
            </w:r>
            <w:r>
              <w:rPr>
                <w:rFonts w:hint="eastAsia" w:ascii="黑体" w:hAnsi="黑体" w:eastAsia="黑体" w:cs="黑体"/>
                <w:color w:val="24292E"/>
                <w:kern w:val="0"/>
                <w:szCs w:val="18"/>
              </w:rPr>
              <w:t>0</w:t>
            </w:r>
          </w:p>
        </w:tc>
        <w:tc>
          <w:tcPr>
            <w:tcW w:w="708" w:type="dxa"/>
          </w:tcPr>
          <w:p>
            <w:pPr>
              <w:widowControl/>
              <w:ind w:firstLine="210" w:firstLineChars="100"/>
              <w:jc w:val="center"/>
              <w:rPr>
                <w:rFonts w:hint="eastAsia" w:ascii="黑体" w:hAnsi="黑体" w:eastAsia="黑体" w:cs="黑体"/>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用户管理</w:t>
            </w:r>
          </w:p>
        </w:tc>
        <w:tc>
          <w:tcPr>
            <w:tcW w:w="552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权限及用户分配方案设计正确</w:t>
            </w:r>
          </w:p>
        </w:tc>
        <w:tc>
          <w:tcPr>
            <w:tcW w:w="709"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20</w:t>
            </w:r>
          </w:p>
        </w:tc>
        <w:tc>
          <w:tcPr>
            <w:tcW w:w="708" w:type="dxa"/>
          </w:tcPr>
          <w:p>
            <w:pPr>
              <w:widowControl/>
              <w:ind w:firstLine="210" w:firstLineChars="100"/>
              <w:jc w:val="center"/>
              <w:rPr>
                <w:rFonts w:hint="eastAsia" w:ascii="黑体" w:hAnsi="黑体" w:eastAsia="黑体" w:cs="黑体"/>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PL/SQL设计</w:t>
            </w:r>
          </w:p>
        </w:tc>
        <w:tc>
          <w:tcPr>
            <w:tcW w:w="552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存储过程和函数设计正确</w:t>
            </w:r>
          </w:p>
        </w:tc>
        <w:tc>
          <w:tcPr>
            <w:tcW w:w="709"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30</w:t>
            </w:r>
          </w:p>
        </w:tc>
        <w:tc>
          <w:tcPr>
            <w:tcW w:w="708" w:type="dxa"/>
          </w:tcPr>
          <w:p>
            <w:pPr>
              <w:widowControl/>
              <w:ind w:firstLine="210" w:firstLineChars="100"/>
              <w:jc w:val="center"/>
              <w:rPr>
                <w:rFonts w:hint="eastAsia" w:ascii="黑体" w:hAnsi="黑体" w:eastAsia="黑体" w:cs="黑体"/>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备份方案</w:t>
            </w:r>
          </w:p>
        </w:tc>
        <w:tc>
          <w:tcPr>
            <w:tcW w:w="5528"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备份方案设计正确</w:t>
            </w:r>
          </w:p>
        </w:tc>
        <w:tc>
          <w:tcPr>
            <w:tcW w:w="709" w:type="dxa"/>
          </w:tcPr>
          <w:p>
            <w:pPr>
              <w:widowControl/>
              <w:jc w:val="center"/>
              <w:rPr>
                <w:rFonts w:hint="eastAsia" w:ascii="黑体" w:hAnsi="黑体" w:eastAsia="黑体" w:cs="黑体"/>
                <w:color w:val="24292E"/>
                <w:kern w:val="0"/>
                <w:szCs w:val="18"/>
              </w:rPr>
            </w:pPr>
            <w:r>
              <w:rPr>
                <w:rFonts w:hint="eastAsia" w:ascii="黑体" w:hAnsi="黑体" w:eastAsia="黑体" w:cs="黑体"/>
                <w:color w:val="24292E"/>
                <w:kern w:val="0"/>
                <w:szCs w:val="18"/>
              </w:rPr>
              <w:t>20</w:t>
            </w:r>
          </w:p>
        </w:tc>
        <w:tc>
          <w:tcPr>
            <w:tcW w:w="708" w:type="dxa"/>
          </w:tcPr>
          <w:p>
            <w:pPr>
              <w:widowControl/>
              <w:ind w:firstLine="210" w:firstLineChars="100"/>
              <w:jc w:val="center"/>
              <w:rPr>
                <w:rFonts w:hint="eastAsia" w:ascii="黑体" w:hAnsi="黑体" w:eastAsia="黑体" w:cs="黑体"/>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widowControl/>
              <w:jc w:val="center"/>
              <w:rPr>
                <w:rFonts w:hint="eastAsia" w:ascii="黑体" w:hAnsi="黑体" w:eastAsia="黑体" w:cs="黑体"/>
                <w:b/>
                <w:color w:val="24292E"/>
                <w:kern w:val="0"/>
                <w:szCs w:val="18"/>
              </w:rPr>
            </w:pPr>
            <w:r>
              <w:rPr>
                <w:rFonts w:hint="eastAsia" w:ascii="黑体" w:hAnsi="黑体" w:eastAsia="黑体" w:cs="黑体"/>
                <w:b/>
                <w:color w:val="24292E"/>
                <w:kern w:val="0"/>
                <w:szCs w:val="18"/>
              </w:rPr>
              <w:t>得分合计</w:t>
            </w:r>
          </w:p>
        </w:tc>
        <w:tc>
          <w:tcPr>
            <w:tcW w:w="708" w:type="dxa"/>
            <w:vAlign w:val="center"/>
          </w:tcPr>
          <w:p>
            <w:pPr>
              <w:widowControl/>
              <w:ind w:firstLine="210" w:firstLineChars="100"/>
              <w:jc w:val="center"/>
              <w:rPr>
                <w:rFonts w:hint="eastAsia" w:ascii="黑体" w:hAnsi="黑体" w:eastAsia="黑体" w:cs="黑体"/>
                <w:color w:val="24292E"/>
                <w:kern w:val="0"/>
                <w:szCs w:val="18"/>
              </w:rPr>
            </w:pPr>
          </w:p>
        </w:tc>
      </w:tr>
    </w:tbl>
    <w:p>
      <w:pPr>
        <w:topLinePunct/>
        <w:spacing w:line="440" w:lineRule="exact"/>
        <w:ind w:firstLine="440" w:firstLineChars="200"/>
        <w:rPr>
          <w:rFonts w:hint="eastAsia" w:ascii="黑体" w:hAnsi="黑体" w:eastAsia="黑体" w:cs="黑体"/>
          <w:kern w:val="10"/>
          <w:sz w:val="22"/>
          <w:szCs w:val="22"/>
        </w:rPr>
      </w:pPr>
    </w:p>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w:t>
      </w:r>
      <w:r>
        <w:rPr>
          <w:rFonts w:hint="eastAsia" w:ascii="黑体" w:hAnsi="黑体" w:eastAsia="黑体" w:cs="黑体"/>
          <w:kern w:val="10"/>
          <w:sz w:val="32"/>
          <w:szCs w:val="32"/>
        </w:rPr>
        <w:t xml:space="preserve">21 </w:t>
      </w:r>
      <w:r>
        <w:rPr>
          <w:rFonts w:hint="eastAsia" w:ascii="黑体" w:hAnsi="黑体" w:eastAsia="黑体" w:cs="黑体"/>
          <w:kern w:val="10"/>
          <w:sz w:val="32"/>
          <w:szCs w:val="32"/>
        </w:rPr>
        <w:t xml:space="preserve">年 </w:t>
      </w:r>
      <w:r>
        <w:rPr>
          <w:rFonts w:hint="eastAsia" w:ascii="黑体" w:hAnsi="黑体" w:eastAsia="黑体" w:cs="黑体"/>
          <w:kern w:val="10"/>
          <w:sz w:val="32"/>
          <w:szCs w:val="32"/>
        </w:rPr>
        <w:t xml:space="preserve"> 6</w:t>
      </w:r>
      <w:r>
        <w:rPr>
          <w:rFonts w:hint="eastAsia" w:ascii="黑体" w:hAnsi="黑体" w:eastAsia="黑体" w:cs="黑体"/>
          <w:kern w:val="10"/>
          <w:sz w:val="32"/>
          <w:szCs w:val="32"/>
        </w:rPr>
        <w:t xml:space="preserve">  月  </w:t>
      </w:r>
      <w:r>
        <w:rPr>
          <w:rFonts w:hint="eastAsia" w:ascii="黑体" w:hAnsi="黑体" w:eastAsia="黑体" w:cs="黑体"/>
          <w:kern w:val="10"/>
          <w:sz w:val="32"/>
          <w:szCs w:val="32"/>
          <w:lang w:val="en-US" w:eastAsia="zh-CN"/>
        </w:rPr>
        <w:t>15</w:t>
      </w:r>
      <w:r>
        <w:rPr>
          <w:rFonts w:hint="eastAsia" w:ascii="黑体" w:hAnsi="黑体" w:eastAsia="黑体" w:cs="黑体"/>
          <w:kern w:val="10"/>
          <w:sz w:val="32"/>
          <w:szCs w:val="32"/>
        </w:rPr>
        <w:t xml:space="preserve"> 日</w:t>
      </w:r>
    </w:p>
    <w:p>
      <w:pPr>
        <w:rPr>
          <w:rFonts w:hint="eastAsia" w:ascii="黑体" w:hAnsi="黑体" w:eastAsia="黑体" w:cs="黑体"/>
          <w:kern w:val="10"/>
          <w:sz w:val="32"/>
          <w:szCs w:val="32"/>
        </w:rPr>
      </w:pPr>
      <w:r>
        <w:rPr>
          <w:rFonts w:hint="eastAsia" w:ascii="黑体" w:hAnsi="黑体" w:eastAsia="黑体" w:cs="黑体"/>
          <w:kern w:val="10"/>
          <w:sz w:val="32"/>
          <w:szCs w:val="32"/>
        </w:rPr>
        <w:br w:type="page"/>
      </w:r>
    </w:p>
    <w:sdt>
      <w:sdtPr>
        <w:rPr>
          <w:rFonts w:ascii="宋体" w:hAnsi="宋体" w:eastAsia="宋体" w:cs="Times New Roman"/>
          <w:b/>
          <w:bCs/>
          <w:kern w:val="2"/>
          <w:sz w:val="28"/>
          <w:szCs w:val="28"/>
          <w:lang w:val="en-US" w:eastAsia="zh-CN" w:bidi="ar-SA"/>
        </w:rPr>
        <w:id w:val="147464292"/>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b/>
              <w:bCs/>
              <w:sz w:val="28"/>
              <w:szCs w:val="28"/>
            </w:rPr>
          </w:pPr>
          <w:r>
            <w:rPr>
              <w:rFonts w:ascii="宋体" w:hAnsi="宋体" w:eastAsia="宋体"/>
              <w:b/>
              <w:bCs/>
              <w:sz w:val="28"/>
              <w:szCs w:val="28"/>
            </w:rPr>
            <w:t>目录</w:t>
          </w:r>
        </w:p>
        <w:p>
          <w:pPr>
            <w:pStyle w:val="10"/>
            <w:tabs>
              <w:tab w:val="right" w:leader="dot" w:pos="8731"/>
            </w:tabs>
          </w:pPr>
          <w:r>
            <w:fldChar w:fldCharType="begin"/>
          </w:r>
          <w:r>
            <w:instrText xml:space="preserve">TOC \o "1-3" \h \u </w:instrText>
          </w:r>
          <w:r>
            <w:fldChar w:fldCharType="separate"/>
          </w:r>
          <w:r>
            <w:fldChar w:fldCharType="begin"/>
          </w:r>
          <w:r>
            <w:instrText xml:space="preserve"> HYPERLINK \l _Toc14129 </w:instrText>
          </w:r>
          <w:r>
            <w:fldChar w:fldCharType="separate"/>
          </w:r>
          <w:r>
            <w:rPr>
              <w:rFonts w:hint="eastAsia" w:ascii="黑体" w:hAnsi="黑体" w:eastAsia="黑体" w:cs="黑体"/>
            </w:rPr>
            <w:t>一、 概述</w:t>
          </w:r>
          <w:r>
            <w:tab/>
          </w:r>
          <w:r>
            <w:fldChar w:fldCharType="begin"/>
          </w:r>
          <w:r>
            <w:instrText xml:space="preserve"> PAGEREF _Toc14129 \h </w:instrText>
          </w:r>
          <w:r>
            <w:fldChar w:fldCharType="separate"/>
          </w:r>
          <w:r>
            <w:t>3</w:t>
          </w:r>
          <w:r>
            <w:fldChar w:fldCharType="end"/>
          </w:r>
          <w:r>
            <w:fldChar w:fldCharType="end"/>
          </w:r>
        </w:p>
        <w:p>
          <w:pPr>
            <w:pStyle w:val="10"/>
            <w:tabs>
              <w:tab w:val="right" w:leader="dot" w:pos="8731"/>
            </w:tabs>
          </w:pPr>
          <w:r>
            <w:fldChar w:fldCharType="begin"/>
          </w:r>
          <w:r>
            <w:instrText xml:space="preserve"> HYPERLINK \l _Toc11097 </w:instrText>
          </w:r>
          <w:r>
            <w:fldChar w:fldCharType="separate"/>
          </w:r>
          <w:r>
            <w:rPr>
              <w:rFonts w:hint="eastAsia" w:ascii="黑体" w:hAnsi="黑体" w:eastAsia="黑体" w:cs="黑体"/>
            </w:rPr>
            <w:t>二、 需求与功能分析</w:t>
          </w:r>
          <w:r>
            <w:tab/>
          </w:r>
          <w:r>
            <w:fldChar w:fldCharType="begin"/>
          </w:r>
          <w:r>
            <w:instrText xml:space="preserve"> PAGEREF _Toc11097 \h </w:instrText>
          </w:r>
          <w:r>
            <w:fldChar w:fldCharType="separate"/>
          </w:r>
          <w:r>
            <w:t>3</w:t>
          </w:r>
          <w:r>
            <w:fldChar w:fldCharType="end"/>
          </w:r>
          <w:r>
            <w:fldChar w:fldCharType="end"/>
          </w:r>
        </w:p>
        <w:p>
          <w:pPr>
            <w:pStyle w:val="9"/>
            <w:tabs>
              <w:tab w:val="right" w:leader="dot" w:pos="8731"/>
            </w:tabs>
          </w:pPr>
          <w:r>
            <w:fldChar w:fldCharType="begin"/>
          </w:r>
          <w:r>
            <w:instrText xml:space="preserve"> HYPERLINK \l _Toc18312 </w:instrText>
          </w:r>
          <w:r>
            <w:fldChar w:fldCharType="separate"/>
          </w:r>
          <w:r>
            <w:rPr>
              <w:rFonts w:hint="eastAsia" w:ascii="黑体" w:hAnsi="黑体" w:eastAsia="黑体" w:cs="黑体"/>
              <w:kern w:val="10"/>
              <w:szCs w:val="32"/>
              <w:lang w:val="en-US"/>
            </w:rPr>
            <w:t xml:space="preserve">三、 </w:t>
          </w:r>
          <w:r>
            <w:rPr>
              <w:rFonts w:hint="eastAsia" w:ascii="黑体" w:hAnsi="黑体" w:eastAsia="黑体" w:cs="黑体"/>
              <w:kern w:val="10"/>
              <w:szCs w:val="32"/>
              <w:lang w:val="en-US" w:eastAsia="zh-CN"/>
            </w:rPr>
            <w:t>数据库设计</w:t>
          </w:r>
          <w:r>
            <w:tab/>
          </w:r>
          <w:r>
            <w:fldChar w:fldCharType="begin"/>
          </w:r>
          <w:r>
            <w:instrText xml:space="preserve"> PAGEREF _Toc18312 \h </w:instrText>
          </w:r>
          <w:r>
            <w:fldChar w:fldCharType="separate"/>
          </w:r>
          <w:r>
            <w:t>3</w:t>
          </w:r>
          <w:r>
            <w:fldChar w:fldCharType="end"/>
          </w:r>
          <w:r>
            <w:fldChar w:fldCharType="end"/>
          </w:r>
        </w:p>
        <w:p>
          <w:pPr>
            <w:pStyle w:val="10"/>
            <w:tabs>
              <w:tab w:val="right" w:leader="dot" w:pos="8731"/>
            </w:tabs>
          </w:pPr>
          <w:r>
            <w:fldChar w:fldCharType="begin"/>
          </w:r>
          <w:r>
            <w:instrText xml:space="preserve"> HYPERLINK \l _Toc15859 </w:instrText>
          </w:r>
          <w:r>
            <w:fldChar w:fldCharType="separate"/>
          </w:r>
          <w:r>
            <w:rPr>
              <w:rFonts w:hint="default" w:ascii="黑体" w:hAnsi="黑体" w:eastAsia="黑体" w:cs="黑体"/>
              <w:kern w:val="10"/>
              <w:szCs w:val="28"/>
              <w:lang w:val="en-US"/>
            </w:rPr>
            <w:t xml:space="preserve">1. </w:t>
          </w:r>
          <w:r>
            <w:rPr>
              <w:rFonts w:hint="default" w:ascii="黑体" w:hAnsi="黑体" w:eastAsia="黑体" w:cs="黑体"/>
              <w:kern w:val="10"/>
              <w:szCs w:val="28"/>
              <w:lang w:val="en-US"/>
            </w:rPr>
            <w:t>创建用户及权限管理</w:t>
          </w:r>
          <w:r>
            <w:tab/>
          </w:r>
          <w:r>
            <w:fldChar w:fldCharType="begin"/>
          </w:r>
          <w:r>
            <w:instrText xml:space="preserve"> PAGEREF _Toc15859 \h </w:instrText>
          </w:r>
          <w:r>
            <w:fldChar w:fldCharType="separate"/>
          </w:r>
          <w:r>
            <w:t>3</w:t>
          </w:r>
          <w:r>
            <w:fldChar w:fldCharType="end"/>
          </w:r>
          <w:r>
            <w:fldChar w:fldCharType="end"/>
          </w:r>
        </w:p>
        <w:p>
          <w:pPr>
            <w:pStyle w:val="6"/>
            <w:tabs>
              <w:tab w:val="right" w:leader="dot" w:pos="8731"/>
            </w:tabs>
          </w:pPr>
          <w:r>
            <w:fldChar w:fldCharType="begin"/>
          </w:r>
          <w:r>
            <w:instrText xml:space="preserve"> HYPERLINK \l _Toc6909 </w:instrText>
          </w:r>
          <w:r>
            <w:fldChar w:fldCharType="separate"/>
          </w:r>
          <w:r>
            <w:rPr>
              <w:rFonts w:hint="default" w:ascii="黑体" w:hAnsi="黑体" w:eastAsia="黑体" w:cs="黑体"/>
              <w:kern w:val="10"/>
              <w:szCs w:val="21"/>
              <w:lang w:val="en-US"/>
            </w:rPr>
            <w:t>创建表空间</w:t>
          </w:r>
          <w:r>
            <w:rPr>
              <w:rFonts w:hint="eastAsia" w:ascii="黑体" w:hAnsi="黑体" w:eastAsia="黑体" w:cs="黑体"/>
              <w:kern w:val="10"/>
              <w:szCs w:val="21"/>
              <w:lang w:val="en-US" w:eastAsia="zh-CN"/>
            </w:rPr>
            <w:t>：</w:t>
          </w:r>
          <w:r>
            <w:tab/>
          </w:r>
          <w:r>
            <w:fldChar w:fldCharType="begin"/>
          </w:r>
          <w:r>
            <w:instrText xml:space="preserve"> PAGEREF _Toc6909 \h </w:instrText>
          </w:r>
          <w:r>
            <w:fldChar w:fldCharType="separate"/>
          </w:r>
          <w:r>
            <w:t>3</w:t>
          </w:r>
          <w:r>
            <w:fldChar w:fldCharType="end"/>
          </w:r>
          <w:r>
            <w:fldChar w:fldCharType="end"/>
          </w:r>
        </w:p>
        <w:p>
          <w:pPr>
            <w:pStyle w:val="6"/>
            <w:tabs>
              <w:tab w:val="right" w:leader="dot" w:pos="8731"/>
            </w:tabs>
          </w:pPr>
          <w:r>
            <w:fldChar w:fldCharType="begin"/>
          </w:r>
          <w:r>
            <w:instrText xml:space="preserve"> HYPERLINK \l _Toc8043 </w:instrText>
          </w:r>
          <w:r>
            <w:fldChar w:fldCharType="separate"/>
          </w:r>
          <w:r>
            <w:rPr>
              <w:rFonts w:hint="default" w:ascii="黑体" w:hAnsi="黑体" w:eastAsia="黑体" w:cs="黑体"/>
              <w:kern w:val="10"/>
              <w:szCs w:val="21"/>
              <w:lang w:val="en-US"/>
            </w:rPr>
            <w:t>创建用户并指定表空间</w:t>
          </w:r>
          <w:r>
            <w:rPr>
              <w:rFonts w:hint="eastAsia" w:ascii="黑体" w:hAnsi="黑体" w:eastAsia="黑体" w:cs="黑体"/>
              <w:kern w:val="10"/>
              <w:szCs w:val="21"/>
              <w:lang w:val="en-US" w:eastAsia="zh-CN"/>
            </w:rPr>
            <w:t>：</w:t>
          </w:r>
          <w:r>
            <w:tab/>
          </w:r>
          <w:r>
            <w:fldChar w:fldCharType="begin"/>
          </w:r>
          <w:r>
            <w:instrText xml:space="preserve"> PAGEREF _Toc8043 \h </w:instrText>
          </w:r>
          <w:r>
            <w:fldChar w:fldCharType="separate"/>
          </w:r>
          <w:r>
            <w:t>4</w:t>
          </w:r>
          <w:r>
            <w:fldChar w:fldCharType="end"/>
          </w:r>
          <w:r>
            <w:fldChar w:fldCharType="end"/>
          </w:r>
        </w:p>
        <w:p>
          <w:pPr>
            <w:pStyle w:val="6"/>
            <w:tabs>
              <w:tab w:val="right" w:leader="dot" w:pos="8731"/>
            </w:tabs>
          </w:pPr>
          <w:r>
            <w:fldChar w:fldCharType="begin"/>
          </w:r>
          <w:r>
            <w:instrText xml:space="preserve"> HYPERLINK \l _Toc27184 </w:instrText>
          </w:r>
          <w:r>
            <w:fldChar w:fldCharType="separate"/>
          </w:r>
          <w:r>
            <w:rPr>
              <w:rFonts w:hint="default" w:ascii="黑体" w:hAnsi="黑体" w:eastAsia="黑体" w:cs="黑体"/>
              <w:kern w:val="10"/>
              <w:szCs w:val="21"/>
              <w:lang w:val="en-US"/>
            </w:rPr>
            <w:t>新用户授权</w:t>
          </w:r>
          <w:r>
            <w:rPr>
              <w:rFonts w:hint="eastAsia" w:ascii="黑体" w:hAnsi="黑体" w:eastAsia="黑体" w:cs="黑体"/>
              <w:kern w:val="10"/>
              <w:szCs w:val="21"/>
              <w:lang w:val="en-US" w:eastAsia="zh-CN"/>
            </w:rPr>
            <w:t>：</w:t>
          </w:r>
          <w:r>
            <w:tab/>
          </w:r>
          <w:r>
            <w:fldChar w:fldCharType="begin"/>
          </w:r>
          <w:r>
            <w:instrText xml:space="preserve"> PAGEREF _Toc27184 \h </w:instrText>
          </w:r>
          <w:r>
            <w:fldChar w:fldCharType="separate"/>
          </w:r>
          <w:r>
            <w:t>5</w:t>
          </w:r>
          <w:r>
            <w:fldChar w:fldCharType="end"/>
          </w:r>
          <w:r>
            <w:fldChar w:fldCharType="end"/>
          </w:r>
        </w:p>
        <w:p>
          <w:pPr>
            <w:pStyle w:val="10"/>
            <w:tabs>
              <w:tab w:val="right" w:leader="dot" w:pos="8731"/>
            </w:tabs>
          </w:pPr>
          <w:r>
            <w:fldChar w:fldCharType="begin"/>
          </w:r>
          <w:r>
            <w:instrText xml:space="preserve"> HYPERLINK \l _Toc16802 </w:instrText>
          </w:r>
          <w:r>
            <w:fldChar w:fldCharType="separate"/>
          </w:r>
          <w:r>
            <w:rPr>
              <w:rFonts w:hint="default" w:ascii="黑体" w:hAnsi="黑体" w:eastAsia="黑体" w:cs="黑体"/>
              <w:kern w:val="10"/>
              <w:szCs w:val="28"/>
              <w:lang w:val="en-US"/>
            </w:rPr>
            <w:t xml:space="preserve">2. </w:t>
          </w:r>
          <w:r>
            <w:rPr>
              <w:rFonts w:hint="default" w:ascii="黑体" w:hAnsi="黑体" w:eastAsia="黑体" w:cs="黑体"/>
              <w:kern w:val="10"/>
              <w:szCs w:val="28"/>
              <w:lang w:val="en-US"/>
            </w:rPr>
            <w:t>表设计</w:t>
          </w:r>
          <w:r>
            <w:tab/>
          </w:r>
          <w:r>
            <w:fldChar w:fldCharType="begin"/>
          </w:r>
          <w:r>
            <w:instrText xml:space="preserve"> PAGEREF _Toc16802 \h </w:instrText>
          </w:r>
          <w:r>
            <w:fldChar w:fldCharType="separate"/>
          </w:r>
          <w:r>
            <w:t>6</w:t>
          </w:r>
          <w:r>
            <w:fldChar w:fldCharType="end"/>
          </w:r>
          <w:r>
            <w:fldChar w:fldCharType="end"/>
          </w:r>
        </w:p>
        <w:p>
          <w:pPr>
            <w:pStyle w:val="6"/>
            <w:tabs>
              <w:tab w:val="right" w:leader="dot" w:pos="8731"/>
            </w:tabs>
          </w:pPr>
          <w:r>
            <w:fldChar w:fldCharType="begin"/>
          </w:r>
          <w:r>
            <w:instrText xml:space="preserve"> HYPERLINK \l _Toc5174 </w:instrText>
          </w:r>
          <w:r>
            <w:fldChar w:fldCharType="separate"/>
          </w:r>
          <w:r>
            <w:rPr>
              <w:rFonts w:hint="default" w:ascii="黑体" w:hAnsi="黑体" w:eastAsia="黑体" w:cs="黑体"/>
              <w:kern w:val="10"/>
              <w:szCs w:val="21"/>
              <w:lang w:val="en-US"/>
            </w:rPr>
            <w:t>用户表</w:t>
          </w:r>
          <w:r>
            <w:rPr>
              <w:rFonts w:hint="eastAsia" w:ascii="黑体" w:hAnsi="黑体" w:eastAsia="黑体" w:cs="黑体"/>
              <w:kern w:val="10"/>
              <w:szCs w:val="21"/>
              <w:lang w:val="en-US" w:eastAsia="zh-CN"/>
            </w:rPr>
            <w:t>：</w:t>
          </w:r>
          <w:r>
            <w:tab/>
          </w:r>
          <w:r>
            <w:fldChar w:fldCharType="begin"/>
          </w:r>
          <w:r>
            <w:instrText xml:space="preserve"> PAGEREF _Toc5174 \h </w:instrText>
          </w:r>
          <w:r>
            <w:fldChar w:fldCharType="separate"/>
          </w:r>
          <w:r>
            <w:t>6</w:t>
          </w:r>
          <w:r>
            <w:fldChar w:fldCharType="end"/>
          </w:r>
          <w:r>
            <w:fldChar w:fldCharType="end"/>
          </w:r>
        </w:p>
        <w:p>
          <w:pPr>
            <w:pStyle w:val="6"/>
            <w:tabs>
              <w:tab w:val="right" w:leader="dot" w:pos="8731"/>
            </w:tabs>
          </w:pPr>
          <w:r>
            <w:fldChar w:fldCharType="begin"/>
          </w:r>
          <w:r>
            <w:instrText xml:space="preserve"> HYPERLINK \l _Toc20782 </w:instrText>
          </w:r>
          <w:r>
            <w:fldChar w:fldCharType="separate"/>
          </w:r>
          <w:r>
            <w:rPr>
              <w:rFonts w:hint="default" w:ascii="黑体" w:hAnsi="黑体" w:eastAsia="黑体" w:cs="黑体"/>
              <w:kern w:val="10"/>
              <w:szCs w:val="21"/>
              <w:lang w:val="en-US"/>
            </w:rPr>
            <w:t>管理员表</w:t>
          </w:r>
          <w:r>
            <w:rPr>
              <w:rFonts w:hint="eastAsia" w:ascii="黑体" w:hAnsi="黑体" w:eastAsia="黑体" w:cs="黑体"/>
              <w:kern w:val="10"/>
              <w:szCs w:val="21"/>
              <w:lang w:val="en-US" w:eastAsia="zh-CN"/>
            </w:rPr>
            <w:t>：</w:t>
          </w:r>
          <w:r>
            <w:tab/>
          </w:r>
          <w:r>
            <w:fldChar w:fldCharType="begin"/>
          </w:r>
          <w:r>
            <w:instrText xml:space="preserve"> PAGEREF _Toc20782 \h </w:instrText>
          </w:r>
          <w:r>
            <w:fldChar w:fldCharType="separate"/>
          </w:r>
          <w:r>
            <w:t>7</w:t>
          </w:r>
          <w:r>
            <w:fldChar w:fldCharType="end"/>
          </w:r>
          <w:r>
            <w:fldChar w:fldCharType="end"/>
          </w:r>
        </w:p>
        <w:p>
          <w:pPr>
            <w:pStyle w:val="6"/>
            <w:tabs>
              <w:tab w:val="right" w:leader="dot" w:pos="8731"/>
            </w:tabs>
          </w:pPr>
          <w:r>
            <w:fldChar w:fldCharType="begin"/>
          </w:r>
          <w:r>
            <w:instrText xml:space="preserve"> HYPERLINK \l _Toc32218 </w:instrText>
          </w:r>
          <w:r>
            <w:fldChar w:fldCharType="separate"/>
          </w:r>
          <w:r>
            <w:rPr>
              <w:rFonts w:hint="default" w:ascii="黑体" w:hAnsi="黑体" w:eastAsia="黑体" w:cs="黑体"/>
              <w:kern w:val="10"/>
              <w:szCs w:val="21"/>
              <w:lang w:val="en-US"/>
            </w:rPr>
            <w:t>图书表</w:t>
          </w:r>
          <w:r>
            <w:rPr>
              <w:rFonts w:hint="eastAsia" w:ascii="黑体" w:hAnsi="黑体" w:eastAsia="黑体" w:cs="黑体"/>
              <w:kern w:val="10"/>
              <w:szCs w:val="21"/>
              <w:lang w:val="en-US" w:eastAsia="zh-CN"/>
            </w:rPr>
            <w:t>：</w:t>
          </w:r>
          <w:r>
            <w:tab/>
          </w:r>
          <w:r>
            <w:fldChar w:fldCharType="begin"/>
          </w:r>
          <w:r>
            <w:instrText xml:space="preserve"> PAGEREF _Toc32218 \h </w:instrText>
          </w:r>
          <w:r>
            <w:fldChar w:fldCharType="separate"/>
          </w:r>
          <w:r>
            <w:t>8</w:t>
          </w:r>
          <w:r>
            <w:fldChar w:fldCharType="end"/>
          </w:r>
          <w:r>
            <w:fldChar w:fldCharType="end"/>
          </w:r>
        </w:p>
        <w:p>
          <w:pPr>
            <w:pStyle w:val="6"/>
            <w:tabs>
              <w:tab w:val="right" w:leader="dot" w:pos="8731"/>
            </w:tabs>
          </w:pPr>
          <w:r>
            <w:fldChar w:fldCharType="begin"/>
          </w:r>
          <w:r>
            <w:instrText xml:space="preserve"> HYPERLINK \l _Toc2064 </w:instrText>
          </w:r>
          <w:r>
            <w:fldChar w:fldCharType="separate"/>
          </w:r>
          <w:r>
            <w:rPr>
              <w:rFonts w:hint="default" w:ascii="黑体" w:hAnsi="黑体" w:eastAsia="黑体" w:cs="黑体"/>
              <w:kern w:val="10"/>
              <w:szCs w:val="21"/>
              <w:lang w:val="en-US"/>
            </w:rPr>
            <w:t>借书记录表</w:t>
          </w:r>
          <w:r>
            <w:rPr>
              <w:rFonts w:hint="eastAsia" w:ascii="黑体" w:hAnsi="黑体" w:eastAsia="黑体" w:cs="黑体"/>
              <w:kern w:val="10"/>
              <w:szCs w:val="21"/>
              <w:lang w:val="en-US" w:eastAsia="zh-CN"/>
            </w:rPr>
            <w:t>：</w:t>
          </w:r>
          <w:r>
            <w:tab/>
          </w:r>
          <w:r>
            <w:fldChar w:fldCharType="begin"/>
          </w:r>
          <w:r>
            <w:instrText xml:space="preserve"> PAGEREF _Toc2064 \h </w:instrText>
          </w:r>
          <w:r>
            <w:fldChar w:fldCharType="separate"/>
          </w:r>
          <w:r>
            <w:t>9</w:t>
          </w:r>
          <w:r>
            <w:fldChar w:fldCharType="end"/>
          </w:r>
          <w:r>
            <w:fldChar w:fldCharType="end"/>
          </w:r>
        </w:p>
        <w:p>
          <w:pPr>
            <w:pStyle w:val="6"/>
            <w:tabs>
              <w:tab w:val="right" w:leader="dot" w:pos="8731"/>
            </w:tabs>
          </w:pPr>
          <w:r>
            <w:fldChar w:fldCharType="begin"/>
          </w:r>
          <w:r>
            <w:instrText xml:space="preserve"> HYPERLINK \l _Toc18414 </w:instrText>
          </w:r>
          <w:r>
            <w:fldChar w:fldCharType="separate"/>
          </w:r>
          <w:r>
            <w:rPr>
              <w:rFonts w:hint="default" w:ascii="黑体" w:hAnsi="黑体" w:eastAsia="黑体" w:cs="黑体"/>
              <w:kern w:val="10"/>
              <w:szCs w:val="21"/>
              <w:lang w:val="en-US"/>
            </w:rPr>
            <w:t>还书记录表</w:t>
          </w:r>
          <w:r>
            <w:rPr>
              <w:rFonts w:hint="eastAsia" w:ascii="黑体" w:hAnsi="黑体" w:eastAsia="黑体" w:cs="黑体"/>
              <w:kern w:val="10"/>
              <w:szCs w:val="21"/>
              <w:lang w:val="en-US" w:eastAsia="zh-CN"/>
            </w:rPr>
            <w:t>：</w:t>
          </w:r>
          <w:r>
            <w:tab/>
          </w:r>
          <w:r>
            <w:fldChar w:fldCharType="begin"/>
          </w:r>
          <w:r>
            <w:instrText xml:space="preserve"> PAGEREF _Toc18414 \h </w:instrText>
          </w:r>
          <w:r>
            <w:fldChar w:fldCharType="separate"/>
          </w:r>
          <w:r>
            <w:t>10</w:t>
          </w:r>
          <w:r>
            <w:fldChar w:fldCharType="end"/>
          </w:r>
          <w:r>
            <w:fldChar w:fldCharType="end"/>
          </w:r>
        </w:p>
        <w:p>
          <w:pPr>
            <w:pStyle w:val="10"/>
            <w:tabs>
              <w:tab w:val="right" w:leader="dot" w:pos="8731"/>
            </w:tabs>
          </w:pPr>
          <w:r>
            <w:fldChar w:fldCharType="begin"/>
          </w:r>
          <w:r>
            <w:instrText xml:space="preserve"> HYPERLINK \l _Toc32575 </w:instrText>
          </w:r>
          <w:r>
            <w:fldChar w:fldCharType="separate"/>
          </w:r>
          <w:r>
            <w:rPr>
              <w:rFonts w:hint="default" w:ascii="黑体" w:hAnsi="黑体" w:eastAsia="黑体" w:cs="黑体"/>
              <w:kern w:val="10"/>
              <w:szCs w:val="28"/>
              <w:lang w:val="en-US" w:eastAsia="zh-CN"/>
            </w:rPr>
            <w:t xml:space="preserve">3. </w:t>
          </w:r>
          <w:r>
            <w:rPr>
              <w:rFonts w:hint="default" w:ascii="黑体" w:hAnsi="黑体" w:eastAsia="黑体" w:cs="黑体"/>
              <w:kern w:val="10"/>
              <w:szCs w:val="28"/>
              <w:lang w:val="en-US"/>
            </w:rPr>
            <w:t>索引设计</w:t>
          </w:r>
          <w:r>
            <w:tab/>
          </w:r>
          <w:r>
            <w:fldChar w:fldCharType="begin"/>
          </w:r>
          <w:r>
            <w:instrText xml:space="preserve"> PAGEREF _Toc32575 \h </w:instrText>
          </w:r>
          <w:r>
            <w:fldChar w:fldCharType="separate"/>
          </w:r>
          <w:r>
            <w:t>10</w:t>
          </w:r>
          <w:r>
            <w:fldChar w:fldCharType="end"/>
          </w:r>
          <w:r>
            <w:fldChar w:fldCharType="end"/>
          </w:r>
        </w:p>
        <w:p>
          <w:pPr>
            <w:pStyle w:val="6"/>
            <w:tabs>
              <w:tab w:val="right" w:leader="dot" w:pos="8731"/>
            </w:tabs>
          </w:pPr>
          <w:r>
            <w:fldChar w:fldCharType="begin"/>
          </w:r>
          <w:r>
            <w:instrText xml:space="preserve"> HYPERLINK \l _Toc32062 </w:instrText>
          </w:r>
          <w:r>
            <w:fldChar w:fldCharType="separate"/>
          </w:r>
          <w:r>
            <w:rPr>
              <w:rFonts w:hint="default" w:ascii="Times New Roman" w:hAnsi="Times New Roman" w:eastAsia="黑体" w:cs="Times New Roman"/>
              <w:kern w:val="10"/>
              <w:szCs w:val="21"/>
              <w:lang w:val="en-US"/>
            </w:rPr>
            <w:t>创建普通用户id序列</w:t>
          </w:r>
          <w:r>
            <w:rPr>
              <w:rFonts w:hint="default" w:ascii="Times New Roman" w:hAnsi="Times New Roman" w:eastAsia="黑体" w:cs="Times New Roman"/>
              <w:kern w:val="10"/>
              <w:szCs w:val="21"/>
              <w:lang w:val="en-US" w:eastAsia="zh-CN"/>
            </w:rPr>
            <w:t>：</w:t>
          </w:r>
          <w:r>
            <w:tab/>
          </w:r>
          <w:r>
            <w:fldChar w:fldCharType="begin"/>
          </w:r>
          <w:r>
            <w:instrText xml:space="preserve"> PAGEREF _Toc32062 \h </w:instrText>
          </w:r>
          <w:r>
            <w:fldChar w:fldCharType="separate"/>
          </w:r>
          <w:r>
            <w:t>10</w:t>
          </w:r>
          <w:r>
            <w:fldChar w:fldCharType="end"/>
          </w:r>
          <w:r>
            <w:fldChar w:fldCharType="end"/>
          </w:r>
        </w:p>
        <w:p>
          <w:pPr>
            <w:pStyle w:val="6"/>
            <w:tabs>
              <w:tab w:val="right" w:leader="dot" w:pos="8731"/>
            </w:tabs>
          </w:pPr>
          <w:r>
            <w:fldChar w:fldCharType="begin"/>
          </w:r>
          <w:r>
            <w:instrText xml:space="preserve"> HYPERLINK \l _Toc15710 </w:instrText>
          </w:r>
          <w:r>
            <w:fldChar w:fldCharType="separate"/>
          </w:r>
          <w:r>
            <w:rPr>
              <w:rFonts w:hint="default" w:ascii="Times New Roman" w:hAnsi="Times New Roman" w:eastAsia="黑体" w:cs="Times New Roman"/>
              <w:kern w:val="10"/>
              <w:szCs w:val="21"/>
              <w:lang w:val="en-US"/>
            </w:rPr>
            <w:t>创建管理员id序列</w:t>
          </w:r>
          <w:r>
            <w:rPr>
              <w:rFonts w:hint="default" w:ascii="Times New Roman" w:hAnsi="Times New Roman" w:eastAsia="黑体" w:cs="Times New Roman"/>
              <w:kern w:val="10"/>
              <w:szCs w:val="21"/>
              <w:lang w:val="en-US" w:eastAsia="zh-CN"/>
            </w:rPr>
            <w:t>：</w:t>
          </w:r>
          <w:r>
            <w:tab/>
          </w:r>
          <w:r>
            <w:fldChar w:fldCharType="begin"/>
          </w:r>
          <w:r>
            <w:instrText xml:space="preserve"> PAGEREF _Toc15710 \h </w:instrText>
          </w:r>
          <w:r>
            <w:fldChar w:fldCharType="separate"/>
          </w:r>
          <w:r>
            <w:t>10</w:t>
          </w:r>
          <w:r>
            <w:fldChar w:fldCharType="end"/>
          </w:r>
          <w:r>
            <w:fldChar w:fldCharType="end"/>
          </w:r>
        </w:p>
        <w:p>
          <w:pPr>
            <w:pStyle w:val="6"/>
            <w:tabs>
              <w:tab w:val="right" w:leader="dot" w:pos="8731"/>
            </w:tabs>
          </w:pPr>
          <w:r>
            <w:fldChar w:fldCharType="begin"/>
          </w:r>
          <w:r>
            <w:instrText xml:space="preserve"> HYPERLINK \l _Toc7382 </w:instrText>
          </w:r>
          <w:r>
            <w:fldChar w:fldCharType="separate"/>
          </w:r>
          <w:r>
            <w:rPr>
              <w:rFonts w:hint="default" w:ascii="Times New Roman" w:hAnsi="Times New Roman" w:eastAsia="黑体" w:cs="Times New Roman"/>
              <w:kern w:val="10"/>
              <w:szCs w:val="21"/>
              <w:lang w:val="en-US"/>
            </w:rPr>
            <w:t>创建图书id序列</w:t>
          </w:r>
          <w:r>
            <w:rPr>
              <w:rFonts w:hint="default" w:ascii="Times New Roman" w:hAnsi="Times New Roman" w:eastAsia="黑体" w:cs="Times New Roman"/>
              <w:kern w:val="10"/>
              <w:szCs w:val="21"/>
              <w:lang w:val="en-US" w:eastAsia="zh-CN"/>
            </w:rPr>
            <w:t>：</w:t>
          </w:r>
          <w:r>
            <w:tab/>
          </w:r>
          <w:r>
            <w:fldChar w:fldCharType="begin"/>
          </w:r>
          <w:r>
            <w:instrText xml:space="preserve"> PAGEREF _Toc7382 \h </w:instrText>
          </w:r>
          <w:r>
            <w:fldChar w:fldCharType="separate"/>
          </w:r>
          <w:r>
            <w:t>11</w:t>
          </w:r>
          <w:r>
            <w:fldChar w:fldCharType="end"/>
          </w:r>
          <w:r>
            <w:fldChar w:fldCharType="end"/>
          </w:r>
        </w:p>
        <w:p>
          <w:pPr>
            <w:pStyle w:val="6"/>
            <w:tabs>
              <w:tab w:val="right" w:leader="dot" w:pos="8731"/>
            </w:tabs>
          </w:pPr>
          <w:r>
            <w:fldChar w:fldCharType="begin"/>
          </w:r>
          <w:r>
            <w:instrText xml:space="preserve"> HYPERLINK \l _Toc29785 </w:instrText>
          </w:r>
          <w:r>
            <w:fldChar w:fldCharType="separate"/>
          </w:r>
          <w:r>
            <w:rPr>
              <w:rFonts w:hint="default" w:ascii="Times New Roman" w:hAnsi="Times New Roman" w:eastAsia="黑体" w:cs="Times New Roman"/>
              <w:kern w:val="10"/>
              <w:szCs w:val="21"/>
              <w:lang w:val="en-US"/>
            </w:rPr>
            <w:t>创建图书ISBN序列</w:t>
          </w:r>
          <w:r>
            <w:rPr>
              <w:rFonts w:hint="default" w:ascii="Times New Roman" w:hAnsi="Times New Roman" w:eastAsia="黑体" w:cs="Times New Roman"/>
              <w:kern w:val="10"/>
              <w:szCs w:val="21"/>
              <w:lang w:val="en-US" w:eastAsia="zh-CN"/>
            </w:rPr>
            <w:t>：</w:t>
          </w:r>
          <w:r>
            <w:tab/>
          </w:r>
          <w:r>
            <w:fldChar w:fldCharType="begin"/>
          </w:r>
          <w:r>
            <w:instrText xml:space="preserve"> PAGEREF _Toc29785 \h </w:instrText>
          </w:r>
          <w:r>
            <w:fldChar w:fldCharType="separate"/>
          </w:r>
          <w:r>
            <w:t>11</w:t>
          </w:r>
          <w:r>
            <w:fldChar w:fldCharType="end"/>
          </w:r>
          <w:r>
            <w:fldChar w:fldCharType="end"/>
          </w:r>
        </w:p>
        <w:p>
          <w:pPr>
            <w:pStyle w:val="6"/>
            <w:tabs>
              <w:tab w:val="right" w:leader="dot" w:pos="8731"/>
            </w:tabs>
          </w:pPr>
          <w:r>
            <w:fldChar w:fldCharType="begin"/>
          </w:r>
          <w:r>
            <w:instrText xml:space="preserve"> HYPERLINK \l _Toc19387 </w:instrText>
          </w:r>
          <w:r>
            <w:fldChar w:fldCharType="separate"/>
          </w:r>
          <w:r>
            <w:rPr>
              <w:rFonts w:hint="default" w:ascii="Times New Roman" w:hAnsi="Times New Roman" w:eastAsia="黑体" w:cs="Times New Roman"/>
              <w:kern w:val="10"/>
              <w:szCs w:val="21"/>
              <w:lang w:val="en-US"/>
            </w:rPr>
            <w:t>创建借书记录id序列</w:t>
          </w:r>
          <w:r>
            <w:rPr>
              <w:rFonts w:hint="default" w:ascii="Times New Roman" w:hAnsi="Times New Roman" w:eastAsia="黑体" w:cs="Times New Roman"/>
              <w:kern w:val="10"/>
              <w:szCs w:val="21"/>
              <w:lang w:val="en-US" w:eastAsia="zh-CN"/>
            </w:rPr>
            <w:t>：</w:t>
          </w:r>
          <w:r>
            <w:tab/>
          </w:r>
          <w:r>
            <w:fldChar w:fldCharType="begin"/>
          </w:r>
          <w:r>
            <w:instrText xml:space="preserve"> PAGEREF _Toc19387 \h </w:instrText>
          </w:r>
          <w:r>
            <w:fldChar w:fldCharType="separate"/>
          </w:r>
          <w:r>
            <w:t>11</w:t>
          </w:r>
          <w:r>
            <w:fldChar w:fldCharType="end"/>
          </w:r>
          <w:r>
            <w:fldChar w:fldCharType="end"/>
          </w:r>
        </w:p>
        <w:p>
          <w:pPr>
            <w:pStyle w:val="6"/>
            <w:tabs>
              <w:tab w:val="right" w:leader="dot" w:pos="8731"/>
            </w:tabs>
          </w:pPr>
          <w:r>
            <w:fldChar w:fldCharType="begin"/>
          </w:r>
          <w:r>
            <w:instrText xml:space="preserve"> HYPERLINK \l _Toc11459 </w:instrText>
          </w:r>
          <w:r>
            <w:fldChar w:fldCharType="separate"/>
          </w:r>
          <w:r>
            <w:rPr>
              <w:rFonts w:hint="default" w:ascii="Times New Roman" w:hAnsi="Times New Roman" w:eastAsia="黑体" w:cs="Times New Roman"/>
              <w:kern w:val="10"/>
              <w:szCs w:val="21"/>
              <w:lang w:val="en-US"/>
            </w:rPr>
            <w:t>创建还书记录id序列</w:t>
          </w:r>
          <w:r>
            <w:rPr>
              <w:rFonts w:hint="default" w:ascii="Times New Roman" w:hAnsi="Times New Roman" w:eastAsia="黑体" w:cs="Times New Roman"/>
              <w:kern w:val="10"/>
              <w:szCs w:val="21"/>
              <w:lang w:val="en-US" w:eastAsia="zh-CN"/>
            </w:rPr>
            <w:t>：</w:t>
          </w:r>
          <w:r>
            <w:tab/>
          </w:r>
          <w:r>
            <w:fldChar w:fldCharType="begin"/>
          </w:r>
          <w:r>
            <w:instrText xml:space="preserve"> PAGEREF _Toc11459 \h </w:instrText>
          </w:r>
          <w:r>
            <w:fldChar w:fldCharType="separate"/>
          </w:r>
          <w:r>
            <w:t>11</w:t>
          </w:r>
          <w:r>
            <w:fldChar w:fldCharType="end"/>
          </w:r>
          <w:r>
            <w:fldChar w:fldCharType="end"/>
          </w:r>
        </w:p>
        <w:p>
          <w:pPr>
            <w:pStyle w:val="10"/>
            <w:tabs>
              <w:tab w:val="right" w:leader="dot" w:pos="8731"/>
            </w:tabs>
          </w:pPr>
          <w:r>
            <w:fldChar w:fldCharType="begin"/>
          </w:r>
          <w:r>
            <w:instrText xml:space="preserve"> HYPERLINK \l _Toc4435 </w:instrText>
          </w:r>
          <w:r>
            <w:fldChar w:fldCharType="separate"/>
          </w:r>
          <w:r>
            <w:rPr>
              <w:rFonts w:hint="default" w:ascii="黑体" w:hAnsi="黑体" w:eastAsia="黑体" w:cs="黑体"/>
              <w:kern w:val="10"/>
              <w:szCs w:val="28"/>
              <w:lang w:val="en-US"/>
            </w:rPr>
            <w:t xml:space="preserve">4. </w:t>
          </w:r>
          <w:r>
            <w:rPr>
              <w:rFonts w:hint="default" w:ascii="黑体" w:hAnsi="黑体" w:eastAsia="黑体" w:cs="黑体"/>
              <w:kern w:val="10"/>
              <w:szCs w:val="28"/>
              <w:lang w:val="en-US"/>
            </w:rPr>
            <w:t>存储过程</w:t>
          </w:r>
          <w:r>
            <w:tab/>
          </w:r>
          <w:r>
            <w:fldChar w:fldCharType="begin"/>
          </w:r>
          <w:r>
            <w:instrText xml:space="preserve"> PAGEREF _Toc4435 \h </w:instrText>
          </w:r>
          <w:r>
            <w:fldChar w:fldCharType="separate"/>
          </w:r>
          <w:r>
            <w:t>11</w:t>
          </w:r>
          <w:r>
            <w:fldChar w:fldCharType="end"/>
          </w:r>
          <w:r>
            <w:fldChar w:fldCharType="end"/>
          </w:r>
        </w:p>
        <w:p>
          <w:pPr>
            <w:pStyle w:val="6"/>
            <w:tabs>
              <w:tab w:val="right" w:leader="dot" w:pos="8731"/>
            </w:tabs>
          </w:pPr>
          <w:r>
            <w:fldChar w:fldCharType="begin"/>
          </w:r>
          <w:r>
            <w:instrText xml:space="preserve"> HYPERLINK \l _Toc21788 </w:instrText>
          </w:r>
          <w:r>
            <w:fldChar w:fldCharType="separate"/>
          </w:r>
          <w:r>
            <w:rPr>
              <w:rFonts w:hint="default" w:ascii="黑体" w:hAnsi="黑体" w:eastAsia="黑体" w:cs="黑体"/>
              <w:bCs w:val="0"/>
              <w:kern w:val="10"/>
              <w:szCs w:val="21"/>
              <w:lang w:val="en-US"/>
            </w:rPr>
            <w:t>users表插入数据</w:t>
          </w:r>
          <w:r>
            <w:rPr>
              <w:rFonts w:hint="eastAsia" w:ascii="黑体" w:hAnsi="黑体" w:eastAsia="黑体" w:cs="黑体"/>
              <w:bCs w:val="0"/>
              <w:kern w:val="10"/>
              <w:szCs w:val="21"/>
              <w:lang w:val="en-US" w:eastAsia="zh-CN"/>
            </w:rPr>
            <w:t>：</w:t>
          </w:r>
          <w:r>
            <w:tab/>
          </w:r>
          <w:r>
            <w:fldChar w:fldCharType="begin"/>
          </w:r>
          <w:r>
            <w:instrText xml:space="preserve"> PAGEREF _Toc21788 \h </w:instrText>
          </w:r>
          <w:r>
            <w:fldChar w:fldCharType="separate"/>
          </w:r>
          <w:r>
            <w:t>11</w:t>
          </w:r>
          <w:r>
            <w:fldChar w:fldCharType="end"/>
          </w:r>
          <w:r>
            <w:fldChar w:fldCharType="end"/>
          </w:r>
        </w:p>
        <w:p>
          <w:pPr>
            <w:pStyle w:val="6"/>
            <w:tabs>
              <w:tab w:val="right" w:leader="dot" w:pos="8731"/>
            </w:tabs>
          </w:pPr>
          <w:r>
            <w:fldChar w:fldCharType="begin"/>
          </w:r>
          <w:r>
            <w:instrText xml:space="preserve"> HYPERLINK \l _Toc23556 </w:instrText>
          </w:r>
          <w:r>
            <w:fldChar w:fldCharType="separate"/>
          </w:r>
          <w:r>
            <w:rPr>
              <w:rFonts w:hint="default" w:ascii="黑体" w:hAnsi="黑体" w:eastAsia="黑体" w:cs="黑体"/>
              <w:kern w:val="10"/>
              <w:szCs w:val="21"/>
              <w:lang w:val="en-US"/>
            </w:rPr>
            <w:t>admin表插入数据</w:t>
          </w:r>
          <w:r>
            <w:rPr>
              <w:rFonts w:hint="eastAsia" w:ascii="黑体" w:hAnsi="黑体" w:eastAsia="黑体" w:cs="黑体"/>
              <w:kern w:val="10"/>
              <w:szCs w:val="21"/>
              <w:lang w:val="en-US" w:eastAsia="zh-CN"/>
            </w:rPr>
            <w:t>：</w:t>
          </w:r>
          <w:r>
            <w:tab/>
          </w:r>
          <w:r>
            <w:fldChar w:fldCharType="begin"/>
          </w:r>
          <w:r>
            <w:instrText xml:space="preserve"> PAGEREF _Toc23556 \h </w:instrText>
          </w:r>
          <w:r>
            <w:fldChar w:fldCharType="separate"/>
          </w:r>
          <w:r>
            <w:t>12</w:t>
          </w:r>
          <w:r>
            <w:fldChar w:fldCharType="end"/>
          </w:r>
          <w:r>
            <w:fldChar w:fldCharType="end"/>
          </w:r>
        </w:p>
        <w:p>
          <w:pPr>
            <w:pStyle w:val="6"/>
            <w:tabs>
              <w:tab w:val="right" w:leader="dot" w:pos="8731"/>
            </w:tabs>
          </w:pPr>
          <w:r>
            <w:fldChar w:fldCharType="begin"/>
          </w:r>
          <w:r>
            <w:instrText xml:space="preserve"> HYPERLINK \l _Toc7286 </w:instrText>
          </w:r>
          <w:r>
            <w:fldChar w:fldCharType="separate"/>
          </w:r>
          <w:r>
            <w:rPr>
              <w:rFonts w:hint="default" w:ascii="黑体" w:hAnsi="黑体" w:eastAsia="黑体" w:cs="黑体"/>
              <w:kern w:val="10"/>
              <w:szCs w:val="21"/>
              <w:lang w:val="en-US"/>
            </w:rPr>
            <w:t>book表插入数据</w:t>
          </w:r>
          <w:r>
            <w:rPr>
              <w:rFonts w:hint="eastAsia" w:ascii="黑体" w:hAnsi="黑体" w:eastAsia="黑体" w:cs="黑体"/>
              <w:kern w:val="10"/>
              <w:szCs w:val="21"/>
              <w:lang w:val="en-US" w:eastAsia="zh-CN"/>
            </w:rPr>
            <w:t>：</w:t>
          </w:r>
          <w:r>
            <w:tab/>
          </w:r>
          <w:r>
            <w:fldChar w:fldCharType="begin"/>
          </w:r>
          <w:r>
            <w:instrText xml:space="preserve"> PAGEREF _Toc7286 \h </w:instrText>
          </w:r>
          <w:r>
            <w:fldChar w:fldCharType="separate"/>
          </w:r>
          <w:r>
            <w:t>13</w:t>
          </w:r>
          <w:r>
            <w:fldChar w:fldCharType="end"/>
          </w:r>
          <w:r>
            <w:fldChar w:fldCharType="end"/>
          </w:r>
        </w:p>
        <w:p>
          <w:pPr>
            <w:pStyle w:val="6"/>
            <w:tabs>
              <w:tab w:val="right" w:leader="dot" w:pos="8731"/>
            </w:tabs>
          </w:pPr>
          <w:r>
            <w:fldChar w:fldCharType="begin"/>
          </w:r>
          <w:r>
            <w:instrText xml:space="preserve"> HYPERLINK \l _Toc14292 </w:instrText>
          </w:r>
          <w:r>
            <w:fldChar w:fldCharType="separate"/>
          </w:r>
          <w:r>
            <w:rPr>
              <w:rFonts w:hint="default" w:ascii="黑体" w:hAnsi="黑体" w:eastAsia="黑体" w:cs="黑体"/>
              <w:kern w:val="10"/>
              <w:szCs w:val="21"/>
              <w:lang w:val="en-US"/>
            </w:rPr>
            <w:t>borrow_record表插入数据</w:t>
          </w:r>
          <w:r>
            <w:rPr>
              <w:rFonts w:hint="eastAsia" w:ascii="黑体" w:hAnsi="黑体" w:eastAsia="黑体" w:cs="黑体"/>
              <w:kern w:val="10"/>
              <w:szCs w:val="21"/>
              <w:lang w:val="en-US" w:eastAsia="zh-CN"/>
            </w:rPr>
            <w:t>：</w:t>
          </w:r>
          <w:r>
            <w:tab/>
          </w:r>
          <w:r>
            <w:fldChar w:fldCharType="begin"/>
          </w:r>
          <w:r>
            <w:instrText xml:space="preserve"> PAGEREF _Toc14292 \h </w:instrText>
          </w:r>
          <w:r>
            <w:fldChar w:fldCharType="separate"/>
          </w:r>
          <w:r>
            <w:t>14</w:t>
          </w:r>
          <w:r>
            <w:fldChar w:fldCharType="end"/>
          </w:r>
          <w:r>
            <w:fldChar w:fldCharType="end"/>
          </w:r>
        </w:p>
        <w:p>
          <w:pPr>
            <w:pStyle w:val="6"/>
            <w:tabs>
              <w:tab w:val="right" w:leader="dot" w:pos="8731"/>
            </w:tabs>
          </w:pPr>
          <w:r>
            <w:fldChar w:fldCharType="begin"/>
          </w:r>
          <w:r>
            <w:instrText xml:space="preserve"> HYPERLINK \l _Toc31501 </w:instrText>
          </w:r>
          <w:r>
            <w:fldChar w:fldCharType="separate"/>
          </w:r>
          <w:r>
            <w:rPr>
              <w:rFonts w:hint="default" w:ascii="黑体" w:hAnsi="黑体" w:eastAsia="黑体" w:cs="黑体"/>
              <w:kern w:val="10"/>
              <w:szCs w:val="21"/>
              <w:lang w:val="en-US"/>
            </w:rPr>
            <w:t>return_record表插入数据</w:t>
          </w:r>
          <w:r>
            <w:rPr>
              <w:rFonts w:hint="eastAsia" w:ascii="黑体" w:hAnsi="黑体" w:eastAsia="黑体" w:cs="黑体"/>
              <w:kern w:val="10"/>
              <w:szCs w:val="21"/>
              <w:lang w:val="en-US" w:eastAsia="zh-CN"/>
            </w:rPr>
            <w:t>：</w:t>
          </w:r>
          <w:r>
            <w:tab/>
          </w:r>
          <w:r>
            <w:fldChar w:fldCharType="begin"/>
          </w:r>
          <w:r>
            <w:instrText xml:space="preserve"> PAGEREF _Toc31501 \h </w:instrText>
          </w:r>
          <w:r>
            <w:fldChar w:fldCharType="separate"/>
          </w:r>
          <w:r>
            <w:t>15</w:t>
          </w:r>
          <w:r>
            <w:fldChar w:fldCharType="end"/>
          </w:r>
          <w:r>
            <w:fldChar w:fldCharType="end"/>
          </w:r>
        </w:p>
        <w:p>
          <w:pPr>
            <w:pStyle w:val="10"/>
            <w:tabs>
              <w:tab w:val="right" w:leader="dot" w:pos="8731"/>
            </w:tabs>
          </w:pPr>
          <w:r>
            <w:fldChar w:fldCharType="begin"/>
          </w:r>
          <w:r>
            <w:instrText xml:space="preserve"> HYPERLINK \l _Toc12054 </w:instrText>
          </w:r>
          <w:r>
            <w:fldChar w:fldCharType="separate"/>
          </w:r>
          <w:r>
            <w:rPr>
              <w:rFonts w:hint="default" w:ascii="黑体" w:hAnsi="黑体" w:eastAsia="黑体" w:cs="黑体"/>
              <w:kern w:val="10"/>
              <w:szCs w:val="28"/>
              <w:lang w:val="en-US"/>
            </w:rPr>
            <w:t xml:space="preserve">5. </w:t>
          </w:r>
          <w:r>
            <w:rPr>
              <w:rFonts w:hint="default" w:ascii="黑体" w:hAnsi="黑体" w:eastAsia="黑体" w:cs="黑体"/>
              <w:kern w:val="10"/>
              <w:szCs w:val="28"/>
              <w:lang w:val="en-US"/>
            </w:rPr>
            <w:t>函数设计</w:t>
          </w:r>
          <w:r>
            <w:tab/>
          </w:r>
          <w:r>
            <w:fldChar w:fldCharType="begin"/>
          </w:r>
          <w:r>
            <w:instrText xml:space="preserve"> PAGEREF _Toc12054 \h </w:instrText>
          </w:r>
          <w:r>
            <w:fldChar w:fldCharType="separate"/>
          </w:r>
          <w:r>
            <w:t>17</w:t>
          </w:r>
          <w:r>
            <w:fldChar w:fldCharType="end"/>
          </w:r>
          <w:r>
            <w:fldChar w:fldCharType="end"/>
          </w:r>
        </w:p>
        <w:p>
          <w:pPr>
            <w:pStyle w:val="6"/>
            <w:tabs>
              <w:tab w:val="right" w:leader="dot" w:pos="8731"/>
            </w:tabs>
          </w:pPr>
          <w:r>
            <w:fldChar w:fldCharType="begin"/>
          </w:r>
          <w:r>
            <w:instrText xml:space="preserve"> HYPERLINK \l _Toc8398 </w:instrText>
          </w:r>
          <w:r>
            <w:fldChar w:fldCharType="separate"/>
          </w:r>
          <w:r>
            <w:rPr>
              <w:rFonts w:hint="default" w:ascii="黑体" w:hAnsi="黑体" w:eastAsia="黑体" w:cs="黑体"/>
              <w:kern w:val="10"/>
              <w:szCs w:val="21"/>
              <w:lang w:val="en-US"/>
            </w:rPr>
            <w:t>随机获得</w:t>
          </w:r>
          <w:r>
            <w:rPr>
              <w:rFonts w:hint="eastAsia" w:ascii="黑体" w:hAnsi="黑体" w:eastAsia="黑体" w:cs="黑体"/>
              <w:kern w:val="10"/>
              <w:szCs w:val="21"/>
              <w:lang w:val="en-US" w:eastAsia="zh-CN"/>
            </w:rPr>
            <w:t>用户</w:t>
          </w:r>
          <w:r>
            <w:rPr>
              <w:rFonts w:hint="default" w:ascii="黑体" w:hAnsi="黑体" w:eastAsia="黑体" w:cs="黑体"/>
              <w:kern w:val="10"/>
              <w:szCs w:val="21"/>
              <w:lang w:val="en-US"/>
            </w:rPr>
            <w:t>id</w:t>
          </w:r>
          <w:r>
            <w:rPr>
              <w:rFonts w:hint="eastAsia" w:ascii="黑体" w:hAnsi="黑体" w:eastAsia="黑体" w:cs="黑体"/>
              <w:kern w:val="10"/>
              <w:szCs w:val="21"/>
              <w:lang w:val="en-US" w:eastAsia="zh-CN"/>
            </w:rPr>
            <w:t>：</w:t>
          </w:r>
          <w:r>
            <w:tab/>
          </w:r>
          <w:r>
            <w:fldChar w:fldCharType="begin"/>
          </w:r>
          <w:r>
            <w:instrText xml:space="preserve"> PAGEREF _Toc8398 \h </w:instrText>
          </w:r>
          <w:r>
            <w:fldChar w:fldCharType="separate"/>
          </w:r>
          <w:r>
            <w:t>17</w:t>
          </w:r>
          <w:r>
            <w:fldChar w:fldCharType="end"/>
          </w:r>
          <w:r>
            <w:fldChar w:fldCharType="end"/>
          </w:r>
        </w:p>
        <w:p>
          <w:pPr>
            <w:pStyle w:val="6"/>
            <w:tabs>
              <w:tab w:val="right" w:leader="dot" w:pos="8731"/>
            </w:tabs>
          </w:pPr>
          <w:r>
            <w:fldChar w:fldCharType="begin"/>
          </w:r>
          <w:r>
            <w:instrText xml:space="preserve"> HYPERLINK \l _Toc19810 </w:instrText>
          </w:r>
          <w:r>
            <w:fldChar w:fldCharType="separate"/>
          </w:r>
          <w:r>
            <w:rPr>
              <w:rFonts w:hint="default" w:ascii="黑体" w:hAnsi="黑体" w:eastAsia="黑体" w:cs="黑体"/>
              <w:kern w:val="10"/>
              <w:szCs w:val="21"/>
              <w:lang w:val="en-US"/>
            </w:rPr>
            <w:t>随机获得ISBN</w:t>
          </w:r>
          <w:r>
            <w:rPr>
              <w:rFonts w:hint="eastAsia" w:ascii="黑体" w:hAnsi="黑体" w:eastAsia="黑体" w:cs="黑体"/>
              <w:kern w:val="10"/>
              <w:szCs w:val="21"/>
              <w:lang w:val="en-US" w:eastAsia="zh-CN"/>
            </w:rPr>
            <w:t>：</w:t>
          </w:r>
          <w:r>
            <w:tab/>
          </w:r>
          <w:r>
            <w:fldChar w:fldCharType="begin"/>
          </w:r>
          <w:r>
            <w:instrText xml:space="preserve"> PAGEREF _Toc19810 \h </w:instrText>
          </w:r>
          <w:r>
            <w:fldChar w:fldCharType="separate"/>
          </w:r>
          <w:r>
            <w:t>17</w:t>
          </w:r>
          <w:r>
            <w:fldChar w:fldCharType="end"/>
          </w:r>
          <w:r>
            <w:fldChar w:fldCharType="end"/>
          </w:r>
        </w:p>
        <w:p>
          <w:pPr>
            <w:pStyle w:val="6"/>
            <w:tabs>
              <w:tab w:val="right" w:leader="dot" w:pos="8731"/>
            </w:tabs>
          </w:pPr>
          <w:r>
            <w:fldChar w:fldCharType="begin"/>
          </w:r>
          <w:r>
            <w:instrText xml:space="preserve"> HYPERLINK \l _Toc223 </w:instrText>
          </w:r>
          <w:r>
            <w:fldChar w:fldCharType="separate"/>
          </w:r>
          <w:r>
            <w:rPr>
              <w:rFonts w:hint="default" w:ascii="黑体" w:hAnsi="黑体" w:eastAsia="黑体" w:cs="黑体"/>
              <w:kern w:val="10"/>
              <w:szCs w:val="21"/>
              <w:lang w:val="en-US"/>
            </w:rPr>
            <w:t>随机获得一个</w:t>
          </w:r>
          <w:r>
            <w:rPr>
              <w:rFonts w:hint="eastAsia" w:ascii="黑体" w:hAnsi="黑体" w:eastAsia="黑体" w:cs="黑体"/>
              <w:kern w:val="10"/>
              <w:szCs w:val="21"/>
              <w:lang w:val="en-US" w:eastAsia="zh-CN"/>
            </w:rPr>
            <w:t>借书</w:t>
          </w:r>
          <w:r>
            <w:rPr>
              <w:rFonts w:hint="default" w:ascii="黑体" w:hAnsi="黑体" w:eastAsia="黑体" w:cs="黑体"/>
              <w:kern w:val="10"/>
              <w:szCs w:val="21"/>
              <w:lang w:val="en-US"/>
            </w:rPr>
            <w:t>id</w:t>
          </w:r>
          <w:r>
            <w:rPr>
              <w:rFonts w:hint="eastAsia" w:ascii="黑体" w:hAnsi="黑体" w:eastAsia="黑体" w:cs="黑体"/>
              <w:kern w:val="10"/>
              <w:szCs w:val="21"/>
              <w:lang w:val="en-US" w:eastAsia="zh-CN"/>
            </w:rPr>
            <w:t>：</w:t>
          </w:r>
          <w:r>
            <w:tab/>
          </w:r>
          <w:r>
            <w:fldChar w:fldCharType="begin"/>
          </w:r>
          <w:r>
            <w:instrText xml:space="preserve"> PAGEREF _Toc223 \h </w:instrText>
          </w:r>
          <w:r>
            <w:fldChar w:fldCharType="separate"/>
          </w:r>
          <w:r>
            <w:t>18</w:t>
          </w:r>
          <w:r>
            <w:fldChar w:fldCharType="end"/>
          </w:r>
          <w:r>
            <w:fldChar w:fldCharType="end"/>
          </w:r>
        </w:p>
        <w:p>
          <w:pPr>
            <w:pStyle w:val="10"/>
            <w:tabs>
              <w:tab w:val="right" w:leader="dot" w:pos="8731"/>
            </w:tabs>
          </w:pPr>
          <w:r>
            <w:fldChar w:fldCharType="begin"/>
          </w:r>
          <w:r>
            <w:instrText xml:space="preserve"> HYPERLINK \l _Toc16237 </w:instrText>
          </w:r>
          <w:r>
            <w:fldChar w:fldCharType="separate"/>
          </w:r>
          <w:r>
            <w:rPr>
              <w:rFonts w:hint="default" w:ascii="黑体" w:hAnsi="黑体" w:eastAsia="黑体" w:cs="黑体"/>
              <w:kern w:val="10"/>
              <w:szCs w:val="28"/>
              <w:lang w:val="en-US" w:eastAsia="zh-CN"/>
            </w:rPr>
            <w:t xml:space="preserve">6. </w:t>
          </w:r>
          <w:r>
            <w:rPr>
              <w:rFonts w:hint="eastAsia" w:ascii="黑体" w:hAnsi="黑体" w:eastAsia="黑体" w:cs="黑体"/>
              <w:kern w:val="10"/>
              <w:szCs w:val="28"/>
              <w:lang w:val="en-US" w:eastAsia="zh-CN"/>
            </w:rPr>
            <w:t>备份</w:t>
          </w:r>
          <w:r>
            <w:tab/>
          </w:r>
          <w:r>
            <w:fldChar w:fldCharType="begin"/>
          </w:r>
          <w:r>
            <w:instrText xml:space="preserve"> PAGEREF _Toc16237 \h </w:instrText>
          </w:r>
          <w:r>
            <w:fldChar w:fldCharType="separate"/>
          </w:r>
          <w:r>
            <w:t>19</w:t>
          </w:r>
          <w:r>
            <w:fldChar w:fldCharType="end"/>
          </w:r>
          <w:r>
            <w:fldChar w:fldCharType="end"/>
          </w:r>
        </w:p>
        <w:p>
          <w:pPr>
            <w:pStyle w:val="6"/>
            <w:tabs>
              <w:tab w:val="right" w:leader="dot" w:pos="8731"/>
            </w:tabs>
          </w:pPr>
          <w:r>
            <w:fldChar w:fldCharType="begin"/>
          </w:r>
          <w:r>
            <w:instrText xml:space="preserve"> HYPERLINK \l _Toc10919 </w:instrText>
          </w:r>
          <w:r>
            <w:fldChar w:fldCharType="separate"/>
          </w:r>
          <w:r>
            <w:rPr>
              <w:rFonts w:hint="default" w:ascii="黑体" w:hAnsi="黑体" w:eastAsia="黑体" w:cs="黑体"/>
              <w:kern w:val="10"/>
              <w:szCs w:val="21"/>
              <w:lang w:val="en-US" w:eastAsia="zh-CN"/>
            </w:rPr>
            <w:t>数据库备份与恢复</w:t>
          </w:r>
          <w:r>
            <w:rPr>
              <w:rFonts w:hint="eastAsia" w:ascii="黑体" w:hAnsi="黑体" w:eastAsia="黑体" w:cs="黑体"/>
              <w:kern w:val="10"/>
              <w:szCs w:val="21"/>
              <w:lang w:val="en-US" w:eastAsia="zh-CN"/>
            </w:rPr>
            <w:t>：</w:t>
          </w:r>
          <w:r>
            <w:tab/>
          </w:r>
          <w:r>
            <w:fldChar w:fldCharType="begin"/>
          </w:r>
          <w:r>
            <w:instrText xml:space="preserve"> PAGEREF _Toc10919 \h </w:instrText>
          </w:r>
          <w:r>
            <w:fldChar w:fldCharType="separate"/>
          </w:r>
          <w:r>
            <w:t>19</w:t>
          </w:r>
          <w:r>
            <w:fldChar w:fldCharType="end"/>
          </w:r>
          <w:r>
            <w:fldChar w:fldCharType="end"/>
          </w:r>
        </w:p>
        <w:p>
          <w:pPr>
            <w:pStyle w:val="6"/>
            <w:tabs>
              <w:tab w:val="right" w:leader="dot" w:pos="8731"/>
            </w:tabs>
          </w:pPr>
          <w:r>
            <w:fldChar w:fldCharType="begin"/>
          </w:r>
          <w:r>
            <w:instrText xml:space="preserve"> HYPERLINK \l _Toc7801 </w:instrText>
          </w:r>
          <w:r>
            <w:fldChar w:fldCharType="separate"/>
          </w:r>
          <w:r>
            <w:rPr>
              <w:rFonts w:hint="default" w:ascii="黑体" w:hAnsi="黑体" w:eastAsia="黑体" w:cs="黑体"/>
              <w:kern w:val="10"/>
              <w:szCs w:val="21"/>
              <w:lang w:val="en-US" w:eastAsia="zh-CN"/>
            </w:rPr>
            <w:t>热备份</w:t>
          </w:r>
          <w:r>
            <w:rPr>
              <w:rFonts w:hint="eastAsia" w:ascii="黑体" w:hAnsi="黑体" w:eastAsia="黑体" w:cs="黑体"/>
              <w:kern w:val="10"/>
              <w:szCs w:val="21"/>
              <w:lang w:val="en-US" w:eastAsia="zh-CN"/>
            </w:rPr>
            <w:t>：</w:t>
          </w:r>
          <w:r>
            <w:tab/>
          </w:r>
          <w:r>
            <w:fldChar w:fldCharType="begin"/>
          </w:r>
          <w:r>
            <w:instrText xml:space="preserve"> PAGEREF _Toc7801 \h </w:instrText>
          </w:r>
          <w:r>
            <w:fldChar w:fldCharType="separate"/>
          </w:r>
          <w:r>
            <w:t>19</w:t>
          </w:r>
          <w:r>
            <w:fldChar w:fldCharType="end"/>
          </w:r>
          <w:r>
            <w:fldChar w:fldCharType="end"/>
          </w:r>
        </w:p>
        <w:p>
          <w:pPr>
            <w:pStyle w:val="6"/>
            <w:tabs>
              <w:tab w:val="right" w:leader="dot" w:pos="8731"/>
            </w:tabs>
          </w:pPr>
          <w:r>
            <w:fldChar w:fldCharType="begin"/>
          </w:r>
          <w:r>
            <w:instrText xml:space="preserve"> HYPERLINK \l _Toc25585 </w:instrText>
          </w:r>
          <w:r>
            <w:fldChar w:fldCharType="separate"/>
          </w:r>
          <w:r>
            <w:rPr>
              <w:rFonts w:hint="default" w:ascii="黑体" w:hAnsi="黑体" w:eastAsia="黑体" w:cs="黑体"/>
              <w:kern w:val="10"/>
              <w:szCs w:val="21"/>
              <w:lang w:val="en-US" w:eastAsia="zh-CN"/>
            </w:rPr>
            <w:t>冷备份：</w:t>
          </w:r>
          <w:r>
            <w:tab/>
          </w:r>
          <w:r>
            <w:fldChar w:fldCharType="begin"/>
          </w:r>
          <w:r>
            <w:instrText xml:space="preserve"> PAGEREF _Toc25585 \h </w:instrText>
          </w:r>
          <w:r>
            <w:fldChar w:fldCharType="separate"/>
          </w:r>
          <w:r>
            <w:t>19</w:t>
          </w:r>
          <w:r>
            <w:fldChar w:fldCharType="end"/>
          </w:r>
          <w:r>
            <w:fldChar w:fldCharType="end"/>
          </w:r>
        </w:p>
        <w:p>
          <w:pPr>
            <w:pStyle w:val="6"/>
            <w:tabs>
              <w:tab w:val="right" w:leader="dot" w:pos="8731"/>
            </w:tabs>
          </w:pPr>
          <w:r>
            <w:fldChar w:fldCharType="begin"/>
          </w:r>
          <w:r>
            <w:instrText xml:space="preserve"> HYPERLINK \l _Toc11383 </w:instrText>
          </w:r>
          <w:r>
            <w:fldChar w:fldCharType="separate"/>
          </w:r>
          <w:r>
            <w:rPr>
              <w:rFonts w:hint="default" w:ascii="黑体" w:hAnsi="黑体" w:eastAsia="黑体" w:cs="黑体"/>
              <w:kern w:val="10"/>
              <w:szCs w:val="21"/>
              <w:lang w:val="en-US" w:eastAsia="zh-CN"/>
            </w:rPr>
            <w:t>全备份</w:t>
          </w:r>
          <w:r>
            <w:rPr>
              <w:rFonts w:hint="eastAsia" w:ascii="黑体" w:hAnsi="黑体" w:eastAsia="黑体" w:cs="黑体"/>
              <w:kern w:val="10"/>
              <w:szCs w:val="21"/>
              <w:lang w:val="en-US" w:eastAsia="zh-CN"/>
            </w:rPr>
            <w:t>：</w:t>
          </w:r>
          <w:r>
            <w:tab/>
          </w:r>
          <w:r>
            <w:fldChar w:fldCharType="begin"/>
          </w:r>
          <w:r>
            <w:instrText xml:space="preserve"> PAGEREF _Toc11383 \h </w:instrText>
          </w:r>
          <w:r>
            <w:fldChar w:fldCharType="separate"/>
          </w:r>
          <w:r>
            <w:t>20</w:t>
          </w:r>
          <w:r>
            <w:fldChar w:fldCharType="end"/>
          </w:r>
          <w:r>
            <w:fldChar w:fldCharType="end"/>
          </w:r>
        </w:p>
        <w:p>
          <w:pPr>
            <w:pStyle w:val="10"/>
            <w:tabs>
              <w:tab w:val="right" w:leader="dot" w:pos="8731"/>
            </w:tabs>
          </w:pPr>
          <w:r>
            <w:fldChar w:fldCharType="begin"/>
          </w:r>
          <w:r>
            <w:instrText xml:space="preserve"> HYPERLINK \l _Toc21769 </w:instrText>
          </w:r>
          <w:r>
            <w:fldChar w:fldCharType="separate"/>
          </w:r>
          <w:r>
            <w:rPr>
              <w:rFonts w:hint="default" w:ascii="黑体" w:hAnsi="黑体" w:eastAsia="黑体" w:cs="黑体"/>
              <w:kern w:val="10"/>
              <w:szCs w:val="28"/>
              <w:lang w:val="en-US" w:eastAsia="zh-CN"/>
            </w:rPr>
            <w:t xml:space="preserve">7. </w:t>
          </w:r>
          <w:r>
            <w:rPr>
              <w:rFonts w:hint="eastAsia" w:ascii="黑体" w:hAnsi="黑体" w:eastAsia="黑体" w:cs="黑体"/>
              <w:kern w:val="10"/>
              <w:szCs w:val="28"/>
              <w:lang w:val="en-US" w:eastAsia="zh-CN"/>
            </w:rPr>
            <w:t>容灾方案</w:t>
          </w:r>
          <w:r>
            <w:tab/>
          </w:r>
          <w:r>
            <w:fldChar w:fldCharType="begin"/>
          </w:r>
          <w:r>
            <w:instrText xml:space="preserve"> PAGEREF _Toc21769 \h </w:instrText>
          </w:r>
          <w:r>
            <w:fldChar w:fldCharType="separate"/>
          </w:r>
          <w:r>
            <w:t>21</w:t>
          </w:r>
          <w:r>
            <w:fldChar w:fldCharType="end"/>
          </w:r>
          <w:r>
            <w:fldChar w:fldCharType="end"/>
          </w:r>
        </w:p>
        <w:p>
          <w:r>
            <w:fldChar w:fldCharType="end"/>
          </w:r>
        </w:p>
      </w:sdtContent>
    </w:sdt>
    <w:p>
      <w:pPr>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br w:type="page"/>
      </w:r>
    </w:p>
    <w:p>
      <w:pPr>
        <w:numPr>
          <w:numId w:val="0"/>
        </w:numPr>
        <w:spacing w:line="360" w:lineRule="auto"/>
        <w:jc w:val="center"/>
        <w:outlineLvl w:val="9"/>
        <w:rPr>
          <w:rFonts w:hint="default" w:ascii="黑体" w:hAnsi="黑体" w:eastAsia="黑体" w:cs="黑体"/>
          <w:color w:val="000000" w:themeColor="text1"/>
          <w:sz w:val="36"/>
          <w:szCs w:val="36"/>
          <w:lang w:val="en-US" w:eastAsia="zh-CN"/>
          <w14:textFill>
            <w14:solidFill>
              <w14:schemeClr w14:val="tx1"/>
            </w14:solidFill>
          </w14:textFill>
        </w:rPr>
      </w:pPr>
      <w:r>
        <w:rPr>
          <w:rFonts w:hint="eastAsia" w:ascii="黑体" w:hAnsi="黑体" w:eastAsia="黑体" w:cs="黑体"/>
          <w:color w:val="000000" w:themeColor="text1"/>
          <w:sz w:val="36"/>
          <w:szCs w:val="36"/>
          <w14:textFill>
            <w14:solidFill>
              <w14:schemeClr w14:val="tx1"/>
            </w14:solidFill>
          </w14:textFill>
        </w:rPr>
        <w:t>基于Oracle的</w:t>
      </w:r>
      <w:r>
        <w:rPr>
          <w:rFonts w:hint="eastAsia" w:ascii="黑体" w:hAnsi="黑体" w:eastAsia="黑体" w:cs="黑体"/>
          <w:color w:val="000000" w:themeColor="text1"/>
          <w:sz w:val="36"/>
          <w:szCs w:val="36"/>
          <w:lang w:val="en-US" w:eastAsia="zh-CN"/>
          <w14:textFill>
            <w14:solidFill>
              <w14:schemeClr w14:val="tx1"/>
            </w14:solidFill>
          </w14:textFill>
        </w:rPr>
        <w:t>图书管理系统</w:t>
      </w:r>
      <w:r>
        <w:rPr>
          <w:rFonts w:hint="eastAsia" w:ascii="黑体" w:hAnsi="黑体" w:eastAsia="黑体" w:cs="黑体"/>
          <w:color w:val="000000" w:themeColor="text1"/>
          <w:sz w:val="36"/>
          <w:szCs w:val="36"/>
          <w14:textFill>
            <w14:solidFill>
              <w14:schemeClr w14:val="tx1"/>
            </w14:solidFill>
          </w14:textFill>
        </w:rPr>
        <w:t>的数据库设计</w:t>
      </w:r>
    </w:p>
    <w:p>
      <w:pPr>
        <w:pStyle w:val="3"/>
        <w:numPr>
          <w:ilvl w:val="0"/>
          <w:numId w:val="1"/>
        </w:numPr>
        <w:spacing w:line="360" w:lineRule="auto"/>
        <w:outlineLvl w:val="0"/>
        <w:rPr>
          <w:rFonts w:hint="eastAsia" w:ascii="黑体" w:hAnsi="黑体" w:eastAsia="黑体" w:cs="黑体"/>
          <w:color w:val="000000" w:themeColor="text1"/>
          <w14:textFill>
            <w14:solidFill>
              <w14:schemeClr w14:val="tx1"/>
            </w14:solidFill>
          </w14:textFill>
        </w:rPr>
      </w:pPr>
      <w:bookmarkStart w:id="0" w:name="_Toc14129"/>
      <w:r>
        <w:rPr>
          <w:rFonts w:hint="eastAsia" w:ascii="黑体" w:hAnsi="黑体" w:eastAsia="黑体" w:cs="黑体"/>
          <w:color w:val="000000" w:themeColor="text1"/>
          <w14:textFill>
            <w14:solidFill>
              <w14:schemeClr w14:val="tx1"/>
            </w14:solidFill>
          </w14:textFill>
        </w:rPr>
        <w:t>概述</w:t>
      </w:r>
      <w:bookmarkEnd w:id="0"/>
    </w:p>
    <w:p>
      <w:pPr>
        <w:pStyle w:val="4"/>
        <w:spacing w:line="360" w:lineRule="auto"/>
        <w:ind w:firstLine="420" w:firstLineChars="0"/>
        <w:rPr>
          <w:rFonts w:hint="eastAsia" w:ascii="黑体" w:hAnsi="黑体" w:eastAsia="黑体" w:cs="黑体"/>
        </w:rPr>
      </w:pPr>
      <w:r>
        <w:rPr>
          <w:rFonts w:hint="eastAsia" w:ascii="黑体" w:hAnsi="黑体" w:eastAsia="黑体" w:cs="黑体"/>
        </w:rPr>
        <w:t>随着计算机技术的不断发展，计算机作为知识经济时代的产物，已被广泛应用于社会各个行业和领域。目前，我国的科技水平高速发展，计算机作为今天使用最广的现代化工具已深入到各个领域，并且正在成为未来社会——信息社会的重要支柱。在这样的大背景下，现代图书馆的管理方式，资源建设等方面都发生了重大变化，这种变化表现在图书馆工作，管理和服务平台发生的变化，图书馆不再是传统的手工操作，人工管理，而是全面实行计算机管理。 </w:t>
      </w:r>
    </w:p>
    <w:p>
      <w:pPr>
        <w:pStyle w:val="4"/>
        <w:spacing w:line="360" w:lineRule="auto"/>
        <w:ind w:firstLine="420" w:firstLineChars="0"/>
        <w:rPr>
          <w:rFonts w:hint="eastAsia" w:ascii="黑体" w:hAnsi="黑体" w:eastAsia="黑体" w:cs="黑体"/>
        </w:rPr>
      </w:pPr>
      <w:r>
        <w:rPr>
          <w:rFonts w:hint="eastAsia" w:ascii="黑体" w:hAnsi="黑体" w:eastAsia="黑体" w:cs="黑体"/>
        </w:rPr>
        <w:t>图书馆的正常运营中总是面对大量的读者信息，图书信息以及两者相互作用产生的借书信息，因此要对读者资源，图书资源，借书信息进行管理。本系统的开发就是在于提高图书管理的工作效率，加强图书馆的管理，全面实行计算机管理。作为计算机应用的一部分</w:t>
      </w:r>
      <w:r>
        <w:rPr>
          <w:rFonts w:hint="eastAsia" w:ascii="黑体" w:hAnsi="黑体" w:eastAsia="黑体" w:cs="黑体"/>
          <w:lang w:eastAsia="zh-CN"/>
        </w:rPr>
        <w:t>，</w:t>
      </w:r>
      <w:r>
        <w:rPr>
          <w:rFonts w:hint="eastAsia" w:ascii="黑体" w:hAnsi="黑体" w:eastAsia="黑体" w:cs="黑体"/>
        </w:rPr>
        <w:t>使用计算机对图书资源信息进行查询管理</w:t>
      </w:r>
      <w:r>
        <w:rPr>
          <w:rFonts w:hint="eastAsia" w:ascii="黑体" w:hAnsi="黑体" w:eastAsia="黑体" w:cs="黑体"/>
          <w:lang w:eastAsia="zh-CN"/>
        </w:rPr>
        <w:t>，</w:t>
      </w:r>
      <w:r>
        <w:rPr>
          <w:rFonts w:hint="eastAsia" w:ascii="黑体" w:hAnsi="黑体" w:eastAsia="黑体" w:cs="黑体"/>
        </w:rPr>
        <w:t>具有着手工管理所无法比拟的优点</w:t>
      </w:r>
      <w:r>
        <w:rPr>
          <w:rFonts w:hint="eastAsia" w:ascii="黑体" w:hAnsi="黑体" w:eastAsia="黑体" w:cs="黑体"/>
          <w:lang w:eastAsia="zh-CN"/>
        </w:rPr>
        <w:t>。</w:t>
      </w:r>
      <w:r>
        <w:rPr>
          <w:rFonts w:hint="eastAsia" w:ascii="黑体" w:hAnsi="黑体" w:eastAsia="黑体" w:cs="黑体"/>
        </w:rPr>
        <w:t>这些优点能够极大地提高图书查询管理的效率,也是企业、学校的科学化、正规化管理</w:t>
      </w:r>
      <w:r>
        <w:rPr>
          <w:rFonts w:hint="eastAsia" w:ascii="黑体" w:hAnsi="黑体" w:eastAsia="黑体" w:cs="黑体"/>
          <w:lang w:eastAsia="zh-CN"/>
        </w:rPr>
        <w:t>，</w:t>
      </w:r>
      <w:r>
        <w:rPr>
          <w:rFonts w:hint="eastAsia" w:ascii="黑体" w:hAnsi="黑体" w:eastAsia="黑体" w:cs="黑体"/>
        </w:rPr>
        <w:t>与世界接轨的重要条件。为了能更高效、快捷、稳定地管理图书馆的数据信息，本文设计并实现了一套图书信息管理系统</w:t>
      </w:r>
      <w:r>
        <w:rPr>
          <w:rFonts w:hint="eastAsia" w:ascii="黑体" w:hAnsi="黑体" w:eastAsia="黑体" w:cs="黑体"/>
        </w:rPr>
        <w:t>。</w:t>
      </w:r>
    </w:p>
    <w:p>
      <w:pPr>
        <w:pStyle w:val="3"/>
        <w:numPr>
          <w:ilvl w:val="0"/>
          <w:numId w:val="1"/>
        </w:numPr>
        <w:spacing w:line="360" w:lineRule="auto"/>
        <w:ind w:left="0" w:leftChars="0" w:firstLine="0" w:firstLineChars="0"/>
        <w:outlineLvl w:val="0"/>
        <w:rPr>
          <w:rFonts w:hint="eastAsia" w:ascii="黑体" w:hAnsi="黑体" w:eastAsia="黑体" w:cs="黑体"/>
          <w:color w:val="000000" w:themeColor="text1"/>
          <w14:textFill>
            <w14:solidFill>
              <w14:schemeClr w14:val="tx1"/>
            </w14:solidFill>
          </w14:textFill>
        </w:rPr>
      </w:pPr>
      <w:bookmarkStart w:id="1" w:name="_Toc11097"/>
      <w:bookmarkStart w:id="2" w:name="header-n7"/>
      <w:r>
        <w:rPr>
          <w:rFonts w:hint="eastAsia" w:ascii="黑体" w:hAnsi="黑体" w:eastAsia="黑体" w:cs="黑体"/>
          <w:color w:val="000000" w:themeColor="text1"/>
          <w14:textFill>
            <w14:solidFill>
              <w14:schemeClr w14:val="tx1"/>
            </w14:solidFill>
          </w14:textFill>
        </w:rPr>
        <w:t>需求与功能分析</w:t>
      </w:r>
      <w:bookmarkEnd w:id="1"/>
      <w:r>
        <w:rPr>
          <w:rFonts w:hint="eastAsia" w:ascii="黑体" w:hAnsi="黑体" w:eastAsia="黑体" w:cs="黑体"/>
          <w:color w:val="000000" w:themeColor="text1"/>
          <w14:textFill>
            <w14:solidFill>
              <w14:schemeClr w14:val="tx1"/>
            </w14:solidFill>
          </w14:textFill>
        </w:rPr>
        <w:t xml:space="preserve"> </w:t>
      </w:r>
      <w:bookmarkEnd w:id="2"/>
    </w:p>
    <w:p>
      <w:pPr>
        <w:pStyle w:val="18"/>
        <w:spacing w:line="360" w:lineRule="auto"/>
        <w:ind w:firstLine="420" w:firstLineChars="0"/>
        <w:rPr>
          <w:rFonts w:hint="eastAsia"/>
        </w:rPr>
      </w:pPr>
      <w:r>
        <w:rPr>
          <w:rFonts w:hint="eastAsia" w:ascii="黑体" w:hAnsi="黑体" w:eastAsia="黑体" w:cs="黑体"/>
        </w:rPr>
        <w:t>图书</w:t>
      </w:r>
      <w:r>
        <w:rPr>
          <w:rFonts w:hint="eastAsia" w:ascii="黑体" w:hAnsi="黑体" w:eastAsia="黑体" w:cs="黑体"/>
        </w:rPr>
        <w:t>信息管理系统，可用于学校</w:t>
      </w:r>
      <w:r>
        <w:rPr>
          <w:rFonts w:hint="eastAsia" w:ascii="黑体" w:hAnsi="黑体" w:eastAsia="黑体" w:cs="黑体"/>
          <w:lang w:eastAsia="zh-CN"/>
        </w:rPr>
        <w:t>、</w:t>
      </w:r>
      <w:r>
        <w:rPr>
          <w:rFonts w:hint="eastAsia" w:ascii="黑体" w:hAnsi="黑体" w:eastAsia="黑体" w:cs="黑体"/>
          <w:lang w:val="en-US" w:eastAsia="zh-CN"/>
        </w:rPr>
        <w:t>图书馆</w:t>
      </w:r>
      <w:r>
        <w:rPr>
          <w:rFonts w:hint="eastAsia" w:ascii="黑体" w:hAnsi="黑体" w:eastAsia="黑体" w:cs="黑体"/>
        </w:rPr>
        <w:t>等机构</w:t>
      </w:r>
      <w:r>
        <w:rPr>
          <w:rFonts w:hint="eastAsia" w:ascii="黑体" w:hAnsi="黑体" w:eastAsia="黑体" w:cs="黑体"/>
          <w:lang w:val="en-US" w:eastAsia="zh-CN"/>
        </w:rPr>
        <w:t>进行</w:t>
      </w:r>
      <w:r>
        <w:rPr>
          <w:rFonts w:hint="eastAsia" w:ascii="黑体" w:hAnsi="黑体" w:eastAsia="黑体" w:cs="黑体"/>
        </w:rPr>
        <w:t>图书</w:t>
      </w:r>
      <w:r>
        <w:rPr>
          <w:rFonts w:hint="eastAsia" w:ascii="黑体" w:hAnsi="黑体" w:eastAsia="黑体" w:cs="黑体"/>
        </w:rPr>
        <w:t>信息管理，查询，更新与维护，使用方便，易用性强。该系统实现的大致功能；</w:t>
      </w:r>
      <w:r>
        <w:rPr>
          <w:rFonts w:hint="eastAsia" w:ascii="黑体" w:hAnsi="黑体" w:eastAsia="黑体" w:cs="黑体"/>
          <w:lang w:val="en-US" w:eastAsia="zh-CN"/>
        </w:rPr>
        <w:t>用户的登录、注册、注销；</w:t>
      </w:r>
      <w:r>
        <w:rPr>
          <w:rFonts w:hint="eastAsia" w:ascii="黑体" w:hAnsi="黑体" w:eastAsia="黑体" w:cs="黑体"/>
        </w:rPr>
        <w:t>用户</w:t>
      </w:r>
      <w:r>
        <w:rPr>
          <w:rFonts w:hint="eastAsia" w:ascii="黑体" w:hAnsi="黑体" w:eastAsia="黑体" w:cs="黑体"/>
        </w:rPr>
        <w:t>信息的查询，添加，修改，删除；</w:t>
      </w:r>
      <w:r>
        <w:rPr>
          <w:rFonts w:hint="eastAsia" w:ascii="黑体" w:hAnsi="黑体" w:eastAsia="黑体" w:cs="黑体"/>
        </w:rPr>
        <w:t>图书信息</w:t>
      </w:r>
      <w:r>
        <w:rPr>
          <w:rFonts w:hint="eastAsia" w:ascii="黑体" w:hAnsi="黑体" w:eastAsia="黑体" w:cs="黑体"/>
        </w:rPr>
        <w:t>的录入，修改，删除，查询</w:t>
      </w:r>
      <w:r>
        <w:rPr>
          <w:rFonts w:hint="eastAsia" w:ascii="黑体" w:hAnsi="黑体" w:eastAsia="黑体" w:cs="黑体"/>
          <w:lang w:eastAsia="zh-CN"/>
        </w:rPr>
        <w:t>；</w:t>
      </w:r>
      <w:r>
        <w:rPr>
          <w:rFonts w:hint="eastAsia" w:ascii="黑体" w:hAnsi="黑体" w:eastAsia="黑体" w:cs="黑体"/>
          <w:lang w:val="en-US" w:eastAsia="zh-CN"/>
        </w:rPr>
        <w:t>用户对图书的查询、借阅、归还、赔偿</w:t>
      </w:r>
      <w:r>
        <w:rPr>
          <w:rFonts w:hint="eastAsia" w:ascii="黑体" w:hAnsi="黑体" w:eastAsia="黑体" w:cs="黑体"/>
        </w:rPr>
        <w:t>等功能。管理员管理拥有最高的权限</w:t>
      </w:r>
      <w:r>
        <w:rPr>
          <w:rFonts w:hint="eastAsia" w:ascii="黑体" w:hAnsi="黑体" w:eastAsia="黑体" w:cs="黑体"/>
          <w:lang w:eastAsia="zh-CN"/>
        </w:rPr>
        <w:t>，</w:t>
      </w:r>
      <w:r>
        <w:rPr>
          <w:rFonts w:hint="eastAsia" w:ascii="黑体" w:hAnsi="黑体" w:eastAsia="黑体" w:cs="黑体"/>
        </w:rPr>
        <w:t>允许</w:t>
      </w:r>
      <w:r>
        <w:rPr>
          <w:rFonts w:hint="eastAsia" w:ascii="黑体" w:hAnsi="黑体" w:eastAsia="黑体" w:cs="黑体"/>
          <w:lang w:val="en-US" w:eastAsia="zh-CN"/>
        </w:rPr>
        <w:t>对</w:t>
      </w:r>
      <w:r>
        <w:rPr>
          <w:rFonts w:hint="eastAsia" w:ascii="黑体" w:hAnsi="黑体" w:eastAsia="黑体" w:cs="黑体"/>
        </w:rPr>
        <w:t>图书</w:t>
      </w:r>
      <w:r>
        <w:rPr>
          <w:rFonts w:hint="eastAsia" w:ascii="黑体" w:hAnsi="黑体" w:eastAsia="黑体" w:cs="黑体"/>
        </w:rPr>
        <w:t>信息和</w:t>
      </w:r>
      <w:r>
        <w:rPr>
          <w:rFonts w:hint="eastAsia" w:ascii="黑体" w:hAnsi="黑体" w:eastAsia="黑体" w:cs="黑体"/>
        </w:rPr>
        <w:t>用户</w:t>
      </w:r>
      <w:r>
        <w:rPr>
          <w:rFonts w:hint="eastAsia" w:ascii="黑体" w:hAnsi="黑体" w:eastAsia="黑体" w:cs="黑体"/>
        </w:rPr>
        <w:t>信息</w:t>
      </w:r>
      <w:r>
        <w:rPr>
          <w:rFonts w:hint="eastAsia" w:ascii="黑体" w:hAnsi="黑体" w:eastAsia="黑体" w:cs="黑体"/>
          <w:lang w:val="en-US" w:eastAsia="zh-CN"/>
        </w:rPr>
        <w:t>进行修改操作</w:t>
      </w:r>
      <w:r>
        <w:rPr>
          <w:rFonts w:hint="eastAsia" w:ascii="黑体" w:hAnsi="黑体" w:eastAsia="黑体" w:cs="黑体"/>
        </w:rPr>
        <w:t>。</w:t>
      </w:r>
      <w:r>
        <w:rPr>
          <w:rFonts w:hint="eastAsia" w:ascii="黑体" w:hAnsi="黑体" w:eastAsia="黑体" w:cs="黑体"/>
          <w:lang w:val="en-US" w:eastAsia="zh-CN"/>
        </w:rPr>
        <w:t>该系统</w:t>
      </w:r>
      <w:r>
        <w:rPr>
          <w:rFonts w:hint="eastAsia" w:ascii="黑体" w:hAnsi="黑体" w:eastAsia="黑体" w:cs="黑体"/>
        </w:rPr>
        <w:t>提供了简单方便的操作。</w:t>
      </w:r>
    </w:p>
    <w:p>
      <w:pPr>
        <w:numPr>
          <w:ilvl w:val="0"/>
          <w:numId w:val="1"/>
        </w:numPr>
        <w:topLinePunct/>
        <w:spacing w:line="360" w:lineRule="auto"/>
        <w:ind w:left="0" w:leftChars="0" w:firstLine="0" w:firstLineChars="0"/>
        <w:jc w:val="both"/>
        <w:outlineLvl w:val="0"/>
        <w:rPr>
          <w:rFonts w:hint="default" w:ascii="黑体" w:hAnsi="黑体" w:eastAsia="黑体" w:cs="黑体"/>
          <w:kern w:val="10"/>
          <w:sz w:val="32"/>
          <w:szCs w:val="32"/>
          <w:lang w:val="en-US"/>
        </w:rPr>
      </w:pPr>
      <w:bookmarkStart w:id="3" w:name="_Toc18312"/>
      <w:r>
        <w:rPr>
          <w:rFonts w:hint="eastAsia" w:ascii="黑体" w:hAnsi="黑体" w:eastAsia="黑体" w:cs="黑体"/>
          <w:kern w:val="10"/>
          <w:sz w:val="32"/>
          <w:szCs w:val="32"/>
          <w:lang w:val="en-US" w:eastAsia="zh-CN"/>
        </w:rPr>
        <w:t>数据库设计</w:t>
      </w:r>
      <w:bookmarkEnd w:id="3"/>
    </w:p>
    <w:p>
      <w:pPr>
        <w:numPr>
          <w:ilvl w:val="0"/>
          <w:numId w:val="2"/>
        </w:numPr>
        <w:topLinePunct/>
        <w:spacing w:line="360" w:lineRule="auto"/>
        <w:ind w:left="0" w:leftChars="0" w:firstLine="420" w:firstLineChars="0"/>
        <w:jc w:val="both"/>
        <w:outlineLvl w:val="1"/>
        <w:rPr>
          <w:rFonts w:hint="default" w:ascii="黑体" w:hAnsi="黑体" w:eastAsia="黑体" w:cs="黑体"/>
          <w:kern w:val="10"/>
          <w:sz w:val="28"/>
          <w:szCs w:val="28"/>
          <w:lang w:val="en-US"/>
        </w:rPr>
      </w:pPr>
      <w:bookmarkStart w:id="4" w:name="_Toc15859"/>
      <w:r>
        <w:rPr>
          <w:rFonts w:hint="default" w:ascii="黑体" w:hAnsi="黑体" w:eastAsia="黑体" w:cs="黑体"/>
          <w:kern w:val="10"/>
          <w:sz w:val="28"/>
          <w:szCs w:val="28"/>
          <w:lang w:val="en-US"/>
        </w:rPr>
        <w:t>创建用户及权限管理</w:t>
      </w:r>
      <w:bookmarkEnd w:id="4"/>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5" w:name="_Toc6909"/>
      <w:r>
        <w:rPr>
          <w:rFonts w:hint="default" w:ascii="黑体" w:hAnsi="黑体" w:eastAsia="黑体" w:cs="黑体"/>
          <w:kern w:val="10"/>
          <w:sz w:val="21"/>
          <w:szCs w:val="21"/>
          <w:lang w:val="en-US"/>
        </w:rPr>
        <w:t>创建表空间</w:t>
      </w:r>
      <w:r>
        <w:rPr>
          <w:rFonts w:hint="eastAsia" w:ascii="黑体" w:hAnsi="黑体" w:eastAsia="黑体" w:cs="黑体"/>
          <w:kern w:val="10"/>
          <w:sz w:val="21"/>
          <w:szCs w:val="21"/>
          <w:lang w:val="en-US" w:eastAsia="zh-CN"/>
        </w:rPr>
        <w:t>：</w:t>
      </w:r>
      <w:bookmarkEnd w:id="5"/>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tablespace datas datafile 'D:\Oracle\oradata\orcl\data_1.dbf' size 2000M;</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tablespace datas_temp datafile 'D:\Oracle\oradata\orcl\data_temp.dbf' size 2000M;</w:t>
      </w:r>
    </w:p>
    <w:p>
      <w:pPr>
        <w:numPr>
          <w:numId w:val="0"/>
        </w:numPr>
        <w:topLinePunct/>
        <w:spacing w:line="360" w:lineRule="auto"/>
        <w:ind w:left="420" w:leftChars="0"/>
        <w:jc w:val="both"/>
        <w:rPr>
          <w:rFonts w:hint="default" w:ascii="黑体" w:hAnsi="黑体" w:eastAsia="黑体" w:cs="黑体"/>
          <w:color w:val="2E75B6" w:themeColor="accent1" w:themeShade="BF"/>
          <w:kern w:val="10"/>
          <w:sz w:val="21"/>
          <w:szCs w:val="21"/>
          <w:lang w:val="en-US"/>
        </w:rPr>
      </w:pP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4001135"/>
            <wp:effectExtent l="0" t="0" r="9525" b="6985"/>
            <wp:docPr id="3" name="图片 3" descr="QQ截图2021061509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0925"/>
                    <pic:cNvPicPr>
                      <a:picLocks noChangeAspect="1"/>
                    </pic:cNvPicPr>
                  </pic:nvPicPr>
                  <pic:blipFill>
                    <a:blip r:embed="rId6"/>
                    <a:stretch>
                      <a:fillRect/>
                    </a:stretch>
                  </pic:blipFill>
                  <pic:spPr>
                    <a:xfrm>
                      <a:off x="0" y="0"/>
                      <a:ext cx="5537835" cy="4001135"/>
                    </a:xfrm>
                    <a:prstGeom prst="rect">
                      <a:avLst/>
                    </a:prstGeom>
                  </pic:spPr>
                </pic:pic>
              </a:graphicData>
            </a:graphic>
          </wp:inline>
        </w:drawing>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40785"/>
            <wp:effectExtent l="0" t="0" r="9525" b="8255"/>
            <wp:docPr id="4" name="图片 4" descr="QQ截图20210615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3121"/>
                    <pic:cNvPicPr>
                      <a:picLocks noChangeAspect="1"/>
                    </pic:cNvPicPr>
                  </pic:nvPicPr>
                  <pic:blipFill>
                    <a:blip r:embed="rId7"/>
                    <a:stretch>
                      <a:fillRect/>
                    </a:stretch>
                  </pic:blipFill>
                  <pic:spPr>
                    <a:xfrm>
                      <a:off x="0" y="0"/>
                      <a:ext cx="5537835" cy="3740785"/>
                    </a:xfrm>
                    <a:prstGeom prst="rect">
                      <a:avLst/>
                    </a:prstGeom>
                  </pic:spPr>
                </pic:pic>
              </a:graphicData>
            </a:graphic>
          </wp:inline>
        </w:drawing>
      </w: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6" w:name="_Toc8043"/>
      <w:r>
        <w:rPr>
          <w:rFonts w:hint="default" w:ascii="黑体" w:hAnsi="黑体" w:eastAsia="黑体" w:cs="黑体"/>
          <w:kern w:val="10"/>
          <w:sz w:val="21"/>
          <w:szCs w:val="21"/>
          <w:lang w:val="en-US"/>
        </w:rPr>
        <w:t>创建用户并指定表空间</w:t>
      </w:r>
      <w:r>
        <w:rPr>
          <w:rFonts w:hint="eastAsia" w:ascii="黑体" w:hAnsi="黑体" w:eastAsia="黑体" w:cs="黑体"/>
          <w:kern w:val="10"/>
          <w:sz w:val="21"/>
          <w:szCs w:val="21"/>
          <w:lang w:val="en-US" w:eastAsia="zh-CN"/>
        </w:rPr>
        <w:t>：</w:t>
      </w:r>
      <w:bookmarkEnd w:id="6"/>
    </w:p>
    <w:p>
      <w:pPr>
        <w:numPr>
          <w:numId w:val="0"/>
        </w:numPr>
        <w:topLinePunct/>
        <w:spacing w:line="240" w:lineRule="auto"/>
        <w:ind w:left="420" w:leftChars="0"/>
        <w:jc w:val="both"/>
        <w:rPr>
          <w:rFonts w:hint="eastAsia" w:ascii="黑体" w:hAnsi="黑体" w:eastAsia="黑体" w:cs="黑体"/>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rPr>
        <w:t xml:space="preserve">create user user identified by user default tablespace </w:t>
      </w:r>
      <w:r>
        <w:rPr>
          <w:rFonts w:hint="default" w:ascii="Times New Roman" w:hAnsi="Times New Roman" w:eastAsia="黑体" w:cs="Times New Roman"/>
          <w:color w:val="2E75B6" w:themeColor="accent1" w:themeShade="BF"/>
          <w:kern w:val="10"/>
          <w:sz w:val="21"/>
          <w:szCs w:val="21"/>
          <w:lang w:val="en-US" w:eastAsia="zh-CN"/>
        </w:rPr>
        <w:t xml:space="preserve">datas </w:t>
      </w:r>
      <w:r>
        <w:rPr>
          <w:rFonts w:hint="default" w:ascii="Times New Roman" w:hAnsi="Times New Roman" w:eastAsia="黑体" w:cs="Times New Roman"/>
          <w:color w:val="2E75B6" w:themeColor="accent1" w:themeShade="BF"/>
          <w:kern w:val="10"/>
          <w:sz w:val="21"/>
          <w:szCs w:val="21"/>
          <w:lang w:val="en-US"/>
        </w:rPr>
        <w:t>temporary tablespace datas_temp;</w:t>
      </w:r>
    </w:p>
    <w:p>
      <w:pPr>
        <w:numPr>
          <w:numId w:val="0"/>
        </w:numPr>
        <w:topLinePunct/>
        <w:spacing w:line="360" w:lineRule="auto"/>
        <w:jc w:val="both"/>
        <w:rPr>
          <w:rFonts w:hint="default"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40785"/>
            <wp:effectExtent l="0" t="0" r="9525" b="8255"/>
            <wp:docPr id="5" name="图片 5" descr="QQ截图2021061509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5093236"/>
                    <pic:cNvPicPr>
                      <a:picLocks noChangeAspect="1"/>
                    </pic:cNvPicPr>
                  </pic:nvPicPr>
                  <pic:blipFill>
                    <a:blip r:embed="rId8"/>
                    <a:stretch>
                      <a:fillRect/>
                    </a:stretch>
                  </pic:blipFill>
                  <pic:spPr>
                    <a:xfrm>
                      <a:off x="0" y="0"/>
                      <a:ext cx="5537835" cy="3740785"/>
                    </a:xfrm>
                    <a:prstGeom prst="rect">
                      <a:avLst/>
                    </a:prstGeom>
                  </pic:spPr>
                </pic:pic>
              </a:graphicData>
            </a:graphic>
          </wp:inline>
        </w:drawing>
      </w: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7" w:name="_Toc27184"/>
      <w:r>
        <w:rPr>
          <w:rFonts w:hint="default" w:ascii="黑体" w:hAnsi="黑体" w:eastAsia="黑体" w:cs="黑体"/>
          <w:kern w:val="10"/>
          <w:sz w:val="21"/>
          <w:szCs w:val="21"/>
          <w:lang w:val="en-US"/>
        </w:rPr>
        <w:t>新用户授权</w:t>
      </w:r>
      <w:r>
        <w:rPr>
          <w:rFonts w:hint="eastAsia" w:ascii="黑体" w:hAnsi="黑体" w:eastAsia="黑体" w:cs="黑体"/>
          <w:kern w:val="10"/>
          <w:sz w:val="21"/>
          <w:szCs w:val="21"/>
          <w:lang w:val="en-US" w:eastAsia="zh-CN"/>
        </w:rPr>
        <w:t>：</w:t>
      </w:r>
      <w:bookmarkEnd w:id="7"/>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grant connect, resource TO myuser;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grant create session to myuser;</w:t>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40785"/>
            <wp:effectExtent l="0" t="0" r="9525" b="8255"/>
            <wp:docPr id="6" name="图片 6" descr="QQ截图202106150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093330"/>
                    <pic:cNvPicPr>
                      <a:picLocks noChangeAspect="1"/>
                    </pic:cNvPicPr>
                  </pic:nvPicPr>
                  <pic:blipFill>
                    <a:blip r:embed="rId9"/>
                    <a:stretch>
                      <a:fillRect/>
                    </a:stretch>
                  </pic:blipFill>
                  <pic:spPr>
                    <a:xfrm>
                      <a:off x="0" y="0"/>
                      <a:ext cx="5537835" cy="3740785"/>
                    </a:xfrm>
                    <a:prstGeom prst="rect">
                      <a:avLst/>
                    </a:prstGeom>
                  </pic:spPr>
                </pic:pic>
              </a:graphicData>
            </a:graphic>
          </wp:inline>
        </w:drawing>
      </w:r>
    </w:p>
    <w:p>
      <w:pPr>
        <w:numPr>
          <w:numId w:val="0"/>
        </w:numPr>
        <w:topLinePunct/>
        <w:spacing w:line="360" w:lineRule="auto"/>
        <w:ind w:left="420" w:leftChars="0"/>
        <w:jc w:val="both"/>
        <w:rPr>
          <w:rFonts w:hint="eastAsia" w:ascii="黑体" w:hAnsi="黑体" w:eastAsia="黑体" w:cs="黑体"/>
          <w:kern w:val="10"/>
          <w:sz w:val="21"/>
          <w:szCs w:val="21"/>
          <w:lang w:val="en-US" w:eastAsia="zh-CN"/>
        </w:rPr>
      </w:pPr>
    </w:p>
    <w:p>
      <w:pPr>
        <w:numPr>
          <w:ilvl w:val="0"/>
          <w:numId w:val="2"/>
        </w:numPr>
        <w:topLinePunct/>
        <w:spacing w:line="360" w:lineRule="auto"/>
        <w:ind w:left="0" w:leftChars="0" w:firstLine="420" w:firstLineChars="0"/>
        <w:jc w:val="both"/>
        <w:outlineLvl w:val="1"/>
        <w:rPr>
          <w:rFonts w:hint="default" w:ascii="黑体" w:hAnsi="黑体" w:eastAsia="黑体" w:cs="黑体"/>
          <w:kern w:val="10"/>
          <w:sz w:val="28"/>
          <w:szCs w:val="28"/>
          <w:lang w:val="en-US"/>
        </w:rPr>
      </w:pPr>
      <w:bookmarkStart w:id="8" w:name="_Toc16802"/>
      <w:r>
        <w:rPr>
          <w:rFonts w:hint="default" w:ascii="黑体" w:hAnsi="黑体" w:eastAsia="黑体" w:cs="黑体"/>
          <w:kern w:val="10"/>
          <w:sz w:val="28"/>
          <w:szCs w:val="28"/>
          <w:lang w:val="en-US"/>
        </w:rPr>
        <w:t>表设计</w:t>
      </w:r>
      <w:bookmarkEnd w:id="8"/>
    </w:p>
    <w:p>
      <w:pPr>
        <w:numPr>
          <w:numId w:val="0"/>
        </w:numPr>
        <w:topLinePunct/>
        <w:spacing w:line="360" w:lineRule="auto"/>
        <w:ind w:firstLine="420" w:firstLineChars="0"/>
        <w:jc w:val="both"/>
        <w:outlineLvl w:val="2"/>
        <w:rPr>
          <w:rFonts w:hint="eastAsia" w:ascii="黑体" w:hAnsi="黑体" w:eastAsia="黑体" w:cs="黑体"/>
          <w:kern w:val="10"/>
          <w:sz w:val="21"/>
          <w:szCs w:val="21"/>
          <w:lang w:val="en-US" w:eastAsia="zh-CN"/>
        </w:rPr>
      </w:pPr>
      <w:bookmarkStart w:id="9" w:name="_Toc5174"/>
      <w:r>
        <w:rPr>
          <w:rFonts w:hint="default" w:ascii="黑体" w:hAnsi="黑体" w:eastAsia="黑体" w:cs="黑体"/>
          <w:kern w:val="10"/>
          <w:sz w:val="21"/>
          <w:szCs w:val="21"/>
          <w:lang w:val="en-US"/>
        </w:rPr>
        <w:t>用户表</w:t>
      </w:r>
      <w:r>
        <w:rPr>
          <w:rFonts w:hint="eastAsia" w:ascii="黑体" w:hAnsi="黑体" w:eastAsia="黑体" w:cs="黑体"/>
          <w:kern w:val="10"/>
          <w:sz w:val="21"/>
          <w:szCs w:val="21"/>
          <w:lang w:val="en-US" w:eastAsia="zh-CN"/>
        </w:rPr>
        <w:t>：</w:t>
      </w:r>
      <w:bookmarkEnd w:id="9"/>
    </w:p>
    <w:tbl>
      <w:tblPr>
        <w:tblStyle w:val="14"/>
        <w:tblW w:w="0" w:type="auto"/>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237"/>
        <w:gridCol w:w="2237"/>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字段名</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数据类型</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是否允许NULL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user_id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username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password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name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sex</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quota</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借书限额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overdue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逾期次数</w:t>
            </w:r>
          </w:p>
        </w:tc>
      </w:tr>
    </w:tbl>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TABLE users(</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user_id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username varchar(20)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password varchar(20)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name varchar(20)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sex varchar(5)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quota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overdue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PRIMARY KEY (user_id)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216525" cy="3523615"/>
            <wp:effectExtent l="0" t="0" r="10795" b="12065"/>
            <wp:docPr id="8" name="图片 8" descr="QQ截图2021061509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093836"/>
                    <pic:cNvPicPr>
                      <a:picLocks noChangeAspect="1"/>
                    </pic:cNvPicPr>
                  </pic:nvPicPr>
                  <pic:blipFill>
                    <a:blip r:embed="rId10"/>
                    <a:stretch>
                      <a:fillRect/>
                    </a:stretch>
                  </pic:blipFill>
                  <pic:spPr>
                    <a:xfrm>
                      <a:off x="0" y="0"/>
                      <a:ext cx="5216525" cy="3523615"/>
                    </a:xfrm>
                    <a:prstGeom prst="rect">
                      <a:avLst/>
                    </a:prstGeom>
                  </pic:spPr>
                </pic:pic>
              </a:graphicData>
            </a:graphic>
          </wp:inline>
        </w:drawing>
      </w: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10" w:name="_Toc20782"/>
      <w:r>
        <w:rPr>
          <w:rFonts w:hint="default" w:ascii="黑体" w:hAnsi="黑体" w:eastAsia="黑体" w:cs="黑体"/>
          <w:kern w:val="10"/>
          <w:sz w:val="21"/>
          <w:szCs w:val="21"/>
          <w:lang w:val="en-US"/>
        </w:rPr>
        <w:t>管理员表</w:t>
      </w:r>
      <w:r>
        <w:rPr>
          <w:rFonts w:hint="eastAsia" w:ascii="黑体" w:hAnsi="黑体" w:eastAsia="黑体" w:cs="黑体"/>
          <w:kern w:val="10"/>
          <w:sz w:val="21"/>
          <w:szCs w:val="21"/>
          <w:lang w:val="en-US" w:eastAsia="zh-CN"/>
        </w:rPr>
        <w:t>：</w:t>
      </w:r>
      <w:bookmarkEnd w:id="1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36"/>
        <w:gridCol w:w="2237"/>
        <w:gridCol w:w="2237"/>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b/>
                <w:bCs/>
                <w:i w:val="0"/>
                <w:iCs w:val="0"/>
                <w:caps w:val="0"/>
                <w:color w:val="333333"/>
                <w:spacing w:val="0"/>
                <w:kern w:val="0"/>
                <w:sz w:val="19"/>
                <w:szCs w:val="19"/>
                <w:lang w:val="en-US" w:eastAsia="zh-CN" w:bidi="ar"/>
              </w:rPr>
              <w:t>字段名</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b/>
                <w:bCs/>
                <w:i w:val="0"/>
                <w:iCs w:val="0"/>
                <w:caps w:val="0"/>
                <w:color w:val="333333"/>
                <w:spacing w:val="0"/>
                <w:kern w:val="0"/>
                <w:sz w:val="19"/>
                <w:szCs w:val="19"/>
                <w:lang w:val="en-US" w:eastAsia="zh-CN" w:bidi="ar"/>
              </w:rPr>
              <w:t>数据类型</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b/>
                <w:bCs/>
                <w:i w:val="0"/>
                <w:iCs w:val="0"/>
                <w:caps w:val="0"/>
                <w:color w:val="333333"/>
                <w:spacing w:val="0"/>
                <w:kern w:val="0"/>
                <w:sz w:val="19"/>
                <w:szCs w:val="19"/>
                <w:lang w:val="en-US" w:eastAsia="zh-CN" w:bidi="ar"/>
              </w:rPr>
              <w:t>是否允许NULL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b/>
                <w:bCs/>
                <w:i w:val="0"/>
                <w:iCs w:val="0"/>
                <w:caps w:val="0"/>
                <w:color w:val="333333"/>
                <w:spacing w:val="0"/>
                <w:kern w:val="0"/>
                <w:sz w:val="19"/>
                <w:szCs w:val="19"/>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admin_id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username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password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name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sex</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power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eastAsia="zh-CN" w:bidi="ar-SA"/>
              </w:rPr>
            </w:pPr>
            <w:r>
              <w:rPr>
                <w:rFonts w:hint="default" w:ascii="Helvetica" w:hAnsi="Helvetica" w:eastAsia="Helvetica" w:cs="Helvetica"/>
                <w:i w:val="0"/>
                <w:iCs w:val="0"/>
                <w:caps w:val="0"/>
                <w:color w:val="333333"/>
                <w:spacing w:val="0"/>
                <w:kern w:val="0"/>
                <w:sz w:val="19"/>
                <w:szCs w:val="19"/>
                <w:lang w:val="en-US" w:eastAsia="zh-CN" w:bidi="ar"/>
              </w:rPr>
              <w:t>权限</w:t>
            </w:r>
          </w:p>
        </w:tc>
      </w:tr>
    </w:tbl>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TABLE admin  (</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admin_id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username varchar(16)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password varchar(16)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name varchar(16)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sex varchar(5)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power varchar(5) NOT NULL,</w:t>
      </w:r>
    </w:p>
    <w:p>
      <w:pPr>
        <w:numPr>
          <w:numId w:val="0"/>
        </w:numPr>
        <w:topLinePunct/>
        <w:spacing w:line="240" w:lineRule="auto"/>
        <w:ind w:left="420" w:leftChars="0"/>
        <w:jc w:val="both"/>
        <w:rPr>
          <w:rFonts w:hint="eastAsia"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rPr>
        <w:t xml:space="preserve">  PRIMARY KEY (admin_id)</w:t>
      </w:r>
    </w:p>
    <w:p>
      <w:pPr>
        <w:numPr>
          <w:numId w:val="0"/>
        </w:numPr>
        <w:topLinePunct/>
        <w:spacing w:line="240" w:lineRule="auto"/>
        <w:ind w:left="420" w:leftChars="0"/>
        <w:jc w:val="both"/>
        <w:rPr>
          <w:rFonts w:hint="eastAsia" w:ascii="黑体" w:hAnsi="黑体" w:eastAsia="黑体" w:cs="黑体"/>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rPr>
        <w:t>);</w:t>
      </w:r>
    </w:p>
    <w:p>
      <w:pPr>
        <w:numPr>
          <w:numId w:val="0"/>
        </w:numPr>
        <w:topLinePunct/>
        <w:spacing w:line="360" w:lineRule="auto"/>
        <w:jc w:val="both"/>
        <w:rPr>
          <w:rFonts w:hint="eastAsia" w:ascii="Times New Roman" w:hAnsi="Times New Roman" w:eastAsia="黑体" w:cs="Times New Roman"/>
          <w:color w:val="2E75B6" w:themeColor="accent1" w:themeShade="BF"/>
          <w:kern w:val="10"/>
          <w:sz w:val="21"/>
          <w:szCs w:val="21"/>
          <w:lang w:val="en-US" w:eastAsia="zh-CN"/>
        </w:rPr>
      </w:pPr>
      <w:r>
        <w:rPr>
          <w:rFonts w:hint="eastAsia" w:ascii="Times New Roman" w:hAnsi="Times New Roman" w:eastAsia="黑体" w:cs="Times New Roman"/>
          <w:color w:val="2E75B6" w:themeColor="accent1" w:themeShade="BF"/>
          <w:kern w:val="10"/>
          <w:sz w:val="21"/>
          <w:szCs w:val="21"/>
          <w:lang w:val="en-US" w:eastAsia="zh-CN"/>
        </w:rPr>
        <w:drawing>
          <wp:inline distT="0" distB="0" distL="114300" distR="114300">
            <wp:extent cx="5537835" cy="3740785"/>
            <wp:effectExtent l="0" t="0" r="9525" b="8255"/>
            <wp:docPr id="9" name="图片 9" descr="QQ截图2021061509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615093958"/>
                    <pic:cNvPicPr>
                      <a:picLocks noChangeAspect="1"/>
                    </pic:cNvPicPr>
                  </pic:nvPicPr>
                  <pic:blipFill>
                    <a:blip r:embed="rId11"/>
                    <a:stretch>
                      <a:fillRect/>
                    </a:stretch>
                  </pic:blipFill>
                  <pic:spPr>
                    <a:xfrm>
                      <a:off x="0" y="0"/>
                      <a:ext cx="5537835" cy="3740785"/>
                    </a:xfrm>
                    <a:prstGeom prst="rect">
                      <a:avLst/>
                    </a:prstGeom>
                  </pic:spPr>
                </pic:pic>
              </a:graphicData>
            </a:graphic>
          </wp:inline>
        </w:drawing>
      </w:r>
    </w:p>
    <w:p>
      <w:pPr>
        <w:numPr>
          <w:numId w:val="0"/>
        </w:numPr>
        <w:topLinePunct/>
        <w:spacing w:line="360" w:lineRule="auto"/>
        <w:jc w:val="both"/>
        <w:rPr>
          <w:rFonts w:hint="eastAsia" w:ascii="Times New Roman" w:hAnsi="Times New Roman" w:eastAsia="黑体" w:cs="Times New Roman"/>
          <w:color w:val="2E75B6" w:themeColor="accent1" w:themeShade="BF"/>
          <w:kern w:val="10"/>
          <w:sz w:val="21"/>
          <w:szCs w:val="21"/>
          <w:lang w:val="en-US" w:eastAsia="zh-CN"/>
        </w:rPr>
      </w:pPr>
    </w:p>
    <w:p>
      <w:pPr>
        <w:numPr>
          <w:numId w:val="0"/>
        </w:numPr>
        <w:topLinePunct/>
        <w:spacing w:line="360" w:lineRule="auto"/>
        <w:jc w:val="both"/>
        <w:rPr>
          <w:rFonts w:hint="eastAsia" w:ascii="Times New Roman" w:hAnsi="Times New Roman" w:eastAsia="黑体" w:cs="Times New Roman"/>
          <w:color w:val="2E75B6" w:themeColor="accent1" w:themeShade="BF"/>
          <w:kern w:val="10"/>
          <w:sz w:val="21"/>
          <w:szCs w:val="21"/>
          <w:lang w:val="en-US" w:eastAsia="zh-CN"/>
        </w:rPr>
      </w:pP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11" w:name="_Toc32218"/>
      <w:r>
        <w:rPr>
          <w:rFonts w:hint="default" w:ascii="黑体" w:hAnsi="黑体" w:eastAsia="黑体" w:cs="黑体"/>
          <w:kern w:val="10"/>
          <w:sz w:val="21"/>
          <w:szCs w:val="21"/>
          <w:lang w:val="en-US"/>
        </w:rPr>
        <w:t>图书表</w:t>
      </w:r>
      <w:r>
        <w:rPr>
          <w:rFonts w:hint="eastAsia" w:ascii="黑体" w:hAnsi="黑体" w:eastAsia="黑体" w:cs="黑体"/>
          <w:kern w:val="10"/>
          <w:sz w:val="21"/>
          <w:szCs w:val="21"/>
          <w:lang w:val="en-US" w:eastAsia="zh-CN"/>
        </w:rPr>
        <w:t>：</w:t>
      </w:r>
      <w:bookmarkEnd w:id="1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36"/>
        <w:gridCol w:w="2237"/>
        <w:gridCol w:w="2237"/>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字段名</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数据类型</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是否允许NULL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book_id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ISBN</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书籍ISBN号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bookname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author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press</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Inventory</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库存量</w:t>
            </w:r>
          </w:p>
        </w:tc>
      </w:tr>
    </w:tbl>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TABLE book(</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book_id number NOT NULL,</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ISBN varchar(20) UNIQUE NOT NULL,</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bookname varchar(50) NOT NULL,</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author varchar(50) NOT NULL,</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press varchar(50) NOT NULL,</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Inventory number NOT NULL,</w:t>
      </w:r>
    </w:p>
    <w:p>
      <w:pPr>
        <w:numPr>
          <w:numId w:val="0"/>
        </w:numPr>
        <w:topLinePunct/>
        <w:spacing w:line="240" w:lineRule="auto"/>
        <w:ind w:firstLine="420" w:firstLine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PRIMARY KEY (book_id)</w:t>
      </w:r>
    </w:p>
    <w:p>
      <w:pPr>
        <w:numPr>
          <w:numId w:val="0"/>
        </w:numPr>
        <w:topLinePunct/>
        <w:spacing w:line="240" w:lineRule="auto"/>
        <w:ind w:firstLine="420" w:firstLineChars="0"/>
        <w:jc w:val="both"/>
        <w:rPr>
          <w:rFonts w:hint="default" w:ascii="黑体" w:hAnsi="黑体" w:eastAsia="黑体" w:cs="黑体"/>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3740785"/>
            <wp:effectExtent l="0" t="0" r="9525" b="8255"/>
            <wp:docPr id="10" name="图片 10" descr="QQ截图2021061509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094030"/>
                    <pic:cNvPicPr>
                      <a:picLocks noChangeAspect="1"/>
                    </pic:cNvPicPr>
                  </pic:nvPicPr>
                  <pic:blipFill>
                    <a:blip r:embed="rId12"/>
                    <a:stretch>
                      <a:fillRect/>
                    </a:stretch>
                  </pic:blipFill>
                  <pic:spPr>
                    <a:xfrm>
                      <a:off x="0" y="0"/>
                      <a:ext cx="5537835" cy="3740785"/>
                    </a:xfrm>
                    <a:prstGeom prst="rect">
                      <a:avLst/>
                    </a:prstGeom>
                  </pic:spPr>
                </pic:pic>
              </a:graphicData>
            </a:graphic>
          </wp:inline>
        </w:drawing>
      </w:r>
    </w:p>
    <w:p>
      <w:pPr>
        <w:numPr>
          <w:numId w:val="0"/>
        </w:numPr>
        <w:topLinePunct/>
        <w:spacing w:line="360" w:lineRule="auto"/>
        <w:ind w:firstLine="420" w:firstLineChars="0"/>
        <w:jc w:val="both"/>
        <w:rPr>
          <w:rFonts w:hint="default" w:ascii="黑体" w:hAnsi="黑体" w:eastAsia="黑体" w:cs="黑体"/>
          <w:color w:val="2E75B6" w:themeColor="accent1" w:themeShade="BF"/>
          <w:kern w:val="10"/>
          <w:sz w:val="21"/>
          <w:szCs w:val="21"/>
          <w:lang w:val="en-US"/>
        </w:rPr>
      </w:pPr>
    </w:p>
    <w:p>
      <w:pPr>
        <w:numPr>
          <w:numId w:val="0"/>
        </w:numPr>
        <w:topLinePunct/>
        <w:spacing w:line="360" w:lineRule="auto"/>
        <w:ind w:firstLine="420" w:firstLineChars="0"/>
        <w:jc w:val="both"/>
        <w:rPr>
          <w:rFonts w:hint="default" w:ascii="黑体" w:hAnsi="黑体" w:eastAsia="黑体" w:cs="黑体"/>
          <w:color w:val="2E75B6" w:themeColor="accent1" w:themeShade="BF"/>
          <w:kern w:val="10"/>
          <w:sz w:val="21"/>
          <w:szCs w:val="21"/>
          <w:lang w:val="en-US"/>
        </w:rPr>
      </w:pPr>
    </w:p>
    <w:p>
      <w:pPr>
        <w:numPr>
          <w:numId w:val="0"/>
        </w:numPr>
        <w:topLinePunct/>
        <w:spacing w:line="360" w:lineRule="auto"/>
        <w:ind w:left="420" w:leftChars="0"/>
        <w:jc w:val="both"/>
        <w:outlineLvl w:val="2"/>
        <w:rPr>
          <w:rFonts w:hint="eastAsia" w:ascii="黑体" w:hAnsi="黑体" w:eastAsia="黑体" w:cs="黑体"/>
          <w:kern w:val="10"/>
          <w:sz w:val="21"/>
          <w:szCs w:val="21"/>
          <w:vertAlign w:val="baseline"/>
          <w:lang w:val="en-US" w:eastAsia="zh-CN"/>
        </w:rPr>
      </w:pPr>
      <w:bookmarkStart w:id="12" w:name="_Toc2064"/>
      <w:r>
        <w:rPr>
          <w:rFonts w:hint="default" w:ascii="黑体" w:hAnsi="黑体" w:eastAsia="黑体" w:cs="黑体"/>
          <w:kern w:val="10"/>
          <w:sz w:val="21"/>
          <w:szCs w:val="21"/>
          <w:lang w:val="en-US"/>
        </w:rPr>
        <w:t>借书记录表</w:t>
      </w:r>
      <w:r>
        <w:rPr>
          <w:rFonts w:hint="eastAsia" w:ascii="黑体" w:hAnsi="黑体" w:eastAsia="黑体" w:cs="黑体"/>
          <w:kern w:val="10"/>
          <w:sz w:val="21"/>
          <w:szCs w:val="21"/>
          <w:lang w:val="en-US" w:eastAsia="zh-CN"/>
        </w:rPr>
        <w:t>：</w:t>
      </w:r>
      <w:bookmarkEnd w:id="1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36"/>
        <w:gridCol w:w="2237"/>
        <w:gridCol w:w="2237"/>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eastAsia" w:ascii="黑体" w:hAnsi="黑体" w:eastAsia="黑体" w:cs="黑体"/>
                <w:kern w:val="10"/>
                <w:sz w:val="21"/>
                <w:szCs w:val="21"/>
                <w:vertAlign w:val="baseline"/>
                <w:lang w:val="en-US" w:eastAsia="zh-CN"/>
              </w:rPr>
            </w:pPr>
            <w:r>
              <w:rPr>
                <w:rFonts w:hint="default" w:ascii="Helvetica" w:hAnsi="Helvetica" w:eastAsia="Helvetica" w:cs="Helvetica"/>
                <w:b/>
                <w:bCs/>
                <w:i w:val="0"/>
                <w:iCs w:val="0"/>
                <w:caps w:val="0"/>
                <w:color w:val="333333"/>
                <w:spacing w:val="0"/>
                <w:kern w:val="0"/>
                <w:sz w:val="19"/>
                <w:szCs w:val="19"/>
                <w:lang w:val="en-US" w:eastAsia="zh-CN" w:bidi="ar"/>
              </w:rPr>
              <w:t>字段名</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eastAsia" w:ascii="黑体" w:hAnsi="黑体" w:eastAsia="黑体" w:cs="黑体"/>
                <w:kern w:val="10"/>
                <w:sz w:val="21"/>
                <w:szCs w:val="21"/>
                <w:vertAlign w:val="baseline"/>
                <w:lang w:val="en-US" w:eastAsia="zh-CN"/>
              </w:rPr>
            </w:pPr>
            <w:r>
              <w:rPr>
                <w:rFonts w:hint="default" w:ascii="Helvetica" w:hAnsi="Helvetica" w:eastAsia="Helvetica" w:cs="Helvetica"/>
                <w:b/>
                <w:bCs/>
                <w:i w:val="0"/>
                <w:iCs w:val="0"/>
                <w:caps w:val="0"/>
                <w:color w:val="333333"/>
                <w:spacing w:val="0"/>
                <w:kern w:val="0"/>
                <w:sz w:val="19"/>
                <w:szCs w:val="19"/>
                <w:lang w:val="en-US" w:eastAsia="zh-CN" w:bidi="ar"/>
              </w:rPr>
              <w:t>数据类型</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eastAsia" w:ascii="黑体" w:hAnsi="黑体" w:eastAsia="黑体" w:cs="黑体"/>
                <w:kern w:val="10"/>
                <w:sz w:val="21"/>
                <w:szCs w:val="21"/>
                <w:vertAlign w:val="baseline"/>
                <w:lang w:val="en-US" w:eastAsia="zh-CN"/>
              </w:rPr>
            </w:pPr>
            <w:r>
              <w:rPr>
                <w:rFonts w:hint="default" w:ascii="Helvetica" w:hAnsi="Helvetica" w:eastAsia="Helvetica" w:cs="Helvetica"/>
                <w:b/>
                <w:bCs/>
                <w:i w:val="0"/>
                <w:iCs w:val="0"/>
                <w:caps w:val="0"/>
                <w:color w:val="333333"/>
                <w:spacing w:val="0"/>
                <w:kern w:val="0"/>
                <w:sz w:val="19"/>
                <w:szCs w:val="19"/>
                <w:lang w:val="en-US" w:eastAsia="zh-CN" w:bidi="ar"/>
              </w:rPr>
              <w:t>是否允许NULL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eastAsia" w:ascii="黑体" w:hAnsi="黑体" w:eastAsia="黑体" w:cs="黑体"/>
                <w:kern w:val="10"/>
                <w:sz w:val="21"/>
                <w:szCs w:val="21"/>
                <w:vertAlign w:val="baseline"/>
                <w:lang w:val="en-US" w:eastAsia="zh-CN"/>
              </w:rPr>
            </w:pPr>
            <w:r>
              <w:rPr>
                <w:rFonts w:hint="default" w:ascii="Helvetica" w:hAnsi="Helvetica" w:eastAsia="Helvetica" w:cs="Helvetica"/>
                <w:b/>
                <w:bCs/>
                <w:i w:val="0"/>
                <w:iCs w:val="0"/>
                <w:caps w:val="0"/>
                <w:color w:val="333333"/>
                <w:spacing w:val="0"/>
                <w:kern w:val="0"/>
                <w:sz w:val="19"/>
                <w:szCs w:val="19"/>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borrow_id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借书记录id（主键）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user_id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用户id（外键）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ISBN</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书籍ISBN号（外键）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borrow_date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date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借出日期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term</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eastAsia" w:ascii="黑体" w:hAnsi="黑体" w:eastAsia="黑体" w:cs="黑体"/>
                <w:kern w:val="10"/>
                <w:sz w:val="21"/>
                <w:szCs w:val="21"/>
                <w:vertAlign w:val="baseline"/>
                <w:lang w:val="en-US" w:eastAsia="zh-CN"/>
              </w:rPr>
            </w:pPr>
            <w:r>
              <w:rPr>
                <w:rFonts w:hint="default" w:ascii="Helvetica" w:hAnsi="Helvetica" w:eastAsia="Helvetica" w:cs="Helvetica"/>
                <w:i w:val="0"/>
                <w:iCs w:val="0"/>
                <w:caps w:val="0"/>
                <w:color w:val="333333"/>
                <w:spacing w:val="0"/>
                <w:kern w:val="0"/>
                <w:sz w:val="19"/>
                <w:szCs w:val="19"/>
                <w:lang w:val="en-US" w:eastAsia="zh-CN" w:bidi="ar"/>
              </w:rPr>
              <w:t>借出天数</w:t>
            </w:r>
          </w:p>
        </w:tc>
      </w:tr>
    </w:tbl>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CREATE TABLE borrow_record(</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borrow_id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user_id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ISBN varchar(50)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borrow_date date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term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PRIMARY KEY (borrow_id),</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CONSTRAINT user_id FOREIGN KEY (user_id) REFERENCES users (user_id),</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 xml:space="preserve">  CONSTRAINT ISBN FOREIGN KEY (ISBN) REFERENCES book (ISBN)</w:t>
      </w:r>
    </w:p>
    <w:p>
      <w:pPr>
        <w:numPr>
          <w:numId w:val="0"/>
        </w:numPr>
        <w:topLinePunct/>
        <w:spacing w:line="240" w:lineRule="auto"/>
        <w:ind w:left="420" w:leftChars="0"/>
        <w:jc w:val="both"/>
        <w:rPr>
          <w:rFonts w:hint="default" w:ascii="黑体" w:hAnsi="黑体" w:eastAsia="黑体" w:cs="黑体"/>
          <w:kern w:val="10"/>
          <w:sz w:val="21"/>
          <w:szCs w:val="21"/>
          <w:lang w:val="en-US"/>
        </w:rPr>
      </w:pPr>
      <w:r>
        <w:rPr>
          <w:rFonts w:hint="default" w:ascii="Times New Roman" w:hAnsi="Times New Roman" w:eastAsia="黑体" w:cs="Times New Roman"/>
          <w:color w:val="2E75B6" w:themeColor="accent1" w:themeShade="BF"/>
          <w:kern w:val="10"/>
          <w:sz w:val="21"/>
          <w:szCs w:val="21"/>
          <w:lang w:val="en-US" w:eastAsia="zh-CN"/>
        </w:rPr>
        <w:t>);</w:t>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40785"/>
            <wp:effectExtent l="0" t="0" r="9525" b="8255"/>
            <wp:docPr id="11" name="图片 11" descr="QQ截图2021061509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615094118"/>
                    <pic:cNvPicPr>
                      <a:picLocks noChangeAspect="1"/>
                    </pic:cNvPicPr>
                  </pic:nvPicPr>
                  <pic:blipFill>
                    <a:blip r:embed="rId13"/>
                    <a:stretch>
                      <a:fillRect/>
                    </a:stretch>
                  </pic:blipFill>
                  <pic:spPr>
                    <a:xfrm>
                      <a:off x="0" y="0"/>
                      <a:ext cx="5537835" cy="3740785"/>
                    </a:xfrm>
                    <a:prstGeom prst="rect">
                      <a:avLst/>
                    </a:prstGeom>
                  </pic:spPr>
                </pic:pic>
              </a:graphicData>
            </a:graphic>
          </wp:inline>
        </w:drawing>
      </w:r>
    </w:p>
    <w:p>
      <w:pPr>
        <w:numPr>
          <w:numId w:val="0"/>
        </w:numPr>
        <w:topLinePunct/>
        <w:spacing w:line="360" w:lineRule="auto"/>
        <w:ind w:left="420" w:leftChars="0"/>
        <w:jc w:val="both"/>
        <w:rPr>
          <w:rFonts w:hint="eastAsia" w:ascii="黑体" w:hAnsi="黑体" w:eastAsia="黑体" w:cs="黑体"/>
          <w:kern w:val="10"/>
          <w:sz w:val="21"/>
          <w:szCs w:val="21"/>
          <w:lang w:val="en-US" w:eastAsia="zh-CN"/>
        </w:rPr>
      </w:pPr>
    </w:p>
    <w:p>
      <w:pPr>
        <w:numPr>
          <w:numId w:val="0"/>
        </w:numPr>
        <w:topLinePunct/>
        <w:spacing w:line="360" w:lineRule="auto"/>
        <w:ind w:left="420" w:leftChars="0"/>
        <w:jc w:val="both"/>
        <w:rPr>
          <w:rFonts w:hint="eastAsia" w:ascii="黑体" w:hAnsi="黑体" w:eastAsia="黑体" w:cs="黑体"/>
          <w:kern w:val="10"/>
          <w:sz w:val="21"/>
          <w:szCs w:val="21"/>
          <w:lang w:val="en-US" w:eastAsia="zh-CN"/>
        </w:rPr>
      </w:pP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13" w:name="_Toc18414"/>
      <w:r>
        <w:rPr>
          <w:rFonts w:hint="default" w:ascii="黑体" w:hAnsi="黑体" w:eastAsia="黑体" w:cs="黑体"/>
          <w:kern w:val="10"/>
          <w:sz w:val="21"/>
          <w:szCs w:val="21"/>
          <w:lang w:val="en-US"/>
        </w:rPr>
        <w:t>还书记录表</w:t>
      </w:r>
      <w:r>
        <w:rPr>
          <w:rFonts w:hint="eastAsia" w:ascii="黑体" w:hAnsi="黑体" w:eastAsia="黑体" w:cs="黑体"/>
          <w:kern w:val="10"/>
          <w:sz w:val="21"/>
          <w:szCs w:val="21"/>
          <w:lang w:val="en-US" w:eastAsia="zh-CN"/>
        </w:rPr>
        <w:t>：</w:t>
      </w:r>
      <w:bookmarkEnd w:id="1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36"/>
        <w:gridCol w:w="2237"/>
        <w:gridCol w:w="2237"/>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字段名</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数据类型</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是否允许NULL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center"/>
              <w:rPr>
                <w:rFonts w:hint="default" w:ascii="黑体" w:hAnsi="黑体" w:eastAsia="黑体" w:cs="黑体"/>
                <w:kern w:val="10"/>
                <w:sz w:val="21"/>
                <w:szCs w:val="21"/>
                <w:vertAlign w:val="baseline"/>
                <w:lang w:val="en-US"/>
              </w:rPr>
            </w:pPr>
            <w:r>
              <w:rPr>
                <w:rFonts w:hint="default" w:ascii="Helvetica" w:hAnsi="Helvetica" w:eastAsia="Helvetica" w:cs="Helvetica"/>
                <w:b/>
                <w:bCs/>
                <w:i w:val="0"/>
                <w:iCs w:val="0"/>
                <w:caps w:val="0"/>
                <w:color w:val="333333"/>
                <w:spacing w:val="0"/>
                <w:kern w:val="0"/>
                <w:sz w:val="19"/>
                <w:szCs w:val="19"/>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return_id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borrow_id</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number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借书记录id（外键）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return_date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归还日期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36"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isoverdue</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varchar</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not null</w:t>
            </w:r>
          </w:p>
        </w:tc>
        <w:tc>
          <w:tcPr>
            <w:tcW w:w="2237" w:type="dxa"/>
            <w:vAlign w:val="center"/>
          </w:tcPr>
          <w:p>
            <w:pPr>
              <w:keepNext w:val="0"/>
              <w:keepLines w:val="0"/>
              <w:widowControl/>
              <w:suppressLineNumbers w:val="0"/>
              <w:spacing w:before="0" w:beforeAutospacing="0" w:after="0" w:afterAutospacing="0" w:line="360" w:lineRule="auto"/>
              <w:ind w:left="0" w:leftChars="0" w:right="0" w:rightChars="0" w:firstLine="0" w:firstLineChars="0"/>
              <w:jc w:val="left"/>
              <w:rPr>
                <w:rFonts w:hint="default" w:ascii="黑体" w:hAnsi="黑体" w:eastAsia="黑体" w:cs="黑体"/>
                <w:kern w:val="10"/>
                <w:sz w:val="21"/>
                <w:szCs w:val="21"/>
                <w:vertAlign w:val="baseline"/>
                <w:lang w:val="en-US"/>
              </w:rPr>
            </w:pPr>
            <w:r>
              <w:rPr>
                <w:rFonts w:hint="default" w:ascii="Helvetica" w:hAnsi="Helvetica" w:eastAsia="Helvetica" w:cs="Helvetica"/>
                <w:i w:val="0"/>
                <w:iCs w:val="0"/>
                <w:caps w:val="0"/>
                <w:color w:val="333333"/>
                <w:spacing w:val="0"/>
                <w:kern w:val="0"/>
                <w:sz w:val="19"/>
                <w:szCs w:val="19"/>
                <w:lang w:val="en-US" w:eastAsia="zh-CN" w:bidi="ar"/>
              </w:rPr>
              <w:t>是否逾期</w:t>
            </w:r>
          </w:p>
        </w:tc>
      </w:tr>
    </w:tbl>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TABLE return_record(</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return_id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borrow_id number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return_date date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isoverdue varchar(5) NOT NULL,</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PRIMARY KEY (return_id),</w:t>
      </w:r>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 xml:space="preserve">  CONSTRAINT borrow_id FOREIGN KEY (borrow_id) REFERENCES borrow_record (borrow_id)</w:t>
      </w:r>
    </w:p>
    <w:p>
      <w:pPr>
        <w:numPr>
          <w:numId w:val="0"/>
        </w:numPr>
        <w:topLinePunct/>
        <w:spacing w:line="240" w:lineRule="auto"/>
        <w:ind w:left="420" w:leftChars="0"/>
        <w:jc w:val="both"/>
        <w:rPr>
          <w:rFonts w:hint="default" w:ascii="黑体" w:hAnsi="黑体" w:eastAsia="黑体" w:cs="黑体"/>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w:t>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40785"/>
            <wp:effectExtent l="0" t="0" r="9525" b="8255"/>
            <wp:docPr id="12" name="图片 12" descr="0%4DW%S[N37~25)G9P7(H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4DW%S[N37~25)G9P7(HUP"/>
                    <pic:cNvPicPr>
                      <a:picLocks noChangeAspect="1"/>
                    </pic:cNvPicPr>
                  </pic:nvPicPr>
                  <pic:blipFill>
                    <a:blip r:embed="rId14"/>
                    <a:stretch>
                      <a:fillRect/>
                    </a:stretch>
                  </pic:blipFill>
                  <pic:spPr>
                    <a:xfrm>
                      <a:off x="0" y="0"/>
                      <a:ext cx="5537835" cy="3740785"/>
                    </a:xfrm>
                    <a:prstGeom prst="rect">
                      <a:avLst/>
                    </a:prstGeom>
                  </pic:spPr>
                </pic:pic>
              </a:graphicData>
            </a:graphic>
          </wp:inline>
        </w:drawing>
      </w:r>
    </w:p>
    <w:p>
      <w:pPr>
        <w:numPr>
          <w:ilvl w:val="0"/>
          <w:numId w:val="2"/>
        </w:numPr>
        <w:topLinePunct/>
        <w:spacing w:line="360" w:lineRule="auto"/>
        <w:ind w:left="0" w:leftChars="0" w:firstLine="420" w:firstLineChars="0"/>
        <w:jc w:val="both"/>
        <w:outlineLvl w:val="1"/>
        <w:rPr>
          <w:rFonts w:hint="eastAsia" w:ascii="黑体" w:hAnsi="黑体" w:eastAsia="黑体" w:cs="黑体"/>
          <w:kern w:val="10"/>
          <w:sz w:val="28"/>
          <w:szCs w:val="28"/>
          <w:lang w:val="en-US" w:eastAsia="zh-CN"/>
        </w:rPr>
      </w:pPr>
      <w:bookmarkStart w:id="14" w:name="_Toc32575"/>
      <w:r>
        <w:rPr>
          <w:rFonts w:hint="default" w:ascii="黑体" w:hAnsi="黑体" w:eastAsia="黑体" w:cs="黑体"/>
          <w:kern w:val="10"/>
          <w:sz w:val="28"/>
          <w:szCs w:val="28"/>
          <w:lang w:val="en-US"/>
        </w:rPr>
        <w:t>索引设计</w:t>
      </w:r>
      <w:bookmarkEnd w:id="14"/>
    </w:p>
    <w:p>
      <w:pPr>
        <w:numPr>
          <w:numId w:val="0"/>
        </w:numPr>
        <w:topLinePunct/>
        <w:spacing w:line="360" w:lineRule="auto"/>
        <w:ind w:left="420" w:leftChars="0"/>
        <w:jc w:val="both"/>
        <w:outlineLvl w:val="2"/>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pPr>
      <w:bookmarkStart w:id="15" w:name="_Toc32062"/>
      <w:r>
        <w:rPr>
          <w:rFonts w:hint="default" w:ascii="Times New Roman" w:hAnsi="Times New Roman" w:eastAsia="黑体" w:cs="Times New Roman"/>
          <w:color w:val="000000" w:themeColor="text1"/>
          <w:kern w:val="10"/>
          <w:sz w:val="21"/>
          <w:szCs w:val="21"/>
          <w:lang w:val="en-US"/>
          <w14:textFill>
            <w14:solidFill>
              <w14:schemeClr w14:val="tx1"/>
            </w14:solidFill>
          </w14:textFill>
        </w:rPr>
        <w:t>创建普通用户id序列</w:t>
      </w:r>
      <w:r>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t>：</w:t>
      </w:r>
      <w:bookmarkEnd w:id="15"/>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sequence new_userid increment by 1 start with 1 maxvalue 999999999;</w:t>
      </w:r>
    </w:p>
    <w:p>
      <w:pPr>
        <w:numPr>
          <w:numId w:val="0"/>
        </w:numPr>
        <w:topLinePunct/>
        <w:spacing w:line="360" w:lineRule="auto"/>
        <w:ind w:firstLine="420" w:firstLineChars="0"/>
        <w:jc w:val="both"/>
        <w:outlineLvl w:val="2"/>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pPr>
      <w:bookmarkStart w:id="16" w:name="_Toc15710"/>
      <w:r>
        <w:rPr>
          <w:rFonts w:hint="default" w:ascii="Times New Roman" w:hAnsi="Times New Roman" w:eastAsia="黑体" w:cs="Times New Roman"/>
          <w:color w:val="000000" w:themeColor="text1"/>
          <w:kern w:val="10"/>
          <w:sz w:val="21"/>
          <w:szCs w:val="21"/>
          <w:lang w:val="en-US"/>
          <w14:textFill>
            <w14:solidFill>
              <w14:schemeClr w14:val="tx1"/>
            </w14:solidFill>
          </w14:textFill>
        </w:rPr>
        <w:t>创建管理员id序列</w:t>
      </w:r>
      <w:r>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t>：</w:t>
      </w:r>
      <w:bookmarkEnd w:id="16"/>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sequence new_adminid increment by 1 start with 1 maxvalue 999999999;</w:t>
      </w:r>
    </w:p>
    <w:p>
      <w:pPr>
        <w:numPr>
          <w:numId w:val="0"/>
        </w:numPr>
        <w:topLinePunct/>
        <w:spacing w:line="360" w:lineRule="auto"/>
        <w:ind w:left="420" w:leftChars="0"/>
        <w:jc w:val="both"/>
        <w:outlineLvl w:val="2"/>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pPr>
      <w:bookmarkStart w:id="17" w:name="_Toc7382"/>
      <w:r>
        <w:rPr>
          <w:rFonts w:hint="default" w:ascii="Times New Roman" w:hAnsi="Times New Roman" w:eastAsia="黑体" w:cs="Times New Roman"/>
          <w:color w:val="000000" w:themeColor="text1"/>
          <w:kern w:val="10"/>
          <w:sz w:val="21"/>
          <w:szCs w:val="21"/>
          <w:lang w:val="en-US"/>
          <w14:textFill>
            <w14:solidFill>
              <w14:schemeClr w14:val="tx1"/>
            </w14:solidFill>
          </w14:textFill>
        </w:rPr>
        <w:t>创建图书id序列</w:t>
      </w:r>
      <w:r>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t>：</w:t>
      </w:r>
      <w:bookmarkEnd w:id="17"/>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sequence new_bookid increment by 1 start with 1 maxvalue 999999999;</w:t>
      </w:r>
    </w:p>
    <w:p>
      <w:pPr>
        <w:numPr>
          <w:numId w:val="0"/>
        </w:numPr>
        <w:topLinePunct/>
        <w:spacing w:line="360" w:lineRule="auto"/>
        <w:ind w:left="420" w:leftChars="0"/>
        <w:jc w:val="both"/>
        <w:outlineLvl w:val="2"/>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pPr>
      <w:bookmarkStart w:id="18" w:name="_Toc29785"/>
      <w:r>
        <w:rPr>
          <w:rFonts w:hint="default" w:ascii="Times New Roman" w:hAnsi="Times New Roman" w:eastAsia="黑体" w:cs="Times New Roman"/>
          <w:color w:val="000000" w:themeColor="text1"/>
          <w:kern w:val="10"/>
          <w:sz w:val="21"/>
          <w:szCs w:val="21"/>
          <w:lang w:val="en-US"/>
          <w14:textFill>
            <w14:solidFill>
              <w14:schemeClr w14:val="tx1"/>
            </w14:solidFill>
          </w14:textFill>
        </w:rPr>
        <w:t>创建图书ISBN序列</w:t>
      </w:r>
      <w:r>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t>：</w:t>
      </w:r>
      <w:bookmarkEnd w:id="18"/>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sequence new_ISBN increment by 1 start with 10000000 maxvalue 999999999;</w:t>
      </w:r>
    </w:p>
    <w:p>
      <w:pPr>
        <w:numPr>
          <w:numId w:val="0"/>
        </w:numPr>
        <w:topLinePunct/>
        <w:spacing w:line="360" w:lineRule="auto"/>
        <w:ind w:left="420" w:leftChars="0"/>
        <w:jc w:val="both"/>
        <w:outlineLvl w:val="2"/>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pPr>
      <w:bookmarkStart w:id="19" w:name="_Toc19387"/>
      <w:r>
        <w:rPr>
          <w:rFonts w:hint="default" w:ascii="Times New Roman" w:hAnsi="Times New Roman" w:eastAsia="黑体" w:cs="Times New Roman"/>
          <w:color w:val="000000" w:themeColor="text1"/>
          <w:kern w:val="10"/>
          <w:sz w:val="21"/>
          <w:szCs w:val="21"/>
          <w:lang w:val="en-US"/>
          <w14:textFill>
            <w14:solidFill>
              <w14:schemeClr w14:val="tx1"/>
            </w14:solidFill>
          </w14:textFill>
        </w:rPr>
        <w:t>创建借书记录id序列</w:t>
      </w:r>
      <w:r>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t>：</w:t>
      </w:r>
      <w:bookmarkEnd w:id="19"/>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sequence new_borrow_id increment by 1 start with 1 maxvalue 999999999;</w:t>
      </w:r>
    </w:p>
    <w:p>
      <w:pPr>
        <w:numPr>
          <w:numId w:val="0"/>
        </w:numPr>
        <w:topLinePunct/>
        <w:spacing w:line="360" w:lineRule="auto"/>
        <w:ind w:left="420" w:leftChars="0"/>
        <w:jc w:val="both"/>
        <w:outlineLvl w:val="2"/>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pPr>
      <w:bookmarkStart w:id="20" w:name="_Toc11459"/>
      <w:r>
        <w:rPr>
          <w:rFonts w:hint="default" w:ascii="Times New Roman" w:hAnsi="Times New Roman" w:eastAsia="黑体" w:cs="Times New Roman"/>
          <w:color w:val="000000" w:themeColor="text1"/>
          <w:kern w:val="10"/>
          <w:sz w:val="21"/>
          <w:szCs w:val="21"/>
          <w:lang w:val="en-US"/>
          <w14:textFill>
            <w14:solidFill>
              <w14:schemeClr w14:val="tx1"/>
            </w14:solidFill>
          </w14:textFill>
        </w:rPr>
        <w:t>创建还书记录id序列</w:t>
      </w:r>
      <w:r>
        <w:rPr>
          <w:rFonts w:hint="default" w:ascii="Times New Roman" w:hAnsi="Times New Roman" w:eastAsia="黑体" w:cs="Times New Roman"/>
          <w:color w:val="000000" w:themeColor="text1"/>
          <w:kern w:val="10"/>
          <w:sz w:val="21"/>
          <w:szCs w:val="21"/>
          <w:lang w:val="en-US" w:eastAsia="zh-CN"/>
          <w14:textFill>
            <w14:solidFill>
              <w14:schemeClr w14:val="tx1"/>
            </w14:solidFill>
          </w14:textFill>
        </w:rPr>
        <w:t>：</w:t>
      </w:r>
      <w:bookmarkEnd w:id="20"/>
    </w:p>
    <w:p>
      <w:pPr>
        <w:numPr>
          <w:numId w:val="0"/>
        </w:numPr>
        <w:topLinePunct/>
        <w:spacing w:line="240" w:lineRule="auto"/>
        <w:ind w:left="420" w:leftChars="0"/>
        <w:jc w:val="both"/>
        <w:rPr>
          <w:rFonts w:hint="default" w:ascii="Times New Roman" w:hAnsi="Times New Roman" w:eastAsia="黑体" w:cs="Times New Roman"/>
          <w:color w:val="2E75B6" w:themeColor="accent1" w:themeShade="BF"/>
          <w:kern w:val="10"/>
          <w:sz w:val="21"/>
          <w:szCs w:val="21"/>
          <w:lang w:val="en-US"/>
        </w:rPr>
      </w:pPr>
      <w:r>
        <w:rPr>
          <w:rFonts w:hint="default" w:ascii="Times New Roman" w:hAnsi="Times New Roman" w:eastAsia="黑体" w:cs="Times New Roman"/>
          <w:color w:val="2E75B6" w:themeColor="accent1" w:themeShade="BF"/>
          <w:kern w:val="10"/>
          <w:sz w:val="21"/>
          <w:szCs w:val="21"/>
          <w:lang w:val="en-US"/>
        </w:rPr>
        <w:t>create sequence new_return_id increment by 1 start with 1 maxvalue 999999999;</w:t>
      </w:r>
    </w:p>
    <w:p>
      <w:pPr>
        <w:numPr>
          <w:numId w:val="0"/>
        </w:numPr>
        <w:topLinePunct/>
        <w:spacing w:line="360" w:lineRule="auto"/>
        <w:jc w:val="both"/>
        <w:rPr>
          <w:rFonts w:hint="default" w:ascii="黑体" w:hAnsi="黑体" w:eastAsia="黑体" w:cs="黑体"/>
          <w:kern w:val="10"/>
          <w:sz w:val="21"/>
          <w:szCs w:val="21"/>
          <w:lang w:val="en-US"/>
        </w:rPr>
      </w:pPr>
      <w:r>
        <w:rPr>
          <w:rFonts w:hint="eastAsia" w:ascii="黑体" w:hAnsi="黑体" w:eastAsia="黑体" w:cs="黑体"/>
          <w:kern w:val="10"/>
          <w:sz w:val="21"/>
          <w:szCs w:val="21"/>
          <w:lang w:val="en-US" w:eastAsia="zh-CN"/>
        </w:rPr>
        <w:drawing>
          <wp:inline distT="0" distB="0" distL="114300" distR="114300">
            <wp:extent cx="5537835" cy="3724275"/>
            <wp:effectExtent l="0" t="0" r="9525" b="9525"/>
            <wp:docPr id="13" name="图片 13" descr="QQ截图202106150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10615094753"/>
                    <pic:cNvPicPr>
                      <a:picLocks noChangeAspect="1"/>
                    </pic:cNvPicPr>
                  </pic:nvPicPr>
                  <pic:blipFill>
                    <a:blip r:embed="rId15"/>
                    <a:stretch>
                      <a:fillRect/>
                    </a:stretch>
                  </pic:blipFill>
                  <pic:spPr>
                    <a:xfrm>
                      <a:off x="0" y="0"/>
                      <a:ext cx="5537835" cy="3724275"/>
                    </a:xfrm>
                    <a:prstGeom prst="rect">
                      <a:avLst/>
                    </a:prstGeom>
                  </pic:spPr>
                </pic:pic>
              </a:graphicData>
            </a:graphic>
          </wp:inline>
        </w:drawing>
      </w:r>
    </w:p>
    <w:p>
      <w:pPr>
        <w:numPr>
          <w:ilvl w:val="0"/>
          <w:numId w:val="2"/>
        </w:numPr>
        <w:topLinePunct/>
        <w:spacing w:line="360" w:lineRule="auto"/>
        <w:ind w:left="0" w:leftChars="0" w:firstLine="420" w:firstLineChars="0"/>
        <w:jc w:val="both"/>
        <w:outlineLvl w:val="1"/>
        <w:rPr>
          <w:rFonts w:hint="default" w:ascii="黑体" w:hAnsi="黑体" w:eastAsia="黑体" w:cs="黑体"/>
          <w:kern w:val="10"/>
          <w:sz w:val="28"/>
          <w:szCs w:val="28"/>
          <w:lang w:val="en-US"/>
        </w:rPr>
      </w:pPr>
      <w:bookmarkStart w:id="21" w:name="_Toc4435"/>
      <w:r>
        <w:rPr>
          <w:rFonts w:hint="default" w:ascii="黑体" w:hAnsi="黑体" w:eastAsia="黑体" w:cs="黑体"/>
          <w:kern w:val="10"/>
          <w:sz w:val="28"/>
          <w:szCs w:val="28"/>
          <w:lang w:val="en-US"/>
        </w:rPr>
        <w:t>存储过程</w:t>
      </w:r>
      <w:bookmarkEnd w:id="21"/>
    </w:p>
    <w:p>
      <w:pPr>
        <w:numPr>
          <w:numId w:val="0"/>
        </w:numPr>
        <w:topLinePunct/>
        <w:spacing w:line="360" w:lineRule="auto"/>
        <w:ind w:left="420" w:leftChars="0"/>
        <w:jc w:val="both"/>
        <w:outlineLvl w:val="2"/>
        <w:rPr>
          <w:rFonts w:hint="default" w:ascii="黑体" w:hAnsi="黑体" w:eastAsia="黑体" w:cs="黑体"/>
          <w:color w:val="2E75B6" w:themeColor="accent1" w:themeShade="BF"/>
          <w:kern w:val="10"/>
          <w:sz w:val="21"/>
          <w:szCs w:val="21"/>
          <w:lang w:val="en-US"/>
        </w:rPr>
      </w:pPr>
      <w:bookmarkStart w:id="22" w:name="_Toc21788"/>
      <w:r>
        <w:rPr>
          <w:rFonts w:hint="default" w:ascii="黑体" w:hAnsi="黑体" w:eastAsia="黑体" w:cs="黑体"/>
          <w:b w:val="0"/>
          <w:bCs w:val="0"/>
          <w:color w:val="auto"/>
          <w:kern w:val="10"/>
          <w:sz w:val="21"/>
          <w:szCs w:val="21"/>
          <w:lang w:val="en-US"/>
        </w:rPr>
        <w:t>users表插入数据</w:t>
      </w:r>
      <w:r>
        <w:rPr>
          <w:rFonts w:hint="eastAsia" w:ascii="黑体" w:hAnsi="黑体" w:eastAsia="黑体" w:cs="黑体"/>
          <w:b w:val="0"/>
          <w:bCs w:val="0"/>
          <w:color w:val="auto"/>
          <w:kern w:val="10"/>
          <w:sz w:val="21"/>
          <w:szCs w:val="21"/>
          <w:lang w:val="en-US" w:eastAsia="zh-CN"/>
        </w:rPr>
        <w:t>：</w:t>
      </w:r>
      <w:bookmarkEnd w:id="22"/>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PROCEDURE insertdata as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flag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firstLine="420" w:firstLineChars="0"/>
        <w:jc w:val="both"/>
        <w:rPr>
          <w:rFonts w:hint="default" w:ascii="黑体" w:hAnsi="黑体" w:eastAsia="黑体" w:cs="黑体"/>
          <w:color w:val="2E75B6" w:themeColor="accent1" w:themeShade="BF"/>
          <w:kern w:val="10"/>
          <w:sz w:val="21"/>
          <w:szCs w:val="21"/>
          <w:lang w:val="en-US"/>
        </w:rPr>
      </w:pPr>
      <w:r>
        <w:rPr>
          <w:rFonts w:hint="eastAsia" w:ascii="黑体" w:hAnsi="黑体" w:eastAsia="黑体" w:cs="黑体"/>
          <w:color w:val="2E75B6" w:themeColor="accent1" w:themeShade="BF"/>
          <w:kern w:val="10"/>
          <w:sz w:val="21"/>
          <w:szCs w:val="21"/>
          <w:lang w:val="en-US" w:eastAsia="zh-CN"/>
        </w:rPr>
        <w:t>f</w:t>
      </w:r>
      <w:r>
        <w:rPr>
          <w:rFonts w:hint="default" w:ascii="黑体" w:hAnsi="黑体" w:eastAsia="黑体" w:cs="黑体"/>
          <w:color w:val="2E75B6" w:themeColor="accent1" w:themeShade="BF"/>
          <w:kern w:val="10"/>
          <w:sz w:val="21"/>
          <w:szCs w:val="21"/>
          <w:lang w:val="en-US"/>
        </w:rPr>
        <w:t>lag:=0;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for i in 1..10000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insert into users(user_id,username,password,name,sex,quota,overdue)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values(new_userid.nextval,'testuser','000','jzsj','男',3,0);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flag:=flag+1;</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commit;</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end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call insertuserdata();</w:t>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24275"/>
            <wp:effectExtent l="0" t="0" r="9525" b="9525"/>
            <wp:docPr id="14" name="图片 14" descr="QQ截图2021061509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10615095156"/>
                    <pic:cNvPicPr>
                      <a:picLocks noChangeAspect="1"/>
                    </pic:cNvPicPr>
                  </pic:nvPicPr>
                  <pic:blipFill>
                    <a:blip r:embed="rId16"/>
                    <a:stretch>
                      <a:fillRect/>
                    </a:stretch>
                  </pic:blipFill>
                  <pic:spPr>
                    <a:xfrm>
                      <a:off x="0" y="0"/>
                      <a:ext cx="5537835" cy="3724275"/>
                    </a:xfrm>
                    <a:prstGeom prst="rect">
                      <a:avLst/>
                    </a:prstGeom>
                  </pic:spPr>
                </pic:pic>
              </a:graphicData>
            </a:graphic>
          </wp:inline>
        </w:drawing>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2079625"/>
            <wp:effectExtent l="0" t="0" r="9525" b="8255"/>
            <wp:docPr id="24" name="图片 24" descr="QQ截图2021061517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10615172611"/>
                    <pic:cNvPicPr>
                      <a:picLocks noChangeAspect="1"/>
                    </pic:cNvPicPr>
                  </pic:nvPicPr>
                  <pic:blipFill>
                    <a:blip r:embed="rId17"/>
                    <a:stretch>
                      <a:fillRect/>
                    </a:stretch>
                  </pic:blipFill>
                  <pic:spPr>
                    <a:xfrm>
                      <a:off x="0" y="0"/>
                      <a:ext cx="5537835" cy="2079625"/>
                    </a:xfrm>
                    <a:prstGeom prst="rect">
                      <a:avLst/>
                    </a:prstGeom>
                  </pic:spPr>
                </pic:pic>
              </a:graphicData>
            </a:graphic>
          </wp:inline>
        </w:drawing>
      </w:r>
    </w:p>
    <w:p>
      <w:pPr>
        <w:numPr>
          <w:numId w:val="0"/>
        </w:numPr>
        <w:topLinePunct/>
        <w:spacing w:line="360" w:lineRule="auto"/>
        <w:ind w:left="420" w:leftChars="0"/>
        <w:jc w:val="both"/>
        <w:outlineLvl w:val="2"/>
        <w:rPr>
          <w:rFonts w:hint="default" w:ascii="黑体" w:hAnsi="黑体" w:eastAsia="黑体" w:cs="黑体"/>
          <w:color w:val="2E75B6" w:themeColor="accent1" w:themeShade="BF"/>
          <w:kern w:val="10"/>
          <w:sz w:val="21"/>
          <w:szCs w:val="21"/>
          <w:lang w:val="en-US"/>
        </w:rPr>
      </w:pPr>
      <w:bookmarkStart w:id="23" w:name="_Toc23556"/>
      <w:r>
        <w:rPr>
          <w:rFonts w:hint="default" w:ascii="黑体" w:hAnsi="黑体" w:eastAsia="黑体" w:cs="黑体"/>
          <w:kern w:val="10"/>
          <w:sz w:val="21"/>
          <w:szCs w:val="21"/>
          <w:lang w:val="en-US"/>
        </w:rPr>
        <w:t>admin表插入数据</w:t>
      </w:r>
      <w:r>
        <w:rPr>
          <w:rFonts w:hint="eastAsia" w:ascii="黑体" w:hAnsi="黑体" w:eastAsia="黑体" w:cs="黑体"/>
          <w:kern w:val="10"/>
          <w:sz w:val="21"/>
          <w:szCs w:val="21"/>
          <w:lang w:val="en-US" w:eastAsia="zh-CN"/>
        </w:rPr>
        <w:t>：</w:t>
      </w:r>
      <w:bookmarkEnd w:id="23"/>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PROCEDURE insertadmindata as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flag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for i in 1..10000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insert into admin(admin_id,username,password,name,sex,quota,overdue)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values(new_adminid.nextval,'testadmin','001','zjl','女','sys');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flag:=flag+1;</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commit;</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end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240" w:lineRule="auto"/>
        <w:ind w:left="420" w:leftChars="0"/>
        <w:jc w:val="both"/>
        <w:rPr>
          <w:rFonts w:hint="default" w:ascii="黑体" w:hAnsi="黑体" w:eastAsia="黑体" w:cs="黑体"/>
          <w:kern w:val="10"/>
          <w:sz w:val="21"/>
          <w:szCs w:val="21"/>
          <w:lang w:val="en-US"/>
        </w:rPr>
      </w:pPr>
      <w:r>
        <w:rPr>
          <w:rFonts w:hint="default" w:ascii="黑体" w:hAnsi="黑体" w:eastAsia="黑体" w:cs="黑体"/>
          <w:color w:val="2E75B6" w:themeColor="accent1" w:themeShade="BF"/>
          <w:kern w:val="10"/>
          <w:sz w:val="21"/>
          <w:szCs w:val="21"/>
          <w:lang w:val="en-US"/>
        </w:rPr>
        <w:t>call insertadmindata();</w:t>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3724275"/>
            <wp:effectExtent l="0" t="0" r="9525" b="9525"/>
            <wp:docPr id="15" name="图片 15" descr="QQ截图2021061509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10615095623"/>
                    <pic:cNvPicPr>
                      <a:picLocks noChangeAspect="1"/>
                    </pic:cNvPicPr>
                  </pic:nvPicPr>
                  <pic:blipFill>
                    <a:blip r:embed="rId18"/>
                    <a:stretch>
                      <a:fillRect/>
                    </a:stretch>
                  </pic:blipFill>
                  <pic:spPr>
                    <a:xfrm>
                      <a:off x="0" y="0"/>
                      <a:ext cx="5537835" cy="3724275"/>
                    </a:xfrm>
                    <a:prstGeom prst="rect">
                      <a:avLst/>
                    </a:prstGeom>
                  </pic:spPr>
                </pic:pic>
              </a:graphicData>
            </a:graphic>
          </wp:inline>
        </w:drawing>
      </w:r>
    </w:p>
    <w:p>
      <w:pPr>
        <w:numPr>
          <w:numId w:val="0"/>
        </w:numPr>
        <w:topLinePunct/>
        <w:spacing w:line="360" w:lineRule="auto"/>
        <w:jc w:val="both"/>
        <w:rPr>
          <w:rFonts w:hint="eastAsia" w:ascii="黑体" w:hAnsi="黑体" w:eastAsia="黑体" w:cs="黑体"/>
          <w:kern w:val="10"/>
          <w:sz w:val="21"/>
          <w:szCs w:val="21"/>
          <w:lang w:val="en-US" w:eastAsia="zh-CN"/>
        </w:rPr>
      </w:pPr>
      <w:r>
        <w:rPr>
          <w:rFonts w:hint="eastAsia" w:ascii="黑体" w:hAnsi="黑体" w:eastAsia="黑体" w:cs="黑体"/>
          <w:kern w:val="10"/>
          <w:sz w:val="21"/>
          <w:szCs w:val="21"/>
          <w:lang w:val="en-US" w:eastAsia="zh-CN"/>
        </w:rPr>
        <w:drawing>
          <wp:inline distT="0" distB="0" distL="114300" distR="114300">
            <wp:extent cx="5537835" cy="2079625"/>
            <wp:effectExtent l="0" t="0" r="9525" b="8255"/>
            <wp:docPr id="25" name="图片 25" descr="QQ截图2021061517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10615172627"/>
                    <pic:cNvPicPr>
                      <a:picLocks noChangeAspect="1"/>
                    </pic:cNvPicPr>
                  </pic:nvPicPr>
                  <pic:blipFill>
                    <a:blip r:embed="rId19"/>
                    <a:stretch>
                      <a:fillRect/>
                    </a:stretch>
                  </pic:blipFill>
                  <pic:spPr>
                    <a:xfrm>
                      <a:off x="0" y="0"/>
                      <a:ext cx="5537835" cy="2079625"/>
                    </a:xfrm>
                    <a:prstGeom prst="rect">
                      <a:avLst/>
                    </a:prstGeom>
                  </pic:spPr>
                </pic:pic>
              </a:graphicData>
            </a:graphic>
          </wp:inline>
        </w:drawing>
      </w:r>
    </w:p>
    <w:p>
      <w:pPr>
        <w:numPr>
          <w:numId w:val="0"/>
        </w:numPr>
        <w:topLinePunct/>
        <w:spacing w:line="360" w:lineRule="auto"/>
        <w:ind w:left="420" w:leftChars="0"/>
        <w:jc w:val="both"/>
        <w:outlineLvl w:val="2"/>
        <w:rPr>
          <w:rFonts w:hint="default" w:ascii="黑体" w:hAnsi="黑体" w:eastAsia="黑体" w:cs="黑体"/>
          <w:color w:val="2E75B6" w:themeColor="accent1" w:themeShade="BF"/>
          <w:kern w:val="10"/>
          <w:sz w:val="21"/>
          <w:szCs w:val="21"/>
          <w:lang w:val="en-US"/>
        </w:rPr>
      </w:pPr>
      <w:bookmarkStart w:id="24" w:name="_Toc7286"/>
      <w:r>
        <w:rPr>
          <w:rFonts w:hint="default" w:ascii="黑体" w:hAnsi="黑体" w:eastAsia="黑体" w:cs="黑体"/>
          <w:kern w:val="10"/>
          <w:sz w:val="21"/>
          <w:szCs w:val="21"/>
          <w:lang w:val="en-US"/>
        </w:rPr>
        <w:t>book表插入数据</w:t>
      </w:r>
      <w:r>
        <w:rPr>
          <w:rFonts w:hint="eastAsia" w:ascii="黑体" w:hAnsi="黑体" w:eastAsia="黑体" w:cs="黑体"/>
          <w:kern w:val="10"/>
          <w:sz w:val="21"/>
          <w:szCs w:val="21"/>
          <w:lang w:val="en-US" w:eastAsia="zh-CN"/>
        </w:rPr>
        <w:t>：</w:t>
      </w:r>
      <w:bookmarkEnd w:id="24"/>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PROCEDURE insertbookdata as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flag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for i in 1..10000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insert into book(book_id,isbn,bookname,author,press,Inventory)</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values(new_bookid.nextval,to_char(new_ISBN.nextval),'红楼梦','曹雪芹','新华出版社','5');</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flag:=flag+1;</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commit;</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end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call insertbookdata();</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3724275"/>
            <wp:effectExtent l="0" t="0" r="9525" b="9525"/>
            <wp:docPr id="16" name="图片 16" descr="QQ截图2021061509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10615095655"/>
                    <pic:cNvPicPr>
                      <a:picLocks noChangeAspect="1"/>
                    </pic:cNvPicPr>
                  </pic:nvPicPr>
                  <pic:blipFill>
                    <a:blip r:embed="rId20"/>
                    <a:stretch>
                      <a:fillRect/>
                    </a:stretch>
                  </pic:blipFill>
                  <pic:spPr>
                    <a:xfrm>
                      <a:off x="0" y="0"/>
                      <a:ext cx="5537835" cy="3724275"/>
                    </a:xfrm>
                    <a:prstGeom prst="rect">
                      <a:avLst/>
                    </a:prstGeom>
                  </pic:spPr>
                </pic:pic>
              </a:graphicData>
            </a:graphic>
          </wp:inline>
        </w:drawing>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2079625"/>
            <wp:effectExtent l="0" t="0" r="9525" b="8255"/>
            <wp:docPr id="26" name="图片 26" descr="QQ截图2021061517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10615172906"/>
                    <pic:cNvPicPr>
                      <a:picLocks noChangeAspect="1"/>
                    </pic:cNvPicPr>
                  </pic:nvPicPr>
                  <pic:blipFill>
                    <a:blip r:embed="rId21"/>
                    <a:stretch>
                      <a:fillRect/>
                    </a:stretch>
                  </pic:blipFill>
                  <pic:spPr>
                    <a:xfrm>
                      <a:off x="0" y="0"/>
                      <a:ext cx="5537835" cy="2079625"/>
                    </a:xfrm>
                    <a:prstGeom prst="rect">
                      <a:avLst/>
                    </a:prstGeom>
                  </pic:spPr>
                </pic:pic>
              </a:graphicData>
            </a:graphic>
          </wp:inline>
        </w:drawing>
      </w:r>
    </w:p>
    <w:p>
      <w:pPr>
        <w:numPr>
          <w:numId w:val="0"/>
        </w:numPr>
        <w:topLinePunct/>
        <w:spacing w:line="360" w:lineRule="auto"/>
        <w:ind w:left="420" w:leftChars="0"/>
        <w:jc w:val="both"/>
        <w:outlineLvl w:val="2"/>
        <w:rPr>
          <w:rFonts w:hint="default" w:ascii="黑体" w:hAnsi="黑体" w:eastAsia="黑体" w:cs="黑体"/>
          <w:color w:val="2E75B6" w:themeColor="accent1" w:themeShade="BF"/>
          <w:kern w:val="10"/>
          <w:sz w:val="21"/>
          <w:szCs w:val="21"/>
          <w:lang w:val="en-US"/>
        </w:rPr>
      </w:pPr>
      <w:bookmarkStart w:id="25" w:name="_Toc14292"/>
      <w:r>
        <w:rPr>
          <w:rFonts w:hint="default" w:ascii="黑体" w:hAnsi="黑体" w:eastAsia="黑体" w:cs="黑体"/>
          <w:kern w:val="10"/>
          <w:sz w:val="21"/>
          <w:szCs w:val="21"/>
          <w:lang w:val="en-US"/>
        </w:rPr>
        <w:t>borrow_record表插入数据</w:t>
      </w:r>
      <w:r>
        <w:rPr>
          <w:rFonts w:hint="eastAsia" w:ascii="黑体" w:hAnsi="黑体" w:eastAsia="黑体" w:cs="黑体"/>
          <w:kern w:val="10"/>
          <w:sz w:val="21"/>
          <w:szCs w:val="21"/>
          <w:lang w:val="en-US" w:eastAsia="zh-CN"/>
        </w:rPr>
        <w:t>：</w:t>
      </w:r>
      <w:bookmarkEnd w:id="25"/>
    </w:p>
    <w:p>
      <w:pPr>
        <w:numPr>
          <w:numId w:val="0"/>
        </w:numPr>
        <w:topLinePunct/>
        <w:spacing w:line="240" w:lineRule="auto"/>
        <w:ind w:firstLine="420" w:firstLine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PROCEDURE insertborrowbookdata as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flag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for i in 1..10000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insert into borrow_record(borrow_id,user_id,isbn,borrow_date,term)</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values(new_borrow_id.nextval,getuserid(),getisbn(),SYSDATE(),5);</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flag:=flag+1;</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commit;</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end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call insertborrowbookdata();</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3724275"/>
            <wp:effectExtent l="0" t="0" r="9525" b="9525"/>
            <wp:docPr id="19" name="图片 19" descr="QQ截图202106151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10615101103"/>
                    <pic:cNvPicPr>
                      <a:picLocks noChangeAspect="1"/>
                    </pic:cNvPicPr>
                  </pic:nvPicPr>
                  <pic:blipFill>
                    <a:blip r:embed="rId22"/>
                    <a:stretch>
                      <a:fillRect/>
                    </a:stretch>
                  </pic:blipFill>
                  <pic:spPr>
                    <a:xfrm>
                      <a:off x="0" y="0"/>
                      <a:ext cx="5537835" cy="3724275"/>
                    </a:xfrm>
                    <a:prstGeom prst="rect">
                      <a:avLst/>
                    </a:prstGeom>
                  </pic:spPr>
                </pic:pic>
              </a:graphicData>
            </a:graphic>
          </wp:inline>
        </w:drawing>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2079625"/>
            <wp:effectExtent l="0" t="0" r="9525" b="8255"/>
            <wp:docPr id="27" name="图片 27" descr="QQ截图2021061517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10615172933"/>
                    <pic:cNvPicPr>
                      <a:picLocks noChangeAspect="1"/>
                    </pic:cNvPicPr>
                  </pic:nvPicPr>
                  <pic:blipFill>
                    <a:blip r:embed="rId23"/>
                    <a:stretch>
                      <a:fillRect/>
                    </a:stretch>
                  </pic:blipFill>
                  <pic:spPr>
                    <a:xfrm>
                      <a:off x="0" y="0"/>
                      <a:ext cx="5537835" cy="2079625"/>
                    </a:xfrm>
                    <a:prstGeom prst="rect">
                      <a:avLst/>
                    </a:prstGeom>
                  </pic:spPr>
                </pic:pic>
              </a:graphicData>
            </a:graphic>
          </wp:inline>
        </w:drawing>
      </w:r>
    </w:p>
    <w:p>
      <w:pPr>
        <w:numPr>
          <w:numId w:val="0"/>
        </w:numPr>
        <w:topLinePunct/>
        <w:spacing w:line="360" w:lineRule="auto"/>
        <w:ind w:left="420" w:leftChars="0"/>
        <w:jc w:val="both"/>
        <w:outlineLvl w:val="2"/>
        <w:rPr>
          <w:rFonts w:hint="default" w:ascii="黑体" w:hAnsi="黑体" w:eastAsia="黑体" w:cs="黑体"/>
          <w:kern w:val="10"/>
          <w:sz w:val="21"/>
          <w:szCs w:val="21"/>
          <w:lang w:val="en-US"/>
        </w:rPr>
      </w:pPr>
      <w:bookmarkStart w:id="26" w:name="_Toc31501"/>
      <w:r>
        <w:rPr>
          <w:rFonts w:hint="default" w:ascii="黑体" w:hAnsi="黑体" w:eastAsia="黑体" w:cs="黑体"/>
          <w:kern w:val="10"/>
          <w:sz w:val="21"/>
          <w:szCs w:val="21"/>
          <w:lang w:val="en-US"/>
        </w:rPr>
        <w:t>return_record表插入数据</w:t>
      </w:r>
      <w:r>
        <w:rPr>
          <w:rFonts w:hint="eastAsia" w:ascii="黑体" w:hAnsi="黑体" w:eastAsia="黑体" w:cs="黑体"/>
          <w:kern w:val="10"/>
          <w:sz w:val="21"/>
          <w:szCs w:val="21"/>
          <w:lang w:val="en-US" w:eastAsia="zh-CN"/>
        </w:rPr>
        <w:t>：</w:t>
      </w:r>
      <w:bookmarkEnd w:id="26"/>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PROCEDURE insertreturnbookdata as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flag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for i in 1..10000</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insert into return_record(return_id,borrow_id,return_date,isoverdue)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values(new_return_id.nextval,getborrowid(),SYSDATE(),'false');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flag:=flag+1;</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commit;</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end loop;</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call insertreturnbookdata();</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3724275"/>
            <wp:effectExtent l="0" t="0" r="9525" b="9525"/>
            <wp:docPr id="20" name="图片 20" descr="QQ截图2021061510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10615101445"/>
                    <pic:cNvPicPr>
                      <a:picLocks noChangeAspect="1"/>
                    </pic:cNvPicPr>
                  </pic:nvPicPr>
                  <pic:blipFill>
                    <a:blip r:embed="rId24"/>
                    <a:stretch>
                      <a:fillRect/>
                    </a:stretch>
                  </pic:blipFill>
                  <pic:spPr>
                    <a:xfrm>
                      <a:off x="0" y="0"/>
                      <a:ext cx="5537835" cy="3724275"/>
                    </a:xfrm>
                    <a:prstGeom prst="rect">
                      <a:avLst/>
                    </a:prstGeom>
                  </pic:spPr>
                </pic:pic>
              </a:graphicData>
            </a:graphic>
          </wp:inline>
        </w:drawing>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2079625"/>
            <wp:effectExtent l="0" t="0" r="9525" b="8255"/>
            <wp:docPr id="28" name="图片 28" descr="QQ截图2021061517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10615172948"/>
                    <pic:cNvPicPr>
                      <a:picLocks noChangeAspect="1"/>
                    </pic:cNvPicPr>
                  </pic:nvPicPr>
                  <pic:blipFill>
                    <a:blip r:embed="rId25"/>
                    <a:stretch>
                      <a:fillRect/>
                    </a:stretch>
                  </pic:blipFill>
                  <pic:spPr>
                    <a:xfrm>
                      <a:off x="0" y="0"/>
                      <a:ext cx="5537835" cy="2079625"/>
                    </a:xfrm>
                    <a:prstGeom prst="rect">
                      <a:avLst/>
                    </a:prstGeom>
                  </pic:spPr>
                </pic:pic>
              </a:graphicData>
            </a:graphic>
          </wp:inline>
        </w:drawing>
      </w:r>
    </w:p>
    <w:p>
      <w:pPr>
        <w:numPr>
          <w:ilvl w:val="0"/>
          <w:numId w:val="2"/>
        </w:numPr>
        <w:topLinePunct/>
        <w:spacing w:line="360" w:lineRule="auto"/>
        <w:ind w:left="0" w:leftChars="0" w:firstLine="420" w:firstLineChars="0"/>
        <w:jc w:val="both"/>
        <w:outlineLvl w:val="1"/>
        <w:rPr>
          <w:rFonts w:hint="default" w:ascii="黑体" w:hAnsi="黑体" w:eastAsia="黑体" w:cs="黑体"/>
          <w:kern w:val="10"/>
          <w:sz w:val="28"/>
          <w:szCs w:val="28"/>
          <w:lang w:val="en-US"/>
        </w:rPr>
      </w:pPr>
      <w:bookmarkStart w:id="27" w:name="_Toc12054"/>
      <w:r>
        <w:rPr>
          <w:rFonts w:hint="default" w:ascii="黑体" w:hAnsi="黑体" w:eastAsia="黑体" w:cs="黑体"/>
          <w:kern w:val="10"/>
          <w:sz w:val="28"/>
          <w:szCs w:val="28"/>
          <w:lang w:val="en-US"/>
        </w:rPr>
        <w:t>函数设计</w:t>
      </w:r>
      <w:bookmarkEnd w:id="27"/>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28" w:name="_Toc8398"/>
      <w:r>
        <w:rPr>
          <w:rFonts w:hint="default" w:ascii="黑体" w:hAnsi="黑体" w:eastAsia="黑体" w:cs="黑体"/>
          <w:kern w:val="10"/>
          <w:sz w:val="21"/>
          <w:szCs w:val="21"/>
          <w:lang w:val="en-US"/>
        </w:rPr>
        <w:t>随机获得</w:t>
      </w:r>
      <w:r>
        <w:rPr>
          <w:rFonts w:hint="eastAsia" w:ascii="黑体" w:hAnsi="黑体" w:eastAsia="黑体" w:cs="黑体"/>
          <w:kern w:val="10"/>
          <w:sz w:val="21"/>
          <w:szCs w:val="21"/>
          <w:lang w:val="en-US" w:eastAsia="zh-CN"/>
        </w:rPr>
        <w:t>用户</w:t>
      </w:r>
      <w:r>
        <w:rPr>
          <w:rFonts w:hint="default" w:ascii="黑体" w:hAnsi="黑体" w:eastAsia="黑体" w:cs="黑体"/>
          <w:kern w:val="10"/>
          <w:sz w:val="21"/>
          <w:szCs w:val="21"/>
          <w:lang w:val="en-US"/>
        </w:rPr>
        <w:t>id</w:t>
      </w:r>
      <w:r>
        <w:rPr>
          <w:rFonts w:hint="eastAsia" w:ascii="黑体" w:hAnsi="黑体" w:eastAsia="黑体" w:cs="黑体"/>
          <w:kern w:val="10"/>
          <w:sz w:val="21"/>
          <w:szCs w:val="21"/>
          <w:lang w:val="en-US" w:eastAsia="zh-CN"/>
        </w:rPr>
        <w:t>：</w:t>
      </w:r>
      <w:bookmarkEnd w:id="28"/>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 function getUserid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return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is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user_id number;</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select user_id into User_id from (select * from users order by dbms_random.value) where rownum&lt; 2;</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return user_id;</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5537835" cy="3724275"/>
            <wp:effectExtent l="0" t="0" r="9525" b="9525"/>
            <wp:docPr id="21" name="图片 21" descr="QQ截图2021061510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10615100214"/>
                    <pic:cNvPicPr>
                      <a:picLocks noChangeAspect="1"/>
                    </pic:cNvPicPr>
                  </pic:nvPicPr>
                  <pic:blipFill>
                    <a:blip r:embed="rId26"/>
                    <a:stretch>
                      <a:fillRect/>
                    </a:stretch>
                  </pic:blipFill>
                  <pic:spPr>
                    <a:xfrm>
                      <a:off x="0" y="0"/>
                      <a:ext cx="5537835" cy="3724275"/>
                    </a:xfrm>
                    <a:prstGeom prst="rect">
                      <a:avLst/>
                    </a:prstGeom>
                  </pic:spPr>
                </pic:pic>
              </a:graphicData>
            </a:graphic>
          </wp:inline>
        </w:drawing>
      </w: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29" w:name="_Toc19810"/>
      <w:r>
        <w:rPr>
          <w:rFonts w:hint="default" w:ascii="黑体" w:hAnsi="黑体" w:eastAsia="黑体" w:cs="黑体"/>
          <w:kern w:val="10"/>
          <w:sz w:val="21"/>
          <w:szCs w:val="21"/>
          <w:lang w:val="en-US"/>
        </w:rPr>
        <w:t>随机获得ISBN</w:t>
      </w:r>
      <w:r>
        <w:rPr>
          <w:rFonts w:hint="eastAsia" w:ascii="黑体" w:hAnsi="黑体" w:eastAsia="黑体" w:cs="黑体"/>
          <w:kern w:val="10"/>
          <w:sz w:val="21"/>
          <w:szCs w:val="21"/>
          <w:lang w:val="en-US" w:eastAsia="zh-CN"/>
        </w:rPr>
        <w:t>：</w:t>
      </w:r>
      <w:bookmarkEnd w:id="29"/>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 function getIsbn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return varchar2</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as</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isbn varchar2(20 byte);</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select isbn into isbn from (select * from book order by dbms_random.value) where rownum &lt;2;</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return isbn;</w:t>
      </w:r>
    </w:p>
    <w:p>
      <w:pPr>
        <w:numPr>
          <w:numId w:val="0"/>
        </w:numPr>
        <w:topLinePunct/>
        <w:spacing w:line="240" w:lineRule="auto"/>
        <w:ind w:left="420" w:leftChars="0"/>
        <w:jc w:val="both"/>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numPr>
          <w:numId w:val="0"/>
        </w:numPr>
        <w:topLinePunct/>
        <w:spacing w:line="360" w:lineRule="auto"/>
        <w:jc w:val="both"/>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4654550" cy="3129915"/>
            <wp:effectExtent l="0" t="0" r="8890" b="9525"/>
            <wp:docPr id="22" name="图片 22" descr="QQ截图2021061510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10615100240"/>
                    <pic:cNvPicPr>
                      <a:picLocks noChangeAspect="1"/>
                    </pic:cNvPicPr>
                  </pic:nvPicPr>
                  <pic:blipFill>
                    <a:blip r:embed="rId27"/>
                    <a:stretch>
                      <a:fillRect/>
                    </a:stretch>
                  </pic:blipFill>
                  <pic:spPr>
                    <a:xfrm>
                      <a:off x="0" y="0"/>
                      <a:ext cx="4654550" cy="3129915"/>
                    </a:xfrm>
                    <a:prstGeom prst="rect">
                      <a:avLst/>
                    </a:prstGeom>
                  </pic:spPr>
                </pic:pic>
              </a:graphicData>
            </a:graphic>
          </wp:inline>
        </w:drawing>
      </w:r>
    </w:p>
    <w:p>
      <w:pPr>
        <w:numPr>
          <w:numId w:val="0"/>
        </w:numPr>
        <w:topLinePunct/>
        <w:spacing w:line="360" w:lineRule="auto"/>
        <w:ind w:left="420" w:leftChars="0"/>
        <w:jc w:val="both"/>
        <w:outlineLvl w:val="2"/>
        <w:rPr>
          <w:rFonts w:hint="eastAsia" w:ascii="黑体" w:hAnsi="黑体" w:eastAsia="黑体" w:cs="黑体"/>
          <w:kern w:val="10"/>
          <w:sz w:val="21"/>
          <w:szCs w:val="21"/>
          <w:lang w:val="en-US" w:eastAsia="zh-CN"/>
        </w:rPr>
      </w:pPr>
      <w:bookmarkStart w:id="30" w:name="_Toc223"/>
      <w:r>
        <w:rPr>
          <w:rFonts w:hint="default" w:ascii="黑体" w:hAnsi="黑体" w:eastAsia="黑体" w:cs="黑体"/>
          <w:kern w:val="10"/>
          <w:sz w:val="21"/>
          <w:szCs w:val="21"/>
          <w:lang w:val="en-US"/>
        </w:rPr>
        <w:t>随机获得一个</w:t>
      </w:r>
      <w:r>
        <w:rPr>
          <w:rFonts w:hint="eastAsia" w:ascii="黑体" w:hAnsi="黑体" w:eastAsia="黑体" w:cs="黑体"/>
          <w:kern w:val="10"/>
          <w:sz w:val="21"/>
          <w:szCs w:val="21"/>
          <w:lang w:val="en-US" w:eastAsia="zh-CN"/>
        </w:rPr>
        <w:t>借书</w:t>
      </w:r>
      <w:r>
        <w:rPr>
          <w:rFonts w:hint="default" w:ascii="黑体" w:hAnsi="黑体" w:eastAsia="黑体" w:cs="黑体"/>
          <w:kern w:val="10"/>
          <w:sz w:val="21"/>
          <w:szCs w:val="21"/>
          <w:lang w:val="en-US"/>
        </w:rPr>
        <w:t>id</w:t>
      </w:r>
      <w:r>
        <w:rPr>
          <w:rFonts w:hint="eastAsia" w:ascii="黑体" w:hAnsi="黑体" w:eastAsia="黑体" w:cs="黑体"/>
          <w:kern w:val="10"/>
          <w:sz w:val="21"/>
          <w:szCs w:val="21"/>
          <w:lang w:val="en-US" w:eastAsia="zh-CN"/>
        </w:rPr>
        <w:t>：</w:t>
      </w:r>
      <w:bookmarkEnd w:id="30"/>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create or replace function getborrowid</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return number</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as</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borrow_id number;</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begin</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select borrow_id into borrowid from (select * from borrow_record order by dbms_random.value) where rownum &lt;2;</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 xml:space="preserve">    return borrow_id;</w:t>
      </w:r>
    </w:p>
    <w:p>
      <w:pPr>
        <w:shd w:val="clear"/>
        <w:spacing w:line="240" w:lineRule="auto"/>
        <w:ind w:firstLine="420" w:firstLineChars="0"/>
        <w:rPr>
          <w:rFonts w:hint="default" w:ascii="黑体" w:hAnsi="黑体" w:eastAsia="黑体" w:cs="黑体"/>
          <w:color w:val="2E75B6" w:themeColor="accent1" w:themeShade="BF"/>
          <w:kern w:val="10"/>
          <w:sz w:val="21"/>
          <w:szCs w:val="21"/>
          <w:lang w:val="en-US"/>
        </w:rPr>
      </w:pPr>
      <w:r>
        <w:rPr>
          <w:rFonts w:hint="default" w:ascii="黑体" w:hAnsi="黑体" w:eastAsia="黑体" w:cs="黑体"/>
          <w:color w:val="2E75B6" w:themeColor="accent1" w:themeShade="BF"/>
          <w:kern w:val="10"/>
          <w:sz w:val="21"/>
          <w:szCs w:val="21"/>
          <w:lang w:val="en-US"/>
        </w:rPr>
        <w:t>end;</w:t>
      </w:r>
    </w:p>
    <w:p>
      <w:pPr>
        <w:spacing w:line="360" w:lineRule="auto"/>
        <w:rPr>
          <w:rFonts w:hint="eastAsia" w:ascii="黑体" w:hAnsi="黑体" w:eastAsia="黑体" w:cs="黑体"/>
          <w:color w:val="2E75B6" w:themeColor="accent1" w:themeShade="BF"/>
          <w:kern w:val="10"/>
          <w:sz w:val="21"/>
          <w:szCs w:val="21"/>
          <w:lang w:val="en-US" w:eastAsia="zh-CN"/>
        </w:rPr>
      </w:pPr>
      <w:r>
        <w:rPr>
          <w:rFonts w:hint="eastAsia" w:ascii="黑体" w:hAnsi="黑体" w:eastAsia="黑体" w:cs="黑体"/>
          <w:color w:val="2E75B6" w:themeColor="accent1" w:themeShade="BF"/>
          <w:kern w:val="10"/>
          <w:sz w:val="21"/>
          <w:szCs w:val="21"/>
          <w:lang w:val="en-US" w:eastAsia="zh-CN"/>
        </w:rPr>
        <w:drawing>
          <wp:inline distT="0" distB="0" distL="114300" distR="114300">
            <wp:extent cx="4668520" cy="3140075"/>
            <wp:effectExtent l="0" t="0" r="10160" b="14605"/>
            <wp:docPr id="23" name="图片 23" descr="QQ截图2021061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10615100416"/>
                    <pic:cNvPicPr>
                      <a:picLocks noChangeAspect="1"/>
                    </pic:cNvPicPr>
                  </pic:nvPicPr>
                  <pic:blipFill>
                    <a:blip r:embed="rId28"/>
                    <a:stretch>
                      <a:fillRect/>
                    </a:stretch>
                  </pic:blipFill>
                  <pic:spPr>
                    <a:xfrm>
                      <a:off x="0" y="0"/>
                      <a:ext cx="4668520" cy="3140075"/>
                    </a:xfrm>
                    <a:prstGeom prst="rect">
                      <a:avLst/>
                    </a:prstGeom>
                  </pic:spPr>
                </pic:pic>
              </a:graphicData>
            </a:graphic>
          </wp:inline>
        </w:drawing>
      </w:r>
    </w:p>
    <w:p>
      <w:pPr>
        <w:numPr>
          <w:ilvl w:val="0"/>
          <w:numId w:val="2"/>
        </w:numPr>
        <w:spacing w:line="360" w:lineRule="auto"/>
        <w:ind w:left="0" w:leftChars="0" w:firstLine="420" w:firstLineChars="0"/>
        <w:outlineLvl w:val="1"/>
        <w:rPr>
          <w:rFonts w:hint="default" w:ascii="黑体" w:hAnsi="黑体" w:eastAsia="黑体" w:cs="黑体"/>
          <w:color w:val="auto"/>
          <w:kern w:val="10"/>
          <w:sz w:val="28"/>
          <w:szCs w:val="28"/>
          <w:lang w:val="en-US" w:eastAsia="zh-CN"/>
        </w:rPr>
      </w:pPr>
      <w:bookmarkStart w:id="31" w:name="_Toc16237"/>
      <w:r>
        <w:rPr>
          <w:rFonts w:hint="eastAsia" w:ascii="黑体" w:hAnsi="黑体" w:eastAsia="黑体" w:cs="黑体"/>
          <w:color w:val="auto"/>
          <w:kern w:val="10"/>
          <w:sz w:val="28"/>
          <w:szCs w:val="28"/>
          <w:lang w:val="en-US" w:eastAsia="zh-CN"/>
        </w:rPr>
        <w:t>备份</w:t>
      </w:r>
      <w:bookmarkEnd w:id="31"/>
    </w:p>
    <w:p>
      <w:pPr>
        <w:numPr>
          <w:numId w:val="0"/>
        </w:numPr>
        <w:spacing w:line="360" w:lineRule="auto"/>
        <w:ind w:firstLine="420" w:firstLineChars="0"/>
        <w:jc w:val="both"/>
        <w:outlineLvl w:val="2"/>
        <w:rPr>
          <w:rFonts w:hint="default" w:ascii="黑体" w:hAnsi="黑体" w:eastAsia="黑体" w:cs="黑体"/>
          <w:color w:val="auto"/>
          <w:kern w:val="10"/>
          <w:sz w:val="21"/>
          <w:szCs w:val="21"/>
          <w:lang w:val="en-US" w:eastAsia="zh-CN"/>
        </w:rPr>
      </w:pPr>
      <w:bookmarkStart w:id="32" w:name="_Toc10919"/>
      <w:r>
        <w:rPr>
          <w:rFonts w:hint="default" w:ascii="黑体" w:hAnsi="黑体" w:eastAsia="黑体" w:cs="黑体"/>
          <w:color w:val="auto"/>
          <w:kern w:val="10"/>
          <w:sz w:val="21"/>
          <w:szCs w:val="21"/>
          <w:lang w:val="en-US" w:eastAsia="zh-CN"/>
        </w:rPr>
        <w:t>数据库备份与恢复</w:t>
      </w:r>
      <w:r>
        <w:rPr>
          <w:rFonts w:hint="eastAsia" w:ascii="黑体" w:hAnsi="黑体" w:eastAsia="黑体" w:cs="黑体"/>
          <w:color w:val="auto"/>
          <w:kern w:val="10"/>
          <w:sz w:val="21"/>
          <w:szCs w:val="21"/>
          <w:lang w:val="en-US" w:eastAsia="zh-CN"/>
        </w:rPr>
        <w:t>：</w:t>
      </w:r>
      <w:bookmarkEnd w:id="32"/>
    </w:p>
    <w:p>
      <w:pPr>
        <w:numPr>
          <w:numId w:val="0"/>
        </w:numPr>
        <w:spacing w:line="360" w:lineRule="auto"/>
        <w:ind w:firstLine="420" w:firstLineChars="0"/>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Oracle的备份与恢复有三种标准的模式，大致分为两 大类，备份恢复(物理上的)以及导入导出(逻辑上的)，而备份恢复又可以根据数据库的工作模式分为非归档模式(Nonarchivelog-style) 和归档模式(Archivelog-style),通常，我们把非归档模式称为冷备份，而相应的把归档模式称为热备份。</w:t>
      </w:r>
    </w:p>
    <w:p>
      <w:pPr>
        <w:numPr>
          <w:numId w:val="0"/>
        </w:numPr>
        <w:spacing w:line="360" w:lineRule="auto"/>
        <w:ind w:firstLine="420" w:firstLineChars="0"/>
        <w:jc w:val="both"/>
        <w:rPr>
          <w:rFonts w:hint="default" w:ascii="黑体" w:hAnsi="黑体" w:eastAsia="黑体" w:cs="黑体"/>
          <w:color w:val="auto"/>
          <w:kern w:val="10"/>
          <w:sz w:val="21"/>
          <w:szCs w:val="21"/>
          <w:lang w:val="en-US" w:eastAsia="zh-CN"/>
        </w:rPr>
      </w:pPr>
    </w:p>
    <w:p>
      <w:pPr>
        <w:numPr>
          <w:numId w:val="0"/>
        </w:numPr>
        <w:spacing w:line="360" w:lineRule="auto"/>
        <w:ind w:firstLine="420" w:firstLineChars="0"/>
        <w:jc w:val="both"/>
        <w:outlineLvl w:val="2"/>
        <w:rPr>
          <w:rFonts w:hint="default" w:ascii="黑体" w:hAnsi="黑体" w:eastAsia="黑体" w:cs="黑体"/>
          <w:color w:val="auto"/>
          <w:kern w:val="10"/>
          <w:sz w:val="21"/>
          <w:szCs w:val="21"/>
          <w:lang w:val="en-US" w:eastAsia="zh-CN"/>
        </w:rPr>
      </w:pPr>
      <w:bookmarkStart w:id="33" w:name="_Toc7801"/>
      <w:r>
        <w:rPr>
          <w:rFonts w:hint="default" w:ascii="黑体" w:hAnsi="黑体" w:eastAsia="黑体" w:cs="黑体"/>
          <w:color w:val="auto"/>
          <w:kern w:val="10"/>
          <w:sz w:val="21"/>
          <w:szCs w:val="21"/>
          <w:lang w:val="en-US" w:eastAsia="zh-CN"/>
        </w:rPr>
        <w:t>热备份</w:t>
      </w:r>
      <w:r>
        <w:rPr>
          <w:rFonts w:hint="eastAsia" w:ascii="黑体" w:hAnsi="黑体" w:eastAsia="黑体" w:cs="黑体"/>
          <w:color w:val="auto"/>
          <w:kern w:val="10"/>
          <w:sz w:val="21"/>
          <w:szCs w:val="21"/>
          <w:lang w:val="en-US" w:eastAsia="zh-CN"/>
        </w:rPr>
        <w:t>：</w:t>
      </w:r>
      <w:bookmarkEnd w:id="33"/>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优点：</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1．可在表空间或数据文件级备份，备份时间短。</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2．备份时数据库仍可使用。</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3．可达到秒级恢复（恢复到某一时间点上）。</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4．可对几乎所有数据库实体作恢复。</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5．恢复是快速的，在大多数情况下在数据库仍工作时恢复。</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不足：</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1．不能出错，否则后果严重。</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2．若热备份不成功，所得结果不可用于时间点的恢复。</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3．因难维护，所以要特别仔细小心，不允许“以失败而告终”。</w:t>
      </w:r>
    </w:p>
    <w:p>
      <w:pPr>
        <w:numPr>
          <w:numId w:val="0"/>
        </w:numPr>
        <w:spacing w:line="360" w:lineRule="auto"/>
        <w:jc w:val="both"/>
        <w:rPr>
          <w:rFonts w:hint="default" w:ascii="黑体" w:hAnsi="黑体" w:eastAsia="黑体" w:cs="黑体"/>
          <w:color w:val="auto"/>
          <w:kern w:val="10"/>
          <w:sz w:val="21"/>
          <w:szCs w:val="21"/>
          <w:lang w:val="en-US" w:eastAsia="zh-CN"/>
        </w:rPr>
      </w:pPr>
    </w:p>
    <w:p>
      <w:pPr>
        <w:numPr>
          <w:numId w:val="0"/>
        </w:numPr>
        <w:spacing w:line="360" w:lineRule="auto"/>
        <w:ind w:firstLine="420" w:firstLineChars="0"/>
        <w:jc w:val="both"/>
        <w:outlineLvl w:val="2"/>
        <w:rPr>
          <w:rFonts w:hint="default" w:ascii="黑体" w:hAnsi="黑体" w:eastAsia="黑体" w:cs="黑体"/>
          <w:color w:val="auto"/>
          <w:kern w:val="10"/>
          <w:sz w:val="21"/>
          <w:szCs w:val="21"/>
          <w:lang w:val="en-US" w:eastAsia="zh-CN"/>
        </w:rPr>
      </w:pPr>
      <w:bookmarkStart w:id="34" w:name="_Toc25585"/>
      <w:r>
        <w:rPr>
          <w:rFonts w:hint="default" w:ascii="黑体" w:hAnsi="黑体" w:eastAsia="黑体" w:cs="黑体"/>
          <w:color w:val="auto"/>
          <w:kern w:val="10"/>
          <w:sz w:val="21"/>
          <w:szCs w:val="21"/>
          <w:lang w:val="en-US" w:eastAsia="zh-CN"/>
        </w:rPr>
        <w:t>冷备份：</w:t>
      </w:r>
      <w:bookmarkEnd w:id="34"/>
    </w:p>
    <w:p>
      <w:pPr>
        <w:numPr>
          <w:numId w:val="0"/>
        </w:numPr>
        <w:spacing w:line="360" w:lineRule="auto"/>
        <w:jc w:val="both"/>
        <w:rPr>
          <w:rFonts w:hint="default" w:ascii="黑体" w:hAnsi="黑体" w:eastAsia="黑体" w:cs="黑体"/>
          <w:color w:val="auto"/>
          <w:kern w:val="10"/>
          <w:sz w:val="21"/>
          <w:szCs w:val="21"/>
          <w:lang w:val="en-US" w:eastAsia="zh-CN"/>
        </w:rPr>
      </w:pPr>
      <w:r>
        <w:rPr>
          <w:rFonts w:hint="eastAsia" w:ascii="黑体" w:hAnsi="黑体" w:eastAsia="黑体" w:cs="黑体"/>
          <w:color w:val="auto"/>
          <w:kern w:val="10"/>
          <w:sz w:val="21"/>
          <w:szCs w:val="21"/>
          <w:lang w:val="en-US" w:eastAsia="zh-CN"/>
        </w:rPr>
        <w:t>优点：</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1．是非常快速的备份方法（只需拷贝文件）</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2．容易归档（简单拷贝即可）</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3．容易恢复到某个时间点上（只需将文件再拷贝回去）</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4．能与归档方法相结合，作数据库“最新状态”的恢复。</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5．低度维护，高度安全。</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不足：</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1．单独使用时，只能提供到“某一时间点上”的恢复。</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2．在实施备份的全过程中，数据库必须要作备份而不能作其它工作。也就是说，数据库必须是关闭状态。</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3．若磁盘空间有限，只能拷贝到磁带等其它外部存储设备上，速度会很慢。</w:t>
      </w:r>
    </w:p>
    <w:p>
      <w:pPr>
        <w:numPr>
          <w:numId w:val="0"/>
        </w:numPr>
        <w:spacing w:line="360" w:lineRule="auto"/>
        <w:jc w:val="both"/>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4．不能按表或按用户恢复。</w:t>
      </w:r>
    </w:p>
    <w:p>
      <w:pPr>
        <w:numPr>
          <w:numId w:val="0"/>
        </w:numPr>
        <w:spacing w:line="360" w:lineRule="auto"/>
        <w:jc w:val="both"/>
        <w:rPr>
          <w:rFonts w:hint="default" w:ascii="黑体" w:hAnsi="黑体" w:eastAsia="黑体" w:cs="黑体"/>
          <w:color w:val="auto"/>
          <w:kern w:val="10"/>
          <w:sz w:val="21"/>
          <w:szCs w:val="21"/>
          <w:lang w:val="en-US" w:eastAsia="zh-CN"/>
        </w:rPr>
      </w:pPr>
    </w:p>
    <w:p>
      <w:pPr>
        <w:numPr>
          <w:numId w:val="0"/>
        </w:numPr>
        <w:spacing w:line="360" w:lineRule="auto"/>
        <w:ind w:firstLine="420" w:firstLineChars="0"/>
        <w:outlineLvl w:val="2"/>
        <w:rPr>
          <w:rFonts w:hint="default" w:ascii="黑体" w:hAnsi="黑体" w:eastAsia="黑体" w:cs="黑体"/>
          <w:color w:val="auto"/>
          <w:kern w:val="10"/>
          <w:sz w:val="21"/>
          <w:szCs w:val="21"/>
          <w:lang w:val="en-US" w:eastAsia="zh-CN"/>
        </w:rPr>
      </w:pPr>
      <w:bookmarkStart w:id="35" w:name="_Toc11383"/>
      <w:r>
        <w:rPr>
          <w:rFonts w:hint="default" w:ascii="黑体" w:hAnsi="黑体" w:eastAsia="黑体" w:cs="黑体"/>
          <w:color w:val="auto"/>
          <w:kern w:val="10"/>
          <w:sz w:val="21"/>
          <w:szCs w:val="21"/>
          <w:lang w:val="en-US" w:eastAsia="zh-CN"/>
        </w:rPr>
        <w:t>全备份</w:t>
      </w:r>
      <w:r>
        <w:rPr>
          <w:rFonts w:hint="eastAsia" w:ascii="黑体" w:hAnsi="黑体" w:eastAsia="黑体" w:cs="黑体"/>
          <w:color w:val="auto"/>
          <w:kern w:val="10"/>
          <w:sz w:val="21"/>
          <w:szCs w:val="21"/>
          <w:lang w:val="en-US" w:eastAsia="zh-CN"/>
        </w:rPr>
        <w:t>：</w:t>
      </w:r>
      <w:bookmarkEnd w:id="35"/>
    </w:p>
    <w:p>
      <w:pPr>
        <w:numPr>
          <w:numId w:val="0"/>
        </w:numPr>
        <w:spacing w:line="360" w:lineRule="auto"/>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通过rman_level0.sh和rman_level1.sh脚本对数据库进行全备份和全恢复，在数据库出现异常时候，不损失任何数据！</w:t>
      </w:r>
    </w:p>
    <w:p>
      <w:pPr>
        <w:numPr>
          <w:numId w:val="0"/>
        </w:numPr>
        <w:spacing w:line="360" w:lineRule="auto"/>
        <w:outlineLvl w:val="9"/>
        <w:rPr>
          <w:rFonts w:hint="default" w:ascii="Times New Roman" w:hAnsi="Times New Roman" w:eastAsia="黑体" w:cs="Times New Roman"/>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[oracle@oracle-pc ~]$ cat rman_level0.sh</w:t>
      </w:r>
    </w:p>
    <w:p>
      <w:pPr>
        <w:numPr>
          <w:numId w:val="0"/>
        </w:numPr>
        <w:spacing w:line="360" w:lineRule="auto"/>
        <w:outlineLvl w:val="9"/>
        <w:rPr>
          <w:rFonts w:hint="default" w:ascii="黑体" w:hAnsi="黑体" w:eastAsia="黑体" w:cs="黑体"/>
          <w:color w:val="2E75B6" w:themeColor="accent1" w:themeShade="BF"/>
          <w:kern w:val="10"/>
          <w:sz w:val="21"/>
          <w:szCs w:val="21"/>
          <w:lang w:val="en-US" w:eastAsia="zh-CN"/>
        </w:rPr>
      </w:pPr>
      <w:r>
        <w:rPr>
          <w:rFonts w:hint="default" w:ascii="Times New Roman" w:hAnsi="Times New Roman" w:eastAsia="黑体" w:cs="Times New Roman"/>
          <w:color w:val="2E75B6" w:themeColor="accent1" w:themeShade="BF"/>
          <w:kern w:val="10"/>
          <w:sz w:val="21"/>
          <w:szCs w:val="21"/>
          <w:lang w:val="en-US" w:eastAsia="zh-CN"/>
        </w:rPr>
        <w:t>[oracle@oracle-pc ~]$ ./rman_level0.sh</w:t>
      </w:r>
    </w:p>
    <w:p>
      <w:pPr>
        <w:numPr>
          <w:numId w:val="0"/>
        </w:numPr>
        <w:spacing w:line="360" w:lineRule="auto"/>
        <w:outlineLvl w:val="9"/>
        <w:rPr>
          <w:rFonts w:hint="default" w:ascii="黑体" w:hAnsi="黑体" w:eastAsia="黑体" w:cs="黑体"/>
          <w:color w:val="2E75B6" w:themeColor="accent1" w:themeShade="BF"/>
          <w:kern w:val="10"/>
          <w:sz w:val="21"/>
          <w:szCs w:val="21"/>
          <w:lang w:val="en-US" w:eastAsia="zh-CN"/>
        </w:rPr>
      </w:pPr>
      <w:r>
        <w:rPr>
          <w:rFonts w:hint="default" w:ascii="黑体" w:hAnsi="黑体" w:eastAsia="黑体" w:cs="黑体"/>
          <w:color w:val="2E75B6" w:themeColor="accent1" w:themeShade="BF"/>
          <w:kern w:val="10"/>
          <w:sz w:val="21"/>
          <w:szCs w:val="21"/>
          <w:lang w:val="en-US" w:eastAsia="zh-CN"/>
        </w:rPr>
        <w:drawing>
          <wp:inline distT="0" distB="0" distL="114300" distR="114300">
            <wp:extent cx="5542280" cy="4033520"/>
            <wp:effectExtent l="0" t="0" r="5080" b="5080"/>
            <wp:docPr id="29" name="图片 2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
                    <pic:cNvPicPr>
                      <a:picLocks noChangeAspect="1"/>
                    </pic:cNvPicPr>
                  </pic:nvPicPr>
                  <pic:blipFill>
                    <a:blip r:embed="rId29"/>
                    <a:stretch>
                      <a:fillRect/>
                    </a:stretch>
                  </pic:blipFill>
                  <pic:spPr>
                    <a:xfrm>
                      <a:off x="0" y="0"/>
                      <a:ext cx="5542280" cy="4033520"/>
                    </a:xfrm>
                    <a:prstGeom prst="rect">
                      <a:avLst/>
                    </a:prstGeom>
                  </pic:spPr>
                </pic:pic>
              </a:graphicData>
            </a:graphic>
          </wp:inline>
        </w:drawing>
      </w:r>
    </w:p>
    <w:p>
      <w:pPr>
        <w:numPr>
          <w:numId w:val="0"/>
        </w:numPr>
        <w:spacing w:line="360" w:lineRule="auto"/>
        <w:outlineLvl w:val="9"/>
        <w:rPr>
          <w:rFonts w:hint="default" w:ascii="黑体" w:hAnsi="黑体" w:eastAsia="黑体" w:cs="黑体"/>
          <w:color w:val="2E75B6" w:themeColor="accent1" w:themeShade="BF"/>
          <w:kern w:val="10"/>
          <w:sz w:val="21"/>
          <w:szCs w:val="21"/>
          <w:lang w:val="en-US" w:eastAsia="zh-CN"/>
        </w:rPr>
      </w:pPr>
      <w:r>
        <w:rPr>
          <w:rFonts w:hint="default" w:ascii="黑体" w:hAnsi="黑体" w:eastAsia="黑体" w:cs="黑体"/>
          <w:color w:val="2E75B6" w:themeColor="accent1" w:themeShade="BF"/>
          <w:kern w:val="10"/>
          <w:sz w:val="21"/>
          <w:szCs w:val="21"/>
          <w:lang w:val="en-US" w:eastAsia="zh-CN"/>
        </w:rPr>
        <w:drawing>
          <wp:inline distT="0" distB="0" distL="114300" distR="114300">
            <wp:extent cx="5181600" cy="1348740"/>
            <wp:effectExtent l="0" t="0" r="0" b="7620"/>
            <wp:docPr id="31" name="图片 31" descr="20.备份与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备份与恢复"/>
                    <pic:cNvPicPr>
                      <a:picLocks noChangeAspect="1"/>
                    </pic:cNvPicPr>
                  </pic:nvPicPr>
                  <pic:blipFill>
                    <a:blip r:embed="rId30"/>
                    <a:stretch>
                      <a:fillRect/>
                    </a:stretch>
                  </pic:blipFill>
                  <pic:spPr>
                    <a:xfrm>
                      <a:off x="0" y="0"/>
                      <a:ext cx="5181600" cy="1348740"/>
                    </a:xfrm>
                    <a:prstGeom prst="rect">
                      <a:avLst/>
                    </a:prstGeom>
                  </pic:spPr>
                </pic:pic>
              </a:graphicData>
            </a:graphic>
          </wp:inline>
        </w:drawing>
      </w:r>
    </w:p>
    <w:p>
      <w:pPr>
        <w:numPr>
          <w:ilvl w:val="0"/>
          <w:numId w:val="2"/>
        </w:numPr>
        <w:spacing w:line="360" w:lineRule="auto"/>
        <w:ind w:left="0" w:leftChars="0" w:firstLine="420" w:firstLineChars="0"/>
        <w:outlineLvl w:val="1"/>
        <w:rPr>
          <w:rFonts w:hint="default" w:ascii="黑体" w:hAnsi="黑体" w:eastAsia="黑体" w:cs="黑体"/>
          <w:color w:val="auto"/>
          <w:kern w:val="10"/>
          <w:sz w:val="28"/>
          <w:szCs w:val="28"/>
          <w:lang w:val="en-US" w:eastAsia="zh-CN"/>
        </w:rPr>
      </w:pPr>
      <w:bookmarkStart w:id="36" w:name="_Toc21769"/>
      <w:r>
        <w:rPr>
          <w:rFonts w:hint="eastAsia" w:ascii="黑体" w:hAnsi="黑体" w:eastAsia="黑体" w:cs="黑体"/>
          <w:color w:val="auto"/>
          <w:kern w:val="10"/>
          <w:sz w:val="28"/>
          <w:szCs w:val="28"/>
          <w:lang w:val="en-US" w:eastAsia="zh-CN"/>
        </w:rPr>
        <w:t>容灾方案</w:t>
      </w:r>
      <w:bookmarkEnd w:id="36"/>
    </w:p>
    <w:p>
      <w:pPr>
        <w:numPr>
          <w:numId w:val="0"/>
        </w:numPr>
        <w:spacing w:line="360" w:lineRule="auto"/>
        <w:ind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Dataguard是ORACLE 提供的一种高可用性(HIGH AVAILABLE)的数据库方案，它是在主节点与备用节点间通过日志同步来保证数据的同步，可以实现快速切换与灾难性恢复。中软公司自主研发的基于 Dataguard同步引擎的Oracle数据库异地同步解决方案RS5，能够对安全、高效的实现数据库远程实时备份，最大限度保证用户的数据安全。</w:t>
      </w:r>
    </w:p>
    <w:p>
      <w:pPr>
        <w:numPr>
          <w:numId w:val="0"/>
        </w:numPr>
        <w:spacing w:line="360" w:lineRule="auto"/>
        <w:ind w:firstLine="420" w:firstLineChars="0"/>
        <w:outlineLvl w:val="9"/>
        <w:rPr>
          <w:rFonts w:hint="eastAsia"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Data Guard作为Oracle免费推出的一个灾难恢复技术，利用Oracle 1</w:t>
      </w:r>
      <w:r>
        <w:rPr>
          <w:rFonts w:hint="eastAsia" w:ascii="黑体" w:hAnsi="黑体" w:eastAsia="黑体" w:cs="黑体"/>
          <w:color w:val="auto"/>
          <w:kern w:val="10"/>
          <w:sz w:val="21"/>
          <w:szCs w:val="21"/>
          <w:lang w:val="en-US" w:eastAsia="zh-CN"/>
        </w:rPr>
        <w:t>2</w:t>
      </w:r>
      <w:r>
        <w:rPr>
          <w:rFonts w:hint="default" w:ascii="黑体" w:hAnsi="黑体" w:eastAsia="黑体" w:cs="黑体"/>
          <w:color w:val="auto"/>
          <w:kern w:val="10"/>
          <w:sz w:val="21"/>
          <w:szCs w:val="21"/>
          <w:lang w:val="en-US" w:eastAsia="zh-CN"/>
        </w:rPr>
        <w:t>g Data Guard而实现备用数据库操作的好处可以简单地总结为:它提供了灾难保护并防止数据丢失、维护主数据库的几个事务一致的副本、 防止灾难、数据损坏和用户错误、无需昂贵且复杂的HW/SW镜像。但是Data Guard也有以下缺点:不支持异构、不可跨平台、数据库版本需一致， 目标数据库出入rcovery状态不可用等</w:t>
      </w:r>
      <w:r>
        <w:rPr>
          <w:rFonts w:hint="eastAsia" w:ascii="黑体" w:hAnsi="黑体" w:eastAsia="黑体" w:cs="黑体"/>
          <w:color w:val="auto"/>
          <w:kern w:val="10"/>
          <w:sz w:val="21"/>
          <w:szCs w:val="21"/>
          <w:lang w:val="en-US" w:eastAsia="zh-CN"/>
        </w:rPr>
        <w:t>。</w:t>
      </w:r>
    </w:p>
    <w:p>
      <w:pPr>
        <w:numPr>
          <w:numId w:val="0"/>
        </w:numPr>
        <w:spacing w:line="360" w:lineRule="auto"/>
        <w:ind w:firstLine="420" w:firstLineChars="0"/>
        <w:outlineLvl w:val="9"/>
        <w:rPr>
          <w:rFonts w:hint="eastAsia" w:ascii="黑体" w:hAnsi="黑体" w:eastAsia="黑体" w:cs="黑体"/>
          <w:color w:val="auto"/>
          <w:kern w:val="10"/>
          <w:sz w:val="21"/>
          <w:szCs w:val="21"/>
          <w:lang w:val="en-US" w:eastAsia="zh-CN"/>
        </w:rPr>
      </w:pPr>
      <w:r>
        <w:rPr>
          <w:rFonts w:hint="eastAsia" w:ascii="黑体" w:hAnsi="黑体" w:eastAsia="黑体" w:cs="黑体"/>
          <w:color w:val="auto"/>
          <w:kern w:val="10"/>
          <w:sz w:val="21"/>
          <w:szCs w:val="21"/>
          <w:lang w:val="en-US" w:eastAsia="zh-CN"/>
        </w:rPr>
        <w:t>步骤：</w:t>
      </w:r>
    </w:p>
    <w:p>
      <w:pPr>
        <w:numPr>
          <w:ilvl w:val="0"/>
          <w:numId w:val="3"/>
        </w:numPr>
        <w:spacing w:line="360" w:lineRule="auto"/>
        <w:ind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将主数据库设置成归档状态和自动归档模式</w:t>
      </w:r>
    </w:p>
    <w:p>
      <w:pPr>
        <w:numPr>
          <w:ilvl w:val="0"/>
          <w:numId w:val="3"/>
        </w:numPr>
        <w:spacing w:line="360" w:lineRule="auto"/>
        <w:ind w:left="0" w:leftChars="0"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在主数据库上创建备用数据库控制文件、初始化参数文件:</w:t>
      </w:r>
    </w:p>
    <w:p>
      <w:pPr>
        <w:numPr>
          <w:ilvl w:val="0"/>
          <w:numId w:val="3"/>
        </w:numPr>
        <w:spacing w:line="360" w:lineRule="auto"/>
        <w:ind w:left="0" w:leftChars="0"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把将主数据库备份文件、控制文件和初始化参数文件复制到备用数据库上;</w:t>
      </w:r>
    </w:p>
    <w:p>
      <w:pPr>
        <w:numPr>
          <w:ilvl w:val="0"/>
          <w:numId w:val="3"/>
        </w:numPr>
        <w:spacing w:line="360" w:lineRule="auto"/>
        <w:ind w:left="0" w:leftChars="0"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设置 备用数据库控制文件、初始化参数文件和备用数据库侦听;</w:t>
      </w:r>
    </w:p>
    <w:p>
      <w:pPr>
        <w:numPr>
          <w:ilvl w:val="0"/>
          <w:numId w:val="3"/>
        </w:numPr>
        <w:spacing w:line="360" w:lineRule="auto"/>
        <w:ind w:left="0" w:leftChars="0"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设置备用数据库连接主数据库的服务名与主数据库到备用数据库的服务名;</w:t>
      </w:r>
    </w:p>
    <w:p>
      <w:pPr>
        <w:numPr>
          <w:ilvl w:val="0"/>
          <w:numId w:val="3"/>
        </w:numPr>
        <w:spacing w:line="360" w:lineRule="auto"/>
        <w:ind w:left="0" w:leftChars="0"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启动备用数据库实例，初始化日志应用服务并且将备用数据库设置成standby;</w:t>
      </w:r>
    </w:p>
    <w:p>
      <w:pPr>
        <w:numPr>
          <w:ilvl w:val="0"/>
          <w:numId w:val="3"/>
        </w:numPr>
        <w:spacing w:line="360" w:lineRule="auto"/>
        <w:ind w:left="0" w:leftChars="0" w:firstLine="420" w:firstLineChars="0"/>
        <w:outlineLvl w:val="9"/>
        <w:rPr>
          <w:rFonts w:hint="default" w:ascii="黑体" w:hAnsi="黑体" w:eastAsia="黑体" w:cs="黑体"/>
          <w:color w:val="auto"/>
          <w:kern w:val="10"/>
          <w:sz w:val="21"/>
          <w:szCs w:val="21"/>
          <w:lang w:val="en-US" w:eastAsia="zh-CN"/>
        </w:rPr>
      </w:pPr>
      <w:r>
        <w:rPr>
          <w:rFonts w:hint="default" w:ascii="黑体" w:hAnsi="黑体" w:eastAsia="黑体" w:cs="黑体"/>
          <w:color w:val="auto"/>
          <w:kern w:val="10"/>
          <w:sz w:val="21"/>
          <w:szCs w:val="21"/>
          <w:lang w:val="en-US" w:eastAsia="zh-CN"/>
        </w:rPr>
        <w:t>启动归档到备用数据库。</w:t>
      </w: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方正小标宋简体">
    <w:altName w:val="方正舒体"/>
    <w:panose1 w:val="03000509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var(--monospace)">
    <w:altName w:val="HanWangShinSuMedium"/>
    <w:panose1 w:val="00000000000000000000"/>
    <w:charset w:val="00"/>
    <w:family w:val="auto"/>
    <w:pitch w:val="default"/>
    <w:sig w:usb0="00000000" w:usb1="00000000" w:usb2="00000000" w:usb3="00000000" w:csb0="00000000" w:csb1="00000000"/>
  </w:font>
  <w:font w:name="HanWangShinSuMedium">
    <w:panose1 w:val="02000500000000000000"/>
    <w:charset w:val="88"/>
    <w:family w:val="auto"/>
    <w:pitch w:val="default"/>
    <w:sig w:usb0="800000E3" w:usb1="38C9787A" w:usb2="00000016" w:usb3="00000000" w:csb0="00100000" w:csb1="80000000"/>
  </w:font>
  <w:font w:name="Cambria">
    <w:panose1 w:val="02040503050406030204"/>
    <w:charset w:val="00"/>
    <w:family w:val="auto"/>
    <w:pitch w:val="default"/>
    <w:sig w:usb0="E00006FF" w:usb1="420024FF" w:usb2="02000000" w:usb3="00000000" w:csb0="2000019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BCE94"/>
    <w:multiLevelType w:val="singleLevel"/>
    <w:tmpl w:val="AD8BCE94"/>
    <w:lvl w:ilvl="0" w:tentative="0">
      <w:start w:val="1"/>
      <w:numFmt w:val="chineseCounting"/>
      <w:suff w:val="nothing"/>
      <w:lvlText w:val="%1、"/>
      <w:lvlJc w:val="left"/>
      <w:rPr>
        <w:rFonts w:hint="eastAsia"/>
      </w:rPr>
    </w:lvl>
  </w:abstractNum>
  <w:abstractNum w:abstractNumId="1">
    <w:nsid w:val="B62D75FD"/>
    <w:multiLevelType w:val="multilevel"/>
    <w:tmpl w:val="B62D75FD"/>
    <w:lvl w:ilvl="0" w:tentative="0">
      <w:start w:val="1"/>
      <w:numFmt w:val="decimal"/>
      <w:suff w:val="space"/>
      <w:lvlText w:val="%1."/>
      <w:lvlJc w:val="left"/>
      <w:pPr>
        <w:ind w:left="0"/>
      </w:pPr>
      <w:rPr>
        <w:rFonts w:hint="default"/>
        <w:sz w:val="28"/>
        <w:szCs w:val="28"/>
      </w:rPr>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Letter"/>
      <w:lvlText w:val="%6)"/>
      <w:lvlJc w:val="left"/>
      <w:pPr>
        <w:tabs>
          <w:tab w:val="left" w:pos="2520"/>
        </w:tabs>
        <w:ind w:left="2100" w:leftChars="0" w:hanging="420" w:firstLineChars="0"/>
      </w:pPr>
      <w:rPr>
        <w:rFonts w:hint="default"/>
      </w:rPr>
    </w:lvl>
    <w:lvl w:ilvl="6" w:tentative="0">
      <w:start w:val="1"/>
      <w:numFmt w:val="lowerRoman"/>
      <w:lvlText w:val="%7."/>
      <w:lvlJc w:val="left"/>
      <w:pPr>
        <w:tabs>
          <w:tab w:val="left" w:pos="2940"/>
        </w:tabs>
        <w:ind w:left="2520" w:leftChars="0" w:hanging="420" w:firstLineChars="0"/>
      </w:pPr>
      <w:rPr>
        <w:rFonts w:hint="default"/>
      </w:rPr>
    </w:lvl>
    <w:lvl w:ilvl="7" w:tentative="0">
      <w:start w:val="1"/>
      <w:numFmt w:val="lowerRoman"/>
      <w:lvlText w:val="%8)"/>
      <w:lvlJc w:val="left"/>
      <w:pPr>
        <w:tabs>
          <w:tab w:val="left" w:pos="3360"/>
        </w:tabs>
        <w:ind w:left="2940" w:leftChars="0" w:hanging="420" w:firstLineChars="0"/>
      </w:pPr>
      <w:rPr>
        <w:rFonts w:hint="default"/>
      </w:rPr>
    </w:lvl>
    <w:lvl w:ilvl="8" w:tentative="0">
      <w:start w:val="1"/>
      <w:numFmt w:val="lowerLetter"/>
      <w:lvlText w:val="%9."/>
      <w:lvlJc w:val="left"/>
      <w:pPr>
        <w:tabs>
          <w:tab w:val="left" w:pos="3780"/>
        </w:tabs>
        <w:ind w:left="3360" w:leftChars="0" w:hanging="420" w:firstLineChars="0"/>
      </w:pPr>
      <w:rPr>
        <w:rFonts w:hint="default"/>
      </w:rPr>
    </w:lvl>
  </w:abstractNum>
  <w:abstractNum w:abstractNumId="2">
    <w:nsid w:val="FE9010F3"/>
    <w:multiLevelType w:val="singleLevel"/>
    <w:tmpl w:val="FE9010F3"/>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0302C3"/>
    <w:rsid w:val="00056CC9"/>
    <w:rsid w:val="00193477"/>
    <w:rsid w:val="001E750D"/>
    <w:rsid w:val="001F3517"/>
    <w:rsid w:val="002169BC"/>
    <w:rsid w:val="002B2B11"/>
    <w:rsid w:val="00301210"/>
    <w:rsid w:val="004008D7"/>
    <w:rsid w:val="00450748"/>
    <w:rsid w:val="00475C3A"/>
    <w:rsid w:val="0056524A"/>
    <w:rsid w:val="005E3461"/>
    <w:rsid w:val="005E4454"/>
    <w:rsid w:val="005E6D6C"/>
    <w:rsid w:val="006512EE"/>
    <w:rsid w:val="006A33F0"/>
    <w:rsid w:val="006F0C52"/>
    <w:rsid w:val="007173F2"/>
    <w:rsid w:val="00743B02"/>
    <w:rsid w:val="007C6BB8"/>
    <w:rsid w:val="007D02AC"/>
    <w:rsid w:val="008034CF"/>
    <w:rsid w:val="0084050F"/>
    <w:rsid w:val="008E1945"/>
    <w:rsid w:val="009225C8"/>
    <w:rsid w:val="00973FAC"/>
    <w:rsid w:val="009D73BE"/>
    <w:rsid w:val="009E43ED"/>
    <w:rsid w:val="00A01AD8"/>
    <w:rsid w:val="00A15A47"/>
    <w:rsid w:val="00A33774"/>
    <w:rsid w:val="00A6292B"/>
    <w:rsid w:val="00B87CDB"/>
    <w:rsid w:val="00B87EC2"/>
    <w:rsid w:val="00BB31F9"/>
    <w:rsid w:val="00BB4A5E"/>
    <w:rsid w:val="00BD1E40"/>
    <w:rsid w:val="00C11C23"/>
    <w:rsid w:val="00C57764"/>
    <w:rsid w:val="00C746D6"/>
    <w:rsid w:val="00DE1C53"/>
    <w:rsid w:val="00EA66C9"/>
    <w:rsid w:val="00F17E4A"/>
    <w:rsid w:val="00FB6A79"/>
    <w:rsid w:val="083B4C5C"/>
    <w:rsid w:val="0D684C33"/>
    <w:rsid w:val="13EC6539"/>
    <w:rsid w:val="16720D1D"/>
    <w:rsid w:val="16853A0B"/>
    <w:rsid w:val="20587193"/>
    <w:rsid w:val="235B0E33"/>
    <w:rsid w:val="28561DD4"/>
    <w:rsid w:val="2A6C5B77"/>
    <w:rsid w:val="2ADF515B"/>
    <w:rsid w:val="345A1699"/>
    <w:rsid w:val="36721482"/>
    <w:rsid w:val="37FD5A94"/>
    <w:rsid w:val="3FC71E40"/>
    <w:rsid w:val="410A0F86"/>
    <w:rsid w:val="46634E6C"/>
    <w:rsid w:val="49236546"/>
    <w:rsid w:val="497863AB"/>
    <w:rsid w:val="4A182544"/>
    <w:rsid w:val="4BBA0C10"/>
    <w:rsid w:val="4D9C506A"/>
    <w:rsid w:val="52EF79F2"/>
    <w:rsid w:val="57362242"/>
    <w:rsid w:val="5A9012D2"/>
    <w:rsid w:val="5BE102A6"/>
    <w:rsid w:val="5D731605"/>
    <w:rsid w:val="5F973766"/>
    <w:rsid w:val="61A24949"/>
    <w:rsid w:val="6525180C"/>
    <w:rsid w:val="654F2071"/>
    <w:rsid w:val="65DC48B4"/>
    <w:rsid w:val="678E330E"/>
    <w:rsid w:val="6CE74836"/>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next w:val="4"/>
    <w:unhideWhenUsed/>
    <w:qFormat/>
    <w:uiPriority w:val="9"/>
    <w:pPr>
      <w:keepNext/>
      <w:keepLines/>
      <w:widowControl w:val="0"/>
      <w:spacing w:before="200"/>
      <w:jc w:val="both"/>
      <w:outlineLvl w:val="1"/>
    </w:pPr>
    <w:rPr>
      <w:rFonts w:asciiTheme="majorHAnsi" w:hAnsiTheme="majorHAnsi" w:eastAsiaTheme="majorEastAsia" w:cstheme="majorBidi"/>
      <w:b/>
      <w:bCs/>
      <w:color w:val="5B9BD5" w:themeColor="accent1"/>
      <w:kern w:val="2"/>
      <w:sz w:val="32"/>
      <w:szCs w:val="32"/>
      <w:lang w:val="en-US" w:eastAsia="zh-CN" w:bidi="ar-SA"/>
      <w14:textFill>
        <w14:solidFill>
          <w14:schemeClr w14:val="accent1"/>
        </w14:solidFill>
      </w14:textFill>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Body Text"/>
    <w:qFormat/>
    <w:uiPriority w:val="0"/>
    <w:pPr>
      <w:widowControl w:val="0"/>
      <w:spacing w:before="180" w:after="180"/>
      <w:jc w:val="both"/>
    </w:pPr>
    <w:rPr>
      <w:rFonts w:ascii="Times New Roman" w:hAnsi="Times New Roman" w:eastAsia="宋体" w:cs="Times New Roman"/>
      <w:kern w:val="2"/>
      <w:sz w:val="21"/>
      <w:szCs w:val="24"/>
      <w:lang w:val="en-US" w:eastAsia="zh-CN" w:bidi="ar-SA"/>
    </w:rPr>
  </w:style>
  <w:style w:type="paragraph" w:styleId="5">
    <w:name w:val="caption"/>
    <w:basedOn w:val="1"/>
    <w:next w:val="1"/>
    <w:link w:val="20"/>
    <w:qFormat/>
    <w:uiPriority w:val="0"/>
    <w:pPr>
      <w:spacing w:after="120"/>
    </w:pPr>
    <w:rPr>
      <w:i/>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TML Code"/>
    <w:basedOn w:val="15"/>
    <w:uiPriority w:val="0"/>
    <w:rPr>
      <w:rFonts w:ascii="Courier New" w:hAnsi="Courier New"/>
      <w:sz w:val="20"/>
    </w:rPr>
  </w:style>
  <w:style w:type="character" w:customStyle="1" w:styleId="17">
    <w:name w:val="HTML 预设格式 字符"/>
    <w:basedOn w:val="15"/>
    <w:link w:val="11"/>
    <w:uiPriority w:val="99"/>
    <w:rPr>
      <w:rFonts w:ascii="宋体" w:hAnsi="宋体" w:cs="宋体"/>
      <w:sz w:val="24"/>
      <w:szCs w:val="24"/>
    </w:rPr>
  </w:style>
  <w:style w:type="paragraph" w:customStyle="1" w:styleId="18">
    <w:name w:val="First Paragraph"/>
    <w:next w:val="4"/>
    <w:qFormat/>
    <w:uiPriority w:val="0"/>
    <w:pPr>
      <w:widowControl w:val="0"/>
      <w:spacing w:before="180" w:after="180"/>
      <w:jc w:val="both"/>
    </w:pPr>
    <w:rPr>
      <w:rFonts w:ascii="Times New Roman" w:hAnsi="Times New Roman" w:eastAsia="宋体" w:cs="Times New Roman"/>
      <w:kern w:val="2"/>
      <w:sz w:val="21"/>
      <w:szCs w:val="24"/>
      <w:lang w:val="en-US" w:eastAsia="zh-CN" w:bidi="ar-SA"/>
    </w:rPr>
  </w:style>
  <w:style w:type="character" w:customStyle="1" w:styleId="19">
    <w:name w:val="Verbatim Char"/>
    <w:basedOn w:val="20"/>
    <w:link w:val="21"/>
    <w:qFormat/>
    <w:uiPriority w:val="0"/>
  </w:style>
  <w:style w:type="character" w:customStyle="1" w:styleId="20">
    <w:name w:val="题注 字符"/>
    <w:basedOn w:val="15"/>
    <w:link w:val="5"/>
    <w:qFormat/>
    <w:uiPriority w:val="0"/>
    <w:rPr>
      <w:i/>
    </w:rPr>
  </w:style>
  <w:style w:type="paragraph" w:customStyle="1" w:styleId="21">
    <w:name w:val="Source Code"/>
    <w:basedOn w:val="1"/>
    <w:link w:val="19"/>
    <w:qFormat/>
    <w:uiPriority w:val="0"/>
    <w:pPr>
      <w:wordWrap w:val="0"/>
    </w:pPr>
  </w:style>
  <w:style w:type="paragraph" w:customStyle="1" w:styleId="22">
    <w:name w:val="WPSOffice手动目录 1"/>
    <w:uiPriority w:val="0"/>
    <w:pPr>
      <w:ind w:leftChars="0"/>
    </w:pPr>
    <w:rPr>
      <w:sz w:val="20"/>
      <w:szCs w:val="20"/>
    </w:rPr>
  </w:style>
  <w:style w:type="paragraph" w:customStyle="1" w:styleId="23">
    <w:name w:val="WPSOffice手动目录 2"/>
    <w:uiPriority w:val="0"/>
    <w:pPr>
      <w:ind w:leftChars="200"/>
    </w:pPr>
    <w:rPr>
      <w:sz w:val="20"/>
      <w:szCs w:val="20"/>
    </w:rPr>
  </w:style>
  <w:style w:type="paragraph" w:customStyle="1" w:styleId="2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42</Words>
  <Characters>241</Characters>
  <Lines>2</Lines>
  <Paragraphs>1</Paragraphs>
  <TotalTime>1</TotalTime>
  <ScaleCrop>false</ScaleCrop>
  <LinksUpToDate>false</LinksUpToDate>
  <CharactersWithSpaces>282</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Lenovo</cp:lastModifiedBy>
  <cp:lastPrinted>2019-01-15T11:51:00Z</cp:lastPrinted>
  <dcterms:modified xsi:type="dcterms:W3CDTF">2021-06-15T12:31:32Z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FC3D9C437AC244589D02199C4FD1D899</vt:lpwstr>
  </property>
</Properties>
</file>