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4003" w14:textId="77777777" w:rsidR="00AB2D56" w:rsidRDefault="00AB2D56" w:rsidP="00AB2D56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计算机科学与技术专业个人博客系统周报</w:t>
      </w:r>
    </w:p>
    <w:p w14:paraId="1E1F20D8" w14:textId="07461BD1" w:rsidR="004841F5" w:rsidRDefault="00374467">
      <w:pPr>
        <w:spacing w:afterLines="50" w:after="156"/>
        <w:ind w:leftChars="-270" w:hangingChars="270" w:hanging="567"/>
        <w:jc w:val="center"/>
      </w:pPr>
      <w:r>
        <w:rPr>
          <w:rFonts w:hint="eastAsia"/>
        </w:rPr>
        <w:t>小组序号：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AB2D56">
        <w:rPr>
          <w:u w:val="single"/>
        </w:rPr>
        <w:t>25</w:t>
      </w:r>
      <w:r>
        <w:rPr>
          <w:u w:val="single"/>
        </w:rPr>
        <w:t xml:space="preserve">  </w:t>
      </w:r>
      <w:r>
        <w:rPr>
          <w:rFonts w:hint="eastAsia"/>
        </w:rPr>
        <w:t>小组成员：</w:t>
      </w:r>
      <w:r w:rsidR="00AB2D56">
        <w:rPr>
          <w:rFonts w:hint="eastAsia"/>
          <w:u w:val="single"/>
        </w:rPr>
        <w:t>黄育珊</w:t>
      </w:r>
      <w:r w:rsidR="00AB2D56">
        <w:rPr>
          <w:rFonts w:hint="eastAsia"/>
          <w:u w:val="single"/>
        </w:rPr>
        <w:t xml:space="preserve"> </w:t>
      </w:r>
      <w:r w:rsidR="00AB2D56">
        <w:rPr>
          <w:rFonts w:hint="eastAsia"/>
          <w:u w:val="single"/>
        </w:rPr>
        <w:t>李锦堂</w:t>
      </w:r>
      <w:r w:rsidR="00AB2D56">
        <w:rPr>
          <w:rFonts w:hint="eastAsia"/>
          <w:u w:val="single"/>
        </w:rPr>
        <w:t xml:space="preserve"> </w:t>
      </w:r>
      <w:r w:rsidR="00AB2D56">
        <w:rPr>
          <w:rFonts w:hint="eastAsia"/>
          <w:u w:val="single"/>
        </w:rPr>
        <w:t>薛光昆</w:t>
      </w:r>
      <w:r w:rsidR="00AB2D56">
        <w:rPr>
          <w:rFonts w:hint="eastAsia"/>
          <w:u w:val="single"/>
        </w:rPr>
        <w:t xml:space="preserve"> </w:t>
      </w:r>
      <w:r w:rsidR="00AB2D56">
        <w:rPr>
          <w:rFonts w:hint="eastAsia"/>
          <w:u w:val="single"/>
        </w:rPr>
        <w:t>彭可</w:t>
      </w:r>
      <w:r w:rsidR="00AB2D56">
        <w:rPr>
          <w:rFonts w:hint="eastAsia"/>
          <w:u w:val="single"/>
        </w:rPr>
        <w:t xml:space="preserve"> </w:t>
      </w:r>
      <w:r w:rsidR="00AB2D56">
        <w:rPr>
          <w:rFonts w:hint="eastAsia"/>
          <w:u w:val="single"/>
        </w:rPr>
        <w:t>李佳宜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>：李欣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4841F5" w14:paraId="53581FE3" w14:textId="77777777" w:rsidTr="003926E2">
        <w:trPr>
          <w:trHeight w:val="1736"/>
        </w:trPr>
        <w:tc>
          <w:tcPr>
            <w:tcW w:w="10207" w:type="dxa"/>
          </w:tcPr>
          <w:p w14:paraId="2B3BB073" w14:textId="6021FA2A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B2D5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</w:t>
            </w:r>
            <w:r w:rsidR="00AB2D56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  <w:p w14:paraId="2BECE52D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07578864" w14:textId="25B61121" w:rsidR="00AB2D56" w:rsidRDefault="00374467" w:rsidP="00AB2D56">
            <w:pPr>
              <w:pStyle w:val="2"/>
              <w:ind w:firstLineChars="0" w:firstLine="0"/>
              <w:rPr>
                <w:bCs/>
                <w:szCs w:val="24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后端：</w:t>
            </w:r>
            <w:r w:rsidR="00AB2D5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遇到相关问题就是</w:t>
            </w:r>
            <w:r w:rsidR="00AB2D56" w:rsidRPr="00BC3BF0">
              <w:rPr>
                <w:rFonts w:hint="eastAsia"/>
                <w:bCs/>
                <w:szCs w:val="24"/>
              </w:rPr>
              <w:t>登录过的系统的用户，下次再进入系统，还需要登录，登录的频繁操作。</w:t>
            </w:r>
            <w:r w:rsidR="00AB2D56">
              <w:rPr>
                <w:rFonts w:hint="eastAsia"/>
                <w:bCs/>
                <w:szCs w:val="24"/>
              </w:rPr>
              <w:t>这样子太过于麻烦。我们通过</w:t>
            </w:r>
            <w:r w:rsidR="00AB2D56" w:rsidRPr="00BC3BF0">
              <w:rPr>
                <w:rFonts w:hint="eastAsia"/>
                <w:bCs/>
                <w:szCs w:val="24"/>
              </w:rPr>
              <w:t>使用</w:t>
            </w:r>
            <w:r w:rsidR="00AB2D56" w:rsidRPr="00BC3BF0">
              <w:rPr>
                <w:rFonts w:hint="eastAsia"/>
                <w:bCs/>
                <w:szCs w:val="24"/>
              </w:rPr>
              <w:t>token</w:t>
            </w:r>
            <w:r w:rsidR="00AB2D56" w:rsidRPr="00BC3BF0">
              <w:rPr>
                <w:rFonts w:hint="eastAsia"/>
                <w:bCs/>
                <w:szCs w:val="24"/>
              </w:rPr>
              <w:t>保存到客户端浏览器，为了确保用户信息的安全，还使用了</w:t>
            </w:r>
            <w:proofErr w:type="spellStart"/>
            <w:r w:rsidR="00AB2D56" w:rsidRPr="00BC3BF0">
              <w:rPr>
                <w:rFonts w:hint="eastAsia"/>
                <w:bCs/>
                <w:szCs w:val="24"/>
              </w:rPr>
              <w:t>jwt</w:t>
            </w:r>
            <w:proofErr w:type="spellEnd"/>
            <w:r w:rsidR="00AB2D56" w:rsidRPr="00BC3BF0">
              <w:rPr>
                <w:rFonts w:hint="eastAsia"/>
                <w:bCs/>
                <w:szCs w:val="24"/>
              </w:rPr>
              <w:t>生成一个加密的</w:t>
            </w:r>
            <w:r w:rsidR="00AB2D56" w:rsidRPr="00BC3BF0">
              <w:rPr>
                <w:rFonts w:hint="eastAsia"/>
                <w:bCs/>
                <w:szCs w:val="24"/>
              </w:rPr>
              <w:t>token</w:t>
            </w:r>
            <w:r w:rsidR="00AB2D56" w:rsidRPr="00BC3BF0">
              <w:rPr>
                <w:rFonts w:hint="eastAsia"/>
                <w:bCs/>
                <w:szCs w:val="24"/>
              </w:rPr>
              <w:t>。</w:t>
            </w:r>
          </w:p>
          <w:p w14:paraId="11DC8146" w14:textId="441818A1" w:rsidR="004841F5" w:rsidRPr="00AB2D56" w:rsidRDefault="004841F5" w:rsidP="003926E2">
            <w:pPr>
              <w:snapToGrid w:val="0"/>
              <w:ind w:firstLineChars="200" w:firstLine="44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</w:p>
        </w:tc>
      </w:tr>
      <w:tr w:rsidR="004841F5" w14:paraId="125705CB" w14:textId="77777777">
        <w:trPr>
          <w:trHeight w:val="260"/>
        </w:trPr>
        <w:tc>
          <w:tcPr>
            <w:tcW w:w="10207" w:type="dxa"/>
          </w:tcPr>
          <w:p w14:paraId="76CC2FE9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4841F5" w14:paraId="5DC6DE59" w14:textId="77777777">
        <w:trPr>
          <w:trHeight w:val="1982"/>
        </w:trPr>
        <w:tc>
          <w:tcPr>
            <w:tcW w:w="10207" w:type="dxa"/>
          </w:tcPr>
          <w:p w14:paraId="2F85F1DF" w14:textId="5342354B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202</w:t>
            </w:r>
            <w:r w:rsidR="00AB2D5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  <w:p w14:paraId="409CC989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7AF63C3F" w14:textId="09094506" w:rsidR="00AB2D56" w:rsidRDefault="00374467" w:rsidP="00AB2D56">
            <w:pPr>
              <w:pStyle w:val="2"/>
              <w:ind w:firstLineChars="0" w:firstLine="0"/>
              <w:rPr>
                <w:bCs/>
                <w:szCs w:val="24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后端：</w:t>
            </w:r>
            <w:proofErr w:type="spellStart"/>
            <w:r w:rsidR="00AB2D56" w:rsidRPr="00BC3BF0">
              <w:rPr>
                <w:rFonts w:hint="eastAsia"/>
                <w:bCs/>
                <w:szCs w:val="24"/>
              </w:rPr>
              <w:t>ThreadLocal</w:t>
            </w:r>
            <w:proofErr w:type="spellEnd"/>
            <w:r w:rsidR="00AB2D56" w:rsidRPr="00BC3BF0">
              <w:rPr>
                <w:rFonts w:hint="eastAsia"/>
                <w:bCs/>
                <w:szCs w:val="24"/>
              </w:rPr>
              <w:t>内存泄露。</w:t>
            </w:r>
            <w:r w:rsidR="00AB2D56">
              <w:rPr>
                <w:rFonts w:hint="eastAsia"/>
                <w:bCs/>
                <w:szCs w:val="24"/>
              </w:rPr>
              <w:t>通过学习解决</w:t>
            </w:r>
            <w:r w:rsidR="00AB2D56" w:rsidRPr="00BC3BF0">
              <w:rPr>
                <w:rFonts w:hint="eastAsia"/>
                <w:bCs/>
                <w:szCs w:val="24"/>
              </w:rPr>
              <w:t>因为在线程中维护的</w:t>
            </w:r>
            <w:proofErr w:type="spellStart"/>
            <w:r w:rsidR="00AB2D56" w:rsidRPr="00BC3BF0">
              <w:rPr>
                <w:rFonts w:hint="eastAsia"/>
                <w:bCs/>
                <w:szCs w:val="24"/>
              </w:rPr>
              <w:t>ThreadLocal</w:t>
            </w:r>
            <w:proofErr w:type="spellEnd"/>
            <w:r w:rsidR="00AB2D56" w:rsidRPr="00BC3BF0">
              <w:rPr>
                <w:rFonts w:hint="eastAsia"/>
                <w:bCs/>
                <w:szCs w:val="24"/>
              </w:rPr>
              <w:t>是一个弱引用，它是线程</w:t>
            </w:r>
            <w:r w:rsidR="00AB2D56" w:rsidRPr="00BC3BF0">
              <w:rPr>
                <w:rFonts w:hint="eastAsia"/>
                <w:bCs/>
                <w:szCs w:val="24"/>
              </w:rPr>
              <w:t>map</w:t>
            </w:r>
            <w:r w:rsidR="00AB2D56" w:rsidRPr="00BC3BF0">
              <w:rPr>
                <w:rFonts w:hint="eastAsia"/>
                <w:bCs/>
                <w:szCs w:val="24"/>
              </w:rPr>
              <w:t>结构中的</w:t>
            </w:r>
            <w:r w:rsidR="00AB2D56" w:rsidRPr="00BC3BF0">
              <w:rPr>
                <w:rFonts w:hint="eastAsia"/>
                <w:bCs/>
                <w:szCs w:val="24"/>
              </w:rPr>
              <w:t>key</w:t>
            </w:r>
            <w:r w:rsidR="00AB2D56" w:rsidRPr="00BC3BF0">
              <w:rPr>
                <w:rFonts w:hint="eastAsia"/>
                <w:bCs/>
                <w:szCs w:val="24"/>
              </w:rPr>
              <w:t>，避免内存泄露需要对</w:t>
            </w:r>
            <w:proofErr w:type="spellStart"/>
            <w:r w:rsidR="00AB2D56" w:rsidRPr="00BC3BF0">
              <w:rPr>
                <w:rFonts w:hint="eastAsia"/>
                <w:bCs/>
                <w:szCs w:val="24"/>
              </w:rPr>
              <w:t>threadlocal</w:t>
            </w:r>
            <w:proofErr w:type="spellEnd"/>
            <w:r w:rsidR="00AB2D56" w:rsidRPr="00BC3BF0">
              <w:rPr>
                <w:rFonts w:hint="eastAsia"/>
                <w:bCs/>
                <w:szCs w:val="24"/>
              </w:rPr>
              <w:t>对应的</w:t>
            </w:r>
            <w:r w:rsidR="00AB2D56" w:rsidRPr="00BC3BF0">
              <w:rPr>
                <w:rFonts w:hint="eastAsia"/>
                <w:bCs/>
                <w:szCs w:val="24"/>
              </w:rPr>
              <w:t>value</w:t>
            </w:r>
            <w:r w:rsidR="00AB2D56" w:rsidRPr="00BC3BF0">
              <w:rPr>
                <w:rFonts w:hint="eastAsia"/>
                <w:bCs/>
                <w:szCs w:val="24"/>
              </w:rPr>
              <w:t>，用完即删。</w:t>
            </w:r>
            <w:r w:rsidR="00237E3A" w:rsidRPr="00BC3BF0">
              <w:rPr>
                <w:rFonts w:hint="eastAsia"/>
                <w:bCs/>
                <w:szCs w:val="24"/>
              </w:rPr>
              <w:t>使用</w:t>
            </w:r>
            <w:proofErr w:type="spellStart"/>
            <w:r w:rsidR="00237E3A" w:rsidRPr="00BC3BF0">
              <w:rPr>
                <w:rFonts w:hint="eastAsia"/>
                <w:bCs/>
                <w:szCs w:val="24"/>
              </w:rPr>
              <w:t>mybatisplus</w:t>
            </w:r>
            <w:proofErr w:type="spellEnd"/>
            <w:r w:rsidR="00237E3A" w:rsidRPr="00BC3BF0">
              <w:rPr>
                <w:rFonts w:hint="eastAsia"/>
                <w:bCs/>
                <w:szCs w:val="24"/>
              </w:rPr>
              <w:t>自增</w:t>
            </w:r>
            <w:r w:rsidR="00237E3A" w:rsidRPr="00BC3BF0">
              <w:rPr>
                <w:rFonts w:hint="eastAsia"/>
                <w:bCs/>
                <w:szCs w:val="24"/>
              </w:rPr>
              <w:t>id</w:t>
            </w:r>
            <w:r w:rsidR="00237E3A" w:rsidRPr="00BC3BF0">
              <w:rPr>
                <w:rFonts w:hint="eastAsia"/>
                <w:bCs/>
                <w:szCs w:val="24"/>
              </w:rPr>
              <w:t>默认使用</w:t>
            </w:r>
            <w:r w:rsidR="00237E3A" w:rsidRPr="00BC3BF0">
              <w:rPr>
                <w:rFonts w:hint="eastAsia"/>
                <w:szCs w:val="24"/>
              </w:rPr>
              <w:t>雪花算法，生成的是分布式的</w:t>
            </w:r>
            <w:r w:rsidR="00237E3A" w:rsidRPr="00BC3BF0">
              <w:rPr>
                <w:rFonts w:hint="eastAsia"/>
                <w:szCs w:val="24"/>
              </w:rPr>
              <w:t>id</w:t>
            </w:r>
            <w:r w:rsidR="00237E3A" w:rsidRPr="00BC3BF0">
              <w:rPr>
                <w:rFonts w:hint="eastAsia"/>
                <w:szCs w:val="24"/>
              </w:rPr>
              <w:t>，而后端将这个</w:t>
            </w:r>
            <w:r w:rsidR="00237E3A" w:rsidRPr="00BC3BF0">
              <w:rPr>
                <w:rFonts w:hint="eastAsia"/>
                <w:szCs w:val="24"/>
              </w:rPr>
              <w:t>id</w:t>
            </w:r>
            <w:r w:rsidR="00237E3A" w:rsidRPr="00BC3BF0">
              <w:rPr>
                <w:rFonts w:hint="eastAsia"/>
                <w:szCs w:val="24"/>
              </w:rPr>
              <w:t>值</w:t>
            </w:r>
            <w:r w:rsidR="00237E3A" w:rsidRPr="00BC3BF0">
              <w:rPr>
                <w:rFonts w:hint="eastAsia"/>
                <w:szCs w:val="24"/>
              </w:rPr>
              <w:t>(</w:t>
            </w:r>
            <w:r w:rsidR="00237E3A" w:rsidRPr="00BC3BF0">
              <w:rPr>
                <w:rFonts w:hint="eastAsia"/>
                <w:szCs w:val="24"/>
              </w:rPr>
              <w:t>分布式数值比较大</w:t>
            </w:r>
            <w:r w:rsidR="00237E3A" w:rsidRPr="00BC3BF0">
              <w:rPr>
                <w:szCs w:val="24"/>
              </w:rPr>
              <w:t>)</w:t>
            </w:r>
            <w:r w:rsidR="00237E3A" w:rsidRPr="00BC3BF0">
              <w:rPr>
                <w:rFonts w:hint="eastAsia"/>
                <w:szCs w:val="24"/>
              </w:rPr>
              <w:t>传递给前端，造成了精度损失。</w:t>
            </w:r>
          </w:p>
          <w:p w14:paraId="5B01592C" w14:textId="537228EF" w:rsidR="004841F5" w:rsidRPr="00AB2D56" w:rsidRDefault="004841F5" w:rsidP="003926E2">
            <w:pPr>
              <w:snapToGrid w:val="0"/>
              <w:ind w:firstLineChars="200" w:firstLine="44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</w:p>
        </w:tc>
      </w:tr>
      <w:tr w:rsidR="004841F5" w14:paraId="707B5135" w14:textId="77777777">
        <w:trPr>
          <w:trHeight w:val="267"/>
        </w:trPr>
        <w:tc>
          <w:tcPr>
            <w:tcW w:w="10207" w:type="dxa"/>
          </w:tcPr>
          <w:p w14:paraId="314CF5B8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4841F5" w14:paraId="2EEC53FA" w14:textId="77777777">
        <w:trPr>
          <w:trHeight w:val="1408"/>
        </w:trPr>
        <w:tc>
          <w:tcPr>
            <w:tcW w:w="10207" w:type="dxa"/>
          </w:tcPr>
          <w:p w14:paraId="45E75564" w14:textId="5CBBC8F0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B2D5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27</w:t>
            </w:r>
            <w:r>
              <w:rPr>
                <w:rFonts w:hint="eastAsia"/>
                <w:szCs w:val="21"/>
              </w:rPr>
              <w:t>日</w:t>
            </w:r>
          </w:p>
          <w:p w14:paraId="4668887A" w14:textId="77777777" w:rsidR="003926E2" w:rsidRDefault="00374467" w:rsidP="003926E2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9676722" w14:textId="3E07F7CD" w:rsidR="004841F5" w:rsidRPr="003926E2" w:rsidRDefault="00374467" w:rsidP="003926E2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4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后端：</w:t>
            </w:r>
            <w:r w:rsidR="00AB2D56"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使用</w:t>
            </w:r>
            <w:proofErr w:type="spellStart"/>
            <w:r w:rsidR="00AB2D56"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ApiPost</w:t>
            </w:r>
            <w:proofErr w:type="spellEnd"/>
            <w:r w:rsidR="00AB2D56"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做接口调试工具</w:t>
            </w:r>
            <w:r w:rsidR="00AB2D5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，测试发送的数据的正确异常，进行一定的调试。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此工具可以可视化函数间的调用顺序、调用时间和结果；编写</w:t>
            </w:r>
            <w:r w:rsidR="00AB2D5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博客的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的增删改查，改用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Http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标准状态码做返回处理、统一返回格式，</w:t>
            </w:r>
            <w:r w:rsidRPr="003926E2"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</w:t>
            </w:r>
          </w:p>
        </w:tc>
      </w:tr>
      <w:tr w:rsidR="004841F5" w14:paraId="2EF104CC" w14:textId="77777777">
        <w:trPr>
          <w:trHeight w:val="70"/>
        </w:trPr>
        <w:tc>
          <w:tcPr>
            <w:tcW w:w="10207" w:type="dxa"/>
          </w:tcPr>
          <w:p w14:paraId="3B5E6261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4841F5" w14:paraId="050DDBE3" w14:textId="77777777">
        <w:trPr>
          <w:trHeight w:val="1988"/>
        </w:trPr>
        <w:tc>
          <w:tcPr>
            <w:tcW w:w="10207" w:type="dxa"/>
          </w:tcPr>
          <w:p w14:paraId="6F51CC9D" w14:textId="195995EB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B2D5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3023A051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61CA11E0" w14:textId="58BEAAAE" w:rsidR="004841F5" w:rsidRPr="003926E2" w:rsidRDefault="00374467" w:rsidP="003926E2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4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后端：部署项目，使用</w:t>
            </w:r>
            <w:proofErr w:type="spellStart"/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Dockerfile</w:t>
            </w:r>
            <w:proofErr w:type="spellEnd"/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打包推送到私有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Docker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仓库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Harbor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，使用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Nginx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做反向代理，成功通过外网访问内网服务器。</w:t>
            </w:r>
          </w:p>
          <w:p w14:paraId="201C9F09" w14:textId="77777777" w:rsidR="004841F5" w:rsidRDefault="00374467" w:rsidP="003926E2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40"/>
              <w:rPr>
                <w:szCs w:val="21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前端：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 xml:space="preserve"> 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由于接口开发和对接的问题，调整了登录接口的实现方法，而且为了适应后续需要使用的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Get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、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Post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、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Delete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等请求方法，预留了请求实现方法，着手考虑最终的请求实现。</w:t>
            </w:r>
          </w:p>
        </w:tc>
      </w:tr>
      <w:tr w:rsidR="004841F5" w14:paraId="031CAF21" w14:textId="77777777">
        <w:trPr>
          <w:trHeight w:val="70"/>
        </w:trPr>
        <w:tc>
          <w:tcPr>
            <w:tcW w:w="10207" w:type="dxa"/>
          </w:tcPr>
          <w:p w14:paraId="7FB94F1B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4841F5" w14:paraId="30F1D450" w14:textId="77777777">
        <w:trPr>
          <w:trHeight w:val="1936"/>
        </w:trPr>
        <w:tc>
          <w:tcPr>
            <w:tcW w:w="10207" w:type="dxa"/>
          </w:tcPr>
          <w:p w14:paraId="7E774340" w14:textId="63732789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B2D5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B2D5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405BEC48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218464A5" w14:textId="77777777" w:rsidR="004841F5" w:rsidRPr="003926E2" w:rsidRDefault="00374467" w:rsidP="003926E2">
            <w:pPr>
              <w:snapToGrid w:val="0"/>
              <w:ind w:firstLineChars="200" w:firstLine="44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后端：调试服务器配置，将数据库</w:t>
            </w:r>
            <w:proofErr w:type="spellStart"/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Mysql</w:t>
            </w:r>
            <w:proofErr w:type="spellEnd"/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、注册中心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Consul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、注册到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Docker</w:t>
            </w:r>
            <w:r w:rsidRPr="003926E2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网络中。</w:t>
            </w:r>
          </w:p>
          <w:p w14:paraId="7D1454EE" w14:textId="0DF0D9A2" w:rsidR="00AB2D56" w:rsidRPr="00AB2D56" w:rsidRDefault="00AB2D56" w:rsidP="00AB2D56">
            <w:pPr>
              <w:pStyle w:val="2"/>
              <w:ind w:firstLineChars="0" w:firstLine="0"/>
              <w:rPr>
                <w:bCs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遇到问题</w:t>
            </w:r>
            <w:r w:rsidRPr="00BC3BF0">
              <w:rPr>
                <w:rFonts w:hint="eastAsia"/>
                <w:bCs/>
                <w:szCs w:val="24"/>
              </w:rPr>
              <w:t>点击文章观看文章前执行更新更新文章的阅读次数，造成了延迟观看文章的效果，用户体验不佳。将更新阅读数</w:t>
            </w:r>
            <w:r w:rsidRPr="00BC3BF0">
              <w:rPr>
                <w:rFonts w:ascii="Consolas" w:hAnsi="Consolas"/>
                <w:color w:val="333333"/>
                <w:szCs w:val="24"/>
                <w:shd w:val="clear" w:color="auto" w:fill="FFFFFF"/>
              </w:rPr>
              <w:t>处理为异步操作，并且使用线程池来执行异步操作</w:t>
            </w:r>
            <w:r w:rsidRPr="00BC3BF0">
              <w:rPr>
                <w:rFonts w:ascii="Consolas" w:hAnsi="Consolas" w:hint="eastAsia"/>
                <w:color w:val="333333"/>
                <w:szCs w:val="24"/>
                <w:shd w:val="clear" w:color="auto" w:fill="FFFFFF"/>
              </w:rPr>
              <w:t>。</w:t>
            </w:r>
          </w:p>
          <w:p w14:paraId="6F15C34A" w14:textId="100B2EAB" w:rsidR="004841F5" w:rsidRDefault="00AB2D56" w:rsidP="003926E2">
            <w:pPr>
              <w:snapToGrid w:val="0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4841F5" w14:paraId="425D4FA1" w14:textId="77777777">
        <w:trPr>
          <w:trHeight w:val="70"/>
        </w:trPr>
        <w:tc>
          <w:tcPr>
            <w:tcW w:w="10207" w:type="dxa"/>
          </w:tcPr>
          <w:p w14:paraId="486AC03A" w14:textId="77777777" w:rsidR="004841F5" w:rsidRDefault="0037446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 w14:paraId="10C4B62C" w14:textId="77777777" w:rsidR="004841F5" w:rsidRDefault="00374467">
      <w:pPr>
        <w:spacing w:beforeLines="50" w:before="156" w:afterLines="50" w:after="156"/>
        <w:ind w:leftChars="-202" w:left="1" w:hangingChars="177" w:hanging="425"/>
        <w:rPr>
          <w:sz w:val="24"/>
        </w:rPr>
      </w:pPr>
      <w:r>
        <w:rPr>
          <w:rFonts w:hint="eastAsia"/>
          <w:sz w:val="24"/>
        </w:rPr>
        <w:t>每天一次，一周按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天计，每天记录的字数不少于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字，每周周六之前提交给指导老师。</w:t>
      </w:r>
    </w:p>
    <w:p w14:paraId="658D71ED" w14:textId="77777777" w:rsidR="004841F5" w:rsidRDefault="00374467">
      <w:pPr>
        <w:wordWrap w:val="0"/>
        <w:spacing w:beforeLines="50" w:before="156" w:afterLines="50" w:after="156"/>
        <w:ind w:leftChars="-202" w:left="1" w:hangingChars="177" w:hanging="425"/>
        <w:jc w:val="right"/>
      </w:pPr>
      <w:r>
        <w:rPr>
          <w:rFonts w:hint="eastAsia"/>
          <w:sz w:val="24"/>
        </w:rPr>
        <w:t>指导教师（签名）：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sectPr w:rsidR="004841F5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AA86" w14:textId="77777777" w:rsidR="00930670" w:rsidRDefault="00930670" w:rsidP="003926E2">
      <w:r>
        <w:separator/>
      </w:r>
    </w:p>
  </w:endnote>
  <w:endnote w:type="continuationSeparator" w:id="0">
    <w:p w14:paraId="264A4305" w14:textId="77777777" w:rsidR="00930670" w:rsidRDefault="00930670" w:rsidP="0039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52F5" w14:textId="77777777" w:rsidR="00930670" w:rsidRDefault="00930670" w:rsidP="003926E2">
      <w:r>
        <w:separator/>
      </w:r>
    </w:p>
  </w:footnote>
  <w:footnote w:type="continuationSeparator" w:id="0">
    <w:p w14:paraId="6125EF88" w14:textId="77777777" w:rsidR="00930670" w:rsidRDefault="00930670" w:rsidP="00392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3A4"/>
    <w:rsid w:val="000832C5"/>
    <w:rsid w:val="0009041D"/>
    <w:rsid w:val="000D3536"/>
    <w:rsid w:val="0012212A"/>
    <w:rsid w:val="00172323"/>
    <w:rsid w:val="00180168"/>
    <w:rsid w:val="001E6A12"/>
    <w:rsid w:val="00223C83"/>
    <w:rsid w:val="00237E3A"/>
    <w:rsid w:val="002F10E4"/>
    <w:rsid w:val="003518F8"/>
    <w:rsid w:val="00374467"/>
    <w:rsid w:val="00387EEE"/>
    <w:rsid w:val="003926E2"/>
    <w:rsid w:val="003E0EF9"/>
    <w:rsid w:val="004841F5"/>
    <w:rsid w:val="0055513C"/>
    <w:rsid w:val="005835C5"/>
    <w:rsid w:val="0064757A"/>
    <w:rsid w:val="006623A4"/>
    <w:rsid w:val="007279DB"/>
    <w:rsid w:val="00804340"/>
    <w:rsid w:val="008A3F82"/>
    <w:rsid w:val="008B6429"/>
    <w:rsid w:val="008F2F94"/>
    <w:rsid w:val="00902DD5"/>
    <w:rsid w:val="00930670"/>
    <w:rsid w:val="009E7457"/>
    <w:rsid w:val="00A2415E"/>
    <w:rsid w:val="00A242F8"/>
    <w:rsid w:val="00A52E4A"/>
    <w:rsid w:val="00AB2D56"/>
    <w:rsid w:val="00AD2765"/>
    <w:rsid w:val="00B96BA6"/>
    <w:rsid w:val="00BA199C"/>
    <w:rsid w:val="00BA3528"/>
    <w:rsid w:val="00CA6F72"/>
    <w:rsid w:val="00D24A2D"/>
    <w:rsid w:val="00D777BF"/>
    <w:rsid w:val="00D85E28"/>
    <w:rsid w:val="00E32A1F"/>
    <w:rsid w:val="00E877BF"/>
    <w:rsid w:val="00EA0A49"/>
    <w:rsid w:val="00EF5402"/>
    <w:rsid w:val="00F1558E"/>
    <w:rsid w:val="00F41605"/>
    <w:rsid w:val="00F75543"/>
    <w:rsid w:val="00FB602C"/>
    <w:rsid w:val="00FC7387"/>
    <w:rsid w:val="16F5020C"/>
    <w:rsid w:val="1D1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A63DA"/>
  <w15:docId w15:val="{38F0D516-4C04-4839-8217-92D5AAB0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">
    <w:name w:val="正文首行缩进 2 字符"/>
    <w:basedOn w:val="a"/>
    <w:rsid w:val="00AB2D56"/>
    <w:pPr>
      <w:autoSpaceDE w:val="0"/>
      <w:autoSpaceDN w:val="0"/>
      <w:adjustRightInd w:val="0"/>
      <w:ind w:firstLineChars="200" w:firstLine="480"/>
    </w:pPr>
    <w:rPr>
      <w:rFonts w:ascii="Times New Roman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QIRUI LI</dc:creator>
  <cp:lastModifiedBy>Lenovo</cp:lastModifiedBy>
  <cp:revision>22</cp:revision>
  <dcterms:created xsi:type="dcterms:W3CDTF">2020-11-02T08:51:00Z</dcterms:created>
  <dcterms:modified xsi:type="dcterms:W3CDTF">2022-11-27T09:15:00Z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7822CF2D3C3D4EE7B8C809AC8C36A530</vt:lpwstr>
  </property>
</Properties>
</file>