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12404"/>
      <w:commentRangeStart w:id="3"/>
      <w:r w:rsidRPr="00F431B8">
        <w:rPr>
          <w:color w:val="FFFFFF" w:themeColor="background1"/>
        </w:rPr>
        <w:t>Обложка</w:t>
      </w:r>
      <w:bookmarkEnd w:id="0"/>
      <w:commentRangeEnd w:id="3"/>
      <w:r w:rsidR="00027374">
        <w:rPr>
          <w:rStyle w:val="ab"/>
          <w:rFonts w:eastAsiaTheme="minorHAnsi" w:cstheme="minorBidi"/>
          <w:b w:val="0"/>
        </w:rPr>
        <w:commentReference w:id="3"/>
      </w:r>
      <w:bookmarkEnd w:id="1"/>
      <w:bookmarkEnd w:id="2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21EEFE50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35637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10.1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35637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</w:t>
                            </w:r>
                            <w:r w:rsidR="0035637F" w:rsidRPr="0035637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ребования к обеспечению безопасной эксплуатации объектов капитального строительства</w:t>
                            </w:r>
                          </w:p>
                          <w:p w14:paraId="01318616" w14:textId="35ACFFFF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35637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ТБЭ</w:t>
                            </w:r>
                          </w:p>
                          <w:p w14:paraId="63F1B88E" w14:textId="5012687C" w:rsidR="00C5684D" w:rsidRPr="00B04AD7" w:rsidRDefault="0035637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21EEFE50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35637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10.1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35637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</w:t>
                      </w:r>
                      <w:r w:rsidR="0035637F" w:rsidRPr="0035637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ребования к обеспечению безопасной эксплуатации объектов капитального строительства</w:t>
                      </w:r>
                    </w:p>
                    <w:p w14:paraId="01318616" w14:textId="35ACFFFF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35637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ТБЭ</w:t>
                      </w:r>
                    </w:p>
                    <w:p w14:paraId="63F1B88E" w14:textId="5012687C" w:rsidR="00C5684D" w:rsidRPr="00B04AD7" w:rsidRDefault="0035637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4" w:name="_Toc490396789"/>
      <w:bookmarkStart w:id="5" w:name="_Toc490908463"/>
      <w:bookmarkStart w:id="6" w:name="_Toc490316139"/>
      <w:bookmarkStart w:id="7" w:name="_Toc472159313"/>
      <w:bookmarkStart w:id="8" w:name="_Toc490912405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4"/>
      <w:bookmarkEnd w:id="5"/>
      <w:bookmarkEnd w:id="8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CB3259" w14:textId="77777777" w:rsidR="0035637F" w:rsidRPr="00B04AD7" w:rsidRDefault="0035637F" w:rsidP="0035637F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B575467" w14:textId="77777777" w:rsidR="0035637F" w:rsidRPr="00B04AD7" w:rsidRDefault="0035637F" w:rsidP="0035637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10.1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</w:t>
                            </w:r>
                            <w:r w:rsidRPr="0035637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ребования к обеспечению безопасной эксплуатации объектов капитального строительства</w:t>
                            </w:r>
                          </w:p>
                          <w:p w14:paraId="504DC59D" w14:textId="77777777" w:rsidR="0035637F" w:rsidRPr="00B04AD7" w:rsidRDefault="0035637F" w:rsidP="0035637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ТБЭ</w:t>
                            </w:r>
                          </w:p>
                          <w:p w14:paraId="03896C22" w14:textId="0B2777F7" w:rsidR="00C5684D" w:rsidRPr="00B04AD7" w:rsidRDefault="0035637F" w:rsidP="0035637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41CB3259" w14:textId="77777777" w:rsidR="0035637F" w:rsidRPr="00B04AD7" w:rsidRDefault="0035637F" w:rsidP="0035637F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B575467" w14:textId="77777777" w:rsidR="0035637F" w:rsidRPr="00B04AD7" w:rsidRDefault="0035637F" w:rsidP="0035637F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10.1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</w:t>
                      </w:r>
                      <w:r w:rsidRPr="0035637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ребования к обеспечению безопасной эксплуатации объектов капитального строительства</w:t>
                      </w:r>
                    </w:p>
                    <w:p w14:paraId="504DC59D" w14:textId="77777777" w:rsidR="0035637F" w:rsidRPr="00B04AD7" w:rsidRDefault="0035637F" w:rsidP="0035637F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ТБЭ</w:t>
                      </w:r>
                    </w:p>
                    <w:p w14:paraId="03896C22" w14:textId="0B2777F7" w:rsidR="00C5684D" w:rsidRPr="00B04AD7" w:rsidRDefault="0035637F" w:rsidP="0035637F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9" w:name="С"/>
      <w:bookmarkStart w:id="10" w:name="_Toc490396790"/>
      <w:bookmarkStart w:id="11" w:name="_Toc490908464"/>
      <w:bookmarkStart w:id="12" w:name="_Toc490912406"/>
      <w:bookmarkEnd w:id="9"/>
      <w:r>
        <w:lastRenderedPageBreak/>
        <w:t>Содержание тома</w:t>
      </w:r>
      <w:bookmarkEnd w:id="6"/>
      <w:bookmarkEnd w:id="10"/>
      <w:bookmarkEnd w:id="11"/>
      <w:bookmarkEnd w:id="12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6F6086EE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35637F">
              <w:t>ТБЭ-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3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3"/>
            <w:r w:rsidR="006570F4">
              <w:rPr>
                <w:rStyle w:val="ab"/>
                <w:rFonts w:eastAsiaTheme="minorHAnsi" w:cstheme="minorBidi"/>
              </w:rPr>
              <w:commentReference w:id="13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30589EE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35637F">
              <w:t>ТБЭ-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01605BD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35637F">
              <w:t>ТБЭ.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3960BCFE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35637F">
              <w:t>ТБЭ.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5829C1A2" w:rsidR="00B72671" w:rsidRPr="00B72671" w:rsidRDefault="002B38E7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4A0908">
                <w:rPr>
                  <w:noProof/>
                </w:rPr>
                <w:t>7</w:t>
              </w:r>
            </w:fldSimple>
            <w:bookmarkStart w:id="14" w:name="_GoBack"/>
            <w:bookmarkEnd w:id="14"/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15" w:name="СП"/>
      <w:bookmarkStart w:id="16" w:name="_Toc490316140"/>
      <w:bookmarkStart w:id="17" w:name="_Toc490396791"/>
      <w:bookmarkStart w:id="18" w:name="_Toc490908465"/>
      <w:bookmarkStart w:id="19" w:name="_Toc490912407"/>
      <w:bookmarkEnd w:id="15"/>
      <w:r>
        <w:lastRenderedPageBreak/>
        <w:t>Состав проектной документации</w:t>
      </w:r>
      <w:bookmarkEnd w:id="7"/>
      <w:bookmarkEnd w:id="16"/>
      <w:bookmarkEnd w:id="17"/>
      <w:bookmarkEnd w:id="18"/>
      <w:bookmarkEnd w:id="19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35637F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35637F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35637F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35637F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35637F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35637F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47C99E01" w:rsidR="009634F6" w:rsidRPr="0035637F" w:rsidRDefault="0035637F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35637F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35637F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35637F">
              <w:rPr>
                <w:rFonts w:eastAsia="Times New Roman" w:cs="Times New Roman"/>
                <w:b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35637F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35637F">
              <w:rPr>
                <w:rFonts w:eastAsia="Times New Roman" w:cs="Times New Roman"/>
                <w:b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35637F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35637F">
              <w:rPr>
                <w:rFonts w:eastAsia="Times New Roman" w:cs="Times New Roman"/>
                <w:b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1BBEABA2" w:rsidR="009634F6" w:rsidRPr="0035637F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20" w:name="ТЧ"/>
      <w:bookmarkStart w:id="21" w:name="_Toc490912408"/>
      <w:bookmarkEnd w:id="20"/>
      <w:commentRangeStart w:id="22"/>
      <w:r>
        <w:lastRenderedPageBreak/>
        <w:t>Содержание</w:t>
      </w:r>
      <w:commentRangeEnd w:id="22"/>
      <w:r w:rsidR="00C5684D">
        <w:rPr>
          <w:rStyle w:val="ab"/>
          <w:rFonts w:eastAsiaTheme="minorHAnsi" w:cstheme="minorBidi"/>
          <w:b w:val="0"/>
        </w:rPr>
        <w:commentReference w:id="22"/>
      </w:r>
      <w:bookmarkEnd w:id="21"/>
    </w:p>
    <w:p w14:paraId="48C7C9E4" w14:textId="68E71105" w:rsidR="004A0908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12408" w:history="1">
        <w:r w:rsidR="004A0908" w:rsidRPr="00D70564">
          <w:rPr>
            <w:rStyle w:val="aa"/>
            <w:noProof/>
          </w:rPr>
          <w:t>Содержание</w:t>
        </w:r>
        <w:r w:rsidR="004A0908">
          <w:rPr>
            <w:noProof/>
            <w:webHidden/>
          </w:rPr>
          <w:tab/>
        </w:r>
        <w:r w:rsidR="004A0908">
          <w:rPr>
            <w:noProof/>
            <w:webHidden/>
          </w:rPr>
          <w:fldChar w:fldCharType="begin"/>
        </w:r>
        <w:r w:rsidR="004A0908">
          <w:rPr>
            <w:noProof/>
            <w:webHidden/>
          </w:rPr>
          <w:instrText xml:space="preserve"> PAGEREF _Toc490912408 \h </w:instrText>
        </w:r>
        <w:r w:rsidR="004A0908">
          <w:rPr>
            <w:noProof/>
            <w:webHidden/>
          </w:rPr>
        </w:r>
        <w:r w:rsidR="004A0908">
          <w:rPr>
            <w:noProof/>
            <w:webHidden/>
          </w:rPr>
          <w:fldChar w:fldCharType="separate"/>
        </w:r>
        <w:r w:rsidR="004A0908">
          <w:rPr>
            <w:noProof/>
            <w:webHidden/>
          </w:rPr>
          <w:t>5</w:t>
        </w:r>
        <w:r w:rsidR="004A0908">
          <w:rPr>
            <w:noProof/>
            <w:webHidden/>
          </w:rPr>
          <w:fldChar w:fldCharType="end"/>
        </w:r>
      </w:hyperlink>
    </w:p>
    <w:p w14:paraId="0FF543BB" w14:textId="4CCDBA20" w:rsidR="004A0908" w:rsidRDefault="004A090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2410" w:history="1">
        <w:r w:rsidRPr="00D70564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70564">
          <w:rPr>
            <w:rStyle w:val="aa"/>
            <w:noProof/>
          </w:rPr>
          <w:t>Перечень мероприятий по обеспечению безопасности зданий, строений и сооружений в процессе их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340612" w14:textId="1CDF0DFE" w:rsidR="004A0908" w:rsidRDefault="004A090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2411" w:history="1">
        <w:r w:rsidRPr="00D70564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70564">
          <w:rPr>
            <w:rStyle w:val="aa"/>
            <w:noProof/>
          </w:rPr>
          <w:t>Обоснование выбора машин, механизмов и инвентаря, необходимого для обеспечения безопасной эксплуатации зданий строений и сооружений, а также систем инженерно-технического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D9AFAA" w14:textId="5B00060E" w:rsidR="004A0908" w:rsidRDefault="004A090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2412" w:history="1">
        <w:r w:rsidRPr="00D70564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70564">
          <w:rPr>
            <w:rStyle w:val="aa"/>
            <w:noProof/>
          </w:rPr>
          <w:t>Сведения о количестве обслуживающего персонала, необходимого для эксплуатации зданий, строений и сооружений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34DF67" w14:textId="37B8A365" w:rsidR="004A0908" w:rsidRDefault="004A090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2413" w:history="1">
        <w:r w:rsidRPr="00D70564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70564">
          <w:rPr>
            <w:rStyle w:val="aa"/>
            <w:noProof/>
          </w:rPr>
          <w:t>Меры безопасности при эксплуатации подъемно-транспортного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3D9D10" w14:textId="51B76111" w:rsidR="004C6270" w:rsidRDefault="00FC5BB0" w:rsidP="00FC5BB0">
      <w:pPr>
        <w:pStyle w:val="Mp"/>
      </w:pPr>
      <w:r>
        <w:fldChar w:fldCharType="end"/>
      </w:r>
      <w:r w:rsidR="004C6270">
        <w:br w:type="page"/>
      </w:r>
    </w:p>
    <w:p w14:paraId="70BF5B3B" w14:textId="7E5E71CC" w:rsidR="00BD7051" w:rsidRDefault="00BD7051" w:rsidP="002309F9">
      <w:pPr>
        <w:pStyle w:val="1"/>
      </w:pPr>
      <w:bookmarkStart w:id="23" w:name="_Toc490316142"/>
      <w:bookmarkStart w:id="24" w:name="_Toc490396793"/>
      <w:bookmarkStart w:id="25" w:name="_Toc490908467"/>
      <w:bookmarkStart w:id="26" w:name="_Toc490912409"/>
      <w:r w:rsidRPr="00B04AD7">
        <w:lastRenderedPageBreak/>
        <w:t>Текстовая часть</w:t>
      </w:r>
      <w:bookmarkEnd w:id="23"/>
      <w:bookmarkEnd w:id="24"/>
      <w:bookmarkEnd w:id="25"/>
      <w:bookmarkEnd w:id="26"/>
    </w:p>
    <w:p w14:paraId="60554DA1" w14:textId="5FF81ADC" w:rsidR="004A0908" w:rsidRDefault="004A0908" w:rsidP="004A0908">
      <w:pPr>
        <w:pStyle w:val="2"/>
      </w:pPr>
      <w:bookmarkStart w:id="27" w:name="_Toc490912410"/>
      <w:r>
        <w:t>П</w:t>
      </w:r>
      <w:r>
        <w:t>еречень мероприятий по обеспечению безопасности зданий, строений и сооруж</w:t>
      </w:r>
      <w:r>
        <w:t>ений в процессе их эксплуатации</w:t>
      </w:r>
      <w:bookmarkEnd w:id="27"/>
    </w:p>
    <w:p w14:paraId="43900DB4" w14:textId="77777777" w:rsidR="004A0908" w:rsidRDefault="004A0908" w:rsidP="004A0908">
      <w:pPr>
        <w:pStyle w:val="Mp"/>
      </w:pPr>
      <w:r>
        <w:t xml:space="preserve">мероприятия по техническому обслуживанию зданий, строений и сооружений, в том числе отдельных элементов, конструкций зданий, строений и сооружений, а также систем инженерно-технического обеспечения; </w:t>
      </w:r>
    </w:p>
    <w:p w14:paraId="086A81AB" w14:textId="77777777" w:rsidR="004A0908" w:rsidRDefault="004A0908" w:rsidP="004A0908">
      <w:pPr>
        <w:pStyle w:val="Mp"/>
      </w:pPr>
      <w:r>
        <w:t xml:space="preserve">установление сроков и последовательности проведения текущего и капитального ремонта зданий, строений и сооружений, в том числе отдельных элементов, конструкций зданий, строений и сооружений, а также систем инженерно-технического обеспечения; </w:t>
      </w:r>
    </w:p>
    <w:p w14:paraId="78FD3756" w14:textId="77777777" w:rsidR="004A0908" w:rsidRDefault="004A0908" w:rsidP="004A0908">
      <w:pPr>
        <w:pStyle w:val="Mp"/>
      </w:pPr>
      <w:r>
        <w:t xml:space="preserve">установление периодичности осмотров и контрольных проверок и (или) мониторинга состояния основания строительных конструкций и систем инженерно-технического обеспечения; </w:t>
      </w:r>
    </w:p>
    <w:p w14:paraId="2540E39E" w14:textId="77777777" w:rsidR="004A0908" w:rsidRDefault="004A0908" w:rsidP="004A0908">
      <w:pPr>
        <w:pStyle w:val="Mp"/>
      </w:pPr>
      <w:r>
        <w:t xml:space="preserve">мероприятия, обеспечивающие соблюдение требований по охране труда при эксплуатации производственных и непроизводственных объектов капитального строительства (кроме жилых зданий); </w:t>
      </w:r>
    </w:p>
    <w:p w14:paraId="4568E42A" w14:textId="73A499C7" w:rsidR="004A0908" w:rsidRDefault="004A0908" w:rsidP="004A0908">
      <w:pPr>
        <w:pStyle w:val="2"/>
      </w:pPr>
      <w:bookmarkStart w:id="28" w:name="_Toc490912411"/>
      <w:r>
        <w:t>О</w:t>
      </w:r>
      <w:r>
        <w:t>боснование выбора машин, механизмов и инвентаря, необходимого для обеспечения безопасной эксплуатации зданий строений и сооружений, а также систем инженерно-тех</w:t>
      </w:r>
      <w:r>
        <w:t>нического обеспечения</w:t>
      </w:r>
      <w:bookmarkEnd w:id="28"/>
    </w:p>
    <w:p w14:paraId="0CAC6480" w14:textId="6B2F02A3" w:rsidR="004A0908" w:rsidRDefault="004A0908" w:rsidP="004A0908">
      <w:pPr>
        <w:pStyle w:val="Mp"/>
      </w:pPr>
      <w:r>
        <w:t>Текст</w:t>
      </w:r>
    </w:p>
    <w:p w14:paraId="6405E8D6" w14:textId="0F771815" w:rsidR="004A0908" w:rsidRDefault="004A0908" w:rsidP="004A0908">
      <w:pPr>
        <w:pStyle w:val="2"/>
      </w:pPr>
      <w:bookmarkStart w:id="29" w:name="_Toc490912412"/>
      <w:r>
        <w:t>С</w:t>
      </w:r>
      <w:r>
        <w:t>ведения о количестве обслуживающего персонала, необходимого для эксплуатации</w:t>
      </w:r>
      <w:r>
        <w:t xml:space="preserve"> зданий, строений и сооружений</w:t>
      </w:r>
      <w:bookmarkEnd w:id="29"/>
    </w:p>
    <w:p w14:paraId="66E38770" w14:textId="4610E20A" w:rsidR="004A0908" w:rsidRDefault="004A0908" w:rsidP="004A0908">
      <w:pPr>
        <w:pStyle w:val="Mp"/>
      </w:pPr>
      <w:r>
        <w:t>Текст</w:t>
      </w:r>
    </w:p>
    <w:p w14:paraId="084088B0" w14:textId="26D424A0" w:rsidR="004A0908" w:rsidRDefault="004A0908" w:rsidP="004A0908">
      <w:pPr>
        <w:pStyle w:val="2"/>
      </w:pPr>
      <w:bookmarkStart w:id="30" w:name="_Toc490912413"/>
      <w:r>
        <w:t>М</w:t>
      </w:r>
      <w:r>
        <w:t>еры безопасности при эксплуатации подъ</w:t>
      </w:r>
      <w:r>
        <w:t>емно-транспортного оборудования</w:t>
      </w:r>
      <w:bookmarkEnd w:id="30"/>
    </w:p>
    <w:p w14:paraId="338DCC77" w14:textId="103B2B13" w:rsidR="004A0908" w:rsidRPr="004A0908" w:rsidRDefault="004A0908" w:rsidP="004A0908">
      <w:pPr>
        <w:pStyle w:val="Mp"/>
      </w:pPr>
      <w:r>
        <w:t>Текст</w:t>
      </w:r>
    </w:p>
    <w:sectPr w:rsidR="004A0908" w:rsidRPr="004A0908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3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2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BDF20" w14:textId="77777777" w:rsidR="0081634A" w:rsidRDefault="0081634A" w:rsidP="00A3571B">
      <w:pPr>
        <w:spacing w:after="0" w:line="240" w:lineRule="auto"/>
      </w:pPr>
      <w:r>
        <w:separator/>
      </w:r>
    </w:p>
  </w:endnote>
  <w:endnote w:type="continuationSeparator" w:id="0">
    <w:p w14:paraId="74E2AD12" w14:textId="77777777" w:rsidR="0081634A" w:rsidRDefault="0081634A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46BD21A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35637F">
            <w:rPr>
              <w:rFonts w:eastAsia="Times New Roman" w:cs="Times New Roman"/>
              <w:sz w:val="28"/>
            </w:rPr>
            <w:t>ТБЭ-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6573EE10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35637F">
            <w:rPr>
              <w:rFonts w:eastAsia="Times New Roman" w:cs="Times New Roman"/>
              <w:sz w:val="28"/>
              <w:szCs w:val="28"/>
            </w:rPr>
            <w:t>ТБЭ-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7AABD4A6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312CDAF6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08F59D98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35637F">
            <w:rPr>
              <w:rFonts w:eastAsia="Times New Roman" w:cs="Times New Roman"/>
              <w:sz w:val="28"/>
            </w:rPr>
            <w:t>ТБЭ-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0D2E55E1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3DF8FD8A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35637F">
            <w:rPr>
              <w:rFonts w:eastAsia="Times New Roman" w:cs="Times New Roman"/>
              <w:sz w:val="28"/>
              <w:szCs w:val="28"/>
            </w:rPr>
            <w:t>ТБЭ-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144C82C6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0BF6515D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4052AD24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35637F">
            <w:rPr>
              <w:rFonts w:eastAsia="Times New Roman" w:cs="Times New Roman"/>
              <w:sz w:val="28"/>
            </w:rPr>
            <w:t>ТБЭ.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10604F1C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6"/>
      <w:gridCol w:w="560"/>
      <w:gridCol w:w="3827"/>
      <w:gridCol w:w="929"/>
      <w:gridCol w:w="848"/>
      <w:gridCol w:w="1132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43B8A344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35637F">
            <w:rPr>
              <w:rFonts w:eastAsia="Times New Roman" w:cs="Times New Roman"/>
              <w:sz w:val="28"/>
              <w:szCs w:val="28"/>
            </w:rPr>
            <w:t>ТБЭ.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71FFAFED" w:rsidR="00C5684D" w:rsidRPr="0035637F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4"/>
            </w:rPr>
          </w:pPr>
          <w:r w:rsidRPr="0035637F">
            <w:rPr>
              <w:rFonts w:eastAsia="Times New Roman" w:cs="Times New Roman"/>
              <w:szCs w:val="24"/>
            </w:rPr>
            <w:t xml:space="preserve">Раздел </w:t>
          </w:r>
          <w:r w:rsidR="0035637F" w:rsidRPr="0035637F">
            <w:rPr>
              <w:rFonts w:eastAsia="Times New Roman" w:cs="Times New Roman"/>
              <w:szCs w:val="24"/>
            </w:rPr>
            <w:t>10.1</w:t>
          </w:r>
          <w:r w:rsidRPr="0035637F">
            <w:rPr>
              <w:rFonts w:eastAsia="Times New Roman" w:cs="Times New Roman"/>
              <w:szCs w:val="24"/>
            </w:rPr>
            <w:t>.</w:t>
          </w:r>
        </w:p>
        <w:p w14:paraId="6FB73CBD" w14:textId="256084B5" w:rsidR="00C5684D" w:rsidRPr="0035637F" w:rsidRDefault="0035637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4"/>
            </w:rPr>
          </w:pPr>
          <w:r w:rsidRPr="0035637F">
            <w:rPr>
              <w:rFonts w:eastAsia="Times New Roman" w:cs="Times New Roman"/>
              <w:szCs w:val="24"/>
            </w:rPr>
            <w:t>Требования к обеспечению безопасной эксплуатации объектов капитального строительства</w:t>
          </w:r>
          <w:r w:rsidR="00C5684D" w:rsidRPr="0035637F">
            <w:rPr>
              <w:rFonts w:eastAsia="Times New Roman" w:cs="Times New Roman"/>
              <w:szCs w:val="24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753B3E94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283C0375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4A0908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B1325" w14:textId="77777777" w:rsidR="0081634A" w:rsidRDefault="0081634A" w:rsidP="00A3571B">
      <w:pPr>
        <w:spacing w:after="0" w:line="240" w:lineRule="auto"/>
      </w:pPr>
      <w:r>
        <w:separator/>
      </w:r>
    </w:p>
  </w:footnote>
  <w:footnote w:type="continuationSeparator" w:id="0">
    <w:p w14:paraId="27299F84" w14:textId="77777777" w:rsidR="0081634A" w:rsidRDefault="0081634A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39850630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A0908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02E5346C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A0908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1713AF06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A090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7E392339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A0908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1E833A7E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A0908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27374"/>
    <w:rsid w:val="000610E9"/>
    <w:rsid w:val="00082D1C"/>
    <w:rsid w:val="000927CA"/>
    <w:rsid w:val="000A3206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B38E7"/>
    <w:rsid w:val="002C05FA"/>
    <w:rsid w:val="002C4630"/>
    <w:rsid w:val="002F204D"/>
    <w:rsid w:val="0030419E"/>
    <w:rsid w:val="00324F58"/>
    <w:rsid w:val="00334BA5"/>
    <w:rsid w:val="00352ECF"/>
    <w:rsid w:val="0035637F"/>
    <w:rsid w:val="00357299"/>
    <w:rsid w:val="00370198"/>
    <w:rsid w:val="00381AAA"/>
    <w:rsid w:val="003964FD"/>
    <w:rsid w:val="003A4D9B"/>
    <w:rsid w:val="003D36A7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A0908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1634A"/>
    <w:rsid w:val="00843D39"/>
    <w:rsid w:val="008642EF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417E-526C-4700-8D43-5CD8866F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89</cp:revision>
  <cp:lastPrinted>2015-09-05T15:41:00Z</cp:lastPrinted>
  <dcterms:created xsi:type="dcterms:W3CDTF">2015-09-05T10:54:00Z</dcterms:created>
  <dcterms:modified xsi:type="dcterms:W3CDTF">2017-08-19T10:25:00Z</dcterms:modified>
</cp:coreProperties>
</file>