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F81" w:rsidRDefault="00501C0D" w:rsidP="00501C0D">
      <w:pPr>
        <w:jc w:val="center"/>
        <w:rPr>
          <w:b/>
          <w:sz w:val="72"/>
          <w:szCs w:val="72"/>
        </w:rPr>
      </w:pPr>
      <w:r w:rsidRPr="00501C0D">
        <w:rPr>
          <w:b/>
          <w:sz w:val="72"/>
          <w:szCs w:val="72"/>
        </w:rPr>
        <w:t>BECA</w:t>
      </w:r>
    </w:p>
    <w:p w:rsidR="00501C0D" w:rsidRDefault="00501C0D" w:rsidP="00501C0D">
      <w:pPr>
        <w:rPr>
          <w:b/>
          <w:sz w:val="36"/>
          <w:szCs w:val="36"/>
        </w:rPr>
      </w:pPr>
      <w:r w:rsidRPr="00501C0D">
        <w:rPr>
          <w:b/>
          <w:sz w:val="40"/>
          <w:szCs w:val="40"/>
        </w:rPr>
        <w:t>Project Details</w:t>
      </w:r>
      <w:r>
        <w:rPr>
          <w:b/>
          <w:sz w:val="36"/>
          <w:szCs w:val="36"/>
        </w:rPr>
        <w:t>:</w:t>
      </w:r>
    </w:p>
    <w:p w:rsidR="00501C0D" w:rsidRDefault="00501C0D" w:rsidP="00501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Pr="00501C0D">
        <w:rPr>
          <w:sz w:val="24"/>
          <w:szCs w:val="24"/>
        </w:rPr>
        <w:t>equires AutoCAD 2018</w:t>
      </w:r>
    </w:p>
    <w:p w:rsidR="00501C0D" w:rsidRDefault="00501C0D" w:rsidP="00501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Developed in C# language</w:t>
      </w:r>
    </w:p>
    <w:p w:rsidR="00501C0D" w:rsidRPr="00501C0D" w:rsidRDefault="00501C0D" w:rsidP="00501C0D">
      <w:pPr>
        <w:pStyle w:val="ListParagraph"/>
        <w:ind w:left="1440"/>
        <w:rPr>
          <w:sz w:val="24"/>
          <w:szCs w:val="24"/>
        </w:rPr>
      </w:pPr>
    </w:p>
    <w:p w:rsidR="00501C0D" w:rsidRPr="00501C0D" w:rsidRDefault="00501C0D" w:rsidP="00501C0D">
      <w:pPr>
        <w:rPr>
          <w:b/>
          <w:sz w:val="32"/>
          <w:szCs w:val="32"/>
        </w:rPr>
      </w:pPr>
      <w:r w:rsidRPr="00501C0D">
        <w:rPr>
          <w:b/>
          <w:sz w:val="32"/>
          <w:szCs w:val="32"/>
        </w:rPr>
        <w:t>To Setup BECA in AutoCAD 2018:</w:t>
      </w:r>
    </w:p>
    <w:p w:rsidR="00501C0D" w:rsidRDefault="00501C0D" w:rsidP="00501C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501C0D">
        <w:rPr>
          <w:sz w:val="24"/>
          <w:szCs w:val="24"/>
        </w:rPr>
        <w:t xml:space="preserve">e need “B-Civil.cuix” file. It should be in the path </w:t>
      </w:r>
      <w:r>
        <w:rPr>
          <w:sz w:val="24"/>
          <w:szCs w:val="24"/>
        </w:rPr>
        <w:t xml:space="preserve">- </w:t>
      </w:r>
      <w:r w:rsidRPr="00501C0D">
        <w:rPr>
          <w:sz w:val="24"/>
          <w:szCs w:val="24"/>
        </w:rPr>
        <w:t>“C:\BECA\B-Civil.cuix”</w:t>
      </w:r>
      <w:r>
        <w:rPr>
          <w:sz w:val="24"/>
          <w:szCs w:val="24"/>
        </w:rPr>
        <w:t>. For that paste “BECA” folder and paste it in “C:\”.</w:t>
      </w:r>
    </w:p>
    <w:p w:rsidR="00501C0D" w:rsidRPr="00501C0D" w:rsidRDefault="00501C0D" w:rsidP="00501C0D">
      <w:pPr>
        <w:pStyle w:val="ListParagraph"/>
        <w:ind w:left="1440"/>
        <w:rPr>
          <w:sz w:val="24"/>
          <w:szCs w:val="24"/>
        </w:rPr>
      </w:pPr>
    </w:p>
    <w:p w:rsidR="00501C0D" w:rsidRDefault="00501C0D" w:rsidP="00501C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need required drawings to load signs in autocad. The drawings should be in the path – </w:t>
      </w: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  <w:r w:rsidRPr="00501C0D">
        <w:rPr>
          <w:sz w:val="24"/>
          <w:szCs w:val="24"/>
          <w:highlight w:val="yellow"/>
        </w:rPr>
        <w:t>“C:\Users\Public\Documents\BecaCAD\Autodesk\ACAD2018\Symbols\CIVIL\NZ\NZTA Signs”.</w:t>
      </w: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that paste “BecaCAD” folder and paste it in </w:t>
      </w:r>
      <w:r w:rsidRPr="00082B63">
        <w:rPr>
          <w:sz w:val="24"/>
          <w:szCs w:val="24"/>
          <w:highlight w:val="cyan"/>
        </w:rPr>
        <w:t>“C:\Users\Public\Documents\”.</w:t>
      </w: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</w:p>
    <w:p w:rsidR="00501C0D" w:rsidRDefault="00501C0D" w:rsidP="00501C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Also we need “B-Civil.xml” file to filter the drawings. It should be in the path -  </w:t>
      </w: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  <w:r w:rsidRPr="00501C0D">
        <w:rPr>
          <w:sz w:val="24"/>
          <w:szCs w:val="24"/>
          <w:highlight w:val="yellow"/>
        </w:rPr>
        <w:t>“C:\Users\Public\Documents\BecaCAD\Autodesk\ACAD2018\Symbols\CIVIL\NZ\NZTA Signs”.</w:t>
      </w: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For that paste “BecaCAD” folder and paste it in </w:t>
      </w:r>
      <w:r w:rsidRPr="00082B63">
        <w:rPr>
          <w:sz w:val="24"/>
          <w:szCs w:val="24"/>
          <w:highlight w:val="cyan"/>
        </w:rPr>
        <w:t>“C:\Users\Public\Documents\”.</w:t>
      </w:r>
    </w:p>
    <w:p w:rsidR="00501C0D" w:rsidRDefault="00501C0D" w:rsidP="00501C0D">
      <w:pPr>
        <w:pStyle w:val="ListParagraph"/>
        <w:ind w:left="1440"/>
        <w:rPr>
          <w:sz w:val="24"/>
          <w:szCs w:val="24"/>
        </w:rPr>
      </w:pPr>
    </w:p>
    <w:p w:rsidR="00501C0D" w:rsidRPr="00501C0D" w:rsidRDefault="00501C0D" w:rsidP="00501C0D">
      <w:pPr>
        <w:rPr>
          <w:b/>
          <w:sz w:val="32"/>
          <w:szCs w:val="32"/>
        </w:rPr>
      </w:pPr>
      <w:r w:rsidRPr="00501C0D">
        <w:rPr>
          <w:b/>
          <w:sz w:val="32"/>
          <w:szCs w:val="32"/>
        </w:rPr>
        <w:t>To run BECA in AutoCAD 2018:</w:t>
      </w:r>
    </w:p>
    <w:p w:rsidR="00501C0D" w:rsidRDefault="00501C0D" w:rsidP="00501C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we need to load the “B-Civil.cuix” file in AutoCAD 2018.</w:t>
      </w:r>
    </w:p>
    <w:p w:rsidR="00501C0D" w:rsidRDefault="00501C0D" w:rsidP="00501C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501C0D">
        <w:rPr>
          <w:b/>
          <w:sz w:val="24"/>
          <w:szCs w:val="24"/>
        </w:rPr>
        <w:t>“CUI”</w:t>
      </w:r>
      <w:r>
        <w:rPr>
          <w:sz w:val="24"/>
          <w:szCs w:val="24"/>
        </w:rPr>
        <w:t xml:space="preserve"> command.</w:t>
      </w:r>
    </w:p>
    <w:p w:rsidR="00501C0D" w:rsidRDefault="00501C0D" w:rsidP="00501C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Customize User Interface dialog, click Open button.</w:t>
      </w:r>
    </w:p>
    <w:p w:rsidR="00501C0D" w:rsidRDefault="00501C0D" w:rsidP="00501C0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Open dialog, select “B-Civil.cuix” file path and click Open button.</w:t>
      </w:r>
    </w:p>
    <w:p w:rsidR="00501C0D" w:rsidRPr="00501C0D" w:rsidRDefault="00501C0D" w:rsidP="00501C0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Load required dll files using </w:t>
      </w:r>
      <w:r w:rsidRPr="00501C0D">
        <w:rPr>
          <w:b/>
          <w:sz w:val="24"/>
          <w:szCs w:val="24"/>
        </w:rPr>
        <w:t>“NETLOAD”</w:t>
      </w:r>
      <w:r>
        <w:rPr>
          <w:sz w:val="24"/>
          <w:szCs w:val="24"/>
        </w:rPr>
        <w:t xml:space="preserve"> command.</w:t>
      </w:r>
    </w:p>
    <w:sectPr w:rsidR="00501C0D" w:rsidRPr="00501C0D" w:rsidSect="0073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54BD4"/>
    <w:multiLevelType w:val="hybridMultilevel"/>
    <w:tmpl w:val="84CAE0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5248A2"/>
    <w:multiLevelType w:val="hybridMultilevel"/>
    <w:tmpl w:val="4858ABA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E9E4EB4"/>
    <w:multiLevelType w:val="hybridMultilevel"/>
    <w:tmpl w:val="1250DA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1C0D"/>
    <w:rsid w:val="00082B63"/>
    <w:rsid w:val="00501C0D"/>
    <w:rsid w:val="00736F81"/>
    <w:rsid w:val="008A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C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boomasundari</dc:creator>
  <cp:lastModifiedBy>boomasundari</cp:lastModifiedBy>
  <cp:revision>2</cp:revision>
  <dcterms:created xsi:type="dcterms:W3CDTF">2018-09-27T11:52:00Z</dcterms:created>
  <dcterms:modified xsi:type="dcterms:W3CDTF">2018-09-27T12:15:00Z</dcterms:modified>
</cp:coreProperties>
</file>