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278" w:rsidRDefault="000613CB">
      <w:hyperlink r:id="rId4" w:history="1">
        <w:r w:rsidRPr="00B10DC1">
          <w:rPr>
            <w:rStyle w:val="a3"/>
          </w:rPr>
          <w:t>http://www.cnblogs.com/exe19/p/5359885.html</w:t>
        </w:r>
      </w:hyperlink>
    </w:p>
    <w:p w:rsidR="000613CB" w:rsidRDefault="000613CB"/>
    <w:p w:rsidR="000613CB" w:rsidRDefault="000613CB">
      <w:pPr>
        <w:rPr>
          <w:rFonts w:hint="eastAsia"/>
        </w:rPr>
      </w:pPr>
      <w:r>
        <w:rPr>
          <w:rFonts w:hint="eastAsia"/>
        </w:rPr>
        <w:t>线程池</w:t>
      </w:r>
      <w:bookmarkStart w:id="0" w:name="_GoBack"/>
      <w:bookmarkEnd w:id="0"/>
    </w:p>
    <w:sectPr w:rsidR="00061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CB"/>
    <w:rsid w:val="000613CB"/>
    <w:rsid w:val="0083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7D8E"/>
  <w15:chartTrackingRefBased/>
  <w15:docId w15:val="{5ECC6C0D-BAB2-4C3C-B21A-C8E552CC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1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exe19/p/535988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</cp:revision>
  <dcterms:created xsi:type="dcterms:W3CDTF">2017-11-17T04:12:00Z</dcterms:created>
  <dcterms:modified xsi:type="dcterms:W3CDTF">2017-11-17T04:13:00Z</dcterms:modified>
</cp:coreProperties>
</file>