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3A3DA7">
      <w:pPr>
        <w:pStyle w:val="a3"/>
        <w:spacing w:before="0" w:beforeAutospacing="0" w:after="0" w:afterAutospacing="0"/>
        <w:rPr>
          <w:rFonts w:cs="Calibri"/>
          <w:sz w:val="40"/>
          <w:szCs w:val="40"/>
        </w:rPr>
      </w:pPr>
      <w:bookmarkStart w:id="0" w:name="_GoBack"/>
      <w:bookmarkEnd w:id="0"/>
      <w:r>
        <w:rPr>
          <w:rFonts w:cs="Calibri" w:hint="eastAsia"/>
          <w:b/>
          <w:bCs/>
          <w:sz w:val="40"/>
          <w:szCs w:val="40"/>
        </w:rPr>
        <w:t>软件测试基本理论讲义</w:t>
      </w:r>
    </w:p>
    <w:p w:rsidR="00000000" w:rsidRDefault="003A3DA7">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2019</w:t>
      </w:r>
      <w:r>
        <w:rPr>
          <w:rFonts w:ascii="微软雅黑" w:eastAsia="微软雅黑" w:hAnsi="微软雅黑" w:cs="Calibri" w:hint="eastAsia"/>
          <w:color w:val="767676"/>
          <w:sz w:val="20"/>
          <w:szCs w:val="20"/>
        </w:rPr>
        <w:t>年</w:t>
      </w:r>
      <w:r>
        <w:rPr>
          <w:rFonts w:ascii="Calibri" w:hAnsi="Calibri" w:cs="Calibri"/>
          <w:color w:val="767676"/>
          <w:sz w:val="20"/>
          <w:szCs w:val="20"/>
        </w:rPr>
        <w:t>11</w:t>
      </w:r>
      <w:r>
        <w:rPr>
          <w:rFonts w:ascii="微软雅黑" w:eastAsia="微软雅黑" w:hAnsi="微软雅黑" w:cs="Calibri" w:hint="eastAsia"/>
          <w:color w:val="767676"/>
          <w:sz w:val="20"/>
          <w:szCs w:val="20"/>
        </w:rPr>
        <w:t>月</w:t>
      </w:r>
      <w:r>
        <w:rPr>
          <w:rFonts w:ascii="Calibri" w:hAnsi="Calibri" w:cs="Calibri"/>
          <w:color w:val="767676"/>
          <w:sz w:val="20"/>
          <w:szCs w:val="20"/>
        </w:rPr>
        <w:t>11</w:t>
      </w:r>
      <w:r>
        <w:rPr>
          <w:rFonts w:ascii="微软雅黑" w:eastAsia="微软雅黑" w:hAnsi="微软雅黑" w:cs="Calibri" w:hint="eastAsia"/>
          <w:color w:val="767676"/>
          <w:sz w:val="20"/>
          <w:szCs w:val="20"/>
        </w:rPr>
        <w:t>日</w:t>
      </w:r>
    </w:p>
    <w:p w:rsidR="00000000" w:rsidRDefault="003A3DA7">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0:49</w:t>
      </w:r>
    </w:p>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软件测试的误区</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软件开发完成后进行软件测试；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软件质量问题是测试人员的错误，软件发布后如果发现问题，那是软件测试人员的错；</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测试技术要求不高，比编程容易，随便找一个人就可以了；</w:t>
      </w:r>
    </w:p>
    <w:p w:rsidR="00000000" w:rsidRDefault="003A3DA7">
      <w:pPr>
        <w:pStyle w:val="a3"/>
        <w:spacing w:before="0" w:beforeAutospacing="0" w:after="0" w:afterAutospacing="0"/>
        <w:ind w:left="1375"/>
        <w:rPr>
          <w:rFonts w:cs="Calibri"/>
          <w:sz w:val="20"/>
          <w:szCs w:val="20"/>
        </w:rPr>
      </w:pPr>
      <w:r>
        <w:rPr>
          <w:rFonts w:cs="Calibri" w:hint="eastAsia"/>
          <w:sz w:val="20"/>
          <w:szCs w:val="20"/>
        </w:rPr>
        <w:t>有编程经验对测试</w:t>
      </w:r>
      <w:r>
        <w:rPr>
          <w:rFonts w:cs="Calibri" w:hint="eastAsia"/>
          <w:sz w:val="20"/>
          <w:szCs w:val="20"/>
        </w:rPr>
        <w:t>BUG</w:t>
      </w:r>
      <w:r>
        <w:rPr>
          <w:rFonts w:cs="Calibri" w:hint="eastAsia"/>
          <w:sz w:val="20"/>
          <w:szCs w:val="20"/>
        </w:rPr>
        <w:t>的敏感性；</w:t>
      </w:r>
    </w:p>
    <w:p w:rsidR="00000000" w:rsidRDefault="003A3DA7">
      <w:pPr>
        <w:pStyle w:val="a3"/>
        <w:spacing w:before="0" w:beforeAutospacing="0" w:after="0" w:afterAutospacing="0"/>
        <w:ind w:left="1375"/>
        <w:rPr>
          <w:rFonts w:cs="Calibri" w:hint="eastAsia"/>
          <w:sz w:val="20"/>
          <w:szCs w:val="20"/>
        </w:rPr>
      </w:pPr>
      <w:r>
        <w:rPr>
          <w:rFonts w:cs="Calibri" w:hint="eastAsia"/>
          <w:sz w:val="20"/>
          <w:szCs w:val="20"/>
        </w:rPr>
        <w:t>需要编写自动化测试脚本的能力；</w:t>
      </w:r>
    </w:p>
    <w:p w:rsidR="00000000" w:rsidRDefault="003A3DA7">
      <w:pPr>
        <w:pStyle w:val="a3"/>
        <w:spacing w:before="0" w:beforeAutospacing="0" w:after="0" w:afterAutospacing="0"/>
        <w:ind w:left="1375"/>
        <w:rPr>
          <w:rFonts w:cs="Calibri" w:hint="eastAsia"/>
          <w:sz w:val="20"/>
          <w:szCs w:val="20"/>
        </w:rPr>
      </w:pPr>
      <w:r>
        <w:rPr>
          <w:rFonts w:cs="Calibri" w:hint="eastAsia"/>
          <w:sz w:val="20"/>
          <w:szCs w:val="20"/>
        </w:rPr>
        <w:t>除了技术还有管理，谁都可以做，但是结果不一样。</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测试跟着开发动，有时间就多测，没时间就少测；</w:t>
      </w:r>
    </w:p>
    <w:p w:rsidR="00000000" w:rsidRDefault="003A3DA7">
      <w:pPr>
        <w:pStyle w:val="a3"/>
        <w:spacing w:before="0" w:beforeAutospacing="0" w:after="0" w:afterAutospacing="0"/>
        <w:ind w:left="1375"/>
        <w:rPr>
          <w:rFonts w:cs="Calibri"/>
          <w:sz w:val="20"/>
          <w:szCs w:val="20"/>
        </w:rPr>
      </w:pPr>
      <w:r>
        <w:rPr>
          <w:rFonts w:cs="Calibri" w:hint="eastAsia"/>
          <w:sz w:val="20"/>
          <w:szCs w:val="20"/>
        </w:rPr>
        <w:t>必须有计划有组织。</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测试是测试保证的事，与开发人员无关；</w:t>
      </w:r>
    </w:p>
    <w:p w:rsidR="00000000" w:rsidRDefault="003A3DA7">
      <w:pPr>
        <w:pStyle w:val="a3"/>
        <w:spacing w:before="0" w:beforeAutospacing="0" w:after="0" w:afterAutospacing="0"/>
        <w:ind w:left="1375"/>
        <w:rPr>
          <w:rFonts w:cs="Calibri"/>
          <w:sz w:val="20"/>
          <w:szCs w:val="20"/>
        </w:rPr>
      </w:pPr>
      <w:r>
        <w:rPr>
          <w:rFonts w:cs="Calibri" w:hint="eastAsia"/>
          <w:sz w:val="20"/>
          <w:szCs w:val="20"/>
        </w:rPr>
        <w:t>开发人员需要自测，还需要沟通协作。</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软件测试是没有前途的工作，只有程序员才是软件高手；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测试是软件开发的后期活动；软件测试</w:t>
      </w:r>
      <w:r>
        <w:rPr>
          <w:rFonts w:cs="Calibri" w:hint="eastAsia"/>
          <w:color w:val="000000"/>
          <w:sz w:val="20"/>
          <w:szCs w:val="20"/>
        </w:rPr>
        <w:t>=</w:t>
      </w:r>
      <w:r>
        <w:rPr>
          <w:rFonts w:cs="Calibri" w:hint="eastAsia"/>
          <w:color w:val="000000"/>
          <w:sz w:val="20"/>
          <w:szCs w:val="20"/>
        </w:rPr>
        <w:t>程序测试；</w:t>
      </w:r>
    </w:p>
    <w:p w:rsidR="00000000" w:rsidRDefault="003A3DA7">
      <w:pPr>
        <w:pStyle w:val="a3"/>
        <w:spacing w:before="0" w:beforeAutospacing="0" w:after="0" w:afterAutospacing="0"/>
        <w:ind w:left="1375"/>
        <w:rPr>
          <w:rFonts w:cs="Calibri"/>
          <w:sz w:val="20"/>
          <w:szCs w:val="20"/>
        </w:rPr>
      </w:pPr>
      <w:r>
        <w:rPr>
          <w:rFonts w:cs="Calibri" w:hint="eastAsia"/>
          <w:sz w:val="20"/>
          <w:szCs w:val="20"/>
        </w:rPr>
        <w:t>“软件缺陷具有生育能力”；</w:t>
      </w:r>
    </w:p>
    <w:p w:rsidR="00000000" w:rsidRDefault="003A3DA7">
      <w:pPr>
        <w:pStyle w:val="a3"/>
        <w:spacing w:before="0" w:beforeAutospacing="0" w:after="0" w:afterAutospacing="0"/>
        <w:ind w:left="1375"/>
        <w:rPr>
          <w:rFonts w:cs="Calibri" w:hint="eastAsia"/>
          <w:sz w:val="20"/>
          <w:szCs w:val="20"/>
        </w:rPr>
      </w:pPr>
      <w:r>
        <w:rPr>
          <w:rFonts w:cs="Calibri" w:hint="eastAsia"/>
          <w:sz w:val="20"/>
          <w:szCs w:val="20"/>
        </w:rPr>
        <w:t>需求测试和设计测试也是软件测试的一种；</w:t>
      </w:r>
    </w:p>
    <w:p w:rsidR="00000000" w:rsidRDefault="003A3DA7">
      <w:pPr>
        <w:pStyle w:val="a3"/>
        <w:spacing w:before="0" w:beforeAutospacing="0" w:after="0" w:afterAutospacing="0"/>
        <w:ind w:left="1375"/>
        <w:rPr>
          <w:rFonts w:cs="Calibri" w:hint="eastAsia"/>
          <w:sz w:val="20"/>
          <w:szCs w:val="20"/>
        </w:rPr>
      </w:pPr>
      <w:r>
        <w:rPr>
          <w:rFonts w:cs="Calibri" w:hint="eastAsia"/>
          <w:sz w:val="20"/>
          <w:szCs w:val="20"/>
        </w:rPr>
        <w:t>软件测试应该涵盖整个软件生命周期；</w:t>
      </w:r>
    </w:p>
    <w:p w:rsidR="00000000" w:rsidRDefault="003A3DA7">
      <w:pPr>
        <w:pStyle w:val="a3"/>
        <w:spacing w:before="0" w:beforeAutospacing="0" w:after="0" w:afterAutospacing="0"/>
        <w:ind w:left="1375"/>
        <w:rPr>
          <w:rFonts w:cs="Calibri" w:hint="eastAsia"/>
          <w:sz w:val="20"/>
          <w:szCs w:val="20"/>
        </w:rPr>
      </w:pPr>
      <w:r>
        <w:rPr>
          <w:rFonts w:cs="Calibri" w:hint="eastAsia"/>
          <w:sz w:val="20"/>
          <w:szCs w:val="20"/>
        </w:rPr>
        <w:t>同时，软件测试本身也应该被测试。</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测试要执行所有可能的输入；</w:t>
      </w:r>
    </w:p>
    <w:p w:rsidR="00000000" w:rsidRDefault="003A3DA7">
      <w:pPr>
        <w:pStyle w:val="a3"/>
        <w:spacing w:before="0" w:beforeAutospacing="0" w:after="0" w:afterAutospacing="0"/>
        <w:ind w:left="1375"/>
        <w:rPr>
          <w:rFonts w:cs="Calibri"/>
          <w:sz w:val="20"/>
          <w:szCs w:val="20"/>
        </w:rPr>
      </w:pPr>
      <w:r>
        <w:rPr>
          <w:rFonts w:cs="Calibri" w:hint="eastAsia"/>
          <w:sz w:val="20"/>
          <w:szCs w:val="20"/>
        </w:rPr>
        <w:t>在实际测试中，穷举测试工作量太大，实践上行不通；</w:t>
      </w:r>
    </w:p>
    <w:p w:rsidR="00000000" w:rsidRDefault="003A3DA7">
      <w:pPr>
        <w:pStyle w:val="a3"/>
        <w:spacing w:before="0" w:beforeAutospacing="0" w:after="0" w:afterAutospacing="0"/>
        <w:ind w:left="1375"/>
        <w:rPr>
          <w:rFonts w:cs="Calibri" w:hint="eastAsia"/>
          <w:sz w:val="20"/>
          <w:szCs w:val="20"/>
        </w:rPr>
      </w:pPr>
      <w:r>
        <w:rPr>
          <w:rFonts w:cs="Calibri" w:hint="eastAsia"/>
          <w:sz w:val="20"/>
          <w:szCs w:val="20"/>
        </w:rPr>
        <w:t>一般采用等价类和边界分析等措施来进行实际的软件测试；</w:t>
      </w:r>
    </w:p>
    <w:p w:rsidR="00000000" w:rsidRDefault="003A3DA7">
      <w:pPr>
        <w:pStyle w:val="a3"/>
        <w:spacing w:before="0" w:beforeAutospacing="0" w:after="0" w:afterAutospacing="0"/>
        <w:ind w:left="1375"/>
        <w:rPr>
          <w:rFonts w:cs="Calibri" w:hint="eastAsia"/>
          <w:sz w:val="20"/>
          <w:szCs w:val="20"/>
        </w:rPr>
      </w:pPr>
      <w:r>
        <w:rPr>
          <w:rFonts w:cs="Calibri" w:hint="eastAsia"/>
          <w:sz w:val="20"/>
          <w:szCs w:val="20"/>
        </w:rPr>
        <w:t>寻找最小最重的用例集合成为我们精简测试复杂性的一条必经之路。</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好的测试一定要用很多的测试工具。</w:t>
      </w:r>
    </w:p>
    <w:p w:rsidR="00000000" w:rsidRDefault="003A3DA7">
      <w:pPr>
        <w:pStyle w:val="a3"/>
        <w:spacing w:before="0" w:beforeAutospacing="0" w:after="0" w:afterAutospacing="0"/>
        <w:ind w:left="1375"/>
        <w:rPr>
          <w:rFonts w:cs="Calibri"/>
          <w:sz w:val="20"/>
          <w:szCs w:val="20"/>
        </w:rPr>
      </w:pPr>
      <w:r>
        <w:rPr>
          <w:rFonts w:cs="Calibri" w:hint="eastAsia"/>
          <w:sz w:val="20"/>
          <w:szCs w:val="20"/>
        </w:rPr>
        <w:t>工具所能发挥的作用依赖于使用工具的人。因此，对工具的过分依赖将降低人的能动性，并最终使测试本身受到损害。适当的使用测试工具能够减轻测试员的机械性工作，提高工作效率，而滥用工具会降低测试的质量。并不是任何工作都适合自动化的，如何合理的自动测试，合理的选择适当的测试工具已经成为测试研究感兴趣的一个课题。</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测试工程师素质</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基本素质</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沟通能力、自信心、幽默感、记忆力（挖掘以往错误）、耐心、怀疑精神、自我督促、洞察力（发现重点）；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广泛的经验；</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表达能力、问题描述能力；</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提问能力，寻求帮助的能力；</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逻辑思维能力；</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团队协作能力；</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处理日常事务的能力和处理突发事件的能力</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专业素质</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对需求高度敏感。对于系统测试，把握需求是第一位的。对产品熟悉，能够快速接受产品的新需求，并且具备很强的需求能力；</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测试基础：明确测试流程中的各个阶段的工作，对测试的认知程度，决定了测试流程管理的规范性，测试工作的质量；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测试方案的分析设计能力、测试案例的设计能力（</w:t>
      </w:r>
      <w:r>
        <w:rPr>
          <w:rFonts w:cs="Calibri" w:hint="eastAsia"/>
          <w:color w:val="000000"/>
          <w:sz w:val="20"/>
          <w:szCs w:val="20"/>
        </w:rPr>
        <w:t>测试案例的覆盖率、优先级等）；</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lastRenderedPageBreak/>
        <w:t>测试工具的使用（包括测试管理和测试执行工具，也包括开发工具的使用）；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编程能力，数据库知识，网络知识，操作系统知识；</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团队协作能力，与各个小组之间的沟通能力；</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测试管理，管理决定了工作质量。尤其是测试经理，需要管理团队测试的能力。一般说，技术上的问题都不是问题，目前的软件更缺乏行之有效的管理。</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测试工程师分类</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测试工程师一般分为两类：测试工具软件开发工程师和软件测试工程师。测试工具软件开发工程师主要负责编写测试工具代码，并利用测试工具对软件进行测试；或者开发测试工具为软件测试</w:t>
      </w:r>
      <w:r>
        <w:rPr>
          <w:rFonts w:cs="Calibri" w:hint="eastAsia"/>
          <w:sz w:val="20"/>
          <w:szCs w:val="20"/>
        </w:rPr>
        <w:t>工程师服务；软件测试工程师主要负责理解产品的功能要求，然后对其进行测试，检查软件有没有错误，决定软件是否具有稳定性，并写出相应的测试规范和测试案例。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按职位分类：测试部门经理、测试技术总监、测试主管、测试项目经理、测试设计人员、测试执行人员、测试协助员、技术支持；</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按测试类型：功能测试工程师、自动化测试工程师、性能测试工程师等；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按测试对象分类：</w:t>
      </w:r>
      <w:r>
        <w:rPr>
          <w:rFonts w:cs="Calibri" w:hint="eastAsia"/>
          <w:sz w:val="20"/>
          <w:szCs w:val="20"/>
        </w:rPr>
        <w:t>web</w:t>
      </w:r>
      <w:r>
        <w:rPr>
          <w:rFonts w:cs="Calibri" w:hint="eastAsia"/>
          <w:sz w:val="20"/>
          <w:szCs w:val="20"/>
        </w:rPr>
        <w:t>测试工程师、数据库测试工程师、</w:t>
      </w:r>
      <w:r>
        <w:rPr>
          <w:rFonts w:cs="Calibri" w:hint="eastAsia"/>
          <w:sz w:val="20"/>
          <w:szCs w:val="20"/>
        </w:rPr>
        <w:t>C/S</w:t>
      </w:r>
      <w:r>
        <w:rPr>
          <w:rFonts w:cs="Calibri" w:hint="eastAsia"/>
          <w:sz w:val="20"/>
          <w:szCs w:val="20"/>
        </w:rPr>
        <w:t>测试工程师、个人软件测试工程师等；</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测试工作的未来</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测试工作未来预见</w:t>
      </w:r>
    </w:p>
    <w:p w:rsidR="00000000" w:rsidRDefault="003A3DA7">
      <w:pPr>
        <w:pStyle w:val="a3"/>
        <w:spacing w:before="0" w:beforeAutospacing="0" w:after="0" w:afterAutospacing="0"/>
        <w:ind w:left="835"/>
        <w:rPr>
          <w:rFonts w:cs="Calibri"/>
          <w:sz w:val="20"/>
          <w:szCs w:val="20"/>
        </w:rPr>
      </w:pPr>
      <w:r>
        <w:rPr>
          <w:rFonts w:cs="Calibri" w:hint="eastAsia"/>
          <w:sz w:val="20"/>
          <w:szCs w:val="20"/>
        </w:rPr>
        <w:t>更好的方法对测试人员更好的培训、更好的欣赏将改革软件产业。具体地说，诸如可执行的说明书、基于模型的测试产生、</w:t>
      </w:r>
      <w:r>
        <w:rPr>
          <w:rFonts w:cs="Calibri" w:hint="eastAsia"/>
          <w:sz w:val="20"/>
          <w:szCs w:val="20"/>
        </w:rPr>
        <w:t>BUG</w:t>
      </w:r>
      <w:r>
        <w:rPr>
          <w:rFonts w:cs="Calibri" w:hint="eastAsia"/>
          <w:sz w:val="20"/>
          <w:szCs w:val="20"/>
        </w:rPr>
        <w:t>预防、系统模拟这些技术，将在这场演变过程中扮演重要的角色。</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BUG</w:t>
      </w:r>
      <w:r>
        <w:rPr>
          <w:rFonts w:cs="Calibri" w:hint="eastAsia"/>
          <w:color w:val="000000"/>
          <w:sz w:val="20"/>
          <w:szCs w:val="20"/>
        </w:rPr>
        <w:t>预防和早期检测</w:t>
      </w:r>
    </w:p>
    <w:p w:rsidR="00000000" w:rsidRDefault="003A3DA7">
      <w:pPr>
        <w:pStyle w:val="a3"/>
        <w:spacing w:before="0" w:beforeAutospacing="0" w:after="0" w:afterAutospacing="0"/>
        <w:ind w:left="835"/>
        <w:rPr>
          <w:rFonts w:cs="Calibri"/>
          <w:sz w:val="20"/>
          <w:szCs w:val="20"/>
        </w:rPr>
      </w:pPr>
      <w:r>
        <w:rPr>
          <w:rFonts w:cs="Calibri" w:hint="eastAsia"/>
          <w:sz w:val="20"/>
          <w:szCs w:val="20"/>
        </w:rPr>
        <w:t>因为现在把重点放在产品交付的质量上来了（而不是在于找到了多少</w:t>
      </w:r>
      <w:r>
        <w:rPr>
          <w:rFonts w:cs="Calibri" w:hint="eastAsia"/>
          <w:sz w:val="20"/>
          <w:szCs w:val="20"/>
        </w:rPr>
        <w:t>BUG</w:t>
      </w:r>
      <w:r>
        <w:rPr>
          <w:rFonts w:cs="Calibri" w:hint="eastAsia"/>
          <w:sz w:val="20"/>
          <w:szCs w:val="20"/>
        </w:rPr>
        <w:t>），预防实践和静态分析仪这样的检测工具将成为主流。</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仿真测试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仿真工具变得很普遍，使得模拟计算机环境变得容易起来。在开发过</w:t>
      </w:r>
      <w:r>
        <w:rPr>
          <w:rFonts w:cs="Calibri" w:hint="eastAsia"/>
          <w:sz w:val="20"/>
          <w:szCs w:val="20"/>
        </w:rPr>
        <w:t>程的早期就可以进行意外和错误流程的测试。代码稳定后，再用真实环境验证仿真是事准确无误。</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及时的测试用例</w:t>
      </w:r>
    </w:p>
    <w:p w:rsidR="00000000" w:rsidRDefault="003A3DA7">
      <w:pPr>
        <w:pStyle w:val="a3"/>
        <w:spacing w:before="0" w:beforeAutospacing="0" w:after="0" w:afterAutospacing="0"/>
        <w:ind w:left="835"/>
        <w:rPr>
          <w:rFonts w:cs="Calibri"/>
          <w:sz w:val="20"/>
          <w:szCs w:val="20"/>
        </w:rPr>
      </w:pPr>
      <w:r>
        <w:rPr>
          <w:rFonts w:cs="Calibri" w:hint="eastAsia"/>
          <w:sz w:val="20"/>
          <w:szCs w:val="20"/>
        </w:rPr>
        <w:t>庞大的测试用例管理系统将成为昔日的东西，大量的测试用例生成了却没有被使用。测试用例将不再像腐烂的存货一样被收藏起来，因此，让测试用例保持最新变得容易起来。</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积极的方法</w:t>
      </w:r>
    </w:p>
    <w:p w:rsidR="00000000" w:rsidRDefault="003A3DA7">
      <w:pPr>
        <w:pStyle w:val="a3"/>
        <w:spacing w:before="0" w:beforeAutospacing="0" w:after="0" w:afterAutospacing="0"/>
        <w:ind w:left="835"/>
        <w:rPr>
          <w:rFonts w:cs="Calibri"/>
          <w:sz w:val="20"/>
          <w:szCs w:val="20"/>
        </w:rPr>
      </w:pPr>
      <w:r>
        <w:rPr>
          <w:rFonts w:cs="Calibri" w:hint="eastAsia"/>
          <w:sz w:val="20"/>
          <w:szCs w:val="20"/>
        </w:rPr>
        <w:t>误导人的方法，比如计算</w:t>
      </w:r>
      <w:r>
        <w:rPr>
          <w:rFonts w:cs="Calibri" w:hint="eastAsia"/>
          <w:sz w:val="20"/>
          <w:szCs w:val="20"/>
        </w:rPr>
        <w:t>BUG</w:t>
      </w:r>
      <w:r>
        <w:rPr>
          <w:rFonts w:cs="Calibri" w:hint="eastAsia"/>
          <w:sz w:val="20"/>
          <w:szCs w:val="20"/>
        </w:rPr>
        <w:t>的数量、计算测试用例的数量，将不复存在。有用的方法，比如需求覆盖、模型覆盖、代码覆盖将驱动项目开发。</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更少更精的测试人员</w:t>
      </w:r>
    </w:p>
    <w:p w:rsidR="00000000" w:rsidRDefault="003A3DA7">
      <w:pPr>
        <w:pStyle w:val="a3"/>
        <w:spacing w:before="0" w:beforeAutospacing="0" w:after="0" w:afterAutospacing="0"/>
        <w:ind w:left="835"/>
        <w:rPr>
          <w:rFonts w:cs="Calibri"/>
          <w:sz w:val="20"/>
          <w:szCs w:val="20"/>
        </w:rPr>
      </w:pPr>
      <w:r>
        <w:rPr>
          <w:rFonts w:cs="Calibri" w:hint="eastAsia"/>
          <w:sz w:val="20"/>
          <w:szCs w:val="20"/>
        </w:rPr>
        <w:t>机器将代替测试人员做大部分他们以往创建测试所做的繁琐工作，测试小组需要比以往更少的测试人员</w:t>
      </w:r>
      <w:r>
        <w:rPr>
          <w:rFonts w:cs="Calibri" w:hint="eastAsia"/>
          <w:sz w:val="20"/>
          <w:szCs w:val="20"/>
        </w:rPr>
        <w:t>，留下来的测试人员将是经过更多高度培训过的。他们所做的工作将更圆月趣，因为在测试中他们将致力于更大的问题，更不是抱怨中艰难地开展工作。</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更多更好的测试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测试人员将可以在一天中进行成千上万的测试，所以，如何首先远行最有用的测试将成为一大挑战。相关的工具将允许测试人员为他们的测试区分优先级，以及将测试目标放在那些最易出现重大的</w:t>
      </w:r>
      <w:r>
        <w:rPr>
          <w:rFonts w:cs="Calibri" w:hint="eastAsia"/>
          <w:sz w:val="20"/>
          <w:szCs w:val="20"/>
        </w:rPr>
        <w:t>BUG</w:t>
      </w:r>
      <w:r>
        <w:rPr>
          <w:rFonts w:cs="Calibri" w:hint="eastAsia"/>
          <w:sz w:val="20"/>
          <w:szCs w:val="20"/>
        </w:rPr>
        <w:t>的地方。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测试人员的角色更换</w:t>
      </w:r>
    </w:p>
    <w:p w:rsidR="00000000" w:rsidRDefault="003A3DA7">
      <w:pPr>
        <w:pStyle w:val="a3"/>
        <w:spacing w:before="0" w:beforeAutospacing="0" w:after="0" w:afterAutospacing="0"/>
        <w:ind w:left="835"/>
        <w:rPr>
          <w:rFonts w:cs="Calibri"/>
          <w:sz w:val="20"/>
          <w:szCs w:val="20"/>
        </w:rPr>
      </w:pPr>
      <w:r>
        <w:rPr>
          <w:rFonts w:cs="Calibri" w:hint="eastAsia"/>
          <w:sz w:val="20"/>
          <w:szCs w:val="20"/>
        </w:rPr>
        <w:t>测试中界限模糊，在测试领域工作使得专职测试的人员和专职创建测试工具的人员界限模糊，一个既是“通过程序破坏事物的测试员”又是“创建程序用于破坏事物的程序员</w:t>
      </w:r>
      <w:r>
        <w:rPr>
          <w:rFonts w:cs="Calibri" w:hint="eastAsia"/>
          <w:sz w:val="20"/>
          <w:szCs w:val="20"/>
        </w:rPr>
        <w:t>”的专业出现了。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与开发界限模糊，测试人员与开发人员一前一后，共同创造可测试的、高质量的代码。测试人员帮助开发人员消除需求中的问题，使开发人员的工作更易完成，同时，开发人员写出更清晰、可测性更高的代码，使得测试人员的工作更易完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顾客反馈与测试合为一体，交付产品质更高。测试人员进行根本原因的分析，我们会问比如“我们怎么会遗漏了这个</w:t>
      </w:r>
      <w:r>
        <w:rPr>
          <w:rFonts w:cs="Calibri" w:hint="eastAsia"/>
          <w:sz w:val="20"/>
          <w:szCs w:val="20"/>
        </w:rPr>
        <w:t>BUG</w:t>
      </w:r>
      <w:r>
        <w:rPr>
          <w:rFonts w:cs="Calibri" w:hint="eastAsia"/>
          <w:sz w:val="20"/>
          <w:szCs w:val="20"/>
        </w:rPr>
        <w:t>呢？”或者“我们将来如何防止这个类</w:t>
      </w:r>
      <w:r>
        <w:rPr>
          <w:rFonts w:cs="Calibri" w:hint="eastAsia"/>
          <w:sz w:val="20"/>
          <w:szCs w:val="20"/>
        </w:rPr>
        <w:t>BUG</w:t>
      </w:r>
      <w:r>
        <w:rPr>
          <w:rFonts w:cs="Calibri" w:hint="eastAsia"/>
          <w:sz w:val="20"/>
          <w:szCs w:val="20"/>
        </w:rPr>
        <w:t>？”这些问题，我们的工作就是使顾客满意。</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新的挑战出现</w:t>
      </w:r>
    </w:p>
    <w:p w:rsidR="00000000" w:rsidRDefault="003A3DA7">
      <w:pPr>
        <w:pStyle w:val="a3"/>
        <w:spacing w:before="0" w:beforeAutospacing="0" w:after="0" w:afterAutospacing="0"/>
        <w:ind w:left="835"/>
        <w:rPr>
          <w:rFonts w:cs="Calibri"/>
          <w:sz w:val="20"/>
          <w:szCs w:val="20"/>
        </w:rPr>
      </w:pPr>
      <w:r>
        <w:rPr>
          <w:rFonts w:cs="Calibri" w:hint="eastAsia"/>
          <w:sz w:val="20"/>
          <w:szCs w:val="20"/>
        </w:rPr>
        <w:t>复杂和相互关联的计算机使得测试安全这一类的新问题让测试人员不断努力工作，但这没有关系——因为这些挑战使测试人员精力充沛。</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测试人员获得尊重</w:t>
      </w:r>
    </w:p>
    <w:p w:rsidR="00000000" w:rsidRDefault="003A3DA7">
      <w:pPr>
        <w:pStyle w:val="a3"/>
        <w:spacing w:before="0" w:beforeAutospacing="0" w:after="0" w:afterAutospacing="0"/>
        <w:ind w:left="835"/>
        <w:rPr>
          <w:rFonts w:cs="Calibri"/>
          <w:sz w:val="20"/>
          <w:szCs w:val="20"/>
        </w:rPr>
      </w:pPr>
      <w:r>
        <w:rPr>
          <w:rFonts w:cs="Calibri" w:hint="eastAsia"/>
          <w:sz w:val="20"/>
          <w:szCs w:val="20"/>
        </w:rPr>
        <w:t>测试人员将不再是在最后时刻才被叫来“对产品狂轰烂炸”，他们将在整个软件开发过程中提供一个可见的、重要的、增值的服务。人们意识到，测试是有益的、有趣的甚至富有乐趣。</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测试变得流行</w:t>
      </w:r>
    </w:p>
    <w:p w:rsidR="00000000" w:rsidRDefault="003A3DA7">
      <w:pPr>
        <w:pStyle w:val="a3"/>
        <w:spacing w:before="0" w:beforeAutospacing="0" w:after="0" w:afterAutospacing="0"/>
        <w:ind w:left="835"/>
        <w:rPr>
          <w:rFonts w:cs="Calibri"/>
          <w:sz w:val="20"/>
          <w:szCs w:val="20"/>
        </w:rPr>
      </w:pPr>
      <w:r>
        <w:rPr>
          <w:rFonts w:cs="Calibri" w:hint="eastAsia"/>
          <w:sz w:val="20"/>
          <w:szCs w:val="20"/>
        </w:rPr>
        <w:t>软件测试人员开始扬眉吐气，而且，由于破坏事物至少可以带来创建事物一样的乐趣，人们开始在开发和测试角色之间转换，所有的人将学到更多关于如何得到良好代码的知识。</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激情“吸毒者”继续存在</w:t>
      </w:r>
    </w:p>
    <w:p w:rsidR="00000000" w:rsidRDefault="003A3DA7">
      <w:pPr>
        <w:pStyle w:val="a3"/>
        <w:spacing w:before="0" w:beforeAutospacing="0" w:after="0" w:afterAutospacing="0"/>
        <w:ind w:left="835"/>
        <w:rPr>
          <w:rFonts w:cs="Calibri"/>
          <w:sz w:val="20"/>
          <w:szCs w:val="20"/>
        </w:rPr>
      </w:pPr>
      <w:r>
        <w:rPr>
          <w:rFonts w:cs="Calibri" w:hint="eastAsia"/>
          <w:sz w:val="20"/>
          <w:szCs w:val="20"/>
        </w:rPr>
        <w:t>新的过程运行得如此良好，使得需求撰写者，开发人员以及测试人员不再具有生命力，这就使得那些在激情掌控的世界被提升的人惶惶不可终日，那样的世界意味着工作到深夜、最后一刻测试才参与，以及如同交战开为般的会议。而这些人对于那些还没能受新的运行过程控制的公司来说还具有吸引力。</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测试人员该怎么做</w:t>
      </w:r>
    </w:p>
    <w:p w:rsidR="00000000" w:rsidRDefault="003A3DA7">
      <w:pPr>
        <w:pStyle w:val="a3"/>
        <w:spacing w:before="0" w:beforeAutospacing="0" w:after="0" w:afterAutospacing="0"/>
        <w:ind w:left="835"/>
        <w:rPr>
          <w:rFonts w:cs="Calibri"/>
          <w:sz w:val="20"/>
          <w:szCs w:val="20"/>
        </w:rPr>
      </w:pPr>
      <w:r>
        <w:rPr>
          <w:rFonts w:cs="Calibri" w:hint="eastAsia"/>
          <w:sz w:val="20"/>
          <w:szCs w:val="20"/>
        </w:rPr>
        <w:t>不管我的预测是否成为现实，未来也会按照它自己</w:t>
      </w:r>
      <w:r>
        <w:rPr>
          <w:rFonts w:cs="Calibri" w:hint="eastAsia"/>
          <w:sz w:val="20"/>
          <w:szCs w:val="20"/>
        </w:rPr>
        <w:t>的方式到来，下面就是如何准备面临未来的五个意见：</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不要接受测试的现状，四处看看，并且思考“我们在做些什么毫无意义的事情？”</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领悟如何更好的测试，并且分享这些知识。只有每一个人都试图使他所写的代码达到最佳状态时，整体质量才会改进。</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行业受软件测试的创新思维激发。用参加会议，加入邮件列表，网上冲浪，这些方式来解在测试前沿发生的一切。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参加一个编程学习班，即使你不打算编写大量的代码。将学习班当作是在</w:t>
      </w:r>
      <w:r>
        <w:rPr>
          <w:rFonts w:cs="Calibri" w:hint="eastAsia"/>
          <w:color w:val="000000"/>
          <w:sz w:val="20"/>
          <w:szCs w:val="20"/>
        </w:rPr>
        <w:t>BUG</w:t>
      </w:r>
      <w:r>
        <w:rPr>
          <w:rFonts w:cs="Calibri" w:hint="eastAsia"/>
          <w:color w:val="000000"/>
          <w:sz w:val="20"/>
          <w:szCs w:val="20"/>
        </w:rPr>
        <w:t>领土上一次侦察飞行。</w:t>
      </w:r>
    </w:p>
    <w:p w:rsidR="00000000" w:rsidRDefault="003A3DA7">
      <w:pPr>
        <w:pStyle w:val="a3"/>
        <w:spacing w:before="0" w:beforeAutospacing="0" w:after="0" w:afterAutospacing="0"/>
        <w:ind w:left="295"/>
        <w:rPr>
          <w:rFonts w:ascii="微软雅黑" w:eastAsia="微软雅黑" w:hAnsi="微软雅黑" w:cs="Calibri"/>
          <w:sz w:val="44"/>
          <w:szCs w:val="44"/>
        </w:rPr>
      </w:pPr>
      <w:r>
        <w:rPr>
          <w:rFonts w:ascii="微软雅黑" w:eastAsia="微软雅黑" w:hAnsi="微软雅黑" w:cs="Calibri" w:hint="eastAsia"/>
          <w:b/>
          <w:bCs/>
          <w:sz w:val="44"/>
          <w:szCs w:val="44"/>
        </w:rPr>
        <w:t>软件质量体系</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软件质量特性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软件质量是软件产品满足使用要求的程度。对于软件质量的衡量，就</w:t>
      </w:r>
      <w:r>
        <w:rPr>
          <w:rFonts w:cs="Calibri" w:hint="eastAsia"/>
          <w:sz w:val="20"/>
          <w:szCs w:val="20"/>
        </w:rPr>
        <w:t>是高质量的软件系统能够准时交付给用户，所耗费的成本不超出预算，且能够正常地运行，即该软件必须尽可能地没能</w:t>
      </w:r>
      <w:r>
        <w:rPr>
          <w:rFonts w:cs="Calibri" w:hint="eastAsia"/>
          <w:sz w:val="20"/>
          <w:szCs w:val="20"/>
        </w:rPr>
        <w:t>BUG</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McCall</w:t>
      </w:r>
      <w:r>
        <w:rPr>
          <w:rFonts w:cs="Calibri" w:hint="eastAsia"/>
          <w:sz w:val="20"/>
          <w:szCs w:val="20"/>
        </w:rPr>
        <w:t>质量模型（</w:t>
      </w:r>
      <w:r>
        <w:rPr>
          <w:rFonts w:cs="Calibri" w:hint="eastAsia"/>
          <w:sz w:val="20"/>
          <w:szCs w:val="20"/>
        </w:rPr>
        <w:t>1977</w:t>
      </w:r>
      <w:r>
        <w:rPr>
          <w:rFonts w:cs="Calibri" w:hint="eastAsia"/>
          <w:sz w:val="20"/>
          <w:szCs w:val="20"/>
        </w:rPr>
        <w:t>年）</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Boehm</w:t>
      </w:r>
      <w:r>
        <w:rPr>
          <w:rFonts w:cs="Calibri" w:hint="eastAsia"/>
          <w:sz w:val="20"/>
          <w:szCs w:val="20"/>
        </w:rPr>
        <w:t>模型（</w:t>
      </w:r>
      <w:r>
        <w:rPr>
          <w:rFonts w:cs="Calibri" w:hint="eastAsia"/>
          <w:sz w:val="20"/>
          <w:szCs w:val="20"/>
        </w:rPr>
        <w:t>1978</w:t>
      </w:r>
      <w:r>
        <w:rPr>
          <w:rFonts w:cs="Calibri" w:hint="eastAsia"/>
          <w:sz w:val="20"/>
          <w:szCs w:val="20"/>
        </w:rPr>
        <w:t>年）</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ISO</w:t>
      </w:r>
      <w:r>
        <w:rPr>
          <w:rFonts w:cs="Calibri" w:hint="eastAsia"/>
          <w:sz w:val="20"/>
          <w:szCs w:val="20"/>
        </w:rPr>
        <w:t>软件质量评价模型（</w:t>
      </w:r>
      <w:r>
        <w:rPr>
          <w:rFonts w:cs="Calibri" w:hint="eastAsia"/>
          <w:sz w:val="20"/>
          <w:szCs w:val="20"/>
        </w:rPr>
        <w:t>1993</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国内某软件设计中心，采用</w:t>
      </w:r>
      <w:r>
        <w:rPr>
          <w:rFonts w:cs="Calibri" w:hint="eastAsia"/>
          <w:sz w:val="20"/>
          <w:szCs w:val="20"/>
        </w:rPr>
        <w:t>ISO</w:t>
      </w:r>
      <w:r>
        <w:rPr>
          <w:rFonts w:cs="Calibri" w:hint="eastAsia"/>
          <w:sz w:val="20"/>
          <w:szCs w:val="20"/>
        </w:rPr>
        <w:t>的软件质量评价模型，并参考</w:t>
      </w:r>
      <w:r>
        <w:rPr>
          <w:rFonts w:cs="Calibri" w:hint="eastAsia"/>
          <w:sz w:val="20"/>
          <w:szCs w:val="20"/>
        </w:rPr>
        <w:t>GB/T 16260.1-2006</w:t>
      </w:r>
      <w:r>
        <w:rPr>
          <w:rFonts w:cs="Calibri" w:hint="eastAsia"/>
          <w:sz w:val="20"/>
          <w:szCs w:val="20"/>
        </w:rPr>
        <w:t>《软件工程</w:t>
      </w:r>
      <w:r>
        <w:rPr>
          <w:rFonts w:cs="Calibri" w:hint="eastAsia"/>
          <w:sz w:val="20"/>
          <w:szCs w:val="20"/>
        </w:rPr>
        <w:t xml:space="preserve"> </w:t>
      </w:r>
      <w:r>
        <w:rPr>
          <w:rFonts w:cs="Calibri" w:hint="eastAsia"/>
          <w:sz w:val="20"/>
          <w:szCs w:val="20"/>
        </w:rPr>
        <w:t>产品质量</w:t>
      </w:r>
      <w:r>
        <w:rPr>
          <w:rFonts w:cs="Calibri" w:hint="eastAsia"/>
          <w:sz w:val="20"/>
          <w:szCs w:val="20"/>
        </w:rPr>
        <w:t xml:space="preserve"> </w:t>
      </w:r>
      <w:r>
        <w:rPr>
          <w:rFonts w:cs="Calibri" w:hint="eastAsia"/>
          <w:sz w:val="20"/>
          <w:szCs w:val="20"/>
        </w:rPr>
        <w:t>第</w:t>
      </w:r>
      <w:r>
        <w:rPr>
          <w:rFonts w:cs="Calibri" w:hint="eastAsia"/>
          <w:sz w:val="20"/>
          <w:szCs w:val="20"/>
        </w:rPr>
        <w:t>1</w:t>
      </w:r>
      <w:r>
        <w:rPr>
          <w:rFonts w:cs="Calibri" w:hint="eastAsia"/>
          <w:sz w:val="20"/>
          <w:szCs w:val="20"/>
        </w:rPr>
        <w:t>部分：质量模型》定义了如下的质量评价模型：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、功能性：当软件在指定条件下使用时，软件产品提供满足明确和隐含要求的功能的能力。</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）适合性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）准确性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3</w:t>
      </w:r>
      <w:r>
        <w:rPr>
          <w:rFonts w:cs="Calibri" w:hint="eastAsia"/>
          <w:sz w:val="20"/>
          <w:szCs w:val="20"/>
        </w:rPr>
        <w:t>）交互操作性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4</w:t>
      </w:r>
      <w:r>
        <w:rPr>
          <w:rFonts w:cs="Calibri" w:hint="eastAsia"/>
          <w:sz w:val="20"/>
          <w:szCs w:val="20"/>
        </w:rPr>
        <w:t>）</w:t>
      </w:r>
      <w:r>
        <w:rPr>
          <w:rFonts w:cs="Calibri" w:hint="eastAsia"/>
          <w:sz w:val="20"/>
          <w:szCs w:val="20"/>
        </w:rPr>
        <w:t>安全保密性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5</w:t>
      </w:r>
      <w:r>
        <w:rPr>
          <w:rFonts w:cs="Calibri" w:hint="eastAsia"/>
          <w:sz w:val="20"/>
          <w:szCs w:val="20"/>
        </w:rPr>
        <w:t>）功能性的依从性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、可靠性：在指定条件下使用时，软件产品维持规定的性能级别的能力。</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）成熟性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）容错性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3</w:t>
      </w:r>
      <w:r>
        <w:rPr>
          <w:rFonts w:cs="Calibri" w:hint="eastAsia"/>
          <w:sz w:val="20"/>
          <w:szCs w:val="20"/>
        </w:rPr>
        <w:t>）易恢复性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4</w:t>
      </w:r>
      <w:r>
        <w:rPr>
          <w:rFonts w:cs="Calibri" w:hint="eastAsia"/>
          <w:sz w:val="20"/>
          <w:szCs w:val="20"/>
        </w:rPr>
        <w:t>）可靠性的依从性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、易用性：软件产品使用用户能学习其应用的能力</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）易理解性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）易学性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3</w:t>
      </w:r>
      <w:r>
        <w:rPr>
          <w:rFonts w:cs="Calibri" w:hint="eastAsia"/>
          <w:sz w:val="20"/>
          <w:szCs w:val="20"/>
        </w:rPr>
        <w:t>）易操作性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4</w:t>
      </w:r>
      <w:r>
        <w:rPr>
          <w:rFonts w:cs="Calibri" w:hint="eastAsia"/>
          <w:sz w:val="20"/>
          <w:szCs w:val="20"/>
        </w:rPr>
        <w:t>）吸引性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5</w:t>
      </w:r>
      <w:r>
        <w:rPr>
          <w:rFonts w:cs="Calibri" w:hint="eastAsia"/>
          <w:sz w:val="20"/>
          <w:szCs w:val="20"/>
        </w:rPr>
        <w:t>）易用性的依从性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、效率：在规定条件下，相对于所用资源的数量，软件产品可提供适当性能的能力。</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）时间特性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）资源利用性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3</w:t>
      </w:r>
      <w:r>
        <w:rPr>
          <w:rFonts w:cs="Calibri" w:hint="eastAsia"/>
          <w:sz w:val="20"/>
          <w:szCs w:val="20"/>
        </w:rPr>
        <w:t>）效率依从性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、维护性：软件产品可以被修改的能力。修改可能包括纠正、改进或软件对环境、需求和功能规格说明变化的适应。</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）易分析性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）易改变性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3</w:t>
      </w:r>
      <w:r>
        <w:rPr>
          <w:rFonts w:cs="Calibri" w:hint="eastAsia"/>
          <w:sz w:val="20"/>
          <w:szCs w:val="20"/>
        </w:rPr>
        <w:t>）稳定性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4</w:t>
      </w:r>
      <w:r>
        <w:rPr>
          <w:rFonts w:cs="Calibri" w:hint="eastAsia"/>
          <w:sz w:val="20"/>
          <w:szCs w:val="20"/>
        </w:rPr>
        <w:t>）易测试性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5</w:t>
      </w:r>
      <w:r>
        <w:rPr>
          <w:rFonts w:cs="Calibri" w:hint="eastAsia"/>
          <w:sz w:val="20"/>
          <w:szCs w:val="20"/>
        </w:rPr>
        <w:t>）维护性的依从性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6</w:t>
      </w:r>
      <w:r>
        <w:rPr>
          <w:rFonts w:cs="Calibri" w:hint="eastAsia"/>
          <w:sz w:val="20"/>
          <w:szCs w:val="20"/>
        </w:rPr>
        <w:t>、可移植性：软件产品从一种环境迁移到另外一种环境的能力。</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）适应性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）易安装性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3</w:t>
      </w:r>
      <w:r>
        <w:rPr>
          <w:rFonts w:cs="Calibri" w:hint="eastAsia"/>
          <w:sz w:val="20"/>
          <w:szCs w:val="20"/>
        </w:rPr>
        <w:t>）共存性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4</w:t>
      </w:r>
      <w:r>
        <w:rPr>
          <w:rFonts w:cs="Calibri" w:hint="eastAsia"/>
          <w:sz w:val="20"/>
          <w:szCs w:val="20"/>
        </w:rPr>
        <w:t>）易替换性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5</w:t>
      </w:r>
      <w:r>
        <w:rPr>
          <w:rFonts w:cs="Calibri" w:hint="eastAsia"/>
          <w:sz w:val="20"/>
          <w:szCs w:val="20"/>
        </w:rPr>
        <w:t>）可移植性的依从性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以上质量特性，软件组织可以根据自身的情况重新定义，但应满足以下要求：</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、要包括根据上述质量定义的软件质量的所有方面；</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、要以最小的重叠描述质量的特性；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、要与既定术语尽可能地靠近；</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、为了清晰和便于使用，要建立不超过</w:t>
      </w:r>
      <w:r>
        <w:rPr>
          <w:rFonts w:cs="Calibri" w:hint="eastAsia"/>
          <w:sz w:val="20"/>
          <w:szCs w:val="20"/>
        </w:rPr>
        <w:t>6~8</w:t>
      </w:r>
      <w:r>
        <w:rPr>
          <w:rFonts w:cs="Calibri" w:hint="eastAsia"/>
          <w:sz w:val="20"/>
          <w:szCs w:val="20"/>
        </w:rPr>
        <w:t>个特性的一组特性；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、要确定供进一步细化的软件产品的属性领域。</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提高某些质量特性的指标，可能会造成对其他指标的不利影响，如下表中的关系：</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09"/>
        <w:gridCol w:w="960"/>
        <w:gridCol w:w="1109"/>
        <w:gridCol w:w="960"/>
        <w:gridCol w:w="1109"/>
        <w:gridCol w:w="1109"/>
        <w:gridCol w:w="988"/>
      </w:tblGrid>
      <w:tr w:rsidR="00000000">
        <w:trPr>
          <w:divId w:val="1435662570"/>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功能性</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可靠性</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易用性</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效率</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维护性</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可移植性</w:t>
            </w:r>
          </w:p>
        </w:tc>
      </w:tr>
      <w:tr w:rsidR="00000000">
        <w:trPr>
          <w:divId w:val="1435662570"/>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功能性</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有利影响</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有利影响</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r>
      <w:tr w:rsidR="00000000">
        <w:trPr>
          <w:divId w:val="1435662570"/>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可靠性</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不利影响</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有利影响</w:t>
            </w:r>
          </w:p>
        </w:tc>
      </w:tr>
      <w:tr w:rsidR="00000000">
        <w:trPr>
          <w:divId w:val="1435662570"/>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易用性</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不利影响</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有利影响</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有利影响</w:t>
            </w:r>
          </w:p>
        </w:tc>
      </w:tr>
      <w:tr w:rsidR="00000000">
        <w:trPr>
          <w:divId w:val="1435662570"/>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效率</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不利影响</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不利影响</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不利影响</w:t>
            </w:r>
          </w:p>
        </w:tc>
      </w:tr>
      <w:tr w:rsidR="00000000">
        <w:trPr>
          <w:divId w:val="1435662570"/>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维护性</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有利影响</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不利影响</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有利影响</w:t>
            </w:r>
          </w:p>
        </w:tc>
      </w:tr>
      <w:tr w:rsidR="00000000">
        <w:trPr>
          <w:divId w:val="1435662570"/>
        </w:trPr>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可移值性</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不利影响</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不利影响</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r>
    </w:tbl>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由上表可以看出，提高某此质量特性的指标，可能会造成对其他指标的不利影响，所以测试人员在测试过程中要把握好测试指标的度。</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测试人员在整个测试过程中，包括测试前期参加的同行评审等确认和验证活动，都需要经常使用软件质量特性。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在项目质量定义时，测试人员要明确哪些质量特性是要测试的，哪些是无关紧要的。</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软件能力成熟度模型：</w:t>
      </w:r>
      <w:r>
        <w:rPr>
          <w:rFonts w:ascii="华文中宋" w:eastAsia="华文中宋" w:hAnsi="华文中宋" w:cs="Calibri" w:hint="eastAsia"/>
          <w:b/>
          <w:bCs/>
          <w:sz w:val="44"/>
          <w:szCs w:val="44"/>
        </w:rPr>
        <w:t>CMM</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CMM:</w:t>
      </w:r>
      <w:r>
        <w:rPr>
          <w:rFonts w:cs="Calibri" w:hint="eastAsia"/>
          <w:sz w:val="20"/>
          <w:szCs w:val="20"/>
        </w:rPr>
        <w:t>其英文全称为</w:t>
      </w:r>
      <w:r>
        <w:rPr>
          <w:rFonts w:cs="Calibri" w:hint="eastAsia"/>
          <w:sz w:val="20"/>
          <w:szCs w:val="20"/>
        </w:rPr>
        <w:t>Capability Maturity Model for Software</w:t>
      </w:r>
      <w:r>
        <w:rPr>
          <w:rFonts w:cs="Calibri" w:hint="eastAsia"/>
          <w:sz w:val="20"/>
          <w:szCs w:val="20"/>
        </w:rPr>
        <w:t>，英文缩写为</w:t>
      </w:r>
      <w:r>
        <w:rPr>
          <w:rFonts w:cs="Calibri" w:hint="eastAsia"/>
          <w:sz w:val="20"/>
          <w:szCs w:val="20"/>
        </w:rPr>
        <w:t>SW-CMM</w:t>
      </w:r>
      <w:r>
        <w:rPr>
          <w:rFonts w:cs="Calibri" w:hint="eastAsia"/>
          <w:sz w:val="20"/>
          <w:szCs w:val="20"/>
        </w:rPr>
        <w:t>，简称</w:t>
      </w:r>
      <w:r>
        <w:rPr>
          <w:rFonts w:cs="Calibri" w:hint="eastAsia"/>
          <w:sz w:val="20"/>
          <w:szCs w:val="20"/>
        </w:rPr>
        <w:t>CMM</w:t>
      </w:r>
      <w:r>
        <w:rPr>
          <w:rFonts w:cs="Calibri" w:hint="eastAsia"/>
          <w:sz w:val="20"/>
          <w:szCs w:val="20"/>
        </w:rPr>
        <w:t>。它是对于软件组织在定义、实施、度量、控制和改善其软件过程的实践中各个发展阶段的描述。</w:t>
      </w:r>
      <w:r>
        <w:rPr>
          <w:rFonts w:cs="Calibri" w:hint="eastAsia"/>
          <w:sz w:val="20"/>
          <w:szCs w:val="20"/>
        </w:rPr>
        <w:t>CMM</w:t>
      </w:r>
      <w:r>
        <w:rPr>
          <w:rFonts w:cs="Calibri" w:hint="eastAsia"/>
          <w:sz w:val="20"/>
          <w:szCs w:val="20"/>
        </w:rPr>
        <w:t>的核心是把软件开发视为一个过程，并根据这一原则对软件开发和维护进行过程监控和研究，以使其更加科学化、标准化、使企业能够更好地实现商业目标。</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CMM</w:t>
      </w:r>
      <w:r>
        <w:rPr>
          <w:rFonts w:cs="Calibri" w:hint="eastAsia"/>
          <w:sz w:val="20"/>
          <w:szCs w:val="20"/>
        </w:rPr>
        <w:t>为企业的软件过程能力提供了一个阶梯式的进化框架，阶梯共有五级。第一级只是一个起点，任何准备按</w:t>
      </w:r>
      <w:r>
        <w:rPr>
          <w:rFonts w:cs="Calibri" w:hint="eastAsia"/>
          <w:sz w:val="20"/>
          <w:szCs w:val="20"/>
        </w:rPr>
        <w:t>CMM</w:t>
      </w:r>
      <w:r>
        <w:rPr>
          <w:rFonts w:cs="Calibri" w:hint="eastAsia"/>
          <w:sz w:val="20"/>
          <w:szCs w:val="20"/>
        </w:rPr>
        <w:t>体系进化的企业都自然处于这个起点上，并通过它</w:t>
      </w:r>
      <w:r>
        <w:rPr>
          <w:rFonts w:cs="Calibri" w:hint="eastAsia"/>
          <w:sz w:val="20"/>
          <w:szCs w:val="20"/>
        </w:rPr>
        <w:t>向第二级迈进。除第一级外，每一级都设定了一组目标，如果达到了这组目标，则表明达到了这个成熟级别，可以向下一级别迈进。</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初始级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初始级的软件过程是未加定义的随意过程，项目的执行是随意甚至是混乱的。也许有些企业制定了一些软件工程规范，但若这些规范未能覆盖基本的关键过程要求，且执行没有政策、资源等方面的保证，那么它仍然被视为初始级。</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关注点：工作方式处于救火状态，不断的应对突如其来的危机；</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工作组：软件开发组、工程组；</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提高：需要建立项目过程管理，建立各种计划，开展</w:t>
      </w:r>
      <w:r>
        <w:rPr>
          <w:rFonts w:cs="Calibri" w:hint="eastAsia"/>
          <w:color w:val="000000"/>
          <w:sz w:val="20"/>
          <w:szCs w:val="20"/>
        </w:rPr>
        <w:t>QA</w:t>
      </w:r>
      <w:r>
        <w:rPr>
          <w:rFonts w:cs="Calibri" w:hint="eastAsia"/>
          <w:color w:val="000000"/>
          <w:sz w:val="20"/>
          <w:szCs w:val="20"/>
        </w:rPr>
        <w:t>活动。</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可重复级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根据多年的经验和教训，人们总结出软件开发的首要问题不是技术问题而是管理问题。因此，第二级的焦点集中在软件管理过程上。一个管理的过程则是一个可重复的过程，</w:t>
      </w:r>
      <w:r>
        <w:rPr>
          <w:rFonts w:cs="Calibri" w:hint="eastAsia"/>
          <w:sz w:val="20"/>
          <w:szCs w:val="20"/>
        </w:rPr>
        <w:t>可重复的过程才能逐渐改进和成熟。可重复级的管理过程包括了需求管理、项目管理、质量管理、配置管理和子合同管理五个方面；其中项目管理过程又分为计划过程和跟踪与监控过程。通过实施这些过程，从管理角度可以看到一个按计划执行的且阶段可控的软件开发过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关注点：引入需求管理、项目管理、质量管理、配置管理、子合同管理等；引入工作组，包括测试组、评估组、质量保证组、配置管理组、合同组、文档支持组、培训组；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提高：</w:t>
      </w:r>
      <w:r>
        <w:rPr>
          <w:rFonts w:cs="Calibri" w:hint="eastAsia"/>
          <w:sz w:val="20"/>
          <w:szCs w:val="20"/>
        </w:rPr>
        <w:t>SEPG</w:t>
      </w:r>
      <w:r>
        <w:rPr>
          <w:rFonts w:cs="Calibri" w:hint="eastAsia"/>
          <w:sz w:val="20"/>
          <w:szCs w:val="20"/>
        </w:rPr>
        <w:t>、建立软件过程库和文档库</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已定义级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在可重复级定义了管理的基本过程，而没能定义执行的步骤标准。在第三级</w:t>
      </w:r>
      <w:r>
        <w:rPr>
          <w:rFonts w:cs="Calibri" w:hint="eastAsia"/>
          <w:sz w:val="20"/>
          <w:szCs w:val="20"/>
        </w:rPr>
        <w:t>则要求制定企业工程化标准，并将这些标准集成到企业软件开发标准过程中去。所有开发的项目需根据这个标准过程，裁剪出与项目适宜的过程，并且按照过程执行。过程的裁剪不是随意的，在使用前必须经过企业有关人员的批准。</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关注点：文档化，标准的一致；软件过程标准化文档化，质量可以得到控制；</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工作组：软件工程过程组、软件评估组</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提高：对软件过程定量分析，加强质量管理</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已管理级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所有的过程需建立相应的度量指标，所有产品的质量（包括工作产品和提交给用户的最终产品）需要有明确的度量指标。这些度量应是详尽的，且可用于理解和控制软件过</w:t>
      </w:r>
      <w:r>
        <w:rPr>
          <w:rFonts w:cs="Calibri" w:hint="eastAsia"/>
          <w:sz w:val="20"/>
          <w:szCs w:val="20"/>
        </w:rPr>
        <w:t>程和产品。量化控制将使软件开发真正成为一种工业生产活动。</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关注点：量化，可预测的（自此，软件开发变成一种工业生产活动。）软件过程具有精确的评测方法，量化的控制软件过程的产品和质量，可以根据“意外情况”确定出错的原因；</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工作组：定量过程管理组；</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提高：防止规避缺陷的能力，技术革新的能力，过程改进。</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优化级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优化级的目标是达到一个持续改善的境界。所谓持续改善是指可以根据过程执行反馈信息来改善下一步的执行过程，即优化执行步骤。如果企业达到了第五级，就表明该企业能够根据实际的项目性质、技术等因素，不断调整软件生产过</w:t>
      </w:r>
      <w:r>
        <w:rPr>
          <w:rFonts w:cs="Calibri" w:hint="eastAsia"/>
          <w:sz w:val="20"/>
          <w:szCs w:val="20"/>
        </w:rPr>
        <w:t>程以求达到最佳。</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关注点：持续改善；</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工作组：缺陷防范活动协调组、技术改革管理活动组、软件过程改进组；</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改进：软件过程优化。</w:t>
      </w:r>
    </w:p>
    <w:p w:rsidR="00000000" w:rsidRDefault="003A3DA7">
      <w:pPr>
        <w:pStyle w:val="a3"/>
        <w:spacing w:before="0" w:beforeAutospacing="0" w:after="0" w:afterAutospacing="0"/>
        <w:ind w:left="295"/>
        <w:rPr>
          <w:rFonts w:ascii="微软雅黑" w:eastAsia="微软雅黑" w:hAnsi="微软雅黑" w:cs="Calibri"/>
          <w:sz w:val="44"/>
          <w:szCs w:val="44"/>
        </w:rPr>
      </w:pPr>
      <w:r>
        <w:rPr>
          <w:rFonts w:ascii="微软雅黑" w:eastAsia="微软雅黑" w:hAnsi="微软雅黑" w:cs="Calibri" w:hint="eastAsia"/>
          <w:b/>
          <w:bCs/>
          <w:sz w:val="44"/>
          <w:szCs w:val="44"/>
        </w:rPr>
        <w:t>软件生命周期</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软件生命周期</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需求管理（软件需求）</w:t>
      </w:r>
    </w:p>
    <w:p w:rsidR="00000000" w:rsidRDefault="003A3DA7">
      <w:pPr>
        <w:pStyle w:val="a3"/>
        <w:spacing w:before="0" w:beforeAutospacing="0" w:after="0" w:afterAutospacing="0"/>
        <w:ind w:left="295"/>
        <w:rPr>
          <w:rFonts w:ascii="KaiTi_GB2312" w:hAnsi="KaiTi_GB2312" w:cs="Calibri" w:hint="eastAsia"/>
          <w:sz w:val="30"/>
          <w:szCs w:val="30"/>
        </w:rPr>
      </w:pPr>
      <w:r>
        <w:rPr>
          <w:rFonts w:ascii="KaiTi_GB2312" w:hAnsi="KaiTi_GB2312" w:cs="Calibri"/>
          <w:b/>
          <w:bCs/>
          <w:sz w:val="30"/>
          <w:szCs w:val="30"/>
        </w:rPr>
        <w:t>需求的内容规范</w:t>
      </w:r>
    </w:p>
    <w:p w:rsidR="00000000" w:rsidRDefault="003A3DA7">
      <w:pPr>
        <w:pStyle w:val="a3"/>
        <w:spacing w:before="0" w:beforeAutospacing="0" w:after="0" w:afterAutospacing="0"/>
        <w:ind w:left="835"/>
        <w:rPr>
          <w:rFonts w:cs="Calibri"/>
          <w:sz w:val="20"/>
          <w:szCs w:val="20"/>
        </w:rPr>
      </w:pPr>
      <w:r>
        <w:rPr>
          <w:rFonts w:cs="Calibri" w:hint="eastAsia"/>
          <w:sz w:val="20"/>
          <w:szCs w:val="20"/>
        </w:rPr>
        <w:t>需求应当具有以下特点：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完整性：每一项需求都必须将所要实现的功能描述清楚，以使开发人员获得设计和实现这些功能所需的所有必要信息。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正确性：每一项需求都必须准确地陈述其要开发的功能。</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一致性：一致性是指与其它软件需求或高层（系统，业务）需求不相矛盾。</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可行性：每一项需求都必须是已知系统和环境的权能和限制范围内可以实施的。</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无二义性：对所有需求说明的读者都只能有一个明确统一的解释，由于自然语言极易导致二义性，所以尽量把每项需求用简洁明了的用户性语言表达出来。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健壮性：需求的说明中是否对可能出现的异常进行了分析，并且这些异常进行了容错处理。</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必要性：“必要性”可以理解为每项需求都是用来授权你编写文档的“根源”。要使用每项需求都能回溯至某项客户的输入，如用例或别的来源。</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可测试性：每项需求都能通过设计测试用例或其它的验证方法来进行测试。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可修改性：每项需求只应</w:t>
      </w:r>
      <w:r>
        <w:rPr>
          <w:rFonts w:cs="Calibri" w:hint="eastAsia"/>
          <w:color w:val="000000"/>
          <w:sz w:val="20"/>
          <w:szCs w:val="20"/>
        </w:rPr>
        <w:t>在</w:t>
      </w:r>
      <w:r>
        <w:rPr>
          <w:rFonts w:cs="Calibri" w:hint="eastAsia"/>
          <w:color w:val="000000"/>
          <w:sz w:val="20"/>
          <w:szCs w:val="20"/>
        </w:rPr>
        <w:t>SRS</w:t>
      </w:r>
      <w:r>
        <w:rPr>
          <w:rFonts w:cs="Calibri" w:hint="eastAsia"/>
          <w:color w:val="000000"/>
          <w:sz w:val="20"/>
          <w:szCs w:val="20"/>
        </w:rPr>
        <w:t>中出现一次。这样更改时易于保持一致性。另外，使用目录表、索引相互参照列表方法将使软件需求规格说明书更容易修改。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可跟踪性：应能在每项软件需求与它的根源和设计元素、源代码、测试用例之间建立起链接链，这种可跟踪性要求每项需求以一种结构化的粒度好的方式编写并单独标明，而不是大段大段的叙述。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优先级。</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需求建模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需求的建模包括把需求转换形模型或形式语言模型。需求的图形化分析模型包括数据流图（</w:t>
      </w:r>
      <w:r>
        <w:rPr>
          <w:rFonts w:cs="Calibri" w:hint="eastAsia"/>
          <w:sz w:val="20"/>
          <w:szCs w:val="20"/>
        </w:rPr>
        <w:t>Data Flow Diagram , DFD</w:t>
      </w:r>
      <w:r>
        <w:rPr>
          <w:rFonts w:cs="Calibri" w:hint="eastAsia"/>
          <w:sz w:val="20"/>
          <w:szCs w:val="20"/>
        </w:rPr>
        <w:t>）、实体关系图（</w:t>
      </w:r>
      <w:r>
        <w:rPr>
          <w:rFonts w:cs="Calibri" w:hint="eastAsia"/>
          <w:sz w:val="20"/>
          <w:szCs w:val="20"/>
        </w:rPr>
        <w:t xml:space="preserve">Entity-Relationship Diagram </w:t>
      </w:r>
      <w:r>
        <w:rPr>
          <w:rFonts w:cs="Calibri" w:hint="eastAsia"/>
          <w:sz w:val="20"/>
          <w:szCs w:val="20"/>
        </w:rPr>
        <w:t>, ERD</w:t>
      </w:r>
      <w:r>
        <w:rPr>
          <w:rFonts w:cs="Calibri" w:hint="eastAsia"/>
          <w:sz w:val="20"/>
          <w:szCs w:val="20"/>
        </w:rPr>
        <w:t>）、状态转化图（</w:t>
      </w:r>
      <w:r>
        <w:rPr>
          <w:rFonts w:cs="Calibri" w:hint="eastAsia"/>
          <w:sz w:val="20"/>
          <w:szCs w:val="20"/>
        </w:rPr>
        <w:t>State-Transition Diagram</w:t>
      </w:r>
      <w:r>
        <w:rPr>
          <w:rFonts w:cs="Calibri" w:hint="eastAsia"/>
          <w:sz w:val="20"/>
          <w:szCs w:val="20"/>
        </w:rPr>
        <w:t>，</w:t>
      </w:r>
      <w:r>
        <w:rPr>
          <w:rFonts w:cs="Calibri" w:hint="eastAsia"/>
          <w:sz w:val="20"/>
          <w:szCs w:val="20"/>
        </w:rPr>
        <w:t>STD</w:t>
      </w:r>
      <w:r>
        <w:rPr>
          <w:rFonts w:cs="Calibri" w:hint="eastAsia"/>
          <w:sz w:val="20"/>
          <w:szCs w:val="20"/>
        </w:rPr>
        <w:t>）、对话图（</w:t>
      </w:r>
      <w:r>
        <w:rPr>
          <w:rFonts w:cs="Calibri" w:hint="eastAsia"/>
          <w:sz w:val="20"/>
          <w:szCs w:val="20"/>
        </w:rPr>
        <w:t>Dialog Map</w:t>
      </w:r>
      <w:r>
        <w:rPr>
          <w:rFonts w:cs="Calibri" w:hint="eastAsia"/>
          <w:sz w:val="20"/>
          <w:szCs w:val="20"/>
        </w:rPr>
        <w:t>）和类图（</w:t>
      </w:r>
      <w:r>
        <w:rPr>
          <w:rFonts w:cs="Calibri" w:hint="eastAsia"/>
          <w:sz w:val="20"/>
          <w:szCs w:val="20"/>
        </w:rPr>
        <w:t>Class Diagram</w:t>
      </w:r>
      <w:r>
        <w:rPr>
          <w:rFonts w:cs="Calibri" w:hint="eastAsia"/>
          <w:sz w:val="20"/>
          <w:szCs w:val="20"/>
        </w:rPr>
        <w:t>）。这些图形化模型一般都需要借助一定的工具。选择好的分析工具应该有助于获得需求的质量特性，包括：有效性、一致性、可靠性、可存活性、可用性、正确性、可维护性、可测试性、可扩展性、可交互性、可重用性、可携带性等。</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审查</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需求必须经过产品经理、软件经理、系统测试组、软件工程组、系统工程组、质量保证组、软件配置管理组、文档支持组等小组的审查。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通过静态手工方法进行需求</w:t>
      </w:r>
      <w:r>
        <w:rPr>
          <w:rFonts w:cs="Calibri" w:hint="eastAsia"/>
          <w:color w:val="000000"/>
          <w:sz w:val="20"/>
          <w:szCs w:val="20"/>
        </w:rPr>
        <w:t>测试中最常使用的手段是同行评审。</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执行</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建议需求文档，分配需求（分配需求软件工程组制定软件计划的基础），修改需求；</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需求的管理需要在应用领域和软件工程方面经验比较丰富的人来担任；</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建议使用配套的需求管理工具；</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除了建立相关文档，还需要对所有软件工程组人员进行项目应用领域的培训。</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需求变更</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变更审查：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变更对现有约定的影响；</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提出需求变更引起的后续软件活动变更，评估风险，建立文档，全程跟踪。</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交付工作</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程序陈述和需求说明书（包括用户需求和技术需求）；</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需求文档的分类：用户需求</w:t>
      </w:r>
      <w:r>
        <w:rPr>
          <w:rFonts w:cs="Calibri" w:hint="eastAsia"/>
          <w:sz w:val="20"/>
          <w:szCs w:val="20"/>
        </w:rPr>
        <w:t>CR</w:t>
      </w:r>
      <w:r>
        <w:rPr>
          <w:rFonts w:cs="Calibri" w:hint="eastAsia"/>
          <w:sz w:val="20"/>
          <w:szCs w:val="20"/>
        </w:rPr>
        <w:t>，技术需求</w:t>
      </w:r>
      <w:r>
        <w:rPr>
          <w:rFonts w:cs="Calibri" w:hint="eastAsia"/>
          <w:sz w:val="20"/>
          <w:szCs w:val="20"/>
        </w:rPr>
        <w:t>TR</w:t>
      </w:r>
      <w:r>
        <w:rPr>
          <w:rFonts w:cs="Calibri" w:hint="eastAsia"/>
          <w:sz w:val="20"/>
          <w:szCs w:val="20"/>
        </w:rPr>
        <w:t>，项目需求</w:t>
      </w:r>
      <w:r>
        <w:rPr>
          <w:rFonts w:cs="Calibri" w:hint="eastAsia"/>
          <w:sz w:val="20"/>
          <w:szCs w:val="20"/>
        </w:rPr>
        <w:t>PR</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需求的状态：已批准、已分配、已实现……</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软件项目计划</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为软件工程的运作和软件项目活动的管理提供合理的基础和可行的工作计划。</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设计阶段</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包括功能的描述和设计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交付工作：设计说明书和功能说明书</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编码阶段</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包括实时源代码，对目标代码进行单元测试；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交付工作：软件，文档和产品信息</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核实阶段</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包括各种测试行为</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系统维护阶段</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交付工作：基于设计和技术或用户需求的测试说明计划和结果等</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软件开发过程中常见的问题</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需求说明差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不切实际的时间表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测试不充分</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不断增加功能</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交流问题</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流程中的组及工作</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流程中的组</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系统分析人员</w:t>
      </w:r>
    </w:p>
    <w:p w:rsidR="00000000" w:rsidRDefault="003A3DA7">
      <w:pPr>
        <w:pStyle w:val="a3"/>
        <w:spacing w:before="0" w:beforeAutospacing="0" w:after="0" w:afterAutospacing="0"/>
        <w:ind w:left="835"/>
        <w:rPr>
          <w:rFonts w:cs="Calibri"/>
          <w:sz w:val="20"/>
          <w:szCs w:val="20"/>
        </w:rPr>
      </w:pPr>
      <w:r>
        <w:rPr>
          <w:rFonts w:cs="Calibri" w:hint="eastAsia"/>
          <w:sz w:val="20"/>
          <w:szCs w:val="20"/>
        </w:rPr>
        <w:t>提出测试需求并跟踪，确定测试的对象</w:t>
      </w:r>
      <w:r>
        <w:rPr>
          <w:rFonts w:cs="Calibri" w:hint="eastAsia"/>
          <w:sz w:val="20"/>
          <w:szCs w:val="20"/>
        </w:rPr>
        <w:t>/</w:t>
      </w:r>
      <w:r>
        <w:rPr>
          <w:rFonts w:cs="Calibri" w:hint="eastAsia"/>
          <w:sz w:val="20"/>
          <w:szCs w:val="20"/>
        </w:rPr>
        <w:t>方法和范围</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软件开发人员</w:t>
      </w:r>
    </w:p>
    <w:p w:rsidR="00000000" w:rsidRDefault="003A3DA7">
      <w:pPr>
        <w:pStyle w:val="a3"/>
        <w:spacing w:before="0" w:beforeAutospacing="0" w:after="0" w:afterAutospacing="0"/>
        <w:ind w:left="835"/>
        <w:rPr>
          <w:rFonts w:cs="Calibri"/>
          <w:sz w:val="20"/>
          <w:szCs w:val="20"/>
        </w:rPr>
      </w:pPr>
      <w:r>
        <w:rPr>
          <w:rFonts w:cs="Calibri" w:hint="eastAsia"/>
          <w:sz w:val="20"/>
          <w:szCs w:val="20"/>
        </w:rPr>
        <w:t>提供开发计划</w:t>
      </w:r>
      <w:r>
        <w:rPr>
          <w:rFonts w:cs="Calibri" w:hint="eastAsia"/>
          <w:sz w:val="20"/>
          <w:szCs w:val="20"/>
        </w:rPr>
        <w:t>SDP</w:t>
      </w:r>
      <w:r>
        <w:rPr>
          <w:rFonts w:cs="Calibri" w:hint="eastAsia"/>
          <w:sz w:val="20"/>
          <w:szCs w:val="20"/>
        </w:rPr>
        <w:t>，参与制定和评审测试计划；</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提供软件功能需求规格</w:t>
      </w:r>
      <w:r>
        <w:rPr>
          <w:rFonts w:cs="Calibri" w:hint="eastAsia"/>
          <w:sz w:val="20"/>
          <w:szCs w:val="20"/>
        </w:rPr>
        <w:t>/</w:t>
      </w:r>
      <w:r>
        <w:rPr>
          <w:rFonts w:cs="Calibri" w:hint="eastAsia"/>
          <w:sz w:val="20"/>
          <w:szCs w:val="20"/>
        </w:rPr>
        <w:t>需求分析</w:t>
      </w:r>
      <w:r>
        <w:rPr>
          <w:rFonts w:cs="Calibri" w:hint="eastAsia"/>
          <w:sz w:val="20"/>
          <w:szCs w:val="20"/>
        </w:rPr>
        <w:t>/</w:t>
      </w:r>
      <w:r>
        <w:rPr>
          <w:rFonts w:cs="Calibri" w:hint="eastAsia"/>
          <w:sz w:val="20"/>
          <w:szCs w:val="20"/>
        </w:rPr>
        <w:t>测试建议等文档，参与制定和评审测试方案和案例；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响应测试需求，跟踪解决缺陷。</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测试人员</w:t>
      </w:r>
    </w:p>
    <w:p w:rsidR="00000000" w:rsidRDefault="003A3DA7">
      <w:pPr>
        <w:pStyle w:val="a3"/>
        <w:spacing w:before="0" w:beforeAutospacing="0" w:after="0" w:afterAutospacing="0"/>
        <w:ind w:left="835"/>
        <w:rPr>
          <w:rFonts w:cs="Calibri"/>
          <w:sz w:val="20"/>
          <w:szCs w:val="20"/>
        </w:rPr>
      </w:pPr>
      <w:r>
        <w:rPr>
          <w:rFonts w:cs="Calibri" w:hint="eastAsia"/>
          <w:sz w:val="20"/>
          <w:szCs w:val="20"/>
        </w:rPr>
        <w:t>（略）</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配置管理人员</w:t>
      </w:r>
    </w:p>
    <w:p w:rsidR="00000000" w:rsidRDefault="003A3DA7">
      <w:pPr>
        <w:pStyle w:val="a3"/>
        <w:spacing w:before="0" w:beforeAutospacing="0" w:after="0" w:afterAutospacing="0"/>
        <w:ind w:left="835"/>
        <w:rPr>
          <w:rFonts w:cs="Calibri"/>
          <w:sz w:val="20"/>
          <w:szCs w:val="20"/>
        </w:rPr>
      </w:pPr>
      <w:r>
        <w:rPr>
          <w:rFonts w:cs="Calibri" w:hint="eastAsia"/>
          <w:sz w:val="20"/>
          <w:szCs w:val="20"/>
        </w:rPr>
        <w:t>对测试文档测试代码及相关配置进行配置管理。</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质量保证保人员</w:t>
      </w:r>
    </w:p>
    <w:p w:rsidR="00000000" w:rsidRDefault="003A3DA7">
      <w:pPr>
        <w:pStyle w:val="a3"/>
        <w:spacing w:before="0" w:beforeAutospacing="0" w:after="0" w:afterAutospacing="0"/>
        <w:ind w:left="835"/>
        <w:rPr>
          <w:rFonts w:cs="Calibri"/>
          <w:sz w:val="20"/>
          <w:szCs w:val="20"/>
        </w:rPr>
      </w:pPr>
      <w:r>
        <w:rPr>
          <w:rFonts w:cs="Calibri" w:hint="eastAsia"/>
          <w:sz w:val="20"/>
          <w:szCs w:val="20"/>
        </w:rPr>
        <w:t>质量保证，参与相关评审。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SQA</w:t>
      </w:r>
      <w:r>
        <w:rPr>
          <w:rFonts w:cs="Calibri" w:hint="eastAsia"/>
          <w:sz w:val="20"/>
          <w:szCs w:val="20"/>
        </w:rPr>
        <w:t>的职责：</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保障软件组织流程体系得到遵守、促使软件组织过程改进、指导项目实施流程、增加开发活动透明度、评审项目活动、审核工作产品、协助工作产品问题解决、度量数据采集、分析、提供决策参考、进行缺陷预防、实现质量目标。</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组织和协调产品开发组内部的软件技术和开发标准、流程的培训和教育；</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部门和特定产品的软件开发过程度量（</w:t>
      </w:r>
      <w:r>
        <w:rPr>
          <w:rFonts w:cs="Calibri" w:hint="eastAsia"/>
          <w:color w:val="000000"/>
          <w:sz w:val="20"/>
          <w:szCs w:val="20"/>
        </w:rPr>
        <w:t>Metrics</w:t>
      </w:r>
      <w:r>
        <w:rPr>
          <w:rFonts w:cs="Calibri" w:hint="eastAsia"/>
          <w:color w:val="000000"/>
          <w:sz w:val="20"/>
          <w:szCs w:val="20"/>
        </w:rPr>
        <w:t>）以及软件产品质量的度量（</w:t>
      </w:r>
      <w:r>
        <w:rPr>
          <w:rFonts w:cs="Calibri" w:hint="eastAsia"/>
          <w:color w:val="000000"/>
          <w:sz w:val="20"/>
          <w:szCs w:val="20"/>
        </w:rPr>
        <w:t>Metrics</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指出产品开发过程中应该遵循的有关软件开发标准和流程，并监督开发过程对标准和流程的符合度；</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软件质量管理，采用</w:t>
      </w:r>
      <w:r>
        <w:rPr>
          <w:rFonts w:cs="Calibri" w:hint="eastAsia"/>
          <w:color w:val="000000"/>
          <w:sz w:val="20"/>
          <w:szCs w:val="20"/>
        </w:rPr>
        <w:t>Inspection</w:t>
      </w:r>
      <w:r>
        <w:rPr>
          <w:rFonts w:cs="Calibri" w:hint="eastAsia"/>
          <w:color w:val="000000"/>
          <w:sz w:val="20"/>
          <w:szCs w:val="20"/>
        </w:rPr>
        <w:t>、</w:t>
      </w:r>
      <w:r>
        <w:rPr>
          <w:rFonts w:cs="Calibri" w:hint="eastAsia"/>
          <w:color w:val="000000"/>
          <w:sz w:val="20"/>
          <w:szCs w:val="20"/>
        </w:rPr>
        <w:t>Review</w:t>
      </w:r>
      <w:r>
        <w:rPr>
          <w:rFonts w:cs="Calibri" w:hint="eastAsia"/>
          <w:color w:val="000000"/>
          <w:sz w:val="20"/>
          <w:szCs w:val="20"/>
        </w:rPr>
        <w:t>和</w:t>
      </w:r>
      <w:r>
        <w:rPr>
          <w:rFonts w:cs="Calibri" w:hint="eastAsia"/>
          <w:color w:val="000000"/>
          <w:sz w:val="20"/>
          <w:szCs w:val="20"/>
        </w:rPr>
        <w:t>Aud</w:t>
      </w:r>
      <w:r>
        <w:rPr>
          <w:rFonts w:cs="Calibri" w:hint="eastAsia"/>
          <w:color w:val="000000"/>
          <w:sz w:val="20"/>
          <w:szCs w:val="20"/>
        </w:rPr>
        <w:t>it</w:t>
      </w:r>
      <w:r>
        <w:rPr>
          <w:rFonts w:cs="Calibri" w:hint="eastAsia"/>
          <w:color w:val="000000"/>
          <w:sz w:val="20"/>
          <w:szCs w:val="20"/>
        </w:rPr>
        <w:t>技术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通过软件开发流程及标准的推行以及对软件开发过程的不断总结和优化，使软件开发过程得到持续不断的优化和提高</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其他人员</w:t>
      </w:r>
    </w:p>
    <w:p w:rsidR="00000000" w:rsidRDefault="003A3DA7">
      <w:pPr>
        <w:pStyle w:val="a3"/>
        <w:spacing w:before="0" w:beforeAutospacing="0" w:after="0" w:afterAutospacing="0"/>
        <w:ind w:left="835"/>
        <w:rPr>
          <w:rFonts w:cs="Calibri"/>
          <w:sz w:val="20"/>
          <w:szCs w:val="20"/>
        </w:rPr>
      </w:pPr>
      <w:r>
        <w:rPr>
          <w:rFonts w:cs="Calibri" w:hint="eastAsia"/>
          <w:sz w:val="20"/>
          <w:szCs w:val="20"/>
        </w:rPr>
        <w:t>如：</w:t>
      </w:r>
      <w:r>
        <w:rPr>
          <w:rFonts w:cs="Calibri" w:hint="eastAsia"/>
          <w:sz w:val="20"/>
          <w:szCs w:val="20"/>
        </w:rPr>
        <w:t>PM/</w:t>
      </w:r>
      <w:r>
        <w:rPr>
          <w:rFonts w:cs="Calibri" w:hint="eastAsia"/>
          <w:sz w:val="20"/>
          <w:szCs w:val="20"/>
        </w:rPr>
        <w:t>项目组</w:t>
      </w:r>
      <w:r>
        <w:rPr>
          <w:rFonts w:cs="Calibri" w:hint="eastAsia"/>
          <w:sz w:val="20"/>
          <w:szCs w:val="20"/>
        </w:rPr>
        <w:t>/</w:t>
      </w:r>
      <w:r>
        <w:rPr>
          <w:rFonts w:cs="Calibri" w:hint="eastAsia"/>
          <w:sz w:val="20"/>
          <w:szCs w:val="20"/>
        </w:rPr>
        <w:t>测试组</w:t>
      </w:r>
      <w:r>
        <w:rPr>
          <w:rFonts w:cs="Calibri" w:hint="eastAsia"/>
          <w:sz w:val="20"/>
          <w:szCs w:val="20"/>
        </w:rPr>
        <w:t>/SQA/SEPG/SCM/</w:t>
      </w:r>
      <w:r>
        <w:rPr>
          <w:rFonts w:cs="Calibri" w:hint="eastAsia"/>
          <w:sz w:val="20"/>
          <w:szCs w:val="20"/>
        </w:rPr>
        <w:t>售前</w:t>
      </w:r>
      <w:r>
        <w:rPr>
          <w:rFonts w:cs="Calibri" w:hint="eastAsia"/>
          <w:sz w:val="20"/>
          <w:szCs w:val="20"/>
        </w:rPr>
        <w:t>/</w:t>
      </w:r>
      <w:r>
        <w:rPr>
          <w:rFonts w:cs="Calibri" w:hint="eastAsia"/>
          <w:sz w:val="20"/>
          <w:szCs w:val="20"/>
        </w:rPr>
        <w:t>售后</w:t>
      </w:r>
      <w:r>
        <w:rPr>
          <w:rFonts w:cs="Calibri" w:hint="eastAsia"/>
          <w:sz w:val="20"/>
          <w:szCs w:val="20"/>
        </w:rPr>
        <w:t>/</w:t>
      </w:r>
      <w:r>
        <w:rPr>
          <w:rFonts w:cs="Calibri" w:hint="eastAsia"/>
          <w:sz w:val="20"/>
          <w:szCs w:val="20"/>
        </w:rPr>
        <w:t>市场等等都要参与到项目中。</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测试的组间协作</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测试人员，需求撰写人员和开发人员，都是软件流程中的一份子。</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测试人员帮助需求撰写人员</w:t>
      </w:r>
    </w:p>
    <w:p w:rsidR="00000000" w:rsidRDefault="003A3DA7">
      <w:pPr>
        <w:pStyle w:val="a3"/>
        <w:spacing w:before="0" w:beforeAutospacing="0" w:after="0" w:afterAutospacing="0"/>
        <w:ind w:left="835"/>
        <w:rPr>
          <w:rFonts w:cs="Calibri"/>
          <w:sz w:val="20"/>
          <w:szCs w:val="20"/>
        </w:rPr>
      </w:pPr>
      <w:r>
        <w:rPr>
          <w:rFonts w:cs="Calibri" w:hint="eastAsia"/>
          <w:sz w:val="20"/>
          <w:szCs w:val="20"/>
        </w:rPr>
        <w:t>测试人员与需求撰写人员共同工作，在需求完成以后，审查以及理解需求。早期审查以及建模可以暴露很多关于一致性、完整性和模糊性的</w:t>
      </w:r>
      <w:r>
        <w:rPr>
          <w:rFonts w:cs="Calibri" w:hint="eastAsia"/>
          <w:sz w:val="20"/>
          <w:szCs w:val="20"/>
        </w:rPr>
        <w:t>BUG</w:t>
      </w:r>
      <w:r>
        <w:rPr>
          <w:rFonts w:cs="Calibri" w:hint="eastAsia"/>
          <w:sz w:val="20"/>
          <w:szCs w:val="20"/>
        </w:rPr>
        <w:t>，这个时候修补这些</w:t>
      </w:r>
      <w:r>
        <w:rPr>
          <w:rFonts w:cs="Calibri" w:hint="eastAsia"/>
          <w:sz w:val="20"/>
          <w:szCs w:val="20"/>
        </w:rPr>
        <w:t>BUG</w:t>
      </w:r>
      <w:r>
        <w:rPr>
          <w:rFonts w:cs="Calibri" w:hint="eastAsia"/>
          <w:sz w:val="20"/>
          <w:szCs w:val="20"/>
        </w:rPr>
        <w:t>付出的代价还十分小。</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需求撰写人员帮助测试人员</w:t>
      </w:r>
    </w:p>
    <w:p w:rsidR="00000000" w:rsidRDefault="003A3DA7">
      <w:pPr>
        <w:pStyle w:val="a3"/>
        <w:spacing w:before="0" w:beforeAutospacing="0" w:after="0" w:afterAutospacing="0"/>
        <w:ind w:left="835"/>
        <w:rPr>
          <w:rFonts w:cs="Calibri"/>
          <w:sz w:val="20"/>
          <w:szCs w:val="20"/>
        </w:rPr>
      </w:pPr>
      <w:r>
        <w:rPr>
          <w:rFonts w:cs="Calibri" w:hint="eastAsia"/>
          <w:sz w:val="20"/>
          <w:szCs w:val="20"/>
        </w:rPr>
        <w:t>测试小组建造模型，用于产生对其产品行为的测试。需求撰写人员审查模型，以确保他们充分覆盖了产品特征集。这样产生的测试模块将成为一个“可执行需求”。</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测试人员帮助开发人员</w:t>
      </w:r>
    </w:p>
    <w:p w:rsidR="00000000" w:rsidRDefault="003A3DA7">
      <w:pPr>
        <w:pStyle w:val="a3"/>
        <w:spacing w:before="0" w:beforeAutospacing="0" w:after="0" w:afterAutospacing="0"/>
        <w:ind w:left="835"/>
        <w:rPr>
          <w:rFonts w:cs="Calibri"/>
          <w:sz w:val="20"/>
          <w:szCs w:val="20"/>
        </w:rPr>
      </w:pPr>
      <w:r>
        <w:rPr>
          <w:rFonts w:cs="Calibri" w:hint="eastAsia"/>
          <w:sz w:val="20"/>
          <w:szCs w:val="20"/>
        </w:rPr>
        <w:t>因为需求清楚，毫不含糊，开发人员更好的理解了他们的代码将要完成什么。在正式的将代码提交做测试之前，测试人员提供给开发人员一些模型，以便开发人员可</w:t>
      </w:r>
      <w:r>
        <w:rPr>
          <w:rFonts w:cs="Calibri" w:hint="eastAsia"/>
          <w:sz w:val="20"/>
          <w:szCs w:val="20"/>
        </w:rPr>
        <w:t>以在自己的代码中实现它们。</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开发人员帮助测试人员</w:t>
      </w:r>
    </w:p>
    <w:p w:rsidR="00000000" w:rsidRDefault="003A3DA7">
      <w:pPr>
        <w:pStyle w:val="a3"/>
        <w:spacing w:before="0" w:beforeAutospacing="0" w:after="0" w:afterAutospacing="0"/>
        <w:ind w:left="835"/>
        <w:rPr>
          <w:rFonts w:cs="Calibri"/>
          <w:sz w:val="20"/>
          <w:szCs w:val="20"/>
        </w:rPr>
      </w:pPr>
      <w:r>
        <w:rPr>
          <w:rFonts w:cs="Calibri" w:hint="eastAsia"/>
          <w:sz w:val="20"/>
          <w:szCs w:val="20"/>
        </w:rPr>
        <w:t>基于“特征对特征”这样的方式（防止以往的“后期才介入开发，一般脑找出产问题”的方式），开发人员和测试人员共同保证代码易于实施自动测试。开发人员的代码中处处都是易测试性的开关，使错误检测更加容易。</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测试人员帮助测试人员</w:t>
      </w:r>
    </w:p>
    <w:p w:rsidR="00000000" w:rsidRDefault="003A3DA7">
      <w:pPr>
        <w:pStyle w:val="a3"/>
        <w:spacing w:before="0" w:beforeAutospacing="0" w:after="0" w:afterAutospacing="0"/>
        <w:ind w:left="835"/>
        <w:rPr>
          <w:rFonts w:cs="Calibri"/>
          <w:sz w:val="20"/>
          <w:szCs w:val="20"/>
        </w:rPr>
      </w:pPr>
      <w:r>
        <w:rPr>
          <w:rFonts w:cs="Calibri" w:hint="eastAsia"/>
          <w:sz w:val="20"/>
          <w:szCs w:val="20"/>
        </w:rPr>
        <w:t>测试用一种高级语言来模拟，因此别的特征的测试小组（甚至别的产品的测试小组）可以复查和改进测试模型。这就形成了一个测试专家的共同体。</w:t>
      </w:r>
    </w:p>
    <w:p w:rsidR="00000000" w:rsidRDefault="003A3DA7">
      <w:pPr>
        <w:pStyle w:val="a3"/>
        <w:spacing w:before="0" w:beforeAutospacing="0" w:after="0" w:afterAutospacing="0"/>
        <w:ind w:left="295"/>
        <w:rPr>
          <w:rFonts w:ascii="微软雅黑" w:eastAsia="微软雅黑" w:hAnsi="微软雅黑" w:cs="Calibri" w:hint="eastAsia"/>
          <w:sz w:val="44"/>
          <w:szCs w:val="44"/>
        </w:rPr>
      </w:pPr>
      <w:r>
        <w:rPr>
          <w:rFonts w:ascii="微软雅黑" w:eastAsia="微软雅黑" w:hAnsi="微软雅黑" w:cs="Calibri" w:hint="eastAsia"/>
          <w:b/>
          <w:bCs/>
          <w:sz w:val="44"/>
          <w:szCs w:val="44"/>
        </w:rPr>
        <w:t>软件测试基础</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软件测试概述</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测试定义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广义的软件测试定义：贯穿于软件开发各阶段的复查、评估与检验活动，这远远超出</w:t>
      </w:r>
      <w:r>
        <w:rPr>
          <w:rFonts w:cs="Calibri" w:hint="eastAsia"/>
          <w:sz w:val="20"/>
          <w:szCs w:val="20"/>
        </w:rPr>
        <w:t>了程序测试的范围，可以统称为确认、验证与测试活动（</w:t>
      </w:r>
      <w:r>
        <w:rPr>
          <w:rFonts w:cs="Calibri" w:hint="eastAsia"/>
          <w:sz w:val="20"/>
          <w:szCs w:val="20"/>
        </w:rPr>
        <w:t>Validation,Verification and Testing</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狭义的软件测试定义：软件测试是为了发现错误而执行程序的过程。软件测试是根据软件开发各阶段的规格说明和程序的内部结构而精心设计一批测试用例，并利用这些测试用例去运行程序，以发现程序错误的过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IEEE</w:t>
      </w:r>
      <w:r>
        <w:rPr>
          <w:rFonts w:cs="Calibri" w:hint="eastAsia"/>
          <w:sz w:val="20"/>
          <w:szCs w:val="20"/>
        </w:rPr>
        <w:t>在</w:t>
      </w:r>
      <w:r>
        <w:rPr>
          <w:rFonts w:cs="Calibri" w:hint="eastAsia"/>
          <w:sz w:val="20"/>
          <w:szCs w:val="20"/>
        </w:rPr>
        <w:t>1983</w:t>
      </w:r>
      <w:r>
        <w:rPr>
          <w:rFonts w:cs="Calibri" w:hint="eastAsia"/>
          <w:sz w:val="20"/>
          <w:szCs w:val="20"/>
        </w:rPr>
        <w:t>年对软件测试的定义：使用人工或自动手段来测定某个系统的过程，其目的在于检验它是否满足规定的需求或是弄清预期结果与实际结果之间的差别。</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无论如何，至少可以得出以下两个结论：</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软件</w:t>
      </w:r>
      <w:r>
        <w:rPr>
          <w:rFonts w:cs="Calibri" w:hint="eastAsia"/>
          <w:color w:val="000000"/>
          <w:sz w:val="20"/>
          <w:szCs w:val="20"/>
        </w:rPr>
        <w:t>测试要发现软件的错误。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软件测试最终要以软件满足用户需求为目的。</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测试目的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对于今天的软件规模和开发环境来讲，证明程序的正确性实际是不可能的。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软件测试的直接目的是发现软件中的缺陷，包括需求、设计方面的缺陷和程序中缺陷（</w:t>
      </w:r>
      <w:r>
        <w:rPr>
          <w:rFonts w:cs="Calibri" w:hint="eastAsia"/>
          <w:sz w:val="20"/>
          <w:szCs w:val="20"/>
        </w:rPr>
        <w:t>BUG</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软件测试的最终目的是检查是否满足用户的需求，其中包括用户的隐含需求和潜在需求。</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Glen Myers</w:t>
      </w:r>
      <w:r>
        <w:rPr>
          <w:rFonts w:cs="Calibri" w:hint="eastAsia"/>
          <w:sz w:val="20"/>
          <w:szCs w:val="20"/>
        </w:rPr>
        <w:t>曾提出关于测试目标的规则：</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测试是一个为了寻找错误而运行程序的过程。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一个好的测试用例是指很可能找到迄今为止尚未发现的错误的用例。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一个成功的测试是指揭示了迄今为止尚未发现的错误的测试。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测试工作要讲究工作效率，需要尽早地、不断地进行测试。越早发现缺陷，越能降低质量风险，减少修复缺陷的花费；测试工作越充分，软件中的</w:t>
      </w:r>
      <w:r>
        <w:rPr>
          <w:rFonts w:cs="Calibri" w:hint="eastAsia"/>
          <w:sz w:val="20"/>
          <w:szCs w:val="20"/>
        </w:rPr>
        <w:t>BUG</w:t>
      </w:r>
      <w:r>
        <w:rPr>
          <w:rFonts w:cs="Calibri" w:hint="eastAsia"/>
          <w:sz w:val="20"/>
          <w:szCs w:val="20"/>
        </w:rPr>
        <w:t>会越少，软件的质量会越高，软件的维护费用就会越少。所以，测试一定要尽早和充分。</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测试前提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软件可测试性：是一个计算机程序能够被测试的容易程度。</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软件可测试性检查表：</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可操作性：运行的越好，被测试的效率越高。</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可观察性：所看见的，就是所测试的。</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可控制性：对软件</w:t>
      </w:r>
      <w:r>
        <w:rPr>
          <w:rFonts w:cs="Calibri" w:hint="eastAsia"/>
          <w:color w:val="000000"/>
          <w:sz w:val="20"/>
          <w:szCs w:val="20"/>
        </w:rPr>
        <w:t>的控制越好，测试越能够被自动执行与优化。</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可分解性：通过控制测试范围，能够更好地分解问题，执行更灵巧的再测试。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简单性：需要测试的内容越少，对测试的破坏越小。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易理解性：得到的信息越多，进行的测试越灵巧。</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测试规律</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木桶原理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产品质量关键因素是分析、设计和实现，测试应该是融于其中的补充检查手段，其他管理、支持、甚至文化因素也会影响最终产品的质量。应该说，测试是提高产品质量的必须要求我们的，也是提高产品质量最直接、最快捷的手段，但决不是一种根本手段。反过来说，如果将提高产品质量的砝码全部押在测试上，那将是一个恐怖而漫长的灾难。</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八二原则</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说法一：在分析、设计、实现阶段的复审和测试工作能够发现和避免</w:t>
      </w:r>
      <w:r>
        <w:rPr>
          <w:rFonts w:cs="Calibri" w:hint="eastAsia"/>
          <w:sz w:val="20"/>
          <w:szCs w:val="20"/>
        </w:rPr>
        <w:t>80%</w:t>
      </w:r>
      <w:r>
        <w:rPr>
          <w:rFonts w:cs="Calibri" w:hint="eastAsia"/>
          <w:sz w:val="20"/>
          <w:szCs w:val="20"/>
        </w:rPr>
        <w:t>的</w:t>
      </w:r>
      <w:r>
        <w:rPr>
          <w:rFonts w:cs="Calibri" w:hint="eastAsia"/>
          <w:sz w:val="20"/>
          <w:szCs w:val="20"/>
        </w:rPr>
        <w:t>Bug</w:t>
      </w:r>
      <w:r>
        <w:rPr>
          <w:rFonts w:cs="Calibri" w:hint="eastAsia"/>
          <w:sz w:val="20"/>
          <w:szCs w:val="20"/>
        </w:rPr>
        <w:t>，而系统测试又能找出其作</w:t>
      </w:r>
      <w:r>
        <w:rPr>
          <w:rFonts w:cs="Calibri" w:hint="eastAsia"/>
          <w:sz w:val="20"/>
          <w:szCs w:val="20"/>
        </w:rPr>
        <w:t>Bug</w:t>
      </w:r>
      <w:r>
        <w:rPr>
          <w:rFonts w:cs="Calibri" w:hint="eastAsia"/>
          <w:sz w:val="20"/>
          <w:szCs w:val="20"/>
        </w:rPr>
        <w:t>中的</w:t>
      </w:r>
      <w:r>
        <w:rPr>
          <w:rFonts w:cs="Calibri" w:hint="eastAsia"/>
          <w:sz w:val="20"/>
          <w:szCs w:val="20"/>
        </w:rPr>
        <w:t>80%</w:t>
      </w:r>
      <w:r>
        <w:rPr>
          <w:rFonts w:cs="Calibri" w:hint="eastAsia"/>
          <w:sz w:val="20"/>
          <w:szCs w:val="20"/>
        </w:rPr>
        <w:t>，最后的</w:t>
      </w:r>
      <w:r>
        <w:rPr>
          <w:rFonts w:cs="Calibri" w:hint="eastAsia"/>
          <w:sz w:val="20"/>
          <w:szCs w:val="20"/>
        </w:rPr>
        <w:t>5%</w:t>
      </w:r>
      <w:r>
        <w:rPr>
          <w:rFonts w:cs="Calibri" w:hint="eastAsia"/>
          <w:sz w:val="20"/>
          <w:szCs w:val="20"/>
        </w:rPr>
        <w:t>的</w:t>
      </w:r>
      <w:r>
        <w:rPr>
          <w:rFonts w:cs="Calibri" w:hint="eastAsia"/>
          <w:sz w:val="20"/>
          <w:szCs w:val="20"/>
        </w:rPr>
        <w:t>Bug</w:t>
      </w:r>
      <w:r>
        <w:rPr>
          <w:rFonts w:cs="Calibri" w:hint="eastAsia"/>
          <w:sz w:val="20"/>
          <w:szCs w:val="20"/>
        </w:rPr>
        <w:t>可能只有在用户的大范围、长时间使用后才会暴露出来。因为测试只能</w:t>
      </w:r>
      <w:r>
        <w:rPr>
          <w:rFonts w:cs="Calibri" w:hint="eastAsia"/>
          <w:sz w:val="20"/>
          <w:szCs w:val="20"/>
        </w:rPr>
        <w:t>够保证尽可能多地发现错误，无法保证能够发现所有的错误。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说法二：</w:t>
      </w:r>
      <w:r>
        <w:rPr>
          <w:rFonts w:cs="Calibri" w:hint="eastAsia"/>
          <w:sz w:val="20"/>
          <w:szCs w:val="20"/>
        </w:rPr>
        <w:t>80%</w:t>
      </w:r>
      <w:r>
        <w:rPr>
          <w:rFonts w:cs="Calibri" w:hint="eastAsia"/>
          <w:sz w:val="20"/>
          <w:szCs w:val="20"/>
        </w:rPr>
        <w:t>的程序缺陷常常生存在软件</w:t>
      </w:r>
      <w:r>
        <w:rPr>
          <w:rFonts w:cs="Calibri" w:hint="eastAsia"/>
          <w:sz w:val="20"/>
          <w:szCs w:val="20"/>
        </w:rPr>
        <w:t>20%</w:t>
      </w:r>
      <w:r>
        <w:rPr>
          <w:rFonts w:cs="Calibri" w:hint="eastAsia"/>
          <w:sz w:val="20"/>
          <w:szCs w:val="20"/>
        </w:rPr>
        <w:t>的程序空间里。</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测试原则</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在测试技术和策略方面：</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测试的工作是有计划的；</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zero-bug</w:t>
      </w:r>
      <w:r>
        <w:rPr>
          <w:rFonts w:cs="Calibri" w:hint="eastAsia"/>
          <w:color w:val="000000"/>
          <w:sz w:val="20"/>
          <w:szCs w:val="20"/>
        </w:rPr>
        <w:t>是一种理想，</w:t>
      </w:r>
      <w:r>
        <w:rPr>
          <w:rFonts w:cs="Calibri" w:hint="eastAsia"/>
          <w:color w:val="000000"/>
          <w:sz w:val="20"/>
          <w:szCs w:val="20"/>
        </w:rPr>
        <w:t>good-enough</w:t>
      </w:r>
      <w:r>
        <w:rPr>
          <w:rFonts w:cs="Calibri" w:hint="eastAsia"/>
          <w:color w:val="000000"/>
          <w:sz w:val="20"/>
          <w:szCs w:val="20"/>
        </w:rPr>
        <w:t>是我们的原则，应该在软件测试成本和软件质量效益两者间找到一个平衡点；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不应测试自己开发的程序；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尽早进行，前期就要介入；（美国国防部要求千行代码出错率小于</w:t>
      </w:r>
      <w:r>
        <w:rPr>
          <w:rFonts w:cs="Calibri" w:hint="eastAsia"/>
          <w:color w:val="000000"/>
          <w:sz w:val="20"/>
          <w:szCs w:val="20"/>
        </w:rPr>
        <w:t>0.01</w:t>
      </w:r>
      <w:r>
        <w:rPr>
          <w:rFonts w:cs="Calibri" w:hint="eastAsia"/>
          <w:color w:val="000000"/>
          <w:sz w:val="20"/>
          <w:szCs w:val="20"/>
        </w:rPr>
        <w:t>）</w:t>
      </w:r>
    </w:p>
    <w:tbl>
      <w:tblPr>
        <w:tblW w:w="0" w:type="auto"/>
        <w:tblInd w:w="29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84"/>
        <w:gridCol w:w="2091"/>
      </w:tblGrid>
      <w:tr w:rsidR="00000000">
        <w:trPr>
          <w:divId w:val="1686597248"/>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时间</w:t>
            </w:r>
          </w:p>
        </w:tc>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缺陷百分比（单位</w:t>
            </w:r>
            <w:r>
              <w:rPr>
                <w:rFonts w:hint="eastAsia"/>
                <w:color w:val="000000"/>
                <w:sz w:val="20"/>
                <w:szCs w:val="20"/>
              </w:rPr>
              <w:t>%</w:t>
            </w:r>
            <w:r>
              <w:rPr>
                <w:rFonts w:hint="eastAsia"/>
                <w:color w:val="000000"/>
                <w:sz w:val="20"/>
                <w:szCs w:val="20"/>
              </w:rPr>
              <w:t>）</w:t>
            </w:r>
          </w:p>
        </w:tc>
      </w:tr>
      <w:tr w:rsidR="00000000">
        <w:trPr>
          <w:divId w:val="1686597248"/>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需求分析</w:t>
            </w:r>
          </w:p>
        </w:tc>
        <w:tc>
          <w:tcPr>
            <w:tcW w:w="1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9.0</w:t>
            </w:r>
          </w:p>
        </w:tc>
      </w:tr>
      <w:tr w:rsidR="00000000">
        <w:trPr>
          <w:divId w:val="1686597248"/>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概要设计</w:t>
            </w:r>
          </w:p>
        </w:tc>
        <w:tc>
          <w:tcPr>
            <w:tcW w:w="1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17.2</w:t>
            </w:r>
          </w:p>
        </w:tc>
      </w:tr>
      <w:tr w:rsidR="00000000">
        <w:trPr>
          <w:divId w:val="1686597248"/>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详细设计</w:t>
            </w:r>
          </w:p>
        </w:tc>
        <w:tc>
          <w:tcPr>
            <w:tcW w:w="1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21.6</w:t>
            </w:r>
          </w:p>
        </w:tc>
      </w:tr>
      <w:tr w:rsidR="00000000">
        <w:trPr>
          <w:divId w:val="1686597248"/>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编码和单元测试</w:t>
            </w:r>
          </w:p>
        </w:tc>
        <w:tc>
          <w:tcPr>
            <w:tcW w:w="1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16.4</w:t>
            </w:r>
          </w:p>
        </w:tc>
      </w:tr>
      <w:tr w:rsidR="00000000">
        <w:trPr>
          <w:divId w:val="1686597248"/>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集成测试</w:t>
            </w:r>
          </w:p>
        </w:tc>
        <w:tc>
          <w:tcPr>
            <w:tcW w:w="1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19.4</w:t>
            </w:r>
          </w:p>
        </w:tc>
      </w:tr>
      <w:tr w:rsidR="00000000">
        <w:trPr>
          <w:divId w:val="1686597248"/>
        </w:trPr>
        <w:tc>
          <w:tcPr>
            <w:tcW w:w="2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系统联调和系统测试</w:t>
            </w:r>
          </w:p>
        </w:tc>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16.4</w:t>
            </w:r>
          </w:p>
        </w:tc>
      </w:tr>
      <w:tr w:rsidR="00000000">
        <w:trPr>
          <w:divId w:val="1686597248"/>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总计</w:t>
            </w:r>
          </w:p>
        </w:tc>
        <w:tc>
          <w:tcPr>
            <w:tcW w:w="19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100</w:t>
            </w:r>
          </w:p>
        </w:tc>
      </w:tr>
    </w:tbl>
    <w:p w:rsidR="00000000" w:rsidRDefault="003A3DA7">
      <w:pPr>
        <w:pStyle w:val="a3"/>
        <w:spacing w:before="0" w:beforeAutospacing="0" w:after="0" w:afterAutospacing="0"/>
        <w:ind w:left="835"/>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3A3DA7">
      <w:pPr>
        <w:pStyle w:val="a3"/>
        <w:spacing w:before="0" w:beforeAutospacing="0" w:after="0" w:afterAutospacing="0"/>
        <w:ind w:left="835"/>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3A3DA7">
      <w:pPr>
        <w:pStyle w:val="a3"/>
        <w:spacing w:before="0" w:beforeAutospacing="0" w:after="0" w:afterAutospacing="0"/>
        <w:ind w:left="835"/>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3A3DA7">
      <w:pPr>
        <w:pStyle w:val="a3"/>
        <w:spacing w:before="0" w:beforeAutospacing="0" w:after="0" w:afterAutospacing="0"/>
        <w:ind w:left="835"/>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3A3DA7">
      <w:pPr>
        <w:pStyle w:val="a3"/>
        <w:spacing w:before="0" w:beforeAutospacing="0" w:after="0" w:afterAutospacing="0"/>
        <w:ind w:left="835"/>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3A3DA7">
      <w:pPr>
        <w:pStyle w:val="a3"/>
        <w:spacing w:before="0" w:beforeAutospacing="0" w:after="0" w:afterAutospacing="0"/>
        <w:ind w:left="835"/>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3A3DA7">
      <w:pPr>
        <w:pStyle w:val="a3"/>
        <w:spacing w:before="0" w:beforeAutospacing="0" w:after="0" w:afterAutospacing="0"/>
        <w:ind w:left="835"/>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3A3DA7">
      <w:pPr>
        <w:pStyle w:val="a3"/>
        <w:spacing w:before="0" w:beforeAutospacing="0" w:after="0" w:afterAutospacing="0"/>
        <w:ind w:left="835"/>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要尽早的发现缺陷和修改缺陷主要有以下原因：</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缺陷的修改成本随着阶段的推移将急剧上升，在产品发布修正一个缺陷的成本将是需求阶段的</w:t>
      </w:r>
      <w:r>
        <w:rPr>
          <w:rFonts w:cs="Calibri" w:hint="eastAsia"/>
          <w:color w:val="000000"/>
          <w:sz w:val="20"/>
          <w:szCs w:val="20"/>
        </w:rPr>
        <w:t>100</w:t>
      </w:r>
      <w:r>
        <w:rPr>
          <w:rFonts w:cs="Calibri" w:hint="eastAsia"/>
          <w:color w:val="000000"/>
          <w:sz w:val="20"/>
          <w:szCs w:val="20"/>
        </w:rPr>
        <w:t>倍，甚至更高；</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缺陷具有放大的特点，缺陷修改延迟几个星期甚至几个月将使系统更容易出错；</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设计判定和一些小的代码限制及条件很容易被忘掉；</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尽早修正缺陷可以节省重新分析设计的时间；</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早期的问题反馈中有助于防止类似错误的产生；</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大量的缺陷和问题跟踪工作将被减轻；</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如果必要的话，可以重新设计和编码，而这个工作越往后期越不可能；</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需求和设计时出现的缺陷占很大的比例。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测试都应追溯到用户需求。正如我们所知：软件测试的目标在于揭示错误。而最严重的错误（从用户角度来看）是那些导致程序无法满足需求的错误；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测试设计和测试操作进行分离；</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软件缺陷具有免疫性，必须更换不同的测试方法和测试数据。在软件测试中采用单一的方法不能高效和完全的针对所有软件缺陷，因此软件测试应该尽可能的多采用多种途径进行测试；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测试本向应该被测试；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测试和质量关系密切，质量活动需要有规划和监控及明确的输出。</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100%</w:t>
      </w:r>
      <w:r>
        <w:rPr>
          <w:rFonts w:cs="Calibri" w:hint="eastAsia"/>
          <w:color w:val="000000"/>
          <w:sz w:val="20"/>
          <w:szCs w:val="20"/>
        </w:rPr>
        <w:t>测试覆盖率。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测试工作要尽可能找出关键性的错误。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总假定程序是有错误的。</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彻底检查和仔细分析每一个测试结果。</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不断提高测试策略和技巧。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在测试管理方面</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测试必须是有计划、有组织、有准备的；</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严格执行测试计划并及时进行修订；</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有效的</w:t>
      </w:r>
      <w:r>
        <w:rPr>
          <w:rFonts w:cs="Calibri" w:hint="eastAsia"/>
          <w:color w:val="000000"/>
          <w:sz w:val="20"/>
          <w:szCs w:val="20"/>
        </w:rPr>
        <w:t>BUG</w:t>
      </w:r>
      <w:r>
        <w:rPr>
          <w:rFonts w:cs="Calibri" w:hint="eastAsia"/>
          <w:color w:val="000000"/>
          <w:sz w:val="20"/>
          <w:szCs w:val="20"/>
        </w:rPr>
        <w:t>跟踪和管理；</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由独立的</w:t>
      </w:r>
      <w:r>
        <w:rPr>
          <w:rFonts w:cs="Calibri" w:hint="eastAsia"/>
          <w:color w:val="000000"/>
          <w:sz w:val="20"/>
          <w:szCs w:val="20"/>
        </w:rPr>
        <w:t>第三方来完成测试工作；</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好测试的</w:t>
      </w:r>
      <w:r>
        <w:rPr>
          <w:rFonts w:cs="Calibri" w:hint="eastAsia"/>
          <w:color w:val="000000"/>
          <w:sz w:val="20"/>
          <w:szCs w:val="20"/>
        </w:rPr>
        <w:t>5</w:t>
      </w:r>
      <w:r>
        <w:rPr>
          <w:rFonts w:cs="Calibri" w:hint="eastAsia"/>
          <w:color w:val="000000"/>
          <w:sz w:val="20"/>
          <w:szCs w:val="20"/>
        </w:rPr>
        <w:t>个属性：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发现错误的可能性很高；</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不冗余；</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是“最佳品种”</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不会太简单，也不会太复杂；</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提示了迄今为止尚未发现的错误。</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主要内容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测试要考虑到所有的出错可能性。同时要做一些不是按常规做的、非常奇怪的事儿。</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除了漏洞之外，测试还应考虑性能问题，保证软件运行良好，非常快，没有内存泄露，不会出现软件运行越来越慢的情形。</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测试要考虑软件的兼容性。</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测试方法</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白盒测试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黑盒测试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灰盒测试</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测试分类</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测试的分类是指按照不同的划分角度对测试的活动进行分类。可以从以下几个角度对测试活动进行分类：</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按是否需要执行被测试软件的角度分类：</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静态测试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动态测试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按开发阶段分类</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单元测试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集成测试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确认测试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系统测试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验收测试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按测试实施组织分类</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Alpha</w:t>
      </w:r>
      <w:r>
        <w:rPr>
          <w:rFonts w:cs="Calibri" w:hint="eastAsia"/>
          <w:color w:val="000000"/>
          <w:sz w:val="20"/>
          <w:szCs w:val="20"/>
        </w:rPr>
        <w:t>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Beta</w:t>
      </w:r>
      <w:r>
        <w:rPr>
          <w:rFonts w:cs="Calibri" w:hint="eastAsia"/>
          <w:color w:val="000000"/>
          <w:sz w:val="20"/>
          <w:szCs w:val="20"/>
        </w:rPr>
        <w:t>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第三方测试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按测试方法分类</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白盒测试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黑盒测试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灰盒测试</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不利因素</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没有得到足够的培训</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测试准备工作不足</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缺乏测试工具</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缺乏管理的标准和支持</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缺乏客户和最终使用者的参与</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没有足够的时间进行测试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对于独立的测试人员过度信任</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版本改变的太快</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测试人员处于不受重视的情况中</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不能说不</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测试生命周期</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测试生命周期</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对测试人员进行业务培训</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测试需求分析</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编写测试计划</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测试执行（包括缺陷跟踪）</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编写测试报告</w:t>
      </w:r>
    </w:p>
    <w:p w:rsidR="00000000" w:rsidRDefault="003A3DA7">
      <w:pPr>
        <w:pStyle w:val="a3"/>
        <w:spacing w:before="0" w:beforeAutospacing="0" w:after="0" w:afterAutospacing="0"/>
        <w:ind w:left="835"/>
        <w:rPr>
          <w:rFonts w:cs="Calibri"/>
          <w:sz w:val="20"/>
          <w:szCs w:val="20"/>
        </w:rPr>
      </w:pPr>
      <w:r>
        <w:rPr>
          <w:rFonts w:cs="Calibri" w:hint="eastAsia"/>
          <w:sz w:val="20"/>
          <w:szCs w:val="20"/>
        </w:rPr>
        <w:t>注意：各步骤结束前都要进行必要的评审工作</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流程中的文档</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测试计划</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测试计划主要是测试资源的准备和估计、测试任务的划分和测试实施的安排。</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项目测试计划</w:t>
      </w:r>
    </w:p>
    <w:p w:rsidR="00000000" w:rsidRDefault="003A3DA7">
      <w:pPr>
        <w:pStyle w:val="a3"/>
        <w:spacing w:before="0" w:beforeAutospacing="0" w:after="0" w:afterAutospacing="0"/>
        <w:ind w:left="1375"/>
        <w:rPr>
          <w:rFonts w:cs="Calibri"/>
          <w:sz w:val="20"/>
          <w:szCs w:val="20"/>
        </w:rPr>
      </w:pPr>
      <w:r>
        <w:rPr>
          <w:rFonts w:cs="Calibri" w:hint="eastAsia"/>
          <w:sz w:val="20"/>
          <w:szCs w:val="20"/>
        </w:rPr>
        <w:t>项目测试计划的范围为项目的所有测试阶段（单元测试除外），它主要关心测试资源的计划和准备，关心测试各阶段的输入</w:t>
      </w:r>
      <w:r>
        <w:rPr>
          <w:rFonts w:cs="Calibri" w:hint="eastAsia"/>
          <w:sz w:val="20"/>
          <w:szCs w:val="20"/>
        </w:rPr>
        <w:t>/</w:t>
      </w:r>
      <w:r>
        <w:rPr>
          <w:rFonts w:cs="Calibri" w:hint="eastAsia"/>
          <w:sz w:val="20"/>
          <w:szCs w:val="20"/>
        </w:rPr>
        <w:t>输出准则。制订项目测试计划一般是在项目策划时，和其他计划同时完成，关键时间点和资源分配要与项目计划一致，另外，项目测试计划的制订越早越好，这样就有更充足的时间来进行测试准备活动。</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阶段测试计划</w:t>
      </w:r>
    </w:p>
    <w:p w:rsidR="00000000" w:rsidRDefault="003A3DA7">
      <w:pPr>
        <w:pStyle w:val="a3"/>
        <w:spacing w:before="0" w:beforeAutospacing="0" w:after="0" w:afterAutospacing="0"/>
        <w:ind w:left="1375"/>
        <w:rPr>
          <w:rFonts w:cs="Calibri"/>
          <w:sz w:val="20"/>
          <w:szCs w:val="20"/>
        </w:rPr>
      </w:pPr>
      <w:r>
        <w:rPr>
          <w:rFonts w:cs="Calibri" w:hint="eastAsia"/>
          <w:sz w:val="20"/>
          <w:szCs w:val="20"/>
        </w:rPr>
        <w:t>阶段测试计划关心测试阶段具体实施工作安排、工作策略等，阶段测试计划要遵从项目测试计划的安排。一般建议阶段测试计划在测试实施快要开始时批准入库。</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测试计划和产品开发紧密相关，由多个部分组成。所有大型的商业软件都</w:t>
      </w:r>
      <w:r>
        <w:rPr>
          <w:rFonts w:cs="Calibri" w:hint="eastAsia"/>
          <w:sz w:val="20"/>
          <w:szCs w:val="20"/>
        </w:rPr>
        <w:t>需要完整的测试计划，需要具体到每一步骤，并且每一个部分都要符合规范要求。</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测试计划包括内容：</w:t>
      </w:r>
      <w:r>
        <w:rPr>
          <w:rFonts w:cs="Calibri" w:hint="eastAsia"/>
          <w:sz w:val="20"/>
          <w:szCs w:val="20"/>
        </w:rPr>
        <w:t>1</w:t>
      </w:r>
      <w:r>
        <w:rPr>
          <w:rFonts w:cs="Calibri" w:hint="eastAsia"/>
          <w:sz w:val="20"/>
          <w:szCs w:val="20"/>
        </w:rPr>
        <w:t>、概述；</w:t>
      </w:r>
      <w:r>
        <w:rPr>
          <w:rFonts w:cs="Calibri" w:hint="eastAsia"/>
          <w:sz w:val="20"/>
          <w:szCs w:val="20"/>
        </w:rPr>
        <w:t>2</w:t>
      </w:r>
      <w:r>
        <w:rPr>
          <w:rFonts w:cs="Calibri" w:hint="eastAsia"/>
          <w:sz w:val="20"/>
          <w:szCs w:val="20"/>
        </w:rPr>
        <w:t>、测试目标和发布标准；</w:t>
      </w:r>
      <w:r>
        <w:rPr>
          <w:rFonts w:cs="Calibri" w:hint="eastAsia"/>
          <w:sz w:val="20"/>
          <w:szCs w:val="20"/>
        </w:rPr>
        <w:t>3</w:t>
      </w:r>
      <w:r>
        <w:rPr>
          <w:rFonts w:cs="Calibri" w:hint="eastAsia"/>
          <w:sz w:val="20"/>
          <w:szCs w:val="20"/>
        </w:rPr>
        <w:t>、计划将测试的领域；</w:t>
      </w:r>
      <w:r>
        <w:rPr>
          <w:rFonts w:cs="Calibri" w:hint="eastAsia"/>
          <w:sz w:val="20"/>
          <w:szCs w:val="20"/>
        </w:rPr>
        <w:t>4</w:t>
      </w:r>
      <w:r>
        <w:rPr>
          <w:rFonts w:cs="Calibri" w:hint="eastAsia"/>
          <w:sz w:val="20"/>
          <w:szCs w:val="20"/>
        </w:rPr>
        <w:t>、测试方法描述；</w:t>
      </w:r>
      <w:r>
        <w:rPr>
          <w:rFonts w:cs="Calibri" w:hint="eastAsia"/>
          <w:sz w:val="20"/>
          <w:szCs w:val="20"/>
        </w:rPr>
        <w:t>5</w:t>
      </w:r>
      <w:r>
        <w:rPr>
          <w:rFonts w:cs="Calibri" w:hint="eastAsia"/>
          <w:sz w:val="20"/>
          <w:szCs w:val="20"/>
        </w:rPr>
        <w:t>测试进度表；</w:t>
      </w:r>
      <w:r>
        <w:rPr>
          <w:rFonts w:cs="Calibri" w:hint="eastAsia"/>
          <w:sz w:val="20"/>
          <w:szCs w:val="20"/>
        </w:rPr>
        <w:t>6</w:t>
      </w:r>
      <w:r>
        <w:rPr>
          <w:rFonts w:cs="Calibri" w:hint="eastAsia"/>
          <w:sz w:val="20"/>
          <w:szCs w:val="20"/>
        </w:rPr>
        <w:t>、测试资源；</w:t>
      </w:r>
      <w:r>
        <w:rPr>
          <w:rFonts w:cs="Calibri" w:hint="eastAsia"/>
          <w:sz w:val="20"/>
          <w:szCs w:val="20"/>
        </w:rPr>
        <w:t>7</w:t>
      </w:r>
      <w:r>
        <w:rPr>
          <w:rFonts w:cs="Calibri" w:hint="eastAsia"/>
          <w:sz w:val="20"/>
          <w:szCs w:val="20"/>
        </w:rPr>
        <w:t>、配置范围和测试工具。</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审核测试计划的内容：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正确定被测对象和测试目标；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严格确定测试阶段，划分测试周期；</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测试计划已分配了所有的需求；</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制订测试人员，软硬件资源和测试进度等方面的计划、任务、分配一责任划分；</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规定软件的测试方法、测试标准以及输入</w:t>
      </w:r>
      <w:r>
        <w:rPr>
          <w:rFonts w:cs="Calibri" w:hint="eastAsia"/>
          <w:color w:val="000000"/>
          <w:sz w:val="20"/>
          <w:szCs w:val="20"/>
        </w:rPr>
        <w:t>/</w:t>
      </w:r>
      <w:r>
        <w:rPr>
          <w:rFonts w:cs="Calibri" w:hint="eastAsia"/>
          <w:color w:val="000000"/>
          <w:sz w:val="20"/>
          <w:szCs w:val="20"/>
        </w:rPr>
        <w:t>输出准则；</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建立充分的测试准则、测试标准以及输入</w:t>
      </w:r>
      <w:r>
        <w:rPr>
          <w:rFonts w:cs="Calibri" w:hint="eastAsia"/>
          <w:color w:val="000000"/>
          <w:sz w:val="20"/>
          <w:szCs w:val="20"/>
        </w:rPr>
        <w:t>/</w:t>
      </w:r>
      <w:r>
        <w:rPr>
          <w:rFonts w:cs="Calibri" w:hint="eastAsia"/>
          <w:color w:val="000000"/>
          <w:sz w:val="20"/>
          <w:szCs w:val="20"/>
        </w:rPr>
        <w:t>输出准则；</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支持环境和测试工具等；</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回归测试需求在适当之处被标明；</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测试限制已被陈述清楚；</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性能测试已被陈述清楚；</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所有测试活动都有时间表和资源等预算。</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测试规范</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规范是指为每一个在测试计划中确定的产品领域所写的文档，用来描述该领域的测试需求。编写测试规范，需要参照项目经理写的产品规范，开发人员写的开发计划。每个领域都应该有一份详细的测试规范，所以还需要参照测试计划。</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测试规范包括的内容：</w:t>
      </w:r>
      <w:r>
        <w:rPr>
          <w:rFonts w:cs="Calibri" w:hint="eastAsia"/>
          <w:sz w:val="20"/>
          <w:szCs w:val="20"/>
        </w:rPr>
        <w:t>1</w:t>
      </w:r>
      <w:r>
        <w:rPr>
          <w:rFonts w:cs="Calibri" w:hint="eastAsia"/>
          <w:sz w:val="20"/>
          <w:szCs w:val="20"/>
        </w:rPr>
        <w:t>、背景信息；</w:t>
      </w:r>
      <w:r>
        <w:rPr>
          <w:rFonts w:cs="Calibri" w:hint="eastAsia"/>
          <w:sz w:val="20"/>
          <w:szCs w:val="20"/>
        </w:rPr>
        <w:t>2</w:t>
      </w:r>
      <w:r>
        <w:rPr>
          <w:rFonts w:cs="Calibri" w:hint="eastAsia"/>
          <w:sz w:val="20"/>
          <w:szCs w:val="20"/>
        </w:rPr>
        <w:t>、被测试的特性；</w:t>
      </w:r>
      <w:r>
        <w:rPr>
          <w:rFonts w:cs="Calibri" w:hint="eastAsia"/>
          <w:sz w:val="20"/>
          <w:szCs w:val="20"/>
        </w:rPr>
        <w:t>3</w:t>
      </w:r>
      <w:r>
        <w:rPr>
          <w:rFonts w:cs="Calibri" w:hint="eastAsia"/>
          <w:sz w:val="20"/>
          <w:szCs w:val="20"/>
        </w:rPr>
        <w:t>、功能考虑；</w:t>
      </w:r>
      <w:r>
        <w:rPr>
          <w:rFonts w:cs="Calibri" w:hint="eastAsia"/>
          <w:sz w:val="20"/>
          <w:szCs w:val="20"/>
        </w:rPr>
        <w:t>4</w:t>
      </w:r>
      <w:r>
        <w:rPr>
          <w:rFonts w:cs="Calibri" w:hint="eastAsia"/>
          <w:sz w:val="20"/>
          <w:szCs w:val="20"/>
        </w:rPr>
        <w:t>、测试考虑；</w:t>
      </w:r>
      <w:r>
        <w:rPr>
          <w:rFonts w:cs="Calibri" w:hint="eastAsia"/>
          <w:sz w:val="20"/>
          <w:szCs w:val="20"/>
        </w:rPr>
        <w:t>5</w:t>
      </w:r>
      <w:r>
        <w:rPr>
          <w:rFonts w:cs="Calibri" w:hint="eastAsia"/>
          <w:sz w:val="20"/>
          <w:szCs w:val="20"/>
        </w:rPr>
        <w:t>、测试想定。</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测</w:t>
      </w:r>
      <w:r>
        <w:rPr>
          <w:rFonts w:ascii="KaiTi_GB2312" w:eastAsia="KaiTi_GB2312" w:hAnsi="KaiTi_GB2312" w:cs="Calibri" w:hint="eastAsia"/>
          <w:b/>
          <w:bCs/>
          <w:sz w:val="30"/>
          <w:szCs w:val="30"/>
        </w:rPr>
        <w:t>试案例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案例是指描述如何测试某一个领域的文档，这些文档符合测试规范中的需求说明。根据测试规范的测试想定开发，根据测试反馈信息，对于没有考虑到的新问题，不断添加测试案例。测试案例没有固定格式，只要清楚表明了测试步骤和需要验证的事实，使任何一位测试人员都可以根据测试案例的描述完成测试。</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测试报告</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管理员以测试报告的形式向整个产品开发部门报告测试结果及发现的缺陷或错误。撰写测试报告的目的是为了让整个产品部门了解产品开发的进展情况，以使缺陷或错误能够迅速得到修复。测试报告的格式并无定式，要求能够完整、清楚地</w:t>
      </w:r>
      <w:r>
        <w:rPr>
          <w:rFonts w:cs="Calibri" w:hint="eastAsia"/>
          <w:sz w:val="20"/>
          <w:szCs w:val="20"/>
        </w:rPr>
        <w:t>反映当前的测试进展情况，要易懂，不要使用人迷惑或产生误解。</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缺陷或错误报告</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人员以缺陷或错误报告的形式向开发人员报告所发现的缺陷或错误。撰写缺陷或错误报告的目的是为了使缺陷或错误能够得到修复，测试人员的缺陷或错误报告撰写的好坏会直接影响到开发人员对缺陷或错误的修复。</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一份缺陷或错误报告应该包括的几个要点：</w:t>
      </w:r>
      <w:r>
        <w:rPr>
          <w:rFonts w:cs="Calibri" w:hint="eastAsia"/>
          <w:sz w:val="20"/>
          <w:szCs w:val="20"/>
        </w:rPr>
        <w:t>1</w:t>
      </w:r>
      <w:r>
        <w:rPr>
          <w:rFonts w:cs="Calibri" w:hint="eastAsia"/>
          <w:sz w:val="20"/>
          <w:szCs w:val="20"/>
        </w:rPr>
        <w:t>、缺陷或错误名称；</w:t>
      </w:r>
      <w:r>
        <w:rPr>
          <w:rFonts w:cs="Calibri" w:hint="eastAsia"/>
          <w:sz w:val="20"/>
          <w:szCs w:val="20"/>
        </w:rPr>
        <w:t>2</w:t>
      </w:r>
      <w:r>
        <w:rPr>
          <w:rFonts w:cs="Calibri" w:hint="eastAsia"/>
          <w:sz w:val="20"/>
          <w:szCs w:val="20"/>
        </w:rPr>
        <w:t>、被测试软件的版本；</w:t>
      </w:r>
      <w:r>
        <w:rPr>
          <w:rFonts w:cs="Calibri" w:hint="eastAsia"/>
          <w:sz w:val="20"/>
          <w:szCs w:val="20"/>
        </w:rPr>
        <w:t>3</w:t>
      </w:r>
      <w:r>
        <w:rPr>
          <w:rFonts w:cs="Calibri" w:hint="eastAsia"/>
          <w:sz w:val="20"/>
          <w:szCs w:val="20"/>
        </w:rPr>
        <w:t>、优先度与严重性；</w:t>
      </w:r>
      <w:r>
        <w:rPr>
          <w:rFonts w:cs="Calibri" w:hint="eastAsia"/>
          <w:sz w:val="20"/>
          <w:szCs w:val="20"/>
        </w:rPr>
        <w:t>4</w:t>
      </w:r>
      <w:r>
        <w:rPr>
          <w:rFonts w:cs="Calibri" w:hint="eastAsia"/>
          <w:sz w:val="20"/>
          <w:szCs w:val="20"/>
        </w:rPr>
        <w:t>、报告测试的步骤；</w:t>
      </w:r>
      <w:r>
        <w:rPr>
          <w:rFonts w:cs="Calibri" w:hint="eastAsia"/>
          <w:sz w:val="20"/>
          <w:szCs w:val="20"/>
        </w:rPr>
        <w:t>5</w:t>
      </w:r>
      <w:r>
        <w:rPr>
          <w:rFonts w:cs="Calibri" w:hint="eastAsia"/>
          <w:sz w:val="20"/>
          <w:szCs w:val="20"/>
        </w:rPr>
        <w:t>、缺陷或错误造成的后果；</w:t>
      </w:r>
      <w:r>
        <w:rPr>
          <w:rFonts w:cs="Calibri" w:hint="eastAsia"/>
          <w:sz w:val="20"/>
          <w:szCs w:val="20"/>
        </w:rPr>
        <w:t>6</w:t>
      </w:r>
      <w:r>
        <w:rPr>
          <w:rFonts w:cs="Calibri" w:hint="eastAsia"/>
          <w:sz w:val="20"/>
          <w:szCs w:val="20"/>
        </w:rPr>
        <w:t>、预计的操作结果；</w:t>
      </w:r>
      <w:r>
        <w:rPr>
          <w:rFonts w:cs="Calibri" w:hint="eastAsia"/>
          <w:sz w:val="20"/>
          <w:szCs w:val="20"/>
        </w:rPr>
        <w:t>7</w:t>
      </w:r>
      <w:r>
        <w:rPr>
          <w:rFonts w:cs="Calibri" w:hint="eastAsia"/>
          <w:sz w:val="20"/>
          <w:szCs w:val="20"/>
        </w:rPr>
        <w:t>、其他信息。</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软件测试活动模型</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V</w:t>
      </w:r>
      <w:r>
        <w:rPr>
          <w:rFonts w:ascii="KaiTi_GB2312" w:eastAsia="KaiTi_GB2312" w:hAnsi="KaiTi_GB2312" w:cs="Calibri" w:hint="eastAsia"/>
          <w:b/>
          <w:bCs/>
          <w:sz w:val="30"/>
          <w:szCs w:val="30"/>
        </w:rPr>
        <w:t>模型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V</w:t>
      </w:r>
      <w:r>
        <w:rPr>
          <w:rFonts w:cs="Calibri" w:hint="eastAsia"/>
          <w:sz w:val="20"/>
          <w:szCs w:val="20"/>
        </w:rPr>
        <w:t>模型主要应用于项目的测试工作中</w:t>
      </w:r>
      <w:r>
        <w:rPr>
          <w:rFonts w:cs="Calibri" w:hint="eastAsia"/>
          <w:sz w:val="20"/>
          <w:szCs w:val="20"/>
        </w:rPr>
        <w:t>，它强调了测试阶段与开发阶段的对应关系以及测试工作的及早准备和进行。</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V</w:t>
      </w:r>
      <w:r>
        <w:rPr>
          <w:rFonts w:cs="Calibri" w:hint="eastAsia"/>
          <w:sz w:val="20"/>
          <w:szCs w:val="20"/>
        </w:rPr>
        <w:t>模型提示了软件测试活动分层和分阶段的本质特性。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应用</w:t>
      </w:r>
      <w:r>
        <w:rPr>
          <w:rFonts w:cs="Calibri" w:hint="eastAsia"/>
          <w:sz w:val="20"/>
          <w:szCs w:val="20"/>
        </w:rPr>
        <w:t>V</w:t>
      </w:r>
      <w:r>
        <w:rPr>
          <w:rFonts w:cs="Calibri" w:hint="eastAsia"/>
          <w:sz w:val="20"/>
          <w:szCs w:val="20"/>
        </w:rPr>
        <w:t>模型实施测试活动，在需求分析阶段编写测试用例，可以发现需求文档本身的缺陷，这样就能尽早把需求缺陷消除，避免使缺陷遗留到下一个阶段中。同进，在概要设计阶段编写集成测试用例也会间接地提高软件设计质量。</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h</w:t>
      </w:r>
      <w:r>
        <w:rPr>
          <w:rFonts w:ascii="KaiTi_GB2312" w:eastAsia="KaiTi_GB2312" w:hAnsi="KaiTi_GB2312" w:cs="Calibri" w:hint="eastAsia"/>
          <w:b/>
          <w:bCs/>
          <w:sz w:val="30"/>
          <w:szCs w:val="30"/>
        </w:rPr>
        <w:t>模型</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上面这个示意图仅演示了在整个生产周期中，某个测试层次上的一次测试“微循环”。图中的“其他流程”可以是任意的开发流程，如设计程序和编码流程，也可以是其他的非开发流程，甚至测试流程本向。向上的空心箭头表示在某个时间点，由于“其他流程”的进展而（由于先后关系）引发或者（由于因果关系）触发了测试就绪点，</w:t>
      </w:r>
      <w:r>
        <w:rPr>
          <w:rFonts w:cs="Calibri" w:hint="eastAsia"/>
          <w:sz w:val="20"/>
          <w:szCs w:val="20"/>
        </w:rPr>
        <w:t>此时只要测试准备活动完成，测试执行活动就可以（或者说是需要）进行。概括来说：</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、软件测试不仅指测试的执行，还包括很多其他的活动；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、软件测试是一个独立的过程，贯穿产品的整个周期，与其他流程并发进行；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、软件测试要尽早准备，尽早执行；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、软件测试根据被测物的不同是分层次的。不同层次的测试活动可以按照某个次序先后进行，也可以反复进行。</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确认和验证</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确认是指在软件开发过程结束时对软件进行评价，以确定它是否和软件需求一致的过程。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验证是指确定软件开发周期中的一个给定阶段的产品是否满足了在上一阶段确定的需求的过程。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验证</w:t>
      </w:r>
      <w:r>
        <w:rPr>
          <w:rFonts w:cs="Calibri" w:hint="eastAsia"/>
          <w:sz w:val="20"/>
          <w:szCs w:val="20"/>
        </w:rPr>
        <w:t>+</w:t>
      </w:r>
      <w:r>
        <w:rPr>
          <w:rFonts w:cs="Calibri" w:hint="eastAsia"/>
          <w:sz w:val="20"/>
          <w:szCs w:val="20"/>
        </w:rPr>
        <w:t>确认</w:t>
      </w:r>
      <w:r>
        <w:rPr>
          <w:rFonts w:cs="Calibri" w:hint="eastAsia"/>
          <w:sz w:val="20"/>
          <w:szCs w:val="20"/>
        </w:rPr>
        <w:t>=</w:t>
      </w:r>
      <w:r>
        <w:rPr>
          <w:rFonts w:cs="Calibri" w:hint="eastAsia"/>
          <w:sz w:val="20"/>
          <w:szCs w:val="20"/>
        </w:rPr>
        <w:t>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验证和确认是不同级别的测试活动。</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测试人员的责任</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测试人员的任务就是站在使用者的角度上，通过不断地的使用和攻击刚开发出来的软件产品，尽量多地找出产品中存在的问题。</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测试启动需确定的工作</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需求阶段</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确定测试策略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确定收集了足够的需求</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产生功能性的测试用例</w:t>
      </w:r>
    </w:p>
    <w:p w:rsidR="00000000" w:rsidRDefault="003A3DA7">
      <w:pPr>
        <w:pStyle w:val="a3"/>
        <w:spacing w:before="0" w:beforeAutospacing="0" w:after="0" w:afterAutospacing="0"/>
        <w:ind w:left="835"/>
        <w:rPr>
          <w:rFonts w:cs="Calibri"/>
          <w:sz w:val="20"/>
          <w:szCs w:val="20"/>
        </w:rPr>
      </w:pPr>
      <w:r>
        <w:rPr>
          <w:rFonts w:cs="Calibri" w:hint="eastAsia"/>
          <w:sz w:val="20"/>
          <w:szCs w:val="20"/>
        </w:rPr>
        <w:t>需要接收的资料：</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需求规格说明书；</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产品文档等。</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设计阶段</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确定设计和需求之间的联系；</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确定进行了足够的设计；</w:t>
      </w:r>
      <w:r>
        <w:rPr>
          <w:rFonts w:cs="Calibri" w:hint="eastAsia"/>
          <w:color w:val="000000"/>
          <w:sz w:val="20"/>
          <w:szCs w:val="20"/>
        </w:rPr>
        <w:t xml:space="preserve"> </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产生结构和功能的测试用例；</w:t>
      </w:r>
    </w:p>
    <w:p w:rsidR="00000000" w:rsidRDefault="003A3DA7">
      <w:pPr>
        <w:pStyle w:val="a3"/>
        <w:spacing w:before="0" w:beforeAutospacing="0" w:after="0" w:afterAutospacing="0"/>
        <w:ind w:left="835"/>
        <w:rPr>
          <w:rFonts w:cs="Calibri"/>
          <w:sz w:val="20"/>
          <w:szCs w:val="20"/>
        </w:rPr>
      </w:pPr>
      <w:r>
        <w:rPr>
          <w:rFonts w:cs="Calibri" w:hint="eastAsia"/>
          <w:sz w:val="20"/>
          <w:szCs w:val="20"/>
        </w:rPr>
        <w:t>需要接收的资料</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输入说明；</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过程说明；</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文件说明；</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输出说明；</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控制说明；</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系统流程图；</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硬件和软件的需求；</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操作手册说明书；</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数据保留的策略</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编码阶段</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确定和设计之间的联系；</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确定拥有执行的足够条件；</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产生结构和功能的测试用例；</w:t>
      </w:r>
    </w:p>
    <w:p w:rsidR="00000000" w:rsidRDefault="003A3DA7">
      <w:pPr>
        <w:pStyle w:val="a3"/>
        <w:spacing w:before="0" w:beforeAutospacing="0" w:after="0" w:afterAutospacing="0"/>
        <w:ind w:left="835"/>
        <w:rPr>
          <w:rFonts w:cs="Calibri"/>
          <w:sz w:val="20"/>
          <w:szCs w:val="20"/>
        </w:rPr>
      </w:pPr>
      <w:r>
        <w:rPr>
          <w:rFonts w:cs="Calibri" w:hint="eastAsia"/>
          <w:sz w:val="20"/>
          <w:szCs w:val="20"/>
        </w:rPr>
        <w:t>需要接收的资料：</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编写说明书；</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程序文档；</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计算机程序列表；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可执行的程序；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程序流程图；</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操作介绍；</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单元测试结果；</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测试阶段</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确定设计了足够的测试用例；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测试应用系统已经未完成，并且可测；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关键资源已经到位。</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维护阶段</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缺陷的跟踪；</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新的版本测试；</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测试需完成的工作</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需求评审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确定需求是足够的；</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制定测试计划</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确定测试需求</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评估风险</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制定测试策略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确定测试资源</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创建时间表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生成测试计划</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设计测试</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准备工作量分析文档；</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确定并说明测试用例；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确定测试过程，并建立测试过程的结构；</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复审和评估测试覆盖；</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实施测试</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记录或通过编程创建测试脚本</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确定设计与实施模型中的测试专用功能</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建立外部数据集</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执行测试过程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评估测试的执行情况</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恢复暂停的测试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核实结果</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调查意外结果</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记录缺陷</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对测试进行评估</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评估测试用例覆盖</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评估代码覆盖</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分析缺陷</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确定是否达到了测试完成标准与成功标准</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软件产生错误的原因</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程度开发产生缺陷的原因</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需求不清晰；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软件复杂性；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程序编码错误；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需求变化；</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时间压力；</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代码文档贫乏；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开发工具自身错误；</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测试导致缺陷的原因</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测试目标定义错误；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在开发生命周期中，错误的选择了测试介入时期；</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选择了低效的测试技术；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测试人员专业知识培训不够，工作低效；</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计划不够详细，测试的随意性很大；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测试人员同开发人员沟通困难。</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程序缺陷包含的因素</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生产软件的最终目的是为了满足客户需求，我们以客户需求作为评判软件质量的标准，软件缺陷的具体含义包含下面几个因素：</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软件未达到客户需求的功能和性能；</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软件超出客户需求的范围；</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软件出现客户需求不能容忍的错误；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软件的使用未能符合客户的习惯和工作环境。</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软件缺陷包含的因素</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软件缺陷除了包括程序运行时出现的问题，还包括考虑到设计等方面的因素。我们还可以认为软件缺陷还可以包括软件设计不符合规范，未能在特定的条件（资金、范围等）达到最佳等。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所以说，认为软件测试仅限于程序提交之后是错误的。</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关于缺陷</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常规测试点</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输入</w:t>
      </w:r>
      <w:r>
        <w:rPr>
          <w:rFonts w:ascii="KaiTi_GB2312" w:eastAsia="KaiTi_GB2312" w:hAnsi="KaiTi_GB2312" w:cs="Calibri" w:hint="eastAsia"/>
          <w:b/>
          <w:bCs/>
          <w:sz w:val="30"/>
          <w:szCs w:val="30"/>
        </w:rPr>
        <w:t>/</w:t>
      </w:r>
      <w:r>
        <w:rPr>
          <w:rFonts w:ascii="KaiTi_GB2312" w:eastAsia="KaiTi_GB2312" w:hAnsi="KaiTi_GB2312" w:cs="Calibri" w:hint="eastAsia"/>
          <w:b/>
          <w:bCs/>
          <w:sz w:val="30"/>
          <w:szCs w:val="30"/>
        </w:rPr>
        <w:t>输出的测试要点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文件属性是否正确？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打开文件语句是否正确？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格式说明书与输入</w:t>
      </w:r>
      <w:r>
        <w:rPr>
          <w:rFonts w:cs="Calibri" w:hint="eastAsia"/>
          <w:color w:val="000000"/>
          <w:sz w:val="20"/>
          <w:szCs w:val="20"/>
        </w:rPr>
        <w:t>/</w:t>
      </w:r>
      <w:r>
        <w:rPr>
          <w:rFonts w:cs="Calibri" w:hint="eastAsia"/>
          <w:color w:val="000000"/>
          <w:sz w:val="20"/>
          <w:szCs w:val="20"/>
        </w:rPr>
        <w:t>输出语句是否一致？</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缓冲区大小与记录长度是否匹配？</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使用文件之前先打文件了吗？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文件结束条件处理了吗？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输入</w:t>
      </w:r>
      <w:r>
        <w:rPr>
          <w:rFonts w:cs="Calibri" w:hint="eastAsia"/>
          <w:color w:val="000000"/>
          <w:sz w:val="20"/>
          <w:szCs w:val="20"/>
        </w:rPr>
        <w:t>/</w:t>
      </w:r>
      <w:r>
        <w:rPr>
          <w:rFonts w:cs="Calibri" w:hint="eastAsia"/>
          <w:color w:val="000000"/>
          <w:sz w:val="20"/>
          <w:szCs w:val="20"/>
        </w:rPr>
        <w:t>输出错误检查并处理了吗？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输出信息中有文字书写错误吗？</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局部数据结构的测试要点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错误的或不相容的说明</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使用尚未赋值或尚未初始化的变量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错误的初始值或不缺省值</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错误的变量名字（描写错或截短了）</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数据类型不相容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上溢、下溢或地址异常</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计算中的常见错误</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计算次序不对或误解了运算符的优先次序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混合运算（运算对象的类型彼此不相容）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变量初始值不正确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精度不够</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表达式的符号表示错误</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测试方案中的错误</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比较数据类型不同的量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逻辑运算符不正确或优先次序的错误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当由于精度问题两个量不会相等时，程序中却期待着相等条件的出现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“差</w:t>
      </w:r>
      <w:r>
        <w:rPr>
          <w:rFonts w:cs="Calibri" w:hint="eastAsia"/>
          <w:color w:val="000000"/>
          <w:sz w:val="20"/>
          <w:szCs w:val="20"/>
        </w:rPr>
        <w:t>1</w:t>
      </w:r>
      <w:r>
        <w:rPr>
          <w:rFonts w:cs="Calibri" w:hint="eastAsia"/>
          <w:color w:val="000000"/>
          <w:sz w:val="20"/>
          <w:szCs w:val="20"/>
        </w:rPr>
        <w:t>“错误（即，多循环一次或少循环一次）</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错误的或不存在的循环终止条件</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当遇到发散的迭代时不能终止循环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错误地修改循环变量</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评价出错处理时的常见错误</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错误描述难于理解</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记下的错误与实际遇到的错误不同</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在对错误进行处理之前，错误条件已经引起系统干预</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对错误的处理不正确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描述错误的信息不足</w:t>
      </w:r>
      <w:r>
        <w:rPr>
          <w:rFonts w:cs="Calibri" w:hint="eastAsia"/>
          <w:color w:val="000000"/>
          <w:sz w:val="20"/>
          <w:szCs w:val="20"/>
        </w:rPr>
        <w:t>以帮助确定造成错误的位置</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为什么缺陷很难找</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需求解释有错误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用户定义错了需求</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需求记录错误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设计说明有误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编码说明有误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程序代码有误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数据输入有误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问题修改不正确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正确的结果是由于其它的缺陷产生的</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缺陷的提交艺术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 xml:space="preserve">Bug </w:t>
      </w:r>
      <w:r>
        <w:rPr>
          <w:rFonts w:cs="Calibri" w:hint="eastAsia"/>
          <w:sz w:val="20"/>
          <w:szCs w:val="20"/>
        </w:rPr>
        <w:t>Report</w:t>
      </w:r>
      <w:r>
        <w:rPr>
          <w:rFonts w:cs="Calibri" w:hint="eastAsia"/>
          <w:sz w:val="20"/>
          <w:szCs w:val="20"/>
        </w:rPr>
        <w:t>的核心是对错误的描述。编写好的</w:t>
      </w:r>
      <w:r>
        <w:rPr>
          <w:rFonts w:cs="Calibri" w:hint="eastAsia"/>
          <w:sz w:val="20"/>
          <w:szCs w:val="20"/>
        </w:rPr>
        <w:t>bug report</w:t>
      </w:r>
      <w:r>
        <w:rPr>
          <w:rFonts w:cs="Calibri" w:hint="eastAsia"/>
          <w:sz w:val="20"/>
          <w:szCs w:val="20"/>
        </w:rPr>
        <w:t>是一种好的艺术形式。采用以下的</w:t>
      </w:r>
      <w:r>
        <w:rPr>
          <w:rFonts w:cs="Calibri" w:hint="eastAsia"/>
          <w:sz w:val="20"/>
          <w:szCs w:val="20"/>
        </w:rPr>
        <w:t>10</w:t>
      </w:r>
      <w:r>
        <w:rPr>
          <w:rFonts w:cs="Calibri" w:hint="eastAsia"/>
          <w:sz w:val="20"/>
          <w:szCs w:val="20"/>
        </w:rPr>
        <w:t>条技巧可以帮助你的小组提高编写</w:t>
      </w:r>
      <w:r>
        <w:rPr>
          <w:rFonts w:cs="Calibri" w:hint="eastAsia"/>
          <w:sz w:val="20"/>
          <w:szCs w:val="20"/>
        </w:rPr>
        <w:t>bug report</w:t>
      </w:r>
      <w:r>
        <w:rPr>
          <w:rFonts w:cs="Calibri" w:hint="eastAsia"/>
          <w:sz w:val="20"/>
          <w:szCs w:val="20"/>
        </w:rPr>
        <w:t>的质量：</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组合</w:t>
      </w:r>
      <w:r>
        <w:rPr>
          <w:rFonts w:cs="Calibri" w:hint="eastAsia"/>
          <w:color w:val="000000"/>
          <w:sz w:val="20"/>
          <w:szCs w:val="20"/>
        </w:rPr>
        <w:t>Sturcture</w:t>
      </w:r>
      <w:r>
        <w:rPr>
          <w:rFonts w:cs="Calibri" w:hint="eastAsia"/>
          <w:color w:val="000000"/>
          <w:sz w:val="20"/>
          <w:szCs w:val="20"/>
        </w:rPr>
        <w:t>：测试人员应该采用深思熟虑的，小心谨慎的方法执行测试，并且做详尽的记录。这样可以促使它们对测试下的系统有很好的认识。当错误发生的时候，一个有组的测试人员能够知道最早出现问题的地方。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重现</w:t>
      </w:r>
      <w:r>
        <w:rPr>
          <w:rFonts w:cs="Calibri" w:hint="eastAsia"/>
          <w:color w:val="000000"/>
          <w:sz w:val="20"/>
          <w:szCs w:val="20"/>
        </w:rPr>
        <w:t>Reproduce</w:t>
      </w:r>
      <w:r>
        <w:rPr>
          <w:rFonts w:cs="Calibri" w:hint="eastAsia"/>
          <w:color w:val="000000"/>
          <w:sz w:val="20"/>
          <w:szCs w:val="20"/>
        </w:rPr>
        <w:t>：测试人员在编写</w:t>
      </w:r>
      <w:r>
        <w:rPr>
          <w:rFonts w:cs="Calibri" w:hint="eastAsia"/>
          <w:color w:val="000000"/>
          <w:sz w:val="20"/>
          <w:szCs w:val="20"/>
        </w:rPr>
        <w:t>bug report</w:t>
      </w:r>
      <w:r>
        <w:rPr>
          <w:rFonts w:cs="Calibri" w:hint="eastAsia"/>
          <w:color w:val="000000"/>
          <w:sz w:val="20"/>
          <w:szCs w:val="20"/>
        </w:rPr>
        <w:t>之前必须检查问题是否可重现。如果错误不可再重现，仍然应该写下来，但是必须说明问题的偶然性。一个</w:t>
      </w:r>
      <w:r>
        <w:rPr>
          <w:rFonts w:cs="Calibri" w:hint="eastAsia"/>
          <w:color w:val="000000"/>
          <w:sz w:val="20"/>
          <w:szCs w:val="20"/>
        </w:rPr>
        <w:t>好的处理原则就是在编写</w:t>
      </w:r>
      <w:r>
        <w:rPr>
          <w:rFonts w:cs="Calibri" w:hint="eastAsia"/>
          <w:color w:val="000000"/>
          <w:sz w:val="20"/>
          <w:szCs w:val="20"/>
        </w:rPr>
        <w:t>Bug Report</w:t>
      </w:r>
      <w:r>
        <w:rPr>
          <w:rFonts w:cs="Calibri" w:hint="eastAsia"/>
          <w:color w:val="000000"/>
          <w:sz w:val="20"/>
          <w:szCs w:val="20"/>
        </w:rPr>
        <w:t>之前反复尝试</w:t>
      </w:r>
      <w:r>
        <w:rPr>
          <w:rFonts w:cs="Calibri" w:hint="eastAsia"/>
          <w:color w:val="000000"/>
          <w:sz w:val="20"/>
          <w:szCs w:val="20"/>
        </w:rPr>
        <w:t>3</w:t>
      </w:r>
      <w:r>
        <w:rPr>
          <w:rFonts w:cs="Calibri" w:hint="eastAsia"/>
          <w:color w:val="000000"/>
          <w:sz w:val="20"/>
          <w:szCs w:val="20"/>
        </w:rPr>
        <w:t>次。</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隔离</w:t>
      </w:r>
      <w:r>
        <w:rPr>
          <w:rFonts w:cs="Calibri" w:hint="eastAsia"/>
          <w:color w:val="000000"/>
          <w:sz w:val="20"/>
          <w:szCs w:val="20"/>
        </w:rPr>
        <w:t>Isolate</w:t>
      </w:r>
      <w:r>
        <w:rPr>
          <w:rFonts w:cs="Calibri" w:hint="eastAsia"/>
          <w:color w:val="000000"/>
          <w:sz w:val="20"/>
          <w:szCs w:val="20"/>
        </w:rPr>
        <w:t>：在尝试编写</w:t>
      </w:r>
      <w:r>
        <w:rPr>
          <w:rFonts w:cs="Calibri" w:hint="eastAsia"/>
          <w:color w:val="000000"/>
          <w:sz w:val="20"/>
          <w:szCs w:val="20"/>
        </w:rPr>
        <w:t>bug report</w:t>
      </w:r>
      <w:r>
        <w:rPr>
          <w:rFonts w:cs="Calibri" w:hint="eastAsia"/>
          <w:color w:val="000000"/>
          <w:sz w:val="20"/>
          <w:szCs w:val="20"/>
        </w:rPr>
        <w:t>之前，必须试着隔离错误。可以采用改变一些变量的方法，如系统的配置，它可能可以改变错误的症状。这些信息可以为开发人员着手调试提供思路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归纳</w:t>
      </w:r>
      <w:r>
        <w:rPr>
          <w:rFonts w:cs="Calibri" w:hint="eastAsia"/>
          <w:color w:val="000000"/>
          <w:sz w:val="20"/>
          <w:szCs w:val="20"/>
        </w:rPr>
        <w:t>Generalize</w:t>
      </w:r>
      <w:r>
        <w:rPr>
          <w:rFonts w:cs="Calibri" w:hint="eastAsia"/>
          <w:color w:val="000000"/>
          <w:sz w:val="20"/>
          <w:szCs w:val="20"/>
        </w:rPr>
        <w:t>：在测试人员发现了一个已隔离的，可重现的问题后，应该对问题进行归纳。同一个问题是否出现在其它的模块或其他的地方？同一个故障是否有更加严重的问题？</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对比</w:t>
      </w:r>
      <w:r>
        <w:rPr>
          <w:rFonts w:cs="Calibri" w:hint="eastAsia"/>
          <w:color w:val="000000"/>
          <w:sz w:val="20"/>
          <w:szCs w:val="20"/>
        </w:rPr>
        <w:t>Compare</w:t>
      </w:r>
      <w:r>
        <w:rPr>
          <w:rFonts w:cs="Calibri" w:hint="eastAsia"/>
          <w:color w:val="000000"/>
          <w:sz w:val="20"/>
          <w:szCs w:val="20"/>
        </w:rPr>
        <w:t>：如果测试人员以前曾经验证过现在出错的测试用例，那么他就应该检查以前的测试结果以</w:t>
      </w:r>
      <w:r>
        <w:rPr>
          <w:rFonts w:cs="Calibri" w:hint="eastAsia"/>
          <w:color w:val="000000"/>
          <w:sz w:val="20"/>
          <w:szCs w:val="20"/>
        </w:rPr>
        <w:t>检查相同的条件是否通过以前的测试。如果是的话，那么这个问题就像是一个回归的错误。注意由于同一测试条件有可能出现在多个测试用例中，这个步骤就不仅仅只是检查一个测试用例在以前的多个结果。</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总结</w:t>
      </w:r>
      <w:r>
        <w:rPr>
          <w:rFonts w:cs="Calibri" w:hint="eastAsia"/>
          <w:color w:val="000000"/>
          <w:sz w:val="20"/>
          <w:szCs w:val="20"/>
        </w:rPr>
        <w:t>Summarize</w:t>
      </w:r>
      <w:r>
        <w:rPr>
          <w:rFonts w:cs="Calibri" w:hint="eastAsia"/>
          <w:color w:val="000000"/>
          <w:sz w:val="20"/>
          <w:szCs w:val="20"/>
        </w:rPr>
        <w:t>：在</w:t>
      </w:r>
      <w:r>
        <w:rPr>
          <w:rFonts w:cs="Calibri" w:hint="eastAsia"/>
          <w:color w:val="000000"/>
          <w:sz w:val="20"/>
          <w:szCs w:val="20"/>
        </w:rPr>
        <w:t>bug report</w:t>
      </w:r>
      <w:r>
        <w:rPr>
          <w:rFonts w:cs="Calibri" w:hint="eastAsia"/>
          <w:color w:val="000000"/>
          <w:sz w:val="20"/>
          <w:szCs w:val="20"/>
        </w:rPr>
        <w:t>的第一行写上错误的总结是非常关键的。测试人员要花些思考已发现的错误对客户有何影响。这不仅仅要求测试人员编写的报告要能够吸引读者，使和管理层的沟通清晰，还要能够帮助设置修复的优先级别。</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精简</w:t>
      </w:r>
      <w:r>
        <w:rPr>
          <w:rFonts w:cs="Calibri" w:hint="eastAsia"/>
          <w:color w:val="000000"/>
          <w:sz w:val="20"/>
          <w:szCs w:val="20"/>
        </w:rPr>
        <w:t>Condense</w:t>
      </w:r>
      <w:r>
        <w:rPr>
          <w:rFonts w:cs="Calibri" w:hint="eastAsia"/>
          <w:color w:val="000000"/>
          <w:sz w:val="20"/>
          <w:szCs w:val="20"/>
        </w:rPr>
        <w:t>：在</w:t>
      </w:r>
      <w:r>
        <w:rPr>
          <w:rFonts w:cs="Calibri" w:hint="eastAsia"/>
          <w:color w:val="000000"/>
          <w:sz w:val="20"/>
          <w:szCs w:val="20"/>
        </w:rPr>
        <w:t>bug report</w:t>
      </w:r>
      <w:r>
        <w:rPr>
          <w:rFonts w:cs="Calibri" w:hint="eastAsia"/>
          <w:color w:val="000000"/>
          <w:sz w:val="20"/>
          <w:szCs w:val="20"/>
        </w:rPr>
        <w:t>的初始稿完成后，测试人员应该反复阅读它，集中剔除那些没</w:t>
      </w:r>
      <w:r>
        <w:rPr>
          <w:rFonts w:cs="Calibri" w:hint="eastAsia"/>
          <w:color w:val="000000"/>
          <w:sz w:val="20"/>
          <w:szCs w:val="20"/>
        </w:rPr>
        <w:t>能关系的步骤或词语。隐含的或模糊的说明和那些由于没有任何关系的细节或者那些在重现错误过程中不需要的步骤而消磨报告欢迎程序的无穷唠叨都不是</w:t>
      </w:r>
      <w:r>
        <w:rPr>
          <w:rFonts w:cs="Calibri" w:hint="eastAsia"/>
          <w:color w:val="000000"/>
          <w:sz w:val="20"/>
          <w:szCs w:val="20"/>
        </w:rPr>
        <w:t>bug reprot</w:t>
      </w:r>
      <w:r>
        <w:rPr>
          <w:rFonts w:cs="Calibri" w:hint="eastAsia"/>
          <w:color w:val="000000"/>
          <w:sz w:val="20"/>
          <w:szCs w:val="20"/>
        </w:rPr>
        <w:t>的目标。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消除歧义</w:t>
      </w:r>
      <w:r>
        <w:rPr>
          <w:rFonts w:cs="Calibri" w:hint="eastAsia"/>
          <w:color w:val="000000"/>
          <w:sz w:val="20"/>
          <w:szCs w:val="20"/>
        </w:rPr>
        <w:t>Disambiguate</w:t>
      </w:r>
      <w:r>
        <w:rPr>
          <w:rFonts w:cs="Calibri" w:hint="eastAsia"/>
          <w:color w:val="000000"/>
          <w:sz w:val="20"/>
          <w:szCs w:val="20"/>
        </w:rPr>
        <w:t>：测试人员在精简空话的同时或其之后随即应该再仔细检查报告是否有会产生误解的地方。测试人员应该尽量避免使用模糊的，会产生歧义的和主观的词语。目标是使用能够表述事实，清楚的，不会产生争执的词语。</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中立</w:t>
      </w:r>
      <w:r>
        <w:rPr>
          <w:rFonts w:cs="Calibri" w:hint="eastAsia"/>
          <w:color w:val="000000"/>
          <w:sz w:val="20"/>
          <w:szCs w:val="20"/>
        </w:rPr>
        <w:t>Neutralize</w:t>
      </w:r>
      <w:r>
        <w:rPr>
          <w:rFonts w:cs="Calibri" w:hint="eastAsia"/>
          <w:color w:val="000000"/>
          <w:sz w:val="20"/>
          <w:szCs w:val="20"/>
        </w:rPr>
        <w:t>：如文中所述，作为坏消息的传递人，和善地提交</w:t>
      </w:r>
      <w:r>
        <w:rPr>
          <w:rFonts w:cs="Calibri" w:hint="eastAsia"/>
          <w:color w:val="000000"/>
          <w:sz w:val="20"/>
          <w:szCs w:val="20"/>
        </w:rPr>
        <w:t xml:space="preserve"> </w:t>
      </w:r>
      <w:r>
        <w:rPr>
          <w:rFonts w:cs="Calibri" w:hint="eastAsia"/>
          <w:color w:val="000000"/>
          <w:sz w:val="20"/>
          <w:szCs w:val="20"/>
        </w:rPr>
        <w:t>消息是一个挑战。如同所有的错误总结一样，独立的</w:t>
      </w:r>
      <w:r>
        <w:rPr>
          <w:rFonts w:cs="Calibri" w:hint="eastAsia"/>
          <w:color w:val="000000"/>
          <w:sz w:val="20"/>
          <w:szCs w:val="20"/>
        </w:rPr>
        <w:t>bug</w:t>
      </w:r>
      <w:r>
        <w:rPr>
          <w:rFonts w:cs="Calibri" w:hint="eastAsia"/>
          <w:color w:val="000000"/>
          <w:sz w:val="20"/>
          <w:szCs w:val="20"/>
        </w:rPr>
        <w:t xml:space="preserve"> report</w:t>
      </w:r>
      <w:r>
        <w:rPr>
          <w:rFonts w:cs="Calibri" w:hint="eastAsia"/>
          <w:color w:val="000000"/>
          <w:sz w:val="20"/>
          <w:szCs w:val="20"/>
        </w:rPr>
        <w:t>在措辞方面应该保持公正。攻击开发人员，指责潜在的错误，企图诙谐或使用挖苦将会引起开发人员的憎恶，并且使注意力从“提高产品质量”这个大的目标上转移开了。谨慎的测试人员只用</w:t>
      </w:r>
      <w:r>
        <w:rPr>
          <w:rFonts w:cs="Calibri" w:hint="eastAsia"/>
          <w:color w:val="000000"/>
          <w:sz w:val="20"/>
          <w:szCs w:val="20"/>
        </w:rPr>
        <w:t>Bug Report</w:t>
      </w:r>
      <w:r>
        <w:rPr>
          <w:rFonts w:cs="Calibri" w:hint="eastAsia"/>
          <w:color w:val="000000"/>
          <w:sz w:val="20"/>
          <w:szCs w:val="20"/>
        </w:rPr>
        <w:t>来描述事实。</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检查</w:t>
      </w:r>
      <w:r>
        <w:rPr>
          <w:rFonts w:cs="Calibri" w:hint="eastAsia"/>
          <w:color w:val="000000"/>
          <w:sz w:val="20"/>
          <w:szCs w:val="20"/>
        </w:rPr>
        <w:t>Review</w:t>
      </w:r>
      <w:r>
        <w:rPr>
          <w:rFonts w:cs="Calibri" w:hint="eastAsia"/>
          <w:color w:val="000000"/>
          <w:sz w:val="20"/>
          <w:szCs w:val="20"/>
        </w:rPr>
        <w:t>：一旦测试人员感觉</w:t>
      </w:r>
      <w:r>
        <w:rPr>
          <w:rFonts w:cs="Calibri" w:hint="eastAsia"/>
          <w:color w:val="000000"/>
          <w:sz w:val="20"/>
          <w:szCs w:val="20"/>
        </w:rPr>
        <w:t>Bug Report</w:t>
      </w:r>
      <w:r>
        <w:rPr>
          <w:rFonts w:cs="Calibri" w:hint="eastAsia"/>
          <w:color w:val="000000"/>
          <w:sz w:val="20"/>
          <w:szCs w:val="20"/>
        </w:rPr>
        <w:t>是他能够编写的最好版本，他应该将报告再给一个或多个同行进行检查。他们的同事们也应该给出一些建议，为了澄清问题不断地提问，如果适当的话，甚至可以挑战“错误成灾”的结论。在允许的时间里，测试小组应该尽可能提交最好的</w:t>
      </w:r>
      <w:r>
        <w:rPr>
          <w:rFonts w:cs="Calibri" w:hint="eastAsia"/>
          <w:color w:val="000000"/>
          <w:sz w:val="20"/>
          <w:szCs w:val="20"/>
        </w:rPr>
        <w:t>Bug Report</w:t>
      </w:r>
      <w:r>
        <w:rPr>
          <w:rFonts w:cs="Calibri" w:hint="eastAsia"/>
          <w:color w:val="000000"/>
          <w:sz w:val="20"/>
          <w:szCs w:val="20"/>
        </w:rPr>
        <w:t>。</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衡量优秀</w:t>
      </w:r>
      <w:r>
        <w:rPr>
          <w:rFonts w:ascii="华文仿宋" w:eastAsia="华文仿宋" w:hAnsi="华文仿宋" w:cs="Calibri" w:hint="eastAsia"/>
          <w:b/>
          <w:bCs/>
          <w:sz w:val="32"/>
          <w:szCs w:val="32"/>
        </w:rPr>
        <w:t>的</w:t>
      </w:r>
      <w:r>
        <w:rPr>
          <w:rFonts w:ascii="华文仿宋" w:eastAsia="华文仿宋" w:hAnsi="华文仿宋" w:cs="Calibri" w:hint="eastAsia"/>
          <w:b/>
          <w:bCs/>
          <w:sz w:val="32"/>
          <w:szCs w:val="32"/>
        </w:rPr>
        <w:t>Bug Report</w:t>
      </w:r>
      <w:r>
        <w:rPr>
          <w:rFonts w:ascii="华文仿宋" w:eastAsia="华文仿宋" w:hAnsi="华文仿宋" w:cs="Calibri" w:hint="eastAsia"/>
          <w:b/>
          <w:bCs/>
          <w:sz w:val="32"/>
          <w:szCs w:val="32"/>
        </w:rPr>
        <w:t>的质量指标</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对管理层来说，是清晰明了的，特别是在概要这一级；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对于开发部门是有用的，主要是给出能够让开发人员高效地调试问题的相关信息。可以很快的将</w:t>
      </w:r>
      <w:r>
        <w:rPr>
          <w:rFonts w:cs="Calibri" w:hint="eastAsia"/>
          <w:sz w:val="20"/>
          <w:szCs w:val="20"/>
        </w:rPr>
        <w:t>Bug</w:t>
      </w:r>
      <w:r>
        <w:rPr>
          <w:rFonts w:cs="Calibri" w:hint="eastAsia"/>
          <w:sz w:val="20"/>
          <w:szCs w:val="20"/>
        </w:rPr>
        <w:t>从“</w:t>
      </w:r>
      <w:r>
        <w:rPr>
          <w:rFonts w:cs="Calibri" w:hint="eastAsia"/>
          <w:sz w:val="20"/>
          <w:szCs w:val="20"/>
        </w:rPr>
        <w:t>Opened</w:t>
      </w:r>
      <w:r>
        <w:rPr>
          <w:rFonts w:cs="Calibri" w:hint="eastAsia"/>
          <w:sz w:val="20"/>
          <w:szCs w:val="20"/>
        </w:rPr>
        <w:t>”状态转变为“</w:t>
      </w:r>
      <w:r>
        <w:rPr>
          <w:rFonts w:cs="Calibri" w:hint="eastAsia"/>
          <w:sz w:val="20"/>
          <w:szCs w:val="20"/>
        </w:rPr>
        <w:t>Cloase</w:t>
      </w:r>
      <w:r>
        <w:rPr>
          <w:rFonts w:cs="Calibri" w:hint="eastAsia"/>
          <w:sz w:val="20"/>
          <w:szCs w:val="20"/>
        </w:rPr>
        <w:t>”状态，减少为得到更多的信息从开发人员打回的差的</w:t>
      </w:r>
      <w:r>
        <w:rPr>
          <w:rFonts w:cs="Calibri" w:hint="eastAsia"/>
          <w:sz w:val="20"/>
          <w:szCs w:val="20"/>
        </w:rPr>
        <w:t>Bug Report</w:t>
      </w:r>
      <w:r>
        <w:rPr>
          <w:rFonts w:cs="Calibri" w:hint="eastAsia"/>
          <w:sz w:val="20"/>
          <w:szCs w:val="20"/>
        </w:rPr>
        <w:t>并导致测试人员返工的时间。</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缺陷的生命周期</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BUG</w:t>
      </w:r>
      <w:r>
        <w:rPr>
          <w:rFonts w:ascii="KaiTi_GB2312" w:eastAsia="KaiTi_GB2312" w:hAnsi="KaiTi_GB2312" w:cs="Calibri" w:hint="eastAsia"/>
          <w:b/>
          <w:bCs/>
          <w:sz w:val="30"/>
          <w:szCs w:val="30"/>
        </w:rPr>
        <w:t>生命周期（</w:t>
      </w:r>
      <w:r>
        <w:rPr>
          <w:rFonts w:ascii="KaiTi_GB2312" w:eastAsia="KaiTi_GB2312" w:hAnsi="KaiTi_GB2312" w:cs="Calibri" w:hint="eastAsia"/>
          <w:b/>
          <w:bCs/>
          <w:sz w:val="30"/>
          <w:szCs w:val="30"/>
        </w:rPr>
        <w:t>TestDirector</w:t>
      </w:r>
      <w:r>
        <w:rPr>
          <w:rFonts w:ascii="KaiTi_GB2312" w:eastAsia="KaiTi_GB2312" w:hAnsi="KaiTi_GB2312" w:cs="Calibri" w:hint="eastAsia"/>
          <w:b/>
          <w:bCs/>
          <w:sz w:val="30"/>
          <w:szCs w:val="3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Bug</w:t>
      </w:r>
      <w:r>
        <w:rPr>
          <w:rFonts w:cs="Calibri" w:hint="eastAsia"/>
          <w:sz w:val="20"/>
          <w:szCs w:val="20"/>
        </w:rPr>
        <w:t>的生命周期：</w:t>
      </w:r>
      <w:r>
        <w:rPr>
          <w:rFonts w:cs="Calibri" w:hint="eastAsia"/>
          <w:sz w:val="20"/>
          <w:szCs w:val="20"/>
        </w:rPr>
        <w:t>new -&gt; open -&gt; fixed -&gt; close</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由测试员发现缺陷（</w:t>
      </w:r>
      <w:r>
        <w:rPr>
          <w:rFonts w:cs="Calibri" w:hint="eastAsia"/>
          <w:sz w:val="20"/>
          <w:szCs w:val="20"/>
        </w:rPr>
        <w:t>defect</w:t>
      </w:r>
      <w:r>
        <w:rPr>
          <w:rFonts w:cs="Calibri" w:hint="eastAsia"/>
          <w:sz w:val="20"/>
          <w:szCs w:val="20"/>
        </w:rPr>
        <w:t>），并加入缺陷，此缺陷状态为</w:t>
      </w:r>
      <w:r>
        <w:rPr>
          <w:rFonts w:cs="Calibri" w:hint="eastAsia"/>
          <w:sz w:val="20"/>
          <w:szCs w:val="20"/>
        </w:rPr>
        <w:t>new</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由项目管理把缺陷</w:t>
      </w:r>
      <w:r>
        <w:rPr>
          <w:rFonts w:cs="Calibri" w:hint="eastAsia"/>
          <w:sz w:val="20"/>
          <w:szCs w:val="20"/>
        </w:rPr>
        <w:t>new</w:t>
      </w:r>
      <w:r>
        <w:rPr>
          <w:rFonts w:cs="Calibri" w:hint="eastAsia"/>
          <w:sz w:val="20"/>
          <w:szCs w:val="20"/>
        </w:rPr>
        <w:t>状态置为</w:t>
      </w:r>
      <w:r>
        <w:rPr>
          <w:rFonts w:cs="Calibri" w:hint="eastAsia"/>
          <w:sz w:val="20"/>
          <w:szCs w:val="20"/>
        </w:rPr>
        <w:t>open</w:t>
      </w:r>
      <w:r>
        <w:rPr>
          <w:rFonts w:cs="Calibri" w:hint="eastAsia"/>
          <w:sz w:val="20"/>
          <w:szCs w:val="20"/>
        </w:rPr>
        <w:t>，把缺陷公布出来；</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开发者修复缺陷后，把缺陷由</w:t>
      </w:r>
      <w:r>
        <w:rPr>
          <w:rFonts w:cs="Calibri" w:hint="eastAsia"/>
          <w:sz w:val="20"/>
          <w:szCs w:val="20"/>
        </w:rPr>
        <w:t>open</w:t>
      </w:r>
      <w:r>
        <w:rPr>
          <w:rFonts w:cs="Calibri" w:hint="eastAsia"/>
          <w:sz w:val="20"/>
          <w:szCs w:val="20"/>
        </w:rPr>
        <w:t>置为</w:t>
      </w:r>
      <w:r>
        <w:rPr>
          <w:rFonts w:cs="Calibri" w:hint="eastAsia"/>
          <w:sz w:val="20"/>
          <w:szCs w:val="20"/>
        </w:rPr>
        <w:t>fixed</w:t>
      </w:r>
      <w:r>
        <w:rPr>
          <w:rFonts w:cs="Calibri" w:hint="eastAsia"/>
          <w:sz w:val="20"/>
          <w:szCs w:val="20"/>
        </w:rPr>
        <w:t>，如果拒绝修改可以置为</w:t>
      </w:r>
      <w:r>
        <w:rPr>
          <w:rFonts w:cs="Calibri" w:hint="eastAsia"/>
          <w:sz w:val="20"/>
          <w:szCs w:val="20"/>
        </w:rPr>
        <w:t>rejected</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缺陷的发现人员对缺陷进行回归测试，如果修改正确，把缺陷状态由</w:t>
      </w:r>
      <w:r>
        <w:rPr>
          <w:rFonts w:cs="Calibri" w:hint="eastAsia"/>
          <w:sz w:val="20"/>
          <w:szCs w:val="20"/>
        </w:rPr>
        <w:t>fixed</w:t>
      </w:r>
      <w:r>
        <w:rPr>
          <w:rFonts w:cs="Calibri" w:hint="eastAsia"/>
          <w:sz w:val="20"/>
          <w:szCs w:val="20"/>
        </w:rPr>
        <w:t>置为</w:t>
      </w:r>
      <w:r>
        <w:rPr>
          <w:rFonts w:cs="Calibri" w:hint="eastAsia"/>
          <w:sz w:val="20"/>
          <w:szCs w:val="20"/>
        </w:rPr>
        <w:t>closed</w:t>
      </w:r>
      <w:r>
        <w:rPr>
          <w:rFonts w:cs="Calibri" w:hint="eastAsia"/>
          <w:sz w:val="20"/>
          <w:szCs w:val="20"/>
        </w:rPr>
        <w:t>，如果缺陷还是存在，则置为</w:t>
      </w:r>
      <w:r>
        <w:rPr>
          <w:rFonts w:cs="Calibri" w:hint="eastAsia"/>
          <w:sz w:val="20"/>
          <w:szCs w:val="20"/>
        </w:rPr>
        <w:t>reopen</w:t>
      </w:r>
      <w:r>
        <w:rPr>
          <w:rFonts w:cs="Calibri" w:hint="eastAsia"/>
          <w:sz w:val="20"/>
          <w:szCs w:val="20"/>
        </w:rPr>
        <w:t>。</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缺陷生命周期（</w:t>
      </w:r>
      <w:r>
        <w:rPr>
          <w:rFonts w:ascii="KaiTi_GB2312" w:eastAsia="KaiTi_GB2312" w:hAnsi="KaiTi_GB2312" w:cs="Calibri" w:hint="eastAsia"/>
          <w:b/>
          <w:bCs/>
          <w:sz w:val="30"/>
          <w:szCs w:val="30"/>
        </w:rPr>
        <w:t>ClearQuest</w:t>
      </w:r>
      <w:r>
        <w:rPr>
          <w:rFonts w:ascii="KaiTi_GB2312" w:eastAsia="KaiTi_GB2312" w:hAnsi="KaiTi_GB2312" w:cs="Calibri" w:hint="eastAsia"/>
          <w:b/>
          <w:bCs/>
          <w:sz w:val="30"/>
          <w:szCs w:val="3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测试人员：</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增加一个新的</w:t>
      </w:r>
      <w:r>
        <w:rPr>
          <w:rFonts w:cs="Calibri" w:hint="eastAsia"/>
          <w:sz w:val="20"/>
          <w:szCs w:val="20"/>
        </w:rPr>
        <w:t>Defect</w:t>
      </w:r>
      <w:r>
        <w:rPr>
          <w:rFonts w:cs="Calibri" w:hint="eastAsia"/>
          <w:sz w:val="20"/>
          <w:szCs w:val="20"/>
        </w:rPr>
        <w:t>记录到</w:t>
      </w:r>
      <w:r>
        <w:rPr>
          <w:rFonts w:cs="Calibri" w:hint="eastAsia"/>
          <w:sz w:val="20"/>
          <w:szCs w:val="20"/>
        </w:rPr>
        <w:t>ClearQuest</w:t>
      </w:r>
      <w:r>
        <w:rPr>
          <w:rFonts w:cs="Calibri" w:hint="eastAsia"/>
          <w:sz w:val="20"/>
          <w:szCs w:val="20"/>
        </w:rPr>
        <w:t>中，并指定提交给项目经理，此时</w:t>
      </w:r>
      <w:r>
        <w:rPr>
          <w:rFonts w:cs="Calibri" w:hint="eastAsia"/>
          <w:sz w:val="20"/>
          <w:szCs w:val="20"/>
        </w:rPr>
        <w:t>Defect</w:t>
      </w:r>
      <w:r>
        <w:rPr>
          <w:rFonts w:cs="Calibri" w:hint="eastAsia"/>
          <w:sz w:val="20"/>
          <w:szCs w:val="20"/>
        </w:rPr>
        <w:t>的状态为</w:t>
      </w:r>
      <w:r>
        <w:rPr>
          <w:rFonts w:cs="Calibri" w:hint="eastAsia"/>
          <w:sz w:val="20"/>
          <w:szCs w:val="20"/>
        </w:rPr>
        <w:t>submitted</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项目经理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查询该</w:t>
      </w:r>
      <w:r>
        <w:rPr>
          <w:rFonts w:cs="Calibri" w:hint="eastAsia"/>
          <w:sz w:val="20"/>
          <w:szCs w:val="20"/>
        </w:rPr>
        <w:t>Defect</w:t>
      </w:r>
      <w:r>
        <w:rPr>
          <w:rFonts w:cs="Calibri" w:hint="eastAsia"/>
          <w:sz w:val="20"/>
          <w:szCs w:val="20"/>
        </w:rPr>
        <w:t>记录，通过</w:t>
      </w:r>
      <w:r>
        <w:rPr>
          <w:rFonts w:cs="Calibri" w:hint="eastAsia"/>
          <w:sz w:val="20"/>
          <w:szCs w:val="20"/>
        </w:rPr>
        <w:t>assign</w:t>
      </w:r>
      <w:r>
        <w:rPr>
          <w:rFonts w:cs="Calibri" w:hint="eastAsia"/>
          <w:sz w:val="20"/>
          <w:szCs w:val="20"/>
        </w:rPr>
        <w:t>运作分发，把</w:t>
      </w:r>
      <w:r>
        <w:rPr>
          <w:rFonts w:cs="Calibri" w:hint="eastAsia"/>
          <w:sz w:val="20"/>
          <w:szCs w:val="20"/>
        </w:rPr>
        <w:t>Defect</w:t>
      </w:r>
      <w:r>
        <w:rPr>
          <w:rFonts w:cs="Calibri" w:hint="eastAsia"/>
          <w:sz w:val="20"/>
          <w:szCs w:val="20"/>
        </w:rPr>
        <w:t>的状态改为</w:t>
      </w:r>
      <w:r>
        <w:rPr>
          <w:rFonts w:cs="Calibri" w:hint="eastAsia"/>
          <w:sz w:val="20"/>
          <w:szCs w:val="20"/>
        </w:rPr>
        <w:t>assigned</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如果拒绝修改可以设置为</w:t>
      </w:r>
      <w:r>
        <w:rPr>
          <w:rFonts w:cs="Calibri" w:hint="eastAsia"/>
          <w:sz w:val="20"/>
          <w:szCs w:val="20"/>
        </w:rPr>
        <w:t>rejected</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如果需要延期修改可以置为</w:t>
      </w:r>
      <w:r>
        <w:rPr>
          <w:rFonts w:cs="Calibri" w:hint="eastAsia"/>
          <w:sz w:val="20"/>
          <w:szCs w:val="20"/>
        </w:rPr>
        <w:t>rejected</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开发人员</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开发人员应在第一时间查看自己的</w:t>
      </w:r>
      <w:r>
        <w:rPr>
          <w:rFonts w:cs="Calibri" w:hint="eastAsia"/>
          <w:sz w:val="20"/>
          <w:szCs w:val="20"/>
        </w:rPr>
        <w:t>Defect</w:t>
      </w:r>
      <w:r>
        <w:rPr>
          <w:rFonts w:cs="Calibri" w:hint="eastAsia"/>
          <w:sz w:val="20"/>
          <w:szCs w:val="20"/>
        </w:rPr>
        <w:t>，通过</w:t>
      </w:r>
      <w:r>
        <w:rPr>
          <w:rFonts w:cs="Calibri" w:hint="eastAsia"/>
          <w:sz w:val="20"/>
          <w:szCs w:val="20"/>
        </w:rPr>
        <w:t>open</w:t>
      </w:r>
      <w:r>
        <w:rPr>
          <w:rFonts w:cs="Calibri" w:hint="eastAsia"/>
          <w:sz w:val="20"/>
          <w:szCs w:val="20"/>
        </w:rPr>
        <w:t>动作确认该</w:t>
      </w:r>
      <w:r>
        <w:rPr>
          <w:rFonts w:cs="Calibri" w:hint="eastAsia"/>
          <w:sz w:val="20"/>
          <w:szCs w:val="20"/>
        </w:rPr>
        <w:t>Defect</w:t>
      </w:r>
      <w:r>
        <w:rPr>
          <w:rFonts w:cs="Calibri" w:hint="eastAsia"/>
          <w:sz w:val="20"/>
          <w:szCs w:val="20"/>
        </w:rPr>
        <w:t>，此时</w:t>
      </w:r>
      <w:r>
        <w:rPr>
          <w:rFonts w:cs="Calibri" w:hint="eastAsia"/>
          <w:sz w:val="20"/>
          <w:szCs w:val="20"/>
        </w:rPr>
        <w:t>Defect</w:t>
      </w:r>
      <w:r>
        <w:rPr>
          <w:rFonts w:cs="Calibri" w:hint="eastAsia"/>
          <w:sz w:val="20"/>
          <w:szCs w:val="20"/>
        </w:rPr>
        <w:t>的状态由</w:t>
      </w:r>
      <w:r>
        <w:rPr>
          <w:rFonts w:cs="Calibri" w:hint="eastAsia"/>
          <w:sz w:val="20"/>
          <w:szCs w:val="20"/>
        </w:rPr>
        <w:t>assigned</w:t>
      </w:r>
      <w:r>
        <w:rPr>
          <w:rFonts w:cs="Calibri" w:hint="eastAsia"/>
          <w:sz w:val="20"/>
          <w:szCs w:val="20"/>
        </w:rPr>
        <w:t>改为</w:t>
      </w:r>
      <w:r>
        <w:rPr>
          <w:rFonts w:cs="Calibri" w:hint="eastAsia"/>
          <w:sz w:val="20"/>
          <w:szCs w:val="20"/>
        </w:rPr>
        <w:t>opened</w:t>
      </w:r>
      <w:r>
        <w:rPr>
          <w:rFonts w:cs="Calibri" w:hint="eastAsia"/>
          <w:sz w:val="20"/>
          <w:szCs w:val="20"/>
        </w:rPr>
        <w:t>；如果不是属于自己的</w:t>
      </w:r>
      <w:r>
        <w:rPr>
          <w:rFonts w:cs="Calibri" w:hint="eastAsia"/>
          <w:sz w:val="20"/>
          <w:szCs w:val="20"/>
        </w:rPr>
        <w:t>Defect</w:t>
      </w:r>
      <w:r>
        <w:rPr>
          <w:rFonts w:cs="Calibri" w:hint="eastAsia"/>
          <w:sz w:val="20"/>
          <w:szCs w:val="20"/>
        </w:rPr>
        <w:t>或不做修改，则通过</w:t>
      </w:r>
      <w:r>
        <w:rPr>
          <w:rFonts w:cs="Calibri" w:hint="eastAsia"/>
          <w:sz w:val="20"/>
          <w:szCs w:val="20"/>
        </w:rPr>
        <w:t>rejected</w:t>
      </w:r>
      <w:r>
        <w:rPr>
          <w:rFonts w:cs="Calibri" w:hint="eastAsia"/>
          <w:sz w:val="20"/>
          <w:szCs w:val="20"/>
        </w:rPr>
        <w:t>动作将</w:t>
      </w:r>
      <w:r>
        <w:rPr>
          <w:rFonts w:cs="Calibri" w:hint="eastAsia"/>
          <w:sz w:val="20"/>
          <w:szCs w:val="20"/>
        </w:rPr>
        <w:t>Defect</w:t>
      </w:r>
      <w:r>
        <w:rPr>
          <w:rFonts w:cs="Calibri" w:hint="eastAsia"/>
          <w:sz w:val="20"/>
          <w:szCs w:val="20"/>
        </w:rPr>
        <w:t>的状态由</w:t>
      </w:r>
      <w:r>
        <w:rPr>
          <w:rFonts w:cs="Calibri" w:hint="eastAsia"/>
          <w:sz w:val="20"/>
          <w:szCs w:val="20"/>
        </w:rPr>
        <w:t>assigned</w:t>
      </w:r>
      <w:r>
        <w:rPr>
          <w:rFonts w:cs="Calibri" w:hint="eastAsia"/>
          <w:sz w:val="20"/>
          <w:szCs w:val="20"/>
        </w:rPr>
        <w:t>改为</w:t>
      </w:r>
      <w:r>
        <w:rPr>
          <w:rFonts w:cs="Calibri" w:hint="eastAsia"/>
          <w:sz w:val="20"/>
          <w:szCs w:val="20"/>
        </w:rPr>
        <w:t>rejected</w:t>
      </w:r>
      <w:r>
        <w:rPr>
          <w:rFonts w:cs="Calibri" w:hint="eastAsia"/>
          <w:sz w:val="20"/>
          <w:szCs w:val="20"/>
        </w:rPr>
        <w:t>，并把</w:t>
      </w:r>
      <w:r>
        <w:rPr>
          <w:rFonts w:cs="Calibri" w:hint="eastAsia"/>
          <w:sz w:val="20"/>
          <w:szCs w:val="20"/>
        </w:rPr>
        <w:t>owner</w:t>
      </w:r>
      <w:r>
        <w:rPr>
          <w:rFonts w:cs="Calibri" w:hint="eastAsia"/>
          <w:sz w:val="20"/>
          <w:szCs w:val="20"/>
        </w:rPr>
        <w:t>修改为项目经理，项目经理将该</w:t>
      </w:r>
      <w:r>
        <w:rPr>
          <w:rFonts w:cs="Calibri" w:hint="eastAsia"/>
          <w:sz w:val="20"/>
          <w:szCs w:val="20"/>
        </w:rPr>
        <w:t>Defect</w:t>
      </w:r>
      <w:r>
        <w:rPr>
          <w:rFonts w:cs="Calibri" w:hint="eastAsia"/>
          <w:sz w:val="20"/>
          <w:szCs w:val="20"/>
        </w:rPr>
        <w:t>通过</w:t>
      </w:r>
      <w:r>
        <w:rPr>
          <w:rFonts w:cs="Calibri" w:hint="eastAsia"/>
          <w:sz w:val="20"/>
          <w:szCs w:val="20"/>
        </w:rPr>
        <w:t>reassign</w:t>
      </w:r>
      <w:r>
        <w:rPr>
          <w:rFonts w:cs="Calibri" w:hint="eastAsia"/>
          <w:sz w:val="20"/>
          <w:szCs w:val="20"/>
        </w:rPr>
        <w:t>重新发往新的</w:t>
      </w:r>
      <w:r>
        <w:rPr>
          <w:rFonts w:cs="Calibri" w:hint="eastAsia"/>
          <w:sz w:val="20"/>
          <w:szCs w:val="20"/>
        </w:rPr>
        <w:t>owner</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开发人员如果认为需要延期修改，则通过</w:t>
      </w:r>
      <w:r>
        <w:rPr>
          <w:rFonts w:cs="Calibri" w:hint="eastAsia"/>
          <w:sz w:val="20"/>
          <w:szCs w:val="20"/>
        </w:rPr>
        <w:t>rejected</w:t>
      </w:r>
      <w:r>
        <w:rPr>
          <w:rFonts w:cs="Calibri" w:hint="eastAsia"/>
          <w:sz w:val="20"/>
          <w:szCs w:val="20"/>
        </w:rPr>
        <w:t>动作将</w:t>
      </w:r>
      <w:r>
        <w:rPr>
          <w:rFonts w:cs="Calibri" w:hint="eastAsia"/>
          <w:sz w:val="20"/>
          <w:szCs w:val="20"/>
        </w:rPr>
        <w:t>Defect</w:t>
      </w:r>
      <w:r>
        <w:rPr>
          <w:rFonts w:cs="Calibri" w:hint="eastAsia"/>
          <w:sz w:val="20"/>
          <w:szCs w:val="20"/>
        </w:rPr>
        <w:t>的状态由</w:t>
      </w:r>
      <w:r>
        <w:rPr>
          <w:rFonts w:cs="Calibri" w:hint="eastAsia"/>
          <w:sz w:val="20"/>
          <w:szCs w:val="20"/>
        </w:rPr>
        <w:t>assigned</w:t>
      </w:r>
      <w:r>
        <w:rPr>
          <w:rFonts w:cs="Calibri" w:hint="eastAsia"/>
          <w:sz w:val="20"/>
          <w:szCs w:val="20"/>
        </w:rPr>
        <w:t>改为</w:t>
      </w:r>
      <w:r>
        <w:rPr>
          <w:rFonts w:cs="Calibri" w:hint="eastAsia"/>
          <w:sz w:val="20"/>
          <w:szCs w:val="20"/>
        </w:rPr>
        <w:t>rejected</w:t>
      </w:r>
      <w:r>
        <w:rPr>
          <w:rFonts w:cs="Calibri" w:hint="eastAsia"/>
          <w:sz w:val="20"/>
          <w:szCs w:val="20"/>
        </w:rPr>
        <w:t>，并把</w:t>
      </w:r>
      <w:r>
        <w:rPr>
          <w:rFonts w:cs="Calibri" w:hint="eastAsia"/>
          <w:sz w:val="20"/>
          <w:szCs w:val="20"/>
        </w:rPr>
        <w:t>owner</w:t>
      </w:r>
      <w:r>
        <w:rPr>
          <w:rFonts w:cs="Calibri" w:hint="eastAsia"/>
          <w:sz w:val="20"/>
          <w:szCs w:val="20"/>
        </w:rPr>
        <w:t>修改为项目经理。由项目经理把问题置为</w:t>
      </w:r>
      <w:r>
        <w:rPr>
          <w:rFonts w:cs="Calibri" w:hint="eastAsia"/>
          <w:sz w:val="20"/>
          <w:szCs w:val="20"/>
        </w:rPr>
        <w:t>postponed</w:t>
      </w:r>
      <w:r>
        <w:rPr>
          <w:rFonts w:cs="Calibri" w:hint="eastAsia"/>
          <w:sz w:val="20"/>
          <w:szCs w:val="20"/>
        </w:rPr>
        <w:t>状态。</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开发人员在</w:t>
      </w:r>
      <w:r>
        <w:rPr>
          <w:rFonts w:cs="Calibri" w:hint="eastAsia"/>
          <w:sz w:val="20"/>
          <w:szCs w:val="20"/>
        </w:rPr>
        <w:t>open</w:t>
      </w:r>
      <w:r>
        <w:rPr>
          <w:rFonts w:cs="Calibri" w:hint="eastAsia"/>
          <w:sz w:val="20"/>
          <w:szCs w:val="20"/>
        </w:rPr>
        <w:t>该</w:t>
      </w:r>
      <w:r>
        <w:rPr>
          <w:rFonts w:cs="Calibri" w:hint="eastAsia"/>
          <w:sz w:val="20"/>
          <w:szCs w:val="20"/>
        </w:rPr>
        <w:t>Defect</w:t>
      </w:r>
      <w:r>
        <w:rPr>
          <w:rFonts w:cs="Calibri" w:hint="eastAsia"/>
          <w:sz w:val="20"/>
          <w:szCs w:val="20"/>
        </w:rPr>
        <w:t>后，应根据缺陷的严重程序以及解决的优先级，</w:t>
      </w:r>
      <w:r>
        <w:rPr>
          <w:rFonts w:cs="Calibri" w:hint="eastAsia"/>
          <w:sz w:val="20"/>
          <w:szCs w:val="20"/>
        </w:rPr>
        <w:t>1</w:t>
      </w:r>
      <w:r>
        <w:rPr>
          <w:rFonts w:cs="Calibri" w:hint="eastAsia"/>
          <w:sz w:val="20"/>
          <w:szCs w:val="20"/>
        </w:rPr>
        <w:t>类的致命错误和</w:t>
      </w:r>
      <w:r>
        <w:rPr>
          <w:rFonts w:cs="Calibri" w:hint="eastAsia"/>
          <w:sz w:val="20"/>
          <w:szCs w:val="20"/>
        </w:rPr>
        <w:t>2</w:t>
      </w:r>
      <w:r>
        <w:rPr>
          <w:rFonts w:cs="Calibri" w:hint="eastAsia"/>
          <w:sz w:val="20"/>
          <w:szCs w:val="20"/>
        </w:rPr>
        <w:t>类的严重错误和优先级为紧急的，应立即着手解决，并且不得将这类</w:t>
      </w:r>
      <w:r>
        <w:rPr>
          <w:rFonts w:cs="Calibri" w:hint="eastAsia"/>
          <w:sz w:val="20"/>
          <w:szCs w:val="20"/>
        </w:rPr>
        <w:t>Defect</w:t>
      </w:r>
      <w:r>
        <w:rPr>
          <w:rFonts w:cs="Calibri" w:hint="eastAsia"/>
          <w:sz w:val="20"/>
          <w:szCs w:val="20"/>
        </w:rPr>
        <w:t>带入下一次新版本的迭代，特殊情况的需报告项目经理；其他类的错误也应按优先级的要求逐一进行解决。</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开</w:t>
      </w:r>
      <w:r>
        <w:rPr>
          <w:rFonts w:cs="Calibri" w:hint="eastAsia"/>
          <w:sz w:val="20"/>
          <w:szCs w:val="20"/>
        </w:rPr>
        <w:t>发人员修改程序，解决</w:t>
      </w:r>
      <w:r>
        <w:rPr>
          <w:rFonts w:cs="Calibri" w:hint="eastAsia"/>
          <w:sz w:val="20"/>
          <w:szCs w:val="20"/>
        </w:rPr>
        <w:t>Defect</w:t>
      </w:r>
      <w:r>
        <w:rPr>
          <w:rFonts w:cs="Calibri" w:hint="eastAsia"/>
          <w:sz w:val="20"/>
          <w:szCs w:val="20"/>
        </w:rPr>
        <w:t>后，同时在</w:t>
      </w:r>
      <w:r>
        <w:rPr>
          <w:rFonts w:cs="Calibri" w:hint="eastAsia"/>
          <w:sz w:val="20"/>
          <w:szCs w:val="20"/>
        </w:rPr>
        <w:t>ClearQuest</w:t>
      </w:r>
      <w:r>
        <w:rPr>
          <w:rFonts w:cs="Calibri" w:hint="eastAsia"/>
          <w:sz w:val="20"/>
          <w:szCs w:val="20"/>
        </w:rPr>
        <w:t>上通过</w:t>
      </w:r>
      <w:r>
        <w:rPr>
          <w:rFonts w:cs="Calibri" w:hint="eastAsia"/>
          <w:sz w:val="20"/>
          <w:szCs w:val="20"/>
        </w:rPr>
        <w:t>modify</w:t>
      </w:r>
      <w:r>
        <w:rPr>
          <w:rFonts w:cs="Calibri" w:hint="eastAsia"/>
          <w:sz w:val="20"/>
          <w:szCs w:val="20"/>
        </w:rPr>
        <w:t>把导致</w:t>
      </w:r>
      <w:r>
        <w:rPr>
          <w:rFonts w:cs="Calibri" w:hint="eastAsia"/>
          <w:sz w:val="20"/>
          <w:szCs w:val="20"/>
        </w:rPr>
        <w:t>Defect</w:t>
      </w:r>
      <w:r>
        <w:rPr>
          <w:rFonts w:cs="Calibri" w:hint="eastAsia"/>
          <w:sz w:val="20"/>
          <w:szCs w:val="20"/>
        </w:rPr>
        <w:t>的原因和解决方法记录下来，同时将</w:t>
      </w:r>
      <w:r>
        <w:rPr>
          <w:rFonts w:cs="Calibri" w:hint="eastAsia"/>
          <w:sz w:val="20"/>
          <w:szCs w:val="20"/>
        </w:rPr>
        <w:t>Defect</w:t>
      </w:r>
      <w:r>
        <w:rPr>
          <w:rFonts w:cs="Calibri" w:hint="eastAsia"/>
          <w:sz w:val="20"/>
          <w:szCs w:val="20"/>
        </w:rPr>
        <w:t>的状态由</w:t>
      </w:r>
      <w:r>
        <w:rPr>
          <w:rFonts w:cs="Calibri" w:hint="eastAsia"/>
          <w:sz w:val="20"/>
          <w:szCs w:val="20"/>
        </w:rPr>
        <w:t>opened</w:t>
      </w:r>
      <w:r>
        <w:rPr>
          <w:rFonts w:cs="Calibri" w:hint="eastAsia"/>
          <w:sz w:val="20"/>
          <w:szCs w:val="20"/>
        </w:rPr>
        <w:t>改为</w:t>
      </w:r>
      <w:r>
        <w:rPr>
          <w:rFonts w:cs="Calibri" w:hint="eastAsia"/>
          <w:sz w:val="20"/>
          <w:szCs w:val="20"/>
        </w:rPr>
        <w:t>resolved</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测试人员</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进行确认测试，若成功，把</w:t>
      </w:r>
      <w:r>
        <w:rPr>
          <w:rFonts w:cs="Calibri" w:hint="eastAsia"/>
          <w:sz w:val="20"/>
          <w:szCs w:val="20"/>
        </w:rPr>
        <w:t>Defect</w:t>
      </w:r>
      <w:r>
        <w:rPr>
          <w:rFonts w:cs="Calibri" w:hint="eastAsia"/>
          <w:sz w:val="20"/>
          <w:szCs w:val="20"/>
        </w:rPr>
        <w:t>的状态改为</w:t>
      </w:r>
      <w:r>
        <w:rPr>
          <w:rFonts w:cs="Calibri" w:hint="eastAsia"/>
          <w:sz w:val="20"/>
          <w:szCs w:val="20"/>
        </w:rPr>
        <w:t>closed</w:t>
      </w:r>
      <w:r>
        <w:rPr>
          <w:rFonts w:cs="Calibri" w:hint="eastAsia"/>
          <w:sz w:val="20"/>
          <w:szCs w:val="20"/>
        </w:rPr>
        <w:t>，该条测试记录的生命周期完成；若错误继续存在（或拒绝复审），则测试人员修改测试记录，通过</w:t>
      </w:r>
      <w:r>
        <w:rPr>
          <w:rFonts w:cs="Calibri" w:hint="eastAsia"/>
          <w:sz w:val="20"/>
          <w:szCs w:val="20"/>
        </w:rPr>
        <w:t>reassign</w:t>
      </w:r>
      <w:r>
        <w:rPr>
          <w:rFonts w:cs="Calibri" w:hint="eastAsia"/>
          <w:sz w:val="20"/>
          <w:szCs w:val="20"/>
        </w:rPr>
        <w:t>再次发布该</w:t>
      </w:r>
      <w:r>
        <w:rPr>
          <w:rFonts w:cs="Calibri" w:hint="eastAsia"/>
          <w:sz w:val="20"/>
          <w:szCs w:val="20"/>
        </w:rPr>
        <w:t>Defect</w:t>
      </w:r>
      <w:r>
        <w:rPr>
          <w:rFonts w:cs="Calibri" w:hint="eastAsia"/>
          <w:sz w:val="20"/>
          <w:szCs w:val="20"/>
        </w:rPr>
        <w:t>给相应的开发人员。重复第</w:t>
      </w:r>
      <w:r>
        <w:rPr>
          <w:rFonts w:cs="Calibri" w:hint="eastAsia"/>
          <w:sz w:val="20"/>
          <w:szCs w:val="20"/>
        </w:rPr>
        <w:t>3</w:t>
      </w:r>
      <w:r>
        <w:rPr>
          <w:rFonts w:cs="Calibri" w:hint="eastAsia"/>
          <w:sz w:val="20"/>
          <w:szCs w:val="20"/>
        </w:rPr>
        <w:t>步至第</w:t>
      </w:r>
      <w:r>
        <w:rPr>
          <w:rFonts w:cs="Calibri" w:hint="eastAsia"/>
          <w:sz w:val="20"/>
          <w:szCs w:val="20"/>
        </w:rPr>
        <w:t>4</w:t>
      </w:r>
      <w:r>
        <w:rPr>
          <w:rFonts w:cs="Calibri" w:hint="eastAsia"/>
          <w:sz w:val="20"/>
          <w:szCs w:val="20"/>
        </w:rPr>
        <w:t>步直到该</w:t>
      </w:r>
      <w:r>
        <w:rPr>
          <w:rFonts w:cs="Calibri" w:hint="eastAsia"/>
          <w:sz w:val="20"/>
          <w:szCs w:val="20"/>
        </w:rPr>
        <w:t>Defect</w:t>
      </w:r>
      <w:r>
        <w:rPr>
          <w:rFonts w:cs="Calibri" w:hint="eastAsia"/>
          <w:sz w:val="20"/>
          <w:szCs w:val="20"/>
        </w:rPr>
        <w:t>真正解决完毕。若需要延期复审，则测试人员修改测试记录，问题状态不变。</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注意事项</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测试人员只需要接收</w:t>
      </w:r>
      <w:r>
        <w:rPr>
          <w:rFonts w:cs="Calibri" w:hint="eastAsia"/>
          <w:sz w:val="20"/>
          <w:szCs w:val="20"/>
        </w:rPr>
        <w:t>fixed</w:t>
      </w:r>
      <w:r>
        <w:rPr>
          <w:rFonts w:cs="Calibri" w:hint="eastAsia"/>
          <w:sz w:val="20"/>
          <w:szCs w:val="20"/>
        </w:rPr>
        <w:t>和</w:t>
      </w:r>
      <w:r>
        <w:rPr>
          <w:rFonts w:cs="Calibri" w:hint="eastAsia"/>
          <w:sz w:val="20"/>
          <w:szCs w:val="20"/>
        </w:rPr>
        <w:t>rejected</w:t>
      </w:r>
      <w:r>
        <w:rPr>
          <w:rFonts w:cs="Calibri" w:hint="eastAsia"/>
          <w:sz w:val="20"/>
          <w:szCs w:val="20"/>
        </w:rPr>
        <w:t>状态的缺陷，其他缺陷无论任何原因流转到测试人员，都可以直接驳回（并描述驳回原因）。</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每个状态发生变化时，相关处理人员必须填写缺陷修改的相关说明。发果发现上一状态没有完整填写说明或描述不清，可以直接驳回（并描述驳回原因）。</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开发人员要配合测试人员的工作，遵守测试管理规范的流程，尽快解决自己的软件</w:t>
      </w:r>
      <w:r>
        <w:rPr>
          <w:rFonts w:cs="Calibri" w:hint="eastAsia"/>
          <w:sz w:val="20"/>
          <w:szCs w:val="20"/>
        </w:rPr>
        <w:t>Defect</w:t>
      </w:r>
      <w:r>
        <w:rPr>
          <w:rFonts w:cs="Calibri" w:hint="eastAsia"/>
          <w:sz w:val="20"/>
          <w:szCs w:val="20"/>
        </w:rPr>
        <w:t>，对于不能按要求解决的，应以一定的形式通过项目经理及测试人员知晓。</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QA</w:t>
      </w:r>
      <w:r>
        <w:rPr>
          <w:rFonts w:cs="Calibri" w:hint="eastAsia"/>
          <w:sz w:val="20"/>
          <w:szCs w:val="20"/>
        </w:rPr>
        <w:t>（质量保证）人员应定期的检查开发人员和测试人员是否遵守测试管理规范的流程，出现违反规定</w:t>
      </w:r>
      <w:r>
        <w:rPr>
          <w:rFonts w:cs="Calibri" w:hint="eastAsia"/>
          <w:sz w:val="20"/>
          <w:szCs w:val="20"/>
        </w:rPr>
        <w:t>的情况应告知测试组长或项目经理。</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缺陷类型定义</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缺陷按严重性分类</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本规范定义以下五类缺陷：</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w:t>
      </w:r>
      <w:r>
        <w:rPr>
          <w:rFonts w:cs="Calibri" w:hint="eastAsia"/>
          <w:sz w:val="20"/>
          <w:szCs w:val="20"/>
        </w:rPr>
        <w:t>类——致命错误，不能完全满足系统要求，基本业务功能未实现，系统崩溃、不稳定或挂起等导致系统不能继续运行。</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系统崩溃，死机，非法退出，无法继续操作，或引起其他软件系统出错。</w:t>
      </w:r>
      <w:r>
        <w:rPr>
          <w:rFonts w:cs="Calibri" w:hint="eastAsia"/>
          <w:color w:val="000000"/>
          <w:sz w:val="20"/>
          <w:szCs w:val="20"/>
        </w:rPr>
        <w:t xml:space="preserve"> </w:t>
      </w:r>
      <w:r>
        <w:rPr>
          <w:rFonts w:cs="Calibri" w:hint="eastAsia"/>
          <w:color w:val="000000"/>
          <w:sz w:val="20"/>
          <w:szCs w:val="20"/>
        </w:rPr>
        <w:t>（如：操作系统崩溃，其他软件崩溃，执行主流程时，数据库发生死锁）</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业务流程或重要功能错误（如：主要流程某对象状态发生错误，严重的数值计算错误等）。</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数据通讯完全错误；与数据库连接错误。</w:t>
      </w:r>
    </w:p>
    <w:p w:rsidR="00000000" w:rsidRDefault="003A3DA7">
      <w:pPr>
        <w:pStyle w:val="a3"/>
        <w:spacing w:before="0" w:beforeAutospacing="0" w:after="0" w:afterAutospacing="0"/>
        <w:ind w:left="835"/>
        <w:rPr>
          <w:rFonts w:cs="Calibri"/>
          <w:sz w:val="20"/>
          <w:szCs w:val="20"/>
        </w:rPr>
      </w:pPr>
      <w:r>
        <w:rPr>
          <w:rFonts w:cs="Calibri" w:hint="eastAsia"/>
          <w:sz w:val="20"/>
          <w:szCs w:val="20"/>
        </w:rPr>
        <w:t>B</w:t>
      </w:r>
      <w:r>
        <w:rPr>
          <w:rFonts w:cs="Calibri" w:hint="eastAsia"/>
          <w:sz w:val="20"/>
          <w:szCs w:val="20"/>
        </w:rPr>
        <w:t>类——严重错误，严重地影响系统要求或基本功能的实现，且没有办法更正（重新安装或重新启动不属于更正办法）。使系统不稳定、破坏数据、产生错误结果，部分功能无法执行。</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一般性功能不符，业务流程不正确，需求没有实现。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重要流程和场景下，导致数据错误，操作无效，操作结果错误。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程序接口错误。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造成数据库不稳定的错误。</w:t>
      </w:r>
    </w:p>
    <w:p w:rsidR="00000000" w:rsidRDefault="003A3DA7">
      <w:pPr>
        <w:pStyle w:val="a3"/>
        <w:spacing w:before="0" w:beforeAutospacing="0" w:after="0" w:afterAutospacing="0"/>
        <w:ind w:left="835"/>
        <w:rPr>
          <w:rFonts w:cs="Calibri"/>
          <w:sz w:val="20"/>
          <w:szCs w:val="20"/>
        </w:rPr>
      </w:pPr>
      <w:r>
        <w:rPr>
          <w:rFonts w:cs="Calibri" w:hint="eastAsia"/>
          <w:sz w:val="20"/>
          <w:szCs w:val="20"/>
        </w:rPr>
        <w:t>C</w:t>
      </w:r>
      <w:r>
        <w:rPr>
          <w:rFonts w:cs="Calibri" w:hint="eastAsia"/>
          <w:sz w:val="20"/>
          <w:szCs w:val="20"/>
        </w:rPr>
        <w:t>类——一般性错误。</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界面错误（严重的界面提示错误或不友好表现）。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非重要功能无法正确执行，实现不正确，实现不完整，但不影响一起功能（如删除时没有考虑数据关联，对其它模块造成影响；系统界面上，一些可接受输入的控件点击后无作用；对数据库的操作不能正确实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非严重性产生错误结果，但不影响一起功能。</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正确性不受影响，但系统性能和响应时间受到影响。</w:t>
      </w:r>
    </w:p>
    <w:p w:rsidR="00000000" w:rsidRDefault="003A3DA7">
      <w:pPr>
        <w:pStyle w:val="a3"/>
        <w:spacing w:before="0" w:beforeAutospacing="0" w:after="0" w:afterAutospacing="0"/>
        <w:ind w:left="835"/>
        <w:rPr>
          <w:rFonts w:cs="Calibri"/>
          <w:sz w:val="20"/>
          <w:szCs w:val="20"/>
        </w:rPr>
      </w:pPr>
      <w:r>
        <w:rPr>
          <w:rFonts w:cs="Calibri" w:hint="eastAsia"/>
          <w:sz w:val="20"/>
          <w:szCs w:val="20"/>
        </w:rPr>
        <w:t>D</w:t>
      </w:r>
      <w:r>
        <w:rPr>
          <w:rFonts w:cs="Calibri" w:hint="eastAsia"/>
          <w:sz w:val="20"/>
          <w:szCs w:val="20"/>
        </w:rPr>
        <w:t>类——轻微错误，使操作者不方便或遇到麻烦，但它不影响执行工作功能或重要功能，或对最终结果影响有限的问题。</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系统处理需要优化。</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输入限制未放在前台进行控制，或控制错误。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增删改等功能，在次要界面不能实现，但在主要界面可以实现。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界面</w:t>
      </w:r>
      <w:r>
        <w:rPr>
          <w:rFonts w:cs="Calibri" w:hint="eastAsia"/>
          <w:color w:val="000000"/>
          <w:sz w:val="20"/>
          <w:szCs w:val="20"/>
        </w:rPr>
        <w:t>定义不一致，界面定义不规范，显示格式不规范。</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提示文字，没有，不明确，不简明，不清楚，不正确，未采用标准术语。（如：重要删除操作未给出提示）。</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可编辑区和不可编辑区不明显；必填项与非必填项应加以区别。</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键盘支持不好。（如在可输入多行的字段中，不支持回车换行）。</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界面不能及时刷新，影响视觉效果。</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滚动条无效。</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光标跳转设置不好，鼠标（光标）定位错误。</w:t>
      </w:r>
    </w:p>
    <w:p w:rsidR="00000000" w:rsidRDefault="003A3DA7">
      <w:pPr>
        <w:pStyle w:val="a3"/>
        <w:spacing w:before="0" w:beforeAutospacing="0" w:after="0" w:afterAutospacing="0"/>
        <w:ind w:left="835"/>
        <w:rPr>
          <w:rFonts w:cs="Calibri"/>
          <w:sz w:val="20"/>
          <w:szCs w:val="20"/>
        </w:rPr>
      </w:pPr>
      <w:r>
        <w:rPr>
          <w:rFonts w:cs="Calibri" w:hint="eastAsia"/>
          <w:sz w:val="20"/>
          <w:szCs w:val="20"/>
        </w:rPr>
        <w:t>E</w:t>
      </w:r>
      <w:r>
        <w:rPr>
          <w:rFonts w:cs="Calibri" w:hint="eastAsia"/>
          <w:sz w:val="20"/>
          <w:szCs w:val="20"/>
        </w:rPr>
        <w:t>类——测试建议（非缺陷）。</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系统各个位置初始值的建议。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流程优化建议等等。</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缺陷按技术种类分类</w:t>
      </w:r>
    </w:p>
    <w:tbl>
      <w:tblPr>
        <w:tblW w:w="0" w:type="auto"/>
        <w:tblInd w:w="29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98"/>
        <w:gridCol w:w="4200"/>
      </w:tblGrid>
      <w:tr w:rsidR="00000000">
        <w:trPr>
          <w:divId w:val="1822191872"/>
        </w:trPr>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类别</w:t>
            </w:r>
          </w:p>
        </w:tc>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描述</w:t>
            </w:r>
          </w:p>
        </w:tc>
      </w:tr>
      <w:tr w:rsidR="00000000">
        <w:trPr>
          <w:divId w:val="1822191872"/>
        </w:trPr>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功能性错误</w:t>
            </w:r>
          </w:p>
        </w:tc>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列在说明中的需求没有在最终系统中达到</w:t>
            </w:r>
          </w:p>
        </w:tc>
      </w:tr>
      <w:tr w:rsidR="00000000">
        <w:trPr>
          <w:divId w:val="1822191872"/>
        </w:trPr>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系统错误</w:t>
            </w:r>
          </w:p>
        </w:tc>
        <w:tc>
          <w:tcPr>
            <w:tcW w:w="41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存在或产生于所开发的系统之外的软硬件错误</w:t>
            </w:r>
          </w:p>
        </w:tc>
      </w:tr>
      <w:tr w:rsidR="00000000">
        <w:trPr>
          <w:divId w:val="1822191872"/>
        </w:trPr>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逻辑错误</w:t>
            </w:r>
          </w:p>
        </w:tc>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程序运行起来不像要求的样子</w:t>
            </w:r>
          </w:p>
        </w:tc>
      </w:tr>
      <w:tr w:rsidR="00000000">
        <w:trPr>
          <w:divId w:val="1822191872"/>
        </w:trPr>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用户界面错误</w:t>
            </w:r>
          </w:p>
        </w:tc>
        <w:tc>
          <w:tcPr>
            <w:tcW w:w="42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字段和控件标号不一致，</w:t>
            </w:r>
            <w:r>
              <w:rPr>
                <w:rFonts w:hint="eastAsia"/>
                <w:color w:val="000000"/>
                <w:sz w:val="20"/>
                <w:szCs w:val="20"/>
              </w:rPr>
              <w:t xml:space="preserve"> </w:t>
            </w:r>
            <w:r>
              <w:rPr>
                <w:rFonts w:hint="eastAsia"/>
                <w:color w:val="000000"/>
                <w:sz w:val="20"/>
                <w:szCs w:val="20"/>
              </w:rPr>
              <w:t>功能提供的不一致等</w:t>
            </w:r>
          </w:p>
        </w:tc>
      </w:tr>
      <w:tr w:rsidR="00000000">
        <w:trPr>
          <w:divId w:val="1822191872"/>
        </w:trPr>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数据错误</w:t>
            </w:r>
          </w:p>
        </w:tc>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访问数据库时出错</w:t>
            </w:r>
          </w:p>
        </w:tc>
      </w:tr>
      <w:tr w:rsidR="00000000">
        <w:trPr>
          <w:divId w:val="1822191872"/>
        </w:trPr>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编码错误</w:t>
            </w:r>
          </w:p>
        </w:tc>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源代码中存在的语法错误</w:t>
            </w:r>
          </w:p>
        </w:tc>
      </w:tr>
      <w:tr w:rsidR="00000000">
        <w:trPr>
          <w:divId w:val="1822191872"/>
        </w:trPr>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测试错误</w:t>
            </w:r>
          </w:p>
        </w:tc>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测试者误操作却认为发现了问题</w:t>
            </w:r>
          </w:p>
        </w:tc>
      </w:tr>
    </w:tbl>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测试标准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待测试系统的质量要求</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软件系统测试时，发现一级错误（大于等于</w:t>
      </w:r>
      <w:r>
        <w:rPr>
          <w:rFonts w:cs="Calibri" w:hint="eastAsia"/>
          <w:sz w:val="20"/>
          <w:szCs w:val="20"/>
        </w:rPr>
        <w:t>1</w:t>
      </w:r>
      <w:r>
        <w:rPr>
          <w:rFonts w:cs="Calibri" w:hint="eastAsia"/>
          <w:sz w:val="20"/>
          <w:szCs w:val="20"/>
        </w:rPr>
        <w:t>）、二级错误（大于等于</w:t>
      </w:r>
      <w:r>
        <w:rPr>
          <w:rFonts w:cs="Calibri" w:hint="eastAsia"/>
          <w:sz w:val="20"/>
          <w:szCs w:val="20"/>
        </w:rPr>
        <w:t>2</w:t>
      </w:r>
      <w:r>
        <w:rPr>
          <w:rFonts w:cs="Calibri" w:hint="eastAsia"/>
          <w:sz w:val="20"/>
          <w:szCs w:val="20"/>
        </w:rPr>
        <w:t>）暂停测试返回开发。</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软件测试合格须符合以下标准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单位：</w:t>
      </w:r>
      <w:r>
        <w:rPr>
          <w:rFonts w:cs="Calibri" w:hint="eastAsia"/>
          <w:sz w:val="20"/>
          <w:szCs w:val="20"/>
        </w:rPr>
        <w:t xml:space="preserve"> </w:t>
      </w:r>
      <w:r>
        <w:rPr>
          <w:rFonts w:cs="Calibri" w:hint="eastAsia"/>
          <w:sz w:val="20"/>
          <w:szCs w:val="20"/>
        </w:rPr>
        <w:t>千行源代码（</w:t>
      </w:r>
      <w:r>
        <w:rPr>
          <w:rFonts w:cs="Calibri" w:hint="eastAsia"/>
          <w:sz w:val="20"/>
          <w:szCs w:val="20"/>
        </w:rPr>
        <w:t>KLOC</w:t>
      </w:r>
      <w:r>
        <w:rPr>
          <w:rFonts w:cs="Calibri" w:hint="eastAsia"/>
          <w:sz w:val="20"/>
          <w:szCs w:val="20"/>
        </w:rPr>
        <w:t>）</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11"/>
        <w:gridCol w:w="1011"/>
        <w:gridCol w:w="1011"/>
        <w:gridCol w:w="1011"/>
        <w:gridCol w:w="1184"/>
      </w:tblGrid>
      <w:tr w:rsidR="00000000">
        <w:trPr>
          <w:divId w:val="884414568"/>
        </w:trPr>
        <w:tc>
          <w:tcPr>
            <w:tcW w:w="1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w:t>
            </w:r>
            <w:r>
              <w:rPr>
                <w:rFonts w:hint="eastAsia"/>
                <w:color w:val="000000"/>
                <w:sz w:val="20"/>
                <w:szCs w:val="20"/>
              </w:rPr>
              <w:t>类错误</w:t>
            </w:r>
          </w:p>
        </w:tc>
        <w:tc>
          <w:tcPr>
            <w:tcW w:w="1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B</w:t>
            </w:r>
            <w:r>
              <w:rPr>
                <w:rFonts w:hint="eastAsia"/>
                <w:color w:val="000000"/>
                <w:sz w:val="20"/>
                <w:szCs w:val="20"/>
              </w:rPr>
              <w:t>类错误</w:t>
            </w:r>
          </w:p>
        </w:tc>
        <w:tc>
          <w:tcPr>
            <w:tcW w:w="1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C</w:t>
            </w:r>
            <w:r>
              <w:rPr>
                <w:rFonts w:hint="eastAsia"/>
                <w:color w:val="000000"/>
                <w:sz w:val="20"/>
                <w:szCs w:val="20"/>
              </w:rPr>
              <w:t>类错误</w:t>
            </w:r>
          </w:p>
        </w:tc>
        <w:tc>
          <w:tcPr>
            <w:tcW w:w="1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D</w:t>
            </w:r>
            <w:r>
              <w:rPr>
                <w:rFonts w:hint="eastAsia"/>
                <w:color w:val="000000"/>
                <w:sz w:val="20"/>
                <w:szCs w:val="20"/>
              </w:rPr>
              <w:t>类错误</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E</w:t>
            </w:r>
            <w:r>
              <w:rPr>
                <w:rFonts w:hint="eastAsia"/>
                <w:color w:val="000000"/>
                <w:sz w:val="20"/>
                <w:szCs w:val="20"/>
              </w:rPr>
              <w:t>类错误</w:t>
            </w:r>
          </w:p>
        </w:tc>
      </w:tr>
      <w:tr w:rsidR="00000000">
        <w:trPr>
          <w:divId w:val="884414568"/>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无</w:t>
            </w:r>
          </w:p>
        </w:tc>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无</w:t>
            </w:r>
          </w:p>
        </w:tc>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w:t>
            </w:r>
          </w:p>
        </w:tc>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4</w:t>
            </w:r>
          </w:p>
        </w:tc>
        <w:tc>
          <w:tcPr>
            <w:tcW w:w="11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暂不作要求</w:t>
            </w:r>
          </w:p>
        </w:tc>
      </w:tr>
    </w:tbl>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对于随机出现的</w:t>
      </w:r>
      <w:r>
        <w:rPr>
          <w:rFonts w:cs="Calibri" w:hint="eastAsia"/>
          <w:sz w:val="20"/>
          <w:szCs w:val="20"/>
        </w:rPr>
        <w:t>BUG</w:t>
      </w:r>
      <w:r>
        <w:rPr>
          <w:rFonts w:cs="Calibri" w:hint="eastAsia"/>
          <w:sz w:val="20"/>
          <w:szCs w:val="20"/>
        </w:rPr>
        <w:t>的数量也必须考虑，软件产品未经测试合格，不允许投运。</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国标中有关缺陷数量的描述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程序中不存在未改的</w:t>
      </w:r>
      <w:r>
        <w:rPr>
          <w:rFonts w:cs="Calibri" w:hint="eastAsia"/>
          <w:sz w:val="20"/>
          <w:szCs w:val="20"/>
        </w:rPr>
        <w:t>A</w:t>
      </w:r>
      <w:r>
        <w:rPr>
          <w:rFonts w:cs="Calibri" w:hint="eastAsia"/>
          <w:sz w:val="20"/>
          <w:szCs w:val="20"/>
        </w:rPr>
        <w:t>、</w:t>
      </w:r>
      <w:r>
        <w:rPr>
          <w:rFonts w:cs="Calibri" w:hint="eastAsia"/>
          <w:sz w:val="20"/>
          <w:szCs w:val="20"/>
        </w:rPr>
        <w:t>B</w:t>
      </w:r>
      <w:r>
        <w:rPr>
          <w:rFonts w:cs="Calibri" w:hint="eastAsia"/>
          <w:sz w:val="20"/>
          <w:szCs w:val="20"/>
        </w:rPr>
        <w:t>级</w:t>
      </w:r>
      <w:r>
        <w:rPr>
          <w:rFonts w:cs="Calibri" w:hint="eastAsia"/>
          <w:sz w:val="20"/>
          <w:szCs w:val="20"/>
        </w:rPr>
        <w:t>BUG</w:t>
      </w:r>
      <w:r>
        <w:rPr>
          <w:rFonts w:cs="Calibri" w:hint="eastAsia"/>
          <w:sz w:val="20"/>
          <w:szCs w:val="20"/>
        </w:rPr>
        <w:t>；</w:t>
      </w:r>
      <w:r>
        <w:rPr>
          <w:rFonts w:cs="Calibri" w:hint="eastAsia"/>
          <w:sz w:val="20"/>
          <w:szCs w:val="20"/>
        </w:rPr>
        <w:t xml:space="preserve"> C</w:t>
      </w:r>
      <w:r>
        <w:rPr>
          <w:rFonts w:cs="Calibri" w:hint="eastAsia"/>
          <w:sz w:val="20"/>
          <w:szCs w:val="20"/>
        </w:rPr>
        <w:t>级</w:t>
      </w:r>
      <w:r>
        <w:rPr>
          <w:rFonts w:cs="Calibri" w:hint="eastAsia"/>
          <w:sz w:val="20"/>
          <w:szCs w:val="20"/>
        </w:rPr>
        <w:t>BUG</w:t>
      </w:r>
      <w:r>
        <w:rPr>
          <w:rFonts w:cs="Calibri" w:hint="eastAsia"/>
          <w:sz w:val="20"/>
          <w:szCs w:val="20"/>
        </w:rPr>
        <w:t>的数量每千行源代码（</w:t>
      </w:r>
      <w:r>
        <w:rPr>
          <w:rFonts w:cs="Calibri" w:hint="eastAsia"/>
          <w:sz w:val="20"/>
          <w:szCs w:val="20"/>
        </w:rPr>
        <w:t>KLOC</w:t>
      </w:r>
      <w:r>
        <w:rPr>
          <w:rFonts w:cs="Calibri" w:hint="eastAsia"/>
          <w:sz w:val="20"/>
          <w:szCs w:val="20"/>
        </w:rPr>
        <w:t>）中不超过</w:t>
      </w:r>
      <w:r>
        <w:rPr>
          <w:rFonts w:cs="Calibri" w:hint="eastAsia"/>
          <w:sz w:val="20"/>
          <w:szCs w:val="20"/>
        </w:rPr>
        <w:t>1</w:t>
      </w:r>
      <w:r>
        <w:rPr>
          <w:rFonts w:cs="Calibri" w:hint="eastAsia"/>
          <w:sz w:val="20"/>
          <w:szCs w:val="20"/>
        </w:rPr>
        <w:t>个；</w:t>
      </w:r>
      <w:r>
        <w:rPr>
          <w:rFonts w:cs="Calibri" w:hint="eastAsia"/>
          <w:sz w:val="20"/>
          <w:szCs w:val="20"/>
        </w:rPr>
        <w:t xml:space="preserve"> D</w:t>
      </w:r>
      <w:r>
        <w:rPr>
          <w:rFonts w:cs="Calibri" w:hint="eastAsia"/>
          <w:sz w:val="20"/>
          <w:szCs w:val="20"/>
        </w:rPr>
        <w:t>、</w:t>
      </w:r>
      <w:r>
        <w:rPr>
          <w:rFonts w:cs="Calibri" w:hint="eastAsia"/>
          <w:sz w:val="20"/>
          <w:szCs w:val="20"/>
        </w:rPr>
        <w:t>E</w:t>
      </w:r>
      <w:r>
        <w:rPr>
          <w:rFonts w:cs="Calibri" w:hint="eastAsia"/>
          <w:sz w:val="20"/>
          <w:szCs w:val="20"/>
        </w:rPr>
        <w:t>级</w:t>
      </w:r>
      <w:r>
        <w:rPr>
          <w:rFonts w:cs="Calibri" w:hint="eastAsia"/>
          <w:sz w:val="20"/>
          <w:szCs w:val="20"/>
        </w:rPr>
        <w:t>BUG</w:t>
      </w:r>
      <w:r>
        <w:rPr>
          <w:rFonts w:cs="Calibri" w:hint="eastAsia"/>
          <w:sz w:val="20"/>
          <w:szCs w:val="20"/>
        </w:rPr>
        <w:t>的数量每千行源代码（</w:t>
      </w:r>
      <w:r>
        <w:rPr>
          <w:rFonts w:cs="Calibri" w:hint="eastAsia"/>
          <w:sz w:val="20"/>
          <w:szCs w:val="20"/>
        </w:rPr>
        <w:t>KLOC</w:t>
      </w:r>
      <w:r>
        <w:rPr>
          <w:rFonts w:cs="Calibri" w:hint="eastAsia"/>
          <w:sz w:val="20"/>
          <w:szCs w:val="20"/>
        </w:rPr>
        <w:t>）中不超过</w:t>
      </w:r>
      <w:r>
        <w:rPr>
          <w:rFonts w:cs="Calibri" w:hint="eastAsia"/>
          <w:sz w:val="20"/>
          <w:szCs w:val="20"/>
        </w:rPr>
        <w:t>2</w:t>
      </w:r>
      <w:r>
        <w:rPr>
          <w:rFonts w:cs="Calibri" w:hint="eastAsia"/>
          <w:sz w:val="20"/>
          <w:szCs w:val="20"/>
        </w:rPr>
        <w:t>个；</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在交付给用户的文档资料中，</w:t>
      </w:r>
      <w:r>
        <w:rPr>
          <w:rFonts w:cs="Calibri" w:hint="eastAsia"/>
          <w:sz w:val="20"/>
          <w:szCs w:val="20"/>
        </w:rPr>
        <w:t xml:space="preserve"> </w:t>
      </w:r>
      <w:r>
        <w:rPr>
          <w:rFonts w:cs="Calibri" w:hint="eastAsia"/>
          <w:sz w:val="20"/>
          <w:szCs w:val="20"/>
        </w:rPr>
        <w:t>允许存在的</w:t>
      </w:r>
      <w:r>
        <w:rPr>
          <w:rFonts w:cs="Calibri" w:hint="eastAsia"/>
          <w:sz w:val="20"/>
          <w:szCs w:val="20"/>
        </w:rPr>
        <w:t xml:space="preserve"> BUG</w:t>
      </w:r>
      <w:r>
        <w:rPr>
          <w:rFonts w:cs="Calibri" w:hint="eastAsia"/>
          <w:sz w:val="20"/>
          <w:szCs w:val="20"/>
        </w:rPr>
        <w:t>数量按以下方法计算：</w:t>
      </w:r>
      <w:r>
        <w:rPr>
          <w:rFonts w:cs="Calibri" w:hint="eastAsia"/>
          <w:sz w:val="20"/>
          <w:szCs w:val="20"/>
        </w:rPr>
        <w:t xml:space="preserve"> </w:t>
      </w:r>
      <w:r>
        <w:rPr>
          <w:rFonts w:cs="Calibri" w:hint="eastAsia"/>
          <w:sz w:val="20"/>
          <w:szCs w:val="20"/>
        </w:rPr>
        <w:t>用程序的千行源代码（</w:t>
      </w:r>
      <w:r>
        <w:rPr>
          <w:rFonts w:cs="Calibri" w:hint="eastAsia"/>
          <w:sz w:val="20"/>
          <w:szCs w:val="20"/>
        </w:rPr>
        <w:t>KLOC</w:t>
      </w:r>
      <w:r>
        <w:rPr>
          <w:rFonts w:cs="Calibri" w:hint="eastAsia"/>
          <w:sz w:val="20"/>
          <w:szCs w:val="20"/>
        </w:rPr>
        <w:t>）数量除以</w:t>
      </w:r>
      <w:r>
        <w:rPr>
          <w:rFonts w:cs="Calibri" w:hint="eastAsia"/>
          <w:sz w:val="20"/>
          <w:szCs w:val="20"/>
        </w:rPr>
        <w:t>25</w:t>
      </w:r>
      <w:r>
        <w:rPr>
          <w:rFonts w:cs="Calibri" w:hint="eastAsia"/>
          <w:sz w:val="20"/>
          <w:szCs w:val="20"/>
        </w:rPr>
        <w:t>，所得数加上</w:t>
      </w:r>
      <w:r>
        <w:rPr>
          <w:rFonts w:cs="Calibri" w:hint="eastAsia"/>
          <w:sz w:val="20"/>
          <w:szCs w:val="20"/>
        </w:rPr>
        <w:t>3</w:t>
      </w:r>
      <w:r>
        <w:rPr>
          <w:rFonts w:cs="Calibri" w:hint="eastAsia"/>
          <w:sz w:val="20"/>
          <w:szCs w:val="20"/>
        </w:rPr>
        <w:t>即为文档中允许存在的最大</w:t>
      </w:r>
      <w:r>
        <w:rPr>
          <w:rFonts w:cs="Calibri" w:hint="eastAsia"/>
          <w:sz w:val="20"/>
          <w:szCs w:val="20"/>
        </w:rPr>
        <w:t>BUG</w:t>
      </w:r>
      <w:r>
        <w:rPr>
          <w:rFonts w:cs="Calibri" w:hint="eastAsia"/>
          <w:sz w:val="20"/>
          <w:szCs w:val="20"/>
        </w:rPr>
        <w:t>数量。例如，如果程序的千行源代码（</w:t>
      </w:r>
      <w:r>
        <w:rPr>
          <w:rFonts w:cs="Calibri" w:hint="eastAsia"/>
          <w:sz w:val="20"/>
          <w:szCs w:val="20"/>
        </w:rPr>
        <w:t>KLOC</w:t>
      </w:r>
      <w:r>
        <w:rPr>
          <w:rFonts w:cs="Calibri" w:hint="eastAsia"/>
          <w:sz w:val="20"/>
          <w:szCs w:val="20"/>
        </w:rPr>
        <w:t>）的数量是</w:t>
      </w:r>
      <w:r>
        <w:rPr>
          <w:rFonts w:cs="Calibri" w:hint="eastAsia"/>
          <w:sz w:val="20"/>
          <w:szCs w:val="20"/>
        </w:rPr>
        <w:t>1000</w:t>
      </w:r>
      <w:r>
        <w:rPr>
          <w:rFonts w:cs="Calibri" w:hint="eastAsia"/>
          <w:sz w:val="20"/>
          <w:szCs w:val="20"/>
        </w:rPr>
        <w:t>，即该程序有</w:t>
      </w:r>
      <w:r>
        <w:rPr>
          <w:rFonts w:cs="Calibri" w:hint="eastAsia"/>
          <w:sz w:val="20"/>
          <w:szCs w:val="20"/>
        </w:rPr>
        <w:t>1 000000</w:t>
      </w:r>
      <w:r>
        <w:rPr>
          <w:rFonts w:cs="Calibri" w:hint="eastAsia"/>
          <w:sz w:val="20"/>
          <w:szCs w:val="20"/>
        </w:rPr>
        <w:t>行源程序，则与该程序相关的文字资料中允许的最大</w:t>
      </w:r>
      <w:r>
        <w:rPr>
          <w:rFonts w:cs="Calibri" w:hint="eastAsia"/>
          <w:sz w:val="20"/>
          <w:szCs w:val="20"/>
        </w:rPr>
        <w:t>BUG</w:t>
      </w:r>
      <w:r>
        <w:rPr>
          <w:rFonts w:cs="Calibri" w:hint="eastAsia"/>
          <w:sz w:val="20"/>
          <w:szCs w:val="20"/>
        </w:rPr>
        <w:t>数就是（</w:t>
      </w:r>
      <w:r>
        <w:rPr>
          <w:rFonts w:cs="Calibri" w:hint="eastAsia"/>
          <w:sz w:val="20"/>
          <w:szCs w:val="20"/>
        </w:rPr>
        <w:t>1000/25+3=</w:t>
      </w:r>
      <w:r>
        <w:rPr>
          <w:rFonts w:cs="Calibri" w:hint="eastAsia"/>
          <w:sz w:val="20"/>
          <w:szCs w:val="20"/>
        </w:rPr>
        <w:t>）</w:t>
      </w:r>
      <w:r>
        <w:rPr>
          <w:rFonts w:cs="Calibri" w:hint="eastAsia"/>
          <w:sz w:val="20"/>
          <w:szCs w:val="20"/>
        </w:rPr>
        <w:t>43</w:t>
      </w:r>
      <w:r>
        <w:rPr>
          <w:rFonts w:cs="Calibri" w:hint="eastAsia"/>
          <w:sz w:val="20"/>
          <w:szCs w:val="20"/>
        </w:rPr>
        <w:t>个。</w:t>
      </w:r>
    </w:p>
    <w:p w:rsidR="00000000" w:rsidRDefault="003A3DA7">
      <w:pPr>
        <w:pStyle w:val="a3"/>
        <w:spacing w:before="0" w:beforeAutospacing="0" w:after="0" w:afterAutospacing="0"/>
        <w:ind w:left="295"/>
        <w:rPr>
          <w:rFonts w:ascii="微软雅黑" w:eastAsia="微软雅黑" w:hAnsi="微软雅黑" w:cs="Calibri" w:hint="eastAsia"/>
          <w:sz w:val="44"/>
          <w:szCs w:val="44"/>
        </w:rPr>
      </w:pPr>
      <w:r>
        <w:rPr>
          <w:rFonts w:ascii="微软雅黑" w:eastAsia="微软雅黑" w:hAnsi="微软雅黑" w:cs="Calibri" w:hint="eastAsia"/>
          <w:b/>
          <w:bCs/>
          <w:sz w:val="44"/>
          <w:szCs w:val="44"/>
        </w:rPr>
        <w:t>测试的方法和分类</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测试方法</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静态测试</w:t>
      </w:r>
    </w:p>
    <w:p w:rsidR="00000000" w:rsidRDefault="003A3DA7">
      <w:pPr>
        <w:pStyle w:val="a3"/>
        <w:spacing w:before="0" w:beforeAutospacing="0" w:after="0" w:afterAutospacing="0"/>
        <w:ind w:left="835"/>
        <w:rPr>
          <w:rFonts w:cs="Calibri" w:hint="eastAsia"/>
          <w:sz w:val="20"/>
          <w:szCs w:val="20"/>
        </w:rPr>
      </w:pPr>
      <w:r>
        <w:rPr>
          <w:rFonts w:cs="Calibri" w:hint="eastAsia"/>
          <w:b/>
          <w:bCs/>
          <w:sz w:val="20"/>
          <w:szCs w:val="20"/>
        </w:rPr>
        <w:t>1</w:t>
      </w:r>
      <w:r>
        <w:rPr>
          <w:rFonts w:cs="Calibri" w:hint="eastAsia"/>
          <w:b/>
          <w:bCs/>
          <w:sz w:val="20"/>
          <w:szCs w:val="20"/>
        </w:rPr>
        <w:t>、代码审查</w:t>
      </w:r>
      <w:r>
        <w:rPr>
          <w:rFonts w:cs="Calibri" w:hint="eastAsia"/>
          <w:sz w:val="20"/>
          <w:szCs w:val="20"/>
        </w:rPr>
        <w:t>（包括代码评审和走查）。按代码检查单阅读程序，查找错误。包括：</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检查代码和设计的一致性；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检查代码的标准性、可读性；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检查代码逻辑表达的正确性和完整性；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检查代码结构的合理性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b/>
          <w:bCs/>
          <w:sz w:val="20"/>
          <w:szCs w:val="20"/>
        </w:rPr>
        <w:t>2</w:t>
      </w:r>
      <w:r>
        <w:rPr>
          <w:rFonts w:cs="Calibri" w:hint="eastAsia"/>
          <w:b/>
          <w:bCs/>
          <w:sz w:val="20"/>
          <w:szCs w:val="20"/>
        </w:rPr>
        <w:t>、静态分析</w:t>
      </w:r>
      <w:r>
        <w:rPr>
          <w:rFonts w:cs="Calibri" w:hint="eastAsia"/>
          <w:sz w:val="20"/>
          <w:szCs w:val="20"/>
        </w:rPr>
        <w:t>。对程序进行控制流分析、数据流分析、接口分析和表达式分析等。可以借助于工具进行分析。</w:t>
      </w:r>
    </w:p>
    <w:p w:rsidR="00000000" w:rsidRDefault="003A3DA7">
      <w:pPr>
        <w:pStyle w:val="a3"/>
        <w:spacing w:before="0" w:beforeAutospacing="0" w:after="0" w:afterAutospacing="0"/>
        <w:ind w:left="835"/>
        <w:rPr>
          <w:rFonts w:cs="Calibri" w:hint="eastAsia"/>
          <w:sz w:val="20"/>
          <w:szCs w:val="20"/>
        </w:rPr>
      </w:pPr>
      <w:r>
        <w:rPr>
          <w:rFonts w:cs="Calibri" w:hint="eastAsia"/>
          <w:b/>
          <w:bCs/>
          <w:sz w:val="20"/>
          <w:szCs w:val="20"/>
        </w:rPr>
        <w:t>3</w:t>
      </w:r>
      <w:r>
        <w:rPr>
          <w:rFonts w:cs="Calibri" w:hint="eastAsia"/>
          <w:b/>
          <w:bCs/>
          <w:sz w:val="20"/>
          <w:szCs w:val="20"/>
        </w:rPr>
        <w:t>、文档检查</w:t>
      </w:r>
      <w:r>
        <w:rPr>
          <w:rFonts w:cs="Calibri" w:hint="eastAsia"/>
          <w:sz w:val="20"/>
          <w:szCs w:val="20"/>
        </w:rPr>
        <w:t>。主要是指文档测试。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静态测试可以发现如下缺陷：</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错误的局部变量和全局变量；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不匹配的参数；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不适当的循环嵌套和分支嵌套；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不适当的处理顺序；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无终止的死循环；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未定的变量；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不允许的递归；</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调用不存在的子程序；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遗漏了标号或代码；</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不适当的连接。</w:t>
      </w:r>
    </w:p>
    <w:p w:rsidR="00000000" w:rsidRDefault="003A3DA7">
      <w:pPr>
        <w:pStyle w:val="a3"/>
        <w:spacing w:before="0" w:beforeAutospacing="0" w:after="0" w:afterAutospacing="0"/>
        <w:ind w:left="835"/>
        <w:rPr>
          <w:rFonts w:cs="Calibri"/>
          <w:sz w:val="20"/>
          <w:szCs w:val="20"/>
        </w:rPr>
      </w:pPr>
      <w:r>
        <w:rPr>
          <w:rFonts w:cs="Calibri" w:hint="eastAsia"/>
          <w:sz w:val="20"/>
          <w:szCs w:val="20"/>
        </w:rPr>
        <w:t>上述缺陷的原因：</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未使用过的变量；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不会执行到代码；</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未引用过的标号；</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可疑的计算；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潜在的死循环。</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动态测试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通过源程序运行时所体现出来的特征，来进行执行跟踪、时间分析以及测试覆盖等方面的测试。动态测试时真正运行被测程序，在执行过程中，</w:t>
      </w:r>
      <w:r>
        <w:rPr>
          <w:rFonts w:cs="Calibri" w:hint="eastAsia"/>
          <w:b/>
          <w:bCs/>
          <w:sz w:val="20"/>
          <w:szCs w:val="20"/>
        </w:rPr>
        <w:t>通过输入有效的测试用例</w:t>
      </w:r>
      <w:r>
        <w:rPr>
          <w:rFonts w:cs="Calibri" w:hint="eastAsia"/>
          <w:sz w:val="20"/>
          <w:szCs w:val="20"/>
        </w:rPr>
        <w:t>，对其输入与输出的对应关系进行分析，以达到检测的目的。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实际的测试工作中的在部分测试形态都属于动态测试。</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黑盒测试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黑盒测试：把测试对象看作一个黑盒子，测试人员完全不考虑程序内部的逻辑结构和内部特性，只依据程序的需求规格说明书，检查程序的功能是否符合功能说明，程序是否能适当地接收输入数据而产生正确的输出结果。</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集成测试、确认测试、系统测试都是以黑盒测试为主的，尤</w:t>
      </w:r>
      <w:r>
        <w:rPr>
          <w:rFonts w:cs="Calibri" w:hint="eastAsia"/>
          <w:sz w:val="20"/>
          <w:szCs w:val="20"/>
        </w:rPr>
        <w:t>其确认测试和系统测试，工作依据就是需求规格，判断软件的质量标准也是站在用户立场上的。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黑盒测试注重于测试软件的功能性需求，也即黑盒测试使软件工程师派生出执行程序所有功能需求的输入条件。黑盒测试并不是白盒测试的替代品，而是用于辅助白盒测试发现其他类型的错误。</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黑盒测试试图发现以下类型的错误：</w:t>
      </w:r>
    </w:p>
    <w:p w:rsidR="00000000" w:rsidRDefault="003A3DA7">
      <w:pPr>
        <w:pStyle w:val="a3"/>
        <w:spacing w:before="0" w:beforeAutospacing="0" w:after="0" w:afterAutospacing="0"/>
        <w:ind w:left="835"/>
        <w:rPr>
          <w:rFonts w:cs="Calibri"/>
          <w:sz w:val="20"/>
          <w:szCs w:val="20"/>
        </w:rPr>
      </w:pPr>
      <w:r>
        <w:rPr>
          <w:rFonts w:cs="Calibri" w:hint="eastAsia"/>
          <w:sz w:val="20"/>
          <w:szCs w:val="20"/>
        </w:rPr>
        <w:t>1</w:t>
      </w:r>
      <w:r>
        <w:rPr>
          <w:rFonts w:cs="Calibri" w:hint="eastAsia"/>
          <w:sz w:val="20"/>
          <w:szCs w:val="20"/>
        </w:rPr>
        <w:t>）功能错误或遗漏。根据需求规格说明书，检查是否有不正确或遗漏了的功能；是否忽略了用户的隐含需求；</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）界面错误。在软件的外部接口输入信息，能否被正确地接受；能否输出正确的结果；</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）数据结构或外部数据库访问错误；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w:t>
      </w:r>
      <w:r>
        <w:rPr>
          <w:rFonts w:cs="Calibri" w:hint="eastAsia"/>
          <w:sz w:val="20"/>
          <w:szCs w:val="20"/>
        </w:rPr>
        <w:t>性能错误；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）初始化和终止错误。</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黑盒测试用于回答以下问题：</w:t>
      </w:r>
    </w:p>
    <w:p w:rsidR="00000000" w:rsidRDefault="003A3DA7">
      <w:pPr>
        <w:pStyle w:val="a3"/>
        <w:spacing w:before="0" w:beforeAutospacing="0" w:after="0" w:afterAutospacing="0"/>
        <w:ind w:left="835"/>
        <w:rPr>
          <w:rFonts w:cs="Calibri"/>
          <w:sz w:val="20"/>
          <w:szCs w:val="20"/>
        </w:rPr>
      </w:pPr>
      <w:r>
        <w:rPr>
          <w:rFonts w:cs="Calibri" w:hint="eastAsia"/>
          <w:sz w:val="20"/>
          <w:szCs w:val="20"/>
        </w:rPr>
        <w:t>1</w:t>
      </w:r>
      <w:r>
        <w:rPr>
          <w:rFonts w:cs="Calibri" w:hint="eastAsia"/>
          <w:sz w:val="20"/>
          <w:szCs w:val="20"/>
        </w:rPr>
        <w:t>）如何测试功能的有效性？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）何种类型的输入会产生好的测试用例？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）系统是否对特定的输入值尤其敏感？</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）如何分隔数据类的边界？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）系统能够承受何种数据率和数据量？</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6</w:t>
      </w:r>
      <w:r>
        <w:rPr>
          <w:rFonts w:cs="Calibri" w:hint="eastAsia"/>
          <w:sz w:val="20"/>
          <w:szCs w:val="20"/>
        </w:rPr>
        <w:t>）特定类型的数据组合会对系统产生何种影响？</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黑盒测试可以导出标准的测试用例集：</w:t>
      </w:r>
    </w:p>
    <w:p w:rsidR="00000000" w:rsidRDefault="003A3DA7">
      <w:pPr>
        <w:pStyle w:val="a3"/>
        <w:spacing w:before="0" w:beforeAutospacing="0" w:after="0" w:afterAutospacing="0"/>
        <w:ind w:left="835"/>
        <w:rPr>
          <w:rFonts w:cs="Calibri"/>
          <w:sz w:val="20"/>
          <w:szCs w:val="20"/>
        </w:rPr>
      </w:pPr>
      <w:r>
        <w:rPr>
          <w:rFonts w:cs="Calibri" w:hint="eastAsia"/>
          <w:sz w:val="20"/>
          <w:szCs w:val="20"/>
        </w:rPr>
        <w:t>1</w:t>
      </w:r>
      <w:r>
        <w:rPr>
          <w:rFonts w:cs="Calibri" w:hint="eastAsia"/>
          <w:sz w:val="20"/>
          <w:szCs w:val="20"/>
        </w:rPr>
        <w:t>）所设计的测试用例能够减少达到合理测试所需的附加测试用例数；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 xml:space="preserve">2 </w:t>
      </w:r>
      <w:r>
        <w:rPr>
          <w:rFonts w:cs="Calibri" w:hint="eastAsia"/>
          <w:sz w:val="20"/>
          <w:szCs w:val="20"/>
        </w:rPr>
        <w:t>）所设计的测试用例能够告知某些类型错误的存在或不存在，</w:t>
      </w:r>
      <w:r>
        <w:rPr>
          <w:rFonts w:cs="Calibri" w:hint="eastAsia"/>
          <w:sz w:val="20"/>
          <w:szCs w:val="20"/>
        </w:rPr>
        <w:t xml:space="preserve"> </w:t>
      </w:r>
      <w:r>
        <w:rPr>
          <w:rFonts w:cs="Calibri" w:hint="eastAsia"/>
          <w:sz w:val="20"/>
          <w:szCs w:val="20"/>
        </w:rPr>
        <w:t>而不是仅仅与特定测试相关的错误。</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等价类划分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等价类，就是指某个输入域的集合，集合中的每个输入对揭露程序错误来说是等效的。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等价类划分是一种典型的黑盒测试方法，使用这一方法时，完全不考虑程序的内部结构，只依据程序的规格说明来设计测试用例。等价类划分方法把所有可能的输入数据，即把程序的输入域划分成若干部分，然后从每个部分中选取少数代表性数据作为测试用例，这就是等价类划分方法。它是功能测试的基本方法。</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划分等价类</w:t>
      </w:r>
    </w:p>
    <w:p w:rsidR="00000000" w:rsidRDefault="003A3DA7">
      <w:pPr>
        <w:pStyle w:val="a3"/>
        <w:spacing w:before="0" w:beforeAutospacing="0" w:after="0" w:afterAutospacing="0"/>
        <w:ind w:left="835"/>
        <w:rPr>
          <w:rFonts w:cs="Calibri"/>
          <w:sz w:val="20"/>
          <w:szCs w:val="20"/>
        </w:rPr>
      </w:pPr>
      <w:r>
        <w:rPr>
          <w:rFonts w:cs="Calibri" w:hint="eastAsia"/>
          <w:sz w:val="20"/>
          <w:szCs w:val="20"/>
        </w:rPr>
        <w:t>划分等价类：等价类是指某个输入域的子集合。在该子集合中，各个输入数据对于揭露程序中的错误都是等效的。并合理地假定：测试某等价类的代表值就等于对这</w:t>
      </w:r>
      <w:r>
        <w:rPr>
          <w:rFonts w:cs="Calibri" w:hint="eastAsia"/>
          <w:sz w:val="20"/>
          <w:szCs w:val="20"/>
        </w:rPr>
        <w:t>一类其它值的测试。因此，可以把全部输入数据合理划分为若干等价类，在每一个等价类中取一个数据作为测试的输入条件，就可以用少量代表性的测试数据，取得较好的测试结果。等价类划分可有两种不同的情况：有效等价类和无效等价类。</w:t>
      </w:r>
    </w:p>
    <w:p w:rsidR="00000000" w:rsidRDefault="003A3DA7">
      <w:pPr>
        <w:pStyle w:val="a3"/>
        <w:spacing w:before="0" w:beforeAutospacing="0" w:after="0" w:afterAutospacing="0"/>
        <w:ind w:left="835"/>
        <w:rPr>
          <w:rFonts w:cs="Calibri" w:hint="eastAsia"/>
          <w:sz w:val="20"/>
          <w:szCs w:val="20"/>
        </w:rPr>
      </w:pPr>
      <w:r>
        <w:rPr>
          <w:rFonts w:cs="Calibri" w:hint="eastAsia"/>
          <w:b/>
          <w:bCs/>
          <w:sz w:val="20"/>
          <w:szCs w:val="20"/>
        </w:rPr>
        <w:t>有效等价类</w:t>
      </w:r>
      <w:r>
        <w:rPr>
          <w:rFonts w:cs="Calibri" w:hint="eastAsia"/>
          <w:sz w:val="20"/>
          <w:szCs w:val="20"/>
        </w:rPr>
        <w:t>：是指对于程序的规格说明来说是合理的，有意义的输入数据构成的集合。利用有效等价类可检验程序是否实现了规格说明中所规定的功能和性能。</w:t>
      </w:r>
    </w:p>
    <w:p w:rsidR="00000000" w:rsidRDefault="003A3DA7">
      <w:pPr>
        <w:pStyle w:val="a3"/>
        <w:spacing w:before="0" w:beforeAutospacing="0" w:after="0" w:afterAutospacing="0"/>
        <w:ind w:left="835"/>
        <w:rPr>
          <w:rFonts w:cs="Calibri" w:hint="eastAsia"/>
          <w:sz w:val="20"/>
          <w:szCs w:val="20"/>
        </w:rPr>
      </w:pPr>
      <w:r>
        <w:rPr>
          <w:rFonts w:cs="Calibri" w:hint="eastAsia"/>
          <w:b/>
          <w:bCs/>
          <w:sz w:val="20"/>
          <w:szCs w:val="20"/>
        </w:rPr>
        <w:t>无效等价类</w:t>
      </w:r>
      <w:r>
        <w:rPr>
          <w:rFonts w:cs="Calibri" w:hint="eastAsia"/>
          <w:sz w:val="20"/>
          <w:szCs w:val="20"/>
        </w:rPr>
        <w:t>：与有效等价类的定义恰巧相反。</w:t>
      </w:r>
    </w:p>
    <w:p w:rsidR="00000000" w:rsidRDefault="003A3DA7">
      <w:pPr>
        <w:pStyle w:val="a3"/>
        <w:spacing w:before="0" w:beforeAutospacing="0" w:after="0" w:afterAutospacing="0"/>
        <w:ind w:left="835"/>
        <w:rPr>
          <w:rFonts w:cs="Calibri" w:hint="eastAsia"/>
          <w:sz w:val="20"/>
          <w:szCs w:val="20"/>
        </w:rPr>
      </w:pPr>
      <w:r>
        <w:rPr>
          <w:rFonts w:cs="Calibri" w:hint="eastAsia"/>
          <w:b/>
          <w:bCs/>
          <w:sz w:val="20"/>
          <w:szCs w:val="20"/>
        </w:rPr>
        <w:t>等价类组合</w:t>
      </w:r>
      <w:r>
        <w:rPr>
          <w:rFonts w:cs="Calibri" w:hint="eastAsia"/>
          <w:sz w:val="20"/>
          <w:szCs w:val="20"/>
        </w:rPr>
        <w:t>：一些有代表性的有效等价类和无效等价类的组合。</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由于等价划分和边界值都只孤立地考虑各个输入数据的测试功</w:t>
      </w:r>
      <w:r>
        <w:rPr>
          <w:rFonts w:cs="Calibri" w:hint="eastAsia"/>
          <w:sz w:val="20"/>
          <w:szCs w:val="20"/>
        </w:rPr>
        <w:t>效，而没有考虑多个输入数据的组效应，可能会遗露了输入数据易于出错的组合情况，选择输入组合的一个有效的途径是利用判定表或判定树，列出输入数据各种组合与程序应作的动作（及相应的输出结果）之间的对应关系，然后为判定表的每一列至少设计一个测试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设计测试用例时，要同时考虑这几种等价类。因为，软件不仅要能接收合理的数据，也要能经受意外的考验。这样的测试才能确保软件具有更高的可靠性。</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划分等价类原则</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在输入条件规定了取值范围或值的个数的情况下，则可以确立一个有效等价类和两个无效等价类。（注意：一般的输入要考虑：值的</w:t>
      </w:r>
      <w:r>
        <w:rPr>
          <w:rFonts w:cs="Calibri" w:hint="eastAsia"/>
          <w:color w:val="000000"/>
          <w:sz w:val="20"/>
          <w:szCs w:val="20"/>
        </w:rPr>
        <w:t>范围、值的个数）例如，在程序的规格说明中，</w:t>
      </w:r>
      <w:r>
        <w:rPr>
          <w:rFonts w:cs="Calibri" w:hint="eastAsia"/>
          <w:color w:val="000000"/>
          <w:sz w:val="20"/>
          <w:szCs w:val="20"/>
        </w:rPr>
        <w:t xml:space="preserve"> </w:t>
      </w:r>
      <w:r>
        <w:rPr>
          <w:rFonts w:cs="Calibri" w:hint="eastAsia"/>
          <w:color w:val="000000"/>
          <w:sz w:val="20"/>
          <w:szCs w:val="20"/>
        </w:rPr>
        <w:t>对输入条件有一句话：“项数可以从</w:t>
      </w:r>
      <w:r>
        <w:rPr>
          <w:rFonts w:cs="Calibri" w:hint="eastAsia"/>
          <w:color w:val="000000"/>
          <w:sz w:val="20"/>
          <w:szCs w:val="20"/>
        </w:rPr>
        <w:t>1</w:t>
      </w:r>
      <w:r>
        <w:rPr>
          <w:rFonts w:cs="Calibri" w:hint="eastAsia"/>
          <w:color w:val="000000"/>
          <w:sz w:val="20"/>
          <w:szCs w:val="20"/>
        </w:rPr>
        <w:t>到</w:t>
      </w:r>
      <w:r>
        <w:rPr>
          <w:rFonts w:cs="Calibri" w:hint="eastAsia"/>
          <w:color w:val="000000"/>
          <w:sz w:val="20"/>
          <w:szCs w:val="20"/>
        </w:rPr>
        <w:t>999</w:t>
      </w:r>
      <w:r>
        <w:rPr>
          <w:rFonts w:cs="Calibri" w:hint="eastAsia"/>
          <w:color w:val="000000"/>
          <w:sz w:val="20"/>
          <w:szCs w:val="20"/>
        </w:rPr>
        <w:t>”。则：有效等价类：“</w:t>
      </w:r>
      <w:r>
        <w:rPr>
          <w:rFonts w:cs="Calibri" w:hint="eastAsia"/>
          <w:color w:val="000000"/>
          <w:sz w:val="20"/>
          <w:szCs w:val="20"/>
        </w:rPr>
        <w:t>1</w:t>
      </w:r>
      <w:r>
        <w:rPr>
          <w:rFonts w:cs="Calibri" w:hint="eastAsia"/>
          <w:color w:val="000000"/>
          <w:sz w:val="20"/>
          <w:szCs w:val="20"/>
        </w:rPr>
        <w:t>≤项数≤</w:t>
      </w:r>
      <w:r>
        <w:rPr>
          <w:rFonts w:cs="Calibri" w:hint="eastAsia"/>
          <w:color w:val="000000"/>
          <w:sz w:val="20"/>
          <w:szCs w:val="20"/>
        </w:rPr>
        <w:t>999</w:t>
      </w:r>
      <w:r>
        <w:rPr>
          <w:rFonts w:cs="Calibri" w:hint="eastAsia"/>
          <w:color w:val="000000"/>
          <w:sz w:val="20"/>
          <w:szCs w:val="20"/>
        </w:rPr>
        <w:t>”；两个无效等价类：“项数＜</w:t>
      </w:r>
      <w:r>
        <w:rPr>
          <w:rFonts w:cs="Calibri" w:hint="eastAsia"/>
          <w:color w:val="000000"/>
          <w:sz w:val="20"/>
          <w:szCs w:val="20"/>
        </w:rPr>
        <w:t>1</w:t>
      </w:r>
      <w:r>
        <w:rPr>
          <w:rFonts w:cs="Calibri" w:hint="eastAsia"/>
          <w:color w:val="000000"/>
          <w:sz w:val="20"/>
          <w:szCs w:val="20"/>
        </w:rPr>
        <w:t>”或“项数＞</w:t>
      </w:r>
      <w:r>
        <w:rPr>
          <w:rFonts w:cs="Calibri" w:hint="eastAsia"/>
          <w:color w:val="000000"/>
          <w:sz w:val="20"/>
          <w:szCs w:val="20"/>
        </w:rPr>
        <w:t>999</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在输入条件规定了输入值的集合或者规定了“必须如何”的条件的情况下，可确立一个有效等价类和一个无效等价类。例如，</w:t>
      </w:r>
      <w:r>
        <w:rPr>
          <w:rFonts w:cs="Calibri" w:hint="eastAsia"/>
          <w:color w:val="000000"/>
          <w:sz w:val="20"/>
          <w:szCs w:val="20"/>
        </w:rPr>
        <w:t xml:space="preserve"> </w:t>
      </w:r>
      <w:r>
        <w:rPr>
          <w:rFonts w:cs="Calibri" w:hint="eastAsia"/>
          <w:color w:val="000000"/>
          <w:sz w:val="20"/>
          <w:szCs w:val="20"/>
        </w:rPr>
        <w:t>在对变量标识符规定为“以字母打头的……串”。则：有效等价类：所有以字母打头的串；无效等价类：不在此集合内</w:t>
      </w:r>
      <w:r>
        <w:rPr>
          <w:rFonts w:cs="Calibri" w:hint="eastAsia"/>
          <w:color w:val="000000"/>
          <w:sz w:val="20"/>
          <w:szCs w:val="20"/>
        </w:rPr>
        <w:t xml:space="preserve"> </w:t>
      </w:r>
      <w:r>
        <w:rPr>
          <w:rFonts w:cs="Calibri" w:hint="eastAsia"/>
          <w:color w:val="000000"/>
          <w:sz w:val="20"/>
          <w:szCs w:val="20"/>
        </w:rPr>
        <w:t>（不以字母打头）</w:t>
      </w:r>
      <w:r>
        <w:rPr>
          <w:rFonts w:cs="Calibri" w:hint="eastAsia"/>
          <w:color w:val="000000"/>
          <w:sz w:val="20"/>
          <w:szCs w:val="20"/>
        </w:rPr>
        <w:t xml:space="preserve"> </w:t>
      </w:r>
      <w:r>
        <w:rPr>
          <w:rFonts w:cs="Calibri" w:hint="eastAsia"/>
          <w:color w:val="000000"/>
          <w:sz w:val="20"/>
          <w:szCs w:val="20"/>
        </w:rPr>
        <w:t>的串。</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在输入条件是一个布尔量的情况下，可确定一个有效等价类和一个无效等价类。</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在规定了输入数据的</w:t>
      </w:r>
      <w:r>
        <w:rPr>
          <w:rFonts w:cs="Calibri" w:hint="eastAsia"/>
          <w:color w:val="000000"/>
          <w:sz w:val="20"/>
          <w:szCs w:val="20"/>
        </w:rPr>
        <w:t>一组值</w:t>
      </w:r>
      <w:r>
        <w:rPr>
          <w:rFonts w:cs="Calibri" w:hint="eastAsia"/>
          <w:color w:val="000000"/>
          <w:sz w:val="20"/>
          <w:szCs w:val="20"/>
        </w:rPr>
        <w:t xml:space="preserve"> </w:t>
      </w:r>
      <w:r>
        <w:rPr>
          <w:rFonts w:cs="Calibri" w:hint="eastAsia"/>
          <w:color w:val="000000"/>
          <w:sz w:val="20"/>
          <w:szCs w:val="20"/>
        </w:rPr>
        <w:t>（假定</w:t>
      </w:r>
      <w:r>
        <w:rPr>
          <w:rFonts w:cs="Calibri" w:hint="eastAsia"/>
          <w:color w:val="000000"/>
          <w:sz w:val="20"/>
          <w:szCs w:val="20"/>
        </w:rPr>
        <w:t xml:space="preserve"> n</w:t>
      </w:r>
      <w:r>
        <w:rPr>
          <w:rFonts w:cs="Calibri" w:hint="eastAsia"/>
          <w:color w:val="000000"/>
          <w:sz w:val="20"/>
          <w:szCs w:val="20"/>
        </w:rPr>
        <w:t>个），</w:t>
      </w:r>
      <w:r>
        <w:rPr>
          <w:rFonts w:cs="Calibri" w:hint="eastAsia"/>
          <w:color w:val="000000"/>
          <w:sz w:val="20"/>
          <w:szCs w:val="20"/>
        </w:rPr>
        <w:t xml:space="preserve"> </w:t>
      </w:r>
      <w:r>
        <w:rPr>
          <w:rFonts w:cs="Calibri" w:hint="eastAsia"/>
          <w:color w:val="000000"/>
          <w:sz w:val="20"/>
          <w:szCs w:val="20"/>
        </w:rPr>
        <w:t>并且程序要对每一个输入值分别处理的情况下，</w:t>
      </w:r>
      <w:r>
        <w:rPr>
          <w:rFonts w:cs="Calibri" w:hint="eastAsia"/>
          <w:color w:val="000000"/>
          <w:sz w:val="20"/>
          <w:szCs w:val="20"/>
        </w:rPr>
        <w:t xml:space="preserve"> </w:t>
      </w:r>
      <w:r>
        <w:rPr>
          <w:rFonts w:cs="Calibri" w:hint="eastAsia"/>
          <w:color w:val="000000"/>
          <w:sz w:val="20"/>
          <w:szCs w:val="20"/>
        </w:rPr>
        <w:t>可确立</w:t>
      </w:r>
      <w:r>
        <w:rPr>
          <w:rFonts w:cs="Calibri" w:hint="eastAsia"/>
          <w:color w:val="000000"/>
          <w:sz w:val="20"/>
          <w:szCs w:val="20"/>
        </w:rPr>
        <w:t>n</w:t>
      </w:r>
      <w:r>
        <w:rPr>
          <w:rFonts w:cs="Calibri" w:hint="eastAsia"/>
          <w:color w:val="000000"/>
          <w:sz w:val="20"/>
          <w:szCs w:val="20"/>
        </w:rPr>
        <w:t>个有效等价类和一个无效等价类。</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在规定了输入数据必须遵守某个规则的情况下，可确立一个有效等价类（符合规则）和若干个无效等价类</w:t>
      </w:r>
      <w:r>
        <w:rPr>
          <w:rFonts w:cs="Calibri" w:hint="eastAsia"/>
          <w:color w:val="000000"/>
          <w:sz w:val="20"/>
          <w:szCs w:val="20"/>
        </w:rPr>
        <w:t xml:space="preserve"> </w:t>
      </w:r>
      <w:r>
        <w:rPr>
          <w:rFonts w:cs="Calibri" w:hint="eastAsia"/>
          <w:color w:val="000000"/>
          <w:sz w:val="20"/>
          <w:szCs w:val="20"/>
        </w:rPr>
        <w:t>（从不同角度违反规则）。例如，规定：一个语句必须以“；”结束。则：有效等价类：</w:t>
      </w:r>
      <w:r>
        <w:rPr>
          <w:rFonts w:cs="Calibri" w:hint="eastAsia"/>
          <w:color w:val="000000"/>
          <w:sz w:val="20"/>
          <w:szCs w:val="20"/>
        </w:rPr>
        <w:t xml:space="preserve"> </w:t>
      </w:r>
      <w:r>
        <w:rPr>
          <w:rFonts w:cs="Calibri" w:hint="eastAsia"/>
          <w:color w:val="000000"/>
          <w:sz w:val="20"/>
          <w:szCs w:val="20"/>
        </w:rPr>
        <w:t>以“；”结束的语句；无效等价类：以“：”结束、以“，”结束、以“”结束、以</w:t>
      </w:r>
      <w:r>
        <w:rPr>
          <w:rFonts w:cs="Calibri" w:hint="eastAsia"/>
          <w:color w:val="000000"/>
          <w:sz w:val="20"/>
          <w:szCs w:val="20"/>
        </w:rPr>
        <w:t>LF</w:t>
      </w:r>
      <w:r>
        <w:rPr>
          <w:rFonts w:cs="Calibri" w:hint="eastAsia"/>
          <w:color w:val="000000"/>
          <w:sz w:val="20"/>
          <w:szCs w:val="20"/>
        </w:rPr>
        <w:t>结束等等的语句。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在明确已划分的等价类中各元素在程序处理中的方式不同的情况下，则应再将该等价类进一步的划分为更小的等价类。</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设计测试用例</w:t>
      </w:r>
    </w:p>
    <w:p w:rsidR="00000000" w:rsidRDefault="003A3DA7">
      <w:pPr>
        <w:pStyle w:val="a3"/>
        <w:spacing w:before="0" w:beforeAutospacing="0" w:after="0" w:afterAutospacing="0"/>
        <w:ind w:left="835"/>
        <w:rPr>
          <w:rFonts w:cs="Calibri"/>
          <w:sz w:val="20"/>
          <w:szCs w:val="20"/>
        </w:rPr>
      </w:pPr>
      <w:r>
        <w:rPr>
          <w:rFonts w:cs="Calibri" w:hint="eastAsia"/>
          <w:sz w:val="20"/>
          <w:szCs w:val="20"/>
        </w:rPr>
        <w:t>设计测试用例：在确立了等价类后，可建立等价类表，列出所有划分出的等价类。如下表：</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09"/>
        <w:gridCol w:w="1303"/>
        <w:gridCol w:w="1184"/>
      </w:tblGrid>
      <w:tr w:rsidR="00000000">
        <w:trPr>
          <w:divId w:val="276985008"/>
        </w:trPr>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输入条件</w:t>
            </w:r>
          </w:p>
        </w:tc>
        <w:tc>
          <w:tcPr>
            <w:tcW w:w="1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有效等价类</w:t>
            </w:r>
          </w:p>
        </w:tc>
        <w:tc>
          <w:tcPr>
            <w:tcW w:w="11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无效等价类</w:t>
            </w:r>
          </w:p>
        </w:tc>
      </w:tr>
      <w:tr w:rsidR="00000000">
        <w:trPr>
          <w:divId w:val="276985008"/>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r>
    </w:tbl>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然后从划分出的等价类中按以下原则设计测试用例：</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为每一个等价类规定一个唯一的编号。</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设计一个新的测试用例，使其尽可能多地覆盖尚未被覆盖地有效等价类，重复这一步。</w:t>
      </w:r>
      <w:r>
        <w:rPr>
          <w:rFonts w:cs="Calibri" w:hint="eastAsia"/>
          <w:color w:val="000000"/>
          <w:sz w:val="20"/>
          <w:szCs w:val="20"/>
        </w:rPr>
        <w:t xml:space="preserve"> </w:t>
      </w:r>
      <w:r>
        <w:rPr>
          <w:rFonts w:cs="Calibri" w:hint="eastAsia"/>
          <w:color w:val="000000"/>
          <w:sz w:val="20"/>
          <w:szCs w:val="20"/>
        </w:rPr>
        <w:t>直到所有的有效等价类都被覆盖为止。</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设计一个新的测试用例，使其仅覆盖一个尚未被覆盖的无效等价类，重复这一步。直到所有的无效等价类都被覆盖为止。</w:t>
      </w:r>
    </w:p>
    <w:p w:rsidR="00000000" w:rsidRDefault="003A3DA7">
      <w:pPr>
        <w:pStyle w:val="a3"/>
        <w:spacing w:before="0" w:beforeAutospacing="0" w:after="0" w:afterAutospacing="0"/>
        <w:ind w:left="835"/>
        <w:rPr>
          <w:rFonts w:cs="Calibri"/>
          <w:sz w:val="20"/>
          <w:szCs w:val="20"/>
        </w:rPr>
      </w:pPr>
      <w:r>
        <w:rPr>
          <w:rFonts w:cs="Calibri" w:hint="eastAsia"/>
          <w:sz w:val="20"/>
          <w:szCs w:val="20"/>
        </w:rPr>
        <w:t>测试用例可以用如下的表格表达：</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09"/>
        <w:gridCol w:w="1109"/>
        <w:gridCol w:w="2743"/>
      </w:tblGrid>
      <w:tr w:rsidR="00000000">
        <w:trPr>
          <w:divId w:val="1296332056"/>
        </w:trPr>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测试数据</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预期结果</w:t>
            </w:r>
          </w:p>
        </w:tc>
        <w:tc>
          <w:tcPr>
            <w:tcW w:w="24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测试范围</w:t>
            </w:r>
          </w:p>
        </w:tc>
      </w:tr>
      <w:tr w:rsidR="00000000">
        <w:trPr>
          <w:divId w:val="1296332056"/>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27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（有效或无效等价类的编号）</w:t>
            </w:r>
          </w:p>
        </w:tc>
      </w:tr>
    </w:tbl>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注意：等价类划分的目标是把可能的测试用例组合缩减到仍然足以测试软件的控制范围。因为选择了这种不完全测试的方法，所以存在一定的风险，测试人员一定要仔细进行等价分类。如果为了减少测试用例的数量，过度进行等价分配，则测试遗漏软件缺陷的风险就会增加。</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例</w:t>
      </w:r>
      <w:r>
        <w:rPr>
          <w:rFonts w:cs="Calibri" w:hint="eastAsia"/>
          <w:sz w:val="20"/>
          <w:szCs w:val="20"/>
        </w:rPr>
        <w:t>1</w:t>
      </w:r>
      <w:r>
        <w:rPr>
          <w:rFonts w:cs="Calibri" w:hint="eastAsia"/>
          <w:sz w:val="20"/>
          <w:szCs w:val="20"/>
        </w:rPr>
        <w:t>：一个函数包含</w:t>
      </w:r>
      <w:r>
        <w:rPr>
          <w:rFonts w:cs="Calibri" w:hint="eastAsia"/>
          <w:sz w:val="20"/>
          <w:szCs w:val="20"/>
        </w:rPr>
        <w:t>3</w:t>
      </w:r>
      <w:r>
        <w:rPr>
          <w:rFonts w:cs="Calibri" w:hint="eastAsia"/>
          <w:sz w:val="20"/>
          <w:szCs w:val="20"/>
        </w:rPr>
        <w:t>个变量：</w:t>
      </w:r>
      <w:r>
        <w:rPr>
          <w:rFonts w:cs="Calibri" w:hint="eastAsia"/>
          <w:sz w:val="20"/>
          <w:szCs w:val="20"/>
        </w:rPr>
        <w:t>month</w:t>
      </w:r>
      <w:r>
        <w:rPr>
          <w:rFonts w:cs="Calibri" w:hint="eastAsia"/>
          <w:sz w:val="20"/>
          <w:szCs w:val="20"/>
        </w:rPr>
        <w:t>、</w:t>
      </w:r>
      <w:r>
        <w:rPr>
          <w:rFonts w:cs="Calibri" w:hint="eastAsia"/>
          <w:sz w:val="20"/>
          <w:szCs w:val="20"/>
        </w:rPr>
        <w:t>day</w:t>
      </w:r>
      <w:r>
        <w:rPr>
          <w:rFonts w:cs="Calibri" w:hint="eastAsia"/>
          <w:sz w:val="20"/>
          <w:szCs w:val="20"/>
        </w:rPr>
        <w:t>和</w:t>
      </w:r>
      <w:r>
        <w:rPr>
          <w:rFonts w:cs="Calibri" w:hint="eastAsia"/>
          <w:sz w:val="20"/>
          <w:szCs w:val="20"/>
        </w:rPr>
        <w:t>year</w:t>
      </w:r>
      <w:r>
        <w:rPr>
          <w:rFonts w:cs="Calibri" w:hint="eastAsia"/>
          <w:sz w:val="20"/>
          <w:szCs w:val="20"/>
        </w:rPr>
        <w:t>，函数的输出为输入日期后一天的日期。例如，输入</w:t>
      </w:r>
      <w:r>
        <w:rPr>
          <w:rFonts w:cs="Calibri" w:hint="eastAsia"/>
          <w:sz w:val="20"/>
          <w:szCs w:val="20"/>
        </w:rPr>
        <w:t>2013</w:t>
      </w:r>
      <w:r>
        <w:rPr>
          <w:rFonts w:cs="Calibri" w:hint="eastAsia"/>
          <w:sz w:val="20"/>
          <w:szCs w:val="20"/>
        </w:rPr>
        <w:t>年</w:t>
      </w:r>
      <w:r>
        <w:rPr>
          <w:rFonts w:cs="Calibri" w:hint="eastAsia"/>
          <w:sz w:val="20"/>
          <w:szCs w:val="20"/>
        </w:rPr>
        <w:t>4</w:t>
      </w:r>
      <w:r>
        <w:rPr>
          <w:rFonts w:cs="Calibri" w:hint="eastAsia"/>
          <w:sz w:val="20"/>
          <w:szCs w:val="20"/>
        </w:rPr>
        <w:t>月</w:t>
      </w:r>
      <w:r>
        <w:rPr>
          <w:rFonts w:cs="Calibri" w:hint="eastAsia"/>
          <w:sz w:val="20"/>
          <w:szCs w:val="20"/>
        </w:rPr>
        <w:t>8</w:t>
      </w:r>
      <w:r>
        <w:rPr>
          <w:rFonts w:cs="Calibri" w:hint="eastAsia"/>
          <w:sz w:val="20"/>
          <w:szCs w:val="20"/>
        </w:rPr>
        <w:t>日，则函数的输出为</w:t>
      </w:r>
      <w:r>
        <w:rPr>
          <w:rFonts w:cs="Calibri" w:hint="eastAsia"/>
          <w:sz w:val="20"/>
          <w:szCs w:val="20"/>
        </w:rPr>
        <w:t>2013</w:t>
      </w:r>
      <w:r>
        <w:rPr>
          <w:rFonts w:cs="Calibri" w:hint="eastAsia"/>
          <w:sz w:val="20"/>
          <w:szCs w:val="20"/>
        </w:rPr>
        <w:t>年</w:t>
      </w:r>
      <w:r>
        <w:rPr>
          <w:rFonts w:cs="Calibri" w:hint="eastAsia"/>
          <w:sz w:val="20"/>
          <w:szCs w:val="20"/>
        </w:rPr>
        <w:t>4</w:t>
      </w:r>
      <w:r>
        <w:rPr>
          <w:rFonts w:cs="Calibri" w:hint="eastAsia"/>
          <w:sz w:val="20"/>
          <w:szCs w:val="20"/>
        </w:rPr>
        <w:t>月</w:t>
      </w:r>
      <w:r>
        <w:rPr>
          <w:rFonts w:cs="Calibri" w:hint="eastAsia"/>
          <w:sz w:val="20"/>
          <w:szCs w:val="20"/>
        </w:rPr>
        <w:t>9</w:t>
      </w:r>
      <w:r>
        <w:rPr>
          <w:rFonts w:cs="Calibri" w:hint="eastAsia"/>
          <w:sz w:val="20"/>
          <w:szCs w:val="20"/>
        </w:rPr>
        <w:t>日。要求输入变量</w:t>
      </w:r>
      <w:r>
        <w:rPr>
          <w:rFonts w:cs="Calibri" w:hint="eastAsia"/>
          <w:sz w:val="20"/>
          <w:szCs w:val="20"/>
        </w:rPr>
        <w:t>month</w:t>
      </w:r>
      <w:r>
        <w:rPr>
          <w:rFonts w:cs="Calibri" w:hint="eastAsia"/>
          <w:sz w:val="20"/>
          <w:szCs w:val="20"/>
        </w:rPr>
        <w:t>、</w:t>
      </w:r>
      <w:r>
        <w:rPr>
          <w:rFonts w:cs="Calibri" w:hint="eastAsia"/>
          <w:sz w:val="20"/>
          <w:szCs w:val="20"/>
        </w:rPr>
        <w:t>day</w:t>
      </w:r>
      <w:r>
        <w:rPr>
          <w:rFonts w:cs="Calibri" w:hint="eastAsia"/>
          <w:sz w:val="20"/>
          <w:szCs w:val="20"/>
        </w:rPr>
        <w:t>和</w:t>
      </w:r>
      <w:r>
        <w:rPr>
          <w:rFonts w:cs="Calibri" w:hint="eastAsia"/>
          <w:sz w:val="20"/>
          <w:szCs w:val="20"/>
        </w:rPr>
        <w:t>year</w:t>
      </w:r>
      <w:r>
        <w:rPr>
          <w:rFonts w:cs="Calibri" w:hint="eastAsia"/>
          <w:sz w:val="20"/>
          <w:szCs w:val="20"/>
        </w:rPr>
        <w:t>均为整数，并且满足条件：</w:t>
      </w:r>
      <w:r>
        <w:rPr>
          <w:rFonts w:cs="Calibri" w:hint="eastAsia"/>
          <w:sz w:val="20"/>
          <w:szCs w:val="20"/>
        </w:rPr>
        <w:t>1</w:t>
      </w:r>
      <w:r>
        <w:rPr>
          <w:rFonts w:cs="Calibri" w:hint="eastAsia"/>
          <w:sz w:val="20"/>
          <w:szCs w:val="20"/>
        </w:rPr>
        <w:t>≤</w:t>
      </w:r>
      <w:r>
        <w:rPr>
          <w:rFonts w:cs="Calibri" w:hint="eastAsia"/>
          <w:sz w:val="20"/>
          <w:szCs w:val="20"/>
        </w:rPr>
        <w:t>month</w:t>
      </w:r>
      <w:r>
        <w:rPr>
          <w:rFonts w:cs="Calibri" w:hint="eastAsia"/>
          <w:sz w:val="20"/>
          <w:szCs w:val="20"/>
        </w:rPr>
        <w:t>≤</w:t>
      </w:r>
      <w:r>
        <w:rPr>
          <w:rFonts w:cs="Calibri" w:hint="eastAsia"/>
          <w:sz w:val="20"/>
          <w:szCs w:val="20"/>
        </w:rPr>
        <w:t>12, 1</w:t>
      </w:r>
      <w:r>
        <w:rPr>
          <w:rFonts w:cs="Calibri" w:hint="eastAsia"/>
          <w:sz w:val="20"/>
          <w:szCs w:val="20"/>
        </w:rPr>
        <w:t>≤</w:t>
      </w:r>
      <w:r>
        <w:rPr>
          <w:rFonts w:cs="Calibri" w:hint="eastAsia"/>
          <w:sz w:val="20"/>
          <w:szCs w:val="20"/>
        </w:rPr>
        <w:t>day</w:t>
      </w:r>
      <w:r>
        <w:rPr>
          <w:rFonts w:cs="Calibri" w:hint="eastAsia"/>
          <w:sz w:val="20"/>
          <w:szCs w:val="20"/>
        </w:rPr>
        <w:t>≤</w:t>
      </w:r>
      <w:r>
        <w:rPr>
          <w:rFonts w:cs="Calibri" w:hint="eastAsia"/>
          <w:sz w:val="20"/>
          <w:szCs w:val="20"/>
        </w:rPr>
        <w:t>31, 19</w:t>
      </w:r>
      <w:r>
        <w:rPr>
          <w:rFonts w:cs="Calibri" w:hint="eastAsia"/>
          <w:sz w:val="20"/>
          <w:szCs w:val="20"/>
        </w:rPr>
        <w:t>20</w:t>
      </w:r>
      <w:r>
        <w:rPr>
          <w:rFonts w:cs="Calibri" w:hint="eastAsia"/>
          <w:sz w:val="20"/>
          <w:szCs w:val="20"/>
        </w:rPr>
        <w:t>≤</w:t>
      </w:r>
      <w:r>
        <w:rPr>
          <w:rFonts w:cs="Calibri" w:hint="eastAsia"/>
          <w:sz w:val="20"/>
          <w:szCs w:val="20"/>
        </w:rPr>
        <w:t>year</w:t>
      </w:r>
      <w:r>
        <w:rPr>
          <w:rFonts w:cs="Calibri" w:hint="eastAsia"/>
          <w:sz w:val="20"/>
          <w:szCs w:val="20"/>
        </w:rPr>
        <w:t>≤</w:t>
      </w:r>
      <w:r>
        <w:rPr>
          <w:rFonts w:cs="Calibri" w:hint="eastAsia"/>
          <w:sz w:val="20"/>
          <w:szCs w:val="20"/>
        </w:rPr>
        <w:t>2050</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有效等价类：</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w:t>
      </w:r>
      <w:r>
        <w:rPr>
          <w:rFonts w:cs="Calibri" w:hint="eastAsia"/>
          <w:sz w:val="20"/>
          <w:szCs w:val="20"/>
        </w:rPr>
        <w:t>month</w:t>
      </w:r>
      <w:r>
        <w:rPr>
          <w:rFonts w:cs="Calibri" w:hint="eastAsia"/>
          <w:sz w:val="20"/>
          <w:szCs w:val="20"/>
        </w:rPr>
        <w:t>取值的等价类：</w:t>
      </w:r>
      <w:r>
        <w:rPr>
          <w:rFonts w:cs="Calibri" w:hint="eastAsia"/>
          <w:sz w:val="20"/>
          <w:szCs w:val="20"/>
        </w:rPr>
        <w:t>{1~12</w:t>
      </w:r>
      <w:r>
        <w:rPr>
          <w:rFonts w:cs="Calibri" w:hint="eastAsia"/>
          <w:sz w:val="20"/>
          <w:szCs w:val="20"/>
        </w:rPr>
        <w:t>，包含</w:t>
      </w:r>
      <w:r>
        <w:rPr>
          <w:rFonts w:cs="Calibri" w:hint="eastAsia"/>
          <w:sz w:val="20"/>
          <w:szCs w:val="20"/>
        </w:rPr>
        <w:t>1</w:t>
      </w:r>
      <w:r>
        <w:rPr>
          <w:rFonts w:cs="Calibri" w:hint="eastAsia"/>
          <w:sz w:val="20"/>
          <w:szCs w:val="20"/>
        </w:rPr>
        <w:t>，</w:t>
      </w:r>
      <w:r>
        <w:rPr>
          <w:rFonts w:cs="Calibri" w:hint="eastAsia"/>
          <w:sz w:val="20"/>
          <w:szCs w:val="20"/>
        </w:rPr>
        <w:t>12}</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w:t>
      </w:r>
      <w:r>
        <w:rPr>
          <w:rFonts w:cs="Calibri" w:hint="eastAsia"/>
          <w:sz w:val="20"/>
          <w:szCs w:val="20"/>
        </w:rPr>
        <w:t>day</w:t>
      </w:r>
      <w:r>
        <w:rPr>
          <w:rFonts w:cs="Calibri" w:hint="eastAsia"/>
          <w:sz w:val="20"/>
          <w:szCs w:val="20"/>
        </w:rPr>
        <w:t>取值的等价类：</w:t>
      </w:r>
      <w:r>
        <w:rPr>
          <w:rFonts w:cs="Calibri" w:hint="eastAsia"/>
          <w:sz w:val="20"/>
          <w:szCs w:val="20"/>
        </w:rPr>
        <w:t>{1~31</w:t>
      </w:r>
      <w:r>
        <w:rPr>
          <w:rFonts w:cs="Calibri" w:hint="eastAsia"/>
          <w:sz w:val="20"/>
          <w:szCs w:val="20"/>
        </w:rPr>
        <w:t>，包含</w:t>
      </w:r>
      <w:r>
        <w:rPr>
          <w:rFonts w:cs="Calibri" w:hint="eastAsia"/>
          <w:sz w:val="20"/>
          <w:szCs w:val="20"/>
        </w:rPr>
        <w:t>1</w:t>
      </w:r>
      <w:r>
        <w:rPr>
          <w:rFonts w:cs="Calibri" w:hint="eastAsia"/>
          <w:sz w:val="20"/>
          <w:szCs w:val="20"/>
        </w:rPr>
        <w:t>，</w:t>
      </w:r>
      <w:r>
        <w:rPr>
          <w:rFonts w:cs="Calibri" w:hint="eastAsia"/>
          <w:sz w:val="20"/>
          <w:szCs w:val="20"/>
        </w:rPr>
        <w:t>31}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w:t>
      </w:r>
      <w:r>
        <w:rPr>
          <w:rFonts w:cs="Calibri" w:hint="eastAsia"/>
          <w:sz w:val="20"/>
          <w:szCs w:val="20"/>
        </w:rPr>
        <w:t>year</w:t>
      </w:r>
      <w:r>
        <w:rPr>
          <w:rFonts w:cs="Calibri" w:hint="eastAsia"/>
          <w:sz w:val="20"/>
          <w:szCs w:val="20"/>
        </w:rPr>
        <w:t>取值的等价类：</w:t>
      </w:r>
      <w:r>
        <w:rPr>
          <w:rFonts w:cs="Calibri" w:hint="eastAsia"/>
          <w:sz w:val="20"/>
          <w:szCs w:val="20"/>
        </w:rPr>
        <w:t>{1920~2050</w:t>
      </w:r>
      <w:r>
        <w:rPr>
          <w:rFonts w:cs="Calibri" w:hint="eastAsia"/>
          <w:sz w:val="20"/>
          <w:szCs w:val="20"/>
        </w:rPr>
        <w:t>，包含</w:t>
      </w:r>
      <w:r>
        <w:rPr>
          <w:rFonts w:cs="Calibri" w:hint="eastAsia"/>
          <w:sz w:val="20"/>
          <w:szCs w:val="20"/>
        </w:rPr>
        <w:t>1920</w:t>
      </w:r>
      <w:r>
        <w:rPr>
          <w:rFonts w:cs="Calibri" w:hint="eastAsia"/>
          <w:sz w:val="20"/>
          <w:szCs w:val="20"/>
        </w:rPr>
        <w:t>，</w:t>
      </w:r>
      <w:r>
        <w:rPr>
          <w:rFonts w:cs="Calibri" w:hint="eastAsia"/>
          <w:sz w:val="20"/>
          <w:szCs w:val="20"/>
        </w:rPr>
        <w:t>2050}</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无效等价类：</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w:t>
      </w:r>
      <w:r>
        <w:rPr>
          <w:rFonts w:cs="Calibri" w:hint="eastAsia"/>
          <w:sz w:val="20"/>
          <w:szCs w:val="20"/>
        </w:rPr>
        <w:t>mounth</w:t>
      </w:r>
      <w:r>
        <w:rPr>
          <w:rFonts w:cs="Calibri" w:hint="eastAsia"/>
          <w:sz w:val="20"/>
          <w:szCs w:val="20"/>
        </w:rPr>
        <w:t>取值的无效等价类：</w:t>
      </w:r>
      <w:r>
        <w:rPr>
          <w:rFonts w:cs="Calibri" w:hint="eastAsia"/>
          <w:sz w:val="20"/>
          <w:szCs w:val="20"/>
        </w:rPr>
        <w:t>{</w:t>
      </w:r>
      <w:r>
        <w:rPr>
          <w:rFonts w:cs="Calibri" w:hint="eastAsia"/>
          <w:sz w:val="20"/>
          <w:szCs w:val="20"/>
        </w:rPr>
        <w:t>小于</w:t>
      </w:r>
      <w:r>
        <w:rPr>
          <w:rFonts w:cs="Calibri" w:hint="eastAsia"/>
          <w:sz w:val="20"/>
          <w:szCs w:val="20"/>
        </w:rPr>
        <w:t>1}</w:t>
      </w:r>
      <w:r>
        <w:rPr>
          <w:rFonts w:cs="Calibri" w:hint="eastAsia"/>
          <w:sz w:val="20"/>
          <w:szCs w:val="20"/>
        </w:rPr>
        <w:t>，</w:t>
      </w:r>
      <w:r>
        <w:rPr>
          <w:rFonts w:cs="Calibri" w:hint="eastAsia"/>
          <w:sz w:val="20"/>
          <w:szCs w:val="20"/>
        </w:rPr>
        <w:t>{</w:t>
      </w:r>
      <w:r>
        <w:rPr>
          <w:rFonts w:cs="Calibri" w:hint="eastAsia"/>
          <w:sz w:val="20"/>
          <w:szCs w:val="20"/>
        </w:rPr>
        <w:t>大于</w:t>
      </w:r>
      <w:r>
        <w:rPr>
          <w:rFonts w:cs="Calibri" w:hint="eastAsia"/>
          <w:sz w:val="20"/>
          <w:szCs w:val="20"/>
        </w:rPr>
        <w:t>12}</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w:t>
      </w:r>
      <w:r>
        <w:rPr>
          <w:rFonts w:cs="Calibri" w:hint="eastAsia"/>
          <w:sz w:val="20"/>
          <w:szCs w:val="20"/>
        </w:rPr>
        <w:t>day</w:t>
      </w:r>
      <w:r>
        <w:rPr>
          <w:rFonts w:cs="Calibri" w:hint="eastAsia"/>
          <w:sz w:val="20"/>
          <w:szCs w:val="20"/>
        </w:rPr>
        <w:t>取值的无效等价类：</w:t>
      </w:r>
      <w:r>
        <w:rPr>
          <w:rFonts w:cs="Calibri" w:hint="eastAsia"/>
          <w:sz w:val="20"/>
          <w:szCs w:val="20"/>
        </w:rPr>
        <w:t>{</w:t>
      </w:r>
      <w:r>
        <w:rPr>
          <w:rFonts w:cs="Calibri" w:hint="eastAsia"/>
          <w:sz w:val="20"/>
          <w:szCs w:val="20"/>
        </w:rPr>
        <w:t>小于</w:t>
      </w:r>
      <w:r>
        <w:rPr>
          <w:rFonts w:cs="Calibri" w:hint="eastAsia"/>
          <w:sz w:val="20"/>
          <w:szCs w:val="20"/>
        </w:rPr>
        <w:t>1}</w:t>
      </w:r>
      <w:r>
        <w:rPr>
          <w:rFonts w:cs="Calibri" w:hint="eastAsia"/>
          <w:sz w:val="20"/>
          <w:szCs w:val="20"/>
        </w:rPr>
        <w:t>，</w:t>
      </w:r>
      <w:r>
        <w:rPr>
          <w:rFonts w:cs="Calibri" w:hint="eastAsia"/>
          <w:sz w:val="20"/>
          <w:szCs w:val="20"/>
        </w:rPr>
        <w:t>{</w:t>
      </w:r>
      <w:r>
        <w:rPr>
          <w:rFonts w:cs="Calibri" w:hint="eastAsia"/>
          <w:sz w:val="20"/>
          <w:szCs w:val="20"/>
        </w:rPr>
        <w:t>大于</w:t>
      </w:r>
      <w:r>
        <w:rPr>
          <w:rFonts w:cs="Calibri" w:hint="eastAsia"/>
          <w:sz w:val="20"/>
          <w:szCs w:val="20"/>
        </w:rPr>
        <w:t>31}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w:t>
      </w:r>
      <w:r>
        <w:rPr>
          <w:rFonts w:cs="Calibri" w:hint="eastAsia"/>
          <w:sz w:val="20"/>
          <w:szCs w:val="20"/>
        </w:rPr>
        <w:t>yean</w:t>
      </w:r>
      <w:r>
        <w:rPr>
          <w:rFonts w:cs="Calibri" w:hint="eastAsia"/>
          <w:sz w:val="20"/>
          <w:szCs w:val="20"/>
        </w:rPr>
        <w:t>取值的无效等价类：</w:t>
      </w:r>
      <w:r>
        <w:rPr>
          <w:rFonts w:cs="Calibri" w:hint="eastAsia"/>
          <w:sz w:val="20"/>
          <w:szCs w:val="20"/>
        </w:rPr>
        <w:t>{</w:t>
      </w:r>
      <w:r>
        <w:rPr>
          <w:rFonts w:cs="Calibri" w:hint="eastAsia"/>
          <w:sz w:val="20"/>
          <w:szCs w:val="20"/>
        </w:rPr>
        <w:t>小于</w:t>
      </w:r>
      <w:r>
        <w:rPr>
          <w:rFonts w:cs="Calibri" w:hint="eastAsia"/>
          <w:sz w:val="20"/>
          <w:szCs w:val="20"/>
        </w:rPr>
        <w:t>1920}</w:t>
      </w:r>
      <w:r>
        <w:rPr>
          <w:rFonts w:cs="Calibri" w:hint="eastAsia"/>
          <w:sz w:val="20"/>
          <w:szCs w:val="20"/>
        </w:rPr>
        <w:t>，</w:t>
      </w:r>
      <w:r>
        <w:rPr>
          <w:rFonts w:cs="Calibri" w:hint="eastAsia"/>
          <w:sz w:val="20"/>
          <w:szCs w:val="20"/>
        </w:rPr>
        <w:t>{</w:t>
      </w:r>
      <w:r>
        <w:rPr>
          <w:rFonts w:cs="Calibri" w:hint="eastAsia"/>
          <w:sz w:val="20"/>
          <w:szCs w:val="20"/>
        </w:rPr>
        <w:t>大于</w:t>
      </w:r>
      <w:r>
        <w:rPr>
          <w:rFonts w:cs="Calibri" w:hint="eastAsia"/>
          <w:sz w:val="20"/>
          <w:szCs w:val="20"/>
        </w:rPr>
        <w:t>2050}</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设计测试用例：</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41"/>
        <w:gridCol w:w="960"/>
        <w:gridCol w:w="960"/>
        <w:gridCol w:w="960"/>
        <w:gridCol w:w="1401"/>
        <w:gridCol w:w="1378"/>
      </w:tblGrid>
      <w:tr w:rsidR="00000000">
        <w:trPr>
          <w:divId w:val="921068913"/>
        </w:trPr>
        <w:tc>
          <w:tcPr>
            <w:tcW w:w="1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day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month</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year</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预期结果</w:t>
            </w:r>
          </w:p>
        </w:tc>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实际运行结果</w:t>
            </w:r>
          </w:p>
        </w:tc>
      </w:tr>
      <w:tr w:rsidR="00000000">
        <w:trPr>
          <w:divId w:val="921068913"/>
        </w:trPr>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有效等价类</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2018</w:t>
            </w:r>
          </w:p>
        </w:tc>
        <w:tc>
          <w:tcPr>
            <w:tcW w:w="14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2018</w:t>
            </w:r>
            <w:r>
              <w:rPr>
                <w:rFonts w:hint="eastAsia"/>
                <w:color w:val="000000"/>
                <w:sz w:val="20"/>
                <w:szCs w:val="20"/>
              </w:rPr>
              <w:t>，</w:t>
            </w:r>
            <w:r>
              <w:rPr>
                <w:rFonts w:hint="eastAsia"/>
                <w:color w:val="000000"/>
                <w:sz w:val="20"/>
                <w:szCs w:val="20"/>
              </w:rPr>
              <w:t>12</w:t>
            </w:r>
            <w:r>
              <w:rPr>
                <w:rFonts w:hint="eastAsia"/>
                <w:color w:val="000000"/>
                <w:sz w:val="20"/>
                <w:szCs w:val="20"/>
              </w:rPr>
              <w:t>，</w:t>
            </w:r>
            <w:r>
              <w:rPr>
                <w:rFonts w:hint="eastAsia"/>
                <w:color w:val="000000"/>
                <w:sz w:val="20"/>
                <w:szCs w:val="20"/>
              </w:rPr>
              <w:t>8</w:t>
            </w:r>
          </w:p>
        </w:tc>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921068913"/>
        </w:trPr>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color w:val="000000"/>
                <w:sz w:val="20"/>
                <w:szCs w:val="20"/>
              </w:rPr>
            </w:pPr>
            <w:r>
              <w:rPr>
                <w:rFonts w:hint="eastAsia"/>
                <w:color w:val="000000"/>
                <w:sz w:val="20"/>
                <w:szCs w:val="20"/>
              </w:rPr>
              <w:t>无效等价类</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1918</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无效输入</w:t>
            </w:r>
          </w:p>
        </w:tc>
        <w:tc>
          <w:tcPr>
            <w:tcW w:w="8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921068913"/>
        </w:trPr>
        <w:tc>
          <w:tcPr>
            <w:tcW w:w="1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32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2051</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无效输入</w:t>
            </w:r>
          </w:p>
        </w:tc>
        <w:tc>
          <w:tcPr>
            <w:tcW w:w="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bl>
    <w:p w:rsidR="00000000" w:rsidRDefault="003A3DA7">
      <w:pPr>
        <w:pStyle w:val="a3"/>
        <w:spacing w:before="0" w:beforeAutospacing="0" w:after="0" w:afterAutospacing="0"/>
        <w:ind w:left="835"/>
        <w:rPr>
          <w:rFonts w:cs="Calibri"/>
          <w:sz w:val="20"/>
          <w:szCs w:val="20"/>
        </w:rPr>
      </w:pPr>
      <w:r>
        <w:rPr>
          <w:rFonts w:cs="Calibri" w:hint="eastAsia"/>
          <w:sz w:val="20"/>
          <w:szCs w:val="20"/>
        </w:rPr>
        <w:t>例</w:t>
      </w:r>
      <w:r>
        <w:rPr>
          <w:rFonts w:cs="Calibri" w:hint="eastAsia"/>
          <w:sz w:val="20"/>
          <w:szCs w:val="20"/>
        </w:rPr>
        <w:t>2</w:t>
      </w:r>
      <w:r>
        <w:rPr>
          <w:rFonts w:cs="Calibri" w:hint="eastAsia"/>
          <w:sz w:val="20"/>
          <w:szCs w:val="20"/>
        </w:rPr>
        <w:t>：某省高考招生，规定考生的年龄在</w:t>
      </w:r>
      <w:r>
        <w:rPr>
          <w:rFonts w:cs="Calibri" w:hint="eastAsia"/>
          <w:sz w:val="20"/>
          <w:szCs w:val="20"/>
        </w:rPr>
        <w:t>16</w:t>
      </w:r>
      <w:r>
        <w:rPr>
          <w:rFonts w:cs="Calibri" w:hint="eastAsia"/>
          <w:sz w:val="20"/>
          <w:szCs w:val="20"/>
        </w:rPr>
        <w:t>周岁至</w:t>
      </w:r>
      <w:r>
        <w:rPr>
          <w:rFonts w:cs="Calibri" w:hint="eastAsia"/>
          <w:sz w:val="20"/>
          <w:szCs w:val="20"/>
        </w:rPr>
        <w:t>25</w:t>
      </w:r>
      <w:r>
        <w:rPr>
          <w:rFonts w:cs="Calibri" w:hint="eastAsia"/>
          <w:sz w:val="20"/>
          <w:szCs w:val="20"/>
        </w:rPr>
        <w:t>周岁之间，即出生年月从</w:t>
      </w:r>
      <w:r>
        <w:rPr>
          <w:rFonts w:cs="Calibri" w:hint="eastAsia"/>
          <w:sz w:val="20"/>
          <w:szCs w:val="20"/>
        </w:rPr>
        <w:t>1978</w:t>
      </w:r>
      <w:r>
        <w:rPr>
          <w:rFonts w:cs="Calibri" w:hint="eastAsia"/>
          <w:sz w:val="20"/>
          <w:szCs w:val="20"/>
        </w:rPr>
        <w:t>年</w:t>
      </w:r>
      <w:r>
        <w:rPr>
          <w:rFonts w:cs="Calibri" w:hint="eastAsia"/>
          <w:sz w:val="20"/>
          <w:szCs w:val="20"/>
        </w:rPr>
        <w:t>7</w:t>
      </w:r>
      <w:r>
        <w:rPr>
          <w:rFonts w:cs="Calibri" w:hint="eastAsia"/>
          <w:sz w:val="20"/>
          <w:szCs w:val="20"/>
        </w:rPr>
        <w:t>月到</w:t>
      </w:r>
      <w:r>
        <w:rPr>
          <w:rFonts w:cs="Calibri" w:hint="eastAsia"/>
          <w:sz w:val="20"/>
          <w:szCs w:val="20"/>
        </w:rPr>
        <w:t>1987</w:t>
      </w:r>
      <w:r>
        <w:rPr>
          <w:rFonts w:cs="Calibri" w:hint="eastAsia"/>
          <w:sz w:val="20"/>
          <w:szCs w:val="20"/>
        </w:rPr>
        <w:t>年</w:t>
      </w:r>
      <w:r>
        <w:rPr>
          <w:rFonts w:cs="Calibri" w:hint="eastAsia"/>
          <w:sz w:val="20"/>
          <w:szCs w:val="20"/>
        </w:rPr>
        <w:t>6</w:t>
      </w:r>
      <w:r>
        <w:rPr>
          <w:rFonts w:cs="Calibri" w:hint="eastAsia"/>
          <w:sz w:val="20"/>
          <w:szCs w:val="20"/>
        </w:rPr>
        <w:t>月。高考报名有自动检测输入数据的功能，若年龄不在此范围内，则显示拒绝报名的信息，试用等价类划分法为该程序设计测试有例。这里假定输入的出生年月为</w:t>
      </w:r>
      <w:r>
        <w:rPr>
          <w:rFonts w:cs="Calibri" w:hint="eastAsia"/>
          <w:sz w:val="20"/>
          <w:szCs w:val="20"/>
        </w:rPr>
        <w:t>6</w:t>
      </w:r>
      <w:r>
        <w:rPr>
          <w:rFonts w:cs="Calibri" w:hint="eastAsia"/>
          <w:sz w:val="20"/>
          <w:szCs w:val="20"/>
        </w:rPr>
        <w:t>位整数字符串，前四位表示年份，后两位表示月份。</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划分等价类：</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01"/>
        <w:gridCol w:w="2668"/>
        <w:gridCol w:w="2159"/>
      </w:tblGrid>
      <w:tr w:rsidR="00000000">
        <w:trPr>
          <w:divId w:val="1697191334"/>
        </w:trPr>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有效等类</w:t>
            </w:r>
          </w:p>
        </w:tc>
        <w:tc>
          <w:tcPr>
            <w:tcW w:w="19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无效等价类</w:t>
            </w:r>
          </w:p>
        </w:tc>
      </w:tr>
      <w:tr w:rsidR="00000000">
        <w:trPr>
          <w:divId w:val="1697191334"/>
        </w:trPr>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年份</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r>
              <w:rPr>
                <w:rFonts w:hint="eastAsia"/>
                <w:color w:val="000000"/>
                <w:sz w:val="20"/>
                <w:szCs w:val="20"/>
              </w:rPr>
              <w:t>1</w:t>
            </w:r>
            <w:r>
              <w:rPr>
                <w:rFonts w:hint="eastAsia"/>
                <w:color w:val="000000"/>
                <w:sz w:val="20"/>
                <w:szCs w:val="20"/>
              </w:rPr>
              <w:t>）</w:t>
            </w:r>
            <w:r>
              <w:rPr>
                <w:rFonts w:hint="eastAsia"/>
                <w:color w:val="000000"/>
                <w:sz w:val="20"/>
                <w:szCs w:val="20"/>
              </w:rPr>
              <w:t>1978&lt;=</w:t>
            </w:r>
            <w:r>
              <w:rPr>
                <w:rFonts w:hint="eastAsia"/>
                <w:color w:val="000000"/>
                <w:sz w:val="20"/>
                <w:szCs w:val="20"/>
              </w:rPr>
              <w:t>年</w:t>
            </w:r>
            <w:r>
              <w:rPr>
                <w:rFonts w:hint="eastAsia"/>
                <w:color w:val="000000"/>
                <w:sz w:val="20"/>
                <w:szCs w:val="20"/>
              </w:rPr>
              <w:t>&lt;=1987</w:t>
            </w:r>
          </w:p>
        </w:tc>
        <w:tc>
          <w:tcPr>
            <w:tcW w:w="2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r>
              <w:rPr>
                <w:rFonts w:hint="eastAsia"/>
                <w:color w:val="000000"/>
                <w:sz w:val="20"/>
                <w:szCs w:val="20"/>
              </w:rPr>
              <w:t>2</w:t>
            </w:r>
            <w:r>
              <w:rPr>
                <w:rFonts w:hint="eastAsia"/>
                <w:color w:val="000000"/>
                <w:sz w:val="20"/>
                <w:szCs w:val="20"/>
              </w:rPr>
              <w:t>）小于</w:t>
            </w:r>
            <w:r>
              <w:rPr>
                <w:rFonts w:hint="eastAsia"/>
                <w:color w:val="000000"/>
                <w:sz w:val="20"/>
                <w:szCs w:val="20"/>
              </w:rPr>
              <w:t>1978</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r>
              <w:rPr>
                <w:rFonts w:hint="eastAsia"/>
                <w:color w:val="000000"/>
                <w:sz w:val="20"/>
                <w:szCs w:val="20"/>
              </w:rPr>
              <w:t>3</w:t>
            </w:r>
            <w:r>
              <w:rPr>
                <w:rFonts w:hint="eastAsia"/>
                <w:color w:val="000000"/>
                <w:sz w:val="20"/>
                <w:szCs w:val="20"/>
              </w:rPr>
              <w:t>）大于</w:t>
            </w:r>
            <w:r>
              <w:rPr>
                <w:rFonts w:hint="eastAsia"/>
                <w:color w:val="000000"/>
                <w:sz w:val="20"/>
                <w:szCs w:val="20"/>
              </w:rPr>
              <w:t>1987</w:t>
            </w:r>
          </w:p>
        </w:tc>
      </w:tr>
      <w:tr w:rsidR="00000000">
        <w:trPr>
          <w:divId w:val="1697191334"/>
        </w:trPr>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月份</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r>
              <w:rPr>
                <w:rFonts w:hint="eastAsia"/>
                <w:color w:val="000000"/>
                <w:sz w:val="20"/>
                <w:szCs w:val="20"/>
              </w:rPr>
              <w:t>4</w:t>
            </w:r>
            <w:r>
              <w:rPr>
                <w:rFonts w:hint="eastAsia"/>
                <w:color w:val="000000"/>
                <w:sz w:val="20"/>
                <w:szCs w:val="20"/>
              </w:rPr>
              <w:t>）</w:t>
            </w:r>
            <w:r>
              <w:rPr>
                <w:rFonts w:hint="eastAsia"/>
                <w:color w:val="000000"/>
                <w:sz w:val="20"/>
                <w:szCs w:val="20"/>
              </w:rPr>
              <w:t>1&lt;=</w:t>
            </w:r>
            <w:r>
              <w:rPr>
                <w:rFonts w:hint="eastAsia"/>
                <w:color w:val="000000"/>
                <w:sz w:val="20"/>
                <w:szCs w:val="20"/>
              </w:rPr>
              <w:t>月</w:t>
            </w:r>
            <w:r>
              <w:rPr>
                <w:rFonts w:hint="eastAsia"/>
                <w:color w:val="000000"/>
                <w:sz w:val="20"/>
                <w:szCs w:val="20"/>
              </w:rPr>
              <w:t>&lt;=12</w:t>
            </w:r>
          </w:p>
        </w:tc>
        <w:tc>
          <w:tcPr>
            <w:tcW w:w="19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r>
              <w:rPr>
                <w:rFonts w:hint="eastAsia"/>
                <w:color w:val="000000"/>
                <w:sz w:val="20"/>
                <w:szCs w:val="20"/>
              </w:rPr>
              <w:t>5</w:t>
            </w:r>
            <w:r>
              <w:rPr>
                <w:rFonts w:hint="eastAsia"/>
                <w:color w:val="000000"/>
                <w:sz w:val="20"/>
                <w:szCs w:val="20"/>
              </w:rPr>
              <w:t>）小于</w:t>
            </w:r>
            <w:r>
              <w:rPr>
                <w:rFonts w:hint="eastAsia"/>
                <w:color w:val="000000"/>
                <w:sz w:val="20"/>
                <w:szCs w:val="20"/>
              </w:rPr>
              <w:t>1</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r>
              <w:rPr>
                <w:rFonts w:hint="eastAsia"/>
                <w:color w:val="000000"/>
                <w:sz w:val="20"/>
                <w:szCs w:val="20"/>
              </w:rPr>
              <w:t>6</w:t>
            </w:r>
            <w:r>
              <w:rPr>
                <w:rFonts w:hint="eastAsia"/>
                <w:color w:val="000000"/>
                <w:sz w:val="20"/>
                <w:szCs w:val="20"/>
              </w:rPr>
              <w:t>）大于</w:t>
            </w:r>
            <w:r>
              <w:rPr>
                <w:rFonts w:hint="eastAsia"/>
                <w:color w:val="000000"/>
                <w:sz w:val="20"/>
                <w:szCs w:val="20"/>
              </w:rPr>
              <w:t>12</w:t>
            </w:r>
          </w:p>
        </w:tc>
      </w:tr>
      <w:tr w:rsidR="00000000">
        <w:trPr>
          <w:divId w:val="1697191334"/>
        </w:trPr>
        <w:tc>
          <w:tcPr>
            <w:tcW w:w="14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6</w:t>
            </w:r>
            <w:r>
              <w:rPr>
                <w:rFonts w:hint="eastAsia"/>
                <w:color w:val="000000"/>
                <w:sz w:val="20"/>
                <w:szCs w:val="20"/>
              </w:rPr>
              <w:t>位数字字符</w:t>
            </w:r>
          </w:p>
        </w:tc>
        <w:tc>
          <w:tcPr>
            <w:tcW w:w="2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r>
              <w:rPr>
                <w:rFonts w:hint="eastAsia"/>
                <w:color w:val="000000"/>
                <w:sz w:val="20"/>
                <w:szCs w:val="20"/>
              </w:rPr>
              <w:t>7</w:t>
            </w:r>
            <w:r>
              <w:rPr>
                <w:rFonts w:hint="eastAsia"/>
                <w:color w:val="000000"/>
                <w:sz w:val="20"/>
                <w:szCs w:val="20"/>
              </w:rPr>
              <w:t>）字符串为</w:t>
            </w:r>
            <w:r>
              <w:rPr>
                <w:rFonts w:hint="eastAsia"/>
                <w:color w:val="000000"/>
                <w:sz w:val="20"/>
                <w:szCs w:val="20"/>
              </w:rPr>
              <w:t>6</w:t>
            </w:r>
            <w:r>
              <w:rPr>
                <w:rFonts w:hint="eastAsia"/>
                <w:color w:val="000000"/>
                <w:sz w:val="20"/>
                <w:szCs w:val="20"/>
              </w:rPr>
              <w:t>个数字字符</w:t>
            </w:r>
          </w:p>
        </w:tc>
        <w:tc>
          <w:tcPr>
            <w:tcW w:w="2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r>
              <w:rPr>
                <w:rFonts w:hint="eastAsia"/>
                <w:color w:val="000000"/>
                <w:sz w:val="20"/>
                <w:szCs w:val="20"/>
              </w:rPr>
              <w:t>8</w:t>
            </w:r>
            <w:r>
              <w:rPr>
                <w:rFonts w:hint="eastAsia"/>
                <w:color w:val="000000"/>
                <w:sz w:val="20"/>
                <w:szCs w:val="20"/>
              </w:rPr>
              <w:t>）少于</w:t>
            </w:r>
            <w:r>
              <w:rPr>
                <w:rFonts w:hint="eastAsia"/>
                <w:color w:val="000000"/>
                <w:sz w:val="20"/>
                <w:szCs w:val="20"/>
              </w:rPr>
              <w:t>6</w:t>
            </w:r>
            <w:r>
              <w:rPr>
                <w:rFonts w:hint="eastAsia"/>
                <w:color w:val="000000"/>
                <w:sz w:val="20"/>
                <w:szCs w:val="20"/>
              </w:rPr>
              <w:t>位数字包含</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r>
              <w:rPr>
                <w:rFonts w:hint="eastAsia"/>
                <w:color w:val="000000"/>
                <w:sz w:val="20"/>
                <w:szCs w:val="20"/>
              </w:rPr>
              <w:t>9</w:t>
            </w:r>
            <w:r>
              <w:rPr>
                <w:rFonts w:hint="eastAsia"/>
                <w:color w:val="000000"/>
                <w:sz w:val="20"/>
                <w:szCs w:val="20"/>
              </w:rPr>
              <w:t>）多于</w:t>
            </w:r>
            <w:r>
              <w:rPr>
                <w:rFonts w:hint="eastAsia"/>
                <w:color w:val="000000"/>
                <w:sz w:val="20"/>
                <w:szCs w:val="20"/>
              </w:rPr>
              <w:t>6</w:t>
            </w:r>
            <w:r>
              <w:rPr>
                <w:rFonts w:hint="eastAsia"/>
                <w:color w:val="000000"/>
                <w:sz w:val="20"/>
                <w:szCs w:val="20"/>
              </w:rPr>
              <w:t>位数字包含</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r>
              <w:rPr>
                <w:rFonts w:hint="eastAsia"/>
                <w:color w:val="000000"/>
                <w:sz w:val="20"/>
                <w:szCs w:val="20"/>
              </w:rPr>
              <w:t>10</w:t>
            </w:r>
            <w:r>
              <w:rPr>
                <w:rFonts w:hint="eastAsia"/>
                <w:color w:val="000000"/>
                <w:sz w:val="20"/>
                <w:szCs w:val="20"/>
              </w:rPr>
              <w:t>）非数字字符</w:t>
            </w:r>
          </w:p>
        </w:tc>
      </w:tr>
      <w:tr w:rsidR="00000000">
        <w:trPr>
          <w:divId w:val="1697191334"/>
        </w:trPr>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shd w:val="clear" w:color="auto" w:fill="FFFFFF"/>
              </w:rPr>
              <w:t>出生年月</w:t>
            </w:r>
          </w:p>
        </w:tc>
        <w:tc>
          <w:tcPr>
            <w:tcW w:w="2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shd w:val="clear" w:color="auto" w:fill="FFFFFF"/>
              </w:rPr>
              <w:t>（</w:t>
            </w:r>
            <w:r>
              <w:rPr>
                <w:rFonts w:hint="eastAsia"/>
                <w:color w:val="000000"/>
                <w:sz w:val="20"/>
                <w:szCs w:val="20"/>
                <w:shd w:val="clear" w:color="auto" w:fill="FFFFFF"/>
              </w:rPr>
              <w:t>11</w:t>
            </w:r>
            <w:r>
              <w:rPr>
                <w:rFonts w:hint="eastAsia"/>
                <w:color w:val="000000"/>
                <w:sz w:val="20"/>
                <w:szCs w:val="20"/>
                <w:shd w:val="clear" w:color="auto" w:fill="FFFFFF"/>
              </w:rPr>
              <w:t>）</w:t>
            </w:r>
            <w:r>
              <w:rPr>
                <w:rFonts w:hint="eastAsia"/>
                <w:color w:val="000000"/>
                <w:sz w:val="20"/>
                <w:szCs w:val="20"/>
                <w:shd w:val="clear" w:color="auto" w:fill="FFFFFF"/>
              </w:rPr>
              <w:t>197807&lt;=</w:t>
            </w:r>
            <w:r>
              <w:rPr>
                <w:rFonts w:hint="eastAsia"/>
                <w:color w:val="000000"/>
                <w:sz w:val="20"/>
                <w:szCs w:val="20"/>
                <w:shd w:val="clear" w:color="auto" w:fill="FFFFFF"/>
              </w:rPr>
              <w:t>年</w:t>
            </w:r>
            <w:r>
              <w:rPr>
                <w:rFonts w:hint="eastAsia"/>
                <w:color w:val="000000"/>
                <w:sz w:val="20"/>
                <w:szCs w:val="20"/>
                <w:shd w:val="clear" w:color="auto" w:fill="FFFFFF"/>
              </w:rPr>
              <w:t>&lt;=198706</w:t>
            </w:r>
          </w:p>
        </w:tc>
        <w:tc>
          <w:tcPr>
            <w:tcW w:w="2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shd w:val="clear" w:color="auto" w:fill="FFFFFF"/>
              </w:rPr>
              <w:t>（</w:t>
            </w:r>
            <w:r>
              <w:rPr>
                <w:rFonts w:hint="eastAsia"/>
                <w:color w:val="000000"/>
                <w:sz w:val="20"/>
                <w:szCs w:val="20"/>
                <w:shd w:val="clear" w:color="auto" w:fill="FFFFFF"/>
              </w:rPr>
              <w:t>12</w:t>
            </w:r>
            <w:r>
              <w:rPr>
                <w:rFonts w:hint="eastAsia"/>
                <w:color w:val="000000"/>
                <w:sz w:val="20"/>
                <w:szCs w:val="20"/>
                <w:shd w:val="clear" w:color="auto" w:fill="FFFFFF"/>
              </w:rPr>
              <w:t>）小于</w:t>
            </w:r>
            <w:r>
              <w:rPr>
                <w:rFonts w:hint="eastAsia"/>
                <w:color w:val="000000"/>
                <w:sz w:val="20"/>
                <w:szCs w:val="20"/>
                <w:shd w:val="clear" w:color="auto" w:fill="FFFFFF"/>
              </w:rPr>
              <w:t>197807</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shd w:val="clear" w:color="auto" w:fill="FFFFFF"/>
              </w:rPr>
              <w:t>（</w:t>
            </w:r>
            <w:r>
              <w:rPr>
                <w:rFonts w:hint="eastAsia"/>
                <w:color w:val="000000"/>
                <w:sz w:val="20"/>
                <w:szCs w:val="20"/>
                <w:shd w:val="clear" w:color="auto" w:fill="FFFFFF"/>
              </w:rPr>
              <w:t>13</w:t>
            </w:r>
            <w:r>
              <w:rPr>
                <w:rFonts w:hint="eastAsia"/>
                <w:color w:val="000000"/>
                <w:sz w:val="20"/>
                <w:szCs w:val="20"/>
                <w:shd w:val="clear" w:color="auto" w:fill="FFFFFF"/>
              </w:rPr>
              <w:t>）大于</w:t>
            </w:r>
            <w:r>
              <w:rPr>
                <w:rFonts w:hint="eastAsia"/>
                <w:color w:val="000000"/>
                <w:sz w:val="20"/>
                <w:szCs w:val="20"/>
                <w:shd w:val="clear" w:color="auto" w:fill="FFFFFF"/>
              </w:rPr>
              <w:t>198706</w:t>
            </w:r>
          </w:p>
        </w:tc>
      </w:tr>
    </w:tbl>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设计测试用例：</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09"/>
        <w:gridCol w:w="1109"/>
        <w:gridCol w:w="2061"/>
      </w:tblGrid>
      <w:tr w:rsidR="00000000">
        <w:trPr>
          <w:divId w:val="168718637"/>
        </w:trPr>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测试数据</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预期结果</w:t>
            </w:r>
          </w:p>
        </w:tc>
        <w:tc>
          <w:tcPr>
            <w:tcW w:w="1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测试范围</w:t>
            </w:r>
          </w:p>
        </w:tc>
      </w:tr>
      <w:tr w:rsidR="00000000">
        <w:trPr>
          <w:divId w:val="168718637"/>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198201</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输入有效</w:t>
            </w:r>
          </w:p>
        </w:tc>
        <w:tc>
          <w:tcPr>
            <w:tcW w:w="2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r>
              <w:rPr>
                <w:rFonts w:hint="eastAsia"/>
                <w:color w:val="000000"/>
                <w:sz w:val="20"/>
                <w:szCs w:val="20"/>
              </w:rPr>
              <w:t>1</w:t>
            </w:r>
            <w:r>
              <w:rPr>
                <w:rFonts w:hint="eastAsia"/>
                <w:color w:val="000000"/>
                <w:sz w:val="20"/>
                <w:szCs w:val="20"/>
              </w:rPr>
              <w:t>）、（</w:t>
            </w:r>
            <w:r>
              <w:rPr>
                <w:rFonts w:hint="eastAsia"/>
                <w:color w:val="000000"/>
                <w:sz w:val="20"/>
                <w:szCs w:val="20"/>
              </w:rPr>
              <w:t>4</w:t>
            </w:r>
            <w:r>
              <w:rPr>
                <w:rFonts w:hint="eastAsia"/>
                <w:color w:val="000000"/>
                <w:sz w:val="20"/>
                <w:szCs w:val="20"/>
              </w:rPr>
              <w:t>）、（</w:t>
            </w:r>
            <w:r>
              <w:rPr>
                <w:rFonts w:hint="eastAsia"/>
                <w:color w:val="000000"/>
                <w:sz w:val="20"/>
                <w:szCs w:val="20"/>
              </w:rPr>
              <w:t>7</w:t>
            </w:r>
            <w:r>
              <w:rPr>
                <w:rFonts w:hint="eastAsia"/>
                <w:color w:val="000000"/>
                <w:sz w:val="20"/>
                <w:szCs w:val="20"/>
              </w:rPr>
              <w:t>）</w:t>
            </w:r>
          </w:p>
        </w:tc>
      </w:tr>
      <w:tr w:rsidR="00000000">
        <w:trPr>
          <w:divId w:val="168718637"/>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197601</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输入无效</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r>
              <w:rPr>
                <w:rFonts w:hint="eastAsia"/>
                <w:color w:val="000000"/>
                <w:sz w:val="20"/>
                <w:szCs w:val="20"/>
              </w:rPr>
              <w:t>2</w:t>
            </w:r>
            <w:r>
              <w:rPr>
                <w:rFonts w:hint="eastAsia"/>
                <w:color w:val="000000"/>
                <w:sz w:val="20"/>
                <w:szCs w:val="20"/>
              </w:rPr>
              <w:t>）</w:t>
            </w:r>
          </w:p>
        </w:tc>
      </w:tr>
      <w:tr w:rsidR="00000000">
        <w:trPr>
          <w:divId w:val="168718637"/>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198901</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输入无效</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r>
              <w:rPr>
                <w:rFonts w:hint="eastAsia"/>
                <w:color w:val="000000"/>
                <w:sz w:val="20"/>
                <w:szCs w:val="20"/>
              </w:rPr>
              <w:t>3</w:t>
            </w:r>
            <w:r>
              <w:rPr>
                <w:rFonts w:hint="eastAsia"/>
                <w:color w:val="000000"/>
                <w:sz w:val="20"/>
                <w:szCs w:val="20"/>
              </w:rPr>
              <w:t>）</w:t>
            </w:r>
          </w:p>
        </w:tc>
      </w:tr>
    </w:tbl>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练习</w:t>
      </w:r>
      <w:r>
        <w:rPr>
          <w:rFonts w:cs="Calibri" w:hint="eastAsia"/>
          <w:sz w:val="20"/>
          <w:szCs w:val="20"/>
        </w:rPr>
        <w:t>1</w:t>
      </w:r>
      <w:r>
        <w:rPr>
          <w:rFonts w:cs="Calibri" w:hint="eastAsia"/>
          <w:sz w:val="20"/>
          <w:szCs w:val="20"/>
        </w:rPr>
        <w:t>：电子邮箱地址验证的规则说明如下：</w:t>
      </w:r>
      <w:r>
        <w:rPr>
          <w:rFonts w:cs="Calibri" w:hint="eastAsia"/>
          <w:sz w:val="20"/>
          <w:szCs w:val="20"/>
        </w:rPr>
        <w:t xml:space="preserve"> </w:t>
      </w:r>
      <w:r>
        <w:rPr>
          <w:rFonts w:cs="Calibri" w:hint="eastAsia"/>
          <w:sz w:val="20"/>
          <w:szCs w:val="20"/>
        </w:rPr>
        <w:t>6</w:t>
      </w:r>
      <w:r>
        <w:rPr>
          <w:rFonts w:cs="Calibri" w:hint="eastAsia"/>
          <w:sz w:val="20"/>
          <w:szCs w:val="20"/>
        </w:rPr>
        <w:t>到</w:t>
      </w:r>
      <w:r>
        <w:rPr>
          <w:rFonts w:cs="Calibri" w:hint="eastAsia"/>
          <w:sz w:val="20"/>
          <w:szCs w:val="20"/>
        </w:rPr>
        <w:t>18</w:t>
      </w:r>
      <w:r>
        <w:rPr>
          <w:rFonts w:cs="Calibri" w:hint="eastAsia"/>
          <w:sz w:val="20"/>
          <w:szCs w:val="20"/>
        </w:rPr>
        <w:t>个字符，可以使用字母、数字、下划线，需以字母开头。验证电子邮箱正确性的代码，当符合规则时，就输出验证通过，否则输出验证失败。</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练习</w:t>
      </w:r>
      <w:r>
        <w:rPr>
          <w:rFonts w:cs="Calibri" w:hint="eastAsia"/>
          <w:sz w:val="20"/>
          <w:szCs w:val="20"/>
        </w:rPr>
        <w:t>2</w:t>
      </w:r>
      <w:r>
        <w:rPr>
          <w:rFonts w:cs="Calibri" w:hint="eastAsia"/>
          <w:sz w:val="20"/>
          <w:szCs w:val="20"/>
        </w:rPr>
        <w:t>：</w:t>
      </w:r>
      <w:r>
        <w:rPr>
          <w:rFonts w:cs="Calibri" w:hint="eastAsia"/>
          <w:sz w:val="20"/>
          <w:szCs w:val="20"/>
        </w:rPr>
        <w:t>QQ</w:t>
      </w:r>
      <w:r>
        <w:rPr>
          <w:rFonts w:cs="Calibri" w:hint="eastAsia"/>
          <w:sz w:val="20"/>
          <w:szCs w:val="20"/>
        </w:rPr>
        <w:t>登录框验证的规则说明如下：用户帐号的长度为</w:t>
      </w:r>
      <w:r>
        <w:rPr>
          <w:rFonts w:cs="Calibri" w:hint="eastAsia"/>
          <w:sz w:val="20"/>
          <w:szCs w:val="20"/>
        </w:rPr>
        <w:t>6</w:t>
      </w:r>
      <w:r>
        <w:rPr>
          <w:rFonts w:cs="Calibri" w:hint="eastAsia"/>
          <w:sz w:val="20"/>
          <w:szCs w:val="20"/>
        </w:rPr>
        <w:t>到</w:t>
      </w:r>
      <w:r>
        <w:rPr>
          <w:rFonts w:cs="Calibri" w:hint="eastAsia"/>
          <w:sz w:val="20"/>
          <w:szCs w:val="20"/>
        </w:rPr>
        <w:t>12</w:t>
      </w:r>
      <w:r>
        <w:rPr>
          <w:rFonts w:cs="Calibri" w:hint="eastAsia"/>
          <w:sz w:val="20"/>
          <w:szCs w:val="20"/>
        </w:rPr>
        <w:t>位数字，登录口令为长度为</w:t>
      </w:r>
      <w:r>
        <w:rPr>
          <w:rFonts w:cs="Calibri" w:hint="eastAsia"/>
          <w:sz w:val="20"/>
          <w:szCs w:val="20"/>
        </w:rPr>
        <w:t xml:space="preserve"> 6</w:t>
      </w:r>
      <w:r>
        <w:rPr>
          <w:rFonts w:cs="Calibri" w:hint="eastAsia"/>
          <w:sz w:val="20"/>
          <w:szCs w:val="20"/>
        </w:rPr>
        <w:t>到</w:t>
      </w:r>
      <w:r>
        <w:rPr>
          <w:rFonts w:cs="Calibri" w:hint="eastAsia"/>
          <w:sz w:val="20"/>
          <w:szCs w:val="20"/>
        </w:rPr>
        <w:t>16</w:t>
      </w:r>
      <w:r>
        <w:rPr>
          <w:rFonts w:cs="Calibri" w:hint="eastAsia"/>
          <w:sz w:val="20"/>
          <w:szCs w:val="20"/>
        </w:rPr>
        <w:t>位的字符，其中字符的种类包括数字、可显示</w:t>
      </w:r>
      <w:r>
        <w:rPr>
          <w:rFonts w:cs="Calibri" w:hint="eastAsia"/>
          <w:sz w:val="20"/>
          <w:szCs w:val="20"/>
        </w:rPr>
        <w:t>ASCII</w:t>
      </w:r>
      <w:r>
        <w:rPr>
          <w:rFonts w:cs="Calibri" w:hint="eastAsia"/>
          <w:sz w:val="20"/>
          <w:szCs w:val="20"/>
        </w:rPr>
        <w:t>符号和英文字符（区分大小写）。</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练习</w:t>
      </w:r>
      <w:r>
        <w:rPr>
          <w:rFonts w:cs="Calibri" w:hint="eastAsia"/>
          <w:sz w:val="20"/>
          <w:szCs w:val="20"/>
        </w:rPr>
        <w:t>3</w:t>
      </w:r>
      <w:r>
        <w:rPr>
          <w:rFonts w:cs="Calibri" w:hint="eastAsia"/>
          <w:sz w:val="20"/>
          <w:szCs w:val="20"/>
        </w:rPr>
        <w:t>：</w:t>
      </w:r>
      <w:r>
        <w:rPr>
          <w:rFonts w:cs="Calibri" w:hint="eastAsia"/>
          <w:sz w:val="20"/>
          <w:szCs w:val="20"/>
        </w:rPr>
        <w:t>A</w:t>
      </w:r>
      <w:r>
        <w:rPr>
          <w:rFonts w:cs="Calibri" w:hint="eastAsia"/>
          <w:sz w:val="20"/>
          <w:szCs w:val="20"/>
        </w:rPr>
        <w:t>系统，本身存在用户数据库，通过用户名，手机</w:t>
      </w:r>
      <w:r>
        <w:rPr>
          <w:rFonts w:cs="Calibri" w:hint="eastAsia"/>
          <w:sz w:val="20"/>
          <w:szCs w:val="20"/>
        </w:rPr>
        <w:t>/</w:t>
      </w:r>
      <w:r>
        <w:rPr>
          <w:rFonts w:cs="Calibri" w:hint="eastAsia"/>
          <w:sz w:val="20"/>
          <w:szCs w:val="20"/>
        </w:rPr>
        <w:t>邮箱可以完成登录；此时，需要引入另外一套</w:t>
      </w:r>
      <w:r>
        <w:rPr>
          <w:rFonts w:cs="Calibri" w:hint="eastAsia"/>
          <w:sz w:val="20"/>
          <w:szCs w:val="20"/>
        </w:rPr>
        <w:t>B</w:t>
      </w:r>
      <w:r>
        <w:rPr>
          <w:rFonts w:cs="Calibri" w:hint="eastAsia"/>
          <w:sz w:val="20"/>
          <w:szCs w:val="20"/>
        </w:rPr>
        <w:t>管理系统的用户中心，</w:t>
      </w:r>
      <w:r>
        <w:rPr>
          <w:rFonts w:cs="Calibri" w:hint="eastAsia"/>
          <w:sz w:val="20"/>
          <w:szCs w:val="20"/>
        </w:rPr>
        <w:t>A</w:t>
      </w:r>
      <w:r>
        <w:rPr>
          <w:rFonts w:cs="Calibri" w:hint="eastAsia"/>
          <w:sz w:val="20"/>
          <w:szCs w:val="20"/>
        </w:rPr>
        <w:t>系统用户登录，按照正常登录流程；但是当</w:t>
      </w:r>
      <w:r>
        <w:rPr>
          <w:rFonts w:cs="Calibri" w:hint="eastAsia"/>
          <w:sz w:val="20"/>
          <w:szCs w:val="20"/>
        </w:rPr>
        <w:t>B</w:t>
      </w:r>
      <w:r>
        <w:rPr>
          <w:rFonts w:cs="Calibri" w:hint="eastAsia"/>
          <w:sz w:val="20"/>
          <w:szCs w:val="20"/>
        </w:rPr>
        <w:t>系统的用户，不存在</w:t>
      </w:r>
      <w:r>
        <w:rPr>
          <w:rFonts w:cs="Calibri" w:hint="eastAsia"/>
          <w:sz w:val="20"/>
          <w:szCs w:val="20"/>
        </w:rPr>
        <w:t>A</w:t>
      </w:r>
      <w:r>
        <w:rPr>
          <w:rFonts w:cs="Calibri" w:hint="eastAsia"/>
          <w:sz w:val="20"/>
          <w:szCs w:val="20"/>
        </w:rPr>
        <w:t>系统数据库时，用户可以</w:t>
      </w:r>
      <w:r>
        <w:rPr>
          <w:rFonts w:cs="Calibri" w:hint="eastAsia"/>
          <w:sz w:val="20"/>
          <w:szCs w:val="20"/>
        </w:rPr>
        <w:t>免注册登录，实现</w:t>
      </w:r>
      <w:r>
        <w:rPr>
          <w:rFonts w:cs="Calibri" w:hint="eastAsia"/>
          <w:sz w:val="20"/>
          <w:szCs w:val="20"/>
        </w:rPr>
        <w:t>A</w:t>
      </w:r>
      <w:r>
        <w:rPr>
          <w:rFonts w:cs="Calibri" w:hint="eastAsia"/>
          <w:sz w:val="20"/>
          <w:szCs w:val="20"/>
        </w:rPr>
        <w:t>系统和</w:t>
      </w:r>
      <w:r>
        <w:rPr>
          <w:rFonts w:cs="Calibri" w:hint="eastAsia"/>
          <w:sz w:val="20"/>
          <w:szCs w:val="20"/>
        </w:rPr>
        <w:t>B</w:t>
      </w:r>
      <w:r>
        <w:rPr>
          <w:rFonts w:cs="Calibri" w:hint="eastAsia"/>
          <w:sz w:val="20"/>
          <w:szCs w:val="20"/>
        </w:rPr>
        <w:t>系统的统一认证；当</w:t>
      </w:r>
      <w:r>
        <w:rPr>
          <w:rFonts w:cs="Calibri" w:hint="eastAsia"/>
          <w:sz w:val="20"/>
          <w:szCs w:val="20"/>
        </w:rPr>
        <w:t>B</w:t>
      </w:r>
      <w:r>
        <w:rPr>
          <w:rFonts w:cs="Calibri" w:hint="eastAsia"/>
          <w:sz w:val="20"/>
          <w:szCs w:val="20"/>
        </w:rPr>
        <w:t>系统用户存在</w:t>
      </w:r>
      <w:r>
        <w:rPr>
          <w:rFonts w:cs="Calibri" w:hint="eastAsia"/>
          <w:sz w:val="20"/>
          <w:szCs w:val="20"/>
        </w:rPr>
        <w:t>A</w:t>
      </w:r>
      <w:r>
        <w:rPr>
          <w:rFonts w:cs="Calibri" w:hint="eastAsia"/>
          <w:sz w:val="20"/>
          <w:szCs w:val="20"/>
        </w:rPr>
        <w:t>系统数据库，也可以正常登录，</w:t>
      </w:r>
      <w:r>
        <w:rPr>
          <w:rFonts w:cs="Calibri" w:hint="eastAsia"/>
          <w:sz w:val="20"/>
          <w:szCs w:val="20"/>
        </w:rPr>
        <w:t>A</w:t>
      </w:r>
      <w:r>
        <w:rPr>
          <w:rFonts w:cs="Calibri" w:hint="eastAsia"/>
          <w:sz w:val="20"/>
          <w:szCs w:val="20"/>
        </w:rPr>
        <w:t>系统会同步到</w:t>
      </w:r>
      <w:r>
        <w:rPr>
          <w:rFonts w:cs="Calibri" w:hint="eastAsia"/>
          <w:sz w:val="20"/>
          <w:szCs w:val="20"/>
        </w:rPr>
        <w:t>B</w:t>
      </w:r>
      <w:r>
        <w:rPr>
          <w:rFonts w:cs="Calibri" w:hint="eastAsia"/>
          <w:sz w:val="20"/>
          <w:szCs w:val="20"/>
        </w:rPr>
        <w:t>系统上，</w:t>
      </w:r>
      <w:r>
        <w:rPr>
          <w:rFonts w:cs="Calibri" w:hint="eastAsia"/>
          <w:sz w:val="20"/>
          <w:szCs w:val="20"/>
        </w:rPr>
        <w:t>A</w:t>
      </w:r>
      <w:r>
        <w:rPr>
          <w:rFonts w:cs="Calibri" w:hint="eastAsia"/>
          <w:sz w:val="20"/>
          <w:szCs w:val="20"/>
        </w:rPr>
        <w:t>系统用户数据是</w:t>
      </w:r>
      <w:r>
        <w:rPr>
          <w:rFonts w:cs="Calibri" w:hint="eastAsia"/>
          <w:sz w:val="20"/>
          <w:szCs w:val="20"/>
        </w:rPr>
        <w:t>B</w:t>
      </w:r>
      <w:r>
        <w:rPr>
          <w:rFonts w:cs="Calibri" w:hint="eastAsia"/>
          <w:sz w:val="20"/>
          <w:szCs w:val="20"/>
        </w:rPr>
        <w:t>系统的子集；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输入为：用户名，手机号码，邮箱号码，和密码</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输入用户名和密码时，要注意</w:t>
      </w:r>
      <w:r>
        <w:rPr>
          <w:rFonts w:cs="Calibri" w:hint="eastAsia"/>
          <w:sz w:val="20"/>
          <w:szCs w:val="20"/>
        </w:rPr>
        <w:t>A</w:t>
      </w:r>
      <w:r>
        <w:rPr>
          <w:rFonts w:cs="Calibri" w:hint="eastAsia"/>
          <w:sz w:val="20"/>
          <w:szCs w:val="20"/>
        </w:rPr>
        <w:t>系统不存在和</w:t>
      </w:r>
      <w:r>
        <w:rPr>
          <w:rFonts w:cs="Calibri" w:hint="eastAsia"/>
          <w:sz w:val="20"/>
          <w:szCs w:val="20"/>
        </w:rPr>
        <w:t>B</w:t>
      </w:r>
      <w:r>
        <w:rPr>
          <w:rFonts w:cs="Calibri" w:hint="eastAsia"/>
          <w:sz w:val="20"/>
          <w:szCs w:val="20"/>
        </w:rPr>
        <w:t>系统存在用户的情况</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练习</w:t>
      </w:r>
      <w:r>
        <w:rPr>
          <w:rFonts w:cs="Calibri" w:hint="eastAsia"/>
          <w:sz w:val="20"/>
          <w:szCs w:val="20"/>
        </w:rPr>
        <w:t>4</w:t>
      </w:r>
      <w:r>
        <w:rPr>
          <w:rFonts w:cs="Calibri" w:hint="eastAsia"/>
          <w:sz w:val="20"/>
          <w:szCs w:val="20"/>
        </w:rPr>
        <w:t>：城市的电话号码由两部分组成。两部分的名称和内容分别是是：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地区码：以</w:t>
      </w:r>
      <w:r>
        <w:rPr>
          <w:rFonts w:cs="Calibri" w:hint="eastAsia"/>
          <w:sz w:val="20"/>
          <w:szCs w:val="20"/>
        </w:rPr>
        <w:t>0</w:t>
      </w:r>
      <w:r>
        <w:rPr>
          <w:rFonts w:cs="Calibri" w:hint="eastAsia"/>
          <w:sz w:val="20"/>
          <w:szCs w:val="20"/>
        </w:rPr>
        <w:t>开头的三们或者四位数字（包括</w:t>
      </w:r>
      <w:r>
        <w:rPr>
          <w:rFonts w:cs="Calibri" w:hint="eastAsia"/>
          <w:sz w:val="20"/>
          <w:szCs w:val="20"/>
        </w:rPr>
        <w:t>0</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电话号码：以非</w:t>
      </w:r>
      <w:r>
        <w:rPr>
          <w:rFonts w:cs="Calibri" w:hint="eastAsia"/>
          <w:sz w:val="20"/>
          <w:szCs w:val="20"/>
        </w:rPr>
        <w:t>0</w:t>
      </w:r>
      <w:r>
        <w:rPr>
          <w:rFonts w:cs="Calibri" w:hint="eastAsia"/>
          <w:sz w:val="20"/>
          <w:szCs w:val="20"/>
        </w:rPr>
        <w:t>、非</w:t>
      </w:r>
      <w:r>
        <w:rPr>
          <w:rFonts w:cs="Calibri" w:hint="eastAsia"/>
          <w:sz w:val="20"/>
          <w:szCs w:val="20"/>
        </w:rPr>
        <w:t>1</w:t>
      </w:r>
      <w:r>
        <w:rPr>
          <w:rFonts w:cs="Calibri" w:hint="eastAsia"/>
          <w:sz w:val="20"/>
          <w:szCs w:val="20"/>
        </w:rPr>
        <w:t>开头的七或者八位数字。</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假定被测试的程序能接受一切符合上述规定的电话号码，拒绝所有不符合规定的号码。</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边界值分析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边界值分析是</w:t>
      </w:r>
      <w:r>
        <w:rPr>
          <w:rFonts w:cs="Calibri" w:hint="eastAsia"/>
          <w:sz w:val="20"/>
          <w:szCs w:val="20"/>
        </w:rPr>
        <w:t>考虑边界条件而选取测试用例的一种黑盒测试方法，是对等价类划分方法的补充。</w:t>
      </w:r>
      <w:r>
        <w:rPr>
          <w:rFonts w:cs="Calibri" w:hint="eastAsia"/>
          <w:b/>
          <w:bCs/>
          <w:sz w:val="20"/>
          <w:szCs w:val="20"/>
        </w:rPr>
        <w:t>实践证明，软件在输入、输出域的边界附近容易出现差错，而不是在输入范围的内部。</w:t>
      </w:r>
      <w:r>
        <w:rPr>
          <w:rFonts w:cs="Calibri" w:hint="eastAsia"/>
          <w:sz w:val="20"/>
          <w:szCs w:val="20"/>
        </w:rPr>
        <w:t>因此针对各种边界情况设计测试用例，可以查出更多的错误。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边界值分析是软件测试人员在测试过程中经常使用的方法，一般与等价类划分结合使用来选择测试用例。使用边界值分析方法设计测试方案首先应该确定边界情况，通常为输入等价类和输出等价类的边界，就是应该注重测试的程序边界情况。选取的测试数据应该正好等于、刚刚小于和刚刚大于边界值，也就是说，按照边界值分析法，应该选取刚好等于、稍小于和稍大于等价类边界值作为测试数据，而不是选取每个等价类内的典型值或任意值作为测试数据。</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基于边界值分析方法选择测试用例的原则</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如果输入条件规定了值的范围，则应取</w:t>
      </w:r>
      <w:r>
        <w:rPr>
          <w:rFonts w:cs="Calibri" w:hint="eastAsia"/>
          <w:b/>
          <w:bCs/>
          <w:color w:val="000000"/>
          <w:sz w:val="20"/>
          <w:szCs w:val="20"/>
        </w:rPr>
        <w:t>刚达到这个范围的边界的值</w:t>
      </w:r>
      <w:r>
        <w:rPr>
          <w:rFonts w:cs="Calibri" w:hint="eastAsia"/>
          <w:color w:val="000000"/>
          <w:sz w:val="20"/>
          <w:szCs w:val="20"/>
        </w:rPr>
        <w:t>，以及</w:t>
      </w:r>
      <w:r>
        <w:rPr>
          <w:rFonts w:cs="Calibri" w:hint="eastAsia"/>
          <w:b/>
          <w:bCs/>
          <w:color w:val="000000"/>
          <w:sz w:val="20"/>
          <w:szCs w:val="20"/>
        </w:rPr>
        <w:t>刚刚</w:t>
      </w:r>
      <w:r>
        <w:rPr>
          <w:rFonts w:cs="Calibri" w:hint="eastAsia"/>
          <w:b/>
          <w:bCs/>
          <w:color w:val="000000"/>
          <w:sz w:val="20"/>
          <w:szCs w:val="20"/>
        </w:rPr>
        <w:t>超越这个范围边界的值</w:t>
      </w:r>
      <w:r>
        <w:rPr>
          <w:rFonts w:cs="Calibri" w:hint="eastAsia"/>
          <w:color w:val="000000"/>
          <w:sz w:val="20"/>
          <w:szCs w:val="20"/>
        </w:rPr>
        <w:t>作为测试输入数据。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如果输入条件规定了值的个数，则用</w:t>
      </w:r>
      <w:r>
        <w:rPr>
          <w:rFonts w:cs="Calibri" w:hint="eastAsia"/>
          <w:b/>
          <w:bCs/>
          <w:color w:val="000000"/>
          <w:sz w:val="20"/>
          <w:szCs w:val="20"/>
        </w:rPr>
        <w:t>最大个数，最小个数</w:t>
      </w:r>
      <w:r>
        <w:rPr>
          <w:rFonts w:cs="Calibri" w:hint="eastAsia"/>
          <w:color w:val="000000"/>
          <w:sz w:val="20"/>
          <w:szCs w:val="20"/>
        </w:rPr>
        <w:t>，比</w:t>
      </w:r>
      <w:r>
        <w:rPr>
          <w:rFonts w:cs="Calibri" w:hint="eastAsia"/>
          <w:b/>
          <w:bCs/>
          <w:color w:val="000000"/>
          <w:sz w:val="20"/>
          <w:szCs w:val="20"/>
        </w:rPr>
        <w:t>最小个数少一，比最大个数多一</w:t>
      </w:r>
      <w:r>
        <w:rPr>
          <w:rFonts w:cs="Calibri" w:hint="eastAsia"/>
          <w:color w:val="000000"/>
          <w:sz w:val="20"/>
          <w:szCs w:val="20"/>
        </w:rPr>
        <w:t>的数作为测试数据。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根据规格说明的每个输出条件，考虑</w:t>
      </w:r>
      <w:r>
        <w:rPr>
          <w:rFonts w:cs="Calibri" w:hint="eastAsia"/>
          <w:b/>
          <w:bCs/>
          <w:color w:val="000000"/>
          <w:sz w:val="20"/>
          <w:szCs w:val="20"/>
        </w:rPr>
        <w:t>值的范围情况</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根据规格说明的每个输出条件，考虑</w:t>
      </w:r>
      <w:r>
        <w:rPr>
          <w:rFonts w:cs="Calibri" w:hint="eastAsia"/>
          <w:b/>
          <w:bCs/>
          <w:color w:val="000000"/>
          <w:sz w:val="20"/>
          <w:szCs w:val="20"/>
        </w:rPr>
        <w:t>值的个数情况</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如果程序的规格说明给出的是输入域或输出域是有序集合，则应选取集合的</w:t>
      </w:r>
      <w:r>
        <w:rPr>
          <w:rFonts w:cs="Calibri" w:hint="eastAsia"/>
          <w:b/>
          <w:bCs/>
          <w:color w:val="000000"/>
          <w:sz w:val="20"/>
          <w:szCs w:val="20"/>
        </w:rPr>
        <w:t>第一个元素</w:t>
      </w:r>
      <w:r>
        <w:rPr>
          <w:rFonts w:cs="Calibri" w:hint="eastAsia"/>
          <w:color w:val="000000"/>
          <w:sz w:val="20"/>
          <w:szCs w:val="20"/>
        </w:rPr>
        <w:t>和</w:t>
      </w:r>
      <w:r>
        <w:rPr>
          <w:rFonts w:cs="Calibri" w:hint="eastAsia"/>
          <w:b/>
          <w:bCs/>
          <w:color w:val="000000"/>
          <w:sz w:val="20"/>
          <w:szCs w:val="20"/>
        </w:rPr>
        <w:t>最后一个元素</w:t>
      </w:r>
      <w:r>
        <w:rPr>
          <w:rFonts w:cs="Calibri" w:hint="eastAsia"/>
          <w:color w:val="000000"/>
          <w:sz w:val="20"/>
          <w:szCs w:val="20"/>
        </w:rPr>
        <w:t>作为测试用例。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如果程序中使用了一个内部数据结构，则应当选择这个</w:t>
      </w:r>
      <w:r>
        <w:rPr>
          <w:rFonts w:cs="Calibri" w:hint="eastAsia"/>
          <w:b/>
          <w:bCs/>
          <w:color w:val="000000"/>
          <w:sz w:val="20"/>
          <w:szCs w:val="20"/>
        </w:rPr>
        <w:t>内部数据结构的边界上的值</w:t>
      </w:r>
      <w:r>
        <w:rPr>
          <w:rFonts w:cs="Calibri" w:hint="eastAsia"/>
          <w:color w:val="000000"/>
          <w:sz w:val="20"/>
          <w:szCs w:val="20"/>
        </w:rPr>
        <w:t>作为测试用例。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分析规格说明，找出其它可能的边界条件。</w:t>
      </w:r>
    </w:p>
    <w:p w:rsidR="00000000" w:rsidRDefault="003A3DA7">
      <w:pPr>
        <w:pStyle w:val="a3"/>
        <w:spacing w:before="0" w:beforeAutospacing="0" w:after="0" w:afterAutospacing="0"/>
        <w:ind w:left="835"/>
        <w:rPr>
          <w:rFonts w:cs="Calibri"/>
          <w:sz w:val="20"/>
          <w:szCs w:val="20"/>
        </w:rPr>
      </w:pPr>
      <w:r>
        <w:rPr>
          <w:rFonts w:cs="Calibri" w:hint="eastAsia"/>
          <w:sz w:val="20"/>
          <w:szCs w:val="20"/>
        </w:rPr>
        <w:t>在对数据进行边值分析时，要重点考虑具有以</w:t>
      </w:r>
      <w:r>
        <w:rPr>
          <w:rFonts w:cs="Calibri" w:hint="eastAsia"/>
          <w:sz w:val="20"/>
          <w:szCs w:val="20"/>
        </w:rPr>
        <w:t>下特征的数据：</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第一个和最后一个</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最小值和最大值</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开始和完成</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超过和在内</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空和满</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最短和最长</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最慢和最快</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更早和更迟</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最大和最小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最高和最低</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相邻和最远</w:t>
      </w:r>
    </w:p>
    <w:p w:rsidR="00000000" w:rsidRDefault="003A3DA7">
      <w:pPr>
        <w:pStyle w:val="a3"/>
        <w:spacing w:before="0" w:beforeAutospacing="0" w:after="0" w:afterAutospacing="0"/>
        <w:ind w:left="835"/>
        <w:rPr>
          <w:rFonts w:cs="Calibri"/>
          <w:sz w:val="20"/>
          <w:szCs w:val="20"/>
        </w:rPr>
      </w:pPr>
      <w:r>
        <w:rPr>
          <w:rFonts w:cs="Calibri" w:hint="eastAsia"/>
          <w:sz w:val="20"/>
          <w:szCs w:val="20"/>
        </w:rPr>
        <w:t>真正活用边界值分析并没能那么简单，具体的软件功能点，哪些需要做边界值分析，不总是那么明显的，这需要在测试过程中不断学习和积累经验。可以这么看边界值分析法：边界值分析法是在等价类划分基础上的进一步细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针对上节中的两个例子，应用边界值分析法设计测试用例。</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对于特殊数据的分析</w:t>
      </w:r>
    </w:p>
    <w:p w:rsidR="00000000" w:rsidRDefault="003A3DA7">
      <w:pPr>
        <w:pStyle w:val="a3"/>
        <w:spacing w:before="0" w:beforeAutospacing="0" w:after="0" w:afterAutospacing="0"/>
        <w:ind w:left="835"/>
        <w:rPr>
          <w:rFonts w:cs="Calibri"/>
          <w:sz w:val="20"/>
          <w:szCs w:val="20"/>
        </w:rPr>
      </w:pPr>
      <w:r>
        <w:rPr>
          <w:rFonts w:cs="Calibri" w:hint="eastAsia"/>
          <w:sz w:val="20"/>
          <w:szCs w:val="20"/>
        </w:rPr>
        <w:t>在实际测试中，经常会把等价类划分和边界值分析结合起来使用，但对于输入数据的测试来讲，这还不够完善。因为在实际测试中可能会遇到这样的情况：其他输入的测试结果均正常，只有特殊的一个或几个输入出现了问题，但又不是边界值引起的。引起上述问题的原</w:t>
      </w:r>
      <w:r>
        <w:rPr>
          <w:rFonts w:cs="Calibri" w:hint="eastAsia"/>
          <w:sz w:val="20"/>
          <w:szCs w:val="20"/>
        </w:rPr>
        <w:t>因可能有多种，但测试人员在测试时要多考虑的因素是特殊数据的输入测试。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比如说，测试人员要考虑程序如何处理默认值、空白、空值、零值或者无输入等。因为这些值通常在软件中需要进行特殊处理，所以不要把它们与合法情况和非法情况混在一起，要单独进行分类。</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还有就是要考虑一些“破坏”数据，以测试程序错误处理的强度。虽然从纯粹的软件开观点看，没有必要进行破坏试验，但测试人员的确要考虑到用户千奇百怪的使用方法及后果。如果软件只能处理数字，就输入字母；只接受正数，就输入负数；要处理日期和时间，那就看看它在公元</w:t>
      </w:r>
      <w:r>
        <w:rPr>
          <w:rFonts w:cs="Calibri" w:hint="eastAsia"/>
          <w:sz w:val="20"/>
          <w:szCs w:val="20"/>
        </w:rPr>
        <w:t>8888</w:t>
      </w:r>
      <w:r>
        <w:rPr>
          <w:rFonts w:cs="Calibri" w:hint="eastAsia"/>
          <w:sz w:val="20"/>
          <w:szCs w:val="20"/>
        </w:rPr>
        <w:t>年还能否正常工作。同时，对键盘和鼠标的操作可以更非法些。破坏型数据输入测试并没有什么定则，但测试人员的目的就是发现其处理能力方面的</w:t>
      </w:r>
      <w:r>
        <w:rPr>
          <w:rFonts w:cs="Calibri" w:hint="eastAsia"/>
          <w:sz w:val="20"/>
          <w:szCs w:val="20"/>
        </w:rPr>
        <w:t>BUG</w:t>
      </w:r>
      <w:r>
        <w:rPr>
          <w:rFonts w:cs="Calibri" w:hint="eastAsia"/>
          <w:sz w:val="20"/>
          <w:szCs w:val="20"/>
        </w:rPr>
        <w:t>，可以为此不择手段！</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因果图分析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等价类划分和边值分析技术只是针对某一功能点的输入情况，并没有考虑输入情况各种组合，也</w:t>
      </w:r>
      <w:r>
        <w:rPr>
          <w:rFonts w:cs="Calibri" w:hint="eastAsia"/>
          <w:sz w:val="20"/>
          <w:szCs w:val="20"/>
        </w:rPr>
        <w:t>没有考虑各个输入情况之间的相互制约关系。这样，多个输入条件组合起来的出错的情况就被忽略了。采用因果图方法（</w:t>
      </w:r>
      <w:r>
        <w:rPr>
          <w:rFonts w:cs="Calibri" w:hint="eastAsia"/>
          <w:sz w:val="20"/>
          <w:szCs w:val="20"/>
        </w:rPr>
        <w:t>Cause-Effect Graphing</w:t>
      </w:r>
      <w:r>
        <w:rPr>
          <w:rFonts w:cs="Calibri" w:hint="eastAsia"/>
          <w:sz w:val="20"/>
          <w:szCs w:val="20"/>
        </w:rPr>
        <w:t>）能够按一事实上的步骤选择测试用例，同时还能指出需求规格说明描述中存在的问题。因果图方法是对等价类的扩展，可以理解为“等价类组合判定表”。</w:t>
      </w:r>
      <w:r>
        <w:rPr>
          <w:rFonts w:cs="Calibri" w:hint="eastAsia"/>
          <w:sz w:val="20"/>
          <w:szCs w:val="20"/>
        </w:rPr>
        <w:t xml:space="preserve"> </w:t>
      </w:r>
      <w:r>
        <w:rPr>
          <w:rFonts w:cs="Calibri" w:hint="eastAsia"/>
          <w:sz w:val="20"/>
          <w:szCs w:val="20"/>
        </w:rPr>
        <w:t>因果图即输入等价类与输出等价类的关系图。</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分析程序规格说明的描述中哪些是原因，哪些是结果。所谓原因就是输入条件或是输入条件的等价类，而结果则是输出条件。因果图是一种形式语言，由自然语言写成的规范转换而成，这种形式语言实际上是</w:t>
      </w:r>
      <w:r>
        <w:rPr>
          <w:rFonts w:cs="Calibri" w:hint="eastAsia"/>
          <w:sz w:val="20"/>
          <w:szCs w:val="20"/>
        </w:rPr>
        <w:t>一种使用简化记号表示数字逻辑图。因果图法是帮助人们系统地选择一组高效测试用例的方法，此外，它还能指出程序规范中的不完全性和二义性。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在因果图中使用</w:t>
      </w:r>
      <w:r>
        <w:rPr>
          <w:rFonts w:cs="Calibri" w:hint="eastAsia"/>
          <w:sz w:val="20"/>
          <w:szCs w:val="20"/>
        </w:rPr>
        <w:t>4</w:t>
      </w:r>
      <w:r>
        <w:rPr>
          <w:rFonts w:cs="Calibri" w:hint="eastAsia"/>
          <w:sz w:val="20"/>
          <w:szCs w:val="20"/>
        </w:rPr>
        <w:t>种符号分别表示</w:t>
      </w:r>
      <w:r>
        <w:rPr>
          <w:rFonts w:cs="Calibri" w:hint="eastAsia"/>
          <w:sz w:val="20"/>
          <w:szCs w:val="20"/>
        </w:rPr>
        <w:t>4</w:t>
      </w:r>
      <w:r>
        <w:rPr>
          <w:rFonts w:cs="Calibri" w:hint="eastAsia"/>
          <w:sz w:val="20"/>
          <w:szCs w:val="20"/>
        </w:rPr>
        <w:t>种因果关系，如下图：</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在图中用直线连接左右节点，其中左节点</w:t>
      </w:r>
      <w:r>
        <w:rPr>
          <w:rFonts w:cs="Calibri" w:hint="eastAsia"/>
          <w:sz w:val="20"/>
          <w:szCs w:val="20"/>
        </w:rPr>
        <w:t>ci</w:t>
      </w:r>
      <w:r>
        <w:rPr>
          <w:rFonts w:cs="Calibri" w:hint="eastAsia"/>
          <w:sz w:val="20"/>
          <w:szCs w:val="20"/>
        </w:rPr>
        <w:t>表示输入状态（或称原因），右节点</w:t>
      </w:r>
      <w:r>
        <w:rPr>
          <w:rFonts w:cs="Calibri" w:hint="eastAsia"/>
          <w:sz w:val="20"/>
          <w:szCs w:val="20"/>
        </w:rPr>
        <w:t>ei</w:t>
      </w:r>
      <w:r>
        <w:rPr>
          <w:rFonts w:cs="Calibri" w:hint="eastAsia"/>
          <w:sz w:val="20"/>
          <w:szCs w:val="20"/>
        </w:rPr>
        <w:t>表示输出状态（或称为结果）。</w:t>
      </w:r>
      <w:r>
        <w:rPr>
          <w:rFonts w:cs="Calibri" w:hint="eastAsia"/>
          <w:sz w:val="20"/>
          <w:szCs w:val="20"/>
        </w:rPr>
        <w:t>ci</w:t>
      </w:r>
      <w:r>
        <w:rPr>
          <w:rFonts w:cs="Calibri" w:hint="eastAsia"/>
          <w:sz w:val="20"/>
          <w:szCs w:val="20"/>
        </w:rPr>
        <w:t>和</w:t>
      </w:r>
      <w:r>
        <w:rPr>
          <w:rFonts w:cs="Calibri" w:hint="eastAsia"/>
          <w:sz w:val="20"/>
          <w:szCs w:val="20"/>
        </w:rPr>
        <w:t>ei</w:t>
      </w:r>
      <w:r>
        <w:rPr>
          <w:rFonts w:cs="Calibri" w:hint="eastAsia"/>
          <w:sz w:val="20"/>
          <w:szCs w:val="20"/>
        </w:rPr>
        <w:t>都可取值</w:t>
      </w:r>
      <w:r>
        <w:rPr>
          <w:rFonts w:cs="Calibri" w:hint="eastAsia"/>
          <w:sz w:val="20"/>
          <w:szCs w:val="20"/>
        </w:rPr>
        <w:t>0</w:t>
      </w:r>
      <w:r>
        <w:rPr>
          <w:rFonts w:cs="Calibri" w:hint="eastAsia"/>
          <w:sz w:val="20"/>
          <w:szCs w:val="20"/>
        </w:rPr>
        <w:t>或</w:t>
      </w:r>
      <w:r>
        <w:rPr>
          <w:rFonts w:cs="Calibri" w:hint="eastAsia"/>
          <w:sz w:val="20"/>
          <w:szCs w:val="20"/>
        </w:rPr>
        <w:t>1</w:t>
      </w:r>
      <w:r>
        <w:rPr>
          <w:rFonts w:cs="Calibri" w:hint="eastAsia"/>
          <w:sz w:val="20"/>
          <w:szCs w:val="20"/>
        </w:rPr>
        <w:t>，</w:t>
      </w:r>
      <w:r>
        <w:rPr>
          <w:rFonts w:cs="Calibri" w:hint="eastAsia"/>
          <w:sz w:val="20"/>
          <w:szCs w:val="20"/>
        </w:rPr>
        <w:t>0</w:t>
      </w:r>
      <w:r>
        <w:rPr>
          <w:rFonts w:cs="Calibri" w:hint="eastAsia"/>
          <w:sz w:val="20"/>
          <w:szCs w:val="20"/>
        </w:rPr>
        <w:t>表示某状态不出现，</w:t>
      </w:r>
      <w:r>
        <w:rPr>
          <w:rFonts w:cs="Calibri" w:hint="eastAsia"/>
          <w:sz w:val="20"/>
          <w:szCs w:val="20"/>
        </w:rPr>
        <w:t>1</w:t>
      </w:r>
      <w:r>
        <w:rPr>
          <w:rFonts w:cs="Calibri" w:hint="eastAsia"/>
          <w:sz w:val="20"/>
          <w:szCs w:val="20"/>
        </w:rPr>
        <w:t>表示某状态出现。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图</w:t>
      </w:r>
      <w:r>
        <w:rPr>
          <w:rFonts w:cs="Calibri" w:hint="eastAsia"/>
          <w:sz w:val="20"/>
          <w:szCs w:val="20"/>
        </w:rPr>
        <w:t>a</w:t>
      </w:r>
      <w:r>
        <w:rPr>
          <w:rFonts w:cs="Calibri" w:hint="eastAsia"/>
          <w:sz w:val="20"/>
          <w:szCs w:val="20"/>
        </w:rPr>
        <w:t>表示恒等：若</w:t>
      </w:r>
      <w:r>
        <w:rPr>
          <w:rFonts w:cs="Calibri" w:hint="eastAsia"/>
          <w:sz w:val="20"/>
          <w:szCs w:val="20"/>
        </w:rPr>
        <w:t>c1</w:t>
      </w:r>
      <w:r>
        <w:rPr>
          <w:rFonts w:cs="Calibri" w:hint="eastAsia"/>
          <w:sz w:val="20"/>
          <w:szCs w:val="20"/>
        </w:rPr>
        <w:t>是</w:t>
      </w:r>
      <w:r>
        <w:rPr>
          <w:rFonts w:cs="Calibri" w:hint="eastAsia"/>
          <w:sz w:val="20"/>
          <w:szCs w:val="20"/>
        </w:rPr>
        <w:t>1</w:t>
      </w:r>
      <w:r>
        <w:rPr>
          <w:rFonts w:cs="Calibri" w:hint="eastAsia"/>
          <w:sz w:val="20"/>
          <w:szCs w:val="20"/>
        </w:rPr>
        <w:t>，则</w:t>
      </w:r>
      <w:r>
        <w:rPr>
          <w:rFonts w:cs="Calibri" w:hint="eastAsia"/>
          <w:sz w:val="20"/>
          <w:szCs w:val="20"/>
        </w:rPr>
        <w:t>e1</w:t>
      </w:r>
      <w:r>
        <w:rPr>
          <w:rFonts w:cs="Calibri" w:hint="eastAsia"/>
          <w:sz w:val="20"/>
          <w:szCs w:val="20"/>
        </w:rPr>
        <w:t>也是</w:t>
      </w:r>
      <w:r>
        <w:rPr>
          <w:rFonts w:cs="Calibri" w:hint="eastAsia"/>
          <w:sz w:val="20"/>
          <w:szCs w:val="20"/>
        </w:rPr>
        <w:t>1</w:t>
      </w:r>
      <w:r>
        <w:rPr>
          <w:rFonts w:cs="Calibri" w:hint="eastAsia"/>
          <w:sz w:val="20"/>
          <w:szCs w:val="20"/>
        </w:rPr>
        <w:t>；否则，</w:t>
      </w:r>
      <w:r>
        <w:rPr>
          <w:rFonts w:cs="Calibri" w:hint="eastAsia"/>
          <w:sz w:val="20"/>
          <w:szCs w:val="20"/>
        </w:rPr>
        <w:t>c1</w:t>
      </w:r>
      <w:r>
        <w:rPr>
          <w:rFonts w:cs="Calibri" w:hint="eastAsia"/>
          <w:sz w:val="20"/>
          <w:szCs w:val="20"/>
        </w:rPr>
        <w:t>是</w:t>
      </w:r>
      <w:r>
        <w:rPr>
          <w:rFonts w:cs="Calibri" w:hint="eastAsia"/>
          <w:sz w:val="20"/>
          <w:szCs w:val="20"/>
        </w:rPr>
        <w:t>0</w:t>
      </w:r>
      <w:r>
        <w:rPr>
          <w:rFonts w:cs="Calibri" w:hint="eastAsia"/>
          <w:sz w:val="20"/>
          <w:szCs w:val="20"/>
        </w:rPr>
        <w:t>，则</w:t>
      </w:r>
      <w:r>
        <w:rPr>
          <w:rFonts w:cs="Calibri" w:hint="eastAsia"/>
          <w:sz w:val="20"/>
          <w:szCs w:val="20"/>
        </w:rPr>
        <w:t>e1</w:t>
      </w:r>
      <w:r>
        <w:rPr>
          <w:rFonts w:cs="Calibri" w:hint="eastAsia"/>
          <w:sz w:val="20"/>
          <w:szCs w:val="20"/>
        </w:rPr>
        <w:t>为</w:t>
      </w:r>
      <w:r>
        <w:rPr>
          <w:rFonts w:cs="Calibri" w:hint="eastAsia"/>
          <w:sz w:val="20"/>
          <w:szCs w:val="20"/>
        </w:rPr>
        <w:t>0</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图</w:t>
      </w:r>
      <w:r>
        <w:rPr>
          <w:rFonts w:cs="Calibri" w:hint="eastAsia"/>
          <w:sz w:val="20"/>
          <w:szCs w:val="20"/>
        </w:rPr>
        <w:t>b</w:t>
      </w:r>
      <w:r>
        <w:rPr>
          <w:rFonts w:cs="Calibri" w:hint="eastAsia"/>
          <w:sz w:val="20"/>
          <w:szCs w:val="20"/>
        </w:rPr>
        <w:t>表示非：若</w:t>
      </w:r>
      <w:r>
        <w:rPr>
          <w:rFonts w:cs="Calibri" w:hint="eastAsia"/>
          <w:sz w:val="20"/>
          <w:szCs w:val="20"/>
        </w:rPr>
        <w:t>c1</w:t>
      </w:r>
      <w:r>
        <w:rPr>
          <w:rFonts w:cs="Calibri" w:hint="eastAsia"/>
          <w:sz w:val="20"/>
          <w:szCs w:val="20"/>
        </w:rPr>
        <w:t>是</w:t>
      </w:r>
      <w:r>
        <w:rPr>
          <w:rFonts w:cs="Calibri" w:hint="eastAsia"/>
          <w:sz w:val="20"/>
          <w:szCs w:val="20"/>
        </w:rPr>
        <w:t>1</w:t>
      </w:r>
      <w:r>
        <w:rPr>
          <w:rFonts w:cs="Calibri" w:hint="eastAsia"/>
          <w:sz w:val="20"/>
          <w:szCs w:val="20"/>
        </w:rPr>
        <w:t>，则</w:t>
      </w:r>
      <w:r>
        <w:rPr>
          <w:rFonts w:cs="Calibri" w:hint="eastAsia"/>
          <w:sz w:val="20"/>
          <w:szCs w:val="20"/>
        </w:rPr>
        <w:t>e1</w:t>
      </w:r>
      <w:r>
        <w:rPr>
          <w:rFonts w:cs="Calibri" w:hint="eastAsia"/>
          <w:sz w:val="20"/>
          <w:szCs w:val="20"/>
        </w:rPr>
        <w:t>也是</w:t>
      </w:r>
      <w:r>
        <w:rPr>
          <w:rFonts w:cs="Calibri" w:hint="eastAsia"/>
          <w:sz w:val="20"/>
          <w:szCs w:val="20"/>
        </w:rPr>
        <w:t>0</w:t>
      </w:r>
      <w:r>
        <w:rPr>
          <w:rFonts w:cs="Calibri" w:hint="eastAsia"/>
          <w:sz w:val="20"/>
          <w:szCs w:val="20"/>
        </w:rPr>
        <w:t>；否则，</w:t>
      </w:r>
      <w:r>
        <w:rPr>
          <w:rFonts w:cs="Calibri" w:hint="eastAsia"/>
          <w:sz w:val="20"/>
          <w:szCs w:val="20"/>
        </w:rPr>
        <w:t>c1</w:t>
      </w:r>
      <w:r>
        <w:rPr>
          <w:rFonts w:cs="Calibri" w:hint="eastAsia"/>
          <w:sz w:val="20"/>
          <w:szCs w:val="20"/>
        </w:rPr>
        <w:t>是</w:t>
      </w:r>
      <w:r>
        <w:rPr>
          <w:rFonts w:cs="Calibri" w:hint="eastAsia"/>
          <w:sz w:val="20"/>
          <w:szCs w:val="20"/>
        </w:rPr>
        <w:t>0</w:t>
      </w:r>
      <w:r>
        <w:rPr>
          <w:rFonts w:cs="Calibri" w:hint="eastAsia"/>
          <w:sz w:val="20"/>
          <w:szCs w:val="20"/>
        </w:rPr>
        <w:t>，则</w:t>
      </w:r>
      <w:r>
        <w:rPr>
          <w:rFonts w:cs="Calibri" w:hint="eastAsia"/>
          <w:sz w:val="20"/>
          <w:szCs w:val="20"/>
        </w:rPr>
        <w:t>e1</w:t>
      </w:r>
      <w:r>
        <w:rPr>
          <w:rFonts w:cs="Calibri" w:hint="eastAsia"/>
          <w:sz w:val="20"/>
          <w:szCs w:val="20"/>
        </w:rPr>
        <w:t>为</w:t>
      </w:r>
      <w:r>
        <w:rPr>
          <w:rFonts w:cs="Calibri" w:hint="eastAsia"/>
          <w:sz w:val="20"/>
          <w:szCs w:val="20"/>
        </w:rPr>
        <w:t>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图</w:t>
      </w:r>
      <w:r>
        <w:rPr>
          <w:rFonts w:cs="Calibri" w:hint="eastAsia"/>
          <w:sz w:val="20"/>
          <w:szCs w:val="20"/>
        </w:rPr>
        <w:t>c</w:t>
      </w:r>
      <w:r>
        <w:rPr>
          <w:rFonts w:cs="Calibri" w:hint="eastAsia"/>
          <w:sz w:val="20"/>
          <w:szCs w:val="20"/>
        </w:rPr>
        <w:t>表示或：若</w:t>
      </w:r>
      <w:r>
        <w:rPr>
          <w:rFonts w:cs="Calibri" w:hint="eastAsia"/>
          <w:sz w:val="20"/>
          <w:szCs w:val="20"/>
        </w:rPr>
        <w:t>c1</w:t>
      </w:r>
      <w:r>
        <w:rPr>
          <w:rFonts w:cs="Calibri" w:hint="eastAsia"/>
          <w:sz w:val="20"/>
          <w:szCs w:val="20"/>
        </w:rPr>
        <w:t>或</w:t>
      </w:r>
      <w:r>
        <w:rPr>
          <w:rFonts w:cs="Calibri" w:hint="eastAsia"/>
          <w:sz w:val="20"/>
          <w:szCs w:val="20"/>
        </w:rPr>
        <w:t>c2</w:t>
      </w:r>
      <w:r>
        <w:rPr>
          <w:rFonts w:cs="Calibri" w:hint="eastAsia"/>
          <w:sz w:val="20"/>
          <w:szCs w:val="20"/>
        </w:rPr>
        <w:t>是</w:t>
      </w:r>
      <w:r>
        <w:rPr>
          <w:rFonts w:cs="Calibri" w:hint="eastAsia"/>
          <w:sz w:val="20"/>
          <w:szCs w:val="20"/>
        </w:rPr>
        <w:t>1</w:t>
      </w:r>
      <w:r>
        <w:rPr>
          <w:rFonts w:cs="Calibri" w:hint="eastAsia"/>
          <w:sz w:val="20"/>
          <w:szCs w:val="20"/>
        </w:rPr>
        <w:t>，则</w:t>
      </w:r>
      <w:r>
        <w:rPr>
          <w:rFonts w:cs="Calibri" w:hint="eastAsia"/>
          <w:sz w:val="20"/>
          <w:szCs w:val="20"/>
        </w:rPr>
        <w:t>e1</w:t>
      </w:r>
      <w:r>
        <w:rPr>
          <w:rFonts w:cs="Calibri" w:hint="eastAsia"/>
          <w:sz w:val="20"/>
          <w:szCs w:val="20"/>
        </w:rPr>
        <w:t>是</w:t>
      </w:r>
      <w:r>
        <w:rPr>
          <w:rFonts w:cs="Calibri" w:hint="eastAsia"/>
          <w:sz w:val="20"/>
          <w:szCs w:val="20"/>
        </w:rPr>
        <w:t>1</w:t>
      </w:r>
      <w:r>
        <w:rPr>
          <w:rFonts w:cs="Calibri" w:hint="eastAsia"/>
          <w:sz w:val="20"/>
          <w:szCs w:val="20"/>
        </w:rPr>
        <w:t>；否则，</w:t>
      </w:r>
      <w:r>
        <w:rPr>
          <w:rFonts w:cs="Calibri" w:hint="eastAsia"/>
          <w:sz w:val="20"/>
          <w:szCs w:val="20"/>
        </w:rPr>
        <w:t>c1</w:t>
      </w:r>
      <w:r>
        <w:rPr>
          <w:rFonts w:cs="Calibri" w:hint="eastAsia"/>
          <w:sz w:val="20"/>
          <w:szCs w:val="20"/>
        </w:rPr>
        <w:t>、</w:t>
      </w:r>
      <w:r>
        <w:rPr>
          <w:rFonts w:cs="Calibri" w:hint="eastAsia"/>
          <w:sz w:val="20"/>
          <w:szCs w:val="20"/>
        </w:rPr>
        <w:t>c2</w:t>
      </w:r>
      <w:r>
        <w:rPr>
          <w:rFonts w:cs="Calibri" w:hint="eastAsia"/>
          <w:sz w:val="20"/>
          <w:szCs w:val="20"/>
        </w:rPr>
        <w:t>全是</w:t>
      </w:r>
      <w:r>
        <w:rPr>
          <w:rFonts w:cs="Calibri" w:hint="eastAsia"/>
          <w:sz w:val="20"/>
          <w:szCs w:val="20"/>
        </w:rPr>
        <w:t>0</w:t>
      </w:r>
      <w:r>
        <w:rPr>
          <w:rFonts w:cs="Calibri" w:hint="eastAsia"/>
          <w:sz w:val="20"/>
          <w:szCs w:val="20"/>
        </w:rPr>
        <w:t>，则</w:t>
      </w:r>
      <w:r>
        <w:rPr>
          <w:rFonts w:cs="Calibri" w:hint="eastAsia"/>
          <w:sz w:val="20"/>
          <w:szCs w:val="20"/>
        </w:rPr>
        <w:t>e1</w:t>
      </w:r>
      <w:r>
        <w:rPr>
          <w:rFonts w:cs="Calibri" w:hint="eastAsia"/>
          <w:sz w:val="20"/>
          <w:szCs w:val="20"/>
        </w:rPr>
        <w:t>为</w:t>
      </w:r>
      <w:r>
        <w:rPr>
          <w:rFonts w:cs="Calibri" w:hint="eastAsia"/>
          <w:sz w:val="20"/>
          <w:szCs w:val="20"/>
        </w:rPr>
        <w:t>0</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图</w:t>
      </w:r>
      <w:r>
        <w:rPr>
          <w:rFonts w:cs="Calibri" w:hint="eastAsia"/>
          <w:sz w:val="20"/>
          <w:szCs w:val="20"/>
        </w:rPr>
        <w:t>d</w:t>
      </w:r>
      <w:r>
        <w:rPr>
          <w:rFonts w:cs="Calibri" w:hint="eastAsia"/>
          <w:sz w:val="20"/>
          <w:szCs w:val="20"/>
        </w:rPr>
        <w:t>表示与：若</w:t>
      </w:r>
      <w:r>
        <w:rPr>
          <w:rFonts w:cs="Calibri" w:hint="eastAsia"/>
          <w:sz w:val="20"/>
          <w:szCs w:val="20"/>
        </w:rPr>
        <w:t>c1</w:t>
      </w:r>
      <w:r>
        <w:rPr>
          <w:rFonts w:cs="Calibri" w:hint="eastAsia"/>
          <w:sz w:val="20"/>
          <w:szCs w:val="20"/>
        </w:rPr>
        <w:t>和</w:t>
      </w:r>
      <w:r>
        <w:rPr>
          <w:rFonts w:cs="Calibri" w:hint="eastAsia"/>
          <w:sz w:val="20"/>
          <w:szCs w:val="20"/>
        </w:rPr>
        <w:t>c2</w:t>
      </w:r>
      <w:r>
        <w:rPr>
          <w:rFonts w:cs="Calibri" w:hint="eastAsia"/>
          <w:sz w:val="20"/>
          <w:szCs w:val="20"/>
        </w:rPr>
        <w:t>是</w:t>
      </w:r>
      <w:r>
        <w:rPr>
          <w:rFonts w:cs="Calibri" w:hint="eastAsia"/>
          <w:sz w:val="20"/>
          <w:szCs w:val="20"/>
        </w:rPr>
        <w:t>1</w:t>
      </w:r>
      <w:r>
        <w:rPr>
          <w:rFonts w:cs="Calibri" w:hint="eastAsia"/>
          <w:sz w:val="20"/>
          <w:szCs w:val="20"/>
        </w:rPr>
        <w:t>，则</w:t>
      </w:r>
      <w:r>
        <w:rPr>
          <w:rFonts w:cs="Calibri" w:hint="eastAsia"/>
          <w:sz w:val="20"/>
          <w:szCs w:val="20"/>
        </w:rPr>
        <w:t>e1</w:t>
      </w:r>
      <w:r>
        <w:rPr>
          <w:rFonts w:cs="Calibri" w:hint="eastAsia"/>
          <w:sz w:val="20"/>
          <w:szCs w:val="20"/>
        </w:rPr>
        <w:t>是</w:t>
      </w:r>
      <w:r>
        <w:rPr>
          <w:rFonts w:cs="Calibri" w:hint="eastAsia"/>
          <w:sz w:val="20"/>
          <w:szCs w:val="20"/>
        </w:rPr>
        <w:t>1</w:t>
      </w:r>
      <w:r>
        <w:rPr>
          <w:rFonts w:cs="Calibri" w:hint="eastAsia"/>
          <w:sz w:val="20"/>
          <w:szCs w:val="20"/>
        </w:rPr>
        <w:t>；否则，只要</w:t>
      </w:r>
      <w:r>
        <w:rPr>
          <w:rFonts w:cs="Calibri" w:hint="eastAsia"/>
          <w:sz w:val="20"/>
          <w:szCs w:val="20"/>
        </w:rPr>
        <w:t>c1</w:t>
      </w:r>
      <w:r>
        <w:rPr>
          <w:rFonts w:cs="Calibri" w:hint="eastAsia"/>
          <w:sz w:val="20"/>
          <w:szCs w:val="20"/>
        </w:rPr>
        <w:t>、</w:t>
      </w:r>
      <w:r>
        <w:rPr>
          <w:rFonts w:cs="Calibri" w:hint="eastAsia"/>
          <w:sz w:val="20"/>
          <w:szCs w:val="20"/>
        </w:rPr>
        <w:t>c2</w:t>
      </w:r>
      <w:r>
        <w:rPr>
          <w:rFonts w:cs="Calibri" w:hint="eastAsia"/>
          <w:sz w:val="20"/>
          <w:szCs w:val="20"/>
        </w:rPr>
        <w:t>中有一个是</w:t>
      </w:r>
      <w:r>
        <w:rPr>
          <w:rFonts w:cs="Calibri" w:hint="eastAsia"/>
          <w:sz w:val="20"/>
          <w:szCs w:val="20"/>
        </w:rPr>
        <w:t>0</w:t>
      </w:r>
      <w:r>
        <w:rPr>
          <w:rFonts w:cs="Calibri" w:hint="eastAsia"/>
          <w:sz w:val="20"/>
          <w:szCs w:val="20"/>
        </w:rPr>
        <w:t>，则</w:t>
      </w:r>
      <w:r>
        <w:rPr>
          <w:rFonts w:cs="Calibri" w:hint="eastAsia"/>
          <w:sz w:val="20"/>
          <w:szCs w:val="20"/>
        </w:rPr>
        <w:t>e1</w:t>
      </w:r>
      <w:r>
        <w:rPr>
          <w:rFonts w:cs="Calibri" w:hint="eastAsia"/>
          <w:sz w:val="20"/>
          <w:szCs w:val="20"/>
        </w:rPr>
        <w:t>为</w:t>
      </w:r>
      <w:r>
        <w:rPr>
          <w:rFonts w:cs="Calibri" w:hint="eastAsia"/>
          <w:sz w:val="20"/>
          <w:szCs w:val="20"/>
        </w:rPr>
        <w:t>0</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在实际问题中，输入状态之间还可能存在某些依赖关系，称为约束。例如，某些输入条件不可能同时出现。输出状态之间往往也存在约束。在因果图中，以特定的符号标明这些约束，如下图所示：</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图</w:t>
      </w:r>
      <w:r>
        <w:rPr>
          <w:rFonts w:cs="Calibri" w:hint="eastAsia"/>
          <w:sz w:val="20"/>
          <w:szCs w:val="20"/>
        </w:rPr>
        <w:t>a</w:t>
      </w:r>
      <w:r>
        <w:rPr>
          <w:rFonts w:cs="Calibri" w:hint="eastAsia"/>
          <w:sz w:val="20"/>
          <w:szCs w:val="20"/>
        </w:rPr>
        <w:t>表示</w:t>
      </w:r>
      <w:r>
        <w:rPr>
          <w:rFonts w:cs="Calibri" w:hint="eastAsia"/>
          <w:sz w:val="20"/>
          <w:szCs w:val="20"/>
        </w:rPr>
        <w:t>E</w:t>
      </w:r>
      <w:r>
        <w:rPr>
          <w:rFonts w:cs="Calibri" w:hint="eastAsia"/>
          <w:sz w:val="20"/>
          <w:szCs w:val="20"/>
        </w:rPr>
        <w:t>约束（异或）：</w:t>
      </w:r>
      <w:r>
        <w:rPr>
          <w:rFonts w:cs="Calibri" w:hint="eastAsia"/>
          <w:sz w:val="20"/>
          <w:szCs w:val="20"/>
        </w:rPr>
        <w:t>a</w:t>
      </w:r>
      <w:r>
        <w:rPr>
          <w:rFonts w:cs="Calibri" w:hint="eastAsia"/>
          <w:sz w:val="20"/>
          <w:szCs w:val="20"/>
        </w:rPr>
        <w:t>和</w:t>
      </w:r>
      <w:r>
        <w:rPr>
          <w:rFonts w:cs="Calibri" w:hint="eastAsia"/>
          <w:sz w:val="20"/>
          <w:szCs w:val="20"/>
        </w:rPr>
        <w:t>b</w:t>
      </w:r>
      <w:r>
        <w:rPr>
          <w:rFonts w:cs="Calibri" w:hint="eastAsia"/>
          <w:sz w:val="20"/>
          <w:szCs w:val="20"/>
        </w:rPr>
        <w:t>中最多有一个可能为</w:t>
      </w:r>
      <w:r>
        <w:rPr>
          <w:rFonts w:cs="Calibri" w:hint="eastAsia"/>
          <w:sz w:val="20"/>
          <w:szCs w:val="20"/>
        </w:rPr>
        <w:t>1</w:t>
      </w:r>
      <w:r>
        <w:rPr>
          <w:rFonts w:cs="Calibri" w:hint="eastAsia"/>
          <w:sz w:val="20"/>
          <w:szCs w:val="20"/>
        </w:rPr>
        <w:t>，即</w:t>
      </w:r>
      <w:r>
        <w:rPr>
          <w:rFonts w:cs="Calibri" w:hint="eastAsia"/>
          <w:sz w:val="20"/>
          <w:szCs w:val="20"/>
        </w:rPr>
        <w:t>a</w:t>
      </w:r>
      <w:r>
        <w:rPr>
          <w:rFonts w:cs="Calibri" w:hint="eastAsia"/>
          <w:sz w:val="20"/>
          <w:szCs w:val="20"/>
        </w:rPr>
        <w:t>和</w:t>
      </w:r>
      <w:r>
        <w:rPr>
          <w:rFonts w:cs="Calibri" w:hint="eastAsia"/>
          <w:sz w:val="20"/>
          <w:szCs w:val="20"/>
        </w:rPr>
        <w:t>b</w:t>
      </w:r>
      <w:r>
        <w:rPr>
          <w:rFonts w:cs="Calibri" w:hint="eastAsia"/>
          <w:sz w:val="20"/>
          <w:szCs w:val="20"/>
        </w:rPr>
        <w:t>不能同时为</w:t>
      </w:r>
      <w:r>
        <w:rPr>
          <w:rFonts w:cs="Calibri" w:hint="eastAsia"/>
          <w:sz w:val="20"/>
          <w:szCs w:val="20"/>
        </w:rPr>
        <w:t>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图</w:t>
      </w:r>
      <w:r>
        <w:rPr>
          <w:rFonts w:cs="Calibri" w:hint="eastAsia"/>
          <w:sz w:val="20"/>
          <w:szCs w:val="20"/>
        </w:rPr>
        <w:t>b</w:t>
      </w:r>
      <w:r>
        <w:rPr>
          <w:rFonts w:cs="Calibri" w:hint="eastAsia"/>
          <w:sz w:val="20"/>
          <w:szCs w:val="20"/>
        </w:rPr>
        <w:t>表示</w:t>
      </w:r>
      <w:r>
        <w:rPr>
          <w:rFonts w:cs="Calibri" w:hint="eastAsia"/>
          <w:sz w:val="20"/>
          <w:szCs w:val="20"/>
        </w:rPr>
        <w:t>I</w:t>
      </w:r>
      <w:r>
        <w:rPr>
          <w:rFonts w:cs="Calibri" w:hint="eastAsia"/>
          <w:sz w:val="20"/>
          <w:szCs w:val="20"/>
        </w:rPr>
        <w:t>约束（或）：</w:t>
      </w:r>
      <w:r>
        <w:rPr>
          <w:rFonts w:cs="Calibri" w:hint="eastAsia"/>
          <w:sz w:val="20"/>
          <w:szCs w:val="20"/>
        </w:rPr>
        <w:t>a</w:t>
      </w:r>
      <w:r>
        <w:rPr>
          <w:rFonts w:cs="Calibri" w:hint="eastAsia"/>
          <w:sz w:val="20"/>
          <w:szCs w:val="20"/>
        </w:rPr>
        <w:t>、</w:t>
      </w:r>
      <w:r>
        <w:rPr>
          <w:rFonts w:cs="Calibri" w:hint="eastAsia"/>
          <w:sz w:val="20"/>
          <w:szCs w:val="20"/>
        </w:rPr>
        <w:t>b</w:t>
      </w:r>
      <w:r>
        <w:rPr>
          <w:rFonts w:cs="Calibri" w:hint="eastAsia"/>
          <w:sz w:val="20"/>
          <w:szCs w:val="20"/>
        </w:rPr>
        <w:t>、</w:t>
      </w:r>
      <w:r>
        <w:rPr>
          <w:rFonts w:cs="Calibri" w:hint="eastAsia"/>
          <w:sz w:val="20"/>
          <w:szCs w:val="20"/>
        </w:rPr>
        <w:t>c</w:t>
      </w:r>
      <w:r>
        <w:rPr>
          <w:rFonts w:cs="Calibri" w:hint="eastAsia"/>
          <w:sz w:val="20"/>
          <w:szCs w:val="20"/>
        </w:rPr>
        <w:t>中至少有一个必须为</w:t>
      </w:r>
      <w:r>
        <w:rPr>
          <w:rFonts w:cs="Calibri" w:hint="eastAsia"/>
          <w:sz w:val="20"/>
          <w:szCs w:val="20"/>
        </w:rPr>
        <w:t>1</w:t>
      </w:r>
      <w:r>
        <w:rPr>
          <w:rFonts w:cs="Calibri" w:hint="eastAsia"/>
          <w:sz w:val="20"/>
          <w:szCs w:val="20"/>
        </w:rPr>
        <w:t>，即</w:t>
      </w:r>
      <w:r>
        <w:rPr>
          <w:rFonts w:cs="Calibri" w:hint="eastAsia"/>
          <w:sz w:val="20"/>
          <w:szCs w:val="20"/>
        </w:rPr>
        <w:t>a</w:t>
      </w:r>
      <w:r>
        <w:rPr>
          <w:rFonts w:cs="Calibri" w:hint="eastAsia"/>
          <w:sz w:val="20"/>
          <w:szCs w:val="20"/>
        </w:rPr>
        <w:t>、</w:t>
      </w:r>
      <w:r>
        <w:rPr>
          <w:rFonts w:cs="Calibri" w:hint="eastAsia"/>
          <w:sz w:val="20"/>
          <w:szCs w:val="20"/>
        </w:rPr>
        <w:t>b</w:t>
      </w:r>
      <w:r>
        <w:rPr>
          <w:rFonts w:cs="Calibri" w:hint="eastAsia"/>
          <w:sz w:val="20"/>
          <w:szCs w:val="20"/>
        </w:rPr>
        <w:t>、</w:t>
      </w:r>
      <w:r>
        <w:rPr>
          <w:rFonts w:cs="Calibri" w:hint="eastAsia"/>
          <w:sz w:val="20"/>
          <w:szCs w:val="20"/>
        </w:rPr>
        <w:t>c</w:t>
      </w:r>
      <w:r>
        <w:rPr>
          <w:rFonts w:cs="Calibri" w:hint="eastAsia"/>
          <w:sz w:val="20"/>
          <w:szCs w:val="20"/>
        </w:rPr>
        <w:t>不能同时为</w:t>
      </w:r>
      <w:r>
        <w:rPr>
          <w:rFonts w:cs="Calibri" w:hint="eastAsia"/>
          <w:sz w:val="20"/>
          <w:szCs w:val="20"/>
        </w:rPr>
        <w:t>0</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图</w:t>
      </w:r>
      <w:r>
        <w:rPr>
          <w:rFonts w:cs="Calibri" w:hint="eastAsia"/>
          <w:sz w:val="20"/>
          <w:szCs w:val="20"/>
        </w:rPr>
        <w:t>c</w:t>
      </w:r>
      <w:r>
        <w:rPr>
          <w:rFonts w:cs="Calibri" w:hint="eastAsia"/>
          <w:sz w:val="20"/>
          <w:szCs w:val="20"/>
        </w:rPr>
        <w:t>表示</w:t>
      </w:r>
      <w:r>
        <w:rPr>
          <w:rFonts w:cs="Calibri" w:hint="eastAsia"/>
          <w:sz w:val="20"/>
          <w:szCs w:val="20"/>
        </w:rPr>
        <w:t>O</w:t>
      </w:r>
      <w:r>
        <w:rPr>
          <w:rFonts w:cs="Calibri" w:hint="eastAsia"/>
          <w:sz w:val="20"/>
          <w:szCs w:val="20"/>
        </w:rPr>
        <w:t>约束（唯一）：</w:t>
      </w:r>
      <w:r>
        <w:rPr>
          <w:rFonts w:cs="Calibri" w:hint="eastAsia"/>
          <w:sz w:val="20"/>
          <w:szCs w:val="20"/>
        </w:rPr>
        <w:t>a</w:t>
      </w:r>
      <w:r>
        <w:rPr>
          <w:rFonts w:cs="Calibri" w:hint="eastAsia"/>
          <w:sz w:val="20"/>
          <w:szCs w:val="20"/>
        </w:rPr>
        <w:t>和</w:t>
      </w:r>
      <w:r>
        <w:rPr>
          <w:rFonts w:cs="Calibri" w:hint="eastAsia"/>
          <w:sz w:val="20"/>
          <w:szCs w:val="20"/>
        </w:rPr>
        <w:t>b</w:t>
      </w:r>
      <w:r>
        <w:rPr>
          <w:rFonts w:cs="Calibri" w:hint="eastAsia"/>
          <w:sz w:val="20"/>
          <w:szCs w:val="20"/>
        </w:rPr>
        <w:t>中</w:t>
      </w:r>
      <w:r>
        <w:rPr>
          <w:rFonts w:cs="Calibri" w:hint="eastAsia"/>
          <w:sz w:val="20"/>
          <w:szCs w:val="20"/>
        </w:rPr>
        <w:t>有且仅有一个为</w:t>
      </w:r>
      <w:r>
        <w:rPr>
          <w:rFonts w:cs="Calibri" w:hint="eastAsia"/>
          <w:sz w:val="20"/>
          <w:szCs w:val="20"/>
        </w:rPr>
        <w:t>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图</w:t>
      </w:r>
      <w:r>
        <w:rPr>
          <w:rFonts w:cs="Calibri" w:hint="eastAsia"/>
          <w:sz w:val="20"/>
          <w:szCs w:val="20"/>
        </w:rPr>
        <w:t>d</w:t>
      </w:r>
      <w:r>
        <w:rPr>
          <w:rFonts w:cs="Calibri" w:hint="eastAsia"/>
          <w:sz w:val="20"/>
          <w:szCs w:val="20"/>
        </w:rPr>
        <w:t>表示</w:t>
      </w:r>
      <w:r>
        <w:rPr>
          <w:rFonts w:cs="Calibri" w:hint="eastAsia"/>
          <w:sz w:val="20"/>
          <w:szCs w:val="20"/>
        </w:rPr>
        <w:t>R</w:t>
      </w:r>
      <w:r>
        <w:rPr>
          <w:rFonts w:cs="Calibri" w:hint="eastAsia"/>
          <w:sz w:val="20"/>
          <w:szCs w:val="20"/>
        </w:rPr>
        <w:t>约束（要求）：</w:t>
      </w:r>
      <w:r>
        <w:rPr>
          <w:rFonts w:cs="Calibri" w:hint="eastAsia"/>
          <w:sz w:val="20"/>
          <w:szCs w:val="20"/>
        </w:rPr>
        <w:t>a</w:t>
      </w:r>
      <w:r>
        <w:rPr>
          <w:rFonts w:cs="Calibri" w:hint="eastAsia"/>
          <w:sz w:val="20"/>
          <w:szCs w:val="20"/>
        </w:rPr>
        <w:t>是</w:t>
      </w:r>
      <w:r>
        <w:rPr>
          <w:rFonts w:cs="Calibri" w:hint="eastAsia"/>
          <w:sz w:val="20"/>
          <w:szCs w:val="20"/>
        </w:rPr>
        <w:t>1</w:t>
      </w:r>
      <w:r>
        <w:rPr>
          <w:rFonts w:cs="Calibri" w:hint="eastAsia"/>
          <w:sz w:val="20"/>
          <w:szCs w:val="20"/>
        </w:rPr>
        <w:t>时，</w:t>
      </w:r>
      <w:r>
        <w:rPr>
          <w:rFonts w:cs="Calibri" w:hint="eastAsia"/>
          <w:sz w:val="20"/>
          <w:szCs w:val="20"/>
        </w:rPr>
        <w:t>b</w:t>
      </w:r>
      <w:r>
        <w:rPr>
          <w:rFonts w:cs="Calibri" w:hint="eastAsia"/>
          <w:sz w:val="20"/>
          <w:szCs w:val="20"/>
        </w:rPr>
        <w:t>必须是</w:t>
      </w:r>
      <w:r>
        <w:rPr>
          <w:rFonts w:cs="Calibri" w:hint="eastAsia"/>
          <w:sz w:val="20"/>
          <w:szCs w:val="20"/>
        </w:rPr>
        <w:t>1</w:t>
      </w:r>
      <w:r>
        <w:rPr>
          <w:rFonts w:cs="Calibri" w:hint="eastAsia"/>
          <w:sz w:val="20"/>
          <w:szCs w:val="20"/>
        </w:rPr>
        <w:t>，即</w:t>
      </w:r>
      <w:r>
        <w:rPr>
          <w:rFonts w:cs="Calibri" w:hint="eastAsia"/>
          <w:sz w:val="20"/>
          <w:szCs w:val="20"/>
        </w:rPr>
        <w:t>a</w:t>
      </w:r>
      <w:r>
        <w:rPr>
          <w:rFonts w:cs="Calibri" w:hint="eastAsia"/>
          <w:sz w:val="20"/>
          <w:szCs w:val="20"/>
        </w:rPr>
        <w:t>是</w:t>
      </w:r>
      <w:r>
        <w:rPr>
          <w:rFonts w:cs="Calibri" w:hint="eastAsia"/>
          <w:sz w:val="20"/>
          <w:szCs w:val="20"/>
        </w:rPr>
        <w:t>1</w:t>
      </w:r>
      <w:r>
        <w:rPr>
          <w:rFonts w:cs="Calibri" w:hint="eastAsia"/>
          <w:sz w:val="20"/>
          <w:szCs w:val="20"/>
        </w:rPr>
        <w:t>时，</w:t>
      </w:r>
      <w:r>
        <w:rPr>
          <w:rFonts w:cs="Calibri" w:hint="eastAsia"/>
          <w:sz w:val="20"/>
          <w:szCs w:val="20"/>
        </w:rPr>
        <w:t>b</w:t>
      </w:r>
      <w:r>
        <w:rPr>
          <w:rFonts w:cs="Calibri" w:hint="eastAsia"/>
          <w:sz w:val="20"/>
          <w:szCs w:val="20"/>
        </w:rPr>
        <w:t>不能是</w:t>
      </w:r>
      <w:r>
        <w:rPr>
          <w:rFonts w:cs="Calibri" w:hint="eastAsia"/>
          <w:sz w:val="20"/>
          <w:szCs w:val="20"/>
        </w:rPr>
        <w:t>0</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图</w:t>
      </w:r>
      <w:r>
        <w:rPr>
          <w:rFonts w:cs="Calibri" w:hint="eastAsia"/>
          <w:sz w:val="20"/>
          <w:szCs w:val="20"/>
        </w:rPr>
        <w:t>e</w:t>
      </w:r>
      <w:r>
        <w:rPr>
          <w:rFonts w:cs="Calibri" w:hint="eastAsia"/>
          <w:sz w:val="20"/>
          <w:szCs w:val="20"/>
        </w:rPr>
        <w:t>表示</w:t>
      </w:r>
      <w:r>
        <w:rPr>
          <w:rFonts w:cs="Calibri" w:hint="eastAsia"/>
          <w:sz w:val="20"/>
          <w:szCs w:val="20"/>
        </w:rPr>
        <w:t>M</w:t>
      </w:r>
      <w:r>
        <w:rPr>
          <w:rFonts w:cs="Calibri" w:hint="eastAsia"/>
          <w:sz w:val="20"/>
          <w:szCs w:val="20"/>
        </w:rPr>
        <w:t>约束（强制）：若结果</w:t>
      </w:r>
      <w:r>
        <w:rPr>
          <w:rFonts w:cs="Calibri" w:hint="eastAsia"/>
          <w:sz w:val="20"/>
          <w:szCs w:val="20"/>
        </w:rPr>
        <w:t>a</w:t>
      </w:r>
      <w:r>
        <w:rPr>
          <w:rFonts w:cs="Calibri" w:hint="eastAsia"/>
          <w:sz w:val="20"/>
          <w:szCs w:val="20"/>
        </w:rPr>
        <w:t>是</w:t>
      </w:r>
      <w:r>
        <w:rPr>
          <w:rFonts w:cs="Calibri" w:hint="eastAsia"/>
          <w:sz w:val="20"/>
          <w:szCs w:val="20"/>
        </w:rPr>
        <w:t>1</w:t>
      </w:r>
      <w:r>
        <w:rPr>
          <w:rFonts w:cs="Calibri" w:hint="eastAsia"/>
          <w:sz w:val="20"/>
          <w:szCs w:val="20"/>
        </w:rPr>
        <w:t>，则结果</w:t>
      </w:r>
      <w:r>
        <w:rPr>
          <w:rFonts w:cs="Calibri" w:hint="eastAsia"/>
          <w:sz w:val="20"/>
          <w:szCs w:val="20"/>
        </w:rPr>
        <w:t>b</w:t>
      </w:r>
      <w:r>
        <w:rPr>
          <w:rFonts w:cs="Calibri" w:hint="eastAsia"/>
          <w:sz w:val="20"/>
          <w:szCs w:val="20"/>
        </w:rPr>
        <w:t>强制为</w:t>
      </w:r>
      <w:r>
        <w:rPr>
          <w:rFonts w:cs="Calibri" w:hint="eastAsia"/>
          <w:sz w:val="20"/>
          <w:szCs w:val="20"/>
        </w:rPr>
        <w:t>0</w:t>
      </w:r>
      <w:r>
        <w:rPr>
          <w:rFonts w:cs="Calibri" w:hint="eastAsia"/>
          <w:sz w:val="20"/>
          <w:szCs w:val="20"/>
        </w:rPr>
        <w:t>。对输出条件的约束只有</w:t>
      </w:r>
      <w:r>
        <w:rPr>
          <w:rFonts w:cs="Calibri" w:hint="eastAsia"/>
          <w:sz w:val="20"/>
          <w:szCs w:val="20"/>
        </w:rPr>
        <w:t>M</w:t>
      </w:r>
      <w:r>
        <w:rPr>
          <w:rFonts w:cs="Calibri" w:hint="eastAsia"/>
          <w:sz w:val="20"/>
          <w:szCs w:val="20"/>
        </w:rPr>
        <w:t>约束。</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因果图的适用范围</w:t>
      </w:r>
    </w:p>
    <w:p w:rsidR="00000000" w:rsidRDefault="003A3DA7">
      <w:pPr>
        <w:pStyle w:val="a3"/>
        <w:spacing w:before="0" w:beforeAutospacing="0" w:after="0" w:afterAutospacing="0"/>
        <w:ind w:left="835"/>
        <w:rPr>
          <w:rFonts w:cs="Calibri"/>
          <w:sz w:val="20"/>
          <w:szCs w:val="20"/>
        </w:rPr>
      </w:pPr>
      <w:r>
        <w:rPr>
          <w:rFonts w:cs="Calibri" w:hint="eastAsia"/>
          <w:sz w:val="20"/>
          <w:szCs w:val="20"/>
        </w:rPr>
        <w:t>如果在测试时必须考虑输入条件的各种组合，可使用一种适合于描述对于多种条件的组合，相应产生多个动作的形式来设计测试用例，这就需要利用因果图。因果图方法最终生成的就是判定表。它适合于检查程序输入条件的各种组合情况。</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前面介绍的等价类划分方法和边界值分析方法，都是着重考虑输入条件，但未考虑输入条件之间的联系，相互组合等。考虑</w:t>
      </w:r>
      <w:r>
        <w:rPr>
          <w:rFonts w:cs="Calibri" w:hint="eastAsia"/>
          <w:sz w:val="20"/>
          <w:szCs w:val="20"/>
        </w:rPr>
        <w:t>输入条件之间的相互组合，可能会产生一些新的情况。但要检查输入条件的组合不是一件容易的事情，即使把所有输入条件划分成等价类，他们之间的组合情况也相当多。因此必须考虑采用一种适合于描述对于多种条件的组合，相应产生多个动作的形式来考虑设计测试用例。这就需要利用因果图</w:t>
      </w:r>
      <w:r>
        <w:rPr>
          <w:rFonts w:cs="Calibri" w:hint="eastAsia"/>
          <w:sz w:val="20"/>
          <w:szCs w:val="20"/>
        </w:rPr>
        <w:t xml:space="preserve"> </w:t>
      </w:r>
      <w:r>
        <w:rPr>
          <w:rFonts w:cs="Calibri" w:hint="eastAsia"/>
          <w:sz w:val="20"/>
          <w:szCs w:val="20"/>
        </w:rPr>
        <w:t>（逻辑模型）。</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因果图生成测试用例的基本步骤</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分析软件规格说明描述中，哪些是原因（即输入条件或输入条件的等价类），那些是结果（即输出条件），并给每个原因和结果赋予一个标识符。</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分析软件规格说明描述中的语义。找出原因与结果之间，原因与原因之间对应的关系</w:t>
      </w:r>
      <w:r>
        <w:rPr>
          <w:rFonts w:cs="Calibri" w:hint="eastAsia"/>
          <w:color w:val="000000"/>
          <w:sz w:val="20"/>
          <w:szCs w:val="20"/>
        </w:rPr>
        <w:t>。根据这些关系，画出因果图。</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由于语法或环境限制，有些原因与原因之间，原因与结果之间的组合情况不可能出现。为表明这些特殊情况，在因果图上用一些记号表明约束或限制条件。</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把因果图转换为判定表。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把判定表的每一列拿出来作为依据，设计测试用例。</w:t>
      </w:r>
    </w:p>
    <w:p w:rsidR="00000000" w:rsidRDefault="003A3DA7">
      <w:pPr>
        <w:pStyle w:val="a3"/>
        <w:spacing w:before="0" w:beforeAutospacing="0" w:after="0" w:afterAutospacing="0"/>
        <w:ind w:left="835"/>
        <w:rPr>
          <w:rFonts w:cs="Calibri"/>
          <w:sz w:val="20"/>
          <w:szCs w:val="20"/>
        </w:rPr>
      </w:pPr>
      <w:r>
        <w:rPr>
          <w:rFonts w:cs="Calibri" w:hint="eastAsia"/>
          <w:sz w:val="20"/>
          <w:szCs w:val="20"/>
        </w:rPr>
        <w:t>例：某软件规格说明书中包含这样的要求：输入的第一个字符必须是</w:t>
      </w:r>
      <w:r>
        <w:rPr>
          <w:rFonts w:cs="Calibri" w:hint="eastAsia"/>
          <w:sz w:val="20"/>
          <w:szCs w:val="20"/>
        </w:rPr>
        <w:t>A</w:t>
      </w:r>
      <w:r>
        <w:rPr>
          <w:rFonts w:cs="Calibri" w:hint="eastAsia"/>
          <w:sz w:val="20"/>
          <w:szCs w:val="20"/>
        </w:rPr>
        <w:t>和</w:t>
      </w:r>
      <w:r>
        <w:rPr>
          <w:rFonts w:cs="Calibri" w:hint="eastAsia"/>
          <w:sz w:val="20"/>
          <w:szCs w:val="20"/>
        </w:rPr>
        <w:t>B</w:t>
      </w:r>
      <w:r>
        <w:rPr>
          <w:rFonts w:cs="Calibri" w:hint="eastAsia"/>
          <w:sz w:val="20"/>
          <w:szCs w:val="20"/>
        </w:rPr>
        <w:t>，第二个字符必须是一个数字在此情况下进行文件的修改。如果第一个字符不正确，则给出信息</w:t>
      </w:r>
      <w:r>
        <w:rPr>
          <w:rFonts w:cs="Calibri" w:hint="eastAsia"/>
          <w:sz w:val="20"/>
          <w:szCs w:val="20"/>
        </w:rPr>
        <w:t>L</w:t>
      </w:r>
      <w:r>
        <w:rPr>
          <w:rFonts w:cs="Calibri" w:hint="eastAsia"/>
          <w:sz w:val="20"/>
          <w:szCs w:val="20"/>
        </w:rPr>
        <w:t>；如果第二个字符不是数字，则给出信息</w:t>
      </w:r>
      <w:r>
        <w:rPr>
          <w:rFonts w:cs="Calibri" w:hint="eastAsia"/>
          <w:sz w:val="20"/>
          <w:szCs w:val="20"/>
        </w:rPr>
        <w:t>M</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）分析程序的规格说明，列表出原因和结果。</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原因：</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c1</w:t>
      </w:r>
      <w:r>
        <w:rPr>
          <w:rFonts w:cs="Calibri" w:hint="eastAsia"/>
          <w:sz w:val="20"/>
          <w:szCs w:val="20"/>
        </w:rPr>
        <w:t>——第一个字符是</w:t>
      </w:r>
      <w:r>
        <w:rPr>
          <w:rFonts w:cs="Calibri" w:hint="eastAsia"/>
          <w:sz w:val="20"/>
          <w:szCs w:val="20"/>
        </w:rPr>
        <w:t>A</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c2</w:t>
      </w:r>
      <w:r>
        <w:rPr>
          <w:rFonts w:cs="Calibri" w:hint="eastAsia"/>
          <w:sz w:val="20"/>
          <w:szCs w:val="20"/>
        </w:rPr>
        <w:t>——第一个字符是</w:t>
      </w:r>
      <w:r>
        <w:rPr>
          <w:rFonts w:cs="Calibri" w:hint="eastAsia"/>
          <w:sz w:val="20"/>
          <w:szCs w:val="20"/>
        </w:rPr>
        <w:t>B</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c3</w:t>
      </w:r>
      <w:r>
        <w:rPr>
          <w:rFonts w:cs="Calibri" w:hint="eastAsia"/>
          <w:sz w:val="20"/>
          <w:szCs w:val="20"/>
        </w:rPr>
        <w:t>——第二个字符是一个数字</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结果：</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e1</w:t>
      </w:r>
      <w:r>
        <w:rPr>
          <w:rFonts w:cs="Calibri" w:hint="eastAsia"/>
          <w:sz w:val="20"/>
          <w:szCs w:val="20"/>
        </w:rPr>
        <w:t>——给出信息</w:t>
      </w:r>
      <w:r>
        <w:rPr>
          <w:rFonts w:cs="Calibri" w:hint="eastAsia"/>
          <w:sz w:val="20"/>
          <w:szCs w:val="20"/>
        </w:rPr>
        <w:t>L</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e2</w:t>
      </w:r>
      <w:r>
        <w:rPr>
          <w:rFonts w:cs="Calibri" w:hint="eastAsia"/>
          <w:sz w:val="20"/>
          <w:szCs w:val="20"/>
        </w:rPr>
        <w:t>——修改文件</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e3</w:t>
      </w:r>
      <w:r>
        <w:rPr>
          <w:rFonts w:cs="Calibri" w:hint="eastAsia"/>
          <w:sz w:val="20"/>
          <w:szCs w:val="20"/>
        </w:rPr>
        <w:t>——给出信息</w:t>
      </w:r>
      <w:r>
        <w:rPr>
          <w:rFonts w:cs="Calibri" w:hint="eastAsia"/>
          <w:sz w:val="20"/>
          <w:szCs w:val="20"/>
        </w:rPr>
        <w:t>M</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）将原因和结果之间的因果关系用逻辑符号连接起来，得到因果图如下。其中编号为</w:t>
      </w:r>
      <w:r>
        <w:rPr>
          <w:rFonts w:cs="Calibri" w:hint="eastAsia"/>
          <w:sz w:val="20"/>
          <w:szCs w:val="20"/>
        </w:rPr>
        <w:t>11</w:t>
      </w:r>
      <w:r>
        <w:rPr>
          <w:rFonts w:cs="Calibri" w:hint="eastAsia"/>
          <w:sz w:val="20"/>
          <w:szCs w:val="20"/>
        </w:rPr>
        <w:t>的中间节点是导出结果的进一步原因。</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因为</w:t>
      </w:r>
      <w:r>
        <w:rPr>
          <w:rFonts w:cs="Calibri" w:hint="eastAsia"/>
          <w:sz w:val="20"/>
          <w:szCs w:val="20"/>
        </w:rPr>
        <w:t>c1</w:t>
      </w:r>
      <w:r>
        <w:rPr>
          <w:rFonts w:cs="Calibri" w:hint="eastAsia"/>
          <w:sz w:val="20"/>
          <w:szCs w:val="20"/>
        </w:rPr>
        <w:t>和</w:t>
      </w:r>
      <w:r>
        <w:rPr>
          <w:rFonts w:cs="Calibri" w:hint="eastAsia"/>
          <w:sz w:val="20"/>
          <w:szCs w:val="20"/>
        </w:rPr>
        <w:t>c2</w:t>
      </w:r>
      <w:r>
        <w:rPr>
          <w:rFonts w:cs="Calibri" w:hint="eastAsia"/>
          <w:sz w:val="20"/>
          <w:szCs w:val="20"/>
        </w:rPr>
        <w:t>不可能同时为</w:t>
      </w:r>
      <w:r>
        <w:rPr>
          <w:rFonts w:cs="Calibri" w:hint="eastAsia"/>
          <w:sz w:val="20"/>
          <w:szCs w:val="20"/>
        </w:rPr>
        <w:t>1</w:t>
      </w:r>
      <w:r>
        <w:rPr>
          <w:rFonts w:cs="Calibri" w:hint="eastAsia"/>
          <w:sz w:val="20"/>
          <w:szCs w:val="20"/>
        </w:rPr>
        <w:t>，即第一个字符不可能既是</w:t>
      </w:r>
      <w:r>
        <w:rPr>
          <w:rFonts w:cs="Calibri" w:hint="eastAsia"/>
          <w:sz w:val="20"/>
          <w:szCs w:val="20"/>
        </w:rPr>
        <w:t>A</w:t>
      </w:r>
      <w:r>
        <w:rPr>
          <w:rFonts w:cs="Calibri" w:hint="eastAsia"/>
          <w:sz w:val="20"/>
          <w:szCs w:val="20"/>
        </w:rPr>
        <w:t>又是</w:t>
      </w:r>
      <w:r>
        <w:rPr>
          <w:rFonts w:cs="Calibri" w:hint="eastAsia"/>
          <w:sz w:val="20"/>
          <w:szCs w:val="20"/>
        </w:rPr>
        <w:t>B</w:t>
      </w:r>
      <w:r>
        <w:rPr>
          <w:rFonts w:cs="Calibri" w:hint="eastAsia"/>
          <w:sz w:val="20"/>
          <w:szCs w:val="20"/>
        </w:rPr>
        <w:t>，因此在因果图上可对其施加</w:t>
      </w:r>
      <w:r>
        <w:rPr>
          <w:rFonts w:cs="Calibri" w:hint="eastAsia"/>
          <w:sz w:val="20"/>
          <w:szCs w:val="20"/>
        </w:rPr>
        <w:t>E</w:t>
      </w:r>
      <w:r>
        <w:rPr>
          <w:rFonts w:cs="Calibri" w:hint="eastAsia"/>
          <w:sz w:val="20"/>
          <w:szCs w:val="20"/>
        </w:rPr>
        <w:t>约束，得到具有约束的因果图，如下图：</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w:t>
      </w:r>
      <w:r>
        <w:rPr>
          <w:rFonts w:cs="Calibri" w:hint="eastAsia"/>
          <w:sz w:val="20"/>
          <w:szCs w:val="20"/>
        </w:rPr>
        <w:t>3</w:t>
      </w:r>
      <w:r>
        <w:rPr>
          <w:rFonts w:cs="Calibri" w:hint="eastAsia"/>
          <w:sz w:val="20"/>
          <w:szCs w:val="20"/>
        </w:rPr>
        <w:t>）将因果图转换为决策表，如下：</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9"/>
        <w:gridCol w:w="1048"/>
        <w:gridCol w:w="690"/>
        <w:gridCol w:w="690"/>
        <w:gridCol w:w="729"/>
        <w:gridCol w:w="729"/>
        <w:gridCol w:w="729"/>
        <w:gridCol w:w="767"/>
        <w:gridCol w:w="729"/>
        <w:gridCol w:w="581"/>
      </w:tblGrid>
      <w:tr w:rsidR="00000000">
        <w:trPr>
          <w:divId w:val="1633899464"/>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2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7</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8</w:t>
            </w:r>
          </w:p>
        </w:tc>
      </w:tr>
      <w:tr w:rsidR="00000000">
        <w:trPr>
          <w:divId w:val="1633899464"/>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条件</w:t>
            </w:r>
          </w:p>
        </w:tc>
        <w:tc>
          <w:tcPr>
            <w:tcW w:w="12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c1</w:t>
            </w:r>
            <w:r>
              <w:rPr>
                <w:rFonts w:hint="eastAsia"/>
                <w:color w:val="000000"/>
                <w:sz w:val="20"/>
                <w:szCs w:val="20"/>
              </w:rPr>
              <w:t>（取</w:t>
            </w:r>
            <w:r>
              <w:rPr>
                <w:rFonts w:hint="eastAsia"/>
                <w:color w:val="000000"/>
                <w:sz w:val="20"/>
                <w:szCs w:val="20"/>
              </w:rPr>
              <w:t>A</w:t>
            </w: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r>
      <w:tr w:rsidR="00000000">
        <w:trPr>
          <w:divId w:val="1633899464"/>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2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c2</w:t>
            </w:r>
            <w:r>
              <w:rPr>
                <w:rFonts w:hint="eastAsia"/>
                <w:color w:val="000000"/>
                <w:sz w:val="20"/>
                <w:szCs w:val="20"/>
              </w:rPr>
              <w:t>（取</w:t>
            </w:r>
            <w:r>
              <w:rPr>
                <w:rFonts w:hint="eastAsia"/>
                <w:color w:val="000000"/>
                <w:sz w:val="20"/>
                <w:szCs w:val="20"/>
              </w:rPr>
              <w:t>B</w:t>
            </w: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r>
      <w:tr w:rsidR="00000000">
        <w:trPr>
          <w:divId w:val="1633899464"/>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11</w:t>
            </w:r>
            <w:r>
              <w:rPr>
                <w:rFonts w:hint="eastAsia"/>
                <w:color w:val="000000"/>
                <w:sz w:val="20"/>
                <w:szCs w:val="20"/>
              </w:rPr>
              <w:t>（中间）</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r>
      <w:tr w:rsidR="00000000">
        <w:trPr>
          <w:divId w:val="1633899464"/>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c3</w:t>
            </w:r>
            <w:r>
              <w:rPr>
                <w:rFonts w:hint="eastAsia"/>
                <w:color w:val="000000"/>
                <w:sz w:val="20"/>
                <w:szCs w:val="20"/>
              </w:rPr>
              <w:t>（数字）</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r>
      <w:tr w:rsidR="00000000">
        <w:trPr>
          <w:divId w:val="1633899464"/>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动作</w:t>
            </w:r>
          </w:p>
        </w:tc>
        <w:tc>
          <w:tcPr>
            <w:tcW w:w="12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e1</w:t>
            </w:r>
            <w:r>
              <w:rPr>
                <w:rFonts w:hint="eastAsia"/>
                <w:color w:val="000000"/>
                <w:sz w:val="20"/>
                <w:szCs w:val="20"/>
              </w:rPr>
              <w:t>（</w:t>
            </w:r>
            <w:r>
              <w:rPr>
                <w:rFonts w:hint="eastAsia"/>
                <w:color w:val="000000"/>
                <w:sz w:val="20"/>
                <w:szCs w:val="20"/>
              </w:rPr>
              <w:t>L</w:t>
            </w: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r>
      <w:tr w:rsidR="00000000">
        <w:trPr>
          <w:divId w:val="1633899464"/>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e2</w:t>
            </w:r>
            <w:r>
              <w:rPr>
                <w:rFonts w:hint="eastAsia"/>
                <w:color w:val="000000"/>
                <w:sz w:val="20"/>
                <w:szCs w:val="20"/>
              </w:rPr>
              <w:t>（修改）</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r>
      <w:tr w:rsidR="00000000">
        <w:trPr>
          <w:divId w:val="1633899464"/>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2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e3</w:t>
            </w:r>
            <w:r>
              <w:rPr>
                <w:rFonts w:hint="eastAsia"/>
                <w:color w:val="000000"/>
                <w:sz w:val="20"/>
                <w:szCs w:val="20"/>
              </w:rPr>
              <w:t>（</w:t>
            </w:r>
            <w:r>
              <w:rPr>
                <w:rFonts w:hint="eastAsia"/>
                <w:color w:val="000000"/>
                <w:sz w:val="20"/>
                <w:szCs w:val="20"/>
              </w:rPr>
              <w:t>M</w:t>
            </w: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r>
      <w:tr w:rsidR="00000000">
        <w:trPr>
          <w:divId w:val="1633899464"/>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2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不可能</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633899464"/>
        </w:trPr>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测试用例</w:t>
            </w:r>
          </w:p>
        </w:tc>
        <w:tc>
          <w:tcPr>
            <w:tcW w:w="12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A5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B9</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B</w:t>
            </w: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w:t>
            </w:r>
          </w:p>
        </w:tc>
      </w:tr>
    </w:tbl>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4</w:t>
      </w:r>
      <w:r>
        <w:rPr>
          <w:rFonts w:cs="Calibri" w:hint="eastAsia"/>
          <w:sz w:val="20"/>
          <w:szCs w:val="20"/>
        </w:rPr>
        <w:t>）设计测试用例。根据决策表，因为</w:t>
      </w:r>
      <w:r>
        <w:rPr>
          <w:rFonts w:cs="Calibri" w:hint="eastAsia"/>
          <w:sz w:val="20"/>
          <w:szCs w:val="20"/>
        </w:rPr>
        <w:t>c1</w:t>
      </w:r>
      <w:r>
        <w:rPr>
          <w:rFonts w:cs="Calibri" w:hint="eastAsia"/>
          <w:sz w:val="20"/>
          <w:szCs w:val="20"/>
        </w:rPr>
        <w:t>和</w:t>
      </w:r>
      <w:r>
        <w:rPr>
          <w:rFonts w:cs="Calibri" w:hint="eastAsia"/>
          <w:sz w:val="20"/>
          <w:szCs w:val="20"/>
        </w:rPr>
        <w:t>c2</w:t>
      </w:r>
      <w:r>
        <w:rPr>
          <w:rFonts w:cs="Calibri" w:hint="eastAsia"/>
          <w:sz w:val="20"/>
          <w:szCs w:val="20"/>
        </w:rPr>
        <w:t>不可能同时为</w:t>
      </w:r>
      <w:r>
        <w:rPr>
          <w:rFonts w:cs="Calibri" w:hint="eastAsia"/>
          <w:sz w:val="20"/>
          <w:szCs w:val="20"/>
        </w:rPr>
        <w:t>1</w:t>
      </w:r>
      <w:r>
        <w:rPr>
          <w:rFonts w:cs="Calibri" w:hint="eastAsia"/>
          <w:sz w:val="20"/>
          <w:szCs w:val="20"/>
        </w:rPr>
        <w:t>，所以应排除这两种情况。由可以设计出以下测试用例：</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109"/>
        <w:gridCol w:w="1768"/>
      </w:tblGrid>
      <w:tr w:rsidR="00000000">
        <w:trPr>
          <w:divId w:val="7844285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编号</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输入数据</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预期输出</w:t>
            </w:r>
          </w:p>
        </w:tc>
      </w:tr>
      <w:tr w:rsidR="00000000">
        <w:trPr>
          <w:divId w:val="7844285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TC1</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A5</w:t>
            </w:r>
          </w:p>
        </w:tc>
        <w:tc>
          <w:tcPr>
            <w:tcW w:w="1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修改文件</w:t>
            </w:r>
          </w:p>
        </w:tc>
      </w:tr>
      <w:tr w:rsidR="00000000">
        <w:trPr>
          <w:divId w:val="7844285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TC2</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给出信息</w:t>
            </w:r>
            <w:r>
              <w:rPr>
                <w:rFonts w:hint="eastAsia"/>
                <w:color w:val="000000"/>
                <w:sz w:val="20"/>
                <w:szCs w:val="20"/>
              </w:rPr>
              <w:t>M</w:t>
            </w:r>
          </w:p>
        </w:tc>
      </w:tr>
      <w:tr w:rsidR="00000000">
        <w:trPr>
          <w:divId w:val="7844285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TC3</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B9</w:t>
            </w:r>
          </w:p>
        </w:tc>
        <w:tc>
          <w:tcPr>
            <w:tcW w:w="1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修改文件</w:t>
            </w:r>
          </w:p>
        </w:tc>
      </w:tr>
      <w:tr w:rsidR="00000000">
        <w:trPr>
          <w:divId w:val="7844285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TC4</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B</w:t>
            </w:r>
            <w:r>
              <w:rPr>
                <w:rFonts w:hint="eastAsia"/>
                <w:color w:val="000000"/>
                <w:sz w:val="20"/>
                <w:szCs w:val="20"/>
              </w:rPr>
              <w:t>？</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给出信息</w:t>
            </w:r>
            <w:r>
              <w:rPr>
                <w:rFonts w:hint="eastAsia"/>
                <w:color w:val="000000"/>
                <w:sz w:val="20"/>
                <w:szCs w:val="20"/>
              </w:rPr>
              <w:t>M</w:t>
            </w:r>
          </w:p>
        </w:tc>
      </w:tr>
      <w:tr w:rsidR="00000000">
        <w:trPr>
          <w:divId w:val="7844285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TC5</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X2</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给出信息</w:t>
            </w:r>
            <w:r>
              <w:rPr>
                <w:rFonts w:hint="eastAsia"/>
                <w:color w:val="000000"/>
                <w:sz w:val="20"/>
                <w:szCs w:val="20"/>
              </w:rPr>
              <w:t>L</w:t>
            </w:r>
          </w:p>
        </w:tc>
      </w:tr>
      <w:tr w:rsidR="00000000">
        <w:trPr>
          <w:divId w:val="7844285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TC6</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w:t>
            </w:r>
          </w:p>
        </w:tc>
        <w:tc>
          <w:tcPr>
            <w:tcW w:w="1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给出信息</w:t>
            </w:r>
            <w:r>
              <w:rPr>
                <w:rFonts w:hint="eastAsia"/>
                <w:color w:val="000000"/>
                <w:sz w:val="20"/>
                <w:szCs w:val="20"/>
              </w:rPr>
              <w:t>L</w:t>
            </w:r>
            <w:r>
              <w:rPr>
                <w:rFonts w:hint="eastAsia"/>
                <w:color w:val="000000"/>
                <w:sz w:val="20"/>
                <w:szCs w:val="20"/>
              </w:rPr>
              <w:t>和信息</w:t>
            </w:r>
            <w:r>
              <w:rPr>
                <w:rFonts w:hint="eastAsia"/>
                <w:color w:val="000000"/>
                <w:sz w:val="20"/>
                <w:szCs w:val="20"/>
              </w:rPr>
              <w:t>M</w:t>
            </w:r>
          </w:p>
        </w:tc>
      </w:tr>
    </w:tbl>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例</w:t>
      </w:r>
      <w:r>
        <w:rPr>
          <w:rFonts w:cs="Calibri" w:hint="eastAsia"/>
          <w:sz w:val="20"/>
          <w:szCs w:val="20"/>
        </w:rPr>
        <w:t>2</w:t>
      </w:r>
      <w:r>
        <w:rPr>
          <w:rFonts w:cs="Calibri" w:hint="eastAsia"/>
          <w:sz w:val="20"/>
          <w:szCs w:val="20"/>
        </w:rPr>
        <w:t>：关于处理信用卡刷卡扣款业务的规格说明如下：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信用卡帐户分为短信用户和非短信用户两种类型。短信用户的扣款未超出短信通知限额，扣款将被执行，持卡人将不会收到短信通知。短信用户的扣款超出了短信通知限额，扣款将被执行，银行会发送短信给持卡人。短信用户和非短信用户的扣款超出了信用额度，扣款将不会执行，账户被挂起。</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、分析原因</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c1</w:t>
      </w:r>
      <w:r>
        <w:rPr>
          <w:rFonts w:cs="Calibri" w:hint="eastAsia"/>
          <w:sz w:val="20"/>
          <w:szCs w:val="20"/>
        </w:rPr>
        <w:t>：短信通知限额内扣款</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c2</w:t>
      </w:r>
      <w:r>
        <w:rPr>
          <w:rFonts w:cs="Calibri" w:hint="eastAsia"/>
          <w:sz w:val="20"/>
          <w:szCs w:val="20"/>
        </w:rPr>
        <w:t>：短信通知限额外，但信用额度内扣款</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c3</w:t>
      </w:r>
      <w:r>
        <w:rPr>
          <w:rFonts w:cs="Calibri" w:hint="eastAsia"/>
          <w:sz w:val="20"/>
          <w:szCs w:val="20"/>
        </w:rPr>
        <w:t>：超出信用额度</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c4</w:t>
      </w:r>
      <w:r>
        <w:rPr>
          <w:rFonts w:cs="Calibri" w:hint="eastAsia"/>
          <w:sz w:val="20"/>
          <w:szCs w:val="20"/>
        </w:rPr>
        <w:t>：短信用户</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c5</w:t>
      </w:r>
      <w:r>
        <w:rPr>
          <w:rFonts w:cs="Calibri" w:hint="eastAsia"/>
          <w:sz w:val="20"/>
          <w:szCs w:val="20"/>
        </w:rPr>
        <w:t>：非短信用户</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、结果分析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e1</w:t>
      </w:r>
      <w:r>
        <w:rPr>
          <w:rFonts w:cs="Calibri" w:hint="eastAsia"/>
          <w:sz w:val="20"/>
          <w:szCs w:val="20"/>
        </w:rPr>
        <w:t>：执行扣款</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e2</w:t>
      </w:r>
      <w:r>
        <w:rPr>
          <w:rFonts w:cs="Calibri" w:hint="eastAsia"/>
          <w:sz w:val="20"/>
          <w:szCs w:val="20"/>
        </w:rPr>
        <w:t>：账户挂起</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e3</w:t>
      </w:r>
      <w:r>
        <w:rPr>
          <w:rFonts w:cs="Calibri" w:hint="eastAsia"/>
          <w:sz w:val="20"/>
          <w:szCs w:val="20"/>
        </w:rPr>
        <w:t>：发送短信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e4</w:t>
      </w:r>
      <w:r>
        <w:rPr>
          <w:rFonts w:cs="Calibri" w:hint="eastAsia"/>
          <w:sz w:val="20"/>
          <w:szCs w:val="20"/>
        </w:rPr>
        <w:t>：不发送短信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、绘制因果图</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、转换因果图为判定表</w:t>
      </w:r>
    </w:p>
    <w:p w:rsidR="00000000" w:rsidRDefault="003A3DA7">
      <w:pPr>
        <w:pStyle w:val="a3"/>
        <w:spacing w:before="0" w:beforeAutospacing="0" w:after="0" w:afterAutospacing="0"/>
        <w:ind w:left="295"/>
        <w:rPr>
          <w:rFonts w:ascii="微软雅黑" w:eastAsia="微软雅黑" w:hAnsi="微软雅黑" w:cs="Calibri" w:hint="eastAsia"/>
          <w:sz w:val="22"/>
          <w:szCs w:val="22"/>
        </w:rPr>
      </w:pPr>
      <w:r>
        <w:rPr>
          <w:rFonts w:ascii="微软雅黑" w:eastAsia="微软雅黑" w:hAnsi="微软雅黑" w:cs="Calibri" w:hint="eastAsia"/>
          <w:sz w:val="22"/>
          <w:szCs w:val="22"/>
        </w:rPr>
        <w:t> </w:t>
      </w:r>
    </w:p>
    <w:tbl>
      <w:tblPr>
        <w:tblW w:w="0" w:type="auto"/>
        <w:tblInd w:w="29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03"/>
        <w:gridCol w:w="2687"/>
        <w:gridCol w:w="802"/>
        <w:gridCol w:w="775"/>
        <w:gridCol w:w="775"/>
        <w:gridCol w:w="775"/>
        <w:gridCol w:w="775"/>
        <w:gridCol w:w="599"/>
      </w:tblGrid>
      <w:tr w:rsidR="00000000">
        <w:trPr>
          <w:divId w:val="76215028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分类</w:t>
            </w:r>
          </w:p>
        </w:tc>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说明</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编号</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4</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5</w:t>
            </w:r>
          </w:p>
        </w:tc>
      </w:tr>
      <w:tr w:rsidR="00000000">
        <w:trPr>
          <w:divId w:val="76215028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条件</w:t>
            </w:r>
          </w:p>
        </w:tc>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短信通知限额内扣款</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c1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r>
      <w:tr w:rsidR="00000000">
        <w:trPr>
          <w:divId w:val="76215028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3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短信通知限额外，但信用额度内扣款</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c2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r>
      <w:tr w:rsidR="00000000">
        <w:trPr>
          <w:divId w:val="76215028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r>
      <w:tr w:rsidR="00000000">
        <w:trPr>
          <w:divId w:val="76215028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短信用户</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c3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r>
      <w:tr w:rsidR="00000000">
        <w:trPr>
          <w:divId w:val="76215028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结果</w:t>
            </w:r>
          </w:p>
        </w:tc>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执行扣款</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e1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r>
      <w:tr w:rsidR="00000000">
        <w:trPr>
          <w:divId w:val="76215028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不执行款且账户挂起</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e2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r>
      <w:tr w:rsidR="00000000">
        <w:trPr>
          <w:divId w:val="76215028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银行向用户发送短信</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e3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r>
    </w:tbl>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、测试用例设计</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109"/>
        <w:gridCol w:w="988"/>
      </w:tblGrid>
      <w:tr w:rsidR="00000000">
        <w:trPr>
          <w:divId w:val="106194979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编号</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输入数据</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预期输出</w:t>
            </w:r>
          </w:p>
        </w:tc>
      </w:tr>
      <w:tr w:rsidR="00000000">
        <w:trPr>
          <w:divId w:val="106194979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TC1</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06194979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TC2</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06194979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TC3</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06194979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TC4</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06194979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TC5</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06194979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TC6</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3A3DA7">
      <w:pPr>
        <w:pStyle w:val="a3"/>
        <w:spacing w:before="0" w:beforeAutospacing="0" w:after="0" w:afterAutospacing="0"/>
        <w:ind w:left="835"/>
        <w:rPr>
          <w:rFonts w:cs="Calibri"/>
          <w:sz w:val="20"/>
          <w:szCs w:val="20"/>
        </w:rPr>
      </w:pPr>
      <w:r>
        <w:rPr>
          <w:rFonts w:cs="Calibri" w:hint="eastAsia"/>
          <w:sz w:val="20"/>
          <w:szCs w:val="20"/>
        </w:rPr>
        <w:t>例</w:t>
      </w:r>
      <w:r>
        <w:rPr>
          <w:rFonts w:cs="Calibri" w:hint="eastAsia"/>
          <w:sz w:val="20"/>
          <w:szCs w:val="20"/>
        </w:rPr>
        <w:t>3</w:t>
      </w:r>
      <w:r>
        <w:rPr>
          <w:rFonts w:cs="Calibri" w:hint="eastAsia"/>
          <w:sz w:val="20"/>
          <w:szCs w:val="20"/>
        </w:rPr>
        <w:t>：有一个单价为五角钱的饮料自动售货机软件，对其采用因果图方法设计测试用例。需求如下：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、若售货机没有零钱找，则一个显示“零钱找完”的红灯亮，以提示顾客在此情况下不要投入</w:t>
      </w:r>
      <w:r>
        <w:rPr>
          <w:rFonts w:cs="Calibri" w:hint="eastAsia"/>
          <w:sz w:val="20"/>
          <w:szCs w:val="20"/>
        </w:rPr>
        <w:t>1</w:t>
      </w:r>
      <w:r>
        <w:rPr>
          <w:rFonts w:cs="Calibri" w:hint="eastAsia"/>
          <w:sz w:val="20"/>
          <w:szCs w:val="20"/>
        </w:rPr>
        <w:t>元钱，否则此红灯不亮。</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、顾客投入</w:t>
      </w:r>
      <w:r>
        <w:rPr>
          <w:rFonts w:cs="Calibri" w:hint="eastAsia"/>
          <w:sz w:val="20"/>
          <w:szCs w:val="20"/>
        </w:rPr>
        <w:t>5</w:t>
      </w:r>
      <w:r>
        <w:rPr>
          <w:rFonts w:cs="Calibri" w:hint="eastAsia"/>
          <w:sz w:val="20"/>
          <w:szCs w:val="20"/>
        </w:rPr>
        <w:t>角硬币，然后按下“橙汁”或“啤酒”按钮，则相应的饮料被送出。</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、顾客投入</w:t>
      </w:r>
      <w:r>
        <w:rPr>
          <w:rFonts w:cs="Calibri" w:hint="eastAsia"/>
          <w:sz w:val="20"/>
          <w:szCs w:val="20"/>
        </w:rPr>
        <w:t>1</w:t>
      </w:r>
      <w:r>
        <w:rPr>
          <w:rFonts w:cs="Calibri" w:hint="eastAsia"/>
          <w:sz w:val="20"/>
          <w:szCs w:val="20"/>
        </w:rPr>
        <w:t>元硬币并按下“橙汁”或“啤酒”按钮后，若售货机没有零钱找，则显示“零钱找完”的红灯亮，</w:t>
      </w:r>
      <w:r>
        <w:rPr>
          <w:rFonts w:cs="Calibri" w:hint="eastAsia"/>
          <w:sz w:val="20"/>
          <w:szCs w:val="20"/>
        </w:rPr>
        <w:t>1</w:t>
      </w:r>
      <w:r>
        <w:rPr>
          <w:rFonts w:cs="Calibri" w:hint="eastAsia"/>
          <w:sz w:val="20"/>
          <w:szCs w:val="20"/>
        </w:rPr>
        <w:t>元硬币被退出，且无饮料送出；若有零钱找，则五角硬币被退出且饮料被送出。</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原因：</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c1</w:t>
      </w:r>
      <w:r>
        <w:rPr>
          <w:rFonts w:cs="Calibri" w:hint="eastAsia"/>
          <w:sz w:val="20"/>
          <w:szCs w:val="20"/>
        </w:rPr>
        <w:t>：有零钱</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c2</w:t>
      </w:r>
      <w:r>
        <w:rPr>
          <w:rFonts w:cs="Calibri" w:hint="eastAsia"/>
          <w:sz w:val="20"/>
          <w:szCs w:val="20"/>
        </w:rPr>
        <w:t>：投入</w:t>
      </w:r>
      <w:r>
        <w:rPr>
          <w:rFonts w:cs="Calibri" w:hint="eastAsia"/>
          <w:sz w:val="20"/>
          <w:szCs w:val="20"/>
        </w:rPr>
        <w:t>5</w:t>
      </w:r>
      <w:r>
        <w:rPr>
          <w:rFonts w:cs="Calibri" w:hint="eastAsia"/>
          <w:sz w:val="20"/>
          <w:szCs w:val="20"/>
        </w:rPr>
        <w:t>角</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c3</w:t>
      </w:r>
      <w:r>
        <w:rPr>
          <w:rFonts w:cs="Calibri" w:hint="eastAsia"/>
          <w:sz w:val="20"/>
          <w:szCs w:val="20"/>
        </w:rPr>
        <w:t>：投入</w:t>
      </w:r>
      <w:r>
        <w:rPr>
          <w:rFonts w:cs="Calibri" w:hint="eastAsia"/>
          <w:sz w:val="20"/>
          <w:szCs w:val="20"/>
        </w:rPr>
        <w:t>1</w:t>
      </w:r>
      <w:r>
        <w:rPr>
          <w:rFonts w:cs="Calibri" w:hint="eastAsia"/>
          <w:sz w:val="20"/>
          <w:szCs w:val="20"/>
        </w:rPr>
        <w:t>元</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c4</w:t>
      </w:r>
      <w:r>
        <w:rPr>
          <w:rFonts w:cs="Calibri" w:hint="eastAsia"/>
          <w:sz w:val="20"/>
          <w:szCs w:val="20"/>
        </w:rPr>
        <w:t>：选择“橙汁”</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c5</w:t>
      </w:r>
      <w:r>
        <w:rPr>
          <w:rFonts w:cs="Calibri" w:hint="eastAsia"/>
          <w:sz w:val="20"/>
          <w:szCs w:val="20"/>
        </w:rPr>
        <w:t>：选择“啤酒”</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结果：</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e1</w:t>
      </w:r>
      <w:r>
        <w:rPr>
          <w:rFonts w:cs="Calibri" w:hint="eastAsia"/>
          <w:sz w:val="20"/>
          <w:szCs w:val="20"/>
        </w:rPr>
        <w:t>：红灯亮</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e2</w:t>
      </w:r>
      <w:r>
        <w:rPr>
          <w:rFonts w:cs="Calibri" w:hint="eastAsia"/>
          <w:sz w:val="20"/>
          <w:szCs w:val="20"/>
        </w:rPr>
        <w:t>：退</w:t>
      </w:r>
      <w:r>
        <w:rPr>
          <w:rFonts w:cs="Calibri" w:hint="eastAsia"/>
          <w:sz w:val="20"/>
          <w:szCs w:val="20"/>
        </w:rPr>
        <w:t>1</w:t>
      </w:r>
      <w:r>
        <w:rPr>
          <w:rFonts w:cs="Calibri" w:hint="eastAsia"/>
          <w:sz w:val="20"/>
          <w:szCs w:val="20"/>
        </w:rPr>
        <w:t>元</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e3</w:t>
      </w:r>
      <w:r>
        <w:rPr>
          <w:rFonts w:cs="Calibri" w:hint="eastAsia"/>
          <w:sz w:val="20"/>
          <w:szCs w:val="20"/>
        </w:rPr>
        <w:t>：找</w:t>
      </w:r>
      <w:r>
        <w:rPr>
          <w:rFonts w:cs="Calibri" w:hint="eastAsia"/>
          <w:sz w:val="20"/>
          <w:szCs w:val="20"/>
        </w:rPr>
        <w:t>5</w:t>
      </w:r>
      <w:r>
        <w:rPr>
          <w:rFonts w:cs="Calibri" w:hint="eastAsia"/>
          <w:sz w:val="20"/>
          <w:szCs w:val="20"/>
        </w:rPr>
        <w:t>角</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e4</w:t>
      </w:r>
      <w:r>
        <w:rPr>
          <w:rFonts w:cs="Calibri" w:hint="eastAsia"/>
          <w:sz w:val="20"/>
          <w:szCs w:val="20"/>
        </w:rPr>
        <w:t>：送出“橙汁”</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e5</w:t>
      </w:r>
      <w:r>
        <w:rPr>
          <w:rFonts w:cs="Calibri" w:hint="eastAsia"/>
          <w:sz w:val="20"/>
          <w:szCs w:val="20"/>
        </w:rPr>
        <w:t>：送出“啤酒”</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中间结果：</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m1</w:t>
      </w:r>
      <w:r>
        <w:rPr>
          <w:rFonts w:cs="Calibri" w:hint="eastAsia"/>
          <w:sz w:val="20"/>
          <w:szCs w:val="20"/>
        </w:rPr>
        <w:t>：投入</w:t>
      </w:r>
      <w:r>
        <w:rPr>
          <w:rFonts w:cs="Calibri" w:hint="eastAsia"/>
          <w:sz w:val="20"/>
          <w:szCs w:val="20"/>
        </w:rPr>
        <w:t>1</w:t>
      </w:r>
      <w:r>
        <w:rPr>
          <w:rFonts w:cs="Calibri" w:hint="eastAsia"/>
          <w:sz w:val="20"/>
          <w:szCs w:val="20"/>
        </w:rPr>
        <w:t>元选择饮料</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m2</w:t>
      </w:r>
      <w:r>
        <w:rPr>
          <w:rFonts w:cs="Calibri" w:hint="eastAsia"/>
          <w:sz w:val="20"/>
          <w:szCs w:val="20"/>
        </w:rPr>
        <w:t>：选择饮料</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m3</w:t>
      </w:r>
      <w:r>
        <w:rPr>
          <w:rFonts w:cs="Calibri" w:hint="eastAsia"/>
          <w:sz w:val="20"/>
          <w:szCs w:val="20"/>
        </w:rPr>
        <w:t>：有零钱找</w:t>
      </w:r>
      <w:r>
        <w:rPr>
          <w:rFonts w:cs="Calibri" w:hint="eastAsia"/>
          <w:sz w:val="20"/>
          <w:szCs w:val="20"/>
        </w:rPr>
        <w:t>5</w:t>
      </w:r>
      <w:r>
        <w:rPr>
          <w:rFonts w:cs="Calibri" w:hint="eastAsia"/>
          <w:sz w:val="20"/>
          <w:szCs w:val="20"/>
        </w:rPr>
        <w:t>角</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m4</w:t>
      </w:r>
      <w:r>
        <w:rPr>
          <w:rFonts w:cs="Calibri" w:hint="eastAsia"/>
          <w:sz w:val="20"/>
          <w:szCs w:val="20"/>
        </w:rPr>
        <w:t>：已付</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例</w:t>
      </w:r>
      <w:r>
        <w:rPr>
          <w:rFonts w:cs="Calibri" w:hint="eastAsia"/>
          <w:sz w:val="20"/>
          <w:szCs w:val="20"/>
        </w:rPr>
        <w:t>4</w:t>
      </w:r>
      <w:r>
        <w:rPr>
          <w:rFonts w:cs="Calibri" w:hint="eastAsia"/>
          <w:sz w:val="20"/>
          <w:szCs w:val="20"/>
        </w:rPr>
        <w:t>：现在地铁一卡通充值，窗口越来越少了，都推荐自动充值机充值了，我们把它简化一下，只能投入</w:t>
      </w:r>
      <w:r>
        <w:rPr>
          <w:rFonts w:cs="Calibri" w:hint="eastAsia"/>
          <w:sz w:val="20"/>
          <w:szCs w:val="20"/>
        </w:rPr>
        <w:t>50</w:t>
      </w:r>
      <w:r>
        <w:rPr>
          <w:rFonts w:cs="Calibri" w:hint="eastAsia"/>
          <w:sz w:val="20"/>
          <w:szCs w:val="20"/>
        </w:rPr>
        <w:t>和</w:t>
      </w:r>
      <w:r>
        <w:rPr>
          <w:rFonts w:cs="Calibri" w:hint="eastAsia"/>
          <w:sz w:val="20"/>
          <w:szCs w:val="20"/>
        </w:rPr>
        <w:t>100</w:t>
      </w:r>
      <w:r>
        <w:rPr>
          <w:rFonts w:cs="Calibri" w:hint="eastAsia"/>
          <w:sz w:val="20"/>
          <w:szCs w:val="20"/>
        </w:rPr>
        <w:t>的人民币，相应的也只能充值</w:t>
      </w:r>
      <w:r>
        <w:rPr>
          <w:rFonts w:cs="Calibri" w:hint="eastAsia"/>
          <w:sz w:val="20"/>
          <w:szCs w:val="20"/>
        </w:rPr>
        <w:t>50</w:t>
      </w:r>
      <w:r>
        <w:rPr>
          <w:rFonts w:cs="Calibri" w:hint="eastAsia"/>
          <w:sz w:val="20"/>
          <w:szCs w:val="20"/>
        </w:rPr>
        <w:t>和</w:t>
      </w:r>
      <w:r>
        <w:rPr>
          <w:rFonts w:cs="Calibri" w:hint="eastAsia"/>
          <w:sz w:val="20"/>
          <w:szCs w:val="20"/>
        </w:rPr>
        <w:t>100</w:t>
      </w:r>
      <w:r>
        <w:rPr>
          <w:rFonts w:cs="Calibri" w:hint="eastAsia"/>
          <w:sz w:val="20"/>
          <w:szCs w:val="20"/>
        </w:rPr>
        <w:t>元。基本流程如下：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、投入</w:t>
      </w:r>
      <w:r>
        <w:rPr>
          <w:rFonts w:cs="Calibri" w:hint="eastAsia"/>
          <w:sz w:val="20"/>
          <w:szCs w:val="20"/>
        </w:rPr>
        <w:t>50</w:t>
      </w:r>
      <w:r>
        <w:rPr>
          <w:rFonts w:cs="Calibri" w:hint="eastAsia"/>
          <w:sz w:val="20"/>
          <w:szCs w:val="20"/>
        </w:rPr>
        <w:t>元，点充值</w:t>
      </w:r>
      <w:r>
        <w:rPr>
          <w:rFonts w:cs="Calibri" w:hint="eastAsia"/>
          <w:sz w:val="20"/>
          <w:szCs w:val="20"/>
        </w:rPr>
        <w:t>50</w:t>
      </w:r>
      <w:r>
        <w:rPr>
          <w:rFonts w:cs="Calibri" w:hint="eastAsia"/>
          <w:sz w:val="20"/>
          <w:szCs w:val="20"/>
        </w:rPr>
        <w:t>元，应该提示充值成功。</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、投入</w:t>
      </w:r>
      <w:r>
        <w:rPr>
          <w:rFonts w:cs="Calibri" w:hint="eastAsia"/>
          <w:sz w:val="20"/>
          <w:szCs w:val="20"/>
        </w:rPr>
        <w:t>50</w:t>
      </w:r>
      <w:r>
        <w:rPr>
          <w:rFonts w:cs="Calibri" w:hint="eastAsia"/>
          <w:sz w:val="20"/>
          <w:szCs w:val="20"/>
        </w:rPr>
        <w:t>元，点充值</w:t>
      </w:r>
      <w:r>
        <w:rPr>
          <w:rFonts w:cs="Calibri" w:hint="eastAsia"/>
          <w:sz w:val="20"/>
          <w:szCs w:val="20"/>
        </w:rPr>
        <w:t>100</w:t>
      </w:r>
      <w:r>
        <w:rPr>
          <w:rFonts w:cs="Calibri" w:hint="eastAsia"/>
          <w:sz w:val="20"/>
          <w:szCs w:val="20"/>
        </w:rPr>
        <w:t>元，应该提示金额不足，退回</w:t>
      </w:r>
      <w:r>
        <w:rPr>
          <w:rFonts w:cs="Calibri" w:hint="eastAsia"/>
          <w:sz w:val="20"/>
          <w:szCs w:val="20"/>
        </w:rPr>
        <w:t>50</w:t>
      </w:r>
      <w:r>
        <w:rPr>
          <w:rFonts w:cs="Calibri" w:hint="eastAsia"/>
          <w:sz w:val="20"/>
          <w:szCs w:val="20"/>
        </w:rPr>
        <w:t>元。</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、投入</w:t>
      </w:r>
      <w:r>
        <w:rPr>
          <w:rFonts w:cs="Calibri" w:hint="eastAsia"/>
          <w:sz w:val="20"/>
          <w:szCs w:val="20"/>
        </w:rPr>
        <w:t>100</w:t>
      </w:r>
      <w:r>
        <w:rPr>
          <w:rFonts w:cs="Calibri" w:hint="eastAsia"/>
          <w:sz w:val="20"/>
          <w:szCs w:val="20"/>
        </w:rPr>
        <w:t>元，点充值</w:t>
      </w:r>
      <w:r>
        <w:rPr>
          <w:rFonts w:cs="Calibri" w:hint="eastAsia"/>
          <w:sz w:val="20"/>
          <w:szCs w:val="20"/>
        </w:rPr>
        <w:t>100</w:t>
      </w:r>
      <w:r>
        <w:rPr>
          <w:rFonts w:cs="Calibri" w:hint="eastAsia"/>
          <w:sz w:val="20"/>
          <w:szCs w:val="20"/>
        </w:rPr>
        <w:t>元，应该提示充值成功。</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、投入</w:t>
      </w:r>
      <w:r>
        <w:rPr>
          <w:rFonts w:cs="Calibri" w:hint="eastAsia"/>
          <w:sz w:val="20"/>
          <w:szCs w:val="20"/>
        </w:rPr>
        <w:t>100</w:t>
      </w:r>
      <w:r>
        <w:rPr>
          <w:rFonts w:cs="Calibri" w:hint="eastAsia"/>
          <w:sz w:val="20"/>
          <w:szCs w:val="20"/>
        </w:rPr>
        <w:t>元，点充值</w:t>
      </w:r>
      <w:r>
        <w:rPr>
          <w:rFonts w:cs="Calibri" w:hint="eastAsia"/>
          <w:sz w:val="20"/>
          <w:szCs w:val="20"/>
        </w:rPr>
        <w:t>50</w:t>
      </w:r>
      <w:r>
        <w:rPr>
          <w:rFonts w:cs="Calibri" w:hint="eastAsia"/>
          <w:sz w:val="20"/>
          <w:szCs w:val="20"/>
        </w:rPr>
        <w:t>元，应该提示充值成功，并找零</w:t>
      </w:r>
      <w:r>
        <w:rPr>
          <w:rFonts w:cs="Calibri" w:hint="eastAsia"/>
          <w:sz w:val="20"/>
          <w:szCs w:val="20"/>
        </w:rPr>
        <w:t>50</w:t>
      </w:r>
      <w:r>
        <w:rPr>
          <w:rFonts w:cs="Calibri" w:hint="eastAsia"/>
          <w:sz w:val="20"/>
          <w:szCs w:val="20"/>
        </w:rPr>
        <w:t>元。</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、投入纸币后，没有选充值，应提示超时信息，并退还纸币。</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这里假设不投币就无法选择充值。</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例</w:t>
      </w:r>
      <w:r>
        <w:rPr>
          <w:rFonts w:cs="Calibri" w:hint="eastAsia"/>
          <w:sz w:val="20"/>
          <w:szCs w:val="20"/>
        </w:rPr>
        <w:t>5</w:t>
      </w:r>
      <w:r>
        <w:rPr>
          <w:rFonts w:cs="Calibri" w:hint="eastAsia"/>
          <w:sz w:val="20"/>
          <w:szCs w:val="20"/>
        </w:rPr>
        <w:t>：在开发中国象棋游戏中</w:t>
      </w:r>
      <w:r>
        <w:rPr>
          <w:rFonts w:cs="Calibri" w:hint="eastAsia"/>
          <w:sz w:val="20"/>
          <w:szCs w:val="20"/>
        </w:rPr>
        <w:t>针对马的移动方式规格说明如下：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、如果落点在棋盘外，则不移动棋子；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、如果落点与起点不构成日字型，则不移动棋子；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、如果落点处有己方棋子，则不移动棋子；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、如果在落点方向的邻近交叉点有棋子（绊马腿），则不移动棋子；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、如果不属于</w:t>
      </w:r>
      <w:r>
        <w:rPr>
          <w:rFonts w:cs="Calibri" w:hint="eastAsia"/>
          <w:sz w:val="20"/>
          <w:szCs w:val="20"/>
        </w:rPr>
        <w:t>1-4</w:t>
      </w:r>
      <w:r>
        <w:rPr>
          <w:rFonts w:cs="Calibri" w:hint="eastAsia"/>
          <w:sz w:val="20"/>
          <w:szCs w:val="20"/>
        </w:rPr>
        <w:t>条，且落点无棋子，则移动移棋子；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6</w:t>
      </w:r>
      <w:r>
        <w:rPr>
          <w:rFonts w:cs="Calibri" w:hint="eastAsia"/>
          <w:sz w:val="20"/>
          <w:szCs w:val="20"/>
        </w:rPr>
        <w:t>、如果不属于</w:t>
      </w:r>
      <w:r>
        <w:rPr>
          <w:rFonts w:cs="Calibri" w:hint="eastAsia"/>
          <w:sz w:val="20"/>
          <w:szCs w:val="20"/>
        </w:rPr>
        <w:t>1-4</w:t>
      </w:r>
      <w:r>
        <w:rPr>
          <w:rFonts w:cs="Calibri" w:hint="eastAsia"/>
          <w:sz w:val="20"/>
          <w:szCs w:val="20"/>
        </w:rPr>
        <w:t>条，且落点处为对方棋子（非老将），则移动棋子；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7</w:t>
      </w:r>
      <w:r>
        <w:rPr>
          <w:rFonts w:cs="Calibri" w:hint="eastAsia"/>
          <w:sz w:val="20"/>
          <w:szCs w:val="20"/>
        </w:rPr>
        <w:t>、如果不属于</w:t>
      </w:r>
      <w:r>
        <w:rPr>
          <w:rFonts w:cs="Calibri" w:hint="eastAsia"/>
          <w:sz w:val="20"/>
          <w:szCs w:val="20"/>
        </w:rPr>
        <w:t>1-4</w:t>
      </w:r>
      <w:r>
        <w:rPr>
          <w:rFonts w:cs="Calibri" w:hint="eastAsia"/>
          <w:sz w:val="20"/>
          <w:szCs w:val="20"/>
        </w:rPr>
        <w:t>条，且落点处为对方老将，则移动棋子，并提示游戏结束。</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例</w:t>
      </w:r>
      <w:r>
        <w:rPr>
          <w:rFonts w:cs="Calibri" w:hint="eastAsia"/>
          <w:sz w:val="20"/>
          <w:szCs w:val="20"/>
        </w:rPr>
        <w:t>6</w:t>
      </w:r>
      <w:r>
        <w:rPr>
          <w:rFonts w:cs="Calibri" w:hint="eastAsia"/>
          <w:sz w:val="20"/>
          <w:szCs w:val="20"/>
        </w:rPr>
        <w:t>：某公司产假规定如下：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女员工产假为</w:t>
      </w:r>
      <w:r>
        <w:rPr>
          <w:rFonts w:cs="Calibri" w:hint="eastAsia"/>
          <w:sz w:val="20"/>
          <w:szCs w:val="20"/>
        </w:rPr>
        <w:t>90</w:t>
      </w:r>
      <w:r>
        <w:rPr>
          <w:rFonts w:cs="Calibri" w:hint="eastAsia"/>
          <w:sz w:val="20"/>
          <w:szCs w:val="20"/>
        </w:rPr>
        <w:t>天，符合晚婚、晚育（男</w:t>
      </w:r>
      <w:r>
        <w:rPr>
          <w:rFonts w:cs="Calibri" w:hint="eastAsia"/>
          <w:sz w:val="20"/>
          <w:szCs w:val="20"/>
        </w:rPr>
        <w:t>25</w:t>
      </w:r>
      <w:r>
        <w:rPr>
          <w:rFonts w:cs="Calibri" w:hint="eastAsia"/>
          <w:sz w:val="20"/>
          <w:szCs w:val="20"/>
        </w:rPr>
        <w:t>周岁，女</w:t>
      </w:r>
      <w:r>
        <w:rPr>
          <w:rFonts w:cs="Calibri" w:hint="eastAsia"/>
          <w:sz w:val="20"/>
          <w:szCs w:val="20"/>
        </w:rPr>
        <w:t>23</w:t>
      </w:r>
      <w:r>
        <w:rPr>
          <w:rFonts w:cs="Calibri" w:hint="eastAsia"/>
          <w:sz w:val="20"/>
          <w:szCs w:val="20"/>
        </w:rPr>
        <w:t>周岁）的，</w:t>
      </w:r>
      <w:r>
        <w:rPr>
          <w:rFonts w:cs="Calibri" w:hint="eastAsia"/>
          <w:sz w:val="20"/>
          <w:szCs w:val="20"/>
        </w:rPr>
        <w:t>可增加产假</w:t>
      </w:r>
      <w:r>
        <w:rPr>
          <w:rFonts w:cs="Calibri" w:hint="eastAsia"/>
          <w:sz w:val="20"/>
          <w:szCs w:val="20"/>
        </w:rPr>
        <w:t>30</w:t>
      </w:r>
      <w:r>
        <w:rPr>
          <w:rFonts w:cs="Calibri" w:hint="eastAsia"/>
          <w:sz w:val="20"/>
          <w:szCs w:val="20"/>
        </w:rPr>
        <w:t>天，共计</w:t>
      </w:r>
      <w:r>
        <w:rPr>
          <w:rFonts w:cs="Calibri" w:hint="eastAsia"/>
          <w:sz w:val="20"/>
          <w:szCs w:val="20"/>
        </w:rPr>
        <w:t>120</w:t>
      </w:r>
      <w:r>
        <w:rPr>
          <w:rFonts w:cs="Calibri" w:hint="eastAsia"/>
          <w:sz w:val="20"/>
          <w:szCs w:val="20"/>
        </w:rPr>
        <w:t>天。</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难产凭医院证明，产假增加</w:t>
      </w:r>
      <w:r>
        <w:rPr>
          <w:rFonts w:cs="Calibri" w:hint="eastAsia"/>
          <w:sz w:val="20"/>
          <w:szCs w:val="20"/>
        </w:rPr>
        <w:t>15</w:t>
      </w:r>
      <w:r>
        <w:rPr>
          <w:rFonts w:cs="Calibri" w:hint="eastAsia"/>
          <w:sz w:val="20"/>
          <w:szCs w:val="20"/>
        </w:rPr>
        <w:t>天。</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怀孕不满七个月小产，产假不超过</w:t>
      </w:r>
      <w:r>
        <w:rPr>
          <w:rFonts w:cs="Calibri" w:hint="eastAsia"/>
          <w:sz w:val="20"/>
          <w:szCs w:val="20"/>
        </w:rPr>
        <w:t>30</w:t>
      </w:r>
      <w:r>
        <w:rPr>
          <w:rFonts w:cs="Calibri" w:hint="eastAsia"/>
          <w:sz w:val="20"/>
          <w:szCs w:val="20"/>
        </w:rPr>
        <w:t>天，由医生检查酌情况确定。</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男员工符合晚婚、晚育的，可享受陪产假</w:t>
      </w:r>
      <w:r>
        <w:rPr>
          <w:rFonts w:cs="Calibri" w:hint="eastAsia"/>
          <w:sz w:val="20"/>
          <w:szCs w:val="20"/>
        </w:rPr>
        <w:t>7</w:t>
      </w:r>
      <w:r>
        <w:rPr>
          <w:rFonts w:cs="Calibri" w:hint="eastAsia"/>
          <w:sz w:val="20"/>
          <w:szCs w:val="20"/>
        </w:rPr>
        <w:t>天。</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例</w:t>
      </w:r>
      <w:r>
        <w:rPr>
          <w:rFonts w:cs="Calibri" w:hint="eastAsia"/>
          <w:sz w:val="20"/>
          <w:szCs w:val="20"/>
        </w:rPr>
        <w:t>7</w:t>
      </w:r>
      <w:r>
        <w:rPr>
          <w:rFonts w:cs="Calibri" w:hint="eastAsia"/>
          <w:sz w:val="20"/>
          <w:szCs w:val="20"/>
        </w:rPr>
        <w:t>：某软件的一个模块的需求规格中描述：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年薪制员工：严重过失，扣年终风险金的</w:t>
      </w:r>
      <w:r>
        <w:rPr>
          <w:rFonts w:cs="Calibri" w:hint="eastAsia"/>
          <w:sz w:val="20"/>
          <w:szCs w:val="20"/>
        </w:rPr>
        <w:t>4%</w:t>
      </w:r>
      <w:r>
        <w:rPr>
          <w:rFonts w:cs="Calibri" w:hint="eastAsia"/>
          <w:sz w:val="20"/>
          <w:szCs w:val="20"/>
        </w:rPr>
        <w:t>；过失，扣年终风险金的</w:t>
      </w:r>
      <w:r>
        <w:rPr>
          <w:rFonts w:cs="Calibri" w:hint="eastAsia"/>
          <w:sz w:val="20"/>
          <w:szCs w:val="20"/>
        </w:rPr>
        <w:t>2%</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非年薪制员工：严重过失，扣当月薪资的</w:t>
      </w:r>
      <w:r>
        <w:rPr>
          <w:rFonts w:cs="Calibri" w:hint="eastAsia"/>
          <w:sz w:val="20"/>
          <w:szCs w:val="20"/>
        </w:rPr>
        <w:t>8%</w:t>
      </w:r>
      <w:r>
        <w:rPr>
          <w:rFonts w:cs="Calibri" w:hint="eastAsia"/>
          <w:sz w:val="20"/>
          <w:szCs w:val="20"/>
        </w:rPr>
        <w:t>；过失，扣当月薪资的</w:t>
      </w:r>
      <w:r>
        <w:rPr>
          <w:rFonts w:cs="Calibri" w:hint="eastAsia"/>
          <w:sz w:val="20"/>
          <w:szCs w:val="20"/>
        </w:rPr>
        <w:t>4%</w:t>
      </w:r>
      <w:r>
        <w:rPr>
          <w:rFonts w:cs="Calibri" w:hint="eastAsia"/>
          <w:sz w:val="20"/>
          <w:szCs w:val="20"/>
        </w:rPr>
        <w:t>。</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正交试验设计法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利用因果图设计测试用例时，作为输入条件的原因与输出结果之间的因果关系，有时很难从需求规格说明书得出，而且即使是对于一般的中小规模的软件，画出因果图也可能非常庞大，以至于从因果图得到的测试用例数目将达到惊人的程度，这就给测试工作带来了巨大而且不切实际的工作量。为了有效、合理地减少测试的数量，可以利用在实际工作中行之有效的正交实验设计法，进行测试用例的设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正交实验设计法是从大量的实验点挑选出适量且有代表性的点，依据伽罗瓦理论导出的“正交表”，合理的安排实验的一种科学的实验方法。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在正交实验设计法中，判断实验</w:t>
      </w:r>
      <w:r>
        <w:rPr>
          <w:rFonts w:cs="Calibri" w:hint="eastAsia"/>
          <w:sz w:val="20"/>
          <w:szCs w:val="20"/>
        </w:rPr>
        <w:t>结果优劣的标准称为实验的指标，可能影响实验指标的条件称为因子，而因子影响实验的程度称为因子的水平（或状态）。软件功能测试作为实验的一种，完全可以利用正交实验设计法来进行测试数据的选择，以提高测试的效率。</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具体步骤：</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、提取功能说明，构造因子，即状态表。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对需求规格中的功能进行划分，把整体的概要性的功能要求层层分解展开，分解成具体的、相对独立的基本的功能要求，这样就可以把被测试软件中所有的因子都确定下来，并为各因子的权值提供参考依据。</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接下来，由用户同测试人员根据软件规格书，确定各个因子的取值，即因子的状态</w:t>
      </w:r>
      <w:r>
        <w:rPr>
          <w:rFonts w:cs="Calibri" w:hint="eastAsia"/>
          <w:sz w:val="20"/>
          <w:szCs w:val="20"/>
        </w:rPr>
        <w:t>。由于有些因子的取值范围较广，所以必须进行采样取值，在各个不同的取值区间上取典型值与边界值，并重点选取具有特定意义的点。</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确定因子与状态是设计测试用例的关键，因此需要尽可能全面，准确地确定取值，以确保测试用例的设计做到完整、有效。因子与状态填入二维表格，这种二维表格称为状态表。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正交表的构成：</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行数</w:t>
      </w:r>
      <w:r>
        <w:rPr>
          <w:rFonts w:cs="Calibri" w:hint="eastAsia"/>
          <w:color w:val="000000"/>
          <w:sz w:val="20"/>
          <w:szCs w:val="20"/>
        </w:rPr>
        <w:t>(Runs)</w:t>
      </w:r>
      <w:r>
        <w:rPr>
          <w:rFonts w:cs="Calibri" w:hint="eastAsia"/>
          <w:color w:val="000000"/>
          <w:sz w:val="20"/>
          <w:szCs w:val="20"/>
        </w:rPr>
        <w:t>：正交表中的行的个数，即试验的次数。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因素数</w:t>
      </w:r>
      <w:r>
        <w:rPr>
          <w:rFonts w:cs="Calibri" w:hint="eastAsia"/>
          <w:color w:val="000000"/>
          <w:sz w:val="20"/>
          <w:szCs w:val="20"/>
        </w:rPr>
        <w:t>(Factors)</w:t>
      </w:r>
      <w:r>
        <w:rPr>
          <w:rFonts w:cs="Calibri" w:hint="eastAsia"/>
          <w:color w:val="000000"/>
          <w:sz w:val="20"/>
          <w:szCs w:val="20"/>
        </w:rPr>
        <w:t>：正交表中列的个数。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水平数</w:t>
      </w:r>
      <w:r>
        <w:rPr>
          <w:rFonts w:cs="Calibri" w:hint="eastAsia"/>
          <w:color w:val="000000"/>
          <w:sz w:val="20"/>
          <w:szCs w:val="20"/>
        </w:rPr>
        <w:t>(Levels)</w:t>
      </w:r>
      <w:r>
        <w:rPr>
          <w:rFonts w:cs="Calibri" w:hint="eastAsia"/>
          <w:color w:val="000000"/>
          <w:sz w:val="20"/>
          <w:szCs w:val="20"/>
        </w:rPr>
        <w:t>：任何单个因素能够取得的值的最大个数。正交表中的包含的值为从</w:t>
      </w:r>
      <w:r>
        <w:rPr>
          <w:rFonts w:cs="Calibri" w:hint="eastAsia"/>
          <w:color w:val="000000"/>
          <w:sz w:val="20"/>
          <w:szCs w:val="20"/>
        </w:rPr>
        <w:t>0</w:t>
      </w:r>
      <w:r>
        <w:rPr>
          <w:rFonts w:cs="Calibri" w:hint="eastAsia"/>
          <w:color w:val="000000"/>
          <w:sz w:val="20"/>
          <w:szCs w:val="20"/>
        </w:rPr>
        <w:t>到数“水平数</w:t>
      </w:r>
      <w:r>
        <w:rPr>
          <w:rFonts w:cs="Calibri" w:hint="eastAsia"/>
          <w:color w:val="000000"/>
          <w:sz w:val="20"/>
          <w:szCs w:val="20"/>
        </w:rPr>
        <w:t>-1</w:t>
      </w:r>
      <w:r>
        <w:rPr>
          <w:rFonts w:cs="Calibri" w:hint="eastAsia"/>
          <w:color w:val="000000"/>
          <w:sz w:val="20"/>
          <w:szCs w:val="20"/>
        </w:rPr>
        <w:t>”或从</w:t>
      </w:r>
      <w:r>
        <w:rPr>
          <w:rFonts w:cs="Calibri" w:hint="eastAsia"/>
          <w:color w:val="000000"/>
          <w:sz w:val="20"/>
          <w:szCs w:val="20"/>
        </w:rPr>
        <w:t>1</w:t>
      </w:r>
      <w:r>
        <w:rPr>
          <w:rFonts w:cs="Calibri" w:hint="eastAsia"/>
          <w:color w:val="000000"/>
          <w:sz w:val="20"/>
          <w:szCs w:val="20"/>
        </w:rPr>
        <w:t>到“水平</w:t>
      </w:r>
      <w:r>
        <w:rPr>
          <w:rFonts w:cs="Calibri" w:hint="eastAsia"/>
          <w:color w:val="000000"/>
          <w:sz w:val="20"/>
          <w:szCs w:val="20"/>
        </w:rPr>
        <w:t>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正交表的表示形式：</w:t>
      </w:r>
      <w:r>
        <w:rPr>
          <w:rFonts w:cs="Calibri" w:hint="eastAsia"/>
          <w:color w:val="000000"/>
          <w:sz w:val="20"/>
          <w:szCs w:val="20"/>
        </w:rPr>
        <w:t xml:space="preserve"> L</w:t>
      </w:r>
      <w:r>
        <w:rPr>
          <w:rFonts w:cs="Calibri" w:hint="eastAsia"/>
          <w:color w:val="000000"/>
          <w:sz w:val="20"/>
          <w:szCs w:val="20"/>
        </w:rPr>
        <w:t>行数</w:t>
      </w:r>
      <w:r>
        <w:rPr>
          <w:rFonts w:cs="Calibri" w:hint="eastAsia"/>
          <w:color w:val="000000"/>
          <w:sz w:val="20"/>
          <w:szCs w:val="20"/>
        </w:rPr>
        <w:t>(</w:t>
      </w:r>
      <w:r>
        <w:rPr>
          <w:rFonts w:cs="Calibri" w:hint="eastAsia"/>
          <w:color w:val="000000"/>
          <w:sz w:val="20"/>
          <w:szCs w:val="20"/>
        </w:rPr>
        <w:t>水平数因素数</w:t>
      </w:r>
      <w:r>
        <w:rPr>
          <w:rFonts w:cs="Calibri" w:hint="eastAsia"/>
          <w:color w:val="000000"/>
          <w:sz w:val="20"/>
          <w:szCs w:val="20"/>
        </w:rPr>
        <w:t>)</w:t>
      </w:r>
    </w:p>
    <w:p w:rsidR="00000000" w:rsidRDefault="003A3DA7">
      <w:pPr>
        <w:pStyle w:val="a3"/>
        <w:spacing w:before="0" w:beforeAutospacing="0" w:after="0" w:afterAutospacing="0"/>
        <w:ind w:left="835"/>
        <w:rPr>
          <w:rFonts w:cs="Calibri"/>
          <w:sz w:val="20"/>
          <w:szCs w:val="20"/>
        </w:rPr>
      </w:pPr>
      <w:r>
        <w:rPr>
          <w:rFonts w:cs="Calibri" w:hint="eastAsia"/>
          <w:sz w:val="20"/>
          <w:szCs w:val="20"/>
        </w:rPr>
        <w:t>正交表：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各列中出现的最大数字相同的正交表称为相同水平正交表。如</w:t>
      </w:r>
      <w:r>
        <w:rPr>
          <w:rFonts w:cs="Calibri" w:hint="eastAsia"/>
          <w:sz w:val="20"/>
          <w:szCs w:val="20"/>
        </w:rPr>
        <w:t>L4(23)</w:t>
      </w:r>
      <w:r>
        <w:rPr>
          <w:rFonts w:cs="Calibri" w:hint="eastAsia"/>
          <w:sz w:val="20"/>
          <w:szCs w:val="20"/>
        </w:rPr>
        <w:t>、</w:t>
      </w:r>
      <w:r>
        <w:rPr>
          <w:rFonts w:cs="Calibri" w:hint="eastAsia"/>
          <w:sz w:val="20"/>
          <w:szCs w:val="20"/>
        </w:rPr>
        <w:t>L8(27)</w:t>
      </w:r>
      <w:r>
        <w:rPr>
          <w:rFonts w:cs="Calibri" w:hint="eastAsia"/>
          <w:sz w:val="20"/>
          <w:szCs w:val="20"/>
        </w:rPr>
        <w:t>、</w:t>
      </w:r>
      <w:r>
        <w:rPr>
          <w:rFonts w:cs="Calibri" w:hint="eastAsia"/>
          <w:sz w:val="20"/>
          <w:szCs w:val="20"/>
        </w:rPr>
        <w:t>L12(211)</w:t>
      </w:r>
      <w:r>
        <w:rPr>
          <w:rFonts w:cs="Calibri" w:hint="eastAsia"/>
          <w:sz w:val="20"/>
          <w:szCs w:val="20"/>
        </w:rPr>
        <w:t>等各列中最大数字为</w:t>
      </w:r>
      <w:r>
        <w:rPr>
          <w:rFonts w:cs="Calibri" w:hint="eastAsia"/>
          <w:sz w:val="20"/>
          <w:szCs w:val="20"/>
        </w:rPr>
        <w:t>2</w:t>
      </w:r>
      <w:r>
        <w:rPr>
          <w:rFonts w:cs="Calibri" w:hint="eastAsia"/>
          <w:sz w:val="20"/>
          <w:szCs w:val="20"/>
        </w:rPr>
        <w:t>，称为两水平正交表；</w:t>
      </w:r>
      <w:r>
        <w:rPr>
          <w:rFonts w:cs="Calibri" w:hint="eastAsia"/>
          <w:sz w:val="20"/>
          <w:szCs w:val="20"/>
        </w:rPr>
        <w:t>L9(34)</w:t>
      </w:r>
      <w:r>
        <w:rPr>
          <w:rFonts w:cs="Calibri" w:hint="eastAsia"/>
          <w:sz w:val="20"/>
          <w:szCs w:val="20"/>
        </w:rPr>
        <w:t>、</w:t>
      </w:r>
      <w:r>
        <w:rPr>
          <w:rFonts w:cs="Calibri" w:hint="eastAsia"/>
          <w:sz w:val="20"/>
          <w:szCs w:val="20"/>
        </w:rPr>
        <w:t>L27(313)</w:t>
      </w:r>
      <w:r>
        <w:rPr>
          <w:rFonts w:cs="Calibri" w:hint="eastAsia"/>
          <w:sz w:val="20"/>
          <w:szCs w:val="20"/>
        </w:rPr>
        <w:t>等各列中最大数字为</w:t>
      </w:r>
      <w:r>
        <w:rPr>
          <w:rFonts w:cs="Calibri" w:hint="eastAsia"/>
          <w:sz w:val="20"/>
          <w:szCs w:val="20"/>
        </w:rPr>
        <w:t>3</w:t>
      </w:r>
      <w:r>
        <w:rPr>
          <w:rFonts w:cs="Calibri" w:hint="eastAsia"/>
          <w:sz w:val="20"/>
          <w:szCs w:val="20"/>
        </w:rPr>
        <w:t>，称为</w:t>
      </w:r>
      <w:r>
        <w:rPr>
          <w:rFonts w:cs="Calibri" w:hint="eastAsia"/>
          <w:sz w:val="20"/>
          <w:szCs w:val="20"/>
        </w:rPr>
        <w:t>3</w:t>
      </w:r>
      <w:r>
        <w:rPr>
          <w:rFonts w:cs="Calibri" w:hint="eastAsia"/>
          <w:sz w:val="20"/>
          <w:szCs w:val="20"/>
        </w:rPr>
        <w:t>水平正交表。凡是标准表，水平数都相等，且水平数只能取素数或素数幂。因此有</w:t>
      </w:r>
      <w:r>
        <w:rPr>
          <w:rFonts w:cs="Calibri" w:hint="eastAsia"/>
          <w:sz w:val="20"/>
          <w:szCs w:val="20"/>
        </w:rPr>
        <w:t>7</w:t>
      </w:r>
      <w:r>
        <w:rPr>
          <w:rFonts w:cs="Calibri" w:hint="eastAsia"/>
          <w:sz w:val="20"/>
          <w:szCs w:val="20"/>
        </w:rPr>
        <w:t>水平、</w:t>
      </w:r>
      <w:r>
        <w:rPr>
          <w:rFonts w:cs="Calibri" w:hint="eastAsia"/>
          <w:sz w:val="20"/>
          <w:szCs w:val="20"/>
        </w:rPr>
        <w:t>9</w:t>
      </w:r>
      <w:r>
        <w:rPr>
          <w:rFonts w:cs="Calibri" w:hint="eastAsia"/>
          <w:sz w:val="20"/>
          <w:szCs w:val="20"/>
        </w:rPr>
        <w:t>水平的标准表，没有</w:t>
      </w:r>
      <w:r>
        <w:rPr>
          <w:rFonts w:cs="Calibri" w:hint="eastAsia"/>
          <w:sz w:val="20"/>
          <w:szCs w:val="20"/>
        </w:rPr>
        <w:t>6</w:t>
      </w:r>
      <w:r>
        <w:rPr>
          <w:rFonts w:cs="Calibri" w:hint="eastAsia"/>
          <w:sz w:val="20"/>
          <w:szCs w:val="20"/>
        </w:rPr>
        <w:t>水平，</w:t>
      </w:r>
      <w:r>
        <w:rPr>
          <w:rFonts w:cs="Calibri" w:hint="eastAsia"/>
          <w:sz w:val="20"/>
          <w:szCs w:val="20"/>
        </w:rPr>
        <w:t>8</w:t>
      </w:r>
      <w:r>
        <w:rPr>
          <w:rFonts w:cs="Calibri" w:hint="eastAsia"/>
          <w:sz w:val="20"/>
          <w:szCs w:val="20"/>
        </w:rPr>
        <w:t>水平的标准表。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例如</w:t>
      </w:r>
      <w:r>
        <w:rPr>
          <w:rFonts w:cs="Calibri" w:hint="eastAsia"/>
          <w:sz w:val="20"/>
          <w:szCs w:val="20"/>
        </w:rPr>
        <w:t>L9</w:t>
      </w:r>
      <w:r>
        <w:rPr>
          <w:rFonts w:cs="Calibri" w:hint="eastAsia"/>
          <w:sz w:val="20"/>
          <w:szCs w:val="20"/>
        </w:rPr>
        <w:t>（</w:t>
      </w:r>
      <w:r>
        <w:rPr>
          <w:rFonts w:cs="Calibri" w:hint="eastAsia"/>
          <w:sz w:val="20"/>
          <w:szCs w:val="20"/>
        </w:rPr>
        <w:t>34</w:t>
      </w:r>
      <w:r>
        <w:rPr>
          <w:rFonts w:cs="Calibri" w:hint="eastAsia"/>
          <w:sz w:val="20"/>
          <w:szCs w:val="20"/>
        </w:rPr>
        <w:t>），它表示需做</w:t>
      </w:r>
      <w:r>
        <w:rPr>
          <w:rFonts w:cs="Calibri" w:hint="eastAsia"/>
          <w:sz w:val="20"/>
          <w:szCs w:val="20"/>
        </w:rPr>
        <w:t>9</w:t>
      </w:r>
      <w:r>
        <w:rPr>
          <w:rFonts w:cs="Calibri" w:hint="eastAsia"/>
          <w:sz w:val="20"/>
          <w:szCs w:val="20"/>
        </w:rPr>
        <w:t>次实验，最多可观察</w:t>
      </w:r>
      <w:r>
        <w:rPr>
          <w:rFonts w:cs="Calibri" w:hint="eastAsia"/>
          <w:sz w:val="20"/>
          <w:szCs w:val="20"/>
        </w:rPr>
        <w:t>4</w:t>
      </w:r>
      <w:r>
        <w:rPr>
          <w:rFonts w:cs="Calibri" w:hint="eastAsia"/>
          <w:sz w:val="20"/>
          <w:szCs w:val="20"/>
        </w:rPr>
        <w:t>个因素，每个因素均为</w:t>
      </w:r>
      <w:r>
        <w:rPr>
          <w:rFonts w:cs="Calibri" w:hint="eastAsia"/>
          <w:sz w:val="20"/>
          <w:szCs w:val="20"/>
        </w:rPr>
        <w:t>3</w:t>
      </w:r>
      <w:r>
        <w:rPr>
          <w:rFonts w:cs="Calibri" w:hint="eastAsia"/>
          <w:sz w:val="20"/>
          <w:szCs w:val="20"/>
        </w:rPr>
        <w:t>水平。</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混合正交表：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一个正交表中也可以各列的水平数不相等</w:t>
      </w:r>
      <w:r>
        <w:rPr>
          <w:rFonts w:cs="Calibri" w:hint="eastAsia"/>
          <w:sz w:val="20"/>
          <w:szCs w:val="20"/>
        </w:rPr>
        <w:t>，我们称它为混合型正交表，如</w:t>
      </w:r>
      <w:r>
        <w:rPr>
          <w:rFonts w:cs="Calibri" w:hint="eastAsia"/>
          <w:sz w:val="20"/>
          <w:szCs w:val="20"/>
        </w:rPr>
        <w:t>L8</w:t>
      </w:r>
      <w:r>
        <w:rPr>
          <w:rFonts w:cs="Calibri" w:hint="eastAsia"/>
          <w:sz w:val="20"/>
          <w:szCs w:val="20"/>
        </w:rPr>
        <w:t>（</w:t>
      </w:r>
      <w:r>
        <w:rPr>
          <w:rFonts w:cs="Calibri" w:hint="eastAsia"/>
          <w:sz w:val="20"/>
          <w:szCs w:val="20"/>
        </w:rPr>
        <w:t>4</w:t>
      </w:r>
      <w:r>
        <w:rPr>
          <w:rFonts w:cs="Calibri" w:hint="eastAsia"/>
          <w:sz w:val="20"/>
          <w:szCs w:val="20"/>
        </w:rPr>
        <w:t>×</w:t>
      </w:r>
      <w:r>
        <w:rPr>
          <w:rFonts w:cs="Calibri" w:hint="eastAsia"/>
          <w:sz w:val="20"/>
          <w:szCs w:val="20"/>
        </w:rPr>
        <w:t>24</w:t>
      </w:r>
      <w:r>
        <w:rPr>
          <w:rFonts w:cs="Calibri" w:hint="eastAsia"/>
          <w:sz w:val="20"/>
          <w:szCs w:val="20"/>
        </w:rPr>
        <w:t>），即：</w:t>
      </w:r>
      <w:r>
        <w:rPr>
          <w:rFonts w:cs="Calibri" w:hint="eastAsia"/>
          <w:sz w:val="20"/>
          <w:szCs w:val="20"/>
        </w:rPr>
        <w:t>L8</w:t>
      </w:r>
      <w:r>
        <w:rPr>
          <w:rFonts w:cs="Calibri" w:hint="eastAsia"/>
          <w:sz w:val="20"/>
          <w:szCs w:val="20"/>
        </w:rPr>
        <w:t>（</w:t>
      </w:r>
      <w:r>
        <w:rPr>
          <w:rFonts w:cs="Calibri" w:hint="eastAsia"/>
          <w:sz w:val="20"/>
          <w:szCs w:val="20"/>
        </w:rPr>
        <w:t>41</w:t>
      </w:r>
      <w:r>
        <w:rPr>
          <w:rFonts w:cs="Calibri" w:hint="eastAsia"/>
          <w:sz w:val="20"/>
          <w:szCs w:val="20"/>
        </w:rPr>
        <w:t>×</w:t>
      </w:r>
      <w:r>
        <w:rPr>
          <w:rFonts w:cs="Calibri" w:hint="eastAsia"/>
          <w:sz w:val="20"/>
          <w:szCs w:val="20"/>
        </w:rPr>
        <w:t>24</w:t>
      </w:r>
      <w:r>
        <w:rPr>
          <w:rFonts w:cs="Calibri" w:hint="eastAsia"/>
          <w:sz w:val="20"/>
          <w:szCs w:val="20"/>
        </w:rPr>
        <w:t>）此表的</w:t>
      </w:r>
      <w:r>
        <w:rPr>
          <w:rFonts w:cs="Calibri" w:hint="eastAsia"/>
          <w:sz w:val="20"/>
          <w:szCs w:val="20"/>
        </w:rPr>
        <w:t>5</w:t>
      </w:r>
      <w:r>
        <w:rPr>
          <w:rFonts w:cs="Calibri" w:hint="eastAsia"/>
          <w:sz w:val="20"/>
          <w:szCs w:val="20"/>
        </w:rPr>
        <w:t>列中，有</w:t>
      </w:r>
      <w:r>
        <w:rPr>
          <w:rFonts w:cs="Calibri" w:hint="eastAsia"/>
          <w:sz w:val="20"/>
          <w:szCs w:val="20"/>
        </w:rPr>
        <w:t>1</w:t>
      </w:r>
      <w:r>
        <w:rPr>
          <w:rFonts w:cs="Calibri" w:hint="eastAsia"/>
          <w:sz w:val="20"/>
          <w:szCs w:val="20"/>
        </w:rPr>
        <w:t>列为</w:t>
      </w:r>
      <w:r>
        <w:rPr>
          <w:rFonts w:cs="Calibri" w:hint="eastAsia"/>
          <w:sz w:val="20"/>
          <w:szCs w:val="20"/>
        </w:rPr>
        <w:t>4</w:t>
      </w:r>
      <w:r>
        <w:rPr>
          <w:rFonts w:cs="Calibri" w:hint="eastAsia"/>
          <w:sz w:val="20"/>
          <w:szCs w:val="20"/>
        </w:rPr>
        <w:t>水平，</w:t>
      </w:r>
      <w:r>
        <w:rPr>
          <w:rFonts w:cs="Calibri" w:hint="eastAsia"/>
          <w:sz w:val="20"/>
          <w:szCs w:val="20"/>
        </w:rPr>
        <w:t>4</w:t>
      </w:r>
      <w:r>
        <w:rPr>
          <w:rFonts w:cs="Calibri" w:hint="eastAsia"/>
          <w:sz w:val="20"/>
          <w:szCs w:val="20"/>
        </w:rPr>
        <w:t>列为</w:t>
      </w:r>
      <w:r>
        <w:rPr>
          <w:rFonts w:cs="Calibri" w:hint="eastAsia"/>
          <w:sz w:val="20"/>
          <w:szCs w:val="20"/>
        </w:rPr>
        <w:t>2</w:t>
      </w:r>
      <w:r>
        <w:rPr>
          <w:rFonts w:cs="Calibri" w:hint="eastAsia"/>
          <w:sz w:val="20"/>
          <w:szCs w:val="20"/>
        </w:rPr>
        <w:t>水平。再如</w:t>
      </w:r>
      <w:r>
        <w:rPr>
          <w:rFonts w:cs="Calibri" w:hint="eastAsia"/>
          <w:sz w:val="20"/>
          <w:szCs w:val="20"/>
        </w:rPr>
        <w:t>L16(44</w:t>
      </w:r>
      <w:r>
        <w:rPr>
          <w:rFonts w:cs="Calibri" w:hint="eastAsia"/>
          <w:sz w:val="20"/>
          <w:szCs w:val="20"/>
        </w:rPr>
        <w:t>×</w:t>
      </w:r>
      <w:r>
        <w:rPr>
          <w:rFonts w:cs="Calibri" w:hint="eastAsia"/>
          <w:sz w:val="20"/>
          <w:szCs w:val="20"/>
        </w:rPr>
        <w:t>23)</w:t>
      </w:r>
      <w:r>
        <w:rPr>
          <w:rFonts w:cs="Calibri" w:hint="eastAsia"/>
          <w:sz w:val="20"/>
          <w:szCs w:val="20"/>
        </w:rPr>
        <w:t>，</w:t>
      </w:r>
      <w:r>
        <w:rPr>
          <w:rFonts w:cs="Calibri" w:hint="eastAsia"/>
          <w:sz w:val="20"/>
          <w:szCs w:val="20"/>
        </w:rPr>
        <w:t>L16(4</w:t>
      </w:r>
      <w:r>
        <w:rPr>
          <w:rFonts w:cs="Calibri" w:hint="eastAsia"/>
          <w:sz w:val="20"/>
          <w:szCs w:val="20"/>
        </w:rPr>
        <w:t>×</w:t>
      </w:r>
      <w:r>
        <w:rPr>
          <w:rFonts w:cs="Calibri" w:hint="eastAsia"/>
          <w:sz w:val="20"/>
          <w:szCs w:val="20"/>
        </w:rPr>
        <w:t>212)</w:t>
      </w:r>
      <w:r>
        <w:rPr>
          <w:rFonts w:cs="Calibri" w:hint="eastAsia"/>
          <w:sz w:val="20"/>
          <w:szCs w:val="20"/>
        </w:rPr>
        <w:t>等都混合水平正交表。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正交表的两个特点：</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正交表必须满足这两个特点，有一条不满足，就不是正交表。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w:t>
      </w:r>
      <w:r>
        <w:rPr>
          <w:rFonts w:cs="Calibri" w:hint="eastAsia"/>
          <w:b/>
          <w:bCs/>
          <w:sz w:val="20"/>
          <w:szCs w:val="20"/>
        </w:rPr>
        <w:t>每列中不同数字出现的次数相等。</w:t>
      </w:r>
      <w:r>
        <w:rPr>
          <w:rFonts w:cs="Calibri" w:hint="eastAsia"/>
          <w:sz w:val="20"/>
          <w:szCs w:val="20"/>
        </w:rPr>
        <w:t>例如，在两水平正交表中，任何一列都有数码“</w:t>
      </w:r>
      <w:r>
        <w:rPr>
          <w:rFonts w:cs="Calibri" w:hint="eastAsia"/>
          <w:sz w:val="20"/>
          <w:szCs w:val="20"/>
        </w:rPr>
        <w:t>1</w:t>
      </w:r>
      <w:r>
        <w:rPr>
          <w:rFonts w:cs="Calibri" w:hint="eastAsia"/>
          <w:sz w:val="20"/>
          <w:szCs w:val="20"/>
        </w:rPr>
        <w:t>”与“</w:t>
      </w:r>
      <w:r>
        <w:rPr>
          <w:rFonts w:cs="Calibri" w:hint="eastAsia"/>
          <w:sz w:val="20"/>
          <w:szCs w:val="20"/>
        </w:rPr>
        <w:t>2</w:t>
      </w:r>
      <w:r>
        <w:rPr>
          <w:rFonts w:cs="Calibri" w:hint="eastAsia"/>
          <w:sz w:val="20"/>
          <w:szCs w:val="20"/>
        </w:rPr>
        <w:t>”，且任何一列中它们出现的次数是相等的；在三水平正交表中，任何一列都有“</w:t>
      </w:r>
      <w:r>
        <w:rPr>
          <w:rFonts w:cs="Calibri" w:hint="eastAsia"/>
          <w:sz w:val="20"/>
          <w:szCs w:val="20"/>
        </w:rPr>
        <w:t>1</w:t>
      </w:r>
      <w:r>
        <w:rPr>
          <w:rFonts w:cs="Calibri" w:hint="eastAsia"/>
          <w:sz w:val="20"/>
          <w:szCs w:val="20"/>
        </w:rPr>
        <w:t>”、“</w:t>
      </w:r>
      <w:r>
        <w:rPr>
          <w:rFonts w:cs="Calibri" w:hint="eastAsia"/>
          <w:sz w:val="20"/>
          <w:szCs w:val="20"/>
        </w:rPr>
        <w:t>2</w:t>
      </w:r>
      <w:r>
        <w:rPr>
          <w:rFonts w:cs="Calibri" w:hint="eastAsia"/>
          <w:sz w:val="20"/>
          <w:szCs w:val="20"/>
        </w:rPr>
        <w:t>”、“</w:t>
      </w:r>
      <w:r>
        <w:rPr>
          <w:rFonts w:cs="Calibri" w:hint="eastAsia"/>
          <w:sz w:val="20"/>
          <w:szCs w:val="20"/>
        </w:rPr>
        <w:t>3</w:t>
      </w:r>
      <w:r>
        <w:rPr>
          <w:rFonts w:cs="Calibri" w:hint="eastAsia"/>
          <w:sz w:val="20"/>
          <w:szCs w:val="20"/>
        </w:rPr>
        <w:t>”，且在任一列的出现数均相等。这一特点表明每个因素的每个水平与其它因素的每个水平</w:t>
      </w:r>
      <w:r>
        <w:rPr>
          <w:rFonts w:cs="Calibri" w:hint="eastAsia"/>
          <w:sz w:val="20"/>
          <w:szCs w:val="20"/>
        </w:rPr>
        <w:t>参与试验的几率是完全相同的，从而保证了在各个水平中最大限度地排除了其它因素水平的干扰，能有效地比较试验结果并找出最优的试验条件。</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w:t>
      </w:r>
      <w:r>
        <w:rPr>
          <w:rFonts w:cs="Calibri" w:hint="eastAsia"/>
          <w:b/>
          <w:bCs/>
          <w:sz w:val="20"/>
          <w:szCs w:val="20"/>
        </w:rPr>
        <w:t>在任意两列其横向组成的数字对中，每种数字对出现的次数相等。</w:t>
      </w:r>
      <w:r>
        <w:rPr>
          <w:rFonts w:cs="Calibri" w:hint="eastAsia"/>
          <w:sz w:val="20"/>
          <w:szCs w:val="20"/>
        </w:rPr>
        <w:t>例如，在两水平正交表中，任何两列（同一横行内）有序对共有</w:t>
      </w:r>
      <w:r>
        <w:rPr>
          <w:rFonts w:cs="Calibri" w:hint="eastAsia"/>
          <w:sz w:val="20"/>
          <w:szCs w:val="20"/>
        </w:rPr>
        <w:t>4</w:t>
      </w:r>
      <w:r>
        <w:rPr>
          <w:rFonts w:cs="Calibri" w:hint="eastAsia"/>
          <w:sz w:val="20"/>
          <w:szCs w:val="20"/>
        </w:rPr>
        <w:t>种：（</w:t>
      </w:r>
      <w:r>
        <w:rPr>
          <w:rFonts w:cs="Calibri" w:hint="eastAsia"/>
          <w:sz w:val="20"/>
          <w:szCs w:val="20"/>
        </w:rPr>
        <w:t>1</w:t>
      </w:r>
      <w:r>
        <w:rPr>
          <w:rFonts w:cs="Calibri" w:hint="eastAsia"/>
          <w:sz w:val="20"/>
          <w:szCs w:val="20"/>
        </w:rPr>
        <w:t>，</w:t>
      </w:r>
      <w:r>
        <w:rPr>
          <w:rFonts w:cs="Calibri" w:hint="eastAsia"/>
          <w:sz w:val="20"/>
          <w:szCs w:val="20"/>
        </w:rPr>
        <w:t>1</w:t>
      </w:r>
      <w:r>
        <w:rPr>
          <w:rFonts w:cs="Calibri" w:hint="eastAsia"/>
          <w:sz w:val="20"/>
          <w:szCs w:val="20"/>
        </w:rPr>
        <w:t>）、（</w:t>
      </w:r>
      <w:r>
        <w:rPr>
          <w:rFonts w:cs="Calibri" w:hint="eastAsia"/>
          <w:sz w:val="20"/>
          <w:szCs w:val="20"/>
        </w:rPr>
        <w:t>1</w:t>
      </w:r>
      <w:r>
        <w:rPr>
          <w:rFonts w:cs="Calibri" w:hint="eastAsia"/>
          <w:sz w:val="20"/>
          <w:szCs w:val="20"/>
        </w:rPr>
        <w:t>，</w:t>
      </w:r>
      <w:r>
        <w:rPr>
          <w:rFonts w:cs="Calibri" w:hint="eastAsia"/>
          <w:sz w:val="20"/>
          <w:szCs w:val="20"/>
        </w:rPr>
        <w:t>2</w:t>
      </w:r>
      <w:r>
        <w:rPr>
          <w:rFonts w:cs="Calibri" w:hint="eastAsia"/>
          <w:sz w:val="20"/>
          <w:szCs w:val="20"/>
        </w:rPr>
        <w:t>）、（</w:t>
      </w:r>
      <w:r>
        <w:rPr>
          <w:rFonts w:cs="Calibri" w:hint="eastAsia"/>
          <w:sz w:val="20"/>
          <w:szCs w:val="20"/>
        </w:rPr>
        <w:t>2</w:t>
      </w:r>
      <w:r>
        <w:rPr>
          <w:rFonts w:cs="Calibri" w:hint="eastAsia"/>
          <w:sz w:val="20"/>
          <w:szCs w:val="20"/>
        </w:rPr>
        <w:t>，</w:t>
      </w:r>
      <w:r>
        <w:rPr>
          <w:rFonts w:cs="Calibri" w:hint="eastAsia"/>
          <w:sz w:val="20"/>
          <w:szCs w:val="20"/>
        </w:rPr>
        <w:t>1</w:t>
      </w:r>
      <w:r>
        <w:rPr>
          <w:rFonts w:cs="Calibri" w:hint="eastAsia"/>
          <w:sz w:val="20"/>
          <w:szCs w:val="20"/>
        </w:rPr>
        <w:t>）、（</w:t>
      </w:r>
      <w:r>
        <w:rPr>
          <w:rFonts w:cs="Calibri" w:hint="eastAsia"/>
          <w:sz w:val="20"/>
          <w:szCs w:val="20"/>
        </w:rPr>
        <w:t>2</w:t>
      </w:r>
      <w:r>
        <w:rPr>
          <w:rFonts w:cs="Calibri" w:hint="eastAsia"/>
          <w:sz w:val="20"/>
          <w:szCs w:val="20"/>
        </w:rPr>
        <w:t>，</w:t>
      </w:r>
      <w:r>
        <w:rPr>
          <w:rFonts w:cs="Calibri" w:hint="eastAsia"/>
          <w:sz w:val="20"/>
          <w:szCs w:val="20"/>
        </w:rPr>
        <w:t>2</w:t>
      </w:r>
      <w:r>
        <w:rPr>
          <w:rFonts w:cs="Calibri" w:hint="eastAsia"/>
          <w:sz w:val="20"/>
          <w:szCs w:val="20"/>
        </w:rPr>
        <w:t>）。每种对数出现次数相等。在三水平情况下，任何两列（同一横行内）有序对共有</w:t>
      </w:r>
      <w:r>
        <w:rPr>
          <w:rFonts w:cs="Calibri" w:hint="eastAsia"/>
          <w:sz w:val="20"/>
          <w:szCs w:val="20"/>
        </w:rPr>
        <w:t>9</w:t>
      </w:r>
      <w:r>
        <w:rPr>
          <w:rFonts w:cs="Calibri" w:hint="eastAsia"/>
          <w:sz w:val="20"/>
          <w:szCs w:val="20"/>
        </w:rPr>
        <w:t>种，</w:t>
      </w:r>
      <w:r>
        <w:rPr>
          <w:rFonts w:cs="Calibri" w:hint="eastAsia"/>
          <w:sz w:val="20"/>
          <w:szCs w:val="20"/>
        </w:rPr>
        <w:t>1.1</w:t>
      </w:r>
      <w:r>
        <w:rPr>
          <w:rFonts w:cs="Calibri" w:hint="eastAsia"/>
          <w:sz w:val="20"/>
          <w:szCs w:val="20"/>
        </w:rPr>
        <w:t>、</w:t>
      </w:r>
      <w:r>
        <w:rPr>
          <w:rFonts w:cs="Calibri" w:hint="eastAsia"/>
          <w:sz w:val="20"/>
          <w:szCs w:val="20"/>
        </w:rPr>
        <w:t>1.2</w:t>
      </w:r>
      <w:r>
        <w:rPr>
          <w:rFonts w:cs="Calibri" w:hint="eastAsia"/>
          <w:sz w:val="20"/>
          <w:szCs w:val="20"/>
        </w:rPr>
        <w:t>、</w:t>
      </w:r>
      <w:r>
        <w:rPr>
          <w:rFonts w:cs="Calibri" w:hint="eastAsia"/>
          <w:sz w:val="20"/>
          <w:szCs w:val="20"/>
        </w:rPr>
        <w:t>1.3</w:t>
      </w:r>
      <w:r>
        <w:rPr>
          <w:rFonts w:cs="Calibri" w:hint="eastAsia"/>
          <w:sz w:val="20"/>
          <w:szCs w:val="20"/>
        </w:rPr>
        <w:t>、</w:t>
      </w:r>
      <w:r>
        <w:rPr>
          <w:rFonts w:cs="Calibri" w:hint="eastAsia"/>
          <w:sz w:val="20"/>
          <w:szCs w:val="20"/>
        </w:rPr>
        <w:t>2.1</w:t>
      </w:r>
      <w:r>
        <w:rPr>
          <w:rFonts w:cs="Calibri" w:hint="eastAsia"/>
          <w:sz w:val="20"/>
          <w:szCs w:val="20"/>
        </w:rPr>
        <w:t>、</w:t>
      </w:r>
      <w:r>
        <w:rPr>
          <w:rFonts w:cs="Calibri" w:hint="eastAsia"/>
          <w:sz w:val="20"/>
          <w:szCs w:val="20"/>
        </w:rPr>
        <w:t>2.2</w:t>
      </w:r>
      <w:r>
        <w:rPr>
          <w:rFonts w:cs="Calibri" w:hint="eastAsia"/>
          <w:sz w:val="20"/>
          <w:szCs w:val="20"/>
        </w:rPr>
        <w:t>、</w:t>
      </w:r>
      <w:r>
        <w:rPr>
          <w:rFonts w:cs="Calibri" w:hint="eastAsia"/>
          <w:sz w:val="20"/>
          <w:szCs w:val="20"/>
        </w:rPr>
        <w:t>2.3</w:t>
      </w:r>
      <w:r>
        <w:rPr>
          <w:rFonts w:cs="Calibri" w:hint="eastAsia"/>
          <w:sz w:val="20"/>
          <w:szCs w:val="20"/>
        </w:rPr>
        <w:t>、</w:t>
      </w:r>
      <w:r>
        <w:rPr>
          <w:rFonts w:cs="Calibri" w:hint="eastAsia"/>
          <w:sz w:val="20"/>
          <w:szCs w:val="20"/>
        </w:rPr>
        <w:t>3.1</w:t>
      </w:r>
      <w:r>
        <w:rPr>
          <w:rFonts w:cs="Calibri" w:hint="eastAsia"/>
          <w:sz w:val="20"/>
          <w:szCs w:val="20"/>
        </w:rPr>
        <w:t>、</w:t>
      </w:r>
      <w:r>
        <w:rPr>
          <w:rFonts w:cs="Calibri" w:hint="eastAsia"/>
          <w:sz w:val="20"/>
          <w:szCs w:val="20"/>
        </w:rPr>
        <w:t>3.2</w:t>
      </w:r>
      <w:r>
        <w:rPr>
          <w:rFonts w:cs="Calibri" w:hint="eastAsia"/>
          <w:sz w:val="20"/>
          <w:szCs w:val="20"/>
        </w:rPr>
        <w:t>、</w:t>
      </w:r>
      <w:r>
        <w:rPr>
          <w:rFonts w:cs="Calibri" w:hint="eastAsia"/>
          <w:sz w:val="20"/>
          <w:szCs w:val="20"/>
        </w:rPr>
        <w:t>3.3</w:t>
      </w:r>
      <w:r>
        <w:rPr>
          <w:rFonts w:cs="Calibri" w:hint="eastAsia"/>
          <w:sz w:val="20"/>
          <w:szCs w:val="20"/>
        </w:rPr>
        <w:t>，且每对出现数也均相等。这个特点保证了试验点均匀地分散在因素与水</w:t>
      </w:r>
      <w:r>
        <w:rPr>
          <w:rFonts w:cs="Calibri" w:hint="eastAsia"/>
          <w:sz w:val="20"/>
          <w:szCs w:val="20"/>
        </w:rPr>
        <w:t>平的完全组合之中，因此具有很强的代表性。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以上两点充分的体现了正交表的两大优越性，即“均匀分散性，整齐可比”。通俗的说，每个因素的每个水平与另一个因素各水平各碰一次，这就是正交性。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混合正交表选择正交表的时候需满足：水平数</w:t>
      </w:r>
      <w:r>
        <w:rPr>
          <w:rFonts w:cs="Calibri" w:hint="eastAsia"/>
          <w:sz w:val="20"/>
          <w:szCs w:val="20"/>
        </w:rPr>
        <w:t>&gt;=max(</w:t>
      </w:r>
      <w:r>
        <w:rPr>
          <w:rFonts w:cs="Calibri" w:hint="eastAsia"/>
          <w:sz w:val="20"/>
          <w:szCs w:val="20"/>
        </w:rPr>
        <w:t>水平</w:t>
      </w:r>
      <w:r>
        <w:rPr>
          <w:rFonts w:cs="Calibri" w:hint="eastAsia"/>
          <w:sz w:val="20"/>
          <w:szCs w:val="20"/>
        </w:rPr>
        <w:t>1</w:t>
      </w:r>
      <w:r>
        <w:rPr>
          <w:rFonts w:cs="Calibri" w:hint="eastAsia"/>
          <w:sz w:val="20"/>
          <w:szCs w:val="20"/>
        </w:rPr>
        <w:t>，水平</w:t>
      </w:r>
      <w:r>
        <w:rPr>
          <w:rFonts w:cs="Calibri" w:hint="eastAsia"/>
          <w:sz w:val="20"/>
          <w:szCs w:val="20"/>
        </w:rPr>
        <w:t>2</w:t>
      </w:r>
      <w:r>
        <w:rPr>
          <w:rFonts w:cs="Calibri" w:hint="eastAsia"/>
          <w:sz w:val="20"/>
          <w:szCs w:val="20"/>
        </w:rPr>
        <w:t>，</w:t>
      </w:r>
      <w:r>
        <w:rPr>
          <w:rFonts w:cs="Calibri" w:hint="eastAsia"/>
          <w:sz w:val="20"/>
          <w:szCs w:val="20"/>
        </w:rPr>
        <w:t>...)</w:t>
      </w:r>
      <w:r>
        <w:rPr>
          <w:rFonts w:cs="Calibri" w:hint="eastAsia"/>
          <w:sz w:val="20"/>
          <w:szCs w:val="20"/>
        </w:rPr>
        <w:t>，因素数</w:t>
      </w:r>
      <w:r>
        <w:rPr>
          <w:rFonts w:cs="Calibri" w:hint="eastAsia"/>
          <w:sz w:val="20"/>
          <w:szCs w:val="20"/>
        </w:rPr>
        <w:t>&gt;=(</w:t>
      </w:r>
      <w:r>
        <w:rPr>
          <w:rFonts w:cs="Calibri" w:hint="eastAsia"/>
          <w:sz w:val="20"/>
          <w:szCs w:val="20"/>
        </w:rPr>
        <w:t>因素</w:t>
      </w:r>
      <w:r>
        <w:rPr>
          <w:rFonts w:cs="Calibri" w:hint="eastAsia"/>
          <w:sz w:val="20"/>
          <w:szCs w:val="20"/>
        </w:rPr>
        <w:t>1+</w:t>
      </w:r>
      <w:r>
        <w:rPr>
          <w:rFonts w:cs="Calibri" w:hint="eastAsia"/>
          <w:sz w:val="20"/>
          <w:szCs w:val="20"/>
        </w:rPr>
        <w:t>因素</w:t>
      </w:r>
      <w:r>
        <w:rPr>
          <w:rFonts w:cs="Calibri" w:hint="eastAsia"/>
          <w:sz w:val="20"/>
          <w:szCs w:val="20"/>
        </w:rPr>
        <w:t>2+</w:t>
      </w:r>
      <w:r>
        <w:rPr>
          <w:rFonts w:cs="Calibri" w:hint="eastAsia"/>
          <w:sz w:val="20"/>
          <w:szCs w:val="20"/>
        </w:rPr>
        <w:t>因素</w:t>
      </w:r>
      <w:r>
        <w:rPr>
          <w:rFonts w:cs="Calibri" w:hint="eastAsia"/>
          <w:sz w:val="20"/>
          <w:szCs w:val="20"/>
        </w:rPr>
        <w:t>3+</w:t>
      </w:r>
      <w:r>
        <w:rPr>
          <w:rFonts w:cs="Calibri" w:hint="eastAsia"/>
          <w:sz w:val="20"/>
          <w:szCs w:val="20"/>
        </w:rPr>
        <w:t>…</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混合正交表选择正交表的示例：</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我们分析一下：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、被测项目中一共有四个被测对象（</w:t>
      </w:r>
      <w:r>
        <w:rPr>
          <w:rFonts w:cs="Calibri" w:hint="eastAsia"/>
          <w:sz w:val="20"/>
          <w:szCs w:val="20"/>
        </w:rPr>
        <w:t>4</w:t>
      </w:r>
      <w:r>
        <w:rPr>
          <w:rFonts w:cs="Calibri" w:hint="eastAsia"/>
          <w:sz w:val="20"/>
          <w:szCs w:val="20"/>
        </w:rPr>
        <w:t>个因素），每个被测对象的状态（水平数）都不一样。其中，</w:t>
      </w:r>
      <w:r>
        <w:rPr>
          <w:rFonts w:cs="Calibri" w:hint="eastAsia"/>
          <w:sz w:val="20"/>
          <w:szCs w:val="20"/>
        </w:rPr>
        <w:t>A</w:t>
      </w:r>
      <w:r>
        <w:rPr>
          <w:rFonts w:cs="Calibri" w:hint="eastAsia"/>
          <w:sz w:val="20"/>
          <w:szCs w:val="20"/>
        </w:rPr>
        <w:t>、</w:t>
      </w:r>
      <w:r>
        <w:rPr>
          <w:rFonts w:cs="Calibri" w:hint="eastAsia"/>
          <w:sz w:val="20"/>
          <w:szCs w:val="20"/>
        </w:rPr>
        <w:t>C</w:t>
      </w:r>
      <w:r>
        <w:rPr>
          <w:rFonts w:cs="Calibri" w:hint="eastAsia"/>
          <w:sz w:val="20"/>
          <w:szCs w:val="20"/>
        </w:rPr>
        <w:t>水平数均为</w:t>
      </w:r>
      <w:r>
        <w:rPr>
          <w:rFonts w:cs="Calibri" w:hint="eastAsia"/>
          <w:sz w:val="20"/>
          <w:szCs w:val="20"/>
        </w:rPr>
        <w:t>3</w:t>
      </w:r>
      <w:r>
        <w:rPr>
          <w:rFonts w:cs="Calibri" w:hint="eastAsia"/>
          <w:sz w:val="20"/>
          <w:szCs w:val="20"/>
        </w:rPr>
        <w:t>，</w:t>
      </w:r>
      <w:r>
        <w:rPr>
          <w:rFonts w:cs="Calibri" w:hint="eastAsia"/>
          <w:sz w:val="20"/>
          <w:szCs w:val="20"/>
        </w:rPr>
        <w:t>B</w:t>
      </w:r>
      <w:r>
        <w:rPr>
          <w:rFonts w:cs="Calibri" w:hint="eastAsia"/>
          <w:sz w:val="20"/>
          <w:szCs w:val="20"/>
        </w:rPr>
        <w:t>的水平数为</w:t>
      </w:r>
      <w:r>
        <w:rPr>
          <w:rFonts w:cs="Calibri" w:hint="eastAsia"/>
          <w:sz w:val="20"/>
          <w:szCs w:val="20"/>
        </w:rPr>
        <w:t>4</w:t>
      </w:r>
      <w:r>
        <w:rPr>
          <w:rFonts w:cs="Calibri" w:hint="eastAsia"/>
          <w:sz w:val="20"/>
          <w:szCs w:val="20"/>
        </w:rPr>
        <w:t>，</w:t>
      </w:r>
      <w:r>
        <w:rPr>
          <w:rFonts w:cs="Calibri" w:hint="eastAsia"/>
          <w:sz w:val="20"/>
          <w:szCs w:val="20"/>
        </w:rPr>
        <w:t>D</w:t>
      </w:r>
      <w:r>
        <w:rPr>
          <w:rFonts w:cs="Calibri" w:hint="eastAsia"/>
          <w:sz w:val="20"/>
          <w:szCs w:val="20"/>
        </w:rPr>
        <w:t>的水平数为</w:t>
      </w:r>
      <w:r>
        <w:rPr>
          <w:rFonts w:cs="Calibri" w:hint="eastAsia"/>
          <w:sz w:val="20"/>
          <w:szCs w:val="20"/>
        </w:rPr>
        <w:t>2</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、选择正交表：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本题，水平数</w:t>
      </w:r>
      <w:r>
        <w:rPr>
          <w:rFonts w:cs="Calibri" w:hint="eastAsia"/>
          <w:sz w:val="20"/>
          <w:szCs w:val="20"/>
        </w:rPr>
        <w:t>&gt;=max(3,4,2)=4</w:t>
      </w:r>
      <w:r>
        <w:rPr>
          <w:rFonts w:cs="Calibri" w:hint="eastAsia"/>
          <w:sz w:val="20"/>
          <w:szCs w:val="20"/>
        </w:rPr>
        <w:t>，因素数</w:t>
      </w:r>
      <w:r>
        <w:rPr>
          <w:rFonts w:cs="Calibri" w:hint="eastAsia"/>
          <w:sz w:val="20"/>
          <w:szCs w:val="20"/>
        </w:rPr>
        <w:t>&gt;=4</w:t>
      </w:r>
      <w:r>
        <w:rPr>
          <w:rFonts w:cs="Calibri" w:hint="eastAsia"/>
          <w:sz w:val="20"/>
          <w:szCs w:val="20"/>
        </w:rPr>
        <w:t>，查询附录中的正交表，只有</w:t>
      </w:r>
      <w:r>
        <w:rPr>
          <w:rFonts w:cs="Calibri" w:hint="eastAsia"/>
          <w:sz w:val="20"/>
          <w:szCs w:val="20"/>
        </w:rPr>
        <w:t>L16</w:t>
      </w:r>
      <w:r>
        <w:rPr>
          <w:rFonts w:cs="Calibri" w:hint="eastAsia"/>
          <w:sz w:val="20"/>
          <w:szCs w:val="20"/>
        </w:rPr>
        <w:t>（</w:t>
      </w:r>
      <w:r>
        <w:rPr>
          <w:rFonts w:cs="Calibri" w:hint="eastAsia"/>
          <w:sz w:val="20"/>
          <w:szCs w:val="20"/>
        </w:rPr>
        <w:t>45</w:t>
      </w:r>
      <w:r>
        <w:rPr>
          <w:rFonts w:cs="Calibri" w:hint="eastAsia"/>
          <w:sz w:val="20"/>
          <w:szCs w:val="20"/>
        </w:rPr>
        <w:t>）的行数最少，行数取最少的一个，比较适合。</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、最后选中正交表公式：</w:t>
      </w:r>
      <w:r>
        <w:rPr>
          <w:rFonts w:cs="Calibri" w:hint="eastAsia"/>
          <w:sz w:val="20"/>
          <w:szCs w:val="20"/>
        </w:rPr>
        <w:t>L16</w:t>
      </w:r>
      <w:r>
        <w:rPr>
          <w:rFonts w:cs="Calibri" w:hint="eastAsia"/>
          <w:sz w:val="20"/>
          <w:szCs w:val="20"/>
        </w:rPr>
        <w:t>（</w:t>
      </w:r>
      <w:r>
        <w:rPr>
          <w:rFonts w:cs="Calibri" w:hint="eastAsia"/>
          <w:sz w:val="20"/>
          <w:szCs w:val="20"/>
        </w:rPr>
        <w:t>45</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另外，当水平数和因素数的具体值确定时，正确的行数（试验次数）的计算方法是：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试验次数</w:t>
      </w:r>
      <w:r>
        <w:rPr>
          <w:rFonts w:cs="Calibri" w:hint="eastAsia"/>
          <w:sz w:val="20"/>
          <w:szCs w:val="20"/>
        </w:rPr>
        <w:t>(</w:t>
      </w:r>
      <w:r>
        <w:rPr>
          <w:rFonts w:cs="Calibri" w:hint="eastAsia"/>
          <w:sz w:val="20"/>
          <w:szCs w:val="20"/>
        </w:rPr>
        <w:t>行数</w:t>
      </w:r>
      <w:r>
        <w:rPr>
          <w:rFonts w:cs="Calibri" w:hint="eastAsia"/>
          <w:sz w:val="20"/>
          <w:szCs w:val="20"/>
        </w:rPr>
        <w:t>)</w:t>
      </w:r>
      <w:r>
        <w:rPr>
          <w:rFonts w:cs="Calibri" w:hint="eastAsia"/>
          <w:sz w:val="20"/>
          <w:szCs w:val="20"/>
        </w:rPr>
        <w:t>＝∑</w:t>
      </w:r>
      <w:r>
        <w:rPr>
          <w:rFonts w:cs="Calibri" w:hint="eastAsia"/>
          <w:sz w:val="20"/>
          <w:szCs w:val="20"/>
        </w:rPr>
        <w:t>(</w:t>
      </w:r>
      <w:r>
        <w:rPr>
          <w:rFonts w:cs="Calibri" w:hint="eastAsia"/>
          <w:sz w:val="20"/>
          <w:szCs w:val="20"/>
        </w:rPr>
        <w:t>每列水平数</w:t>
      </w:r>
      <w:r>
        <w:rPr>
          <w:rFonts w:cs="Calibri" w:hint="eastAsia"/>
          <w:sz w:val="20"/>
          <w:szCs w:val="20"/>
        </w:rPr>
        <w:t>-1)+1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如：</w:t>
      </w:r>
      <w:r>
        <w:rPr>
          <w:rFonts w:cs="Calibri" w:hint="eastAsia"/>
          <w:sz w:val="20"/>
          <w:szCs w:val="20"/>
        </w:rPr>
        <w:t>L18</w:t>
      </w:r>
      <w:r>
        <w:rPr>
          <w:rFonts w:cs="Calibri" w:hint="eastAsia"/>
          <w:sz w:val="20"/>
          <w:szCs w:val="20"/>
        </w:rPr>
        <w:t>（</w:t>
      </w:r>
      <w:r>
        <w:rPr>
          <w:rFonts w:cs="Calibri" w:hint="eastAsia"/>
          <w:sz w:val="20"/>
          <w:szCs w:val="20"/>
        </w:rPr>
        <w:t>36 *61</w:t>
      </w:r>
      <w:r>
        <w:rPr>
          <w:rFonts w:cs="Calibri" w:hint="eastAsia"/>
          <w:sz w:val="20"/>
          <w:szCs w:val="20"/>
        </w:rPr>
        <w:t>）</w:t>
      </w:r>
      <w:r>
        <w:rPr>
          <w:rFonts w:cs="Calibri" w:hint="eastAsia"/>
          <w:sz w:val="20"/>
          <w:szCs w:val="20"/>
        </w:rPr>
        <w:t>=</w:t>
      </w:r>
      <w:r>
        <w:rPr>
          <w:rFonts w:cs="Calibri" w:hint="eastAsia"/>
          <w:sz w:val="20"/>
          <w:szCs w:val="20"/>
        </w:rPr>
        <w:t>（</w:t>
      </w:r>
      <w:r>
        <w:rPr>
          <w:rFonts w:cs="Calibri" w:hint="eastAsia"/>
          <w:sz w:val="20"/>
          <w:szCs w:val="20"/>
        </w:rPr>
        <w:t>3-1</w:t>
      </w:r>
      <w:r>
        <w:rPr>
          <w:rFonts w:cs="Calibri" w:hint="eastAsia"/>
          <w:sz w:val="20"/>
          <w:szCs w:val="20"/>
        </w:rPr>
        <w:t>）</w:t>
      </w:r>
      <w:r>
        <w:rPr>
          <w:rFonts w:cs="Calibri" w:hint="eastAsia"/>
          <w:sz w:val="20"/>
          <w:szCs w:val="20"/>
        </w:rPr>
        <w:t>*6+</w:t>
      </w:r>
      <w:r>
        <w:rPr>
          <w:rFonts w:cs="Calibri" w:hint="eastAsia"/>
          <w:sz w:val="20"/>
          <w:szCs w:val="20"/>
        </w:rPr>
        <w:t>（</w:t>
      </w:r>
      <w:r>
        <w:rPr>
          <w:rFonts w:cs="Calibri" w:hint="eastAsia"/>
          <w:sz w:val="20"/>
          <w:szCs w:val="20"/>
        </w:rPr>
        <w:t>6-1</w:t>
      </w:r>
      <w:r>
        <w:rPr>
          <w:rFonts w:cs="Calibri" w:hint="eastAsia"/>
          <w:sz w:val="20"/>
          <w:szCs w:val="20"/>
        </w:rPr>
        <w:t>）</w:t>
      </w:r>
      <w:r>
        <w:rPr>
          <w:rFonts w:cs="Calibri" w:hint="eastAsia"/>
          <w:sz w:val="20"/>
          <w:szCs w:val="20"/>
        </w:rPr>
        <w:t>*1+1=18</w:t>
      </w:r>
      <w:r>
        <w:rPr>
          <w:rFonts w:cs="Calibri" w:hint="eastAsia"/>
          <w:sz w:val="20"/>
          <w:szCs w:val="20"/>
        </w:rPr>
        <w:t>；</w:t>
      </w:r>
      <w:r>
        <w:rPr>
          <w:rFonts w:cs="Calibri" w:hint="eastAsia"/>
          <w:sz w:val="20"/>
          <w:szCs w:val="20"/>
        </w:rPr>
        <w:t>L8(27)=</w:t>
      </w:r>
      <w:r>
        <w:rPr>
          <w:rFonts w:cs="Calibri" w:hint="eastAsia"/>
          <w:sz w:val="20"/>
          <w:szCs w:val="20"/>
        </w:rPr>
        <w:t>（</w:t>
      </w:r>
      <w:r>
        <w:rPr>
          <w:rFonts w:cs="Calibri" w:hint="eastAsia"/>
          <w:sz w:val="20"/>
          <w:szCs w:val="20"/>
        </w:rPr>
        <w:t>2-1</w:t>
      </w:r>
      <w:r>
        <w:rPr>
          <w:rFonts w:cs="Calibri" w:hint="eastAsia"/>
          <w:sz w:val="20"/>
          <w:szCs w:val="20"/>
        </w:rPr>
        <w:t>）</w:t>
      </w:r>
      <w:r>
        <w:rPr>
          <w:rFonts w:cs="Calibri" w:hint="eastAsia"/>
          <w:sz w:val="20"/>
          <w:szCs w:val="20"/>
        </w:rPr>
        <w:t>*7+1=8</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如何查找正交表：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w:t>
      </w:r>
      <w:r>
        <w:rPr>
          <w:rFonts w:cs="Calibri" w:hint="eastAsia"/>
          <w:sz w:val="20"/>
          <w:szCs w:val="20"/>
        </w:rPr>
        <w:t>Technical Support (support.sas.com)</w:t>
      </w:r>
    </w:p>
    <w:p w:rsidR="00000000" w:rsidRDefault="003A3DA7">
      <w:pPr>
        <w:pStyle w:val="a3"/>
        <w:spacing w:before="0" w:beforeAutospacing="0" w:after="0" w:afterAutospacing="0"/>
        <w:ind w:left="835"/>
        <w:rPr>
          <w:rFonts w:cs="Calibri" w:hint="eastAsia"/>
          <w:sz w:val="20"/>
          <w:szCs w:val="20"/>
        </w:rPr>
      </w:pPr>
      <w:hyperlink r:id="rId7" w:history="1">
        <w:r>
          <w:rPr>
            <w:rStyle w:val="a4"/>
            <w:rFonts w:cs="Calibri" w:hint="eastAsia"/>
            <w:sz w:val="20"/>
            <w:szCs w:val="20"/>
          </w:rPr>
          <w:t>http://support.sas.com/techsup/technote/ts723_Designs.txt</w:t>
        </w:r>
      </w:hyperlink>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、查</w:t>
      </w:r>
      <w:r>
        <w:rPr>
          <w:rFonts w:cs="Calibri" w:hint="eastAsia"/>
          <w:sz w:val="20"/>
          <w:szCs w:val="20"/>
        </w:rPr>
        <w:t>Dr. Genichi Taguchi</w:t>
      </w:r>
      <w:r>
        <w:rPr>
          <w:rFonts w:cs="Calibri" w:hint="eastAsia"/>
          <w:sz w:val="20"/>
          <w:szCs w:val="20"/>
        </w:rPr>
        <w:t>设计的正交表</w:t>
      </w:r>
    </w:p>
    <w:p w:rsidR="00000000" w:rsidRDefault="003A3DA7">
      <w:pPr>
        <w:pStyle w:val="a3"/>
        <w:spacing w:before="0" w:beforeAutospacing="0" w:after="0" w:afterAutospacing="0"/>
        <w:ind w:left="835"/>
        <w:rPr>
          <w:rFonts w:cs="Calibri" w:hint="eastAsia"/>
          <w:sz w:val="20"/>
          <w:szCs w:val="20"/>
        </w:rPr>
      </w:pPr>
      <w:hyperlink r:id="rId8" w:history="1">
        <w:r>
          <w:rPr>
            <w:rStyle w:val="a4"/>
            <w:rFonts w:cs="Calibri" w:hint="eastAsia"/>
            <w:sz w:val="20"/>
            <w:szCs w:val="20"/>
          </w:rPr>
          <w:t>http://www.york.ac.uk/depts/maths/tables/orthogonal.htm</w:t>
        </w:r>
      </w:hyperlink>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设计测试用例的步骤：</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、有哪些因素（变量）</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、每个因素有哪几个水平（变量的取值）</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、选择一个合适的正交表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、把变量的值映射到表中</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、把每一行的各因素水平的组合作为一个测试用例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6</w:t>
      </w:r>
      <w:r>
        <w:rPr>
          <w:rFonts w:cs="Calibri" w:hint="eastAsia"/>
          <w:sz w:val="20"/>
          <w:szCs w:val="20"/>
        </w:rPr>
        <w:t>、加上你认为可疑且没有在表中出现的用例组合</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如何选择正交表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、考虑因素（变量）的个数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、考虑因素水平（变量</w:t>
      </w:r>
      <w:r>
        <w:rPr>
          <w:rFonts w:cs="Calibri" w:hint="eastAsia"/>
          <w:sz w:val="20"/>
          <w:szCs w:val="20"/>
        </w:rPr>
        <w:t>的取值）的个数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、考虑正交表的行数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、取行数最少的一个</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、加权筛选，生成因素分析表。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因子与状态的选择可按其重要程度分别加权。具体来说，可根据各个因子及状态的作用大小、出现频率、在不同的子系统或模块中的重要程度以及测试的需要，确定权值的大小。这样在必要时，可删去一部分权值较小，也就是重要性较小的因子或状态，使最后生成的测试用例集缩减到允许范围。</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在不同的测试阶段对因子及状态的权值的输入、改变都会有不同的要求。例如，初次测试时，可以根据被测软件规模的大小，确定是否加权。若需要加权，则由测试人员确定权值并输入，若无需加权，则应以</w:t>
      </w:r>
      <w:r>
        <w:rPr>
          <w:rFonts w:cs="Calibri" w:hint="eastAsia"/>
          <w:sz w:val="20"/>
          <w:szCs w:val="20"/>
        </w:rPr>
        <w:t>0</w:t>
      </w:r>
      <w:r>
        <w:rPr>
          <w:rFonts w:cs="Calibri" w:hint="eastAsia"/>
          <w:sz w:val="20"/>
          <w:szCs w:val="20"/>
        </w:rPr>
        <w:t>作为各因子及状态的权值。在进行模块或子系统测试时，有时需要修改部</w:t>
      </w:r>
      <w:r>
        <w:rPr>
          <w:rFonts w:cs="Calibri" w:hint="eastAsia"/>
          <w:sz w:val="20"/>
          <w:szCs w:val="20"/>
        </w:rPr>
        <w:t>分因子或状态的权值，有时必须修改所有因子及状态的权值，有时可以借用上次测试的权值进行重复测试。因此，必须考虑各个测试阶段可能出现的各种情况，并分别进行处理，具体考虑的方法可参考下图：</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3</w:t>
      </w:r>
      <w:r>
        <w:rPr>
          <w:rFonts w:cs="Calibri" w:hint="eastAsia"/>
          <w:sz w:val="20"/>
          <w:szCs w:val="20"/>
        </w:rPr>
        <w:t>、构造测试输入数据集，并由此建立因果图，最终确定测试用例的数量和优先级。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正交实验设计法设计测试用例的特点如下：</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节省测试工作时间；</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可控制生成的测试用例的数量；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测试用例具有一定的覆盖度。</w:t>
      </w:r>
    </w:p>
    <w:p w:rsidR="00000000" w:rsidRDefault="003A3DA7">
      <w:pPr>
        <w:pStyle w:val="a3"/>
        <w:spacing w:before="0" w:beforeAutospacing="0" w:after="0" w:afterAutospacing="0"/>
        <w:ind w:left="835"/>
        <w:rPr>
          <w:rFonts w:cs="Calibri"/>
          <w:sz w:val="20"/>
          <w:szCs w:val="20"/>
        </w:rPr>
      </w:pPr>
      <w:r>
        <w:rPr>
          <w:rFonts w:cs="Calibri" w:hint="eastAsia"/>
          <w:sz w:val="20"/>
          <w:szCs w:val="20"/>
        </w:rPr>
        <w:t>1</w:t>
      </w:r>
      <w:r>
        <w:rPr>
          <w:rFonts w:cs="Calibri" w:hint="eastAsia"/>
          <w:sz w:val="20"/>
          <w:szCs w:val="20"/>
        </w:rPr>
        <w:t>、因素数（变量）、水平数（变量值）相符</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水平数（变量的取值）相同、因素数（变量）刚好符合某一正交表，则直接套用正交表，得到用例。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例子：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对某人进行查询，假设查询某个人时有三个查询条件：</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根据“姓名”进行查询</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根据“身份证号码”查询</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根据“手机号码”查询</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考虑查询条件要么不填写，要么填写，此时可用正交表进行设计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①</w:t>
      </w:r>
      <w:r>
        <w:rPr>
          <w:rFonts w:cs="Calibri" w:hint="eastAsia"/>
          <w:sz w:val="20"/>
          <w:szCs w:val="20"/>
        </w:rPr>
        <w:t xml:space="preserve"> </w:t>
      </w:r>
      <w:r>
        <w:rPr>
          <w:rFonts w:cs="Calibri" w:hint="eastAsia"/>
          <w:sz w:val="20"/>
          <w:szCs w:val="20"/>
        </w:rPr>
        <w:t>因素数和水平数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有三个因素：姓名、身份证号、手机号码。每个因素有两个水平：</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姓名：填、不填</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身份证号：填、不填</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手机号码：填、不填</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②</w:t>
      </w:r>
      <w:r>
        <w:rPr>
          <w:rFonts w:cs="Calibri" w:hint="eastAsia"/>
          <w:sz w:val="20"/>
          <w:szCs w:val="20"/>
        </w:rPr>
        <w:t xml:space="preserve"> </w:t>
      </w:r>
      <w:r>
        <w:rPr>
          <w:rFonts w:cs="Calibri" w:hint="eastAsia"/>
          <w:sz w:val="20"/>
          <w:szCs w:val="20"/>
        </w:rPr>
        <w:t>选择正交表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表中的因素数＞＝</w:t>
      </w:r>
      <w:r>
        <w:rPr>
          <w:rFonts w:cs="Calibri" w:hint="eastAsia"/>
          <w:sz w:val="20"/>
          <w:szCs w:val="20"/>
        </w:rPr>
        <w:t>3</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表中至少有三个因素的水平数＞＝</w:t>
      </w:r>
      <w:r>
        <w:rPr>
          <w:rFonts w:cs="Calibri" w:hint="eastAsia"/>
          <w:sz w:val="20"/>
          <w:szCs w:val="20"/>
        </w:rPr>
        <w:t>2</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行数取最少的一个</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结果：</w:t>
      </w:r>
      <w:r>
        <w:rPr>
          <w:rFonts w:cs="Calibri" w:hint="eastAsia"/>
          <w:sz w:val="20"/>
          <w:szCs w:val="20"/>
        </w:rPr>
        <w:t>L4(23)</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③</w:t>
      </w:r>
      <w:r>
        <w:rPr>
          <w:rFonts w:cs="Calibri" w:hint="eastAsia"/>
          <w:sz w:val="20"/>
          <w:szCs w:val="20"/>
        </w:rPr>
        <w:t xml:space="preserve"> </w:t>
      </w:r>
      <w:r>
        <w:rPr>
          <w:rFonts w:cs="Calibri" w:hint="eastAsia"/>
          <w:sz w:val="20"/>
          <w:szCs w:val="20"/>
        </w:rPr>
        <w:t>变量映射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姓名：</w:t>
      </w:r>
      <w:r>
        <w:rPr>
          <w:rFonts w:cs="Calibri" w:hint="eastAsia"/>
          <w:sz w:val="20"/>
          <w:szCs w:val="20"/>
        </w:rPr>
        <w:t>1</w:t>
      </w:r>
      <w:r>
        <w:rPr>
          <w:rFonts w:cs="Calibri" w:hint="eastAsia"/>
          <w:sz w:val="20"/>
          <w:szCs w:val="20"/>
        </w:rPr>
        <w:t>→填写，</w:t>
      </w:r>
      <w:r>
        <w:rPr>
          <w:rFonts w:cs="Calibri" w:hint="eastAsia"/>
          <w:sz w:val="20"/>
          <w:szCs w:val="20"/>
        </w:rPr>
        <w:t>2</w:t>
      </w:r>
      <w:r>
        <w:rPr>
          <w:rFonts w:cs="Calibri" w:hint="eastAsia"/>
          <w:sz w:val="20"/>
          <w:szCs w:val="20"/>
        </w:rPr>
        <w:t>→不填写；</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身份证号：</w:t>
      </w:r>
      <w:r>
        <w:rPr>
          <w:rFonts w:cs="Calibri" w:hint="eastAsia"/>
          <w:sz w:val="20"/>
          <w:szCs w:val="20"/>
        </w:rPr>
        <w:t>1</w:t>
      </w:r>
      <w:r>
        <w:rPr>
          <w:rFonts w:cs="Calibri" w:hint="eastAsia"/>
          <w:sz w:val="20"/>
          <w:szCs w:val="20"/>
        </w:rPr>
        <w:t>→填写，</w:t>
      </w:r>
      <w:r>
        <w:rPr>
          <w:rFonts w:cs="Calibri" w:hint="eastAsia"/>
          <w:sz w:val="20"/>
          <w:szCs w:val="20"/>
        </w:rPr>
        <w:t>2</w:t>
      </w:r>
      <w:r>
        <w:rPr>
          <w:rFonts w:cs="Calibri" w:hint="eastAsia"/>
          <w:sz w:val="20"/>
          <w:szCs w:val="20"/>
        </w:rPr>
        <w:t>→不填写；</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手机号码：</w:t>
      </w:r>
      <w:r>
        <w:rPr>
          <w:rFonts w:cs="Calibri" w:hint="eastAsia"/>
          <w:sz w:val="20"/>
          <w:szCs w:val="20"/>
        </w:rPr>
        <w:t>1</w:t>
      </w:r>
      <w:r>
        <w:rPr>
          <w:rFonts w:cs="Calibri" w:hint="eastAsia"/>
          <w:sz w:val="20"/>
          <w:szCs w:val="20"/>
        </w:rPr>
        <w:t>→填写，</w:t>
      </w:r>
      <w:r>
        <w:rPr>
          <w:rFonts w:cs="Calibri" w:hint="eastAsia"/>
          <w:sz w:val="20"/>
          <w:szCs w:val="20"/>
        </w:rPr>
        <w:t>2</w:t>
      </w:r>
      <w:r>
        <w:rPr>
          <w:rFonts w:cs="Calibri" w:hint="eastAsia"/>
          <w:sz w:val="20"/>
          <w:szCs w:val="20"/>
        </w:rPr>
        <w:t>→不填写；</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④</w:t>
      </w:r>
      <w:r>
        <w:rPr>
          <w:rFonts w:cs="Calibri" w:hint="eastAsia"/>
          <w:sz w:val="20"/>
          <w:szCs w:val="20"/>
        </w:rPr>
        <w:t xml:space="preserve"> </w:t>
      </w:r>
      <w:r>
        <w:rPr>
          <w:rFonts w:cs="Calibri" w:hint="eastAsia"/>
          <w:sz w:val="20"/>
          <w:szCs w:val="20"/>
        </w:rPr>
        <w:t>用</w:t>
      </w:r>
      <w:r>
        <w:rPr>
          <w:rFonts w:cs="Calibri" w:hint="eastAsia"/>
          <w:sz w:val="20"/>
          <w:szCs w:val="20"/>
        </w:rPr>
        <w:t>L4(23)</w:t>
      </w:r>
      <w:r>
        <w:rPr>
          <w:rFonts w:cs="Calibri" w:hint="eastAsia"/>
          <w:sz w:val="20"/>
          <w:szCs w:val="20"/>
        </w:rPr>
        <w:t>设计的测试用例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测试用例如下：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：填写姓名、填写身份证号、填写手机号</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：填写姓名、不填身份证号、不填手机号</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：不填姓名、填写身份证号、不填手机号</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：不填姓名、不填身份证号、填写手机号</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⑤增补测试用例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：不填姓名、不填身份证号、不填手机号</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测试用例减少数：</w:t>
      </w:r>
      <w:r>
        <w:rPr>
          <w:rFonts w:cs="Calibri" w:hint="eastAsia"/>
          <w:sz w:val="20"/>
          <w:szCs w:val="20"/>
        </w:rPr>
        <w:t>8</w:t>
      </w:r>
      <w:r>
        <w:rPr>
          <w:rFonts w:cs="Calibri" w:hint="eastAsia"/>
          <w:sz w:val="20"/>
          <w:szCs w:val="20"/>
        </w:rPr>
        <w:t>→</w:t>
      </w:r>
      <w:r>
        <w:rPr>
          <w:rFonts w:cs="Calibri" w:hint="eastAsia"/>
          <w:sz w:val="20"/>
          <w:szCs w:val="20"/>
        </w:rPr>
        <w:t>5</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、因素数不相同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水平数（变量的取值）与某正交表相同，但因素数（变量）却不相同，则取因素数最接近但略大于实际值的正交表，套用之后，最后一列因素去掉即可。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例子：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兼容性测试：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操作系统：</w:t>
      </w:r>
      <w:r>
        <w:rPr>
          <w:rFonts w:cs="Calibri" w:hint="eastAsia"/>
          <w:sz w:val="20"/>
          <w:szCs w:val="20"/>
        </w:rPr>
        <w:t>2000</w:t>
      </w:r>
      <w:r>
        <w:rPr>
          <w:rFonts w:cs="Calibri" w:hint="eastAsia"/>
          <w:sz w:val="20"/>
          <w:szCs w:val="20"/>
        </w:rPr>
        <w:t>、</w:t>
      </w:r>
      <w:r>
        <w:rPr>
          <w:rFonts w:cs="Calibri" w:hint="eastAsia"/>
          <w:sz w:val="20"/>
          <w:szCs w:val="20"/>
        </w:rPr>
        <w:t>XP</w:t>
      </w:r>
      <w:r>
        <w:rPr>
          <w:rFonts w:cs="Calibri" w:hint="eastAsia"/>
          <w:sz w:val="20"/>
          <w:szCs w:val="20"/>
        </w:rPr>
        <w:t>、</w:t>
      </w:r>
      <w:r>
        <w:rPr>
          <w:rFonts w:cs="Calibri" w:hint="eastAsia"/>
          <w:sz w:val="20"/>
          <w:szCs w:val="20"/>
        </w:rPr>
        <w:t>2003</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浏览器：</w:t>
      </w:r>
      <w:r>
        <w:rPr>
          <w:rFonts w:cs="Calibri" w:hint="eastAsia"/>
          <w:sz w:val="20"/>
          <w:szCs w:val="20"/>
        </w:rPr>
        <w:t>IE6.0</w:t>
      </w:r>
      <w:r>
        <w:rPr>
          <w:rFonts w:cs="Calibri" w:hint="eastAsia"/>
          <w:sz w:val="20"/>
          <w:szCs w:val="20"/>
        </w:rPr>
        <w:t>、</w:t>
      </w:r>
      <w:r>
        <w:rPr>
          <w:rFonts w:cs="Calibri" w:hint="eastAsia"/>
          <w:sz w:val="20"/>
          <w:szCs w:val="20"/>
        </w:rPr>
        <w:t>IE7.0</w:t>
      </w:r>
      <w:r>
        <w:rPr>
          <w:rFonts w:cs="Calibri" w:hint="eastAsia"/>
          <w:sz w:val="20"/>
          <w:szCs w:val="20"/>
        </w:rPr>
        <w:t>、</w:t>
      </w:r>
      <w:r>
        <w:rPr>
          <w:rFonts w:cs="Calibri" w:hint="eastAsia"/>
          <w:sz w:val="20"/>
          <w:szCs w:val="20"/>
        </w:rPr>
        <w:t>TT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杀毒软件：卡巴、金山、诺顿</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如果全部进行测试的话，</w:t>
      </w:r>
      <w:r>
        <w:rPr>
          <w:rFonts w:cs="Calibri" w:hint="eastAsia"/>
          <w:sz w:val="20"/>
          <w:szCs w:val="20"/>
        </w:rPr>
        <w:t>3^3=27</w:t>
      </w:r>
      <w:r>
        <w:rPr>
          <w:rFonts w:cs="Calibri" w:hint="eastAsia"/>
          <w:sz w:val="20"/>
          <w:szCs w:val="20"/>
        </w:rPr>
        <w:t>个组合，需要进行</w:t>
      </w:r>
      <w:r>
        <w:rPr>
          <w:rFonts w:cs="Calibri" w:hint="eastAsia"/>
          <w:sz w:val="20"/>
          <w:szCs w:val="20"/>
        </w:rPr>
        <w:t>27</w:t>
      </w:r>
      <w:r>
        <w:rPr>
          <w:rFonts w:cs="Calibri" w:hint="eastAsia"/>
          <w:sz w:val="20"/>
          <w:szCs w:val="20"/>
        </w:rPr>
        <w:t>次测试。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①</w:t>
      </w:r>
      <w:r>
        <w:rPr>
          <w:rFonts w:cs="Calibri" w:hint="eastAsia"/>
          <w:sz w:val="20"/>
          <w:szCs w:val="20"/>
        </w:rPr>
        <w:t xml:space="preserve"> </w:t>
      </w:r>
      <w:r>
        <w:rPr>
          <w:rFonts w:cs="Calibri" w:hint="eastAsia"/>
          <w:sz w:val="20"/>
          <w:szCs w:val="20"/>
        </w:rPr>
        <w:t>因素数和水平数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有三个因素：</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操作系统、浏览器、杀毒软件</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每个因素有三个水平。</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②</w:t>
      </w:r>
      <w:r>
        <w:rPr>
          <w:rFonts w:cs="Calibri" w:hint="eastAsia"/>
          <w:sz w:val="20"/>
          <w:szCs w:val="20"/>
        </w:rPr>
        <w:t xml:space="preserve"> </w:t>
      </w:r>
      <w:r>
        <w:rPr>
          <w:rFonts w:cs="Calibri" w:hint="eastAsia"/>
          <w:sz w:val="20"/>
          <w:szCs w:val="20"/>
        </w:rPr>
        <w:t>选择正交表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表中的因素数＞＝</w:t>
      </w:r>
      <w:r>
        <w:rPr>
          <w:rFonts w:cs="Calibri" w:hint="eastAsia"/>
          <w:sz w:val="20"/>
          <w:szCs w:val="20"/>
        </w:rPr>
        <w:t>3</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表中至少有三个因素的水平数＞＝</w:t>
      </w:r>
      <w:r>
        <w:rPr>
          <w:rFonts w:cs="Calibri" w:hint="eastAsia"/>
          <w:sz w:val="20"/>
          <w:szCs w:val="20"/>
        </w:rPr>
        <w:t>3</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行数取最少的一个</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结果：</w:t>
      </w:r>
      <w:r>
        <w:rPr>
          <w:rFonts w:cs="Calibri" w:hint="eastAsia"/>
          <w:sz w:val="20"/>
          <w:szCs w:val="20"/>
        </w:rPr>
        <w:t>L9(34)</w:t>
      </w:r>
      <w:r>
        <w:rPr>
          <w:rFonts w:cs="Calibri" w:hint="eastAsia"/>
          <w:sz w:val="20"/>
          <w:szCs w:val="20"/>
        </w:rPr>
        <w:t>，如下图：</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③</w:t>
      </w:r>
      <w:r>
        <w:rPr>
          <w:rFonts w:cs="Calibri" w:hint="eastAsia"/>
          <w:sz w:val="20"/>
          <w:szCs w:val="20"/>
        </w:rPr>
        <w:t xml:space="preserve"> </w:t>
      </w:r>
      <w:r>
        <w:rPr>
          <w:rFonts w:cs="Calibri" w:hint="eastAsia"/>
          <w:sz w:val="20"/>
          <w:szCs w:val="20"/>
        </w:rPr>
        <w:t>变量映射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操作系统：</w:t>
      </w:r>
      <w:r>
        <w:rPr>
          <w:rFonts w:cs="Calibri" w:hint="eastAsia"/>
          <w:sz w:val="20"/>
          <w:szCs w:val="20"/>
        </w:rPr>
        <w:t>1</w:t>
      </w:r>
      <w:r>
        <w:rPr>
          <w:rFonts w:cs="Calibri" w:hint="eastAsia"/>
          <w:sz w:val="20"/>
          <w:szCs w:val="20"/>
        </w:rPr>
        <w:t>→</w:t>
      </w:r>
      <w:r>
        <w:rPr>
          <w:rFonts w:cs="Calibri" w:hint="eastAsia"/>
          <w:sz w:val="20"/>
          <w:szCs w:val="20"/>
        </w:rPr>
        <w:t>2000</w:t>
      </w:r>
      <w:r>
        <w:rPr>
          <w:rFonts w:cs="Calibri" w:hint="eastAsia"/>
          <w:sz w:val="20"/>
          <w:szCs w:val="20"/>
        </w:rPr>
        <w:t>，</w:t>
      </w:r>
      <w:r>
        <w:rPr>
          <w:rFonts w:cs="Calibri" w:hint="eastAsia"/>
          <w:sz w:val="20"/>
          <w:szCs w:val="20"/>
        </w:rPr>
        <w:t>2</w:t>
      </w:r>
      <w:r>
        <w:rPr>
          <w:rFonts w:cs="Calibri" w:hint="eastAsia"/>
          <w:sz w:val="20"/>
          <w:szCs w:val="20"/>
        </w:rPr>
        <w:t>→</w:t>
      </w:r>
      <w:r>
        <w:rPr>
          <w:rFonts w:cs="Calibri" w:hint="eastAsia"/>
          <w:sz w:val="20"/>
          <w:szCs w:val="20"/>
        </w:rPr>
        <w:t>XP</w:t>
      </w:r>
      <w:r>
        <w:rPr>
          <w:rFonts w:cs="Calibri" w:hint="eastAsia"/>
          <w:sz w:val="20"/>
          <w:szCs w:val="20"/>
        </w:rPr>
        <w:t>，</w:t>
      </w:r>
      <w:r>
        <w:rPr>
          <w:rFonts w:cs="Calibri" w:hint="eastAsia"/>
          <w:sz w:val="20"/>
          <w:szCs w:val="20"/>
        </w:rPr>
        <w:t>3</w:t>
      </w:r>
      <w:r>
        <w:rPr>
          <w:rFonts w:cs="Calibri" w:hint="eastAsia"/>
          <w:sz w:val="20"/>
          <w:szCs w:val="20"/>
        </w:rPr>
        <w:t>→</w:t>
      </w:r>
      <w:r>
        <w:rPr>
          <w:rFonts w:cs="Calibri" w:hint="eastAsia"/>
          <w:sz w:val="20"/>
          <w:szCs w:val="20"/>
        </w:rPr>
        <w:t>2003</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浏览器：</w:t>
      </w:r>
      <w:r>
        <w:rPr>
          <w:rFonts w:cs="Calibri" w:hint="eastAsia"/>
          <w:sz w:val="20"/>
          <w:szCs w:val="20"/>
        </w:rPr>
        <w:t>1</w:t>
      </w:r>
      <w:r>
        <w:rPr>
          <w:rFonts w:cs="Calibri" w:hint="eastAsia"/>
          <w:sz w:val="20"/>
          <w:szCs w:val="20"/>
        </w:rPr>
        <w:t>→</w:t>
      </w:r>
      <w:r>
        <w:rPr>
          <w:rFonts w:cs="Calibri" w:hint="eastAsia"/>
          <w:sz w:val="20"/>
          <w:szCs w:val="20"/>
        </w:rPr>
        <w:t>IE6.0</w:t>
      </w:r>
      <w:r>
        <w:rPr>
          <w:rFonts w:cs="Calibri" w:hint="eastAsia"/>
          <w:sz w:val="20"/>
          <w:szCs w:val="20"/>
        </w:rPr>
        <w:t>，</w:t>
      </w:r>
      <w:r>
        <w:rPr>
          <w:rFonts w:cs="Calibri" w:hint="eastAsia"/>
          <w:sz w:val="20"/>
          <w:szCs w:val="20"/>
        </w:rPr>
        <w:t>2</w:t>
      </w:r>
      <w:r>
        <w:rPr>
          <w:rFonts w:cs="Calibri" w:hint="eastAsia"/>
          <w:sz w:val="20"/>
          <w:szCs w:val="20"/>
        </w:rPr>
        <w:t>→</w:t>
      </w:r>
      <w:r>
        <w:rPr>
          <w:rFonts w:cs="Calibri" w:hint="eastAsia"/>
          <w:sz w:val="20"/>
          <w:szCs w:val="20"/>
        </w:rPr>
        <w:t>IE7.0</w:t>
      </w:r>
      <w:r>
        <w:rPr>
          <w:rFonts w:cs="Calibri" w:hint="eastAsia"/>
          <w:sz w:val="20"/>
          <w:szCs w:val="20"/>
        </w:rPr>
        <w:t>，</w:t>
      </w:r>
      <w:r>
        <w:rPr>
          <w:rFonts w:cs="Calibri" w:hint="eastAsia"/>
          <w:sz w:val="20"/>
          <w:szCs w:val="20"/>
        </w:rPr>
        <w:t>3</w:t>
      </w:r>
      <w:r>
        <w:rPr>
          <w:rFonts w:cs="Calibri" w:hint="eastAsia"/>
          <w:sz w:val="20"/>
          <w:szCs w:val="20"/>
        </w:rPr>
        <w:t>→</w:t>
      </w:r>
      <w:r>
        <w:rPr>
          <w:rFonts w:cs="Calibri" w:hint="eastAsia"/>
          <w:sz w:val="20"/>
          <w:szCs w:val="20"/>
        </w:rPr>
        <w:t>TT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杀毒软件：</w:t>
      </w:r>
      <w:r>
        <w:rPr>
          <w:rFonts w:cs="Calibri" w:hint="eastAsia"/>
          <w:sz w:val="20"/>
          <w:szCs w:val="20"/>
        </w:rPr>
        <w:t>1</w:t>
      </w:r>
      <w:r>
        <w:rPr>
          <w:rFonts w:cs="Calibri" w:hint="eastAsia"/>
          <w:sz w:val="20"/>
          <w:szCs w:val="20"/>
        </w:rPr>
        <w:t>→卡巴，</w:t>
      </w:r>
      <w:r>
        <w:rPr>
          <w:rFonts w:cs="Calibri" w:hint="eastAsia"/>
          <w:sz w:val="20"/>
          <w:szCs w:val="20"/>
        </w:rPr>
        <w:t>2</w:t>
      </w:r>
      <w:r>
        <w:rPr>
          <w:rFonts w:cs="Calibri" w:hint="eastAsia"/>
          <w:sz w:val="20"/>
          <w:szCs w:val="20"/>
        </w:rPr>
        <w:t>→金山，</w:t>
      </w:r>
      <w:r>
        <w:rPr>
          <w:rFonts w:cs="Calibri" w:hint="eastAsia"/>
          <w:sz w:val="20"/>
          <w:szCs w:val="20"/>
        </w:rPr>
        <w:t>3</w:t>
      </w:r>
      <w:r>
        <w:rPr>
          <w:rFonts w:cs="Calibri" w:hint="eastAsia"/>
          <w:sz w:val="20"/>
          <w:szCs w:val="20"/>
        </w:rPr>
        <w:t>→诺顿</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④用</w:t>
      </w:r>
      <w:r>
        <w:rPr>
          <w:rFonts w:cs="Calibri" w:hint="eastAsia"/>
          <w:sz w:val="20"/>
          <w:szCs w:val="20"/>
        </w:rPr>
        <w:t>L9(34)</w:t>
      </w:r>
      <w:r>
        <w:rPr>
          <w:rFonts w:cs="Calibri" w:hint="eastAsia"/>
          <w:sz w:val="20"/>
          <w:szCs w:val="20"/>
        </w:rPr>
        <w:t>设计的测试用例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测试用例如下：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2000</w:t>
      </w:r>
      <w:r>
        <w:rPr>
          <w:rFonts w:cs="Calibri" w:hint="eastAsia"/>
          <w:sz w:val="20"/>
          <w:szCs w:val="20"/>
        </w:rPr>
        <w:t>、</w:t>
      </w:r>
      <w:r>
        <w:rPr>
          <w:rFonts w:cs="Calibri" w:hint="eastAsia"/>
          <w:sz w:val="20"/>
          <w:szCs w:val="20"/>
        </w:rPr>
        <w:t>IE6.0</w:t>
      </w:r>
      <w:r>
        <w:rPr>
          <w:rFonts w:cs="Calibri" w:hint="eastAsia"/>
          <w:sz w:val="20"/>
          <w:szCs w:val="20"/>
        </w:rPr>
        <w:t>、卡巴</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2000</w:t>
      </w:r>
      <w:r>
        <w:rPr>
          <w:rFonts w:cs="Calibri" w:hint="eastAsia"/>
          <w:sz w:val="20"/>
          <w:szCs w:val="20"/>
        </w:rPr>
        <w:t>、</w:t>
      </w:r>
      <w:r>
        <w:rPr>
          <w:rFonts w:cs="Calibri" w:hint="eastAsia"/>
          <w:sz w:val="20"/>
          <w:szCs w:val="20"/>
        </w:rPr>
        <w:t>IE7.0</w:t>
      </w:r>
      <w:r>
        <w:rPr>
          <w:rFonts w:cs="Calibri" w:hint="eastAsia"/>
          <w:sz w:val="20"/>
          <w:szCs w:val="20"/>
        </w:rPr>
        <w:t>、诺顿</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2000</w:t>
      </w:r>
      <w:r>
        <w:rPr>
          <w:rFonts w:cs="Calibri" w:hint="eastAsia"/>
          <w:sz w:val="20"/>
          <w:szCs w:val="20"/>
        </w:rPr>
        <w:t>、</w:t>
      </w:r>
      <w:r>
        <w:rPr>
          <w:rFonts w:cs="Calibri" w:hint="eastAsia"/>
          <w:sz w:val="20"/>
          <w:szCs w:val="20"/>
        </w:rPr>
        <w:t>TT</w:t>
      </w:r>
      <w:r>
        <w:rPr>
          <w:rFonts w:cs="Calibri" w:hint="eastAsia"/>
          <w:sz w:val="20"/>
          <w:szCs w:val="20"/>
        </w:rPr>
        <w:t>、金山</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XP</w:t>
      </w:r>
      <w:r>
        <w:rPr>
          <w:rFonts w:cs="Calibri" w:hint="eastAsia"/>
          <w:sz w:val="20"/>
          <w:szCs w:val="20"/>
        </w:rPr>
        <w:t>、</w:t>
      </w:r>
      <w:r>
        <w:rPr>
          <w:rFonts w:cs="Calibri" w:hint="eastAsia"/>
          <w:sz w:val="20"/>
          <w:szCs w:val="20"/>
        </w:rPr>
        <w:t>IE6.0</w:t>
      </w:r>
      <w:r>
        <w:rPr>
          <w:rFonts w:cs="Calibri" w:hint="eastAsia"/>
          <w:sz w:val="20"/>
          <w:szCs w:val="20"/>
        </w:rPr>
        <w:t>、诺顿</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XP</w:t>
      </w:r>
      <w:r>
        <w:rPr>
          <w:rFonts w:cs="Calibri" w:hint="eastAsia"/>
          <w:sz w:val="20"/>
          <w:szCs w:val="20"/>
        </w:rPr>
        <w:t>、</w:t>
      </w:r>
      <w:r>
        <w:rPr>
          <w:rFonts w:cs="Calibri" w:hint="eastAsia"/>
          <w:sz w:val="20"/>
          <w:szCs w:val="20"/>
        </w:rPr>
        <w:t>IE7.0</w:t>
      </w:r>
      <w:r>
        <w:rPr>
          <w:rFonts w:cs="Calibri" w:hint="eastAsia"/>
          <w:sz w:val="20"/>
          <w:szCs w:val="20"/>
        </w:rPr>
        <w:t>、金山</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XP</w:t>
      </w:r>
      <w:r>
        <w:rPr>
          <w:rFonts w:cs="Calibri" w:hint="eastAsia"/>
          <w:sz w:val="20"/>
          <w:szCs w:val="20"/>
        </w:rPr>
        <w:t>、</w:t>
      </w:r>
      <w:r>
        <w:rPr>
          <w:rFonts w:cs="Calibri" w:hint="eastAsia"/>
          <w:sz w:val="20"/>
          <w:szCs w:val="20"/>
        </w:rPr>
        <w:t>TT</w:t>
      </w:r>
      <w:r>
        <w:rPr>
          <w:rFonts w:cs="Calibri" w:hint="eastAsia"/>
          <w:sz w:val="20"/>
          <w:szCs w:val="20"/>
        </w:rPr>
        <w:t>、卡巴</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2003</w:t>
      </w:r>
      <w:r>
        <w:rPr>
          <w:rFonts w:cs="Calibri" w:hint="eastAsia"/>
          <w:sz w:val="20"/>
          <w:szCs w:val="20"/>
        </w:rPr>
        <w:t>、</w:t>
      </w:r>
      <w:r>
        <w:rPr>
          <w:rFonts w:cs="Calibri" w:hint="eastAsia"/>
          <w:sz w:val="20"/>
          <w:szCs w:val="20"/>
        </w:rPr>
        <w:t>IE6.0</w:t>
      </w:r>
      <w:r>
        <w:rPr>
          <w:rFonts w:cs="Calibri" w:hint="eastAsia"/>
          <w:sz w:val="20"/>
          <w:szCs w:val="20"/>
        </w:rPr>
        <w:t>、金山</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2003</w:t>
      </w:r>
      <w:r>
        <w:rPr>
          <w:rFonts w:cs="Calibri" w:hint="eastAsia"/>
          <w:sz w:val="20"/>
          <w:szCs w:val="20"/>
        </w:rPr>
        <w:t>、</w:t>
      </w:r>
      <w:r>
        <w:rPr>
          <w:rFonts w:cs="Calibri" w:hint="eastAsia"/>
          <w:sz w:val="20"/>
          <w:szCs w:val="20"/>
        </w:rPr>
        <w:t>IE7.0</w:t>
      </w:r>
      <w:r>
        <w:rPr>
          <w:rFonts w:cs="Calibri" w:hint="eastAsia"/>
          <w:sz w:val="20"/>
          <w:szCs w:val="20"/>
        </w:rPr>
        <w:t>、卡巴</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2003</w:t>
      </w:r>
      <w:r>
        <w:rPr>
          <w:rFonts w:cs="Calibri" w:hint="eastAsia"/>
          <w:sz w:val="20"/>
          <w:szCs w:val="20"/>
        </w:rPr>
        <w:t>、</w:t>
      </w:r>
      <w:r>
        <w:rPr>
          <w:rFonts w:cs="Calibri" w:hint="eastAsia"/>
          <w:sz w:val="20"/>
          <w:szCs w:val="20"/>
        </w:rPr>
        <w:t>TT</w:t>
      </w:r>
      <w:r>
        <w:rPr>
          <w:rFonts w:cs="Calibri" w:hint="eastAsia"/>
          <w:sz w:val="20"/>
          <w:szCs w:val="20"/>
        </w:rPr>
        <w:t>、诺顿</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⑤增补测试用例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由于目前</w:t>
      </w:r>
      <w:r>
        <w:rPr>
          <w:rFonts w:cs="Calibri" w:hint="eastAsia"/>
          <w:sz w:val="20"/>
          <w:szCs w:val="20"/>
        </w:rPr>
        <w:t>IE6.0</w:t>
      </w:r>
      <w:r>
        <w:rPr>
          <w:rFonts w:cs="Calibri" w:hint="eastAsia"/>
          <w:sz w:val="20"/>
          <w:szCs w:val="20"/>
        </w:rPr>
        <w:t>、</w:t>
      </w:r>
      <w:r>
        <w:rPr>
          <w:rFonts w:cs="Calibri" w:hint="eastAsia"/>
          <w:sz w:val="20"/>
          <w:szCs w:val="20"/>
        </w:rPr>
        <w:t>XP</w:t>
      </w:r>
      <w:r>
        <w:rPr>
          <w:rFonts w:cs="Calibri" w:hint="eastAsia"/>
          <w:sz w:val="20"/>
          <w:szCs w:val="20"/>
        </w:rPr>
        <w:t>、卡巴的使用量很高，故增添以下测试用例：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XP</w:t>
      </w:r>
      <w:r>
        <w:rPr>
          <w:rFonts w:cs="Calibri" w:hint="eastAsia"/>
          <w:sz w:val="20"/>
          <w:szCs w:val="20"/>
        </w:rPr>
        <w:t>、</w:t>
      </w:r>
      <w:r>
        <w:rPr>
          <w:rFonts w:cs="Calibri" w:hint="eastAsia"/>
          <w:sz w:val="20"/>
          <w:szCs w:val="20"/>
        </w:rPr>
        <w:t>IE6.0</w:t>
      </w:r>
      <w:r>
        <w:rPr>
          <w:rFonts w:cs="Calibri" w:hint="eastAsia"/>
          <w:sz w:val="20"/>
          <w:szCs w:val="20"/>
        </w:rPr>
        <w:t>、金山</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XP</w:t>
      </w:r>
      <w:r>
        <w:rPr>
          <w:rFonts w:cs="Calibri" w:hint="eastAsia"/>
          <w:sz w:val="20"/>
          <w:szCs w:val="20"/>
        </w:rPr>
        <w:t>、</w:t>
      </w:r>
      <w:r>
        <w:rPr>
          <w:rFonts w:cs="Calibri" w:hint="eastAsia"/>
          <w:sz w:val="20"/>
          <w:szCs w:val="20"/>
        </w:rPr>
        <w:t>IE6.0</w:t>
      </w:r>
      <w:r>
        <w:rPr>
          <w:rFonts w:cs="Calibri" w:hint="eastAsia"/>
          <w:sz w:val="20"/>
          <w:szCs w:val="20"/>
        </w:rPr>
        <w:t>、卡巴</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2003</w:t>
      </w:r>
      <w:r>
        <w:rPr>
          <w:rFonts w:cs="Calibri" w:hint="eastAsia"/>
          <w:sz w:val="20"/>
          <w:szCs w:val="20"/>
        </w:rPr>
        <w:t>、</w:t>
      </w:r>
      <w:r>
        <w:rPr>
          <w:rFonts w:cs="Calibri" w:hint="eastAsia"/>
          <w:sz w:val="20"/>
          <w:szCs w:val="20"/>
        </w:rPr>
        <w:t>IE6.0</w:t>
      </w:r>
      <w:r>
        <w:rPr>
          <w:rFonts w:cs="Calibri" w:hint="eastAsia"/>
          <w:sz w:val="20"/>
          <w:szCs w:val="20"/>
        </w:rPr>
        <w:t>、卡巴</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测试用例减少数：</w:t>
      </w:r>
      <w:r>
        <w:rPr>
          <w:rFonts w:cs="Calibri" w:hint="eastAsia"/>
          <w:sz w:val="20"/>
          <w:szCs w:val="20"/>
        </w:rPr>
        <w:t>27</w:t>
      </w:r>
      <w:r>
        <w:rPr>
          <w:rFonts w:cs="Calibri" w:hint="eastAsia"/>
          <w:sz w:val="20"/>
          <w:szCs w:val="20"/>
        </w:rPr>
        <w:t>→</w:t>
      </w:r>
      <w:r>
        <w:rPr>
          <w:rFonts w:cs="Calibri" w:hint="eastAsia"/>
          <w:sz w:val="20"/>
          <w:szCs w:val="20"/>
        </w:rPr>
        <w:t>12</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、水平数不相同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因素（变量）与某正交表相同，但水平数（变量的取值）不相同。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例子：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假设有一个系统有</w:t>
      </w:r>
      <w:r>
        <w:rPr>
          <w:rFonts w:cs="Calibri" w:hint="eastAsia"/>
          <w:sz w:val="20"/>
          <w:szCs w:val="20"/>
        </w:rPr>
        <w:t>5</w:t>
      </w:r>
      <w:r>
        <w:rPr>
          <w:rFonts w:cs="Calibri" w:hint="eastAsia"/>
          <w:sz w:val="20"/>
          <w:szCs w:val="20"/>
        </w:rPr>
        <w:t>个独立的变量（</w:t>
      </w:r>
      <w:r>
        <w:rPr>
          <w:rFonts w:cs="Calibri" w:hint="eastAsia"/>
          <w:sz w:val="20"/>
          <w:szCs w:val="20"/>
        </w:rPr>
        <w:t>A</w:t>
      </w:r>
      <w:r>
        <w:rPr>
          <w:rFonts w:cs="Calibri" w:hint="eastAsia"/>
          <w:sz w:val="20"/>
          <w:szCs w:val="20"/>
        </w:rPr>
        <w:t>，</w:t>
      </w:r>
      <w:r>
        <w:rPr>
          <w:rFonts w:cs="Calibri" w:hint="eastAsia"/>
          <w:sz w:val="20"/>
          <w:szCs w:val="20"/>
        </w:rPr>
        <w:t>B</w:t>
      </w:r>
      <w:r>
        <w:rPr>
          <w:rFonts w:cs="Calibri" w:hint="eastAsia"/>
          <w:sz w:val="20"/>
          <w:szCs w:val="20"/>
        </w:rPr>
        <w:t>，</w:t>
      </w:r>
      <w:r>
        <w:rPr>
          <w:rFonts w:cs="Calibri" w:hint="eastAsia"/>
          <w:sz w:val="20"/>
          <w:szCs w:val="20"/>
        </w:rPr>
        <w:t>C</w:t>
      </w:r>
      <w:r>
        <w:rPr>
          <w:rFonts w:cs="Calibri" w:hint="eastAsia"/>
          <w:sz w:val="20"/>
          <w:szCs w:val="20"/>
        </w:rPr>
        <w:t>，</w:t>
      </w:r>
      <w:r>
        <w:rPr>
          <w:rFonts w:cs="Calibri" w:hint="eastAsia"/>
          <w:sz w:val="20"/>
          <w:szCs w:val="20"/>
        </w:rPr>
        <w:t>D</w:t>
      </w:r>
      <w:r>
        <w:rPr>
          <w:rFonts w:cs="Calibri" w:hint="eastAsia"/>
          <w:sz w:val="20"/>
          <w:szCs w:val="20"/>
        </w:rPr>
        <w:t>，</w:t>
      </w:r>
      <w:r>
        <w:rPr>
          <w:rFonts w:cs="Calibri" w:hint="eastAsia"/>
          <w:sz w:val="20"/>
          <w:szCs w:val="20"/>
        </w:rPr>
        <w:t>E</w:t>
      </w:r>
      <w:r>
        <w:rPr>
          <w:rFonts w:cs="Calibri" w:hint="eastAsia"/>
          <w:sz w:val="20"/>
          <w:szCs w:val="20"/>
        </w:rPr>
        <w:t>）。变量</w:t>
      </w:r>
      <w:r>
        <w:rPr>
          <w:rFonts w:cs="Calibri" w:hint="eastAsia"/>
          <w:sz w:val="20"/>
          <w:szCs w:val="20"/>
        </w:rPr>
        <w:t>A</w:t>
      </w:r>
      <w:r>
        <w:rPr>
          <w:rFonts w:cs="Calibri" w:hint="eastAsia"/>
          <w:sz w:val="20"/>
          <w:szCs w:val="20"/>
        </w:rPr>
        <w:t>和</w:t>
      </w:r>
      <w:r>
        <w:rPr>
          <w:rFonts w:cs="Calibri" w:hint="eastAsia"/>
          <w:sz w:val="20"/>
          <w:szCs w:val="20"/>
        </w:rPr>
        <w:t>B</w:t>
      </w:r>
      <w:r>
        <w:rPr>
          <w:rFonts w:cs="Calibri" w:hint="eastAsia"/>
          <w:sz w:val="20"/>
          <w:szCs w:val="20"/>
        </w:rPr>
        <w:t>都有两个取值（</w:t>
      </w:r>
      <w:r>
        <w:rPr>
          <w:rFonts w:cs="Calibri" w:hint="eastAsia"/>
          <w:sz w:val="20"/>
          <w:szCs w:val="20"/>
        </w:rPr>
        <w:t xml:space="preserve">A1 </w:t>
      </w:r>
      <w:r>
        <w:rPr>
          <w:rFonts w:cs="Calibri" w:hint="eastAsia"/>
          <w:sz w:val="20"/>
          <w:szCs w:val="20"/>
        </w:rPr>
        <w:t>、</w:t>
      </w:r>
      <w:r>
        <w:rPr>
          <w:rFonts w:cs="Calibri" w:hint="eastAsia"/>
          <w:sz w:val="20"/>
          <w:szCs w:val="20"/>
        </w:rPr>
        <w:t>A2</w:t>
      </w:r>
      <w:r>
        <w:rPr>
          <w:rFonts w:cs="Calibri" w:hint="eastAsia"/>
          <w:sz w:val="20"/>
          <w:szCs w:val="20"/>
        </w:rPr>
        <w:t>和</w:t>
      </w:r>
      <w:r>
        <w:rPr>
          <w:rFonts w:cs="Calibri" w:hint="eastAsia"/>
          <w:sz w:val="20"/>
          <w:szCs w:val="20"/>
        </w:rPr>
        <w:t>B1</w:t>
      </w:r>
      <w:r>
        <w:rPr>
          <w:rFonts w:cs="Calibri" w:hint="eastAsia"/>
          <w:sz w:val="20"/>
          <w:szCs w:val="20"/>
        </w:rPr>
        <w:t>、</w:t>
      </w:r>
      <w:r>
        <w:rPr>
          <w:rFonts w:cs="Calibri" w:hint="eastAsia"/>
          <w:sz w:val="20"/>
          <w:szCs w:val="20"/>
        </w:rPr>
        <w:t>B2</w:t>
      </w:r>
      <w:r>
        <w:rPr>
          <w:rFonts w:cs="Calibri" w:hint="eastAsia"/>
          <w:sz w:val="20"/>
          <w:szCs w:val="20"/>
        </w:rPr>
        <w:t>）。变量</w:t>
      </w:r>
      <w:r>
        <w:rPr>
          <w:rFonts w:cs="Calibri" w:hint="eastAsia"/>
          <w:sz w:val="20"/>
          <w:szCs w:val="20"/>
        </w:rPr>
        <w:t>C</w:t>
      </w:r>
      <w:r>
        <w:rPr>
          <w:rFonts w:cs="Calibri" w:hint="eastAsia"/>
          <w:sz w:val="20"/>
          <w:szCs w:val="20"/>
        </w:rPr>
        <w:t>和</w:t>
      </w:r>
      <w:r>
        <w:rPr>
          <w:rFonts w:cs="Calibri" w:hint="eastAsia"/>
          <w:sz w:val="20"/>
          <w:szCs w:val="20"/>
        </w:rPr>
        <w:t>D</w:t>
      </w:r>
      <w:r>
        <w:rPr>
          <w:rFonts w:cs="Calibri" w:hint="eastAsia"/>
          <w:sz w:val="20"/>
          <w:szCs w:val="20"/>
        </w:rPr>
        <w:t>都有三个可能的取值（</w:t>
      </w:r>
      <w:r>
        <w:rPr>
          <w:rFonts w:cs="Calibri" w:hint="eastAsia"/>
          <w:sz w:val="20"/>
          <w:szCs w:val="20"/>
        </w:rPr>
        <w:t>C1</w:t>
      </w:r>
      <w:r>
        <w:rPr>
          <w:rFonts w:cs="Calibri" w:hint="eastAsia"/>
          <w:sz w:val="20"/>
          <w:szCs w:val="20"/>
        </w:rPr>
        <w:t>、</w:t>
      </w:r>
      <w:r>
        <w:rPr>
          <w:rFonts w:cs="Calibri" w:hint="eastAsia"/>
          <w:sz w:val="20"/>
          <w:szCs w:val="20"/>
        </w:rPr>
        <w:t>C2</w:t>
      </w:r>
      <w:r>
        <w:rPr>
          <w:rFonts w:cs="Calibri" w:hint="eastAsia"/>
          <w:sz w:val="20"/>
          <w:szCs w:val="20"/>
        </w:rPr>
        <w:t>、</w:t>
      </w:r>
      <w:r>
        <w:rPr>
          <w:rFonts w:cs="Calibri" w:hint="eastAsia"/>
          <w:sz w:val="20"/>
          <w:szCs w:val="20"/>
        </w:rPr>
        <w:t>C3</w:t>
      </w:r>
      <w:r>
        <w:rPr>
          <w:rFonts w:cs="Calibri" w:hint="eastAsia"/>
          <w:sz w:val="20"/>
          <w:szCs w:val="20"/>
        </w:rPr>
        <w:t>和</w:t>
      </w:r>
      <w:r>
        <w:rPr>
          <w:rFonts w:cs="Calibri" w:hint="eastAsia"/>
          <w:sz w:val="20"/>
          <w:szCs w:val="20"/>
        </w:rPr>
        <w:t>D1</w:t>
      </w:r>
      <w:r>
        <w:rPr>
          <w:rFonts w:cs="Calibri" w:hint="eastAsia"/>
          <w:sz w:val="20"/>
          <w:szCs w:val="20"/>
        </w:rPr>
        <w:t>、</w:t>
      </w:r>
      <w:r>
        <w:rPr>
          <w:rFonts w:cs="Calibri" w:hint="eastAsia"/>
          <w:sz w:val="20"/>
          <w:szCs w:val="20"/>
        </w:rPr>
        <w:t>D2</w:t>
      </w:r>
      <w:r>
        <w:rPr>
          <w:rFonts w:cs="Calibri" w:hint="eastAsia"/>
          <w:sz w:val="20"/>
          <w:szCs w:val="20"/>
        </w:rPr>
        <w:t>、</w:t>
      </w:r>
      <w:r>
        <w:rPr>
          <w:rFonts w:cs="Calibri" w:hint="eastAsia"/>
          <w:sz w:val="20"/>
          <w:szCs w:val="20"/>
        </w:rPr>
        <w:t>D3</w:t>
      </w:r>
      <w:r>
        <w:rPr>
          <w:rFonts w:cs="Calibri" w:hint="eastAsia"/>
          <w:sz w:val="20"/>
          <w:szCs w:val="20"/>
        </w:rPr>
        <w:t>）。变量</w:t>
      </w:r>
      <w:r>
        <w:rPr>
          <w:rFonts w:cs="Calibri" w:hint="eastAsia"/>
          <w:sz w:val="20"/>
          <w:szCs w:val="20"/>
        </w:rPr>
        <w:t>E</w:t>
      </w:r>
      <w:r>
        <w:rPr>
          <w:rFonts w:cs="Calibri" w:hint="eastAsia"/>
          <w:sz w:val="20"/>
          <w:szCs w:val="20"/>
        </w:rPr>
        <w:t>有六个可能的取值（</w:t>
      </w:r>
      <w:r>
        <w:rPr>
          <w:rFonts w:cs="Calibri" w:hint="eastAsia"/>
          <w:sz w:val="20"/>
          <w:szCs w:val="20"/>
        </w:rPr>
        <w:t>E1</w:t>
      </w:r>
      <w:r>
        <w:rPr>
          <w:rFonts w:cs="Calibri" w:hint="eastAsia"/>
          <w:sz w:val="20"/>
          <w:szCs w:val="20"/>
        </w:rPr>
        <w:t>、</w:t>
      </w:r>
      <w:r>
        <w:rPr>
          <w:rFonts w:cs="Calibri" w:hint="eastAsia"/>
          <w:sz w:val="20"/>
          <w:szCs w:val="20"/>
        </w:rPr>
        <w:t>E2</w:t>
      </w:r>
      <w:r>
        <w:rPr>
          <w:rFonts w:cs="Calibri" w:hint="eastAsia"/>
          <w:sz w:val="20"/>
          <w:szCs w:val="20"/>
        </w:rPr>
        <w:t>、</w:t>
      </w:r>
      <w:r>
        <w:rPr>
          <w:rFonts w:cs="Calibri" w:hint="eastAsia"/>
          <w:sz w:val="20"/>
          <w:szCs w:val="20"/>
        </w:rPr>
        <w:t>E3</w:t>
      </w:r>
      <w:r>
        <w:rPr>
          <w:rFonts w:cs="Calibri" w:hint="eastAsia"/>
          <w:sz w:val="20"/>
          <w:szCs w:val="20"/>
        </w:rPr>
        <w:t>、</w:t>
      </w:r>
      <w:r>
        <w:rPr>
          <w:rFonts w:cs="Calibri" w:hint="eastAsia"/>
          <w:sz w:val="20"/>
          <w:szCs w:val="20"/>
        </w:rPr>
        <w:t>E4</w:t>
      </w:r>
      <w:r>
        <w:rPr>
          <w:rFonts w:cs="Calibri" w:hint="eastAsia"/>
          <w:sz w:val="20"/>
          <w:szCs w:val="20"/>
        </w:rPr>
        <w:t>、</w:t>
      </w:r>
      <w:r>
        <w:rPr>
          <w:rFonts w:cs="Calibri" w:hint="eastAsia"/>
          <w:sz w:val="20"/>
          <w:szCs w:val="20"/>
        </w:rPr>
        <w:t>E5</w:t>
      </w:r>
      <w:r>
        <w:rPr>
          <w:rFonts w:cs="Calibri" w:hint="eastAsia"/>
          <w:sz w:val="20"/>
          <w:szCs w:val="20"/>
        </w:rPr>
        <w:t>、</w:t>
      </w:r>
      <w:r>
        <w:rPr>
          <w:rFonts w:cs="Calibri" w:hint="eastAsia"/>
          <w:sz w:val="20"/>
          <w:szCs w:val="20"/>
        </w:rPr>
        <w:t>E6</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①</w:t>
      </w:r>
      <w:r>
        <w:rPr>
          <w:rFonts w:cs="Calibri" w:hint="eastAsia"/>
          <w:sz w:val="20"/>
          <w:szCs w:val="20"/>
        </w:rPr>
        <w:t xml:space="preserve"> </w:t>
      </w:r>
      <w:r>
        <w:rPr>
          <w:rFonts w:cs="Calibri" w:hint="eastAsia"/>
          <w:sz w:val="20"/>
          <w:szCs w:val="20"/>
        </w:rPr>
        <w:t>因素数和水平数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有五个因素（变量）：</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w:t>
      </w:r>
      <w:r>
        <w:rPr>
          <w:rFonts w:cs="Calibri" w:hint="eastAsia"/>
          <w:sz w:val="20"/>
          <w:szCs w:val="20"/>
        </w:rPr>
        <w:t>、</w:t>
      </w:r>
      <w:r>
        <w:rPr>
          <w:rFonts w:cs="Calibri" w:hint="eastAsia"/>
          <w:sz w:val="20"/>
          <w:szCs w:val="20"/>
        </w:rPr>
        <w:t>B</w:t>
      </w:r>
      <w:r>
        <w:rPr>
          <w:rFonts w:cs="Calibri" w:hint="eastAsia"/>
          <w:sz w:val="20"/>
          <w:szCs w:val="20"/>
        </w:rPr>
        <w:t>、</w:t>
      </w:r>
      <w:r>
        <w:rPr>
          <w:rFonts w:cs="Calibri" w:hint="eastAsia"/>
          <w:sz w:val="20"/>
          <w:szCs w:val="20"/>
        </w:rPr>
        <w:t>C</w:t>
      </w:r>
      <w:r>
        <w:rPr>
          <w:rFonts w:cs="Calibri" w:hint="eastAsia"/>
          <w:sz w:val="20"/>
          <w:szCs w:val="20"/>
        </w:rPr>
        <w:t>、</w:t>
      </w:r>
      <w:r>
        <w:rPr>
          <w:rFonts w:cs="Calibri" w:hint="eastAsia"/>
          <w:sz w:val="20"/>
          <w:szCs w:val="20"/>
        </w:rPr>
        <w:t>D</w:t>
      </w:r>
      <w:r>
        <w:rPr>
          <w:rFonts w:cs="Calibri" w:hint="eastAsia"/>
          <w:sz w:val="20"/>
          <w:szCs w:val="20"/>
        </w:rPr>
        <w:t>和</w:t>
      </w:r>
      <w:r>
        <w:rPr>
          <w:rFonts w:cs="Calibri" w:hint="eastAsia"/>
          <w:sz w:val="20"/>
          <w:szCs w:val="20"/>
        </w:rPr>
        <w:t>E</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两个因素有两个水平（变量的取值）、两个因素有三</w:t>
      </w:r>
      <w:r>
        <w:rPr>
          <w:rFonts w:cs="Calibri" w:hint="eastAsia"/>
          <w:sz w:val="20"/>
          <w:szCs w:val="20"/>
        </w:rPr>
        <w:t>个水平，一个因素有六个水平：</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w:t>
      </w:r>
      <w:r>
        <w:rPr>
          <w:rFonts w:cs="Calibri" w:hint="eastAsia"/>
          <w:sz w:val="20"/>
          <w:szCs w:val="20"/>
        </w:rPr>
        <w:t>：</w:t>
      </w:r>
      <w:r>
        <w:rPr>
          <w:rFonts w:cs="Calibri" w:hint="eastAsia"/>
          <w:sz w:val="20"/>
          <w:szCs w:val="20"/>
        </w:rPr>
        <w:t>A1</w:t>
      </w:r>
      <w:r>
        <w:rPr>
          <w:rFonts w:cs="Calibri" w:hint="eastAsia"/>
          <w:sz w:val="20"/>
          <w:szCs w:val="20"/>
        </w:rPr>
        <w:t>、</w:t>
      </w:r>
      <w:r>
        <w:rPr>
          <w:rFonts w:cs="Calibri" w:hint="eastAsia"/>
          <w:sz w:val="20"/>
          <w:szCs w:val="20"/>
        </w:rPr>
        <w:t>A2</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B</w:t>
      </w:r>
      <w:r>
        <w:rPr>
          <w:rFonts w:cs="Calibri" w:hint="eastAsia"/>
          <w:sz w:val="20"/>
          <w:szCs w:val="20"/>
        </w:rPr>
        <w:t>：</w:t>
      </w:r>
      <w:r>
        <w:rPr>
          <w:rFonts w:cs="Calibri" w:hint="eastAsia"/>
          <w:sz w:val="20"/>
          <w:szCs w:val="20"/>
        </w:rPr>
        <w:t>B1</w:t>
      </w:r>
      <w:r>
        <w:rPr>
          <w:rFonts w:cs="Calibri" w:hint="eastAsia"/>
          <w:sz w:val="20"/>
          <w:szCs w:val="20"/>
        </w:rPr>
        <w:t>、</w:t>
      </w:r>
      <w:r>
        <w:rPr>
          <w:rFonts w:cs="Calibri" w:hint="eastAsia"/>
          <w:sz w:val="20"/>
          <w:szCs w:val="20"/>
        </w:rPr>
        <w:t>B2</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w:t>
      </w:r>
      <w:r>
        <w:rPr>
          <w:rFonts w:cs="Calibri" w:hint="eastAsia"/>
          <w:sz w:val="20"/>
          <w:szCs w:val="20"/>
        </w:rPr>
        <w:t>：</w:t>
      </w:r>
      <w:r>
        <w:rPr>
          <w:rFonts w:cs="Calibri" w:hint="eastAsia"/>
          <w:sz w:val="20"/>
          <w:szCs w:val="20"/>
        </w:rPr>
        <w:t>C1</w:t>
      </w:r>
      <w:r>
        <w:rPr>
          <w:rFonts w:cs="Calibri" w:hint="eastAsia"/>
          <w:sz w:val="20"/>
          <w:szCs w:val="20"/>
        </w:rPr>
        <w:t>、</w:t>
      </w:r>
      <w:r>
        <w:rPr>
          <w:rFonts w:cs="Calibri" w:hint="eastAsia"/>
          <w:sz w:val="20"/>
          <w:szCs w:val="20"/>
        </w:rPr>
        <w:t>C2</w:t>
      </w:r>
      <w:r>
        <w:rPr>
          <w:rFonts w:cs="Calibri" w:hint="eastAsia"/>
          <w:sz w:val="20"/>
          <w:szCs w:val="20"/>
        </w:rPr>
        <w:t>、</w:t>
      </w:r>
      <w:r>
        <w:rPr>
          <w:rFonts w:cs="Calibri" w:hint="eastAsia"/>
          <w:sz w:val="20"/>
          <w:szCs w:val="20"/>
        </w:rPr>
        <w:t>C3</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D</w:t>
      </w:r>
      <w:r>
        <w:rPr>
          <w:rFonts w:cs="Calibri" w:hint="eastAsia"/>
          <w:sz w:val="20"/>
          <w:szCs w:val="20"/>
        </w:rPr>
        <w:t>：</w:t>
      </w:r>
      <w:r>
        <w:rPr>
          <w:rFonts w:cs="Calibri" w:hint="eastAsia"/>
          <w:sz w:val="20"/>
          <w:szCs w:val="20"/>
        </w:rPr>
        <w:t>D1</w:t>
      </w:r>
      <w:r>
        <w:rPr>
          <w:rFonts w:cs="Calibri" w:hint="eastAsia"/>
          <w:sz w:val="20"/>
          <w:szCs w:val="20"/>
        </w:rPr>
        <w:t>、</w:t>
      </w:r>
      <w:r>
        <w:rPr>
          <w:rFonts w:cs="Calibri" w:hint="eastAsia"/>
          <w:sz w:val="20"/>
          <w:szCs w:val="20"/>
        </w:rPr>
        <w:t>D2</w:t>
      </w:r>
      <w:r>
        <w:rPr>
          <w:rFonts w:cs="Calibri" w:hint="eastAsia"/>
          <w:sz w:val="20"/>
          <w:szCs w:val="20"/>
        </w:rPr>
        <w:t>、</w:t>
      </w:r>
      <w:r>
        <w:rPr>
          <w:rFonts w:cs="Calibri" w:hint="eastAsia"/>
          <w:sz w:val="20"/>
          <w:szCs w:val="20"/>
        </w:rPr>
        <w:t>D3</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E</w:t>
      </w:r>
      <w:r>
        <w:rPr>
          <w:rFonts w:cs="Calibri" w:hint="eastAsia"/>
          <w:sz w:val="20"/>
          <w:szCs w:val="20"/>
        </w:rPr>
        <w:t>：</w:t>
      </w:r>
      <w:r>
        <w:rPr>
          <w:rFonts w:cs="Calibri" w:hint="eastAsia"/>
          <w:sz w:val="20"/>
          <w:szCs w:val="20"/>
        </w:rPr>
        <w:t>E1</w:t>
      </w:r>
      <w:r>
        <w:rPr>
          <w:rFonts w:cs="Calibri" w:hint="eastAsia"/>
          <w:sz w:val="20"/>
          <w:szCs w:val="20"/>
        </w:rPr>
        <w:t>、</w:t>
      </w:r>
      <w:r>
        <w:rPr>
          <w:rFonts w:cs="Calibri" w:hint="eastAsia"/>
          <w:sz w:val="20"/>
          <w:szCs w:val="20"/>
        </w:rPr>
        <w:t>E2</w:t>
      </w:r>
      <w:r>
        <w:rPr>
          <w:rFonts w:cs="Calibri" w:hint="eastAsia"/>
          <w:sz w:val="20"/>
          <w:szCs w:val="20"/>
        </w:rPr>
        <w:t>、</w:t>
      </w:r>
      <w:r>
        <w:rPr>
          <w:rFonts w:cs="Calibri" w:hint="eastAsia"/>
          <w:sz w:val="20"/>
          <w:szCs w:val="20"/>
        </w:rPr>
        <w:t>E3</w:t>
      </w:r>
      <w:r>
        <w:rPr>
          <w:rFonts w:cs="Calibri" w:hint="eastAsia"/>
          <w:sz w:val="20"/>
          <w:szCs w:val="20"/>
        </w:rPr>
        <w:t>、</w:t>
      </w:r>
      <w:r>
        <w:rPr>
          <w:rFonts w:cs="Calibri" w:hint="eastAsia"/>
          <w:sz w:val="20"/>
          <w:szCs w:val="20"/>
        </w:rPr>
        <w:t>E4</w:t>
      </w:r>
      <w:r>
        <w:rPr>
          <w:rFonts w:cs="Calibri" w:hint="eastAsia"/>
          <w:sz w:val="20"/>
          <w:szCs w:val="20"/>
        </w:rPr>
        <w:t>、</w:t>
      </w:r>
      <w:r>
        <w:rPr>
          <w:rFonts w:cs="Calibri" w:hint="eastAsia"/>
          <w:sz w:val="20"/>
          <w:szCs w:val="20"/>
        </w:rPr>
        <w:t>E5</w:t>
      </w:r>
      <w:r>
        <w:rPr>
          <w:rFonts w:cs="Calibri" w:hint="eastAsia"/>
          <w:sz w:val="20"/>
          <w:szCs w:val="20"/>
        </w:rPr>
        <w:t>、</w:t>
      </w:r>
      <w:r>
        <w:rPr>
          <w:rFonts w:cs="Calibri" w:hint="eastAsia"/>
          <w:sz w:val="20"/>
          <w:szCs w:val="20"/>
        </w:rPr>
        <w:t>E6</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②</w:t>
      </w:r>
      <w:r>
        <w:rPr>
          <w:rFonts w:cs="Calibri" w:hint="eastAsia"/>
          <w:sz w:val="20"/>
          <w:szCs w:val="20"/>
        </w:rPr>
        <w:t xml:space="preserve"> </w:t>
      </w:r>
      <w:r>
        <w:rPr>
          <w:rFonts w:cs="Calibri" w:hint="eastAsia"/>
          <w:sz w:val="20"/>
          <w:szCs w:val="20"/>
        </w:rPr>
        <w:t>选择正交表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表中的因素数（变量）＞＝</w:t>
      </w:r>
      <w:r>
        <w:rPr>
          <w:rFonts w:cs="Calibri" w:hint="eastAsia"/>
          <w:sz w:val="20"/>
          <w:szCs w:val="20"/>
        </w:rPr>
        <w:t>5</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表中至少有二个因素的水平数（变量的取值）＞＝</w:t>
      </w:r>
      <w:r>
        <w:rPr>
          <w:rFonts w:cs="Calibri" w:hint="eastAsia"/>
          <w:sz w:val="20"/>
          <w:szCs w:val="20"/>
        </w:rPr>
        <w:t>2</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至少有另外二个因素的水平数＞＝</w:t>
      </w:r>
      <w:r>
        <w:rPr>
          <w:rFonts w:cs="Calibri" w:hint="eastAsia"/>
          <w:sz w:val="20"/>
          <w:szCs w:val="20"/>
        </w:rPr>
        <w:t>3</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还至少有另外一个因素的水平数＞＝</w:t>
      </w:r>
      <w:r>
        <w:rPr>
          <w:rFonts w:cs="Calibri" w:hint="eastAsia"/>
          <w:sz w:val="20"/>
          <w:szCs w:val="20"/>
        </w:rPr>
        <w:t>6</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w:t>
      </w:r>
      <w:r>
        <w:rPr>
          <w:rFonts w:cs="Calibri" w:hint="eastAsia"/>
          <w:sz w:val="20"/>
          <w:szCs w:val="20"/>
        </w:rPr>
        <w:t>每列水平数</w:t>
      </w:r>
      <w:r>
        <w:rPr>
          <w:rFonts w:cs="Calibri" w:hint="eastAsia"/>
          <w:sz w:val="20"/>
          <w:szCs w:val="20"/>
        </w:rPr>
        <w:t>-1)+1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2-1</w:t>
      </w:r>
      <w:r>
        <w:rPr>
          <w:rFonts w:cs="Calibri" w:hint="eastAsia"/>
          <w:sz w:val="20"/>
          <w:szCs w:val="20"/>
        </w:rPr>
        <w:t>）</w:t>
      </w:r>
      <w:r>
        <w:rPr>
          <w:rFonts w:cs="Calibri" w:hint="eastAsia"/>
          <w:sz w:val="20"/>
          <w:szCs w:val="20"/>
        </w:rPr>
        <w:t>*2+</w:t>
      </w:r>
      <w:r>
        <w:rPr>
          <w:rFonts w:cs="Calibri" w:hint="eastAsia"/>
          <w:sz w:val="20"/>
          <w:szCs w:val="20"/>
        </w:rPr>
        <w:t>（</w:t>
      </w:r>
      <w:r>
        <w:rPr>
          <w:rFonts w:cs="Calibri" w:hint="eastAsia"/>
          <w:sz w:val="20"/>
          <w:szCs w:val="20"/>
        </w:rPr>
        <w:t>3-1</w:t>
      </w:r>
      <w:r>
        <w:rPr>
          <w:rFonts w:cs="Calibri" w:hint="eastAsia"/>
          <w:sz w:val="20"/>
          <w:szCs w:val="20"/>
        </w:rPr>
        <w:t>）</w:t>
      </w:r>
      <w:r>
        <w:rPr>
          <w:rFonts w:cs="Calibri" w:hint="eastAsia"/>
          <w:sz w:val="20"/>
          <w:szCs w:val="20"/>
        </w:rPr>
        <w:t>*2+</w:t>
      </w:r>
      <w:r>
        <w:rPr>
          <w:rFonts w:cs="Calibri" w:hint="eastAsia"/>
          <w:sz w:val="20"/>
          <w:szCs w:val="20"/>
        </w:rPr>
        <w:t>（</w:t>
      </w:r>
      <w:r>
        <w:rPr>
          <w:rFonts w:cs="Calibri" w:hint="eastAsia"/>
          <w:sz w:val="20"/>
          <w:szCs w:val="20"/>
        </w:rPr>
        <w:t>6-1</w:t>
      </w:r>
      <w:r>
        <w:rPr>
          <w:rFonts w:cs="Calibri" w:hint="eastAsia"/>
          <w:sz w:val="20"/>
          <w:szCs w:val="20"/>
        </w:rPr>
        <w:t>）</w:t>
      </w:r>
      <w:r>
        <w:rPr>
          <w:rFonts w:cs="Calibri" w:hint="eastAsia"/>
          <w:sz w:val="20"/>
          <w:szCs w:val="20"/>
        </w:rPr>
        <w:t>*1 = 11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行数取最少的一个：</w:t>
      </w:r>
      <w:r>
        <w:rPr>
          <w:rFonts w:cs="Calibri" w:hint="eastAsia"/>
          <w:sz w:val="20"/>
          <w:szCs w:val="20"/>
        </w:rPr>
        <w:t>L49(78)</w:t>
      </w:r>
      <w:r>
        <w:rPr>
          <w:rFonts w:cs="Calibri" w:hint="eastAsia"/>
          <w:sz w:val="20"/>
          <w:szCs w:val="20"/>
        </w:rPr>
        <w:t>或者</w:t>
      </w:r>
      <w:r>
        <w:rPr>
          <w:rFonts w:cs="Calibri" w:hint="eastAsia"/>
          <w:sz w:val="20"/>
          <w:szCs w:val="20"/>
        </w:rPr>
        <w:t>L18(36 61)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结果：</w:t>
      </w:r>
      <w:r>
        <w:rPr>
          <w:rFonts w:cs="Calibri" w:hint="eastAsia"/>
          <w:sz w:val="20"/>
          <w:szCs w:val="20"/>
        </w:rPr>
        <w:t>L18(36 61)</w:t>
      </w:r>
      <w:r>
        <w:rPr>
          <w:rFonts w:cs="Calibri" w:hint="eastAsia"/>
          <w:sz w:val="20"/>
          <w:szCs w:val="20"/>
        </w:rPr>
        <w:t>（如下图）</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③</w:t>
      </w:r>
      <w:r>
        <w:rPr>
          <w:rFonts w:cs="Calibri" w:hint="eastAsia"/>
          <w:sz w:val="20"/>
          <w:szCs w:val="20"/>
        </w:rPr>
        <w:t xml:space="preserve"> </w:t>
      </w:r>
      <w:r>
        <w:rPr>
          <w:rFonts w:cs="Calibri" w:hint="eastAsia"/>
          <w:sz w:val="20"/>
          <w:szCs w:val="20"/>
        </w:rPr>
        <w:t>变量映射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w:t>
      </w:r>
      <w:r>
        <w:rPr>
          <w:rFonts w:cs="Calibri" w:hint="eastAsia"/>
          <w:sz w:val="20"/>
          <w:szCs w:val="20"/>
        </w:rPr>
        <w:t>：</w:t>
      </w:r>
      <w:r>
        <w:rPr>
          <w:rFonts w:cs="Calibri" w:hint="eastAsia"/>
          <w:sz w:val="20"/>
          <w:szCs w:val="20"/>
        </w:rPr>
        <w:t>1</w:t>
      </w:r>
      <w:r>
        <w:rPr>
          <w:rFonts w:cs="Calibri" w:hint="eastAsia"/>
          <w:sz w:val="20"/>
          <w:szCs w:val="20"/>
        </w:rPr>
        <w:t>→</w:t>
      </w:r>
      <w:r>
        <w:rPr>
          <w:rFonts w:cs="Calibri" w:hint="eastAsia"/>
          <w:sz w:val="20"/>
          <w:szCs w:val="20"/>
        </w:rPr>
        <w:t>A1</w:t>
      </w:r>
      <w:r>
        <w:rPr>
          <w:rFonts w:cs="Calibri" w:hint="eastAsia"/>
          <w:sz w:val="20"/>
          <w:szCs w:val="20"/>
        </w:rPr>
        <w:t>、</w:t>
      </w:r>
      <w:r>
        <w:rPr>
          <w:rFonts w:cs="Calibri" w:hint="eastAsia"/>
          <w:sz w:val="20"/>
          <w:szCs w:val="20"/>
        </w:rPr>
        <w:t>2</w:t>
      </w:r>
      <w:r>
        <w:rPr>
          <w:rFonts w:cs="Calibri" w:hint="eastAsia"/>
          <w:sz w:val="20"/>
          <w:szCs w:val="20"/>
        </w:rPr>
        <w:t>→</w:t>
      </w:r>
      <w:r>
        <w:rPr>
          <w:rFonts w:cs="Calibri" w:hint="eastAsia"/>
          <w:sz w:val="20"/>
          <w:szCs w:val="20"/>
        </w:rPr>
        <w:t>A2</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B</w:t>
      </w:r>
      <w:r>
        <w:rPr>
          <w:rFonts w:cs="Calibri" w:hint="eastAsia"/>
          <w:sz w:val="20"/>
          <w:szCs w:val="20"/>
        </w:rPr>
        <w:t>：</w:t>
      </w:r>
      <w:r>
        <w:rPr>
          <w:rFonts w:cs="Calibri" w:hint="eastAsia"/>
          <w:sz w:val="20"/>
          <w:szCs w:val="20"/>
        </w:rPr>
        <w:t>1</w:t>
      </w:r>
      <w:r>
        <w:rPr>
          <w:rFonts w:cs="Calibri" w:hint="eastAsia"/>
          <w:sz w:val="20"/>
          <w:szCs w:val="20"/>
        </w:rPr>
        <w:t>→</w:t>
      </w:r>
      <w:r>
        <w:rPr>
          <w:rFonts w:cs="Calibri" w:hint="eastAsia"/>
          <w:sz w:val="20"/>
          <w:szCs w:val="20"/>
        </w:rPr>
        <w:t>B1</w:t>
      </w:r>
      <w:r>
        <w:rPr>
          <w:rFonts w:cs="Calibri" w:hint="eastAsia"/>
          <w:sz w:val="20"/>
          <w:szCs w:val="20"/>
        </w:rPr>
        <w:t>、</w:t>
      </w:r>
      <w:r>
        <w:rPr>
          <w:rFonts w:cs="Calibri" w:hint="eastAsia"/>
          <w:sz w:val="20"/>
          <w:szCs w:val="20"/>
        </w:rPr>
        <w:t>2</w:t>
      </w:r>
      <w:r>
        <w:rPr>
          <w:rFonts w:cs="Calibri" w:hint="eastAsia"/>
          <w:sz w:val="20"/>
          <w:szCs w:val="20"/>
        </w:rPr>
        <w:t>→</w:t>
      </w:r>
      <w:r>
        <w:rPr>
          <w:rFonts w:cs="Calibri" w:hint="eastAsia"/>
          <w:sz w:val="20"/>
          <w:szCs w:val="20"/>
        </w:rPr>
        <w:t>B2</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w:t>
      </w:r>
      <w:r>
        <w:rPr>
          <w:rFonts w:cs="Calibri" w:hint="eastAsia"/>
          <w:sz w:val="20"/>
          <w:szCs w:val="20"/>
        </w:rPr>
        <w:t>：</w:t>
      </w:r>
      <w:r>
        <w:rPr>
          <w:rFonts w:cs="Calibri" w:hint="eastAsia"/>
          <w:sz w:val="20"/>
          <w:szCs w:val="20"/>
        </w:rPr>
        <w:t>1</w:t>
      </w:r>
      <w:r>
        <w:rPr>
          <w:rFonts w:cs="Calibri" w:hint="eastAsia"/>
          <w:sz w:val="20"/>
          <w:szCs w:val="20"/>
        </w:rPr>
        <w:t>→</w:t>
      </w:r>
      <w:r>
        <w:rPr>
          <w:rFonts w:cs="Calibri" w:hint="eastAsia"/>
          <w:sz w:val="20"/>
          <w:szCs w:val="20"/>
        </w:rPr>
        <w:t>C1</w:t>
      </w:r>
      <w:r>
        <w:rPr>
          <w:rFonts w:cs="Calibri" w:hint="eastAsia"/>
          <w:sz w:val="20"/>
          <w:szCs w:val="20"/>
        </w:rPr>
        <w:t>、</w:t>
      </w:r>
      <w:r>
        <w:rPr>
          <w:rFonts w:cs="Calibri" w:hint="eastAsia"/>
          <w:sz w:val="20"/>
          <w:szCs w:val="20"/>
        </w:rPr>
        <w:t>2</w:t>
      </w:r>
      <w:r>
        <w:rPr>
          <w:rFonts w:cs="Calibri" w:hint="eastAsia"/>
          <w:sz w:val="20"/>
          <w:szCs w:val="20"/>
        </w:rPr>
        <w:t>→</w:t>
      </w:r>
      <w:r>
        <w:rPr>
          <w:rFonts w:cs="Calibri" w:hint="eastAsia"/>
          <w:sz w:val="20"/>
          <w:szCs w:val="20"/>
        </w:rPr>
        <w:t>C2</w:t>
      </w:r>
      <w:r>
        <w:rPr>
          <w:rFonts w:cs="Calibri" w:hint="eastAsia"/>
          <w:sz w:val="20"/>
          <w:szCs w:val="20"/>
        </w:rPr>
        <w:t>、</w:t>
      </w:r>
      <w:r>
        <w:rPr>
          <w:rFonts w:cs="Calibri" w:hint="eastAsia"/>
          <w:sz w:val="20"/>
          <w:szCs w:val="20"/>
        </w:rPr>
        <w:t>3</w:t>
      </w:r>
      <w:r>
        <w:rPr>
          <w:rFonts w:cs="Calibri" w:hint="eastAsia"/>
          <w:sz w:val="20"/>
          <w:szCs w:val="20"/>
        </w:rPr>
        <w:t>→</w:t>
      </w:r>
      <w:r>
        <w:rPr>
          <w:rFonts w:cs="Calibri" w:hint="eastAsia"/>
          <w:sz w:val="20"/>
          <w:szCs w:val="20"/>
        </w:rPr>
        <w:t>C3</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D</w:t>
      </w:r>
      <w:r>
        <w:rPr>
          <w:rFonts w:cs="Calibri" w:hint="eastAsia"/>
          <w:sz w:val="20"/>
          <w:szCs w:val="20"/>
        </w:rPr>
        <w:t>：</w:t>
      </w:r>
      <w:r>
        <w:rPr>
          <w:rFonts w:cs="Calibri" w:hint="eastAsia"/>
          <w:sz w:val="20"/>
          <w:szCs w:val="20"/>
        </w:rPr>
        <w:t>1</w:t>
      </w:r>
      <w:r>
        <w:rPr>
          <w:rFonts w:cs="Calibri" w:hint="eastAsia"/>
          <w:sz w:val="20"/>
          <w:szCs w:val="20"/>
        </w:rPr>
        <w:t>→</w:t>
      </w:r>
      <w:r>
        <w:rPr>
          <w:rFonts w:cs="Calibri" w:hint="eastAsia"/>
          <w:sz w:val="20"/>
          <w:szCs w:val="20"/>
        </w:rPr>
        <w:t>D1</w:t>
      </w:r>
      <w:r>
        <w:rPr>
          <w:rFonts w:cs="Calibri" w:hint="eastAsia"/>
          <w:sz w:val="20"/>
          <w:szCs w:val="20"/>
        </w:rPr>
        <w:t>、</w:t>
      </w:r>
      <w:r>
        <w:rPr>
          <w:rFonts w:cs="Calibri" w:hint="eastAsia"/>
          <w:sz w:val="20"/>
          <w:szCs w:val="20"/>
        </w:rPr>
        <w:t>2</w:t>
      </w:r>
      <w:r>
        <w:rPr>
          <w:rFonts w:cs="Calibri" w:hint="eastAsia"/>
          <w:sz w:val="20"/>
          <w:szCs w:val="20"/>
        </w:rPr>
        <w:t>→</w:t>
      </w:r>
      <w:r>
        <w:rPr>
          <w:rFonts w:cs="Calibri" w:hint="eastAsia"/>
          <w:sz w:val="20"/>
          <w:szCs w:val="20"/>
        </w:rPr>
        <w:t>D2</w:t>
      </w:r>
      <w:r>
        <w:rPr>
          <w:rFonts w:cs="Calibri" w:hint="eastAsia"/>
          <w:sz w:val="20"/>
          <w:szCs w:val="20"/>
        </w:rPr>
        <w:t>、</w:t>
      </w:r>
      <w:r>
        <w:rPr>
          <w:rFonts w:cs="Calibri" w:hint="eastAsia"/>
          <w:sz w:val="20"/>
          <w:szCs w:val="20"/>
        </w:rPr>
        <w:t>3</w:t>
      </w:r>
      <w:r>
        <w:rPr>
          <w:rFonts w:cs="Calibri" w:hint="eastAsia"/>
          <w:sz w:val="20"/>
          <w:szCs w:val="20"/>
        </w:rPr>
        <w:t>→</w:t>
      </w:r>
      <w:r>
        <w:rPr>
          <w:rFonts w:cs="Calibri" w:hint="eastAsia"/>
          <w:sz w:val="20"/>
          <w:szCs w:val="20"/>
        </w:rPr>
        <w:t>D3</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E1</w:t>
      </w:r>
      <w:r>
        <w:rPr>
          <w:rFonts w:cs="Calibri" w:hint="eastAsia"/>
          <w:sz w:val="20"/>
          <w:szCs w:val="20"/>
        </w:rPr>
        <w:t>、</w:t>
      </w:r>
      <w:r>
        <w:rPr>
          <w:rFonts w:cs="Calibri" w:hint="eastAsia"/>
          <w:sz w:val="20"/>
          <w:szCs w:val="20"/>
        </w:rPr>
        <w:t>2</w:t>
      </w:r>
      <w:r>
        <w:rPr>
          <w:rFonts w:cs="Calibri" w:hint="eastAsia"/>
          <w:sz w:val="20"/>
          <w:szCs w:val="20"/>
        </w:rPr>
        <w:t>→</w:t>
      </w:r>
      <w:r>
        <w:rPr>
          <w:rFonts w:cs="Calibri" w:hint="eastAsia"/>
          <w:sz w:val="20"/>
          <w:szCs w:val="20"/>
        </w:rPr>
        <w:t>E2</w:t>
      </w:r>
      <w:r>
        <w:rPr>
          <w:rFonts w:cs="Calibri" w:hint="eastAsia"/>
          <w:sz w:val="20"/>
          <w:szCs w:val="20"/>
        </w:rPr>
        <w:t>、</w:t>
      </w:r>
      <w:r>
        <w:rPr>
          <w:rFonts w:cs="Calibri" w:hint="eastAsia"/>
          <w:sz w:val="20"/>
          <w:szCs w:val="20"/>
        </w:rPr>
        <w:t>3</w:t>
      </w:r>
      <w:r>
        <w:rPr>
          <w:rFonts w:cs="Calibri" w:hint="eastAsia"/>
          <w:sz w:val="20"/>
          <w:szCs w:val="20"/>
        </w:rPr>
        <w:t>→</w:t>
      </w:r>
      <w:r>
        <w:rPr>
          <w:rFonts w:cs="Calibri" w:hint="eastAsia"/>
          <w:sz w:val="20"/>
          <w:szCs w:val="20"/>
        </w:rPr>
        <w:t>E3</w:t>
      </w:r>
      <w:r>
        <w:rPr>
          <w:rFonts w:cs="Calibri" w:hint="eastAsia"/>
          <w:sz w:val="20"/>
          <w:szCs w:val="20"/>
        </w:rPr>
        <w:t>、</w:t>
      </w:r>
      <w:r>
        <w:rPr>
          <w:rFonts w:cs="Calibri" w:hint="eastAsia"/>
          <w:sz w:val="20"/>
          <w:szCs w:val="20"/>
        </w:rPr>
        <w:t>4</w:t>
      </w:r>
      <w:r>
        <w:rPr>
          <w:rFonts w:cs="Calibri" w:hint="eastAsia"/>
          <w:sz w:val="20"/>
          <w:szCs w:val="20"/>
        </w:rPr>
        <w:t>→</w:t>
      </w:r>
      <w:r>
        <w:rPr>
          <w:rFonts w:cs="Calibri" w:hint="eastAsia"/>
          <w:sz w:val="20"/>
          <w:szCs w:val="20"/>
        </w:rPr>
        <w:t>E4</w:t>
      </w:r>
      <w:r>
        <w:rPr>
          <w:rFonts w:cs="Calibri" w:hint="eastAsia"/>
          <w:sz w:val="20"/>
          <w:szCs w:val="20"/>
        </w:rPr>
        <w:t>、</w:t>
      </w:r>
      <w:r>
        <w:rPr>
          <w:rFonts w:cs="Calibri" w:hint="eastAsia"/>
          <w:sz w:val="20"/>
          <w:szCs w:val="20"/>
        </w:rPr>
        <w:t>5</w:t>
      </w:r>
      <w:r>
        <w:rPr>
          <w:rFonts w:cs="Calibri" w:hint="eastAsia"/>
          <w:sz w:val="20"/>
          <w:szCs w:val="20"/>
        </w:rPr>
        <w:t>→</w:t>
      </w:r>
      <w:r>
        <w:rPr>
          <w:rFonts w:cs="Calibri" w:hint="eastAsia"/>
          <w:sz w:val="20"/>
          <w:szCs w:val="20"/>
        </w:rPr>
        <w:t>E5</w:t>
      </w:r>
      <w:r>
        <w:rPr>
          <w:rFonts w:cs="Calibri" w:hint="eastAsia"/>
          <w:sz w:val="20"/>
          <w:szCs w:val="20"/>
        </w:rPr>
        <w:t>、</w:t>
      </w:r>
      <w:r>
        <w:rPr>
          <w:rFonts w:cs="Calibri" w:hint="eastAsia"/>
          <w:sz w:val="20"/>
          <w:szCs w:val="20"/>
        </w:rPr>
        <w:t>6</w:t>
      </w:r>
      <w:r>
        <w:rPr>
          <w:rFonts w:cs="Calibri" w:hint="eastAsia"/>
          <w:sz w:val="20"/>
          <w:szCs w:val="20"/>
        </w:rPr>
        <w:t>→</w:t>
      </w:r>
      <w:r>
        <w:rPr>
          <w:rFonts w:cs="Calibri" w:hint="eastAsia"/>
          <w:sz w:val="20"/>
          <w:szCs w:val="20"/>
        </w:rPr>
        <w:t>E6</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④</w:t>
      </w:r>
      <w:r>
        <w:rPr>
          <w:rFonts w:cs="Calibri" w:hint="eastAsia"/>
          <w:sz w:val="20"/>
          <w:szCs w:val="20"/>
        </w:rPr>
        <w:t xml:space="preserve"> </w:t>
      </w:r>
      <w:r>
        <w:rPr>
          <w:rFonts w:cs="Calibri" w:hint="eastAsia"/>
          <w:sz w:val="20"/>
          <w:szCs w:val="20"/>
        </w:rPr>
        <w:t>用</w:t>
      </w:r>
      <w:r>
        <w:rPr>
          <w:rFonts w:cs="Calibri" w:hint="eastAsia"/>
          <w:sz w:val="20"/>
          <w:szCs w:val="20"/>
        </w:rPr>
        <w:t>L18(36 61)</w:t>
      </w:r>
      <w:r>
        <w:rPr>
          <w:rFonts w:cs="Calibri" w:hint="eastAsia"/>
          <w:sz w:val="20"/>
          <w:szCs w:val="20"/>
        </w:rPr>
        <w:t>设计的测试用例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略</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测试用例减少数：</w:t>
      </w:r>
      <w:r>
        <w:rPr>
          <w:rFonts w:cs="Calibri" w:hint="eastAsia"/>
          <w:sz w:val="20"/>
          <w:szCs w:val="20"/>
        </w:rPr>
        <w:t>216</w:t>
      </w:r>
      <w:r>
        <w:rPr>
          <w:rFonts w:cs="Calibri" w:hint="eastAsia"/>
          <w:sz w:val="20"/>
          <w:szCs w:val="20"/>
        </w:rPr>
        <w:t>→</w:t>
      </w:r>
      <w:r>
        <w:rPr>
          <w:rFonts w:cs="Calibri" w:hint="eastAsia"/>
          <w:sz w:val="20"/>
          <w:szCs w:val="20"/>
        </w:rPr>
        <w:t>18</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加上一些可疑的情况（设为</w:t>
      </w:r>
      <w:r>
        <w:rPr>
          <w:rFonts w:cs="Calibri" w:hint="eastAsia"/>
          <w:sz w:val="20"/>
          <w:szCs w:val="20"/>
        </w:rPr>
        <w:t>n</w:t>
      </w:r>
      <w:r>
        <w:rPr>
          <w:rFonts w:cs="Calibri" w:hint="eastAsia"/>
          <w:sz w:val="20"/>
          <w:szCs w:val="20"/>
        </w:rPr>
        <w:t>个）为</w:t>
      </w:r>
      <w:r>
        <w:rPr>
          <w:rFonts w:cs="Calibri" w:hint="eastAsia"/>
          <w:sz w:val="20"/>
          <w:szCs w:val="20"/>
        </w:rPr>
        <w:t>18</w:t>
      </w:r>
      <w:r>
        <w:rPr>
          <w:rFonts w:cs="Calibri" w:hint="eastAsia"/>
          <w:sz w:val="20"/>
          <w:szCs w:val="20"/>
        </w:rPr>
        <w:t>＋</w:t>
      </w:r>
      <w:r>
        <w:rPr>
          <w:rFonts w:cs="Calibri" w:hint="eastAsia"/>
          <w:sz w:val="20"/>
          <w:szCs w:val="20"/>
        </w:rPr>
        <w:t>n</w:t>
      </w:r>
      <w:r>
        <w:rPr>
          <w:rFonts w:cs="Calibri" w:hint="eastAsia"/>
          <w:sz w:val="20"/>
          <w:szCs w:val="20"/>
        </w:rPr>
        <w:t>，它比原来也少多了。</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判定表驱动分析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前面因果图方法中已经用到了判定表。判定表（</w:t>
      </w:r>
      <w:r>
        <w:rPr>
          <w:rFonts w:cs="Calibri" w:hint="eastAsia"/>
          <w:sz w:val="20"/>
          <w:szCs w:val="20"/>
        </w:rPr>
        <w:t xml:space="preserve">Decision </w:t>
      </w:r>
      <w:r>
        <w:rPr>
          <w:rFonts w:cs="Calibri" w:hint="eastAsia"/>
          <w:sz w:val="20"/>
          <w:szCs w:val="20"/>
        </w:rPr>
        <w:t>Table</w:t>
      </w:r>
      <w:r>
        <w:rPr>
          <w:rFonts w:cs="Calibri" w:hint="eastAsia"/>
          <w:sz w:val="20"/>
          <w:szCs w:val="20"/>
        </w:rPr>
        <w:t>）是分析和表达多逻辑条件下执行不同操作的情况下的工具。在程序设计发展的初期，判定表就已被当作编写程序的辅助工具了。由于它可以把复杂的逻辑关系和多种条件组合的情况表达得既具体又明确。</w:t>
      </w:r>
    </w:p>
    <w:p w:rsidR="00000000" w:rsidRDefault="003A3DA7">
      <w:pPr>
        <w:pStyle w:val="a3"/>
        <w:spacing w:before="0" w:beforeAutospacing="0" w:after="0" w:afterAutospacing="0"/>
        <w:ind w:left="835"/>
        <w:rPr>
          <w:rFonts w:cs="Calibri" w:hint="eastAsia"/>
          <w:sz w:val="20"/>
          <w:szCs w:val="20"/>
        </w:rPr>
      </w:pPr>
      <w:r>
        <w:rPr>
          <w:rFonts w:cs="Calibri" w:hint="eastAsia"/>
          <w:b/>
          <w:bCs/>
          <w:sz w:val="20"/>
          <w:szCs w:val="20"/>
        </w:rPr>
        <w:t>判定表四个组成部分</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条件桩（</w:t>
      </w:r>
      <w:r>
        <w:rPr>
          <w:rFonts w:cs="Calibri" w:hint="eastAsia"/>
          <w:color w:val="000000"/>
          <w:sz w:val="20"/>
          <w:szCs w:val="20"/>
        </w:rPr>
        <w:t>Condition Stub</w:t>
      </w:r>
      <w:r>
        <w:rPr>
          <w:rFonts w:cs="Calibri" w:hint="eastAsia"/>
          <w:color w:val="000000"/>
          <w:sz w:val="20"/>
          <w:szCs w:val="20"/>
        </w:rPr>
        <w:t>）：列出了问题得所有条件。通常认为所列条件的次序无关紧要。</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动作桩（</w:t>
      </w:r>
      <w:r>
        <w:rPr>
          <w:rFonts w:cs="Calibri" w:hint="eastAsia"/>
          <w:color w:val="000000"/>
          <w:sz w:val="20"/>
          <w:szCs w:val="20"/>
        </w:rPr>
        <w:t>ActionStub</w:t>
      </w:r>
      <w:r>
        <w:rPr>
          <w:rFonts w:cs="Calibri" w:hint="eastAsia"/>
          <w:color w:val="000000"/>
          <w:sz w:val="20"/>
          <w:szCs w:val="20"/>
        </w:rPr>
        <w:t>）：列出了问题规定可能采取的操作。这些操作的排列顺序没有约束。</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条件项（</w:t>
      </w:r>
      <w:r>
        <w:rPr>
          <w:rFonts w:cs="Calibri" w:hint="eastAsia"/>
          <w:color w:val="000000"/>
          <w:sz w:val="20"/>
          <w:szCs w:val="20"/>
        </w:rPr>
        <w:t>ConditionEntry</w:t>
      </w:r>
      <w:r>
        <w:rPr>
          <w:rFonts w:cs="Calibri" w:hint="eastAsia"/>
          <w:color w:val="000000"/>
          <w:sz w:val="20"/>
          <w:szCs w:val="20"/>
        </w:rPr>
        <w:t>）：</w:t>
      </w:r>
      <w:r>
        <w:rPr>
          <w:rFonts w:cs="Calibri" w:hint="eastAsia"/>
          <w:color w:val="000000"/>
          <w:sz w:val="20"/>
          <w:szCs w:val="20"/>
        </w:rPr>
        <w:t xml:space="preserve"> </w:t>
      </w:r>
      <w:r>
        <w:rPr>
          <w:rFonts w:cs="Calibri" w:hint="eastAsia"/>
          <w:color w:val="000000"/>
          <w:sz w:val="20"/>
          <w:szCs w:val="20"/>
        </w:rPr>
        <w:t>列出针对它左列条件的取值。在所有可能情况下的真假值。</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动作项</w:t>
      </w:r>
      <w:r>
        <w:rPr>
          <w:rFonts w:cs="Calibri" w:hint="eastAsia"/>
          <w:color w:val="000000"/>
          <w:sz w:val="20"/>
          <w:szCs w:val="20"/>
        </w:rPr>
        <w:t xml:space="preserve"> </w:t>
      </w:r>
      <w:r>
        <w:rPr>
          <w:rFonts w:cs="Calibri" w:hint="eastAsia"/>
          <w:color w:val="000000"/>
          <w:sz w:val="20"/>
          <w:szCs w:val="20"/>
        </w:rPr>
        <w:t>（</w:t>
      </w:r>
      <w:r>
        <w:rPr>
          <w:rFonts w:cs="Calibri" w:hint="eastAsia"/>
          <w:color w:val="000000"/>
          <w:sz w:val="20"/>
          <w:szCs w:val="20"/>
        </w:rPr>
        <w:t>Act</w:t>
      </w:r>
      <w:r>
        <w:rPr>
          <w:rFonts w:cs="Calibri" w:hint="eastAsia"/>
          <w:color w:val="000000"/>
          <w:sz w:val="20"/>
          <w:szCs w:val="20"/>
        </w:rPr>
        <w:t>ion Entry</w:t>
      </w:r>
      <w:r>
        <w:rPr>
          <w:rFonts w:cs="Calibri" w:hint="eastAsia"/>
          <w:color w:val="000000"/>
          <w:sz w:val="20"/>
          <w:szCs w:val="20"/>
        </w:rPr>
        <w:t>）：</w:t>
      </w:r>
      <w:r>
        <w:rPr>
          <w:rFonts w:cs="Calibri" w:hint="eastAsia"/>
          <w:color w:val="000000"/>
          <w:sz w:val="20"/>
          <w:szCs w:val="20"/>
        </w:rPr>
        <w:t xml:space="preserve"> </w:t>
      </w:r>
      <w:r>
        <w:rPr>
          <w:rFonts w:cs="Calibri" w:hint="eastAsia"/>
          <w:color w:val="000000"/>
          <w:sz w:val="20"/>
          <w:szCs w:val="20"/>
        </w:rPr>
        <w:t>列出在条件项的各种取值情况下应该采取的动作。</w:t>
      </w:r>
    </w:p>
    <w:p w:rsidR="00000000" w:rsidRDefault="003A3DA7">
      <w:pPr>
        <w:pStyle w:val="a3"/>
        <w:spacing w:before="0" w:beforeAutospacing="0" w:after="0" w:afterAutospacing="0"/>
        <w:ind w:left="835"/>
        <w:rPr>
          <w:rFonts w:cs="Calibri"/>
          <w:sz w:val="20"/>
          <w:szCs w:val="20"/>
        </w:rPr>
      </w:pPr>
      <w:r>
        <w:rPr>
          <w:rFonts w:cs="Calibri" w:hint="eastAsia"/>
          <w:b/>
          <w:bCs/>
          <w:sz w:val="20"/>
          <w:szCs w:val="20"/>
        </w:rPr>
        <w:t>判定表规则</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任何一个条件组合的特定取值及其相应要执行的操作。在判定表中贯穿条件项和动作项的一列就是一条规则。显然，判定表中列出多少组条件取值，也就有多少条规则，既条件项和动作项有多少列。</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判定表最突出的优点是它能把复杂的问题按各种可能的情况一一列举出来，简明且易于理解，也可避免遗漏。但它的不足之处在于，不能表达重复执行的动作，如循环结构。</w:t>
      </w:r>
    </w:p>
    <w:p w:rsidR="00000000" w:rsidRDefault="003A3DA7">
      <w:pPr>
        <w:pStyle w:val="a3"/>
        <w:spacing w:before="0" w:beforeAutospacing="0" w:after="0" w:afterAutospacing="0"/>
        <w:ind w:left="835"/>
        <w:rPr>
          <w:rFonts w:cs="Calibri" w:hint="eastAsia"/>
          <w:sz w:val="20"/>
          <w:szCs w:val="20"/>
        </w:rPr>
      </w:pPr>
      <w:r>
        <w:rPr>
          <w:rFonts w:cs="Calibri" w:hint="eastAsia"/>
          <w:b/>
          <w:bCs/>
          <w:sz w:val="20"/>
          <w:szCs w:val="20"/>
        </w:rPr>
        <w:t>判定表的建立步骤</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确定规则的个数。假如有</w:t>
      </w:r>
      <w:r>
        <w:rPr>
          <w:rFonts w:cs="Calibri" w:hint="eastAsia"/>
          <w:color w:val="000000"/>
          <w:sz w:val="20"/>
          <w:szCs w:val="20"/>
        </w:rPr>
        <w:t>n</w:t>
      </w:r>
      <w:r>
        <w:rPr>
          <w:rFonts w:cs="Calibri" w:hint="eastAsia"/>
          <w:color w:val="000000"/>
          <w:sz w:val="20"/>
          <w:szCs w:val="20"/>
        </w:rPr>
        <w:t>个条件。每个条件有两个取值（</w:t>
      </w:r>
      <w:r>
        <w:rPr>
          <w:rFonts w:cs="Calibri" w:hint="eastAsia"/>
          <w:color w:val="000000"/>
          <w:sz w:val="20"/>
          <w:szCs w:val="20"/>
        </w:rPr>
        <w:t>0</w:t>
      </w:r>
      <w:r>
        <w:rPr>
          <w:rFonts w:cs="Calibri" w:hint="eastAsia"/>
          <w:color w:val="000000"/>
          <w:sz w:val="20"/>
          <w:szCs w:val="20"/>
        </w:rPr>
        <w:t>，</w:t>
      </w:r>
      <w:r>
        <w:rPr>
          <w:rFonts w:cs="Calibri" w:hint="eastAsia"/>
          <w:color w:val="000000"/>
          <w:sz w:val="20"/>
          <w:szCs w:val="20"/>
        </w:rPr>
        <w:t>1</w:t>
      </w:r>
      <w:r>
        <w:rPr>
          <w:rFonts w:cs="Calibri" w:hint="eastAsia"/>
          <w:color w:val="000000"/>
          <w:sz w:val="20"/>
          <w:szCs w:val="20"/>
        </w:rPr>
        <w:t>），故有</w:t>
      </w:r>
      <w:r>
        <w:rPr>
          <w:rFonts w:cs="Calibri" w:hint="eastAsia"/>
          <w:color w:val="000000"/>
          <w:sz w:val="20"/>
          <w:szCs w:val="20"/>
        </w:rPr>
        <w:t>2</w:t>
      </w:r>
      <w:r>
        <w:rPr>
          <w:rFonts w:cs="Calibri" w:hint="eastAsia"/>
          <w:color w:val="000000"/>
          <w:sz w:val="20"/>
          <w:szCs w:val="20"/>
        </w:rPr>
        <w:t>的</w:t>
      </w:r>
      <w:r>
        <w:rPr>
          <w:rFonts w:cs="Calibri" w:hint="eastAsia"/>
          <w:color w:val="000000"/>
          <w:sz w:val="20"/>
          <w:szCs w:val="20"/>
        </w:rPr>
        <w:t>n</w:t>
      </w:r>
      <w:r>
        <w:rPr>
          <w:rFonts w:cs="Calibri" w:hint="eastAsia"/>
          <w:color w:val="000000"/>
          <w:sz w:val="20"/>
          <w:szCs w:val="20"/>
        </w:rPr>
        <w:t>次方种规则</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列出所有的条件桩和动作桩。</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填入条件项。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填入动作项，得到初始判定表。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简化。合并相似规则（相同动作）。</w:t>
      </w:r>
    </w:p>
    <w:p w:rsidR="00000000" w:rsidRDefault="003A3DA7">
      <w:pPr>
        <w:pStyle w:val="a3"/>
        <w:spacing w:before="0" w:beforeAutospacing="0" w:after="0" w:afterAutospacing="0"/>
        <w:ind w:left="835"/>
        <w:rPr>
          <w:rFonts w:cs="Calibri"/>
          <w:sz w:val="20"/>
          <w:szCs w:val="20"/>
        </w:rPr>
      </w:pPr>
      <w:r>
        <w:rPr>
          <w:rFonts w:cs="Calibri" w:hint="eastAsia"/>
          <w:b/>
          <w:bCs/>
          <w:sz w:val="20"/>
          <w:szCs w:val="20"/>
        </w:rPr>
        <w:t>适合使用判定表设计测试用例的条件</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规格说明以判定表形式给出，</w:t>
      </w:r>
      <w:r>
        <w:rPr>
          <w:rFonts w:cs="Calibri" w:hint="eastAsia"/>
          <w:color w:val="000000"/>
          <w:sz w:val="20"/>
          <w:szCs w:val="20"/>
        </w:rPr>
        <w:t xml:space="preserve"> </w:t>
      </w:r>
      <w:r>
        <w:rPr>
          <w:rFonts w:cs="Calibri" w:hint="eastAsia"/>
          <w:color w:val="000000"/>
          <w:sz w:val="20"/>
          <w:szCs w:val="20"/>
        </w:rPr>
        <w:t>或很容易转换成判定表。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条件的排列顺序不会也不影响执行哪些操作。</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规则的排列顺序不会也不影响执行哪些操作。</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每当某一规则的条件已经满足，</w:t>
      </w:r>
      <w:r>
        <w:rPr>
          <w:rFonts w:cs="Calibri" w:hint="eastAsia"/>
          <w:color w:val="000000"/>
          <w:sz w:val="20"/>
          <w:szCs w:val="20"/>
        </w:rPr>
        <w:t xml:space="preserve"> </w:t>
      </w:r>
      <w:r>
        <w:rPr>
          <w:rFonts w:cs="Calibri" w:hint="eastAsia"/>
          <w:color w:val="000000"/>
          <w:sz w:val="20"/>
          <w:szCs w:val="20"/>
        </w:rPr>
        <w:t>并确定要执行的操作后，</w:t>
      </w:r>
      <w:r>
        <w:rPr>
          <w:rFonts w:cs="Calibri" w:hint="eastAsia"/>
          <w:color w:val="000000"/>
          <w:sz w:val="20"/>
          <w:szCs w:val="20"/>
        </w:rPr>
        <w:t xml:space="preserve"> </w:t>
      </w:r>
      <w:r>
        <w:rPr>
          <w:rFonts w:cs="Calibri" w:hint="eastAsia"/>
          <w:color w:val="000000"/>
          <w:sz w:val="20"/>
          <w:szCs w:val="20"/>
        </w:rPr>
        <w:t>不必检验别的规则。</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如果某一规则得到满足要执行多个操作，</w:t>
      </w:r>
      <w:r>
        <w:rPr>
          <w:rFonts w:cs="Calibri" w:hint="eastAsia"/>
          <w:color w:val="000000"/>
          <w:sz w:val="20"/>
          <w:szCs w:val="20"/>
        </w:rPr>
        <w:t xml:space="preserve"> </w:t>
      </w:r>
      <w:r>
        <w:rPr>
          <w:rFonts w:cs="Calibri" w:hint="eastAsia"/>
          <w:color w:val="000000"/>
          <w:sz w:val="20"/>
          <w:szCs w:val="20"/>
        </w:rPr>
        <w:t>这些操作的执行顺序无关紧要。</w:t>
      </w:r>
    </w:p>
    <w:p w:rsidR="00000000" w:rsidRDefault="003A3DA7">
      <w:pPr>
        <w:pStyle w:val="a3"/>
        <w:spacing w:before="0" w:beforeAutospacing="0" w:after="0" w:afterAutospacing="0"/>
        <w:ind w:left="835"/>
        <w:rPr>
          <w:rFonts w:cs="Calibri"/>
          <w:sz w:val="20"/>
          <w:szCs w:val="20"/>
        </w:rPr>
      </w:pPr>
      <w:r>
        <w:rPr>
          <w:rFonts w:cs="Calibri" w:hint="eastAsia"/>
          <w:sz w:val="20"/>
          <w:szCs w:val="20"/>
        </w:rPr>
        <w:t>例如一个软件的规格的说明如下：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）当条件</w:t>
      </w:r>
      <w:r>
        <w:rPr>
          <w:rFonts w:cs="Calibri" w:hint="eastAsia"/>
          <w:sz w:val="20"/>
          <w:szCs w:val="20"/>
        </w:rPr>
        <w:t xml:space="preserve">1 </w:t>
      </w:r>
      <w:r>
        <w:rPr>
          <w:rFonts w:cs="Calibri" w:hint="eastAsia"/>
          <w:sz w:val="20"/>
          <w:szCs w:val="20"/>
        </w:rPr>
        <w:t>和条件</w:t>
      </w:r>
      <w:r>
        <w:rPr>
          <w:rFonts w:cs="Calibri" w:hint="eastAsia"/>
          <w:sz w:val="20"/>
          <w:szCs w:val="20"/>
        </w:rPr>
        <w:t>2</w:t>
      </w:r>
      <w:r>
        <w:rPr>
          <w:rFonts w:cs="Calibri" w:hint="eastAsia"/>
          <w:sz w:val="20"/>
          <w:szCs w:val="20"/>
        </w:rPr>
        <w:t>满足，并且条件</w:t>
      </w:r>
      <w:r>
        <w:rPr>
          <w:rFonts w:cs="Calibri" w:hint="eastAsia"/>
          <w:sz w:val="20"/>
          <w:szCs w:val="20"/>
        </w:rPr>
        <w:t>3</w:t>
      </w:r>
      <w:r>
        <w:rPr>
          <w:rFonts w:cs="Calibri" w:hint="eastAsia"/>
          <w:sz w:val="20"/>
          <w:szCs w:val="20"/>
        </w:rPr>
        <w:t>和条件</w:t>
      </w:r>
      <w:r>
        <w:rPr>
          <w:rFonts w:cs="Calibri" w:hint="eastAsia"/>
          <w:sz w:val="20"/>
          <w:szCs w:val="20"/>
        </w:rPr>
        <w:t>4</w:t>
      </w:r>
      <w:r>
        <w:rPr>
          <w:rFonts w:cs="Calibri" w:hint="eastAsia"/>
          <w:sz w:val="20"/>
          <w:szCs w:val="20"/>
        </w:rPr>
        <w:t>不满足，或者当条件</w:t>
      </w:r>
      <w:r>
        <w:rPr>
          <w:rFonts w:cs="Calibri" w:hint="eastAsia"/>
          <w:sz w:val="20"/>
          <w:szCs w:val="20"/>
        </w:rPr>
        <w:t>1</w:t>
      </w:r>
      <w:r>
        <w:rPr>
          <w:rFonts w:cs="Calibri" w:hint="eastAsia"/>
          <w:sz w:val="20"/>
          <w:szCs w:val="20"/>
        </w:rPr>
        <w:t>、条件</w:t>
      </w:r>
      <w:r>
        <w:rPr>
          <w:rFonts w:cs="Calibri" w:hint="eastAsia"/>
          <w:sz w:val="20"/>
          <w:szCs w:val="20"/>
        </w:rPr>
        <w:t>3</w:t>
      </w:r>
      <w:r>
        <w:rPr>
          <w:rFonts w:cs="Calibri" w:hint="eastAsia"/>
          <w:sz w:val="20"/>
          <w:szCs w:val="20"/>
        </w:rPr>
        <w:t>和条件</w:t>
      </w:r>
      <w:r>
        <w:rPr>
          <w:rFonts w:cs="Calibri" w:hint="eastAsia"/>
          <w:sz w:val="20"/>
          <w:szCs w:val="20"/>
        </w:rPr>
        <w:t>4</w:t>
      </w:r>
      <w:r>
        <w:rPr>
          <w:rFonts w:cs="Calibri" w:hint="eastAsia"/>
          <w:sz w:val="20"/>
          <w:szCs w:val="20"/>
        </w:rPr>
        <w:t>满足时，要执行操作</w:t>
      </w:r>
      <w:r>
        <w:rPr>
          <w:rFonts w:cs="Calibri" w:hint="eastAsia"/>
          <w:sz w:val="20"/>
          <w:szCs w:val="20"/>
        </w:rPr>
        <w:t>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）在任一个条件都不满足时，要执行操作</w:t>
      </w:r>
      <w:r>
        <w:rPr>
          <w:rFonts w:cs="Calibri" w:hint="eastAsia"/>
          <w:sz w:val="20"/>
          <w:szCs w:val="20"/>
        </w:rPr>
        <w:t>2</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3</w:t>
      </w:r>
      <w:r>
        <w:rPr>
          <w:rFonts w:cs="Calibri" w:hint="eastAsia"/>
          <w:sz w:val="20"/>
          <w:szCs w:val="20"/>
        </w:rPr>
        <w:t>）当条件</w:t>
      </w:r>
      <w:r>
        <w:rPr>
          <w:rFonts w:cs="Calibri" w:hint="eastAsia"/>
          <w:sz w:val="20"/>
          <w:szCs w:val="20"/>
        </w:rPr>
        <w:t>1</w:t>
      </w:r>
      <w:r>
        <w:rPr>
          <w:rFonts w:cs="Calibri" w:hint="eastAsia"/>
          <w:sz w:val="20"/>
          <w:szCs w:val="20"/>
        </w:rPr>
        <w:t>不满足，而条件</w:t>
      </w:r>
      <w:r>
        <w:rPr>
          <w:rFonts w:cs="Calibri" w:hint="eastAsia"/>
          <w:sz w:val="20"/>
          <w:szCs w:val="20"/>
        </w:rPr>
        <w:t>4</w:t>
      </w:r>
      <w:r>
        <w:rPr>
          <w:rFonts w:cs="Calibri" w:hint="eastAsia"/>
          <w:sz w:val="20"/>
          <w:szCs w:val="20"/>
        </w:rPr>
        <w:t>满足时，要执行操作</w:t>
      </w:r>
      <w:r>
        <w:rPr>
          <w:rFonts w:cs="Calibri" w:hint="eastAsia"/>
          <w:sz w:val="20"/>
          <w:szCs w:val="20"/>
        </w:rPr>
        <w:t>3</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根据这个规格说明可以得到如下判定表，同时使用判定表设计测试用例时，还必须列出默许操作，如下表：</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2"/>
        <w:gridCol w:w="842"/>
        <w:gridCol w:w="842"/>
        <w:gridCol w:w="843"/>
        <w:gridCol w:w="843"/>
        <w:gridCol w:w="843"/>
        <w:gridCol w:w="843"/>
        <w:gridCol w:w="843"/>
        <w:gridCol w:w="650"/>
      </w:tblGrid>
      <w:tr w:rsidR="00000000">
        <w:trPr>
          <w:divId w:val="888079772"/>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规则</w:t>
            </w: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规则</w:t>
            </w:r>
            <w:r>
              <w:rPr>
                <w:rFonts w:hint="eastAsia"/>
                <w:color w:val="000000"/>
                <w:sz w:val="20"/>
                <w:szCs w:val="20"/>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规则</w:t>
            </w:r>
            <w:r>
              <w:rPr>
                <w:rFonts w:hint="eastAsia"/>
                <w:color w:val="000000"/>
                <w:sz w:val="20"/>
                <w:szCs w:val="20"/>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规则</w:t>
            </w:r>
            <w:r>
              <w:rPr>
                <w:rFonts w:hint="eastAsia"/>
                <w:color w:val="000000"/>
                <w:sz w:val="20"/>
                <w:szCs w:val="2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规则</w:t>
            </w:r>
            <w:r>
              <w:rPr>
                <w:rFonts w:hint="eastAsia"/>
                <w:color w:val="000000"/>
                <w:sz w:val="20"/>
                <w:szCs w:val="20"/>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规则</w:t>
            </w:r>
            <w:r>
              <w:rPr>
                <w:rFonts w:hint="eastAsia"/>
                <w:color w:val="000000"/>
                <w:sz w:val="20"/>
                <w:szCs w:val="20"/>
              </w:rPr>
              <w:t>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规则</w:t>
            </w:r>
            <w:r>
              <w:rPr>
                <w:rFonts w:hint="eastAsia"/>
                <w:color w:val="000000"/>
                <w:sz w:val="20"/>
                <w:szCs w:val="20"/>
              </w:rPr>
              <w:t>7</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规则</w:t>
            </w:r>
            <w:r>
              <w:rPr>
                <w:rFonts w:hint="eastAsia"/>
                <w:color w:val="000000"/>
                <w:sz w:val="20"/>
                <w:szCs w:val="20"/>
              </w:rPr>
              <w:t>8</w:t>
            </w:r>
          </w:p>
        </w:tc>
      </w:tr>
      <w:tr w:rsidR="00000000">
        <w:trPr>
          <w:divId w:val="888079772"/>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条件</w:t>
            </w: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w:t>
            </w:r>
          </w:p>
        </w:tc>
      </w:tr>
      <w:tr w:rsidR="00000000">
        <w:trPr>
          <w:divId w:val="888079772"/>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条件</w:t>
            </w:r>
            <w:r>
              <w:rPr>
                <w:rFonts w:hint="eastAsia"/>
                <w:color w:val="000000"/>
                <w:sz w:val="20"/>
                <w:szCs w:val="20"/>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N</w:t>
            </w:r>
          </w:p>
        </w:tc>
      </w:tr>
      <w:tr w:rsidR="00000000">
        <w:trPr>
          <w:divId w:val="888079772"/>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条件</w:t>
            </w:r>
            <w:r>
              <w:rPr>
                <w:rFonts w:hint="eastAsia"/>
                <w:color w:val="000000"/>
                <w:sz w:val="20"/>
                <w:szCs w:val="20"/>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N</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N</w:t>
            </w:r>
          </w:p>
        </w:tc>
      </w:tr>
      <w:tr w:rsidR="00000000">
        <w:trPr>
          <w:divId w:val="888079772"/>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条件</w:t>
            </w:r>
            <w:r>
              <w:rPr>
                <w:rFonts w:hint="eastAsia"/>
                <w:color w:val="000000"/>
                <w:sz w:val="20"/>
                <w:szCs w:val="20"/>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r>
      <w:tr w:rsidR="00000000">
        <w:trPr>
          <w:divId w:val="888079772"/>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操作</w:t>
            </w:r>
            <w:r>
              <w:rPr>
                <w:rFonts w:hint="eastAsia"/>
                <w:color w:val="000000"/>
                <w:sz w:val="20"/>
                <w:szCs w:val="20"/>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888079772"/>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操作</w:t>
            </w:r>
            <w:r>
              <w:rPr>
                <w:rFonts w:hint="eastAsia"/>
                <w:color w:val="000000"/>
                <w:sz w:val="20"/>
                <w:szCs w:val="20"/>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888079772"/>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操作</w:t>
            </w:r>
            <w:r>
              <w:rPr>
                <w:rFonts w:hint="eastAsia"/>
                <w:color w:val="000000"/>
                <w:sz w:val="20"/>
                <w:szCs w:val="20"/>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888079772"/>
        </w:trPr>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默许操作</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w:t>
            </w:r>
          </w:p>
        </w:tc>
      </w:tr>
    </w:tbl>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错误推测法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错误推测法：基于经验和直觉推测程序中所有可能存在的各种错误，从而有针对性的设计测试用例的方法。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错误推测方法的基本思想：列举出程序中所有可能有的错误和容易发生错误的特殊情况，根据他们选择测试用例。</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常见依据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在单元测试时曾列出的许多在模块中常见的错误。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以前产品测试中曾经发现的错误等。</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已发现缺陷的测试方法的推广。</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容易发生错误的情况。如：输入或输出为</w:t>
      </w:r>
      <w:r>
        <w:rPr>
          <w:rFonts w:cs="Calibri" w:hint="eastAsia"/>
          <w:color w:val="000000"/>
          <w:sz w:val="20"/>
          <w:szCs w:val="20"/>
        </w:rPr>
        <w:t>0</w:t>
      </w:r>
      <w:r>
        <w:rPr>
          <w:rFonts w:cs="Calibri" w:hint="eastAsia"/>
          <w:color w:val="000000"/>
          <w:sz w:val="20"/>
          <w:szCs w:val="20"/>
        </w:rPr>
        <w:t>的情况。输入为空格或输入表格只有一行，共享参数同时使用在几个模块中等等。</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补充等价类和边界值法遗漏的一些等价类组合。</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一些位置使用了共享变量，设计测试用例，修改一个共享变量，看其他位置有没有同时做修改。</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白盒测试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白盒测试，也称为结构测试或逻辑驱动测试。测试人员在已知产品的内部工作过程的情况下，设计或选择测试用例对程序所有逻辑路径进行测试，确定实际的状态是否与预期的状态一致。通过测试证明每种内部操作是否符合设计规格要求。</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它基于程序的控制结构；是基于一个应用代码的内部逻辑知识；基于覆盖全部代码、分支、路径、条件，导出测试用例。</w:t>
      </w:r>
    </w:p>
    <w:p w:rsidR="00000000" w:rsidRDefault="003A3DA7">
      <w:pPr>
        <w:pStyle w:val="a3"/>
        <w:spacing w:before="0" w:beforeAutospacing="0" w:after="0" w:afterAutospacing="0"/>
        <w:ind w:left="835"/>
        <w:rPr>
          <w:rFonts w:cs="Calibri" w:hint="eastAsia"/>
          <w:sz w:val="20"/>
          <w:szCs w:val="20"/>
        </w:rPr>
      </w:pPr>
      <w:r>
        <w:rPr>
          <w:rFonts w:cs="Calibri" w:hint="eastAsia"/>
          <w:b/>
          <w:bCs/>
          <w:sz w:val="20"/>
          <w:szCs w:val="20"/>
        </w:rPr>
        <w:t>进行白盒测试时，一般要遵循以下原则：</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对程序模块中的所有独立路径至少测试一次；</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对所有的逻辑判定，取“真”与“假”的两种情况都至少测试一次；</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对循环的边界和运行界限内执行循环体；</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测试内部数据</w:t>
      </w:r>
      <w:r>
        <w:rPr>
          <w:rFonts w:cs="Calibri" w:hint="eastAsia"/>
          <w:color w:val="000000"/>
          <w:sz w:val="20"/>
          <w:szCs w:val="20"/>
        </w:rPr>
        <w:t>结构的有效性。</w:t>
      </w:r>
    </w:p>
    <w:p w:rsidR="00000000" w:rsidRDefault="003A3DA7">
      <w:pPr>
        <w:pStyle w:val="a3"/>
        <w:spacing w:before="0" w:beforeAutospacing="0" w:after="0" w:afterAutospacing="0"/>
        <w:ind w:left="835"/>
        <w:rPr>
          <w:rFonts w:cs="Calibri"/>
          <w:sz w:val="20"/>
          <w:szCs w:val="20"/>
        </w:rPr>
      </w:pPr>
      <w:r>
        <w:rPr>
          <w:rFonts w:cs="Calibri" w:hint="eastAsia"/>
          <w:b/>
          <w:bCs/>
          <w:sz w:val="20"/>
          <w:szCs w:val="20"/>
        </w:rPr>
        <w:t>逻辑细节测试的原因：</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逻辑错误和不正确假设与一条程序路径被运行的可能性成反比。当我们设计和实现主流之外的功能、条件或控制时，错误往往开始出现在我们工作中。</w:t>
      </w:r>
      <w:r>
        <w:rPr>
          <w:rFonts w:cs="Calibri" w:hint="eastAsia"/>
          <w:color w:val="000000"/>
          <w:sz w:val="20"/>
          <w:szCs w:val="20"/>
        </w:rPr>
        <w:t xml:space="preserve"> </w:t>
      </w:r>
      <w:r>
        <w:rPr>
          <w:rFonts w:cs="Calibri" w:hint="eastAsia"/>
          <w:color w:val="000000"/>
          <w:sz w:val="20"/>
          <w:szCs w:val="20"/>
        </w:rPr>
        <w:t>日常处理往往被很好地了解，而“特殊情况的处理则难于发现。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我们经常相信某逻辑路径不可能被执行，而事实上，它可能在正常的基础上被执行。程序的逻辑流有时是违反直觉的，这意味着我们关于控制流和数据流的一些无意识的假设可能导致设计错误，</w:t>
      </w:r>
      <w:r>
        <w:rPr>
          <w:rFonts w:cs="Calibri" w:hint="eastAsia"/>
          <w:color w:val="000000"/>
          <w:sz w:val="20"/>
          <w:szCs w:val="20"/>
        </w:rPr>
        <w:t xml:space="preserve"> </w:t>
      </w:r>
      <w:r>
        <w:rPr>
          <w:rFonts w:cs="Calibri" w:hint="eastAsia"/>
          <w:color w:val="000000"/>
          <w:sz w:val="20"/>
          <w:szCs w:val="20"/>
        </w:rPr>
        <w:t>只有路径测试才能发现这些错误。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笔误是随机的。当一个程序被翻译为程序设计语言源代码时，有可能产生某些笔误，很多将被语法检查机制发现，但是，其他的会在测试开始时才会被发现。笔误出现在主流上和不明显的逻辑路径上的机率是一样的。</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程序结构分析测试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、控制流分析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控制流分析主要是检查程序的控制结构，这需要把程序设计中的流程图转化为流图（也称控制</w:t>
      </w:r>
      <w:r>
        <w:rPr>
          <w:rFonts w:cs="Calibri" w:hint="eastAsia"/>
          <w:sz w:val="20"/>
          <w:szCs w:val="20"/>
        </w:rPr>
        <w:t>流图）。流图是简化后的流程图。如下图：</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图中的每一个圆代表一个或多个无分支程序设计语句。</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示例：</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b/>
          <w:bCs/>
          <w:sz w:val="20"/>
          <w:szCs w:val="20"/>
        </w:rPr>
        <w:t>2</w:t>
      </w:r>
      <w:r>
        <w:rPr>
          <w:rFonts w:cs="Calibri" w:hint="eastAsia"/>
          <w:b/>
          <w:bCs/>
          <w:sz w:val="20"/>
          <w:szCs w:val="20"/>
        </w:rPr>
        <w:t>、数据流分析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数据流分析最初是随着编译系统要生成有效的目标码而出现的，主要用于代码优化。如果程序中某一语句在执行时能改变某程序变量</w:t>
      </w:r>
      <w:r>
        <w:rPr>
          <w:rFonts w:cs="Calibri" w:hint="eastAsia"/>
          <w:sz w:val="20"/>
          <w:szCs w:val="20"/>
        </w:rPr>
        <w:t>V</w:t>
      </w:r>
      <w:r>
        <w:rPr>
          <w:rFonts w:cs="Calibri" w:hint="eastAsia"/>
          <w:sz w:val="20"/>
          <w:szCs w:val="20"/>
        </w:rPr>
        <w:t>的值，则称</w:t>
      </w:r>
      <w:r>
        <w:rPr>
          <w:rFonts w:cs="Calibri" w:hint="eastAsia"/>
          <w:sz w:val="20"/>
          <w:szCs w:val="20"/>
        </w:rPr>
        <w:t>V</w:t>
      </w:r>
      <w:r>
        <w:rPr>
          <w:rFonts w:cs="Calibri" w:hint="eastAsia"/>
          <w:sz w:val="20"/>
          <w:szCs w:val="20"/>
        </w:rPr>
        <w:t>是被该语句定义的。如果一语句的执行引用了内存变量的</w:t>
      </w:r>
      <w:r>
        <w:rPr>
          <w:rFonts w:cs="Calibri" w:hint="eastAsia"/>
          <w:sz w:val="20"/>
          <w:szCs w:val="20"/>
        </w:rPr>
        <w:t>V</w:t>
      </w:r>
      <w:r>
        <w:rPr>
          <w:rFonts w:cs="Calibri" w:hint="eastAsia"/>
          <w:sz w:val="20"/>
          <w:szCs w:val="20"/>
        </w:rPr>
        <w:t>值，则称该语句引用变量</w:t>
      </w:r>
      <w:r>
        <w:rPr>
          <w:rFonts w:cs="Calibri" w:hint="eastAsia"/>
          <w:sz w:val="20"/>
          <w:szCs w:val="20"/>
        </w:rPr>
        <w:t>V</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假设下图是段程序的流图：</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按照上图的流图进行如下的数据流分析：</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303"/>
        <w:gridCol w:w="1184"/>
      </w:tblGrid>
      <w:tr w:rsidR="00000000">
        <w:trPr>
          <w:divId w:val="186359248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节点</w:t>
            </w:r>
          </w:p>
        </w:tc>
        <w:tc>
          <w:tcPr>
            <w:tcW w:w="1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被定义变量</w:t>
            </w:r>
          </w:p>
        </w:tc>
        <w:tc>
          <w:tcPr>
            <w:tcW w:w="11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被引用变量</w:t>
            </w:r>
          </w:p>
        </w:tc>
      </w:tr>
      <w:tr w:rsidR="00000000">
        <w:trPr>
          <w:divId w:val="186359248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X,Y,Z</w:t>
            </w:r>
          </w:p>
        </w:tc>
        <w:tc>
          <w:tcPr>
            <w:tcW w:w="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86359248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2</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W,X</w:t>
            </w:r>
          </w:p>
        </w:tc>
      </w:tr>
      <w:tr w:rsidR="00000000">
        <w:trPr>
          <w:divId w:val="186359248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3</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X,Y</w:t>
            </w:r>
          </w:p>
        </w:tc>
      </w:tr>
      <w:tr w:rsidR="00000000">
        <w:trPr>
          <w:divId w:val="186359248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4</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Y,Z</w:t>
            </w:r>
          </w:p>
        </w:tc>
      </w:tr>
      <w:tr w:rsidR="00000000">
        <w:trPr>
          <w:divId w:val="186359248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5</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V,Y</w:t>
            </w:r>
          </w:p>
        </w:tc>
      </w:tr>
      <w:tr w:rsidR="00000000">
        <w:trPr>
          <w:divId w:val="186359248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6</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Z</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V,Z</w:t>
            </w:r>
          </w:p>
        </w:tc>
      </w:tr>
      <w:tr w:rsidR="00000000">
        <w:trPr>
          <w:divId w:val="186359248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7</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V</w:t>
            </w:r>
          </w:p>
        </w:tc>
        <w:tc>
          <w:tcPr>
            <w:tcW w:w="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w:t>
            </w:r>
          </w:p>
        </w:tc>
      </w:tr>
      <w:tr w:rsidR="00000000">
        <w:trPr>
          <w:divId w:val="186359248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8</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w:t>
            </w:r>
          </w:p>
        </w:tc>
        <w:tc>
          <w:tcPr>
            <w:tcW w:w="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Y</w:t>
            </w:r>
          </w:p>
        </w:tc>
      </w:tr>
      <w:tr w:rsidR="00000000">
        <w:trPr>
          <w:divId w:val="186359248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9</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Z</w:t>
            </w:r>
          </w:p>
        </w:tc>
        <w:tc>
          <w:tcPr>
            <w:tcW w:w="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V</w:t>
            </w:r>
          </w:p>
        </w:tc>
      </w:tr>
      <w:tr w:rsidR="00000000">
        <w:trPr>
          <w:divId w:val="186359248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10</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Z</w:t>
            </w:r>
          </w:p>
        </w:tc>
        <w:tc>
          <w:tcPr>
            <w:tcW w:w="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Z</w:t>
            </w:r>
          </w:p>
        </w:tc>
      </w:tr>
      <w:tr w:rsidR="00000000">
        <w:trPr>
          <w:divId w:val="186359248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11</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Z</w:t>
            </w:r>
          </w:p>
        </w:tc>
      </w:tr>
    </w:tbl>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由上面的分析可以发现该程序中含有以下两个错误：</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语句</w:t>
      </w:r>
      <w:r>
        <w:rPr>
          <w:rFonts w:cs="Calibri" w:hint="eastAsia"/>
          <w:color w:val="000000"/>
          <w:sz w:val="20"/>
          <w:szCs w:val="20"/>
        </w:rPr>
        <w:t>2</w:t>
      </w:r>
      <w:r>
        <w:rPr>
          <w:rFonts w:cs="Calibri" w:hint="eastAsia"/>
          <w:color w:val="000000"/>
          <w:sz w:val="20"/>
          <w:szCs w:val="20"/>
        </w:rPr>
        <w:t>使用了变量</w:t>
      </w:r>
      <w:r>
        <w:rPr>
          <w:rFonts w:cs="Calibri" w:hint="eastAsia"/>
          <w:color w:val="000000"/>
          <w:sz w:val="20"/>
          <w:szCs w:val="20"/>
        </w:rPr>
        <w:t>W</w:t>
      </w:r>
      <w:r>
        <w:rPr>
          <w:rFonts w:cs="Calibri" w:hint="eastAsia"/>
          <w:color w:val="000000"/>
          <w:sz w:val="20"/>
          <w:szCs w:val="20"/>
        </w:rPr>
        <w:t>，而在此前并未对其定义；</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语句</w:t>
      </w:r>
      <w:r>
        <w:rPr>
          <w:rFonts w:cs="Calibri" w:hint="eastAsia"/>
          <w:color w:val="000000"/>
          <w:sz w:val="20"/>
          <w:szCs w:val="20"/>
        </w:rPr>
        <w:t>5</w:t>
      </w:r>
      <w:r>
        <w:rPr>
          <w:rFonts w:cs="Calibri" w:hint="eastAsia"/>
          <w:color w:val="000000"/>
          <w:sz w:val="20"/>
          <w:szCs w:val="20"/>
        </w:rPr>
        <w:t>、</w:t>
      </w:r>
      <w:r>
        <w:rPr>
          <w:rFonts w:cs="Calibri" w:hint="eastAsia"/>
          <w:color w:val="000000"/>
          <w:sz w:val="20"/>
          <w:szCs w:val="20"/>
        </w:rPr>
        <w:t>6</w:t>
      </w:r>
      <w:r>
        <w:rPr>
          <w:rFonts w:cs="Calibri" w:hint="eastAsia"/>
          <w:color w:val="000000"/>
          <w:sz w:val="20"/>
          <w:szCs w:val="20"/>
        </w:rPr>
        <w:t>使用变量</w:t>
      </w:r>
      <w:r>
        <w:rPr>
          <w:rFonts w:cs="Calibri" w:hint="eastAsia"/>
          <w:color w:val="000000"/>
          <w:sz w:val="20"/>
          <w:szCs w:val="20"/>
        </w:rPr>
        <w:t>V</w:t>
      </w:r>
      <w:r>
        <w:rPr>
          <w:rFonts w:cs="Calibri" w:hint="eastAsia"/>
          <w:color w:val="000000"/>
          <w:sz w:val="20"/>
          <w:szCs w:val="20"/>
        </w:rPr>
        <w:t>，这在第一次执行循环时也未对其进行定义；</w:t>
      </w:r>
    </w:p>
    <w:p w:rsidR="00000000" w:rsidRDefault="003A3DA7">
      <w:pPr>
        <w:pStyle w:val="a3"/>
        <w:spacing w:before="0" w:beforeAutospacing="0" w:after="0" w:afterAutospacing="0"/>
        <w:ind w:left="835"/>
        <w:rPr>
          <w:rFonts w:cs="Calibri"/>
          <w:sz w:val="20"/>
          <w:szCs w:val="20"/>
        </w:rPr>
      </w:pPr>
      <w:r>
        <w:rPr>
          <w:rFonts w:cs="Calibri" w:hint="eastAsia"/>
          <w:sz w:val="20"/>
          <w:szCs w:val="20"/>
        </w:rPr>
        <w:t>另外，此程序中还含有以下两个异常：</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语句</w:t>
      </w:r>
      <w:r>
        <w:rPr>
          <w:rFonts w:cs="Calibri" w:hint="eastAsia"/>
          <w:color w:val="000000"/>
          <w:sz w:val="20"/>
          <w:szCs w:val="20"/>
        </w:rPr>
        <w:t>6</w:t>
      </w:r>
      <w:r>
        <w:rPr>
          <w:rFonts w:cs="Calibri" w:hint="eastAsia"/>
          <w:color w:val="000000"/>
          <w:sz w:val="20"/>
          <w:szCs w:val="20"/>
        </w:rPr>
        <w:t>对</w:t>
      </w:r>
      <w:r>
        <w:rPr>
          <w:rFonts w:cs="Calibri" w:hint="eastAsia"/>
          <w:color w:val="000000"/>
          <w:sz w:val="20"/>
          <w:szCs w:val="20"/>
        </w:rPr>
        <w:t>Z</w:t>
      </w:r>
      <w:r>
        <w:rPr>
          <w:rFonts w:cs="Calibri" w:hint="eastAsia"/>
          <w:color w:val="000000"/>
          <w:sz w:val="20"/>
          <w:szCs w:val="20"/>
        </w:rPr>
        <w:t>的定义从未使用；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语句</w:t>
      </w:r>
      <w:r>
        <w:rPr>
          <w:rFonts w:cs="Calibri" w:hint="eastAsia"/>
          <w:color w:val="000000"/>
          <w:sz w:val="20"/>
          <w:szCs w:val="20"/>
        </w:rPr>
        <w:t>8</w:t>
      </w:r>
      <w:r>
        <w:rPr>
          <w:rFonts w:cs="Calibri" w:hint="eastAsia"/>
          <w:color w:val="000000"/>
          <w:sz w:val="20"/>
          <w:szCs w:val="20"/>
        </w:rPr>
        <w:t>对</w:t>
      </w:r>
      <w:r>
        <w:rPr>
          <w:rFonts w:cs="Calibri" w:hint="eastAsia"/>
          <w:color w:val="000000"/>
          <w:sz w:val="20"/>
          <w:szCs w:val="20"/>
        </w:rPr>
        <w:t>W</w:t>
      </w:r>
      <w:r>
        <w:rPr>
          <w:rFonts w:cs="Calibri" w:hint="eastAsia"/>
          <w:color w:val="000000"/>
          <w:sz w:val="20"/>
          <w:szCs w:val="20"/>
        </w:rPr>
        <w:t>的定义也从未使用。</w:t>
      </w:r>
    </w:p>
    <w:p w:rsidR="00000000" w:rsidRDefault="003A3DA7">
      <w:pPr>
        <w:pStyle w:val="a3"/>
        <w:spacing w:before="0" w:beforeAutospacing="0" w:after="0" w:afterAutospacing="0"/>
        <w:ind w:left="835"/>
        <w:rPr>
          <w:rFonts w:cs="Calibri"/>
          <w:sz w:val="20"/>
          <w:szCs w:val="20"/>
        </w:rPr>
      </w:pPr>
      <w:r>
        <w:rPr>
          <w:rFonts w:cs="Calibri" w:hint="eastAsia"/>
          <w:b/>
          <w:bCs/>
          <w:sz w:val="20"/>
          <w:szCs w:val="20"/>
        </w:rPr>
        <w:t>3</w:t>
      </w:r>
      <w:r>
        <w:rPr>
          <w:rFonts w:cs="Calibri" w:hint="eastAsia"/>
          <w:b/>
          <w:bCs/>
          <w:sz w:val="20"/>
          <w:szCs w:val="20"/>
        </w:rPr>
        <w:t>、信息流分析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信息流分析主要用于验证程序变量间信息的传输是否遵循了保密要求。</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逻辑覆盖测试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常用的逻辑覆盖测试方法包括以下几种：</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语句覆盖</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判断覆盖</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条件覆盖</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判定</w:t>
      </w:r>
      <w:r>
        <w:rPr>
          <w:rFonts w:cs="Calibri" w:hint="eastAsia"/>
          <w:color w:val="000000"/>
          <w:sz w:val="20"/>
          <w:szCs w:val="20"/>
        </w:rPr>
        <w:t>/</w:t>
      </w:r>
      <w:r>
        <w:rPr>
          <w:rFonts w:cs="Calibri" w:hint="eastAsia"/>
          <w:color w:val="000000"/>
          <w:sz w:val="20"/>
          <w:szCs w:val="20"/>
        </w:rPr>
        <w:t>条件覆盖</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条件组合覆盖</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路径覆盖</w:t>
      </w:r>
    </w:p>
    <w:p w:rsidR="00000000" w:rsidRDefault="003A3DA7">
      <w:pPr>
        <w:pStyle w:val="a3"/>
        <w:spacing w:before="0" w:beforeAutospacing="0" w:after="0" w:afterAutospacing="0"/>
        <w:ind w:left="835"/>
        <w:rPr>
          <w:rFonts w:cs="Calibri"/>
          <w:sz w:val="20"/>
          <w:szCs w:val="20"/>
        </w:rPr>
      </w:pPr>
      <w:r>
        <w:rPr>
          <w:rFonts w:cs="Calibri" w:hint="eastAsia"/>
          <w:sz w:val="20"/>
          <w:szCs w:val="20"/>
        </w:rPr>
        <w:t>假设测的代码片断如下：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if ( a &gt; 1 &amp;&amp; b == 0) {</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x = x/a;</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if ( a==2 || x &gt; 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x=x+1;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相应的执行流程图如下：</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我们分别用各种方法进行覆盖。</w:t>
      </w:r>
    </w:p>
    <w:p w:rsidR="00000000" w:rsidRDefault="003A3DA7">
      <w:pPr>
        <w:pStyle w:val="a3"/>
        <w:spacing w:before="0" w:beforeAutospacing="0" w:after="0" w:afterAutospacing="0"/>
        <w:ind w:left="295"/>
        <w:rPr>
          <w:rFonts w:cs="Calibri" w:hint="eastAsia"/>
          <w:sz w:val="29"/>
          <w:szCs w:val="29"/>
        </w:rPr>
      </w:pPr>
      <w:r>
        <w:rPr>
          <w:rFonts w:cs="Calibri" w:hint="eastAsia"/>
          <w:b/>
          <w:bCs/>
          <w:sz w:val="29"/>
          <w:szCs w:val="29"/>
        </w:rPr>
        <w:t>语句覆盖</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语句覆盖的含义是：在测试时首先设计若干个（越少越好）测试用例，然后运行被测试程序，使程序中的</w:t>
      </w:r>
      <w:r>
        <w:rPr>
          <w:rFonts w:cs="Calibri" w:hint="eastAsia"/>
          <w:b/>
          <w:bCs/>
          <w:sz w:val="20"/>
          <w:szCs w:val="20"/>
        </w:rPr>
        <w:t>每个可执行语句至少执行一次</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设计一个用例，也就是说设计一个输入，让该程序段中的各条语句都可以执行到，如</w:t>
      </w:r>
      <w:r>
        <w:rPr>
          <w:rFonts w:cs="Calibri" w:hint="eastAsia"/>
          <w:sz w:val="20"/>
          <w:szCs w:val="20"/>
        </w:rPr>
        <w:t>[a=3, b=0, x=3]</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语句覆盖是一种最弱的覆盖测试。在上面这个例子中，如果第一个判断的“</w:t>
      </w:r>
      <w:r>
        <w:rPr>
          <w:rFonts w:cs="Calibri" w:hint="eastAsia"/>
          <w:sz w:val="20"/>
          <w:szCs w:val="20"/>
        </w:rPr>
        <w:t>&amp;&amp;</w:t>
      </w:r>
      <w:r>
        <w:rPr>
          <w:rFonts w:cs="Calibri" w:hint="eastAsia"/>
          <w:sz w:val="20"/>
          <w:szCs w:val="20"/>
        </w:rPr>
        <w:t>”误写成了“</w:t>
      </w:r>
      <w:r>
        <w:rPr>
          <w:rFonts w:cs="Calibri" w:hint="eastAsia"/>
          <w:sz w:val="20"/>
          <w:szCs w:val="20"/>
        </w:rPr>
        <w:t>||</w:t>
      </w:r>
      <w:r>
        <w:rPr>
          <w:rFonts w:cs="Calibri" w:hint="eastAsia"/>
          <w:sz w:val="20"/>
          <w:szCs w:val="20"/>
        </w:rPr>
        <w:t>”，或者第二个判断的“</w:t>
      </w:r>
      <w:r>
        <w:rPr>
          <w:rFonts w:cs="Calibri" w:hint="eastAsia"/>
          <w:sz w:val="20"/>
          <w:szCs w:val="20"/>
        </w:rPr>
        <w:t>x&gt;1</w:t>
      </w:r>
      <w:r>
        <w:rPr>
          <w:rFonts w:cs="Calibri" w:hint="eastAsia"/>
          <w:sz w:val="20"/>
          <w:szCs w:val="20"/>
        </w:rPr>
        <w:t>”误写成“</w:t>
      </w:r>
      <w:r>
        <w:rPr>
          <w:rFonts w:cs="Calibri" w:hint="eastAsia"/>
          <w:sz w:val="20"/>
          <w:szCs w:val="20"/>
        </w:rPr>
        <w:t>x&gt;0</w:t>
      </w:r>
      <w:r>
        <w:rPr>
          <w:rFonts w:cs="Calibri" w:hint="eastAsia"/>
          <w:sz w:val="20"/>
          <w:szCs w:val="20"/>
        </w:rPr>
        <w:t>”，则用上述同样的测试用例仍可覆盖所有的可执行语句，虽然满足了语句覆盖的标准，但发现不了其中的错误。</w:t>
      </w:r>
    </w:p>
    <w:p w:rsidR="00000000" w:rsidRDefault="003A3DA7">
      <w:pPr>
        <w:pStyle w:val="a3"/>
        <w:spacing w:before="0" w:beforeAutospacing="0" w:after="0" w:afterAutospacing="0"/>
        <w:ind w:left="295"/>
        <w:rPr>
          <w:rFonts w:cs="Calibri" w:hint="eastAsia"/>
          <w:sz w:val="29"/>
          <w:szCs w:val="29"/>
        </w:rPr>
      </w:pPr>
      <w:r>
        <w:rPr>
          <w:rFonts w:cs="Calibri" w:hint="eastAsia"/>
          <w:b/>
          <w:bCs/>
          <w:sz w:val="29"/>
          <w:szCs w:val="29"/>
        </w:rPr>
        <w:t>判定覆盖</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判定覆盖的准则是：设计若干个测试用例，运</w:t>
      </w:r>
      <w:r>
        <w:rPr>
          <w:rFonts w:cs="Calibri" w:hint="eastAsia"/>
          <w:sz w:val="20"/>
          <w:szCs w:val="20"/>
        </w:rPr>
        <w:t>行被测程序，使得程序中每个判断的取真分支和取假分支至少经历一次，即判断的真假值曾经均被满足过。判定覆盖又称为分支覆盖。</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上述示例根据逻辑判定可以分析出以下四条执行路径</w:t>
      </w:r>
      <w:r>
        <w:rPr>
          <w:rFonts w:cs="Calibri" w:hint="eastAsia"/>
          <w:sz w:val="20"/>
          <w:szCs w:val="20"/>
        </w:rPr>
        <w:t>a-&gt;c-&gt;d</w:t>
      </w:r>
      <w:r>
        <w:rPr>
          <w:rFonts w:cs="Calibri" w:hint="eastAsia"/>
          <w:sz w:val="20"/>
          <w:szCs w:val="20"/>
        </w:rPr>
        <w:t>和</w:t>
      </w:r>
      <w:r>
        <w:rPr>
          <w:rFonts w:cs="Calibri" w:hint="eastAsia"/>
          <w:sz w:val="20"/>
          <w:szCs w:val="20"/>
        </w:rPr>
        <w:t>a-&gt;b-&gt;e</w:t>
      </w:r>
      <w:r>
        <w:rPr>
          <w:rFonts w:cs="Calibri" w:hint="eastAsia"/>
          <w:sz w:val="20"/>
          <w:szCs w:val="20"/>
        </w:rPr>
        <w:t>或者</w:t>
      </w:r>
      <w:r>
        <w:rPr>
          <w:rFonts w:cs="Calibri" w:hint="eastAsia"/>
          <w:sz w:val="20"/>
          <w:szCs w:val="20"/>
        </w:rPr>
        <w:t>a-&gt;c-&gt;e</w:t>
      </w:r>
      <w:r>
        <w:rPr>
          <w:rFonts w:cs="Calibri" w:hint="eastAsia"/>
          <w:sz w:val="20"/>
          <w:szCs w:val="20"/>
        </w:rPr>
        <w:t>和</w:t>
      </w:r>
      <w:r>
        <w:rPr>
          <w:rFonts w:cs="Calibri" w:hint="eastAsia"/>
          <w:sz w:val="20"/>
          <w:szCs w:val="20"/>
        </w:rPr>
        <w:t>a-&gt;b-&gt;d</w:t>
      </w:r>
      <w:r>
        <w:rPr>
          <w:rFonts w:cs="Calibri" w:hint="eastAsia"/>
          <w:sz w:val="20"/>
          <w:szCs w:val="20"/>
        </w:rPr>
        <w:t>，为此可以设计两个满足要求的测试用例：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[a=3, b=0, x=1]( a-&gt;c-&gt;d)</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[a=2, b=1, x=3]( a-&gt;b-&gt;e)</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判定覆盖比语句覆盖严格，因为它使得每一个判断都能获得每一种可能的结果，从而使每个语句都能执行到。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但是若将第二个判断的“</w:t>
      </w:r>
      <w:r>
        <w:rPr>
          <w:rFonts w:cs="Calibri" w:hint="eastAsia"/>
          <w:sz w:val="20"/>
          <w:szCs w:val="20"/>
        </w:rPr>
        <w:t>x&gt;1</w:t>
      </w:r>
      <w:r>
        <w:rPr>
          <w:rFonts w:cs="Calibri" w:hint="eastAsia"/>
          <w:sz w:val="20"/>
          <w:szCs w:val="20"/>
        </w:rPr>
        <w:t>”误写成“</w:t>
      </w:r>
      <w:r>
        <w:rPr>
          <w:rFonts w:cs="Calibri" w:hint="eastAsia"/>
          <w:sz w:val="20"/>
          <w:szCs w:val="20"/>
        </w:rPr>
        <w:t>x</w:t>
      </w:r>
      <w:r>
        <w:rPr>
          <w:rFonts w:cs="Calibri" w:hint="eastAsia"/>
          <w:sz w:val="20"/>
          <w:szCs w:val="20"/>
        </w:rPr>
        <w:t>&lt;1</w:t>
      </w:r>
      <w:r>
        <w:rPr>
          <w:rFonts w:cs="Calibri" w:hint="eastAsia"/>
          <w:sz w:val="20"/>
          <w:szCs w:val="20"/>
        </w:rPr>
        <w:t>”，则上述的测试测试用例仍能得到相同的结果；上述的测试用例在沿路径</w:t>
      </w:r>
      <w:r>
        <w:rPr>
          <w:rFonts w:cs="Calibri" w:hint="eastAsia"/>
          <w:sz w:val="20"/>
          <w:szCs w:val="20"/>
        </w:rPr>
        <w:t>a-&gt;b-&gt;d</w:t>
      </w:r>
      <w:r>
        <w:rPr>
          <w:rFonts w:cs="Calibri" w:hint="eastAsia"/>
          <w:sz w:val="20"/>
          <w:szCs w:val="20"/>
        </w:rPr>
        <w:t>执行时，并不能检查</w:t>
      </w:r>
      <w:r>
        <w:rPr>
          <w:rFonts w:cs="Calibri" w:hint="eastAsia"/>
          <w:sz w:val="20"/>
          <w:szCs w:val="20"/>
        </w:rPr>
        <w:t>x</w:t>
      </w:r>
      <w:r>
        <w:rPr>
          <w:rFonts w:cs="Calibri" w:hint="eastAsia"/>
          <w:sz w:val="20"/>
          <w:szCs w:val="20"/>
        </w:rPr>
        <w:t>的值是否保持致。因此，需要更强的逻辑覆盖对检验和判断内部条件。</w:t>
      </w:r>
    </w:p>
    <w:p w:rsidR="00000000" w:rsidRDefault="003A3DA7">
      <w:pPr>
        <w:pStyle w:val="a3"/>
        <w:spacing w:before="0" w:beforeAutospacing="0" w:after="0" w:afterAutospacing="0"/>
        <w:ind w:left="295"/>
        <w:rPr>
          <w:rFonts w:cs="Calibri" w:hint="eastAsia"/>
          <w:sz w:val="29"/>
          <w:szCs w:val="29"/>
        </w:rPr>
      </w:pPr>
      <w:r>
        <w:rPr>
          <w:rFonts w:cs="Calibri" w:hint="eastAsia"/>
          <w:b/>
          <w:bCs/>
          <w:sz w:val="29"/>
          <w:szCs w:val="29"/>
        </w:rPr>
        <w:t>条件覆盖</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条件覆盖的含义是：设计若干个测试用例，运行被测程序，要使每个判断中的每个条件的可能取值均至少满足一次。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在上述的示例中，第一个判断应考虑的可能取值如下表所示：</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109"/>
        <w:gridCol w:w="988"/>
      </w:tblGrid>
      <w:tr w:rsidR="00000000">
        <w:trPr>
          <w:divId w:val="134127506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条件</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取真值</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取假值</w:t>
            </w:r>
          </w:p>
        </w:tc>
      </w:tr>
      <w:tr w:rsidR="00000000">
        <w:trPr>
          <w:divId w:val="134127506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a&gt;1</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a&gt;1(T1)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a&lt;=0(t1)</w:t>
            </w:r>
          </w:p>
        </w:tc>
      </w:tr>
      <w:tr w:rsidR="00000000">
        <w:trPr>
          <w:divId w:val="134127506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b==0</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b==0(T2)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b!=0(t2)</w:t>
            </w:r>
          </w:p>
        </w:tc>
      </w:tr>
      <w:tr w:rsidR="00000000">
        <w:trPr>
          <w:divId w:val="134127506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a&gt;1</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取真值</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记为</w:t>
            </w:r>
            <w:r>
              <w:rPr>
                <w:rFonts w:hint="eastAsia"/>
                <w:color w:val="000000"/>
                <w:sz w:val="20"/>
                <w:szCs w:val="20"/>
              </w:rPr>
              <w:t>T1</w:t>
            </w:r>
          </w:p>
        </w:tc>
      </w:tr>
      <w:tr w:rsidR="00000000">
        <w:trPr>
          <w:divId w:val="134127506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a&gt;1</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取假值</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记为</w:t>
            </w:r>
            <w:r>
              <w:rPr>
                <w:rFonts w:hint="eastAsia"/>
                <w:color w:val="000000"/>
                <w:sz w:val="20"/>
                <w:szCs w:val="20"/>
              </w:rPr>
              <w:t>t1</w:t>
            </w:r>
          </w:p>
        </w:tc>
      </w:tr>
      <w:tr w:rsidR="00000000">
        <w:trPr>
          <w:divId w:val="134127506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b==0</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取真值</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记为</w:t>
            </w:r>
            <w:r>
              <w:rPr>
                <w:rFonts w:hint="eastAsia"/>
                <w:color w:val="000000"/>
                <w:sz w:val="20"/>
                <w:szCs w:val="20"/>
              </w:rPr>
              <w:t>T2</w:t>
            </w:r>
          </w:p>
        </w:tc>
      </w:tr>
      <w:tr w:rsidR="00000000">
        <w:trPr>
          <w:divId w:val="134127506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b==0</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取假值</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记为</w:t>
            </w:r>
            <w:r>
              <w:rPr>
                <w:rFonts w:hint="eastAsia"/>
                <w:color w:val="000000"/>
                <w:sz w:val="20"/>
                <w:szCs w:val="20"/>
              </w:rPr>
              <w:t>t2</w:t>
            </w:r>
          </w:p>
        </w:tc>
      </w:tr>
    </w:tbl>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对于第二个判断应考虑的可能取值如下：</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207"/>
        <w:gridCol w:w="1086"/>
      </w:tblGrid>
      <w:tr w:rsidR="00000000">
        <w:trPr>
          <w:divId w:val="4512466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条件</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取真值</w:t>
            </w:r>
          </w:p>
        </w:tc>
        <w:tc>
          <w:tcPr>
            <w:tcW w:w="9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取假值</w:t>
            </w:r>
          </w:p>
        </w:tc>
      </w:tr>
      <w:tr w:rsidR="00000000">
        <w:trPr>
          <w:divId w:val="4512466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a==2</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a==2 (T3)</w:t>
            </w:r>
          </w:p>
        </w:tc>
        <w:tc>
          <w:tcPr>
            <w:tcW w:w="1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a!=2 (t3)</w:t>
            </w:r>
          </w:p>
        </w:tc>
      </w:tr>
      <w:tr w:rsidR="00000000">
        <w:trPr>
          <w:divId w:val="4512466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x&gt;1</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x&gt;1 (T4)</w:t>
            </w:r>
          </w:p>
        </w:tc>
        <w:tc>
          <w:tcPr>
            <w:tcW w:w="1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x&lt;=1 (t4)</w:t>
            </w:r>
          </w:p>
        </w:tc>
      </w:tr>
      <w:tr w:rsidR="00000000">
        <w:trPr>
          <w:divId w:val="4512466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a==2</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取真值</w:t>
            </w:r>
          </w:p>
        </w:tc>
        <w:tc>
          <w:tcPr>
            <w:tcW w:w="9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记为</w:t>
            </w:r>
            <w:r>
              <w:rPr>
                <w:rFonts w:hint="eastAsia"/>
                <w:color w:val="000000"/>
                <w:sz w:val="20"/>
                <w:szCs w:val="20"/>
              </w:rPr>
              <w:t>T3</w:t>
            </w:r>
          </w:p>
        </w:tc>
      </w:tr>
      <w:tr w:rsidR="00000000">
        <w:trPr>
          <w:divId w:val="4512466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a==2</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取假值</w:t>
            </w:r>
          </w:p>
        </w:tc>
        <w:tc>
          <w:tcPr>
            <w:tcW w:w="9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记为</w:t>
            </w:r>
            <w:r>
              <w:rPr>
                <w:rFonts w:hint="eastAsia"/>
                <w:color w:val="000000"/>
                <w:sz w:val="20"/>
                <w:szCs w:val="20"/>
              </w:rPr>
              <w:t>t3</w:t>
            </w:r>
          </w:p>
        </w:tc>
      </w:tr>
      <w:tr w:rsidR="00000000">
        <w:trPr>
          <w:divId w:val="4512466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x&gt;1</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取真值</w:t>
            </w:r>
          </w:p>
        </w:tc>
        <w:tc>
          <w:tcPr>
            <w:tcW w:w="9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记为</w:t>
            </w:r>
            <w:r>
              <w:rPr>
                <w:rFonts w:hint="eastAsia"/>
                <w:color w:val="000000"/>
                <w:sz w:val="20"/>
                <w:szCs w:val="20"/>
              </w:rPr>
              <w:t>T4</w:t>
            </w:r>
          </w:p>
        </w:tc>
      </w:tr>
      <w:tr w:rsidR="00000000">
        <w:trPr>
          <w:divId w:val="4512466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x&gt;1</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取假值</w:t>
            </w:r>
          </w:p>
        </w:tc>
        <w:tc>
          <w:tcPr>
            <w:tcW w:w="9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记为</w:t>
            </w:r>
            <w:r>
              <w:rPr>
                <w:rFonts w:hint="eastAsia"/>
                <w:color w:val="000000"/>
                <w:sz w:val="20"/>
                <w:szCs w:val="20"/>
              </w:rPr>
              <w:t>t4</w:t>
            </w:r>
          </w:p>
        </w:tc>
      </w:tr>
    </w:tbl>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为了达到条件覆盖标准，需要有足够多的测试用例形成如下情况。在</w:t>
      </w:r>
      <w:r>
        <w:rPr>
          <w:rFonts w:cs="Calibri" w:hint="eastAsia"/>
          <w:sz w:val="20"/>
          <w:szCs w:val="20"/>
        </w:rPr>
        <w:t>a</w:t>
      </w:r>
      <w:r>
        <w:rPr>
          <w:rFonts w:cs="Calibri" w:hint="eastAsia"/>
          <w:sz w:val="20"/>
          <w:szCs w:val="20"/>
        </w:rPr>
        <w:t>点出现：</w:t>
      </w:r>
      <w:r>
        <w:rPr>
          <w:rFonts w:cs="Calibri" w:hint="eastAsia"/>
          <w:sz w:val="20"/>
          <w:szCs w:val="20"/>
        </w:rPr>
        <w:t>a&gt;1</w:t>
      </w:r>
      <w:r>
        <w:rPr>
          <w:rFonts w:cs="Calibri" w:hint="eastAsia"/>
          <w:sz w:val="20"/>
          <w:szCs w:val="20"/>
        </w:rPr>
        <w:t>、</w:t>
      </w:r>
      <w:r>
        <w:rPr>
          <w:rFonts w:cs="Calibri" w:hint="eastAsia"/>
          <w:sz w:val="20"/>
          <w:szCs w:val="20"/>
        </w:rPr>
        <w:t>a&lt;</w:t>
      </w:r>
      <w:r>
        <w:rPr>
          <w:rFonts w:cs="Calibri" w:hint="eastAsia"/>
          <w:sz w:val="20"/>
          <w:szCs w:val="20"/>
        </w:rPr>
        <w:t>=1</w:t>
      </w:r>
      <w:r>
        <w:rPr>
          <w:rFonts w:cs="Calibri" w:hint="eastAsia"/>
          <w:sz w:val="20"/>
          <w:szCs w:val="20"/>
        </w:rPr>
        <w:t>、</w:t>
      </w:r>
      <w:r>
        <w:rPr>
          <w:rFonts w:cs="Calibri" w:hint="eastAsia"/>
          <w:sz w:val="20"/>
          <w:szCs w:val="20"/>
        </w:rPr>
        <w:t>b==0</w:t>
      </w:r>
      <w:r>
        <w:rPr>
          <w:rFonts w:cs="Calibri" w:hint="eastAsia"/>
          <w:sz w:val="20"/>
          <w:szCs w:val="20"/>
        </w:rPr>
        <w:t>、</w:t>
      </w:r>
      <w:r>
        <w:rPr>
          <w:rFonts w:cs="Calibri" w:hint="eastAsia"/>
          <w:sz w:val="20"/>
          <w:szCs w:val="20"/>
        </w:rPr>
        <w:t>b!=0</w:t>
      </w:r>
      <w:r>
        <w:rPr>
          <w:rFonts w:cs="Calibri" w:hint="eastAsia"/>
          <w:sz w:val="20"/>
          <w:szCs w:val="20"/>
        </w:rPr>
        <w:t>，在</w:t>
      </w:r>
      <w:r>
        <w:rPr>
          <w:rFonts w:cs="Calibri" w:hint="eastAsia"/>
          <w:sz w:val="20"/>
          <w:szCs w:val="20"/>
        </w:rPr>
        <w:t>b</w:t>
      </w:r>
      <w:r>
        <w:rPr>
          <w:rFonts w:cs="Calibri" w:hint="eastAsia"/>
          <w:sz w:val="20"/>
          <w:szCs w:val="20"/>
        </w:rPr>
        <w:t>点出现：</w:t>
      </w:r>
      <w:r>
        <w:rPr>
          <w:rFonts w:cs="Calibri" w:hint="eastAsia"/>
          <w:sz w:val="20"/>
          <w:szCs w:val="20"/>
        </w:rPr>
        <w:t>a==2</w:t>
      </w:r>
      <w:r>
        <w:rPr>
          <w:rFonts w:cs="Calibri" w:hint="eastAsia"/>
          <w:sz w:val="20"/>
          <w:szCs w:val="20"/>
        </w:rPr>
        <w:t>、</w:t>
      </w:r>
      <w:r>
        <w:rPr>
          <w:rFonts w:cs="Calibri" w:hint="eastAsia"/>
          <w:sz w:val="20"/>
          <w:szCs w:val="20"/>
        </w:rPr>
        <w:t>a!=2</w:t>
      </w:r>
      <w:r>
        <w:rPr>
          <w:rFonts w:cs="Calibri" w:hint="eastAsia"/>
          <w:sz w:val="20"/>
          <w:szCs w:val="20"/>
        </w:rPr>
        <w:t>、</w:t>
      </w:r>
      <w:r>
        <w:rPr>
          <w:rFonts w:cs="Calibri" w:hint="eastAsia"/>
          <w:sz w:val="20"/>
          <w:szCs w:val="20"/>
        </w:rPr>
        <w:t>x&gt;1</w:t>
      </w:r>
      <w:r>
        <w:rPr>
          <w:rFonts w:cs="Calibri" w:hint="eastAsia"/>
          <w:sz w:val="20"/>
          <w:szCs w:val="20"/>
        </w:rPr>
        <w:t>、</w:t>
      </w:r>
      <w:r>
        <w:rPr>
          <w:rFonts w:cs="Calibri" w:hint="eastAsia"/>
          <w:sz w:val="20"/>
          <w:szCs w:val="20"/>
        </w:rPr>
        <w:t xml:space="preserve"> x&lt;=1</w:t>
      </w:r>
      <w:r>
        <w:rPr>
          <w:rFonts w:cs="Calibri" w:hint="eastAsia"/>
          <w:sz w:val="20"/>
          <w:szCs w:val="20"/>
        </w:rPr>
        <w:t>。因此，可以设计两个测试用例以满足这一标准：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[a=2, b=0, x=4]( a-&gt;c-&gt;e</w:t>
      </w:r>
      <w:r>
        <w:rPr>
          <w:rFonts w:cs="Calibri" w:hint="eastAsia"/>
          <w:sz w:val="20"/>
          <w:szCs w:val="20"/>
        </w:rPr>
        <w:t>，覆盖的条件：</w:t>
      </w:r>
      <w:r>
        <w:rPr>
          <w:rFonts w:cs="Calibri" w:hint="eastAsia"/>
          <w:sz w:val="20"/>
          <w:szCs w:val="20"/>
        </w:rPr>
        <w:t>T1,T2,T3,T4)</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[a=1, b=1, x=1]( a-&gt;b-&gt;d</w:t>
      </w:r>
      <w:r>
        <w:rPr>
          <w:rFonts w:cs="Calibri" w:hint="eastAsia"/>
          <w:sz w:val="20"/>
          <w:szCs w:val="20"/>
        </w:rPr>
        <w:t>，覆盖的条件：</w:t>
      </w:r>
      <w:r>
        <w:rPr>
          <w:rFonts w:cs="Calibri" w:hint="eastAsia"/>
          <w:sz w:val="20"/>
          <w:szCs w:val="20"/>
        </w:rPr>
        <w:t>t1,t2t3,t4)</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由此可见上述两个用例覆盖了所有的条件，即做到了条件覆盖。</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但是否做到了条件覆盖也就必然实现了判定覆盖呢？</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如有下面的用例：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[a=1, b=0, x=1]( a-&gt;b-&gt;</w:t>
      </w:r>
      <w:r>
        <w:rPr>
          <w:rFonts w:cs="Calibri" w:hint="eastAsia"/>
          <w:sz w:val="20"/>
          <w:szCs w:val="20"/>
        </w:rPr>
        <w:t>d</w:t>
      </w:r>
      <w:r>
        <w:rPr>
          <w:rFonts w:cs="Calibri" w:hint="eastAsia"/>
          <w:sz w:val="20"/>
          <w:szCs w:val="20"/>
        </w:rPr>
        <w:t>，覆盖的条件：</w:t>
      </w:r>
      <w:r>
        <w:rPr>
          <w:rFonts w:cs="Calibri" w:hint="eastAsia"/>
          <w:sz w:val="20"/>
          <w:szCs w:val="20"/>
        </w:rPr>
        <w:t>t1,T2,t3,T4)</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[a=2, b=1, x=2]( a-&gt;b-&gt;d</w:t>
      </w:r>
      <w:r>
        <w:rPr>
          <w:rFonts w:cs="Calibri" w:hint="eastAsia"/>
          <w:sz w:val="20"/>
          <w:szCs w:val="20"/>
        </w:rPr>
        <w:t>，覆盖的条件：</w:t>
      </w:r>
      <w:r>
        <w:rPr>
          <w:rFonts w:cs="Calibri" w:hint="eastAsia"/>
          <w:sz w:val="20"/>
          <w:szCs w:val="20"/>
        </w:rPr>
        <w:t>T1,t2t3,T4)</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可见，使用这两个用例没有覆盖到路径</w:t>
      </w:r>
      <w:r>
        <w:rPr>
          <w:rFonts w:cs="Calibri" w:hint="eastAsia"/>
          <w:sz w:val="20"/>
          <w:szCs w:val="20"/>
        </w:rPr>
        <w:t>c</w:t>
      </w:r>
      <w:r>
        <w:rPr>
          <w:rFonts w:cs="Calibri" w:hint="eastAsia"/>
          <w:sz w:val="20"/>
          <w:szCs w:val="20"/>
        </w:rPr>
        <w:t>，它满足条件覆盖标准，但不满足判定覆盖。由于没有覆盖所有的路径，因此，测试本身就存在着缺陷。</w:t>
      </w:r>
    </w:p>
    <w:p w:rsidR="00000000" w:rsidRDefault="003A3DA7">
      <w:pPr>
        <w:pStyle w:val="a3"/>
        <w:spacing w:before="0" w:beforeAutospacing="0" w:after="0" w:afterAutospacing="0"/>
        <w:ind w:left="295"/>
        <w:rPr>
          <w:rFonts w:cs="Calibri" w:hint="eastAsia"/>
          <w:sz w:val="29"/>
          <w:szCs w:val="29"/>
        </w:rPr>
      </w:pPr>
      <w:r>
        <w:rPr>
          <w:rFonts w:cs="Calibri" w:hint="eastAsia"/>
          <w:b/>
          <w:bCs/>
          <w:sz w:val="29"/>
          <w:szCs w:val="29"/>
        </w:rPr>
        <w:t>判定</w:t>
      </w:r>
      <w:r>
        <w:rPr>
          <w:rFonts w:cs="Calibri" w:hint="eastAsia"/>
          <w:b/>
          <w:bCs/>
          <w:sz w:val="29"/>
          <w:szCs w:val="29"/>
        </w:rPr>
        <w:t>/</w:t>
      </w:r>
      <w:r>
        <w:rPr>
          <w:rFonts w:cs="Calibri" w:hint="eastAsia"/>
          <w:b/>
          <w:bCs/>
          <w:sz w:val="29"/>
          <w:szCs w:val="29"/>
        </w:rPr>
        <w:t>条件覆盖</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判定</w:t>
      </w:r>
      <w:r>
        <w:rPr>
          <w:rFonts w:cs="Calibri" w:hint="eastAsia"/>
          <w:sz w:val="20"/>
          <w:szCs w:val="20"/>
        </w:rPr>
        <w:t>/</w:t>
      </w:r>
      <w:r>
        <w:rPr>
          <w:rFonts w:cs="Calibri" w:hint="eastAsia"/>
          <w:sz w:val="20"/>
          <w:szCs w:val="20"/>
        </w:rPr>
        <w:t>条件覆盖要求设计足够的测试用例，使得判断中的每个条件的所有可能至少出现一次，并且每个判断本身的判定结果也至少出现一次。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[a=2, b=0, x=4]( a-&gt;c-&gt;e</w:t>
      </w:r>
      <w:r>
        <w:rPr>
          <w:rFonts w:cs="Calibri" w:hint="eastAsia"/>
          <w:sz w:val="20"/>
          <w:szCs w:val="20"/>
        </w:rPr>
        <w:t>，覆盖的条件：</w:t>
      </w:r>
      <w:r>
        <w:rPr>
          <w:rFonts w:cs="Calibri" w:hint="eastAsia"/>
          <w:sz w:val="20"/>
          <w:szCs w:val="20"/>
        </w:rPr>
        <w:t>T1,T2,T3,T4)</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[a=1, b=1, x</w:t>
      </w:r>
      <w:r>
        <w:rPr>
          <w:rFonts w:cs="Calibri" w:hint="eastAsia"/>
          <w:sz w:val="20"/>
          <w:szCs w:val="20"/>
        </w:rPr>
        <w:t>=1]( a-&gt;b-&gt;d</w:t>
      </w:r>
      <w:r>
        <w:rPr>
          <w:rFonts w:cs="Calibri" w:hint="eastAsia"/>
          <w:sz w:val="20"/>
          <w:szCs w:val="20"/>
        </w:rPr>
        <w:t>，覆盖的条件：</w:t>
      </w:r>
      <w:r>
        <w:rPr>
          <w:rFonts w:cs="Calibri" w:hint="eastAsia"/>
          <w:sz w:val="20"/>
          <w:szCs w:val="20"/>
        </w:rPr>
        <w:t>t1,T2,t3,T4)</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[a=2, b=1, x=1]( a-&gt;b-&gt;d</w:t>
      </w:r>
      <w:r>
        <w:rPr>
          <w:rFonts w:cs="Calibri" w:hint="eastAsia"/>
          <w:sz w:val="20"/>
          <w:szCs w:val="20"/>
        </w:rPr>
        <w:t>，覆盖的条件：</w:t>
      </w:r>
      <w:r>
        <w:rPr>
          <w:rFonts w:cs="Calibri" w:hint="eastAsia"/>
          <w:sz w:val="20"/>
          <w:szCs w:val="20"/>
        </w:rPr>
        <w:t>T1,t2t3,T4)</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判定</w:t>
      </w:r>
      <w:r>
        <w:rPr>
          <w:rFonts w:cs="Calibri" w:hint="eastAsia"/>
          <w:sz w:val="20"/>
          <w:szCs w:val="20"/>
        </w:rPr>
        <w:t>/</w:t>
      </w:r>
      <w:r>
        <w:rPr>
          <w:rFonts w:cs="Calibri" w:hint="eastAsia"/>
          <w:sz w:val="20"/>
          <w:szCs w:val="20"/>
        </w:rPr>
        <w:t>条件覆盖仍有缺陷，因为在程序执行，某些条件掩盖了另一些条件。如，对条件表达式</w:t>
      </w:r>
      <w:r>
        <w:rPr>
          <w:rFonts w:cs="Calibri" w:hint="eastAsia"/>
          <w:sz w:val="20"/>
          <w:szCs w:val="20"/>
        </w:rPr>
        <w:t>a&gt;1 &amp;&amp; b==0</w:t>
      </w:r>
      <w:r>
        <w:rPr>
          <w:rFonts w:cs="Calibri" w:hint="eastAsia"/>
          <w:sz w:val="20"/>
          <w:szCs w:val="20"/>
        </w:rPr>
        <w:t>，取</w:t>
      </w:r>
      <w:r>
        <w:rPr>
          <w:rFonts w:cs="Calibri" w:hint="eastAsia"/>
          <w:sz w:val="20"/>
          <w:szCs w:val="20"/>
        </w:rPr>
        <w:t>a=1,b=0</w:t>
      </w:r>
      <w:r>
        <w:rPr>
          <w:rFonts w:cs="Calibri" w:hint="eastAsia"/>
          <w:sz w:val="20"/>
          <w:szCs w:val="20"/>
        </w:rPr>
        <w:t>，此时</w:t>
      </w:r>
      <w:r>
        <w:rPr>
          <w:rFonts w:cs="Calibri" w:hint="eastAsia"/>
          <w:sz w:val="20"/>
          <w:szCs w:val="20"/>
        </w:rPr>
        <w:t>a&gt;1</w:t>
      </w:r>
      <w:r>
        <w:rPr>
          <w:rFonts w:cs="Calibri" w:hint="eastAsia"/>
          <w:sz w:val="20"/>
          <w:szCs w:val="20"/>
        </w:rPr>
        <w:t>为假，则目标程序不再检查</w:t>
      </w:r>
      <w:r>
        <w:rPr>
          <w:rFonts w:cs="Calibri" w:hint="eastAsia"/>
          <w:sz w:val="20"/>
          <w:szCs w:val="20"/>
        </w:rPr>
        <w:t>b==0</w:t>
      </w:r>
      <w:r>
        <w:rPr>
          <w:rFonts w:cs="Calibri" w:hint="eastAsia"/>
          <w:sz w:val="20"/>
          <w:szCs w:val="20"/>
        </w:rPr>
        <w:t>条件，从而发现不了</w:t>
      </w:r>
      <w:r>
        <w:rPr>
          <w:rFonts w:cs="Calibri" w:hint="eastAsia"/>
          <w:sz w:val="20"/>
          <w:szCs w:val="20"/>
        </w:rPr>
        <w:t>b</w:t>
      </w:r>
      <w:r>
        <w:rPr>
          <w:rFonts w:cs="Calibri" w:hint="eastAsia"/>
          <w:sz w:val="20"/>
          <w:szCs w:val="20"/>
        </w:rPr>
        <w:t>的错误。同样对条件表达式</w:t>
      </w:r>
      <w:r>
        <w:rPr>
          <w:rFonts w:cs="Calibri" w:hint="eastAsia"/>
          <w:sz w:val="20"/>
          <w:szCs w:val="20"/>
        </w:rPr>
        <w:t>a==2 || x&gt;1</w:t>
      </w:r>
      <w:r>
        <w:rPr>
          <w:rFonts w:cs="Calibri" w:hint="eastAsia"/>
          <w:sz w:val="20"/>
          <w:szCs w:val="20"/>
        </w:rPr>
        <w:t>，取</w:t>
      </w:r>
      <w:r>
        <w:rPr>
          <w:rFonts w:cs="Calibri" w:hint="eastAsia"/>
          <w:sz w:val="20"/>
          <w:szCs w:val="20"/>
        </w:rPr>
        <w:t>a=2</w:t>
      </w:r>
      <w:r>
        <w:rPr>
          <w:rFonts w:cs="Calibri" w:hint="eastAsia"/>
          <w:sz w:val="20"/>
          <w:szCs w:val="20"/>
        </w:rPr>
        <w:t>，此时</w:t>
      </w:r>
      <w:r>
        <w:rPr>
          <w:rFonts w:cs="Calibri" w:hint="eastAsia"/>
          <w:sz w:val="20"/>
          <w:szCs w:val="20"/>
        </w:rPr>
        <w:t>a==2</w:t>
      </w:r>
      <w:r>
        <w:rPr>
          <w:rFonts w:cs="Calibri" w:hint="eastAsia"/>
          <w:sz w:val="20"/>
          <w:szCs w:val="20"/>
        </w:rPr>
        <w:t>为真，则目标程序也不再检查</w:t>
      </w:r>
      <w:r>
        <w:rPr>
          <w:rFonts w:cs="Calibri" w:hint="eastAsia"/>
          <w:sz w:val="20"/>
          <w:szCs w:val="20"/>
        </w:rPr>
        <w:t>x&gt;1</w:t>
      </w:r>
      <w:r>
        <w:rPr>
          <w:rFonts w:cs="Calibri" w:hint="eastAsia"/>
          <w:sz w:val="20"/>
          <w:szCs w:val="20"/>
        </w:rPr>
        <w:t>条件。因此，采用判定</w:t>
      </w:r>
      <w:r>
        <w:rPr>
          <w:rFonts w:cs="Calibri" w:hint="eastAsia"/>
          <w:sz w:val="20"/>
          <w:szCs w:val="20"/>
        </w:rPr>
        <w:t>/</w:t>
      </w:r>
      <w:r>
        <w:rPr>
          <w:rFonts w:cs="Calibri" w:hint="eastAsia"/>
          <w:sz w:val="20"/>
          <w:szCs w:val="20"/>
        </w:rPr>
        <w:t>条件覆盖，逻辑表达式中的错误不一测试出来。</w:t>
      </w:r>
    </w:p>
    <w:p w:rsidR="00000000" w:rsidRDefault="003A3DA7">
      <w:pPr>
        <w:pStyle w:val="a3"/>
        <w:spacing w:before="0" w:beforeAutospacing="0" w:after="0" w:afterAutospacing="0"/>
        <w:ind w:left="295"/>
        <w:rPr>
          <w:rFonts w:cs="Calibri" w:hint="eastAsia"/>
          <w:sz w:val="29"/>
          <w:szCs w:val="29"/>
        </w:rPr>
      </w:pPr>
      <w:r>
        <w:rPr>
          <w:rFonts w:cs="Calibri" w:hint="eastAsia"/>
          <w:b/>
          <w:bCs/>
          <w:sz w:val="29"/>
          <w:szCs w:val="29"/>
        </w:rPr>
        <w:t>条件组合</w:t>
      </w:r>
      <w:r>
        <w:rPr>
          <w:rFonts w:cs="Calibri" w:hint="eastAsia"/>
          <w:b/>
          <w:bCs/>
          <w:sz w:val="29"/>
          <w:szCs w:val="29"/>
        </w:rPr>
        <w:t>覆盖</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条件组合覆盖就是设计足够多的测试用例，运行被测程序，使得每个判断的所有可能的条件取值组合至少执行一次。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对于上述程序段，按照条件组合覆盖标准，必须使用测试情况覆盖</w:t>
      </w:r>
      <w:r>
        <w:rPr>
          <w:rFonts w:cs="Calibri" w:hint="eastAsia"/>
          <w:sz w:val="20"/>
          <w:szCs w:val="20"/>
        </w:rPr>
        <w:t>8</w:t>
      </w:r>
      <w:r>
        <w:rPr>
          <w:rFonts w:cs="Calibri" w:hint="eastAsia"/>
          <w:sz w:val="20"/>
          <w:szCs w:val="20"/>
        </w:rPr>
        <w:t>种组合情况：</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 a&gt;1, b==0;</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 a&gt;1, b!=0;</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 a&lt;=1, b==0;</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 a&lt;=1, b!=0;</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 a==2, x&gt;1;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(6) a==2, x&lt;=1;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(7) a!=2, x&gt;1;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(8) a!=2, x&lt;=1;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其中测试情况（</w:t>
      </w:r>
      <w:r>
        <w:rPr>
          <w:rFonts w:cs="Calibri" w:hint="eastAsia"/>
          <w:sz w:val="20"/>
          <w:szCs w:val="20"/>
        </w:rPr>
        <w:t>5</w:t>
      </w:r>
      <w:r>
        <w:rPr>
          <w:rFonts w:cs="Calibri" w:hint="eastAsia"/>
          <w:sz w:val="20"/>
          <w:szCs w:val="20"/>
        </w:rPr>
        <w:t>）、（</w:t>
      </w:r>
      <w:r>
        <w:rPr>
          <w:rFonts w:cs="Calibri" w:hint="eastAsia"/>
          <w:sz w:val="20"/>
          <w:szCs w:val="20"/>
        </w:rPr>
        <w:t>6</w:t>
      </w:r>
      <w:r>
        <w:rPr>
          <w:rFonts w:cs="Calibri" w:hint="eastAsia"/>
          <w:sz w:val="20"/>
          <w:szCs w:val="20"/>
        </w:rPr>
        <w:t>）、（</w:t>
      </w:r>
      <w:r>
        <w:rPr>
          <w:rFonts w:cs="Calibri" w:hint="eastAsia"/>
          <w:sz w:val="20"/>
          <w:szCs w:val="20"/>
        </w:rPr>
        <w:t>7</w:t>
      </w:r>
      <w:r>
        <w:rPr>
          <w:rFonts w:cs="Calibri" w:hint="eastAsia"/>
          <w:sz w:val="20"/>
          <w:szCs w:val="20"/>
        </w:rPr>
        <w:t>）、（</w:t>
      </w:r>
      <w:r>
        <w:rPr>
          <w:rFonts w:cs="Calibri" w:hint="eastAsia"/>
          <w:sz w:val="20"/>
          <w:szCs w:val="20"/>
        </w:rPr>
        <w:t>8</w:t>
      </w:r>
      <w:r>
        <w:rPr>
          <w:rFonts w:cs="Calibri" w:hint="eastAsia"/>
          <w:sz w:val="20"/>
          <w:szCs w:val="20"/>
        </w:rPr>
        <w:t>）是第二个条件语句的条件组合。因为</w:t>
      </w:r>
      <w:r>
        <w:rPr>
          <w:rFonts w:cs="Calibri" w:hint="eastAsia"/>
          <w:sz w:val="20"/>
          <w:szCs w:val="20"/>
        </w:rPr>
        <w:t>x</w:t>
      </w:r>
      <w:r>
        <w:rPr>
          <w:rFonts w:cs="Calibri" w:hint="eastAsia"/>
          <w:sz w:val="20"/>
          <w:szCs w:val="20"/>
        </w:rPr>
        <w:t>的值</w:t>
      </w:r>
      <w:r>
        <w:rPr>
          <w:rFonts w:cs="Calibri" w:hint="eastAsia"/>
          <w:sz w:val="20"/>
          <w:szCs w:val="20"/>
        </w:rPr>
        <w:t>在该语句之前可能要发生变化，的以要通过程序逻辑回溯以便找出相应的输入值。</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要覆盖这</w:t>
      </w:r>
      <w:r>
        <w:rPr>
          <w:rFonts w:cs="Calibri" w:hint="eastAsia"/>
          <w:sz w:val="20"/>
          <w:szCs w:val="20"/>
        </w:rPr>
        <w:t>8</w:t>
      </w:r>
      <w:r>
        <w:rPr>
          <w:rFonts w:cs="Calibri" w:hint="eastAsia"/>
          <w:sz w:val="20"/>
          <w:szCs w:val="20"/>
        </w:rPr>
        <w:t>种条件组合，并不一定需要设计</w:t>
      </w:r>
      <w:r>
        <w:rPr>
          <w:rFonts w:cs="Calibri" w:hint="eastAsia"/>
          <w:sz w:val="20"/>
          <w:szCs w:val="20"/>
        </w:rPr>
        <w:t>8</w:t>
      </w:r>
      <w:r>
        <w:rPr>
          <w:rFonts w:cs="Calibri" w:hint="eastAsia"/>
          <w:sz w:val="20"/>
          <w:szCs w:val="20"/>
        </w:rPr>
        <w:t>组测试用例，只需如下</w:t>
      </w:r>
      <w:r>
        <w:rPr>
          <w:rFonts w:cs="Calibri" w:hint="eastAsia"/>
          <w:sz w:val="20"/>
          <w:szCs w:val="20"/>
        </w:rPr>
        <w:t>4</w:t>
      </w:r>
      <w:r>
        <w:rPr>
          <w:rFonts w:cs="Calibri" w:hint="eastAsia"/>
          <w:sz w:val="20"/>
          <w:szCs w:val="20"/>
        </w:rPr>
        <w:t>组即可：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[a=2, b=0, x=4]( a-&gt;c-&gt;e</w:t>
      </w:r>
      <w:r>
        <w:rPr>
          <w:rFonts w:cs="Calibri" w:hint="eastAsia"/>
          <w:sz w:val="20"/>
          <w:szCs w:val="20"/>
        </w:rPr>
        <w:t>，覆盖：</w:t>
      </w:r>
      <w:r>
        <w:rPr>
          <w:rFonts w:cs="Calibri" w:hint="eastAsia"/>
          <w:sz w:val="20"/>
          <w:szCs w:val="20"/>
        </w:rPr>
        <w:t>(1)(5))</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[a=2, b=1, x=1]( a-&gt;b-&gt;e</w:t>
      </w:r>
      <w:r>
        <w:rPr>
          <w:rFonts w:cs="Calibri" w:hint="eastAsia"/>
          <w:sz w:val="20"/>
          <w:szCs w:val="20"/>
        </w:rPr>
        <w:t>，覆盖：</w:t>
      </w:r>
      <w:r>
        <w:rPr>
          <w:rFonts w:cs="Calibri" w:hint="eastAsia"/>
          <w:sz w:val="20"/>
          <w:szCs w:val="20"/>
        </w:rPr>
        <w:t>(2)(6))</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[a=1, b=0, x=2]( a-&gt;b-&gt;d</w:t>
      </w:r>
      <w:r>
        <w:rPr>
          <w:rFonts w:cs="Calibri" w:hint="eastAsia"/>
          <w:sz w:val="20"/>
          <w:szCs w:val="20"/>
        </w:rPr>
        <w:t>，覆盖：</w:t>
      </w:r>
      <w:r>
        <w:rPr>
          <w:rFonts w:cs="Calibri" w:hint="eastAsia"/>
          <w:sz w:val="20"/>
          <w:szCs w:val="20"/>
        </w:rPr>
        <w:t>(3)(7))</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[a=1, b=1, x=1]( a-&gt;b-&gt;d</w:t>
      </w:r>
      <w:r>
        <w:rPr>
          <w:rFonts w:cs="Calibri" w:hint="eastAsia"/>
          <w:sz w:val="20"/>
          <w:szCs w:val="20"/>
        </w:rPr>
        <w:t>，覆盖：</w:t>
      </w:r>
      <w:r>
        <w:rPr>
          <w:rFonts w:cs="Calibri" w:hint="eastAsia"/>
          <w:sz w:val="20"/>
          <w:szCs w:val="20"/>
        </w:rPr>
        <w:t>(4)(8))</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[a=2, b=0, x=1](a-&gt;c-&gt;</w:t>
      </w:r>
      <w:r>
        <w:rPr>
          <w:rFonts w:cs="Calibri" w:hint="eastAsia"/>
          <w:sz w:val="20"/>
          <w:szCs w:val="20"/>
        </w:rPr>
        <w:t>d</w:t>
      </w:r>
      <w:r>
        <w:rPr>
          <w:rFonts w:cs="Calibri" w:hint="eastAsia"/>
          <w:sz w:val="20"/>
          <w:szCs w:val="20"/>
        </w:rPr>
        <w:t>，覆盖：</w:t>
      </w:r>
      <w:r>
        <w:rPr>
          <w:rFonts w:cs="Calibri" w:hint="eastAsia"/>
          <w:sz w:val="20"/>
          <w:szCs w:val="20"/>
        </w:rPr>
        <w:t>(1)(6))</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上述测试用例覆盖了所有条件的可能取值组合，覆盖了所有判断的可取分支，但是漏掉了路径</w:t>
      </w:r>
      <w:r>
        <w:rPr>
          <w:rFonts w:cs="Calibri" w:hint="eastAsia"/>
          <w:sz w:val="20"/>
          <w:szCs w:val="20"/>
        </w:rPr>
        <w:t>a-&gt;c-&gt;d</w:t>
      </w:r>
      <w:r>
        <w:rPr>
          <w:rFonts w:cs="Calibri" w:hint="eastAsia"/>
          <w:sz w:val="20"/>
          <w:szCs w:val="20"/>
        </w:rPr>
        <w:t>，这将导致测试不完全。</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更改条件判定覆盖（</w:t>
      </w:r>
      <w:r>
        <w:rPr>
          <w:rFonts w:cs="Calibri" w:hint="eastAsia"/>
          <w:color w:val="000000"/>
          <w:sz w:val="20"/>
          <w:szCs w:val="20"/>
        </w:rPr>
        <w:t xml:space="preserve"> ModifiedConditions/DecisionsCoverage</w:t>
      </w:r>
      <w:r>
        <w:rPr>
          <w:rFonts w:cs="Calibri" w:hint="eastAsia"/>
          <w:color w:val="000000"/>
          <w:sz w:val="20"/>
          <w:szCs w:val="20"/>
        </w:rPr>
        <w:t>，</w:t>
      </w:r>
      <w:r>
        <w:rPr>
          <w:rFonts w:cs="Calibri" w:hint="eastAsia"/>
          <w:color w:val="000000"/>
          <w:sz w:val="20"/>
          <w:szCs w:val="20"/>
        </w:rPr>
        <w:t xml:space="preserve"> MC/DCCoverage</w:t>
      </w:r>
      <w:r>
        <w:rPr>
          <w:rFonts w:cs="Calibri" w:hint="eastAsia"/>
          <w:color w:val="000000"/>
          <w:sz w:val="20"/>
          <w:szCs w:val="20"/>
        </w:rPr>
        <w:t>）</w:t>
      </w:r>
    </w:p>
    <w:p w:rsidR="00000000" w:rsidRDefault="003A3DA7">
      <w:pPr>
        <w:pStyle w:val="a3"/>
        <w:spacing w:before="0" w:beforeAutospacing="0" w:after="0" w:afterAutospacing="0"/>
        <w:ind w:left="835"/>
        <w:rPr>
          <w:rFonts w:cs="Calibri"/>
          <w:sz w:val="20"/>
          <w:szCs w:val="20"/>
        </w:rPr>
      </w:pPr>
      <w:r>
        <w:rPr>
          <w:rFonts w:cs="Calibri" w:hint="eastAsia"/>
          <w:sz w:val="20"/>
          <w:szCs w:val="20"/>
        </w:rPr>
        <w:t>是判定条件覆盖的一个变体。</w:t>
      </w:r>
      <w:r>
        <w:rPr>
          <w:rFonts w:cs="Calibri" w:hint="eastAsia"/>
          <w:sz w:val="20"/>
          <w:szCs w:val="20"/>
        </w:rPr>
        <w:t xml:space="preserve"> </w:t>
      </w:r>
      <w:r>
        <w:rPr>
          <w:rFonts w:cs="Calibri" w:hint="eastAsia"/>
          <w:sz w:val="20"/>
          <w:szCs w:val="20"/>
        </w:rPr>
        <w:t>更改条件判定覆盖主要为多条件测试提供了方便，</w:t>
      </w:r>
      <w:r>
        <w:rPr>
          <w:rFonts w:cs="Calibri" w:hint="eastAsia"/>
          <w:sz w:val="20"/>
          <w:szCs w:val="20"/>
        </w:rPr>
        <w:t xml:space="preserve"> </w:t>
      </w:r>
      <w:r>
        <w:rPr>
          <w:rFonts w:cs="Calibri" w:hint="eastAsia"/>
          <w:sz w:val="20"/>
          <w:szCs w:val="20"/>
        </w:rPr>
        <w:t>通过分析条件判定的覆盖来增加测试用例，</w:t>
      </w:r>
      <w:r>
        <w:rPr>
          <w:rFonts w:cs="Calibri" w:hint="eastAsia"/>
          <w:sz w:val="20"/>
          <w:szCs w:val="20"/>
        </w:rPr>
        <w:t xml:space="preserve"> </w:t>
      </w:r>
      <w:r>
        <w:rPr>
          <w:rFonts w:cs="Calibri" w:hint="eastAsia"/>
          <w:sz w:val="20"/>
          <w:szCs w:val="20"/>
        </w:rPr>
        <w:t>防止测试的指数上升趋势。</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MC/DC</w:t>
      </w:r>
      <w:r>
        <w:rPr>
          <w:rFonts w:cs="Calibri" w:hint="eastAsia"/>
          <w:sz w:val="20"/>
          <w:szCs w:val="20"/>
        </w:rPr>
        <w:t>标准满足下列需求：</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被测试程序模块的每个入口点和出口点都必须至少被走一次。并且每一个程</w:t>
      </w:r>
      <w:r>
        <w:rPr>
          <w:rFonts w:cs="Calibri" w:hint="eastAsia"/>
          <w:color w:val="000000"/>
          <w:sz w:val="20"/>
          <w:szCs w:val="20"/>
        </w:rPr>
        <w:t>序判定的结果至少被覆盖一次。</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通过分解逻辑操作，程序的判定被分解为基本的布尔条件表达式，每个条件独立的作用于判定的结果，覆盖所有条件的可能结果。</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分支条件组合覆盖（</w:t>
      </w:r>
      <w:r>
        <w:rPr>
          <w:rFonts w:cs="Calibri" w:hint="eastAsia"/>
          <w:color w:val="000000"/>
          <w:sz w:val="20"/>
          <w:szCs w:val="20"/>
        </w:rPr>
        <w:t>BranchConditionCombinationCoverage</w:t>
      </w:r>
      <w:r>
        <w:rPr>
          <w:rFonts w:cs="Calibri" w:hint="eastAsia"/>
          <w:color w:val="000000"/>
          <w:sz w:val="20"/>
          <w:szCs w:val="20"/>
        </w:rPr>
        <w:t>）</w:t>
      </w:r>
    </w:p>
    <w:p w:rsidR="00000000" w:rsidRDefault="003A3DA7">
      <w:pPr>
        <w:pStyle w:val="a3"/>
        <w:spacing w:before="0" w:beforeAutospacing="0" w:after="0" w:afterAutospacing="0"/>
        <w:ind w:left="835"/>
        <w:rPr>
          <w:rFonts w:cs="Calibri"/>
          <w:sz w:val="20"/>
          <w:szCs w:val="20"/>
        </w:rPr>
      </w:pPr>
      <w:r>
        <w:rPr>
          <w:rFonts w:cs="Calibri" w:hint="eastAsia"/>
          <w:sz w:val="20"/>
          <w:szCs w:val="20"/>
        </w:rPr>
        <w:t>是一种比判定条件覆盖更强的覆盖。它的含义是，设计一定的测试用例，使得每个分支的各操作数值的组合都遍历一次。其计算公式如下：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分支条件组合覆盖＝</w:t>
      </w:r>
      <w:r>
        <w:rPr>
          <w:rFonts w:cs="Calibri" w:hint="eastAsia"/>
          <w:sz w:val="20"/>
          <w:szCs w:val="20"/>
        </w:rPr>
        <w:t xml:space="preserve"> </w:t>
      </w:r>
      <w:r>
        <w:rPr>
          <w:rFonts w:cs="Calibri" w:hint="eastAsia"/>
          <w:sz w:val="20"/>
          <w:szCs w:val="20"/>
        </w:rPr>
        <w:t>（被评价到的分支条件组合数）</w:t>
      </w:r>
      <w:r>
        <w:rPr>
          <w:rFonts w:cs="Calibri" w:hint="eastAsia"/>
          <w:sz w:val="20"/>
          <w:szCs w:val="20"/>
        </w:rPr>
        <w:t xml:space="preserve"> / </w:t>
      </w:r>
      <w:r>
        <w:rPr>
          <w:rFonts w:cs="Calibri" w:hint="eastAsia"/>
          <w:sz w:val="20"/>
          <w:szCs w:val="20"/>
        </w:rPr>
        <w:t>（分支条件组合总数）</w:t>
      </w:r>
    </w:p>
    <w:p w:rsidR="00000000" w:rsidRDefault="003A3DA7">
      <w:pPr>
        <w:pStyle w:val="a3"/>
        <w:spacing w:before="0" w:beforeAutospacing="0" w:after="0" w:afterAutospacing="0"/>
        <w:ind w:left="295"/>
        <w:rPr>
          <w:rFonts w:cs="Calibri" w:hint="eastAsia"/>
          <w:sz w:val="29"/>
          <w:szCs w:val="29"/>
        </w:rPr>
      </w:pPr>
      <w:r>
        <w:rPr>
          <w:rFonts w:cs="Calibri" w:hint="eastAsia"/>
          <w:b/>
          <w:bCs/>
          <w:sz w:val="29"/>
          <w:szCs w:val="29"/>
        </w:rPr>
        <w:t>路径覆盖</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路径覆盖的含义是：设计足够多的测试用例，要求覆盖程序中的所有可能路</w:t>
      </w:r>
      <w:r>
        <w:rPr>
          <w:rFonts w:cs="Calibri" w:hint="eastAsia"/>
          <w:sz w:val="20"/>
          <w:szCs w:val="20"/>
        </w:rPr>
        <w:t>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上述例子需要对</w:t>
      </w:r>
      <w:r>
        <w:rPr>
          <w:rFonts w:cs="Calibri" w:hint="eastAsia"/>
          <w:sz w:val="20"/>
          <w:szCs w:val="20"/>
        </w:rPr>
        <w:t>4</w:t>
      </w:r>
      <w:r>
        <w:rPr>
          <w:rFonts w:cs="Calibri" w:hint="eastAsia"/>
          <w:sz w:val="20"/>
          <w:szCs w:val="20"/>
        </w:rPr>
        <w:t>条可能的路径完善测试用例：即</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a-&gt;c-&gt;e</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a-&gt;b-&gt;d</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a-&gt;c-&gt;d</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a-&gt;b-&gt;e</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（可以根据前面的例子自行设计测试用例）</w:t>
      </w:r>
    </w:p>
    <w:p w:rsidR="00000000" w:rsidRDefault="003A3DA7">
      <w:pPr>
        <w:pStyle w:val="a3"/>
        <w:spacing w:before="0" w:beforeAutospacing="0" w:after="0" w:afterAutospacing="0"/>
        <w:ind w:left="295"/>
        <w:rPr>
          <w:rFonts w:cs="Calibri" w:hint="eastAsia"/>
          <w:sz w:val="29"/>
          <w:szCs w:val="29"/>
        </w:rPr>
      </w:pPr>
      <w:r>
        <w:rPr>
          <w:rFonts w:cs="Calibri" w:hint="eastAsia"/>
          <w:b/>
          <w:bCs/>
          <w:sz w:val="29"/>
          <w:szCs w:val="29"/>
        </w:rPr>
        <w:t>逻辑覆盖测试小结</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语句覆盖：在测试时，首先设计若干个测试用例，然后运行被测程序，使程序中的每个语句至少执行一次。语句覆盖的测试可以给人们一种心理上的满足，以为每个语句都经历过，似乎可以放心了。但实际上，语句覆盖在测试过程中，除去对检查不可执行语句有一定作用外，并没有排除被测程序包含的错误的风险。必须看到，被测程序并非是语句的无序堆积，语句之间的确存在</w:t>
      </w:r>
      <w:r>
        <w:rPr>
          <w:rFonts w:cs="Calibri" w:hint="eastAsia"/>
          <w:sz w:val="20"/>
          <w:szCs w:val="20"/>
        </w:rPr>
        <w:t>着许多有机的联系。</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、判断覆盖：设计若干测试用例，运行被测程序，使程序中每个判断的真分支和假分支至少经历一次，即判断的真假值曾经均被满足。同样，只做到判定覆盖仍无法找出内部条件的错误。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、条件覆盖：设计若干测试用例，执行被测程序后，要使每个判断中的每个条件的可能取值均至少满足一次，但覆盖了条件的测试用例不一事实上覆盖了分支。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、判定</w:t>
      </w:r>
      <w:r>
        <w:rPr>
          <w:rFonts w:cs="Calibri" w:hint="eastAsia"/>
          <w:sz w:val="20"/>
          <w:szCs w:val="20"/>
        </w:rPr>
        <w:t>/</w:t>
      </w:r>
      <w:r>
        <w:rPr>
          <w:rFonts w:cs="Calibri" w:hint="eastAsia"/>
          <w:sz w:val="20"/>
          <w:szCs w:val="20"/>
        </w:rPr>
        <w:t>条件覆盖：要求设计足够多的测试用例，使得判断中的每个条件的所有可能至少出现一次，并且每个判断本向的判定结果也至少出现一次。但是忽略了路径覆盖的问题，而路径能否全面覆盖在软件测试中是个重要问题，因为取得正确的结果，就必须消除遇到的各种障碍，沿着特定的路径顺利执行。如果程序中的每一个路径都得以测试，那么才能说程序得到了全面的检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、条件组合覆盖：设计足够多的测试用例，使每个判断的所有可能的条件取值组合至少执行一次。覆盖了所有判断的可取分支，但同样忽略了路径覆盖的问题。</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6</w:t>
      </w:r>
      <w:r>
        <w:rPr>
          <w:rFonts w:cs="Calibri" w:hint="eastAsia"/>
          <w:sz w:val="20"/>
          <w:szCs w:val="20"/>
        </w:rPr>
        <w:t>、路径覆盖：设计足够多的测</w:t>
      </w:r>
      <w:r>
        <w:rPr>
          <w:rFonts w:cs="Calibri" w:hint="eastAsia"/>
          <w:sz w:val="20"/>
          <w:szCs w:val="20"/>
        </w:rPr>
        <w:t>试用例，要求覆盖程序中所有可能路径。在许多情况下，路径数都个庞大的数字，要全部覆盖是无法实现的，即使覆盖到了，仍然不能保证被测程序的正确性。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由此看出，各种结构测试方法都不能保证程序的正确性。但要记住，测试的目的并非要证明的正确性，而是要尽可能地找出程序中的错误。</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路径分析测试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分析的路径是指检验程序从入口开始，执行过程中经历的各个语句，直到出口，这是白盒测试最典型的问题之一。这种着眼于路径分析的测试称为路径测试。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环形复杂性是一种为程序逻辑复杂性提供定量测度的软件度量，将该度量用于基本路径方法，计算所得的</w:t>
      </w:r>
      <w:r>
        <w:rPr>
          <w:rFonts w:cs="Calibri" w:hint="eastAsia"/>
          <w:sz w:val="20"/>
          <w:szCs w:val="20"/>
        </w:rPr>
        <w:t>值定义了程序基本集的独立路径数量，并提供了确保所有语句至少执行一次的测试数量的上界。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环形复杂性以图论为基础，可以用如下</w:t>
      </w:r>
      <w:r>
        <w:rPr>
          <w:rFonts w:cs="Calibri" w:hint="eastAsia"/>
          <w:sz w:val="20"/>
          <w:szCs w:val="20"/>
        </w:rPr>
        <w:t>3</w:t>
      </w:r>
      <w:r>
        <w:rPr>
          <w:rFonts w:cs="Calibri" w:hint="eastAsia"/>
          <w:sz w:val="20"/>
          <w:szCs w:val="20"/>
        </w:rPr>
        <w:t>种方法之一进行计算：</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）流图中匹配的数量对于环形的复杂性。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）给定流图</w:t>
      </w:r>
      <w:r>
        <w:rPr>
          <w:rFonts w:cs="Calibri" w:hint="eastAsia"/>
          <w:sz w:val="20"/>
          <w:szCs w:val="20"/>
        </w:rPr>
        <w:t>G</w:t>
      </w:r>
      <w:r>
        <w:rPr>
          <w:rFonts w:cs="Calibri" w:hint="eastAsia"/>
          <w:sz w:val="20"/>
          <w:szCs w:val="20"/>
        </w:rPr>
        <w:t>的环形复杂性</w:t>
      </w:r>
      <w:r>
        <w:rPr>
          <w:rFonts w:cs="Calibri" w:hint="eastAsia"/>
          <w:sz w:val="20"/>
          <w:szCs w:val="20"/>
        </w:rPr>
        <w:t>V(G)</w:t>
      </w:r>
      <w:r>
        <w:rPr>
          <w:rFonts w:cs="Calibri" w:hint="eastAsia"/>
          <w:sz w:val="20"/>
          <w:szCs w:val="20"/>
        </w:rPr>
        <w:t>，定义为</w:t>
      </w:r>
      <w:r>
        <w:rPr>
          <w:rFonts w:cs="Calibri" w:hint="eastAsia"/>
          <w:sz w:val="20"/>
          <w:szCs w:val="20"/>
        </w:rPr>
        <w:t>V(G)=E-N+2</w:t>
      </w:r>
      <w:r>
        <w:rPr>
          <w:rFonts w:cs="Calibri" w:hint="eastAsia"/>
          <w:sz w:val="20"/>
          <w:szCs w:val="20"/>
        </w:rPr>
        <w:t>，</w:t>
      </w:r>
      <w:r>
        <w:rPr>
          <w:rFonts w:cs="Calibri" w:hint="eastAsia"/>
          <w:sz w:val="20"/>
          <w:szCs w:val="20"/>
        </w:rPr>
        <w:t>E</w:t>
      </w:r>
      <w:r>
        <w:rPr>
          <w:rFonts w:cs="Calibri" w:hint="eastAsia"/>
          <w:sz w:val="20"/>
          <w:szCs w:val="20"/>
        </w:rPr>
        <w:t>是流图中边的数量，</w:t>
      </w:r>
      <w:r>
        <w:rPr>
          <w:rFonts w:cs="Calibri" w:hint="eastAsia"/>
          <w:sz w:val="20"/>
          <w:szCs w:val="20"/>
        </w:rPr>
        <w:t>N</w:t>
      </w:r>
      <w:r>
        <w:rPr>
          <w:rFonts w:cs="Calibri" w:hint="eastAsia"/>
          <w:sz w:val="20"/>
          <w:szCs w:val="20"/>
        </w:rPr>
        <w:t>是流图中节点的数量。</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3</w:t>
      </w:r>
      <w:r>
        <w:rPr>
          <w:rFonts w:cs="Calibri" w:hint="eastAsia"/>
          <w:sz w:val="20"/>
          <w:szCs w:val="20"/>
        </w:rPr>
        <w:t>）给定流图</w:t>
      </w:r>
      <w:r>
        <w:rPr>
          <w:rFonts w:cs="Calibri" w:hint="eastAsia"/>
          <w:sz w:val="20"/>
          <w:szCs w:val="20"/>
        </w:rPr>
        <w:t>G</w:t>
      </w:r>
      <w:r>
        <w:rPr>
          <w:rFonts w:cs="Calibri" w:hint="eastAsia"/>
          <w:sz w:val="20"/>
          <w:szCs w:val="20"/>
        </w:rPr>
        <w:t>的环形复杂性</w:t>
      </w:r>
      <w:r>
        <w:rPr>
          <w:rFonts w:cs="Calibri" w:hint="eastAsia"/>
          <w:sz w:val="20"/>
          <w:szCs w:val="20"/>
        </w:rPr>
        <w:t>V(G)</w:t>
      </w:r>
      <w:r>
        <w:rPr>
          <w:rFonts w:cs="Calibri" w:hint="eastAsia"/>
          <w:sz w:val="20"/>
          <w:szCs w:val="20"/>
        </w:rPr>
        <w:t>，也可以定义为</w:t>
      </w:r>
      <w:r>
        <w:rPr>
          <w:rFonts w:cs="Calibri" w:hint="eastAsia"/>
          <w:sz w:val="20"/>
          <w:szCs w:val="20"/>
        </w:rPr>
        <w:t>V(G)=P+1</w:t>
      </w:r>
      <w:r>
        <w:rPr>
          <w:rFonts w:cs="Calibri" w:hint="eastAsia"/>
          <w:sz w:val="20"/>
          <w:szCs w:val="20"/>
        </w:rPr>
        <w:t>，</w:t>
      </w:r>
      <w:r>
        <w:rPr>
          <w:rFonts w:cs="Calibri" w:hint="eastAsia"/>
          <w:sz w:val="20"/>
          <w:szCs w:val="20"/>
        </w:rPr>
        <w:t>P</w:t>
      </w:r>
      <w:r>
        <w:rPr>
          <w:rFonts w:cs="Calibri" w:hint="eastAsia"/>
          <w:sz w:val="20"/>
          <w:szCs w:val="20"/>
        </w:rPr>
        <w:t>是流图中判定节点的数量。如下图：</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流图中的独立路径的集合如下：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路径</w:t>
      </w:r>
      <w:r>
        <w:rPr>
          <w:rFonts w:cs="Calibri" w:hint="eastAsia"/>
          <w:sz w:val="20"/>
          <w:szCs w:val="20"/>
        </w:rPr>
        <w:t>1</w:t>
      </w:r>
      <w:r>
        <w:rPr>
          <w:rFonts w:cs="Calibri" w:hint="eastAsia"/>
          <w:sz w:val="20"/>
          <w:szCs w:val="20"/>
        </w:rPr>
        <w:t>：</w:t>
      </w:r>
      <w:r>
        <w:rPr>
          <w:rFonts w:cs="Calibri" w:hint="eastAsia"/>
          <w:sz w:val="20"/>
          <w:szCs w:val="20"/>
        </w:rPr>
        <w:t>1-&gt;11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路径</w:t>
      </w:r>
      <w:r>
        <w:rPr>
          <w:rFonts w:cs="Calibri" w:hint="eastAsia"/>
          <w:sz w:val="20"/>
          <w:szCs w:val="20"/>
        </w:rPr>
        <w:t>2</w:t>
      </w:r>
      <w:r>
        <w:rPr>
          <w:rFonts w:cs="Calibri" w:hint="eastAsia"/>
          <w:sz w:val="20"/>
          <w:szCs w:val="20"/>
        </w:rPr>
        <w:t>：</w:t>
      </w:r>
      <w:r>
        <w:rPr>
          <w:rFonts w:cs="Calibri" w:hint="eastAsia"/>
          <w:sz w:val="20"/>
          <w:szCs w:val="20"/>
        </w:rPr>
        <w:t>1-&gt;2-&gt;3-&gt;4-&gt;5-&gt;10-&gt;1-&gt;11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路径</w:t>
      </w:r>
      <w:r>
        <w:rPr>
          <w:rFonts w:cs="Calibri" w:hint="eastAsia"/>
          <w:sz w:val="20"/>
          <w:szCs w:val="20"/>
        </w:rPr>
        <w:t>3</w:t>
      </w:r>
      <w:r>
        <w:rPr>
          <w:rFonts w:cs="Calibri" w:hint="eastAsia"/>
          <w:sz w:val="20"/>
          <w:szCs w:val="20"/>
        </w:rPr>
        <w:t>：</w:t>
      </w:r>
      <w:r>
        <w:rPr>
          <w:rFonts w:cs="Calibri" w:hint="eastAsia"/>
          <w:sz w:val="20"/>
          <w:szCs w:val="20"/>
        </w:rPr>
        <w:t>1-&gt;2-&gt;3-&gt;6-&gt;8-&gt;9-&gt;10-&gt;1-&gt;11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路径</w:t>
      </w:r>
      <w:r>
        <w:rPr>
          <w:rFonts w:cs="Calibri" w:hint="eastAsia"/>
          <w:sz w:val="20"/>
          <w:szCs w:val="20"/>
        </w:rPr>
        <w:t>4</w:t>
      </w:r>
      <w:r>
        <w:rPr>
          <w:rFonts w:cs="Calibri" w:hint="eastAsia"/>
          <w:sz w:val="20"/>
          <w:szCs w:val="20"/>
        </w:rPr>
        <w:t>：</w:t>
      </w:r>
      <w:r>
        <w:rPr>
          <w:rFonts w:cs="Calibri" w:hint="eastAsia"/>
          <w:sz w:val="20"/>
          <w:szCs w:val="20"/>
        </w:rPr>
        <w:t>1-&gt;2-&gt;3-&gt;6-&gt;7-&gt;9-&gt;10-&gt;1-&gt;11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计算流图的环形复杂性：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）流图有</w:t>
      </w:r>
      <w:r>
        <w:rPr>
          <w:rFonts w:cs="Calibri" w:hint="eastAsia"/>
          <w:sz w:val="20"/>
          <w:szCs w:val="20"/>
        </w:rPr>
        <w:t>4</w:t>
      </w:r>
      <w:r>
        <w:rPr>
          <w:rFonts w:cs="Calibri" w:hint="eastAsia"/>
          <w:sz w:val="20"/>
          <w:szCs w:val="20"/>
        </w:rPr>
        <w:t>个区域；</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w:t>
      </w:r>
      <w:r>
        <w:rPr>
          <w:rFonts w:cs="Calibri" w:hint="eastAsia"/>
          <w:sz w:val="20"/>
          <w:szCs w:val="20"/>
        </w:rPr>
        <w:t>V(G)=11</w:t>
      </w:r>
      <w:r>
        <w:rPr>
          <w:rFonts w:cs="Calibri" w:hint="eastAsia"/>
          <w:sz w:val="20"/>
          <w:szCs w:val="20"/>
        </w:rPr>
        <w:t>条边</w:t>
      </w:r>
      <w:r>
        <w:rPr>
          <w:rFonts w:cs="Calibri" w:hint="eastAsia"/>
          <w:sz w:val="20"/>
          <w:szCs w:val="20"/>
        </w:rPr>
        <w:t>-9</w:t>
      </w:r>
      <w:r>
        <w:rPr>
          <w:rFonts w:cs="Calibri" w:hint="eastAsia"/>
          <w:sz w:val="20"/>
          <w:szCs w:val="20"/>
        </w:rPr>
        <w:t>个节点</w:t>
      </w:r>
      <w:r>
        <w:rPr>
          <w:rFonts w:cs="Calibri" w:hint="eastAsia"/>
          <w:sz w:val="20"/>
          <w:szCs w:val="20"/>
        </w:rPr>
        <w:t>+2=4</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3</w:t>
      </w:r>
      <w:r>
        <w:rPr>
          <w:rFonts w:cs="Calibri" w:hint="eastAsia"/>
          <w:sz w:val="20"/>
          <w:szCs w:val="20"/>
        </w:rPr>
        <w:t>）</w:t>
      </w:r>
      <w:r>
        <w:rPr>
          <w:rFonts w:cs="Calibri" w:hint="eastAsia"/>
          <w:sz w:val="20"/>
          <w:szCs w:val="20"/>
        </w:rPr>
        <w:t>V(G)=3</w:t>
      </w:r>
      <w:r>
        <w:rPr>
          <w:rFonts w:cs="Calibri" w:hint="eastAsia"/>
          <w:sz w:val="20"/>
          <w:szCs w:val="20"/>
        </w:rPr>
        <w:t>个判定节点</w:t>
      </w:r>
      <w:r>
        <w:rPr>
          <w:rFonts w:cs="Calibri" w:hint="eastAsia"/>
          <w:sz w:val="20"/>
          <w:szCs w:val="20"/>
        </w:rPr>
        <w:t>+1 = 4</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因此，该流图的环形复杂性为</w:t>
      </w:r>
      <w:r>
        <w:rPr>
          <w:rFonts w:cs="Calibri" w:hint="eastAsia"/>
          <w:sz w:val="20"/>
          <w:szCs w:val="20"/>
        </w:rPr>
        <w:t>4.</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V(G)</w:t>
      </w:r>
      <w:r>
        <w:rPr>
          <w:rFonts w:cs="Calibri" w:hint="eastAsia"/>
          <w:sz w:val="20"/>
          <w:szCs w:val="20"/>
        </w:rPr>
        <w:t>的值提供了组成基本集的独立路径的上界，并由此得出覆盖所有程序语句所需的测试用例数量的上界。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准备测试用例，强制执行基本集中的每条路径，填写下面的测试结果表：</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09"/>
        <w:gridCol w:w="1109"/>
        <w:gridCol w:w="1109"/>
        <w:gridCol w:w="988"/>
      </w:tblGrid>
      <w:tr w:rsidR="00000000">
        <w:trPr>
          <w:divId w:val="1460567313"/>
        </w:trPr>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测试路径</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测试方法</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期望结果</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实际结果</w:t>
            </w:r>
          </w:p>
        </w:tc>
      </w:tr>
      <w:tr w:rsidR="00000000">
        <w:trPr>
          <w:divId w:val="1460567313"/>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路径</w:t>
            </w:r>
            <w:r>
              <w:rPr>
                <w:rFonts w:hint="eastAsia"/>
                <w:color w:val="000000"/>
                <w:sz w:val="20"/>
                <w:szCs w:val="20"/>
              </w:rPr>
              <w:t>1</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460567313"/>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路径</w:t>
            </w:r>
            <w:r>
              <w:rPr>
                <w:rFonts w:hint="eastAsia"/>
                <w:color w:val="000000"/>
                <w:sz w:val="20"/>
                <w:szCs w:val="20"/>
              </w:rPr>
              <w:t>2</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460567313"/>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3A3DA7">
      <w:pPr>
        <w:pStyle w:val="a3"/>
        <w:spacing w:before="0" w:beforeAutospacing="0" w:after="0" w:afterAutospacing="0"/>
        <w:ind w:left="835"/>
        <w:rPr>
          <w:rFonts w:cs="Calibri"/>
          <w:sz w:val="20"/>
          <w:szCs w:val="20"/>
        </w:rPr>
      </w:pPr>
      <w:r>
        <w:rPr>
          <w:rFonts w:cs="Calibri" w:hint="eastAsia"/>
          <w:sz w:val="20"/>
          <w:szCs w:val="20"/>
        </w:rPr>
        <w:t>Z</w:t>
      </w:r>
      <w:r>
        <w:rPr>
          <w:rFonts w:cs="Calibri" w:hint="eastAsia"/>
          <w:sz w:val="20"/>
          <w:szCs w:val="20"/>
        </w:rPr>
        <w:t>路径覆盖是路径覆盖的一个变体。路径覆盖是白盒测试最为典型的问题。着眼于路径分析的测试可称为路径测试。完成路径测试的理想情况是做到路径覆盖。对于比较简单的小程序实现路径覆盖是可能做到的。但是如果程序中出现多个判断和多个循环，可能的路径数目将会急剧增长，达到天文数字，以至实现路径覆盖不可能做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为了解决这一问题，我们必须舍掉一些次要因素，对循环机制进行简化，从而极大地减少路径的数量，使得覆盖这些有限的路径成为可能。</w:t>
      </w:r>
      <w:r>
        <w:rPr>
          <w:rFonts w:cs="Calibri" w:hint="eastAsia"/>
          <w:sz w:val="20"/>
          <w:szCs w:val="20"/>
        </w:rPr>
        <w:t xml:space="preserve"> </w:t>
      </w:r>
      <w:r>
        <w:rPr>
          <w:rFonts w:cs="Calibri" w:hint="eastAsia"/>
          <w:sz w:val="20"/>
          <w:szCs w:val="20"/>
        </w:rPr>
        <w:t>我们称简化循环意义下的路径覆盖为</w:t>
      </w:r>
      <w:r>
        <w:rPr>
          <w:rFonts w:cs="Calibri" w:hint="eastAsia"/>
          <w:sz w:val="20"/>
          <w:szCs w:val="20"/>
        </w:rPr>
        <w:t>Z</w:t>
      </w:r>
      <w:r>
        <w:rPr>
          <w:rFonts w:cs="Calibri" w:hint="eastAsia"/>
          <w:sz w:val="20"/>
          <w:szCs w:val="20"/>
        </w:rPr>
        <w:t>路径覆盖。</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这里所说的对循环化简是指，限制循环的次数。无论循环的形式和实际执行循环体的次数多少，我们只考虑循环一次和零次两种情况。也即只考虑执行时进入循环体一次和跳过循环体这两种情况。</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对于程序中的所有路径可以用路径树来表示。当得到某一程序的路径树后，从其根结点开始，一次遍历，再回到根结点时，把所经历的叶结点名排列起来，就得到一个路径。如果我们设法遍历</w:t>
      </w:r>
      <w:r>
        <w:rPr>
          <w:rFonts w:cs="Calibri" w:hint="eastAsia"/>
          <w:sz w:val="20"/>
          <w:szCs w:val="20"/>
        </w:rPr>
        <w:t>了所有的叶结点，那就得到了所有的路径。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当得到所有的路径后，生成每个路径的测试用例，就可以做到</w:t>
      </w:r>
      <w:r>
        <w:rPr>
          <w:rFonts w:cs="Calibri" w:hint="eastAsia"/>
          <w:sz w:val="20"/>
          <w:szCs w:val="20"/>
        </w:rPr>
        <w:t xml:space="preserve"> Z</w:t>
      </w:r>
      <w:r>
        <w:rPr>
          <w:rFonts w:cs="Calibri" w:hint="eastAsia"/>
          <w:sz w:val="20"/>
          <w:szCs w:val="20"/>
        </w:rPr>
        <w:t>路径覆盖测试。</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条件测试路径选择</w:t>
      </w:r>
    </w:p>
    <w:p w:rsidR="00000000" w:rsidRDefault="003A3DA7">
      <w:pPr>
        <w:pStyle w:val="a3"/>
        <w:spacing w:before="0" w:beforeAutospacing="0" w:after="0" w:afterAutospacing="0"/>
        <w:ind w:left="835"/>
        <w:rPr>
          <w:rFonts w:cs="Calibri"/>
          <w:sz w:val="20"/>
          <w:szCs w:val="20"/>
        </w:rPr>
      </w:pPr>
      <w:r>
        <w:rPr>
          <w:rFonts w:cs="Calibri" w:hint="eastAsia"/>
          <w:sz w:val="20"/>
          <w:szCs w:val="20"/>
        </w:rPr>
        <w:t>当程序中的判定多于一个时，形成的分支结构可以分为两类：</w:t>
      </w:r>
      <w:r>
        <w:rPr>
          <w:rFonts w:cs="Calibri" w:hint="eastAsia"/>
          <w:sz w:val="20"/>
          <w:szCs w:val="20"/>
        </w:rPr>
        <w:t xml:space="preserve"> </w:t>
      </w:r>
      <w:r>
        <w:rPr>
          <w:rFonts w:cs="Calibri" w:hint="eastAsia"/>
          <w:sz w:val="20"/>
          <w:szCs w:val="20"/>
        </w:rPr>
        <w:t>嵌套型分支结构和连锁型分支结构。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对于嵌套型分支结构，若有</w:t>
      </w:r>
      <w:r>
        <w:rPr>
          <w:rFonts w:cs="Calibri" w:hint="eastAsia"/>
          <w:sz w:val="20"/>
          <w:szCs w:val="20"/>
        </w:rPr>
        <w:t>n</w:t>
      </w:r>
      <w:r>
        <w:rPr>
          <w:rFonts w:cs="Calibri" w:hint="eastAsia"/>
          <w:sz w:val="20"/>
          <w:szCs w:val="20"/>
        </w:rPr>
        <w:t>个判定语句，需要</w:t>
      </w:r>
      <w:r>
        <w:rPr>
          <w:rFonts w:cs="Calibri" w:hint="eastAsia"/>
          <w:sz w:val="20"/>
          <w:szCs w:val="20"/>
        </w:rPr>
        <w:t xml:space="preserve"> n+1</w:t>
      </w:r>
      <w:r>
        <w:rPr>
          <w:rFonts w:cs="Calibri" w:hint="eastAsia"/>
          <w:sz w:val="20"/>
          <w:szCs w:val="20"/>
        </w:rPr>
        <w:t>个测试用例；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对于连锁型分支结构，若有</w:t>
      </w:r>
      <w:r>
        <w:rPr>
          <w:rFonts w:cs="Calibri" w:hint="eastAsia"/>
          <w:sz w:val="20"/>
          <w:szCs w:val="20"/>
        </w:rPr>
        <w:t>n</w:t>
      </w:r>
      <w:r>
        <w:rPr>
          <w:rFonts w:cs="Calibri" w:hint="eastAsia"/>
          <w:sz w:val="20"/>
          <w:szCs w:val="20"/>
        </w:rPr>
        <w:t>个判定语句，需要有</w:t>
      </w:r>
      <w:r>
        <w:rPr>
          <w:rFonts w:cs="Calibri" w:hint="eastAsia"/>
          <w:sz w:val="20"/>
          <w:szCs w:val="20"/>
        </w:rPr>
        <w:t>2n</w:t>
      </w:r>
      <w:r>
        <w:rPr>
          <w:rFonts w:cs="Calibri" w:hint="eastAsia"/>
          <w:sz w:val="20"/>
          <w:szCs w:val="20"/>
        </w:rPr>
        <w:t>个测试用例，覆盖它的</w:t>
      </w:r>
      <w:r>
        <w:rPr>
          <w:rFonts w:cs="Calibri" w:hint="eastAsia"/>
          <w:sz w:val="20"/>
          <w:szCs w:val="20"/>
        </w:rPr>
        <w:t>2n</w:t>
      </w:r>
      <w:r>
        <w:rPr>
          <w:rFonts w:cs="Calibri" w:hint="eastAsia"/>
          <w:sz w:val="20"/>
          <w:szCs w:val="20"/>
        </w:rPr>
        <w:t>条路径。当</w:t>
      </w:r>
      <w:r>
        <w:rPr>
          <w:rFonts w:cs="Calibri" w:hint="eastAsia"/>
          <w:sz w:val="20"/>
          <w:szCs w:val="20"/>
        </w:rPr>
        <w:t>n</w:t>
      </w:r>
      <w:r>
        <w:rPr>
          <w:rFonts w:cs="Calibri" w:hint="eastAsia"/>
          <w:sz w:val="20"/>
          <w:szCs w:val="20"/>
        </w:rPr>
        <w:t>较大时将无法测试。</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循环测试路径选择</w:t>
      </w:r>
    </w:p>
    <w:p w:rsidR="00000000" w:rsidRDefault="003A3DA7">
      <w:pPr>
        <w:pStyle w:val="a3"/>
        <w:spacing w:before="0" w:beforeAutospacing="0" w:after="0" w:afterAutospacing="0"/>
        <w:ind w:left="835"/>
        <w:rPr>
          <w:rFonts w:cs="Calibri"/>
          <w:sz w:val="20"/>
          <w:szCs w:val="20"/>
        </w:rPr>
      </w:pPr>
      <w:r>
        <w:rPr>
          <w:rFonts w:cs="Calibri" w:hint="eastAsia"/>
          <w:sz w:val="20"/>
          <w:szCs w:val="20"/>
        </w:rPr>
        <w:t>循环分为</w:t>
      </w:r>
      <w:r>
        <w:rPr>
          <w:rFonts w:cs="Calibri" w:hint="eastAsia"/>
          <w:sz w:val="20"/>
          <w:szCs w:val="20"/>
        </w:rPr>
        <w:t>4</w:t>
      </w:r>
      <w:r>
        <w:rPr>
          <w:rFonts w:cs="Calibri" w:hint="eastAsia"/>
          <w:sz w:val="20"/>
          <w:szCs w:val="20"/>
        </w:rPr>
        <w:t>种不同类型：简单循环、连锁循环、嵌套循环和非结构循环。</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简单循环</w:t>
      </w:r>
    </w:p>
    <w:p w:rsidR="00000000" w:rsidRDefault="003A3DA7">
      <w:pPr>
        <w:pStyle w:val="a3"/>
        <w:spacing w:before="0" w:beforeAutospacing="0" w:after="0" w:afterAutospacing="0"/>
        <w:ind w:left="835"/>
        <w:rPr>
          <w:rFonts w:cs="Calibri"/>
          <w:sz w:val="20"/>
          <w:szCs w:val="20"/>
        </w:rPr>
      </w:pPr>
      <w:r>
        <w:rPr>
          <w:rFonts w:cs="Calibri" w:hint="eastAsia"/>
          <w:sz w:val="20"/>
          <w:szCs w:val="20"/>
        </w:rPr>
        <w:t>零次循环：</w:t>
      </w:r>
      <w:r>
        <w:rPr>
          <w:rFonts w:cs="Calibri" w:hint="eastAsia"/>
          <w:sz w:val="20"/>
          <w:szCs w:val="20"/>
        </w:rPr>
        <w:t xml:space="preserve"> </w:t>
      </w:r>
      <w:r>
        <w:rPr>
          <w:rFonts w:cs="Calibri" w:hint="eastAsia"/>
          <w:sz w:val="20"/>
          <w:szCs w:val="20"/>
        </w:rPr>
        <w:t>从循环入口到出口</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一次循环：检查循环初始值</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二次循环：检查多次循环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m</w:t>
      </w:r>
      <w:r>
        <w:rPr>
          <w:rFonts w:cs="Calibri" w:hint="eastAsia"/>
          <w:sz w:val="20"/>
          <w:szCs w:val="20"/>
        </w:rPr>
        <w:t>次循环：检查在多次循环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最大次数循环、比最大次数多一次、少一次的循环。</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嵌套循环</w:t>
      </w:r>
    </w:p>
    <w:p w:rsidR="00000000" w:rsidRDefault="003A3DA7">
      <w:pPr>
        <w:pStyle w:val="a3"/>
        <w:spacing w:before="0" w:beforeAutospacing="0" w:after="0" w:afterAutospacing="0"/>
        <w:ind w:left="835"/>
        <w:rPr>
          <w:rFonts w:cs="Calibri"/>
          <w:sz w:val="20"/>
          <w:szCs w:val="20"/>
        </w:rPr>
      </w:pPr>
      <w:r>
        <w:rPr>
          <w:rFonts w:cs="Calibri" w:hint="eastAsia"/>
          <w:sz w:val="20"/>
          <w:szCs w:val="20"/>
        </w:rPr>
        <w:t>对最内层循环做简单循环的全部测试。</w:t>
      </w:r>
      <w:r>
        <w:rPr>
          <w:rFonts w:cs="Calibri" w:hint="eastAsia"/>
          <w:sz w:val="20"/>
          <w:szCs w:val="20"/>
        </w:rPr>
        <w:t xml:space="preserve"> </w:t>
      </w:r>
      <w:r>
        <w:rPr>
          <w:rFonts w:cs="Calibri" w:hint="eastAsia"/>
          <w:sz w:val="20"/>
          <w:szCs w:val="20"/>
        </w:rPr>
        <w:t>所有其它层的循环变量置为最小值；</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逐步外推，对其外面一层循环进行测试。测试时保持所有外层循环的循环变量取最小值，所有其它嵌套内层循环的循环变量取“典型”值。</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反复进行，</w:t>
      </w:r>
      <w:r>
        <w:rPr>
          <w:rFonts w:cs="Calibri" w:hint="eastAsia"/>
          <w:sz w:val="20"/>
          <w:szCs w:val="20"/>
        </w:rPr>
        <w:t xml:space="preserve"> </w:t>
      </w:r>
      <w:r>
        <w:rPr>
          <w:rFonts w:cs="Calibri" w:hint="eastAsia"/>
          <w:sz w:val="20"/>
          <w:szCs w:val="20"/>
        </w:rPr>
        <w:t>直到所有各层循环测试完毕。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对全部各层循环同时取最小循环次数，</w:t>
      </w:r>
      <w:r>
        <w:rPr>
          <w:rFonts w:cs="Calibri" w:hint="eastAsia"/>
          <w:sz w:val="20"/>
          <w:szCs w:val="20"/>
        </w:rPr>
        <w:t xml:space="preserve"> </w:t>
      </w:r>
      <w:r>
        <w:rPr>
          <w:rFonts w:cs="Calibri" w:hint="eastAsia"/>
          <w:sz w:val="20"/>
          <w:szCs w:val="20"/>
        </w:rPr>
        <w:t>或者同时取最大循环次数。</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连锁循环</w:t>
      </w:r>
    </w:p>
    <w:p w:rsidR="00000000" w:rsidRDefault="003A3DA7">
      <w:pPr>
        <w:pStyle w:val="a3"/>
        <w:spacing w:before="0" w:beforeAutospacing="0" w:after="0" w:afterAutospacing="0"/>
        <w:ind w:left="835"/>
        <w:rPr>
          <w:rFonts w:cs="Calibri"/>
          <w:sz w:val="20"/>
          <w:szCs w:val="20"/>
        </w:rPr>
      </w:pPr>
      <w:r>
        <w:rPr>
          <w:rFonts w:cs="Calibri" w:hint="eastAsia"/>
          <w:sz w:val="20"/>
          <w:szCs w:val="20"/>
        </w:rPr>
        <w:t>如果各个循环互相独立，则可以用与简单循环相同的方法进行测试。但如果几个</w:t>
      </w:r>
      <w:r>
        <w:rPr>
          <w:rFonts w:cs="Calibri" w:hint="eastAsia"/>
          <w:sz w:val="20"/>
          <w:szCs w:val="20"/>
        </w:rPr>
        <w:t>循环不是互相独立的，则需要使用测试嵌套循环的办法来处理。</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非结构循环</w:t>
      </w:r>
    </w:p>
    <w:p w:rsidR="00000000" w:rsidRDefault="003A3DA7">
      <w:pPr>
        <w:pStyle w:val="a3"/>
        <w:spacing w:before="0" w:beforeAutospacing="0" w:after="0" w:afterAutospacing="0"/>
        <w:ind w:left="835"/>
        <w:rPr>
          <w:rFonts w:cs="Calibri"/>
          <w:sz w:val="20"/>
          <w:szCs w:val="20"/>
        </w:rPr>
      </w:pPr>
      <w:r>
        <w:rPr>
          <w:rFonts w:cs="Calibri" w:hint="eastAsia"/>
          <w:sz w:val="20"/>
          <w:szCs w:val="20"/>
        </w:rPr>
        <w:t>这一类循环应该使用结构化程序设计方法重新设计测试用例。</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函数覆盖测试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有很多测试工具，例如</w:t>
      </w:r>
      <w:r>
        <w:rPr>
          <w:rFonts w:cs="Calibri" w:hint="eastAsia"/>
          <w:sz w:val="20"/>
          <w:szCs w:val="20"/>
        </w:rPr>
        <w:t xml:space="preserve"> </w:t>
      </w:r>
      <w:r>
        <w:rPr>
          <w:rFonts w:cs="Calibri" w:hint="eastAsia"/>
          <w:sz w:val="20"/>
          <w:szCs w:val="20"/>
        </w:rPr>
        <w:t>TrueCoverage</w:t>
      </w:r>
      <w:r>
        <w:rPr>
          <w:rFonts w:cs="Calibri" w:hint="eastAsia"/>
          <w:sz w:val="20"/>
          <w:szCs w:val="20"/>
        </w:rPr>
        <w:t>，</w:t>
      </w:r>
      <w:r>
        <w:rPr>
          <w:rFonts w:cs="Calibri" w:hint="eastAsia"/>
          <w:sz w:val="20"/>
          <w:szCs w:val="20"/>
        </w:rPr>
        <w:t>Logiscope</w:t>
      </w:r>
      <w:r>
        <w:rPr>
          <w:rFonts w:cs="Calibri" w:hint="eastAsia"/>
          <w:sz w:val="20"/>
          <w:szCs w:val="20"/>
        </w:rPr>
        <w:t>等，都提供了函数覆盖的概念，函数覆盖是针对系统或一个子系统的测试的，它表示在该测试中，有哪些函数被测试到了，其被测试到的频率有多大，这些函数在系统所有函数中占的比例有多大。函数覆盖是一个比较容易自动化的技术，同时也易于理解。其公式如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函数覆盖＝（至少被执行一次的函数数量）</w:t>
      </w:r>
      <w:r>
        <w:rPr>
          <w:rFonts w:cs="Calibri" w:hint="eastAsia"/>
          <w:sz w:val="20"/>
          <w:szCs w:val="20"/>
        </w:rPr>
        <w:t>/</w:t>
      </w:r>
      <w:r>
        <w:rPr>
          <w:rFonts w:cs="Calibri" w:hint="eastAsia"/>
          <w:sz w:val="20"/>
          <w:szCs w:val="20"/>
        </w:rPr>
        <w:t>（系统中函数的总数）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由于函数覆盖也是基于代码的，</w:t>
      </w:r>
      <w:r>
        <w:rPr>
          <w:rFonts w:cs="Calibri" w:hint="eastAsia"/>
          <w:sz w:val="20"/>
          <w:szCs w:val="20"/>
        </w:rPr>
        <w:t xml:space="preserve"> </w:t>
      </w:r>
      <w:r>
        <w:rPr>
          <w:rFonts w:cs="Calibri" w:hint="eastAsia"/>
          <w:sz w:val="20"/>
          <w:szCs w:val="20"/>
        </w:rPr>
        <w:t>因此你可以把其归入到白盒的范畴内。</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程序插装测试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程序插装是借助于在被测试程序中设置断点或打印语句来进行测试的方法，在执行测试的过程中可以</w:t>
      </w:r>
      <w:r>
        <w:rPr>
          <w:rFonts w:cs="Calibri" w:hint="eastAsia"/>
          <w:sz w:val="20"/>
          <w:szCs w:val="20"/>
        </w:rPr>
        <w:t>了解一些程序的动态信息。简单的说，程序插装方法就是借助信被测试插入操作，来实现测试目的的访法。</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程序变异测试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程序变异测试方法与结构测试和功能测试都不一样，它是一种错误驱动测试。所谓错误驱动测试是指该方法是针对某类特定错误。要想找出程序中所有的错误几乎是不可能的。比较现实的解决办法是将错误的搜索范围尽可能地缩小，以便于专门测试某类错误是否存在。这样的做的好处在于，可以集中目标在那些对软件危害较大的错误上，而暂时忽略那些对软件危害较小的可能错误。这样可以取得较高的测试效率，并能降低测试成本。</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对黑盒、白盒测试</w:t>
      </w:r>
      <w:r>
        <w:rPr>
          <w:rFonts w:ascii="华文仿宋" w:eastAsia="华文仿宋" w:hAnsi="华文仿宋" w:cs="Calibri" w:hint="eastAsia"/>
          <w:b/>
          <w:bCs/>
          <w:sz w:val="32"/>
          <w:szCs w:val="32"/>
        </w:rPr>
        <w:t>方法的总结</w:t>
      </w:r>
    </w:p>
    <w:tbl>
      <w:tblPr>
        <w:tblW w:w="0" w:type="auto"/>
        <w:tblInd w:w="29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0"/>
        <w:gridCol w:w="751"/>
        <w:gridCol w:w="3817"/>
        <w:gridCol w:w="2613"/>
      </w:tblGrid>
      <w:tr w:rsidR="00000000">
        <w:trPr>
          <w:divId w:val="697851411"/>
        </w:trPr>
        <w:tc>
          <w:tcPr>
            <w:tcW w:w="1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5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黑盒测试</w:t>
            </w:r>
          </w:p>
        </w:tc>
        <w:tc>
          <w:tcPr>
            <w:tcW w:w="3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白盒测试</w:t>
            </w:r>
          </w:p>
        </w:tc>
      </w:tr>
      <w:tr w:rsidR="00000000">
        <w:trPr>
          <w:divId w:val="697851411"/>
        </w:trPr>
        <w:tc>
          <w:tcPr>
            <w:tcW w:w="1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测试依据</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55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根据用户能看到的规格说明，即针对命令、信息、报表等用户界面及体现它们的输入数据与输出数据之间的对应关系，特别是针对功能进行测试。</w:t>
            </w:r>
          </w:p>
        </w:tc>
        <w:tc>
          <w:tcPr>
            <w:tcW w:w="3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根据程序的内部结构，如语句的控制结构，模块间的控制结构以及内部数据结构等进行测试。</w:t>
            </w:r>
          </w:p>
        </w:tc>
      </w:tr>
      <w:tr w:rsidR="00000000">
        <w:trPr>
          <w:divId w:val="697851411"/>
        </w:trPr>
        <w:tc>
          <w:tcPr>
            <w:tcW w:w="1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特性</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优点</w:t>
            </w:r>
          </w:p>
        </w:tc>
        <w:tc>
          <w:tcPr>
            <w:tcW w:w="5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能站在用户的立场上进行测试</w:t>
            </w:r>
          </w:p>
        </w:tc>
        <w:tc>
          <w:tcPr>
            <w:tcW w:w="3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能够对程序内部的特定部位进行覆盖测试</w:t>
            </w:r>
          </w:p>
        </w:tc>
      </w:tr>
      <w:tr w:rsidR="00000000">
        <w:trPr>
          <w:divId w:val="697851411"/>
        </w:trPr>
        <w:tc>
          <w:tcPr>
            <w:tcW w:w="1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缺点</w:t>
            </w:r>
          </w:p>
        </w:tc>
        <w:tc>
          <w:tcPr>
            <w:tcW w:w="5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r>
              <w:rPr>
                <w:rFonts w:hint="eastAsia"/>
                <w:color w:val="000000"/>
                <w:sz w:val="20"/>
                <w:szCs w:val="20"/>
              </w:rPr>
              <w:t>、不能测试程序内部的特定部分</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w:t>
            </w:r>
            <w:r>
              <w:rPr>
                <w:rFonts w:hint="eastAsia"/>
                <w:color w:val="000000"/>
                <w:sz w:val="20"/>
                <w:szCs w:val="20"/>
              </w:rPr>
              <w:t>、如果规格说明有误，则无法发现</w:t>
            </w:r>
          </w:p>
        </w:tc>
        <w:tc>
          <w:tcPr>
            <w:tcW w:w="36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r>
              <w:rPr>
                <w:rFonts w:hint="eastAsia"/>
                <w:color w:val="000000"/>
                <w:sz w:val="20"/>
                <w:szCs w:val="20"/>
              </w:rPr>
              <w:t>、无法检验程序的外部特性；</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w:t>
            </w:r>
            <w:r>
              <w:rPr>
                <w:rFonts w:hint="eastAsia"/>
                <w:color w:val="000000"/>
                <w:sz w:val="20"/>
                <w:szCs w:val="20"/>
              </w:rPr>
              <w:t>、无法对未实现规格说明的程序内部的欠缺部分进行测试</w:t>
            </w:r>
          </w:p>
        </w:tc>
      </w:tr>
      <w:tr w:rsidR="00000000">
        <w:trPr>
          <w:divId w:val="697851411"/>
        </w:trPr>
        <w:tc>
          <w:tcPr>
            <w:tcW w:w="1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方法举例</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5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1</w:t>
            </w:r>
            <w:r>
              <w:rPr>
                <w:rFonts w:hint="eastAsia"/>
                <w:color w:val="000000"/>
                <w:sz w:val="20"/>
                <w:szCs w:val="20"/>
              </w:rPr>
              <w:t>、等价类划分</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w:t>
            </w:r>
            <w:r>
              <w:rPr>
                <w:rFonts w:hint="eastAsia"/>
                <w:color w:val="000000"/>
                <w:sz w:val="20"/>
                <w:szCs w:val="20"/>
              </w:rPr>
              <w:t>、边值分析</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3</w:t>
            </w:r>
            <w:r>
              <w:rPr>
                <w:rFonts w:hint="eastAsia"/>
                <w:color w:val="000000"/>
                <w:sz w:val="20"/>
                <w:szCs w:val="20"/>
              </w:rPr>
              <w:t>、因果图</w:t>
            </w:r>
          </w:p>
        </w:tc>
        <w:tc>
          <w:tcPr>
            <w:tcW w:w="3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r>
              <w:rPr>
                <w:rFonts w:hint="eastAsia"/>
                <w:color w:val="000000"/>
                <w:sz w:val="20"/>
                <w:szCs w:val="20"/>
              </w:rPr>
              <w:t>、语句覆盖</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w:t>
            </w:r>
            <w:r>
              <w:rPr>
                <w:rFonts w:hint="eastAsia"/>
                <w:color w:val="000000"/>
                <w:sz w:val="20"/>
                <w:szCs w:val="20"/>
              </w:rPr>
              <w:t>、判定覆盖</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3</w:t>
            </w:r>
            <w:r>
              <w:rPr>
                <w:rFonts w:hint="eastAsia"/>
                <w:color w:val="000000"/>
                <w:sz w:val="20"/>
                <w:szCs w:val="20"/>
              </w:rPr>
              <w:t>、条件覆盖</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4</w:t>
            </w:r>
            <w:r>
              <w:rPr>
                <w:rFonts w:hint="eastAsia"/>
                <w:color w:val="000000"/>
                <w:sz w:val="20"/>
                <w:szCs w:val="20"/>
              </w:rPr>
              <w:t>、判定</w:t>
            </w:r>
            <w:r>
              <w:rPr>
                <w:rFonts w:hint="eastAsia"/>
                <w:color w:val="000000"/>
                <w:sz w:val="20"/>
                <w:szCs w:val="20"/>
              </w:rPr>
              <w:t>/</w:t>
            </w:r>
            <w:r>
              <w:rPr>
                <w:rFonts w:hint="eastAsia"/>
                <w:color w:val="000000"/>
                <w:sz w:val="20"/>
                <w:szCs w:val="20"/>
              </w:rPr>
              <w:t>条件覆盖</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5</w:t>
            </w:r>
            <w:r>
              <w:rPr>
                <w:rFonts w:hint="eastAsia"/>
                <w:color w:val="000000"/>
                <w:sz w:val="20"/>
                <w:szCs w:val="20"/>
              </w:rPr>
              <w:t>、路径覆盖</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6</w:t>
            </w:r>
            <w:r>
              <w:rPr>
                <w:rFonts w:hint="eastAsia"/>
                <w:color w:val="000000"/>
                <w:sz w:val="20"/>
                <w:szCs w:val="20"/>
              </w:rPr>
              <w:t>、模块接口测试</w:t>
            </w:r>
          </w:p>
        </w:tc>
      </w:tr>
    </w:tbl>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黑盒测试和白盒测试作为两种出发点完全不同的测试方法，各有其特点，在软件测试中缺一不可。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黑盒测试完全不考虑程序的具体实现过程，从程序外部对其功能、性能等进行测试，因此可以认为是站在用户角度进行测试。由于黑盒测试具有成本较低的特点，所以被测试从业人员广泛采用。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但黑盒测试有其不足之处，如对特定的输入，软件的输出恰巧是正确的，但内部的运算有错，黑盒测试就无法发现；还有如软件中存在的内存泄漏、误差累积等隐患也是黑盒测试无能为力的。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与黑盒测试相比，白盒测试可以深入到程序的内部进行测试，能发现比黑盒测试更多的错误，也更易于定位错误的原因和具体位置，并能得出测试对代码的覆盖率，弥补了黑盒测试只能从程序外</w:t>
      </w:r>
      <w:r>
        <w:rPr>
          <w:rFonts w:cs="Calibri" w:hint="eastAsia"/>
          <w:sz w:val="20"/>
          <w:szCs w:val="20"/>
        </w:rPr>
        <w:t>部进行测试且难于衡量测试完整性的不足。</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虽然白盒测试优点很多，但不能对一个测试项目盲目地、无限制地使用白盒测试方法，因为白盒测试在很多场合与黑盒测试的效果是一样的，所以应减少此类冗余的测试，毕竟，白盒测试意味着更多的测试成本。</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一般来说，在软件测试的单元测试阶段，以白盒为主。在集成测试阶段，可使用黑盒、白盒相结合的方法测试多个单组装在一起能否按设计的要求工作，这种测试策略也可以理解为灰盒测试法。在集成测试之后的测试阶段，目标软件已基本成形，应使用黑盒测试法对软件进行测试。</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综合实例</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实例</w:t>
      </w:r>
      <w:r>
        <w:rPr>
          <w:rFonts w:ascii="KaiTi_GB2312" w:eastAsia="KaiTi_GB2312" w:hAnsi="KaiTi_GB2312" w:cs="Calibri" w:hint="eastAsia"/>
          <w:b/>
          <w:bCs/>
          <w:sz w:val="30"/>
          <w:szCs w:val="30"/>
        </w:rPr>
        <w:t>1</w:t>
      </w:r>
      <w:r>
        <w:rPr>
          <w:rFonts w:ascii="KaiTi_GB2312" w:eastAsia="KaiTi_GB2312" w:hAnsi="KaiTi_GB2312" w:cs="Calibri" w:hint="eastAsia"/>
          <w:b/>
          <w:bCs/>
          <w:sz w:val="30"/>
          <w:szCs w:val="30"/>
        </w:rPr>
        <w:t>：测试三角形分类程</w:t>
      </w:r>
      <w:r>
        <w:rPr>
          <w:rFonts w:ascii="KaiTi_GB2312" w:eastAsia="KaiTi_GB2312" w:hAnsi="KaiTi_GB2312" w:cs="Calibri" w:hint="eastAsia"/>
          <w:b/>
          <w:bCs/>
          <w:sz w:val="30"/>
          <w:szCs w:val="30"/>
        </w:rPr>
        <w:t>序</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假设有一个三角形分类程序，它的功能是读入代表三角形边长的</w:t>
      </w:r>
      <w:r>
        <w:rPr>
          <w:rFonts w:cs="Calibri" w:hint="eastAsia"/>
          <w:sz w:val="20"/>
          <w:szCs w:val="20"/>
        </w:rPr>
        <w:t>3</w:t>
      </w:r>
      <w:r>
        <w:rPr>
          <w:rFonts w:cs="Calibri" w:hint="eastAsia"/>
          <w:sz w:val="20"/>
          <w:szCs w:val="20"/>
        </w:rPr>
        <w:t>个整数，判定它们能否组成三角形。如果能，则输出三角形是等边、等腰或任意三角形的分类信息。下图显示了该程序的流程图和流图：</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实例</w:t>
      </w:r>
      <w:r>
        <w:rPr>
          <w:rFonts w:ascii="KaiTi_GB2312" w:eastAsia="KaiTi_GB2312" w:hAnsi="KaiTi_GB2312" w:cs="Calibri" w:hint="eastAsia"/>
          <w:b/>
          <w:bCs/>
          <w:sz w:val="30"/>
          <w:szCs w:val="30"/>
        </w:rPr>
        <w:t>2</w:t>
      </w:r>
      <w:r>
        <w:rPr>
          <w:rFonts w:ascii="KaiTi_GB2312" w:eastAsia="KaiTi_GB2312" w:hAnsi="KaiTi_GB2312" w:cs="Calibri" w:hint="eastAsia"/>
          <w:b/>
          <w:bCs/>
          <w:sz w:val="30"/>
          <w:szCs w:val="30"/>
        </w:rPr>
        <w:t>：运用逻辑覆盖的方法测试程序</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假设有程序如下：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if ( x&gt;1 &amp;&amp; y==1) {</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z = z*2;</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if (x == 3 || z &gt; 1) {</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y++;</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使用不同的逻辑覆盖方式设计测试用例组。</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实例</w:t>
      </w:r>
      <w:r>
        <w:rPr>
          <w:rFonts w:ascii="KaiTi_GB2312" w:eastAsia="KaiTi_GB2312" w:hAnsi="KaiTi_GB2312" w:cs="Calibri" w:hint="eastAsia"/>
          <w:b/>
          <w:bCs/>
          <w:sz w:val="30"/>
          <w:szCs w:val="30"/>
        </w:rPr>
        <w:t>3</w:t>
      </w:r>
      <w:r>
        <w:rPr>
          <w:rFonts w:ascii="KaiTi_GB2312" w:eastAsia="KaiTi_GB2312" w:hAnsi="KaiTi_GB2312" w:cs="Calibri" w:hint="eastAsia"/>
          <w:b/>
          <w:bCs/>
          <w:sz w:val="30"/>
          <w:szCs w:val="30"/>
        </w:rPr>
        <w:t>：使用路径分析的方法测试程序</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假设有如下程序：</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1main() {</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 int flag, t1, t2,</w:t>
      </w:r>
      <w:r>
        <w:rPr>
          <w:rFonts w:cs="Calibri" w:hint="eastAsia"/>
          <w:sz w:val="20"/>
          <w:szCs w:val="20"/>
        </w:rPr>
        <w:t xml:space="preserve"> a=0, b=0;</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 scanf(</w:t>
      </w:r>
      <w:r>
        <w:rPr>
          <w:rFonts w:cs="Calibri" w:hint="eastAsia"/>
          <w:sz w:val="20"/>
          <w:szCs w:val="20"/>
        </w:rPr>
        <w:t>“</w:t>
      </w:r>
      <w:r>
        <w:rPr>
          <w:rFonts w:cs="Calibri" w:hint="eastAsia"/>
          <w:sz w:val="20"/>
          <w:szCs w:val="20"/>
        </w:rPr>
        <w:t>%d, %d, %d\n</w:t>
      </w:r>
      <w:r>
        <w:rPr>
          <w:rFonts w:cs="Calibri" w:hint="eastAsia"/>
          <w:sz w:val="20"/>
          <w:szCs w:val="20"/>
        </w:rPr>
        <w:t>”</w:t>
      </w:r>
      <w:r>
        <w:rPr>
          <w:rFonts w:cs="Calibri" w:hint="eastAsia"/>
          <w:sz w:val="20"/>
          <w:szCs w:val="20"/>
        </w:rPr>
        <w:t>, &amp;flag, &amp;t1, t2);</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 while( flag&gt;0 ){</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 a = a+1;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6 if( t1 == 1) {</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7 b = b+1;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8 flag = 0;</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9 } else {</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10 if( t2 == 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11 b = b-1</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12 } else {</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13 a = a-2</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14 }</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15 flag -- ;</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16 }</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17 }</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 xml:space="preserve">18 </w:t>
      </w:r>
      <w:r>
        <w:rPr>
          <w:rFonts w:cs="Calibri" w:hint="eastAsia"/>
          <w:sz w:val="20"/>
          <w:szCs w:val="20"/>
        </w:rPr>
        <w:t>printf(</w:t>
      </w:r>
      <w:r>
        <w:rPr>
          <w:rFonts w:cs="Calibri" w:hint="eastAsia"/>
          <w:sz w:val="20"/>
          <w:szCs w:val="20"/>
        </w:rPr>
        <w:t>“</w:t>
      </w:r>
      <w:r>
        <w:rPr>
          <w:rFonts w:cs="Calibri" w:hint="eastAsia"/>
          <w:sz w:val="20"/>
          <w:szCs w:val="20"/>
        </w:rPr>
        <w:t>a=%d, b=%d\n</w:t>
      </w:r>
      <w:r>
        <w:rPr>
          <w:rFonts w:cs="Calibri" w:hint="eastAsia"/>
          <w:sz w:val="20"/>
          <w:szCs w:val="20"/>
        </w:rPr>
        <w:t>”</w:t>
      </w:r>
      <w:r>
        <w:rPr>
          <w:rFonts w:cs="Calibri" w:hint="eastAsia"/>
          <w:sz w:val="20"/>
          <w:szCs w:val="20"/>
        </w:rPr>
        <w:t>,a,b);</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19}</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测试技术和方法应用的原则和技巧</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应用原则</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适用原则：首先要对各种测试方法了如指指掌，同时要熟悉项目采用的各种技术，还要熟悉测试工作的测试需求和测试特性，然后再选择准备应用的测试技术和方法，并标识它们的适用范围和特性。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实用原则：排除应用技术和方法的随意性，要根据项目的实际情况来决定。因为项目的测试时间可能比较短，进度相对质量更为优先，那么此时对于很多次要的功能点就要放弃严格的等价类划分方法。</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应用技巧</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黑盒测试技术应用技巧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、首先进行等价类划</w:t>
      </w:r>
      <w:r>
        <w:rPr>
          <w:rFonts w:cs="Calibri" w:hint="eastAsia"/>
          <w:sz w:val="20"/>
          <w:szCs w:val="20"/>
        </w:rPr>
        <w:t>分，包括输入条件和输出条件的等价划分，将无限测试变成有限测试，以减少工作量，提高测试效率；</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、可以使用错误推测法追加一些测试用例，这需要依靠测试工程师的智慧和经验；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、在任何情况下都必须使用边界值法。这是发现程序错误最强的一种方法；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、对照程序逻辑，检查已设计的测试用例的逻辑覆盖程度。如果没有达到要求的覆盖标准，则应当再补充足够的测试用例；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、如果程序的功能说明中含有条件的组合，则在一开始就选用因果图法。</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白盒测试技术应用技巧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、静态测试和动态测试的时序关系。一般可先进行静态测试，即使用代码检查法</w:t>
      </w:r>
      <w:r>
        <w:rPr>
          <w:rFonts w:cs="Calibri" w:hint="eastAsia"/>
          <w:sz w:val="20"/>
          <w:szCs w:val="20"/>
        </w:rPr>
        <w:t>、静态结构分析法、代码质量度量法等。接着进行动态测试，即使用逻辑覆盖法、基本路径测试法、控制结构测试法、程序插装法等。当然，这不是绝对的。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、白盒测试的重点。覆盖率测试是白盒测试的重点，一般可使用基本路径测试法使基本路径集合中每条独立路径至少执行一次，对于重要的程序模块，应使用多种覆盖率标准来衡量对代码的覆盖率。</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、在不同的测试阶段，使用的白盒测试方法不尽相同。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）在单元测试阶段，以代码检查法、逻辑覆盖法和基本路径测试法为主；</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）在集成测试阶段，需增加静态结构分析法和代码质量度量法；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3</w:t>
      </w:r>
      <w:r>
        <w:rPr>
          <w:rFonts w:cs="Calibri" w:hint="eastAsia"/>
          <w:sz w:val="20"/>
          <w:szCs w:val="20"/>
        </w:rPr>
        <w:t>）在集成测试之后的测试阶段，应尽量使用黑盒测试方法，但若发现了软件中的严重问题且无法用黑盒测试方法定位，则仍需要选择性地使用白盒测试方法，深入到模块中以定位错误。</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软件测试流程</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软件开发流程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传统的软件开发流程包括</w:t>
      </w:r>
      <w:r>
        <w:rPr>
          <w:rFonts w:cs="Calibri" w:hint="eastAsia"/>
          <w:sz w:val="20"/>
          <w:szCs w:val="20"/>
        </w:rPr>
        <w:t>5</w:t>
      </w:r>
      <w:r>
        <w:rPr>
          <w:rFonts w:cs="Calibri" w:hint="eastAsia"/>
          <w:sz w:val="20"/>
          <w:szCs w:val="20"/>
        </w:rPr>
        <w:t>个阶段：需求和分析阶段、设计阶段（包括系统设计、概要设计、详细设计、</w:t>
      </w:r>
      <w:r>
        <w:rPr>
          <w:rFonts w:cs="Calibri" w:hint="eastAsia"/>
          <w:sz w:val="20"/>
          <w:szCs w:val="20"/>
        </w:rPr>
        <w:t>UI</w:t>
      </w:r>
      <w:r>
        <w:rPr>
          <w:rFonts w:cs="Calibri" w:hint="eastAsia"/>
          <w:sz w:val="20"/>
          <w:szCs w:val="20"/>
        </w:rPr>
        <w:t>设计）、编码阶段、测试阶段和维护阶段。</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通常情况下，编码、单元测试、集成测试这几个阶段是可以重叠的，但对于某一个模块而言还是按顺序发生的。</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软件测试流程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科学</w:t>
      </w:r>
      <w:r>
        <w:rPr>
          <w:rFonts w:cs="Calibri" w:hint="eastAsia"/>
          <w:sz w:val="20"/>
          <w:szCs w:val="20"/>
        </w:rPr>
        <w:t>的软件测试过程是软件测试人员在项目开发初始就融入到项目中，了解用户需求和设计开发工作。在测试阶段开始前，拟订软件测试计划，编制软件测试大纲，设计和生成测试用例，在测试过程中，有效地进行缺陷和问题跟踪，在测试结束后，生成软件测试报告和测试评估报告。</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一个好的测试过程应该是：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、整个测试过程被书面化；</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、测试过程是灵活的、可变的；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、每个人都同意遵循这个测试过程；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、测试过程包含度量，该度量用于测量测试过程的有效性，也是修改测试和测试工作改进的基础；</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、测试过程要被主动管理。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测试阶段的划分：</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79"/>
        <w:gridCol w:w="2293"/>
        <w:gridCol w:w="1546"/>
        <w:gridCol w:w="1633"/>
        <w:gridCol w:w="1260"/>
      </w:tblGrid>
      <w:tr w:rsidR="00000000">
        <w:trPr>
          <w:divId w:val="1821264343"/>
        </w:trPr>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3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侧</w:t>
            </w:r>
            <w:r>
              <w:rPr>
                <w:rFonts w:hint="eastAsia"/>
                <w:color w:val="000000"/>
                <w:sz w:val="20"/>
                <w:szCs w:val="20"/>
              </w:rPr>
              <w:t>重点</w:t>
            </w:r>
          </w:p>
        </w:tc>
        <w:tc>
          <w:tcPr>
            <w:tcW w:w="2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开始和结束时间</w:t>
            </w:r>
          </w:p>
        </w:tc>
        <w:tc>
          <w:tcPr>
            <w:tcW w:w="2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技术方法</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测试人员</w:t>
            </w:r>
          </w:p>
        </w:tc>
      </w:tr>
      <w:tr w:rsidR="00000000">
        <w:trPr>
          <w:divId w:val="1821264343"/>
        </w:trPr>
        <w:tc>
          <w:tcPr>
            <w:tcW w:w="10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单元测试</w:t>
            </w:r>
          </w:p>
        </w:tc>
        <w:tc>
          <w:tcPr>
            <w:tcW w:w="3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针对程序单个模块的测试，目的在于发现各模块内部可能的错误</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模块编码工作完成</w:t>
            </w:r>
            <w:r>
              <w:rPr>
                <w:rFonts w:hint="eastAsia"/>
                <w:color w:val="000000"/>
                <w:sz w:val="20"/>
                <w:szCs w:val="20"/>
              </w:rPr>
              <w:t>~</w:t>
            </w:r>
            <w:r>
              <w:rPr>
                <w:rFonts w:hint="eastAsia"/>
                <w:color w:val="000000"/>
                <w:sz w:val="20"/>
                <w:szCs w:val="20"/>
              </w:rPr>
              <w:t>包含该集成测试开始之前</w:t>
            </w:r>
          </w:p>
        </w:tc>
        <w:tc>
          <w:tcPr>
            <w:tcW w:w="2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白盒测试方法；黑盒测试方法；单元测试技术</w:t>
            </w:r>
          </w:p>
        </w:tc>
        <w:tc>
          <w:tcPr>
            <w:tcW w:w="1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一般由编码人员完成</w:t>
            </w:r>
          </w:p>
        </w:tc>
      </w:tr>
      <w:tr w:rsidR="00000000">
        <w:trPr>
          <w:divId w:val="1821264343"/>
        </w:trPr>
        <w:tc>
          <w:tcPr>
            <w:tcW w:w="10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集成测试</w:t>
            </w:r>
          </w:p>
        </w:tc>
        <w:tc>
          <w:tcPr>
            <w:tcW w:w="3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模块之间集成的测试，目在于找到导致模块交互的接口错误</w:t>
            </w:r>
          </w:p>
        </w:tc>
        <w:tc>
          <w:tcPr>
            <w:tcW w:w="2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被测模块单元测试完成后</w:t>
            </w:r>
            <w:r>
              <w:rPr>
                <w:rFonts w:hint="eastAsia"/>
                <w:color w:val="000000"/>
                <w:sz w:val="20"/>
                <w:szCs w:val="20"/>
              </w:rPr>
              <w:t>~</w:t>
            </w:r>
            <w:r>
              <w:rPr>
                <w:rFonts w:hint="eastAsia"/>
                <w:color w:val="000000"/>
                <w:sz w:val="20"/>
                <w:szCs w:val="20"/>
              </w:rPr>
              <w:t>确认测试开始前</w:t>
            </w:r>
          </w:p>
        </w:tc>
        <w:tc>
          <w:tcPr>
            <w:tcW w:w="2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黑盒测试方法；集成测试技术</w:t>
            </w:r>
          </w:p>
        </w:tc>
        <w:tc>
          <w:tcPr>
            <w:tcW w:w="1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由集成测试人员完成</w:t>
            </w:r>
            <w:r>
              <w:rPr>
                <w:rFonts w:hint="eastAsia"/>
                <w:color w:val="000000"/>
                <w:sz w:val="20"/>
                <w:szCs w:val="20"/>
              </w:rPr>
              <w:t xml:space="preserve"> </w:t>
            </w:r>
          </w:p>
        </w:tc>
      </w:tr>
      <w:tr w:rsidR="00000000">
        <w:trPr>
          <w:divId w:val="1821264343"/>
        </w:trPr>
        <w:tc>
          <w:tcPr>
            <w:tcW w:w="10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确认测试</w:t>
            </w:r>
          </w:p>
        </w:tc>
        <w:tc>
          <w:tcPr>
            <w:tcW w:w="3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验证软件的功能和性能及其他特性是否与用户的要求一致</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集成测试完成后</w:t>
            </w:r>
            <w:r>
              <w:rPr>
                <w:rFonts w:hint="eastAsia"/>
                <w:color w:val="000000"/>
                <w:sz w:val="20"/>
                <w:szCs w:val="20"/>
              </w:rPr>
              <w:t>~</w:t>
            </w:r>
            <w:r>
              <w:rPr>
                <w:rFonts w:hint="eastAsia"/>
                <w:color w:val="000000"/>
                <w:sz w:val="20"/>
                <w:szCs w:val="20"/>
              </w:rPr>
              <w:t>系统测试开始前</w:t>
            </w:r>
          </w:p>
        </w:tc>
        <w:tc>
          <w:tcPr>
            <w:tcW w:w="2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黑盒测试方法；确认测试技术</w:t>
            </w:r>
          </w:p>
        </w:tc>
        <w:tc>
          <w:tcPr>
            <w:tcW w:w="1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由确认测试人员完成</w:t>
            </w:r>
          </w:p>
        </w:tc>
      </w:tr>
      <w:tr w:rsidR="00000000">
        <w:trPr>
          <w:divId w:val="1821264343"/>
        </w:trPr>
        <w:tc>
          <w:tcPr>
            <w:tcW w:w="10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系统测试</w:t>
            </w:r>
          </w:p>
        </w:tc>
        <w:tc>
          <w:tcPr>
            <w:tcW w:w="3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在各中软件应用环境中进行的一系列渡，验证用户的需求是否得到最终满足</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确认测试完成后</w:t>
            </w:r>
            <w:r>
              <w:rPr>
                <w:rFonts w:hint="eastAsia"/>
                <w:color w:val="000000"/>
                <w:sz w:val="20"/>
                <w:szCs w:val="20"/>
              </w:rPr>
              <w:t>~</w:t>
            </w:r>
            <w:r>
              <w:rPr>
                <w:rFonts w:hint="eastAsia"/>
                <w:color w:val="000000"/>
                <w:sz w:val="20"/>
                <w:szCs w:val="20"/>
              </w:rPr>
              <w:t>验收测试开始前</w:t>
            </w:r>
          </w:p>
        </w:tc>
        <w:tc>
          <w:tcPr>
            <w:tcW w:w="2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黑盒测试方法；系统测试技术</w:t>
            </w:r>
          </w:p>
        </w:tc>
        <w:tc>
          <w:tcPr>
            <w:tcW w:w="1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由集成测试人员完成</w:t>
            </w:r>
          </w:p>
        </w:tc>
      </w:tr>
      <w:tr w:rsidR="00000000">
        <w:trPr>
          <w:divId w:val="1821264343"/>
        </w:trPr>
        <w:tc>
          <w:tcPr>
            <w:tcW w:w="10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部件测试</w:t>
            </w:r>
          </w:p>
        </w:tc>
        <w:tc>
          <w:tcPr>
            <w:tcW w:w="3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对捆绑到软件系统中的成熟部件产品进行的测试</w:t>
            </w:r>
          </w:p>
        </w:tc>
        <w:tc>
          <w:tcPr>
            <w:tcW w:w="2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根据实际情况而定</w:t>
            </w:r>
          </w:p>
        </w:tc>
        <w:tc>
          <w:tcPr>
            <w:tcW w:w="2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黑盒测试方法；确认或集成测试技术</w:t>
            </w:r>
          </w:p>
        </w:tc>
        <w:tc>
          <w:tcPr>
            <w:tcW w:w="1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由确认或集成测试人员完成</w:t>
            </w:r>
          </w:p>
        </w:tc>
      </w:tr>
      <w:tr w:rsidR="00000000">
        <w:trPr>
          <w:divId w:val="1821264343"/>
        </w:trPr>
        <w:tc>
          <w:tcPr>
            <w:tcW w:w="10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验收测试</w:t>
            </w:r>
          </w:p>
        </w:tc>
        <w:tc>
          <w:tcPr>
            <w:tcW w:w="3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由用户完成的产品验收，验证软件是否满足了用户需求。</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系统测试结束</w:t>
            </w:r>
            <w:r>
              <w:rPr>
                <w:rFonts w:hint="eastAsia"/>
                <w:color w:val="000000"/>
                <w:sz w:val="20"/>
                <w:szCs w:val="20"/>
              </w:rPr>
              <w:t>~</w:t>
            </w:r>
            <w:r>
              <w:rPr>
                <w:rFonts w:hint="eastAsia"/>
                <w:color w:val="000000"/>
                <w:sz w:val="20"/>
                <w:szCs w:val="20"/>
              </w:rPr>
              <w:t>产品发布前</w:t>
            </w:r>
          </w:p>
        </w:tc>
        <w:tc>
          <w:tcPr>
            <w:tcW w:w="2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内部客户和外部用户参与完成。</w:t>
            </w:r>
          </w:p>
        </w:tc>
      </w:tr>
      <w:tr w:rsidR="00000000">
        <w:trPr>
          <w:divId w:val="1821264343"/>
        </w:trPr>
        <w:tc>
          <w:tcPr>
            <w:tcW w:w="10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封样测试</w:t>
            </w:r>
          </w:p>
        </w:tc>
        <w:tc>
          <w:tcPr>
            <w:tcW w:w="3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为生产提供母盘的工程化活动</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验收测试结束后</w:t>
            </w:r>
            <w:r>
              <w:rPr>
                <w:rFonts w:hint="eastAsia"/>
                <w:color w:val="000000"/>
                <w:sz w:val="20"/>
                <w:szCs w:val="20"/>
              </w:rPr>
              <w:t>~</w:t>
            </w:r>
            <w:r>
              <w:rPr>
                <w:rFonts w:hint="eastAsia"/>
                <w:color w:val="000000"/>
                <w:sz w:val="20"/>
                <w:szCs w:val="20"/>
              </w:rPr>
              <w:t>产品生产前</w:t>
            </w:r>
          </w:p>
        </w:tc>
        <w:tc>
          <w:tcPr>
            <w:tcW w:w="2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测试人员完成</w:t>
            </w:r>
          </w:p>
        </w:tc>
      </w:tr>
    </w:tbl>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测试的步骤：</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软件测试周期：</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另外，对于每个阶段的测试实施过程，也有测试周期划分，一般包括两个阶段：初测期、细测和回归测试期</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初测期：主要是测试所有功能点的适合性、</w:t>
      </w:r>
      <w:r>
        <w:rPr>
          <w:rFonts w:cs="Calibri" w:hint="eastAsia"/>
          <w:sz w:val="20"/>
          <w:szCs w:val="20"/>
        </w:rPr>
        <w:t>UI</w:t>
      </w:r>
      <w:r>
        <w:rPr>
          <w:rFonts w:cs="Calibri" w:hint="eastAsia"/>
          <w:sz w:val="20"/>
          <w:szCs w:val="20"/>
        </w:rPr>
        <w:t>实现的合理性和主要业务流程的正确性。</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细测和回归测试期：严格按照测试说明，逐一测试各个功能、特性、性能、用户界面、兼容性、可用性等，并对每次开发修改进行回归测试。</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单元测试</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集成测试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集成测试是在软件系统集成过程中所进行的测试，其主要目的是检查软件单位之间的接口是否正确。它根据集成测试计划，一边将模块或其他软件单位组合成越来越大的系统，一边运行该系统，以分析所组成的系统是否正确，各组成部分是否合拍。集成测试的策略主要有自顶向下和自底向上两种。</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也可以理解为，在软件设计单元、功能模块组装、集成为系统时，对应用系统的各个部件（软件单元、功能模块的接</w:t>
      </w:r>
      <w:r>
        <w:rPr>
          <w:rFonts w:cs="Calibri" w:hint="eastAsia"/>
          <w:sz w:val="20"/>
          <w:szCs w:val="20"/>
        </w:rPr>
        <w:t>口、连接等）进行的联合测试，</w:t>
      </w:r>
      <w:r>
        <w:rPr>
          <w:rFonts w:cs="Calibri" w:hint="eastAsia"/>
          <w:sz w:val="20"/>
          <w:szCs w:val="20"/>
        </w:rPr>
        <w:t xml:space="preserve"> </w:t>
      </w:r>
      <w:r>
        <w:rPr>
          <w:rFonts w:cs="Calibri" w:hint="eastAsia"/>
          <w:sz w:val="20"/>
          <w:szCs w:val="20"/>
        </w:rPr>
        <w:t>以决定他们能否在一起共同工作。</w:t>
      </w:r>
      <w:r>
        <w:rPr>
          <w:rFonts w:cs="Calibri" w:hint="eastAsia"/>
          <w:sz w:val="20"/>
          <w:szCs w:val="20"/>
        </w:rPr>
        <w:t xml:space="preserve"> </w:t>
      </w:r>
      <w:r>
        <w:rPr>
          <w:rFonts w:cs="Calibri" w:hint="eastAsia"/>
          <w:sz w:val="20"/>
          <w:szCs w:val="20"/>
        </w:rPr>
        <w:t>部件可以是代码块、</w:t>
      </w:r>
      <w:r>
        <w:rPr>
          <w:rFonts w:cs="Calibri" w:hint="eastAsia"/>
          <w:sz w:val="20"/>
          <w:szCs w:val="20"/>
        </w:rPr>
        <w:t xml:space="preserve"> </w:t>
      </w:r>
      <w:r>
        <w:rPr>
          <w:rFonts w:cs="Calibri" w:hint="eastAsia"/>
          <w:sz w:val="20"/>
          <w:szCs w:val="20"/>
        </w:rPr>
        <w:t>独立的应用、网络上的客户端或服务器端程序。</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系统测试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系统测试是基于系统需求说明书的黑盒类测试，是对已经集成好的软件系统进行彻底的测试，以验证软件系统的正确性和性能等满足其规约所指定的要求，检查软件的行为和输出是否正确并非一项简单的任务，它被称为测试的“先知者问题”。因此，系统测试应该按照测试计划进行，其输入、输出和其他动态运行行为应该与软件规约进行对比。软件系统测试的类型很多，主要有功能测试、性能测试、随机测试等等。</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验收测</w:t>
      </w:r>
      <w:r>
        <w:rPr>
          <w:rFonts w:ascii="华文仿宋" w:eastAsia="华文仿宋" w:hAnsi="华文仿宋" w:cs="Calibri" w:hint="eastAsia"/>
          <w:b/>
          <w:bCs/>
          <w:sz w:val="32"/>
          <w:szCs w:val="32"/>
        </w:rPr>
        <w:t>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验收测试旨在向软件的购买者展示该软件系统满足其用户的需求。它的测试数据通常是系统测试的测试数据的子集。</w:t>
      </w:r>
      <w:r>
        <w:rPr>
          <w:rFonts w:cs="Calibri" w:hint="eastAsia"/>
          <w:sz w:val="20"/>
          <w:szCs w:val="20"/>
        </w:rPr>
        <w:t xml:space="preserve"> </w:t>
      </w:r>
      <w:r>
        <w:rPr>
          <w:rFonts w:cs="Calibri" w:hint="eastAsia"/>
          <w:sz w:val="20"/>
          <w:szCs w:val="20"/>
        </w:rPr>
        <w:t>所不同的是，验收测试常常有软件系统的购买者代表在现场，甚至是在软件安装使用的现场。这是软件在投入使用之前的最后测试。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简言之，为用户方组织的有效性和系统测试。</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回归测试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回归测试是在软件维护阶段，在软件设计错误修正、设计修改以及软件升级后，对软件进行修改之后进行的测试（主要针对软件修改、影响部分）。其目的是检验对软件进行的修改的正确性。修改的正确性有两重含义：</w:t>
      </w:r>
      <w:r>
        <w:rPr>
          <w:rFonts w:cs="Calibri" w:hint="eastAsia"/>
          <w:b/>
          <w:bCs/>
          <w:sz w:val="20"/>
          <w:szCs w:val="20"/>
        </w:rPr>
        <w:t>一是所作的修改达到了预定目的</w:t>
      </w:r>
      <w:r>
        <w:rPr>
          <w:rFonts w:cs="Calibri" w:hint="eastAsia"/>
          <w:sz w:val="20"/>
          <w:szCs w:val="20"/>
        </w:rPr>
        <w:t>；二是不影响软</w:t>
      </w:r>
      <w:r>
        <w:rPr>
          <w:rFonts w:cs="Calibri" w:hint="eastAsia"/>
          <w:sz w:val="20"/>
          <w:szCs w:val="20"/>
        </w:rPr>
        <w:t>件的其他功能的正确性、不产生新的缺陷。</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回归测试概述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回归测试可以通过重新执行所有的测试用例的一个子集人工地进行，也可以使用自动化的捕获回放工具来进行。捕获回放工具使得软件工程师能够捕获到测试用例，然后就可以进行回放和比较。</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回归测试集包括三种不同类型的测试用例：</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能够测试软件的所有功能的代表性测试用例。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专门针对可能会被修改影响的软件功能的附加测试。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针对修改过的软件成分的测试。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回归测试是测试实施过程中最为重要的环节之一，</w:t>
      </w:r>
      <w:r>
        <w:rPr>
          <w:rFonts w:cs="Calibri" w:hint="eastAsia"/>
          <w:sz w:val="20"/>
          <w:szCs w:val="20"/>
        </w:rPr>
        <w:t xml:space="preserve"> </w:t>
      </w:r>
      <w:r>
        <w:rPr>
          <w:rFonts w:cs="Calibri" w:hint="eastAsia"/>
          <w:sz w:val="20"/>
          <w:szCs w:val="20"/>
        </w:rPr>
        <w:t>回归测试做得好与坏，</w:t>
      </w:r>
      <w:r>
        <w:rPr>
          <w:rFonts w:cs="Calibri" w:hint="eastAsia"/>
          <w:sz w:val="20"/>
          <w:szCs w:val="20"/>
        </w:rPr>
        <w:t xml:space="preserve"> </w:t>
      </w:r>
      <w:r>
        <w:rPr>
          <w:rFonts w:cs="Calibri" w:hint="eastAsia"/>
          <w:sz w:val="20"/>
          <w:szCs w:val="20"/>
        </w:rPr>
        <w:t>直接影响到测试工作的效果。</w:t>
      </w:r>
      <w:r>
        <w:rPr>
          <w:rFonts w:cs="Calibri" w:hint="eastAsia"/>
          <w:sz w:val="20"/>
          <w:szCs w:val="20"/>
        </w:rPr>
        <w:t xml:space="preserve"> </w:t>
      </w:r>
      <w:r>
        <w:rPr>
          <w:rFonts w:cs="Calibri" w:hint="eastAsia"/>
          <w:sz w:val="20"/>
          <w:szCs w:val="20"/>
        </w:rPr>
        <w:t>而且，</w:t>
      </w:r>
      <w:r>
        <w:rPr>
          <w:rFonts w:cs="Calibri" w:hint="eastAsia"/>
          <w:sz w:val="20"/>
          <w:szCs w:val="20"/>
        </w:rPr>
        <w:t xml:space="preserve"> </w:t>
      </w:r>
      <w:r>
        <w:rPr>
          <w:rFonts w:cs="Calibri" w:hint="eastAsia"/>
          <w:sz w:val="20"/>
          <w:szCs w:val="20"/>
        </w:rPr>
        <w:t>回归测试的工作量占测试</w:t>
      </w:r>
      <w:r>
        <w:rPr>
          <w:rFonts w:cs="Calibri" w:hint="eastAsia"/>
          <w:sz w:val="20"/>
          <w:szCs w:val="20"/>
        </w:rPr>
        <w:t>实施的工作量的</w:t>
      </w:r>
      <w:r>
        <w:rPr>
          <w:rFonts w:cs="Calibri" w:hint="eastAsia"/>
          <w:sz w:val="20"/>
          <w:szCs w:val="20"/>
        </w:rPr>
        <w:t>5</w:t>
      </w:r>
      <w:r>
        <w:rPr>
          <w:rFonts w:cs="Calibri" w:hint="eastAsia"/>
          <w:sz w:val="20"/>
          <w:szCs w:val="20"/>
        </w:rPr>
        <w:t>成以上。</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回归测试类型</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一般回归测试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一般回归测试：适用于各个系统测试阶段中，验证前一次系统测试中失败的用例，和产品的有效性。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一般的回归测试可以在一段时间就使用一个更新了的版本（基于测试用例的测试），</w:t>
      </w:r>
      <w:r>
        <w:rPr>
          <w:rFonts w:cs="Calibri" w:hint="eastAsia"/>
          <w:sz w:val="20"/>
          <w:szCs w:val="20"/>
        </w:rPr>
        <w:t xml:space="preserve"> </w:t>
      </w:r>
      <w:r>
        <w:rPr>
          <w:rFonts w:cs="Calibri" w:hint="eastAsia"/>
          <w:sz w:val="20"/>
          <w:szCs w:val="20"/>
        </w:rPr>
        <w:t>但是一般说来在一个回归测试中尽量保证被测版本不变是有益的。</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最终回归测试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最终回归测试：适用于产品正式发布前的创建版本，验证发布版本的有效性。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在执行最终回归测试的时候要求被测试的版本在一段时间内是固定不变的，也就是在产品发布中经常说到的“</w:t>
      </w:r>
      <w:r>
        <w:rPr>
          <w:rFonts w:cs="Calibri" w:hint="eastAsia"/>
          <w:sz w:val="20"/>
          <w:szCs w:val="20"/>
        </w:rPr>
        <w:t>cook</w:t>
      </w:r>
      <w:r>
        <w:rPr>
          <w:rFonts w:cs="Calibri" w:hint="eastAsia"/>
          <w:sz w:val="20"/>
          <w:szCs w:val="20"/>
        </w:rPr>
        <w:t>－</w:t>
      </w:r>
      <w:r>
        <w:rPr>
          <w:rFonts w:cs="Calibri" w:hint="eastAsia"/>
          <w:sz w:val="20"/>
          <w:szCs w:val="20"/>
        </w:rPr>
        <w:t>time</w:t>
      </w:r>
      <w:r>
        <w:rPr>
          <w:rFonts w:cs="Calibri" w:hint="eastAsia"/>
          <w:sz w:val="20"/>
          <w:szCs w:val="20"/>
        </w:rPr>
        <w:t>”。在这段时间里面，</w:t>
      </w:r>
      <w:r>
        <w:rPr>
          <w:rFonts w:cs="Calibri" w:hint="eastAsia"/>
          <w:sz w:val="20"/>
          <w:szCs w:val="20"/>
        </w:rPr>
        <w:t xml:space="preserve"> </w:t>
      </w:r>
      <w:r>
        <w:rPr>
          <w:rFonts w:cs="Calibri" w:hint="eastAsia"/>
          <w:sz w:val="20"/>
          <w:szCs w:val="20"/>
        </w:rPr>
        <w:t>产品会被反复的测试。某些测试用例可能要被执行几次，</w:t>
      </w:r>
      <w:r>
        <w:rPr>
          <w:rFonts w:cs="Calibri" w:hint="eastAsia"/>
          <w:sz w:val="20"/>
          <w:szCs w:val="20"/>
        </w:rPr>
        <w:t xml:space="preserve"> </w:t>
      </w:r>
      <w:r>
        <w:rPr>
          <w:rFonts w:cs="Calibri" w:hint="eastAsia"/>
          <w:sz w:val="20"/>
          <w:szCs w:val="20"/>
        </w:rPr>
        <w:t>以确认在发布版本中不会存在用户在使用过程中会遇到</w:t>
      </w:r>
      <w:r>
        <w:rPr>
          <w:rFonts w:cs="Calibri" w:hint="eastAsia"/>
          <w:sz w:val="20"/>
          <w:szCs w:val="20"/>
        </w:rPr>
        <w:t>Bug</w:t>
      </w:r>
      <w:r>
        <w:rPr>
          <w:rFonts w:cs="Calibri" w:hint="eastAsia"/>
          <w:sz w:val="20"/>
          <w:szCs w:val="20"/>
        </w:rPr>
        <w:t>。所有的基于发布版本的</w:t>
      </w:r>
      <w:r>
        <w:rPr>
          <w:rFonts w:cs="Calibri" w:hint="eastAsia"/>
          <w:sz w:val="20"/>
          <w:szCs w:val="20"/>
        </w:rPr>
        <w:t>Bug</w:t>
      </w:r>
      <w:r>
        <w:rPr>
          <w:rFonts w:cs="Calibri" w:hint="eastAsia"/>
          <w:sz w:val="20"/>
          <w:szCs w:val="20"/>
        </w:rPr>
        <w:t>修改工作应当在最终回归测试前完成。由于它测试的对象是将要发布给用户的版本，所以最终回归测试是相当重要的。因为通过最终回归测试的版本就是用户将要使用的版本。</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回归测试策略</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对测试用例库（在给定的预算和进度下，</w:t>
      </w:r>
      <w:r>
        <w:rPr>
          <w:rFonts w:cs="Calibri" w:hint="eastAsia"/>
          <w:sz w:val="20"/>
          <w:szCs w:val="20"/>
        </w:rPr>
        <w:t xml:space="preserve"> </w:t>
      </w:r>
      <w:r>
        <w:rPr>
          <w:rFonts w:cs="Calibri" w:hint="eastAsia"/>
          <w:sz w:val="20"/>
          <w:szCs w:val="20"/>
        </w:rPr>
        <w:t>尽可能有效率和有效力）进行维护并依</w:t>
      </w:r>
      <w:r>
        <w:rPr>
          <w:rFonts w:cs="Calibri" w:hint="eastAsia"/>
          <w:sz w:val="20"/>
          <w:szCs w:val="20"/>
        </w:rPr>
        <w:t>据一定的策略选择相应的回归测试包。</w:t>
      </w:r>
    </w:p>
    <w:p w:rsidR="00000000" w:rsidRDefault="003A3DA7">
      <w:pPr>
        <w:pStyle w:val="a3"/>
        <w:spacing w:before="0" w:beforeAutospacing="0" w:after="0" w:afterAutospacing="0"/>
        <w:ind w:left="295"/>
        <w:rPr>
          <w:rFonts w:cs="Calibri" w:hint="eastAsia"/>
          <w:sz w:val="29"/>
          <w:szCs w:val="29"/>
        </w:rPr>
      </w:pPr>
      <w:r>
        <w:rPr>
          <w:rFonts w:cs="Calibri" w:hint="eastAsia"/>
          <w:b/>
          <w:bCs/>
          <w:sz w:val="29"/>
          <w:szCs w:val="29"/>
        </w:rPr>
        <w:t>为什么？</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在软件生命周期中，即使一个得到良好维护的测试用例库也可能变得相当大，这使每次回归测试都重新运行完整的测试包变得不切实际。测试组不得不选择一个缩减的回归测试包来完成回归测试。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回归测试的价值在于它是一个能够检测到回归错误的受控实验。当测试组选择缩减的回归测试时，有可能删除了将揭示回归错误的测试用例，消除了发现回归错误的机会。然而，如果采用了代码相依性分析等安全的缩减技术，就可以决定哪些测试用例可以被删除而不会让回归测试的意图遭到破坏。</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有些回归测试中，往往维持一个</w:t>
      </w:r>
      <w:r>
        <w:rPr>
          <w:rFonts w:cs="Calibri" w:hint="eastAsia"/>
          <w:sz w:val="20"/>
          <w:szCs w:val="20"/>
        </w:rPr>
        <w:t>“不变化的测试用例集合”，换句话说就是每次回归测试使用的测试用例都是固定不变的，回归测试用例的集合应该按照修改了的</w:t>
      </w:r>
      <w:r>
        <w:rPr>
          <w:rFonts w:cs="Calibri" w:hint="eastAsia"/>
          <w:sz w:val="20"/>
          <w:szCs w:val="20"/>
        </w:rPr>
        <w:t>bug</w:t>
      </w:r>
      <w:r>
        <w:rPr>
          <w:rFonts w:cs="Calibri" w:hint="eastAsia"/>
          <w:sz w:val="20"/>
          <w:szCs w:val="20"/>
        </w:rPr>
        <w:t>和这些</w:t>
      </w:r>
      <w:r>
        <w:rPr>
          <w:rFonts w:cs="Calibri" w:hint="eastAsia"/>
          <w:sz w:val="20"/>
          <w:szCs w:val="20"/>
        </w:rPr>
        <w:t>bug</w:t>
      </w:r>
      <w:r>
        <w:rPr>
          <w:rFonts w:cs="Calibri" w:hint="eastAsia"/>
          <w:sz w:val="20"/>
          <w:szCs w:val="20"/>
        </w:rPr>
        <w:t>的类型来确定。如果维持一个不变的测试用例集合，那么有可能在测试中发现不到修改一个</w:t>
      </w:r>
      <w:r>
        <w:rPr>
          <w:rFonts w:cs="Calibri" w:hint="eastAsia"/>
          <w:sz w:val="20"/>
          <w:szCs w:val="20"/>
        </w:rPr>
        <w:t xml:space="preserve"> bug</w:t>
      </w:r>
      <w:r>
        <w:rPr>
          <w:rFonts w:cs="Calibri" w:hint="eastAsia"/>
          <w:sz w:val="20"/>
          <w:szCs w:val="20"/>
        </w:rPr>
        <w:t>给整个系统带来的副作用，因为测试人员的精力被分散了。如果我们可以分析测试用例和修改</w:t>
      </w:r>
      <w:r>
        <w:rPr>
          <w:rFonts w:cs="Calibri" w:hint="eastAsia"/>
          <w:sz w:val="20"/>
          <w:szCs w:val="20"/>
        </w:rPr>
        <w:t>bug</w:t>
      </w:r>
      <w:r>
        <w:rPr>
          <w:rFonts w:cs="Calibri" w:hint="eastAsia"/>
          <w:sz w:val="20"/>
          <w:szCs w:val="20"/>
        </w:rPr>
        <w:t>之间的关联的话，则可以显著的提高回归测试的效率。</w:t>
      </w:r>
    </w:p>
    <w:p w:rsidR="00000000" w:rsidRDefault="003A3DA7">
      <w:pPr>
        <w:pStyle w:val="a3"/>
        <w:spacing w:before="0" w:beforeAutospacing="0" w:after="0" w:afterAutospacing="0"/>
        <w:ind w:left="295"/>
        <w:rPr>
          <w:rFonts w:cs="Calibri" w:hint="eastAsia"/>
          <w:sz w:val="29"/>
          <w:szCs w:val="29"/>
        </w:rPr>
      </w:pPr>
      <w:r>
        <w:rPr>
          <w:rFonts w:cs="Calibri" w:hint="eastAsia"/>
          <w:b/>
          <w:bCs/>
          <w:sz w:val="29"/>
          <w:szCs w:val="29"/>
        </w:rPr>
        <w:t>测试用例库的维护</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测试用例库的维护主要包括以下几个方面：</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删除过时的测试用例</w:t>
      </w:r>
    </w:p>
    <w:p w:rsidR="00000000" w:rsidRDefault="003A3DA7">
      <w:pPr>
        <w:pStyle w:val="a3"/>
        <w:spacing w:before="0" w:beforeAutospacing="0" w:after="0" w:afterAutospacing="0"/>
        <w:ind w:left="835"/>
        <w:rPr>
          <w:rFonts w:cs="Calibri"/>
          <w:sz w:val="20"/>
          <w:szCs w:val="20"/>
        </w:rPr>
      </w:pPr>
      <w:r>
        <w:rPr>
          <w:rFonts w:cs="Calibri" w:hint="eastAsia"/>
          <w:sz w:val="20"/>
          <w:szCs w:val="20"/>
        </w:rPr>
        <w:t>因为需求的改变等原因可能会使一个基线测试用例不再适合被测试系统，这些测试用例</w:t>
      </w:r>
      <w:r>
        <w:rPr>
          <w:rFonts w:cs="Calibri" w:hint="eastAsia"/>
          <w:sz w:val="20"/>
          <w:szCs w:val="20"/>
        </w:rPr>
        <w:t>就会过时。例如，某个变量的界限发生了改变，原来针对边界值的测试就无法完成对新边界测试。所以，在软件的每次修改后都应删除相应过时测试用例。</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改进不受控制的测试用例</w:t>
      </w:r>
    </w:p>
    <w:p w:rsidR="00000000" w:rsidRDefault="003A3DA7">
      <w:pPr>
        <w:pStyle w:val="a3"/>
        <w:spacing w:before="0" w:beforeAutospacing="0" w:after="0" w:afterAutospacing="0"/>
        <w:ind w:left="835"/>
        <w:rPr>
          <w:rFonts w:cs="Calibri"/>
          <w:sz w:val="20"/>
          <w:szCs w:val="20"/>
        </w:rPr>
      </w:pPr>
      <w:r>
        <w:rPr>
          <w:rFonts w:cs="Calibri" w:hint="eastAsia"/>
          <w:sz w:val="20"/>
          <w:szCs w:val="20"/>
        </w:rPr>
        <w:t>随着软件项目的进展，测试用例库中的用例会不断增加，其中会出现一些对输入或运行状态十分敏感的测试用例。这些测试不容易重复且结果难以控制，会影响回归测试的效率，需要进行改进，使其达到可重复和可控制的要求。</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删除冗余的测试用例</w:t>
      </w:r>
    </w:p>
    <w:p w:rsidR="00000000" w:rsidRDefault="003A3DA7">
      <w:pPr>
        <w:pStyle w:val="a3"/>
        <w:spacing w:before="0" w:beforeAutospacing="0" w:after="0" w:afterAutospacing="0"/>
        <w:ind w:left="835"/>
        <w:rPr>
          <w:rFonts w:cs="Calibri"/>
          <w:sz w:val="20"/>
          <w:szCs w:val="20"/>
        </w:rPr>
      </w:pPr>
      <w:r>
        <w:rPr>
          <w:rFonts w:cs="Calibri" w:hint="eastAsia"/>
          <w:sz w:val="20"/>
          <w:szCs w:val="20"/>
        </w:rPr>
        <w:t>如果存在两个或者更多个测试用例针对一组相同的输入和输出进行测试，那么这些测试用例是冗余的。冗余测试用例的存在降低了回归测试的效率</w:t>
      </w:r>
      <w:r>
        <w:rPr>
          <w:rFonts w:cs="Calibri" w:hint="eastAsia"/>
          <w:sz w:val="20"/>
          <w:szCs w:val="20"/>
        </w:rPr>
        <w:t>。所以需要定期的整理测试用例库，并将冗余的用例删除掉。</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增添新的测试用例</w:t>
      </w:r>
    </w:p>
    <w:p w:rsidR="00000000" w:rsidRDefault="003A3DA7">
      <w:pPr>
        <w:pStyle w:val="a3"/>
        <w:spacing w:before="0" w:beforeAutospacing="0" w:after="0" w:afterAutospacing="0"/>
        <w:ind w:left="835"/>
        <w:rPr>
          <w:rFonts w:cs="Calibri"/>
          <w:sz w:val="20"/>
          <w:szCs w:val="20"/>
        </w:rPr>
      </w:pPr>
      <w:r>
        <w:rPr>
          <w:rFonts w:cs="Calibri" w:hint="eastAsia"/>
          <w:sz w:val="20"/>
          <w:szCs w:val="20"/>
        </w:rPr>
        <w:t>如果某个程序段、构件或关键的接口在现有的测试中没有被测试，</w:t>
      </w:r>
      <w:r>
        <w:rPr>
          <w:rFonts w:cs="Calibri" w:hint="eastAsia"/>
          <w:sz w:val="20"/>
          <w:szCs w:val="20"/>
        </w:rPr>
        <w:t xml:space="preserve"> </w:t>
      </w:r>
      <w:r>
        <w:rPr>
          <w:rFonts w:cs="Calibri" w:hint="eastAsia"/>
          <w:sz w:val="20"/>
          <w:szCs w:val="20"/>
        </w:rPr>
        <w:t>那么应该开发新测试用例重新对其进行测试。并将新开发的测试用例合并到基线测试包中。</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通过对测试用例库的维护不仅改善了测试用例的可用性，</w:t>
      </w:r>
      <w:r>
        <w:rPr>
          <w:rFonts w:cs="Calibri" w:hint="eastAsia"/>
          <w:sz w:val="20"/>
          <w:szCs w:val="20"/>
        </w:rPr>
        <w:t xml:space="preserve"> </w:t>
      </w:r>
      <w:r>
        <w:rPr>
          <w:rFonts w:cs="Calibri" w:hint="eastAsia"/>
          <w:sz w:val="20"/>
          <w:szCs w:val="20"/>
        </w:rPr>
        <w:t>而且也提高了测试库的可信性，同时还可以将一个基线测试用例库的效率和效用保持在一个较高的级别上。</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回归测试包的选择</w:t>
      </w:r>
    </w:p>
    <w:p w:rsidR="00000000" w:rsidRDefault="003A3DA7">
      <w:pPr>
        <w:pStyle w:val="a3"/>
        <w:spacing w:before="0" w:beforeAutospacing="0" w:after="0" w:afterAutospacing="0"/>
        <w:ind w:left="295"/>
        <w:rPr>
          <w:rFonts w:cs="Calibri" w:hint="eastAsia"/>
          <w:sz w:val="29"/>
          <w:szCs w:val="29"/>
        </w:rPr>
      </w:pPr>
      <w:r>
        <w:rPr>
          <w:rFonts w:cs="Calibri" w:hint="eastAsia"/>
          <w:b/>
          <w:bCs/>
          <w:sz w:val="29"/>
          <w:szCs w:val="29"/>
        </w:rPr>
        <w:t>测试包的选择原则</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在选择回归测试用例的时候更多的是要考虑修改</w:t>
      </w:r>
      <w:r>
        <w:rPr>
          <w:rFonts w:cs="Calibri" w:hint="eastAsia"/>
          <w:sz w:val="20"/>
          <w:szCs w:val="20"/>
        </w:rPr>
        <w:t xml:space="preserve"> </w:t>
      </w:r>
      <w:r>
        <w:rPr>
          <w:rFonts w:cs="Calibri" w:hint="eastAsia"/>
          <w:sz w:val="20"/>
          <w:szCs w:val="20"/>
        </w:rPr>
        <w:t>bug</w:t>
      </w:r>
      <w:r>
        <w:rPr>
          <w:rFonts w:cs="Calibri" w:hint="eastAsia"/>
          <w:sz w:val="20"/>
          <w:szCs w:val="20"/>
        </w:rPr>
        <w:t>可能产生问题的严重性，而不是单纯的考虑一个</w:t>
      </w:r>
      <w:r>
        <w:rPr>
          <w:rFonts w:cs="Calibri" w:hint="eastAsia"/>
          <w:sz w:val="20"/>
          <w:szCs w:val="20"/>
        </w:rPr>
        <w:t xml:space="preserve"> bug</w:t>
      </w:r>
      <w:r>
        <w:rPr>
          <w:rFonts w:cs="Calibri" w:hint="eastAsia"/>
          <w:sz w:val="20"/>
          <w:szCs w:val="20"/>
        </w:rPr>
        <w:t>本身的严重性。在修改一个</w:t>
      </w:r>
      <w:r>
        <w:rPr>
          <w:rFonts w:cs="Calibri" w:hint="eastAsia"/>
          <w:sz w:val="20"/>
          <w:szCs w:val="20"/>
        </w:rPr>
        <w:t xml:space="preserve"> minor</w:t>
      </w:r>
      <w:r>
        <w:rPr>
          <w:rFonts w:cs="Calibri" w:hint="eastAsia"/>
          <w:sz w:val="20"/>
          <w:szCs w:val="20"/>
        </w:rPr>
        <w:t>等级的</w:t>
      </w:r>
      <w:r>
        <w:rPr>
          <w:rFonts w:cs="Calibri" w:hint="eastAsia"/>
          <w:sz w:val="20"/>
          <w:szCs w:val="20"/>
        </w:rPr>
        <w:t xml:space="preserve"> bug</w:t>
      </w:r>
      <w:r>
        <w:rPr>
          <w:rFonts w:cs="Calibri" w:hint="eastAsia"/>
          <w:sz w:val="20"/>
          <w:szCs w:val="20"/>
        </w:rPr>
        <w:t>时，</w:t>
      </w:r>
      <w:r>
        <w:rPr>
          <w:rFonts w:cs="Calibri" w:hint="eastAsia"/>
          <w:sz w:val="20"/>
          <w:szCs w:val="20"/>
        </w:rPr>
        <w:t xml:space="preserve"> </w:t>
      </w:r>
      <w:r>
        <w:rPr>
          <w:rFonts w:cs="Calibri" w:hint="eastAsia"/>
          <w:sz w:val="20"/>
          <w:szCs w:val="20"/>
        </w:rPr>
        <w:t>修改工作产生的副作用可以会导致一个</w:t>
      </w:r>
      <w:r>
        <w:rPr>
          <w:rFonts w:cs="Calibri" w:hint="eastAsia"/>
          <w:sz w:val="20"/>
          <w:szCs w:val="20"/>
        </w:rPr>
        <w:t xml:space="preserve"> major</w:t>
      </w:r>
      <w:r>
        <w:rPr>
          <w:rFonts w:cs="Calibri" w:hint="eastAsia"/>
          <w:sz w:val="20"/>
          <w:szCs w:val="20"/>
        </w:rPr>
        <w:t>的</w:t>
      </w:r>
      <w:r>
        <w:rPr>
          <w:rFonts w:cs="Calibri" w:hint="eastAsia"/>
          <w:sz w:val="20"/>
          <w:szCs w:val="20"/>
        </w:rPr>
        <w:t xml:space="preserve"> bug</w:t>
      </w:r>
      <w:r>
        <w:rPr>
          <w:rFonts w:cs="Calibri" w:hint="eastAsia"/>
          <w:sz w:val="20"/>
          <w:szCs w:val="20"/>
        </w:rPr>
        <w:t>产生。而在修改一个严重等级的</w:t>
      </w:r>
      <w:r>
        <w:rPr>
          <w:rFonts w:cs="Calibri" w:hint="eastAsia"/>
          <w:sz w:val="20"/>
          <w:szCs w:val="20"/>
        </w:rPr>
        <w:t xml:space="preserve"> bug</w:t>
      </w:r>
      <w:r>
        <w:rPr>
          <w:rFonts w:cs="Calibri" w:hint="eastAsia"/>
          <w:sz w:val="20"/>
          <w:szCs w:val="20"/>
        </w:rPr>
        <w:t>时候，修改工作可能对其他代码一点影响也没有。所以测试人员在选择回归测试用例的时候需要综合的考虑上面</w:t>
      </w:r>
      <w:r>
        <w:rPr>
          <w:rFonts w:cs="Calibri" w:hint="eastAsia"/>
          <w:sz w:val="20"/>
          <w:szCs w:val="20"/>
        </w:rPr>
        <w:t xml:space="preserve"> 2 </w:t>
      </w:r>
      <w:r>
        <w:rPr>
          <w:rFonts w:cs="Calibri" w:hint="eastAsia"/>
          <w:sz w:val="20"/>
          <w:szCs w:val="20"/>
        </w:rPr>
        <w:t>方面的因素。</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在选择测试用例的时候需要避免的是选取那些必定</w:t>
      </w:r>
      <w:r>
        <w:rPr>
          <w:rFonts w:cs="Calibri" w:hint="eastAsia"/>
          <w:sz w:val="20"/>
          <w:szCs w:val="20"/>
        </w:rPr>
        <w:t>Fail</w:t>
      </w:r>
      <w:r>
        <w:rPr>
          <w:rFonts w:cs="Calibri" w:hint="eastAsia"/>
          <w:sz w:val="20"/>
          <w:szCs w:val="20"/>
        </w:rPr>
        <w:t>的用例和那里同</w:t>
      </w:r>
      <w:r>
        <w:rPr>
          <w:rFonts w:cs="Calibri" w:hint="eastAsia"/>
          <w:sz w:val="20"/>
          <w:szCs w:val="20"/>
        </w:rPr>
        <w:t>bug fixes</w:t>
      </w:r>
      <w:r>
        <w:rPr>
          <w:rFonts w:cs="Calibri" w:hint="eastAsia"/>
          <w:sz w:val="20"/>
          <w:szCs w:val="20"/>
        </w:rPr>
        <w:t>没有多少关系的用例。在最终回归测试用例的选择上“</w:t>
      </w:r>
      <w:r>
        <w:rPr>
          <w:rFonts w:cs="Calibri" w:hint="eastAsia"/>
          <w:sz w:val="20"/>
          <w:szCs w:val="20"/>
        </w:rPr>
        <w:t>positive</w:t>
      </w:r>
      <w:r>
        <w:rPr>
          <w:rFonts w:cs="Calibri" w:hint="eastAsia"/>
          <w:sz w:val="20"/>
          <w:szCs w:val="20"/>
        </w:rPr>
        <w:t>”的用例应该多于“</w:t>
      </w:r>
      <w:r>
        <w:rPr>
          <w:rFonts w:cs="Calibri" w:hint="eastAsia"/>
          <w:sz w:val="20"/>
          <w:szCs w:val="20"/>
        </w:rPr>
        <w:t>negative</w:t>
      </w:r>
      <w:r>
        <w:rPr>
          <w:rFonts w:cs="Calibri" w:hint="eastAsia"/>
          <w:sz w:val="20"/>
          <w:szCs w:val="20"/>
        </w:rPr>
        <w:t>”用例，</w:t>
      </w:r>
      <w:r>
        <w:rPr>
          <w:rFonts w:cs="Calibri" w:hint="eastAsia"/>
          <w:sz w:val="20"/>
          <w:szCs w:val="20"/>
        </w:rPr>
        <w:t xml:space="preserve"> </w:t>
      </w:r>
      <w:r>
        <w:rPr>
          <w:rFonts w:cs="Calibri" w:hint="eastAsia"/>
          <w:sz w:val="20"/>
          <w:szCs w:val="20"/>
        </w:rPr>
        <w:t>因为过多的</w:t>
      </w:r>
      <w:r>
        <w:rPr>
          <w:rFonts w:cs="Calibri" w:hint="eastAsia"/>
          <w:sz w:val="20"/>
          <w:szCs w:val="20"/>
        </w:rPr>
        <w:t xml:space="preserve"> </w:t>
      </w:r>
      <w:r>
        <w:rPr>
          <w:rFonts w:cs="Calibri" w:hint="eastAsia"/>
          <w:sz w:val="20"/>
          <w:szCs w:val="20"/>
        </w:rPr>
        <w:t>“</w:t>
      </w:r>
      <w:r>
        <w:rPr>
          <w:rFonts w:cs="Calibri" w:hint="eastAsia"/>
          <w:sz w:val="20"/>
          <w:szCs w:val="20"/>
        </w:rPr>
        <w:t>negative</w:t>
      </w:r>
      <w:r>
        <w:rPr>
          <w:rFonts w:cs="Calibri" w:hint="eastAsia"/>
          <w:sz w:val="20"/>
          <w:szCs w:val="20"/>
        </w:rPr>
        <w:t>”</w:t>
      </w:r>
      <w:r>
        <w:rPr>
          <w:rFonts w:cs="Calibri" w:hint="eastAsia"/>
          <w:sz w:val="20"/>
          <w:szCs w:val="20"/>
        </w:rPr>
        <w:t xml:space="preserve"> </w:t>
      </w:r>
      <w:r>
        <w:rPr>
          <w:rFonts w:cs="Calibri" w:hint="eastAsia"/>
          <w:sz w:val="20"/>
          <w:szCs w:val="20"/>
        </w:rPr>
        <w:t>干扰测试的重点和开发人员的精力。</w:t>
      </w:r>
      <w:r>
        <w:rPr>
          <w:rFonts w:cs="Calibri" w:hint="eastAsia"/>
          <w:sz w:val="20"/>
          <w:szCs w:val="20"/>
        </w:rPr>
        <w:t xml:space="preserve"> </w:t>
      </w:r>
      <w:r>
        <w:rPr>
          <w:rFonts w:cs="Calibri" w:hint="eastAsia"/>
          <w:sz w:val="20"/>
          <w:szCs w:val="20"/>
        </w:rPr>
        <w:t>在一般性的回归测试中则应该选取“</w:t>
      </w:r>
      <w:r>
        <w:rPr>
          <w:rFonts w:cs="Calibri" w:hint="eastAsia"/>
          <w:sz w:val="20"/>
          <w:szCs w:val="20"/>
        </w:rPr>
        <w:t>positive</w:t>
      </w:r>
      <w:r>
        <w:rPr>
          <w:rFonts w:cs="Calibri" w:hint="eastAsia"/>
          <w:sz w:val="20"/>
          <w:szCs w:val="20"/>
        </w:rPr>
        <w:t>”和“</w:t>
      </w:r>
      <w:r>
        <w:rPr>
          <w:rFonts w:cs="Calibri" w:hint="eastAsia"/>
          <w:sz w:val="20"/>
          <w:szCs w:val="20"/>
        </w:rPr>
        <w:t>negative</w:t>
      </w:r>
      <w:r>
        <w:rPr>
          <w:rFonts w:cs="Calibri" w:hint="eastAsia"/>
          <w:sz w:val="20"/>
          <w:szCs w:val="20"/>
        </w:rPr>
        <w:t>”混合的测试用例。前面中说道的“</w:t>
      </w:r>
      <w:r>
        <w:rPr>
          <w:rFonts w:cs="Calibri" w:hint="eastAsia"/>
          <w:sz w:val="20"/>
          <w:szCs w:val="20"/>
        </w:rPr>
        <w:t>negative</w:t>
      </w:r>
      <w:r>
        <w:rPr>
          <w:rFonts w:cs="Calibri" w:hint="eastAsia"/>
          <w:sz w:val="20"/>
          <w:szCs w:val="20"/>
        </w:rPr>
        <w:t>”用例可以解释为那些以系统出错为目的的用例。</w:t>
      </w:r>
    </w:p>
    <w:p w:rsidR="00000000" w:rsidRDefault="003A3DA7">
      <w:pPr>
        <w:pStyle w:val="a3"/>
        <w:spacing w:before="0" w:beforeAutospacing="0" w:after="0" w:afterAutospacing="0"/>
        <w:ind w:left="295"/>
        <w:rPr>
          <w:rFonts w:cs="Calibri" w:hint="eastAsia"/>
          <w:sz w:val="29"/>
          <w:szCs w:val="29"/>
        </w:rPr>
      </w:pPr>
      <w:r>
        <w:rPr>
          <w:rFonts w:cs="Calibri" w:hint="eastAsia"/>
          <w:b/>
          <w:bCs/>
          <w:sz w:val="29"/>
          <w:szCs w:val="29"/>
        </w:rPr>
        <w:t>测试包的基本属性</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为回归测试选择用例的时候需要初步具备分析修改方法和分析修改过程对系统的影响的能力</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选择的用例要求能够覆盖缺陷的多发区域</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选择的用例能够覆盖到代码经常修改，变动的区域</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产品中用户的可见部分在选择用例的时候一定要覆盖到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用例要覆盖到用户在需求中提及到的核心特性。</w:t>
      </w:r>
    </w:p>
    <w:p w:rsidR="00000000" w:rsidRDefault="003A3DA7">
      <w:pPr>
        <w:pStyle w:val="a3"/>
        <w:spacing w:before="0" w:beforeAutospacing="0" w:after="0" w:afterAutospacing="0"/>
        <w:ind w:left="295"/>
        <w:rPr>
          <w:rFonts w:cs="Calibri"/>
          <w:sz w:val="29"/>
          <w:szCs w:val="29"/>
        </w:rPr>
      </w:pPr>
      <w:r>
        <w:rPr>
          <w:rFonts w:cs="Calibri" w:hint="eastAsia"/>
          <w:b/>
          <w:bCs/>
          <w:sz w:val="29"/>
          <w:szCs w:val="29"/>
        </w:rPr>
        <w:t>测试包的选择方式</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选择回归测试策略应该兼顾效率和有效性两个方面。常用的选择回归测试的方式包括：</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再测试全部用例</w:t>
      </w:r>
    </w:p>
    <w:p w:rsidR="00000000" w:rsidRDefault="003A3DA7">
      <w:pPr>
        <w:pStyle w:val="a3"/>
        <w:spacing w:before="0" w:beforeAutospacing="0" w:after="0" w:afterAutospacing="0"/>
        <w:ind w:left="835"/>
        <w:rPr>
          <w:rFonts w:cs="Calibri"/>
          <w:sz w:val="20"/>
          <w:szCs w:val="20"/>
        </w:rPr>
      </w:pPr>
      <w:r>
        <w:rPr>
          <w:rFonts w:cs="Calibri" w:hint="eastAsia"/>
          <w:sz w:val="20"/>
          <w:szCs w:val="20"/>
        </w:rPr>
        <w:t>选择基线测试用例库中的全部测试用例组成回归测试包，这是一种比较安全的方法，再测试全部用例具有最低的遗漏回归错误的风险，</w:t>
      </w:r>
      <w:r>
        <w:rPr>
          <w:rFonts w:cs="Calibri" w:hint="eastAsia"/>
          <w:sz w:val="20"/>
          <w:szCs w:val="20"/>
        </w:rPr>
        <w:t xml:space="preserve"> </w:t>
      </w:r>
      <w:r>
        <w:rPr>
          <w:rFonts w:cs="Calibri" w:hint="eastAsia"/>
          <w:sz w:val="20"/>
          <w:szCs w:val="20"/>
        </w:rPr>
        <w:t>但测试成本最高。全部再测试几乎可以应用到任何情况下，基本上不需要进行分析和重新开发，但是，随着开发工作的进展，测试用例不断增多，重复原先所有的测试将带来很大的工作量，往往超出了我们的预算和进度。</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基于风险选择测试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可以基于一定的风险标准来从基线测试用例库中选择回归测试包。首先运行</w:t>
      </w:r>
      <w:r>
        <w:rPr>
          <w:rFonts w:cs="Calibri" w:hint="eastAsia"/>
          <w:sz w:val="20"/>
          <w:szCs w:val="20"/>
        </w:rPr>
        <w:t>最重要的、关键的和可疑的测试，而跳过那些非关键的、</w:t>
      </w:r>
      <w:r>
        <w:rPr>
          <w:rFonts w:cs="Calibri" w:hint="eastAsia"/>
          <w:sz w:val="20"/>
          <w:szCs w:val="20"/>
        </w:rPr>
        <w:t xml:space="preserve"> </w:t>
      </w:r>
      <w:r>
        <w:rPr>
          <w:rFonts w:cs="Calibri" w:hint="eastAsia"/>
          <w:sz w:val="20"/>
          <w:szCs w:val="20"/>
        </w:rPr>
        <w:t>优先级别低的或者高稳定的测试用例，这些用例即便可能测试到缺陷，</w:t>
      </w:r>
      <w:r>
        <w:rPr>
          <w:rFonts w:cs="Calibri" w:hint="eastAsia"/>
          <w:sz w:val="20"/>
          <w:szCs w:val="20"/>
        </w:rPr>
        <w:t xml:space="preserve"> </w:t>
      </w:r>
      <w:r>
        <w:rPr>
          <w:rFonts w:cs="Calibri" w:hint="eastAsia"/>
          <w:sz w:val="20"/>
          <w:szCs w:val="20"/>
        </w:rPr>
        <w:t>这些缺陷的严重性也仅有三级或四级。一般而言，测试从主要特征到次要特征。</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基于操作剖面选择测试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如果基线测试用例库的测试用例是基于软件操作剖面开发的，测试用例的分布情况反映了系统的实际使用情况。回归测试所使用的测试用例个数可以由测试预算确定，回归测试可以优先选择那些针对最重要或最频繁使用功能的测试用例，释放和缓解最高级别的风险，有助于尽早发现那些对可靠性有最大影响的故障。这种方法可以在一个给定的</w:t>
      </w:r>
      <w:r>
        <w:rPr>
          <w:rFonts w:cs="Calibri" w:hint="eastAsia"/>
          <w:sz w:val="20"/>
          <w:szCs w:val="20"/>
        </w:rPr>
        <w:t>预算下最有效的提高系统可靠性，</w:t>
      </w:r>
      <w:r>
        <w:rPr>
          <w:rFonts w:cs="Calibri" w:hint="eastAsia"/>
          <w:sz w:val="20"/>
          <w:szCs w:val="20"/>
        </w:rPr>
        <w:t xml:space="preserve"> </w:t>
      </w:r>
      <w:r>
        <w:rPr>
          <w:rFonts w:cs="Calibri" w:hint="eastAsia"/>
          <w:sz w:val="20"/>
          <w:szCs w:val="20"/>
        </w:rPr>
        <w:t>但实施起来有一定的难度。</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再测试修改的部分</w:t>
      </w:r>
    </w:p>
    <w:p w:rsidR="00000000" w:rsidRDefault="003A3DA7">
      <w:pPr>
        <w:pStyle w:val="a3"/>
        <w:spacing w:before="0" w:beforeAutospacing="0" w:after="0" w:afterAutospacing="0"/>
        <w:ind w:left="835"/>
        <w:rPr>
          <w:rFonts w:cs="Calibri"/>
          <w:sz w:val="20"/>
          <w:szCs w:val="20"/>
        </w:rPr>
      </w:pPr>
      <w:r>
        <w:rPr>
          <w:rFonts w:cs="Calibri" w:hint="eastAsia"/>
          <w:sz w:val="20"/>
          <w:szCs w:val="20"/>
        </w:rPr>
        <w:t>当测试者对修改的局部化有足够的信心时，可以通过相依性分析识别软件的修改情况并分析修改的影响，将回归测试局限于被改变的模块和它的接口上。通常，一个回归错误一定涉及一个新的、修改的或删除的代码段。在允许的条件下，回归测试尽可能覆盖受到影响的部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再测试全部用例的策略是最安全的策略，但已经运行过许多次的回归测试不太可能揭示新的错误，而且很多时候，由于时间、人员、设备和经费的原因，不允许选择再测试全部用例的回归测试策略，</w:t>
      </w:r>
      <w:r>
        <w:rPr>
          <w:rFonts w:cs="Calibri" w:hint="eastAsia"/>
          <w:sz w:val="20"/>
          <w:szCs w:val="20"/>
        </w:rPr>
        <w:t xml:space="preserve"> </w:t>
      </w:r>
      <w:r>
        <w:rPr>
          <w:rFonts w:cs="Calibri" w:hint="eastAsia"/>
          <w:sz w:val="20"/>
          <w:szCs w:val="20"/>
        </w:rPr>
        <w:t>此时，</w:t>
      </w:r>
      <w:r>
        <w:rPr>
          <w:rFonts w:cs="Calibri" w:hint="eastAsia"/>
          <w:sz w:val="20"/>
          <w:szCs w:val="20"/>
        </w:rPr>
        <w:t xml:space="preserve"> </w:t>
      </w:r>
      <w:r>
        <w:rPr>
          <w:rFonts w:cs="Calibri" w:hint="eastAsia"/>
          <w:sz w:val="20"/>
          <w:szCs w:val="20"/>
        </w:rPr>
        <w:t>可以选择</w:t>
      </w:r>
      <w:r>
        <w:rPr>
          <w:rFonts w:cs="Calibri" w:hint="eastAsia"/>
          <w:sz w:val="20"/>
          <w:szCs w:val="20"/>
        </w:rPr>
        <w:t>适当的策略进行缩减的回归测试。</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回归测试的基本过程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有了测试用例库的维护方法和回归测试包的选择策略，</w:t>
      </w:r>
      <w:r>
        <w:rPr>
          <w:rFonts w:cs="Calibri" w:hint="eastAsia"/>
          <w:sz w:val="20"/>
          <w:szCs w:val="20"/>
        </w:rPr>
        <w:t xml:space="preserve"> </w:t>
      </w:r>
      <w:r>
        <w:rPr>
          <w:rFonts w:cs="Calibri" w:hint="eastAsia"/>
          <w:sz w:val="20"/>
          <w:szCs w:val="20"/>
        </w:rPr>
        <w:t>回归测试可遵循下述基本过程进行：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、识别出软件中被修改的部分；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、从原基线测试用例库</w:t>
      </w:r>
      <w:r>
        <w:rPr>
          <w:rFonts w:cs="Calibri" w:hint="eastAsia"/>
          <w:sz w:val="20"/>
          <w:szCs w:val="20"/>
        </w:rPr>
        <w:t>T</w:t>
      </w:r>
      <w:r>
        <w:rPr>
          <w:rFonts w:cs="Calibri" w:hint="eastAsia"/>
          <w:sz w:val="20"/>
          <w:szCs w:val="20"/>
        </w:rPr>
        <w:t>中，</w:t>
      </w:r>
      <w:r>
        <w:rPr>
          <w:rFonts w:cs="Calibri" w:hint="eastAsia"/>
          <w:sz w:val="20"/>
          <w:szCs w:val="20"/>
        </w:rPr>
        <w:t xml:space="preserve"> </w:t>
      </w:r>
      <w:r>
        <w:rPr>
          <w:rFonts w:cs="Calibri" w:hint="eastAsia"/>
          <w:sz w:val="20"/>
          <w:szCs w:val="20"/>
        </w:rPr>
        <w:t>排除所有不再适用的测试用例，</w:t>
      </w:r>
      <w:r>
        <w:rPr>
          <w:rFonts w:cs="Calibri" w:hint="eastAsia"/>
          <w:sz w:val="20"/>
          <w:szCs w:val="20"/>
        </w:rPr>
        <w:t xml:space="preserve"> </w:t>
      </w:r>
      <w:r>
        <w:rPr>
          <w:rFonts w:cs="Calibri" w:hint="eastAsia"/>
          <w:sz w:val="20"/>
          <w:szCs w:val="20"/>
        </w:rPr>
        <w:t>确定那些对新的软件版本依然有效的测试用例，其结果是建立一个新的基线测试用例库</w:t>
      </w:r>
      <w:r>
        <w:rPr>
          <w:rFonts w:cs="Calibri" w:hint="eastAsia"/>
          <w:sz w:val="20"/>
          <w:szCs w:val="20"/>
        </w:rPr>
        <w:t>T0</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、依据一定的策略从</w:t>
      </w:r>
      <w:r>
        <w:rPr>
          <w:rFonts w:cs="Calibri" w:hint="eastAsia"/>
          <w:sz w:val="20"/>
          <w:szCs w:val="20"/>
        </w:rPr>
        <w:t>T0</w:t>
      </w:r>
      <w:r>
        <w:rPr>
          <w:rFonts w:cs="Calibri" w:hint="eastAsia"/>
          <w:sz w:val="20"/>
          <w:szCs w:val="20"/>
        </w:rPr>
        <w:t>中选择测试用例测试被修改的软件。</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、如果必要，生成新的测试用例集</w:t>
      </w:r>
      <w:r>
        <w:rPr>
          <w:rFonts w:cs="Calibri" w:hint="eastAsia"/>
          <w:sz w:val="20"/>
          <w:szCs w:val="20"/>
        </w:rPr>
        <w:t>T1</w:t>
      </w:r>
      <w:r>
        <w:rPr>
          <w:rFonts w:cs="Calibri" w:hint="eastAsia"/>
          <w:sz w:val="20"/>
          <w:szCs w:val="20"/>
        </w:rPr>
        <w:t>，用于测试</w:t>
      </w:r>
      <w:r>
        <w:rPr>
          <w:rFonts w:cs="Calibri" w:hint="eastAsia"/>
          <w:sz w:val="20"/>
          <w:szCs w:val="20"/>
        </w:rPr>
        <w:t>T0</w:t>
      </w:r>
      <w:r>
        <w:rPr>
          <w:rFonts w:cs="Calibri" w:hint="eastAsia"/>
          <w:sz w:val="20"/>
          <w:szCs w:val="20"/>
        </w:rPr>
        <w:t>无法充分测试的软件部分；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、用</w:t>
      </w:r>
      <w:r>
        <w:rPr>
          <w:rFonts w:cs="Calibri" w:hint="eastAsia"/>
          <w:sz w:val="20"/>
          <w:szCs w:val="20"/>
        </w:rPr>
        <w:t>T1</w:t>
      </w:r>
      <w:r>
        <w:rPr>
          <w:rFonts w:cs="Calibri" w:hint="eastAsia"/>
          <w:sz w:val="20"/>
          <w:szCs w:val="20"/>
        </w:rPr>
        <w:t>执行修改后的软件。</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第</w:t>
      </w:r>
      <w:r>
        <w:rPr>
          <w:rFonts w:cs="Calibri" w:hint="eastAsia"/>
          <w:sz w:val="20"/>
          <w:szCs w:val="20"/>
        </w:rPr>
        <w:t>2</w:t>
      </w:r>
      <w:r>
        <w:rPr>
          <w:rFonts w:cs="Calibri" w:hint="eastAsia"/>
          <w:sz w:val="20"/>
          <w:szCs w:val="20"/>
        </w:rPr>
        <w:t>和第</w:t>
      </w:r>
      <w:r>
        <w:rPr>
          <w:rFonts w:cs="Calibri" w:hint="eastAsia"/>
          <w:sz w:val="20"/>
          <w:szCs w:val="20"/>
        </w:rPr>
        <w:t>2</w:t>
      </w:r>
      <w:r>
        <w:rPr>
          <w:rFonts w:cs="Calibri" w:hint="eastAsia"/>
          <w:sz w:val="20"/>
          <w:szCs w:val="20"/>
        </w:rPr>
        <w:t>步测试验证修改是否破坏了现有的功能，</w:t>
      </w:r>
      <w:r>
        <w:rPr>
          <w:rFonts w:cs="Calibri" w:hint="eastAsia"/>
          <w:sz w:val="20"/>
          <w:szCs w:val="20"/>
        </w:rPr>
        <w:t xml:space="preserve"> </w:t>
      </w:r>
      <w:r>
        <w:rPr>
          <w:rFonts w:cs="Calibri" w:hint="eastAsia"/>
          <w:sz w:val="20"/>
          <w:szCs w:val="20"/>
        </w:rPr>
        <w:t>第</w:t>
      </w:r>
      <w:r>
        <w:rPr>
          <w:rFonts w:cs="Calibri" w:hint="eastAsia"/>
          <w:sz w:val="20"/>
          <w:szCs w:val="20"/>
        </w:rPr>
        <w:t>4</w:t>
      </w:r>
      <w:r>
        <w:rPr>
          <w:rFonts w:cs="Calibri" w:hint="eastAsia"/>
          <w:sz w:val="20"/>
          <w:szCs w:val="20"/>
        </w:rPr>
        <w:t>和第</w:t>
      </w:r>
      <w:r>
        <w:rPr>
          <w:rFonts w:cs="Calibri" w:hint="eastAsia"/>
          <w:sz w:val="20"/>
          <w:szCs w:val="20"/>
        </w:rPr>
        <w:t>4</w:t>
      </w:r>
      <w:r>
        <w:rPr>
          <w:rFonts w:cs="Calibri" w:hint="eastAsia"/>
          <w:sz w:val="20"/>
          <w:szCs w:val="20"/>
        </w:rPr>
        <w:t>步测试验证</w:t>
      </w:r>
      <w:r>
        <w:rPr>
          <w:rFonts w:cs="Calibri" w:hint="eastAsia"/>
          <w:sz w:val="20"/>
          <w:szCs w:val="20"/>
        </w:rPr>
        <w:t xml:space="preserve"> </w:t>
      </w:r>
      <w:r>
        <w:rPr>
          <w:rFonts w:cs="Calibri" w:hint="eastAsia"/>
          <w:sz w:val="20"/>
          <w:szCs w:val="20"/>
        </w:rPr>
        <w:t>修改工作本身。</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Alpha</w:t>
      </w:r>
      <w:r>
        <w:rPr>
          <w:rFonts w:ascii="华文仿宋" w:eastAsia="华文仿宋" w:hAnsi="华文仿宋" w:cs="Calibri" w:hint="eastAsia"/>
          <w:b/>
          <w:bCs/>
          <w:sz w:val="32"/>
          <w:szCs w:val="32"/>
        </w:rPr>
        <w:t>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Alpha</w:t>
      </w:r>
      <w:r>
        <w:rPr>
          <w:rFonts w:cs="Calibri" w:hint="eastAsia"/>
          <w:sz w:val="20"/>
          <w:szCs w:val="20"/>
        </w:rPr>
        <w:t>测试：是由一个用户在测试环境下进行的测试，也可以是开发机构内部的用户在模拟实际操作环境下进行的测试。软件在一个自然设置状态下使用。开发者坐在用户旁边，随时记下错误情况和使用中的问题。</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Alpha</w:t>
      </w:r>
      <w:r>
        <w:rPr>
          <w:rFonts w:cs="Calibri" w:hint="eastAsia"/>
          <w:sz w:val="20"/>
          <w:szCs w:val="20"/>
        </w:rPr>
        <w:t>测试的目：评价软件产品的特性</w:t>
      </w:r>
      <w:r>
        <w:rPr>
          <w:rFonts w:cs="Calibri" w:hint="eastAsia"/>
          <w:sz w:val="20"/>
          <w:szCs w:val="20"/>
        </w:rPr>
        <w:t>(</w:t>
      </w:r>
      <w:r>
        <w:rPr>
          <w:rFonts w:cs="Calibri" w:hint="eastAsia"/>
          <w:sz w:val="20"/>
          <w:szCs w:val="20"/>
        </w:rPr>
        <w:t>即功能、局域化、可使用性、可靠性、性能和支持</w:t>
      </w:r>
      <w:r>
        <w:rPr>
          <w:rFonts w:cs="Calibri" w:hint="eastAsia"/>
          <w:sz w:val="20"/>
          <w:szCs w:val="20"/>
        </w:rPr>
        <w:t>)</w:t>
      </w:r>
      <w:r>
        <w:rPr>
          <w:rFonts w:cs="Calibri" w:hint="eastAsia"/>
          <w:sz w:val="20"/>
          <w:szCs w:val="20"/>
        </w:rPr>
        <w:t>。尤其注重产品的界面和特色。</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Alpha</w:t>
      </w:r>
      <w:r>
        <w:rPr>
          <w:rFonts w:cs="Calibri" w:hint="eastAsia"/>
          <w:sz w:val="20"/>
          <w:szCs w:val="20"/>
        </w:rPr>
        <w:t>测试一般由最终用户或其他人员员完成，不能由程序员或测试员完成，他们提出的功能和修改意见是特别有价值的。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Alpha</w:t>
      </w:r>
      <w:r>
        <w:rPr>
          <w:rFonts w:cs="Calibri" w:hint="eastAsia"/>
          <w:sz w:val="20"/>
          <w:szCs w:val="20"/>
        </w:rPr>
        <w:t>测试可以从软件产品编码结束之时开始，或在模块（子系统）测试完成之后开始，也可以</w:t>
      </w:r>
      <w:r>
        <w:rPr>
          <w:rFonts w:cs="Calibri" w:hint="eastAsia"/>
          <w:sz w:val="20"/>
          <w:szCs w:val="20"/>
        </w:rPr>
        <w:t>在确认测试过程中产品达到一定的稳定和可靠程序之后再开始。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有关的手册（草稿）等应事先准备好。</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Beta</w:t>
      </w:r>
      <w:r>
        <w:rPr>
          <w:rFonts w:ascii="华文仿宋" w:eastAsia="华文仿宋" w:hAnsi="华文仿宋" w:cs="Calibri" w:hint="eastAsia"/>
          <w:b/>
          <w:bCs/>
          <w:sz w:val="32"/>
          <w:szCs w:val="32"/>
        </w:rPr>
        <w:t>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Beta</w:t>
      </w:r>
      <w:r>
        <w:rPr>
          <w:rFonts w:cs="Calibri" w:hint="eastAsia"/>
          <w:sz w:val="20"/>
          <w:szCs w:val="20"/>
        </w:rPr>
        <w:t>测试：是由软件的多个用户在一个或多个用户的实际使用环境下进行的测试。这些用户是与公司签定了支持产品预发行合同的外部客户，他们要求使用该产品，并愿意返回有关错位错误信息给开发者。与α测试不同的是，开发者通常不在测试现场。因而，β测试是在开发者无法控制的环境下进行的软件现场应用。在β测试中，由用户记下遇到的所有问题，包括真实的以及主观认定的，定期向开发机构报告，开发机构在综合用户的报告之后，做出修</w:t>
      </w:r>
      <w:r>
        <w:rPr>
          <w:rFonts w:cs="Calibri" w:hint="eastAsia"/>
          <w:sz w:val="20"/>
          <w:szCs w:val="20"/>
        </w:rPr>
        <w:t>改，最将软件产品交付给全体用户使用。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Beta</w:t>
      </w:r>
      <w:r>
        <w:rPr>
          <w:rFonts w:cs="Calibri" w:hint="eastAsia"/>
          <w:sz w:val="20"/>
          <w:szCs w:val="20"/>
        </w:rPr>
        <w:t>测试主要衡量产品的特性，着重于产品的支持性，包括文档、</w:t>
      </w:r>
      <w:r>
        <w:rPr>
          <w:rFonts w:cs="Calibri" w:hint="eastAsia"/>
          <w:sz w:val="20"/>
          <w:szCs w:val="20"/>
        </w:rPr>
        <w:t xml:space="preserve"> </w:t>
      </w:r>
      <w:r>
        <w:rPr>
          <w:rFonts w:cs="Calibri" w:hint="eastAsia"/>
          <w:sz w:val="20"/>
          <w:szCs w:val="20"/>
        </w:rPr>
        <w:t>客户培训和支持产品生产能力。由于β测试的主要目标是测试可支持性，所以β测试应尽可能由主持产品发行的人员来管理。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只有当α测试达到一定的可靠程度时，才能开始β测试。由于它处在整个测试的最后阶段，不能指望这时发现主要问题。同时，产品的所有手册文本也应该在此阶段完全定稿。</w:t>
      </w:r>
    </w:p>
    <w:p w:rsidR="00000000" w:rsidRDefault="003A3DA7">
      <w:pPr>
        <w:pStyle w:val="a3"/>
        <w:spacing w:before="0" w:beforeAutospacing="0" w:after="0" w:afterAutospacing="0"/>
        <w:ind w:left="295"/>
        <w:rPr>
          <w:rFonts w:ascii="微软雅黑" w:eastAsia="微软雅黑" w:hAnsi="微软雅黑" w:cs="Calibri" w:hint="eastAsia"/>
          <w:sz w:val="44"/>
          <w:szCs w:val="44"/>
        </w:rPr>
      </w:pPr>
      <w:r>
        <w:rPr>
          <w:rFonts w:ascii="微软雅黑" w:eastAsia="微软雅黑" w:hAnsi="微软雅黑" w:cs="Calibri" w:hint="eastAsia"/>
          <w:b/>
          <w:bCs/>
          <w:sz w:val="44"/>
          <w:szCs w:val="44"/>
        </w:rPr>
        <w:t>单元测试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单元测试是对软件中的基本组成单位进行的测试，如一个模块、</w:t>
      </w:r>
      <w:r>
        <w:rPr>
          <w:rFonts w:cs="Calibri" w:hint="eastAsia"/>
          <w:sz w:val="20"/>
          <w:szCs w:val="20"/>
        </w:rPr>
        <w:t xml:space="preserve"> </w:t>
      </w:r>
      <w:r>
        <w:rPr>
          <w:rFonts w:cs="Calibri" w:hint="eastAsia"/>
          <w:sz w:val="20"/>
          <w:szCs w:val="20"/>
        </w:rPr>
        <w:t>一个过程等等。它是软件</w:t>
      </w:r>
      <w:r>
        <w:rPr>
          <w:rFonts w:cs="Calibri" w:hint="eastAsia"/>
          <w:b/>
          <w:bCs/>
          <w:sz w:val="20"/>
          <w:szCs w:val="20"/>
        </w:rPr>
        <w:t>动态测试</w:t>
      </w:r>
      <w:r>
        <w:rPr>
          <w:rFonts w:cs="Calibri" w:hint="eastAsia"/>
          <w:sz w:val="20"/>
          <w:szCs w:val="20"/>
        </w:rPr>
        <w:t>的最基本的部分，也是最重要的部分之一，其目的</w:t>
      </w:r>
      <w:r>
        <w:rPr>
          <w:rFonts w:cs="Calibri" w:hint="eastAsia"/>
          <w:sz w:val="20"/>
          <w:szCs w:val="20"/>
        </w:rPr>
        <w:t>是检验软件基本组成单位的正确性。一个软件单元的正确性是相对于该单元的规约而言的。因此，单元测试以被测试单位的规约为基准。单元测试的主要方法</w:t>
      </w:r>
      <w:r>
        <w:rPr>
          <w:rFonts w:cs="Calibri" w:hint="eastAsia"/>
          <w:b/>
          <w:bCs/>
          <w:sz w:val="20"/>
          <w:szCs w:val="20"/>
        </w:rPr>
        <w:t>有控制流测试</w:t>
      </w:r>
      <w:r>
        <w:rPr>
          <w:rFonts w:cs="Calibri" w:hint="eastAsia"/>
          <w:sz w:val="20"/>
          <w:szCs w:val="20"/>
        </w:rPr>
        <w:t>、</w:t>
      </w:r>
      <w:r>
        <w:rPr>
          <w:rFonts w:cs="Calibri" w:hint="eastAsia"/>
          <w:b/>
          <w:bCs/>
          <w:sz w:val="20"/>
          <w:szCs w:val="20"/>
        </w:rPr>
        <w:t>数据流测试</w:t>
      </w:r>
      <w:r>
        <w:rPr>
          <w:rFonts w:cs="Calibri" w:hint="eastAsia"/>
          <w:sz w:val="20"/>
          <w:szCs w:val="20"/>
        </w:rPr>
        <w:t>、</w:t>
      </w:r>
      <w:r>
        <w:rPr>
          <w:rFonts w:cs="Calibri" w:hint="eastAsia"/>
          <w:b/>
          <w:bCs/>
          <w:sz w:val="20"/>
          <w:szCs w:val="20"/>
        </w:rPr>
        <w:t>排错测试</w:t>
      </w:r>
      <w:r>
        <w:rPr>
          <w:rFonts w:cs="Calibri" w:hint="eastAsia"/>
          <w:sz w:val="20"/>
          <w:szCs w:val="20"/>
        </w:rPr>
        <w:t>、</w:t>
      </w:r>
      <w:r>
        <w:rPr>
          <w:rFonts w:cs="Calibri" w:hint="eastAsia"/>
          <w:b/>
          <w:bCs/>
          <w:sz w:val="20"/>
          <w:szCs w:val="20"/>
        </w:rPr>
        <w:t>分域测试</w:t>
      </w:r>
      <w:r>
        <w:rPr>
          <w:rFonts w:cs="Calibri" w:hint="eastAsia"/>
          <w:sz w:val="20"/>
          <w:szCs w:val="20"/>
        </w:rPr>
        <w:t>等等。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单元测试，测试内容包括模块程序结构检查、代码测试和模块内功能测试。典型地由程序员而非测试员来做，因为它需要知道内部程序设计和编码的细节知识。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然而，尽量避免让编码人员测试自己的程序，也是测试的原则之一。因此对于已经确定的业务，让程序员和测试人员在动手写一个模块前，先让他们讨论这个模块的单元测试策略，这样可以减轻程序员的负</w:t>
      </w:r>
      <w:r>
        <w:rPr>
          <w:rFonts w:cs="Calibri" w:hint="eastAsia"/>
          <w:sz w:val="20"/>
          <w:szCs w:val="20"/>
        </w:rPr>
        <w:t>担。程序员写完代码后，由测试人员编写的单元测试代码去对碰程序员的代码，得出相关的测试报告。这样做的好处是职责分离了，测试组的人能提前介入，对以后的集成测试很有好处。同时程序员不编写单元测试代码减轻了负担，而且由于一开始跟测试人员在一起，会对测试流程熟悉，对代码编写很有好处。而对于那此没有确定的业务，就暂时先进行实现，之后再进行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测试项目经理需要对单元测试用例和集成测试用例进行复审。可以是非正式的或者是正式的。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复审主要是关注：输入设计是否正确完整，使用的测试方法是否合理，是否还有应使用而未使用的方法。</w:t>
      </w:r>
      <w:r>
        <w:rPr>
          <w:rFonts w:cs="Calibri" w:hint="eastAsia"/>
          <w:sz w:val="20"/>
          <w:szCs w:val="20"/>
        </w:rPr>
        <w:t>测试的预期效果是否正确。测试点是否齐全，是否还有测试点未写。</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单元测试的步骤</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步骤</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计划：确定测试需求，制订测试策略，确定测试所用资源（如人员、设备等），创建测试任务的时间表；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设计：设计单元测试模型，制订测试方案和具体的测试用例，创建可重用的测试脚本；</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执行：执行测试用例，对单元模块进行测试，验证测试的结果并记录测试过程中出现的缺陷；</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评审：对单元测试的结果进行评审，主要进行测试完备性评估。</w:t>
      </w:r>
    </w:p>
    <w:p w:rsidR="00000000" w:rsidRDefault="003A3DA7">
      <w:pPr>
        <w:pStyle w:val="a3"/>
        <w:spacing w:before="0" w:beforeAutospacing="0" w:after="0" w:afterAutospacing="0"/>
        <w:ind w:left="835"/>
        <w:rPr>
          <w:rFonts w:cs="Calibri"/>
          <w:sz w:val="20"/>
          <w:szCs w:val="20"/>
        </w:rPr>
      </w:pPr>
      <w:r>
        <w:rPr>
          <w:rFonts w:cs="Calibri" w:hint="eastAsia"/>
          <w:sz w:val="20"/>
          <w:szCs w:val="20"/>
        </w:rPr>
        <w:t>驱动模块：相当于被测试模块的主程序，用于接收数据或产生数据，把数据传输给被测试模块，再输出实测结果，或把实测结果同预期结果进行对比。</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桩模块：也称为存根模块，用以代替被测试模块调用的子模块。桩模块可以用作数据处理，不需要模拟模块的所有功能，可以简单地返回一个值。</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单元测试的内容</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模块接口测试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在单元测试开始时，应对通过被测模块的所有数据流进行测试。如果数据不能正常地输入和输出，那么其他全部测试都没有意义。</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局部数据结构测试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模块的局部数据结构是最常见的错误来源之一，应设计测试用例以检查以下各种错误：</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不正确</w:t>
      </w:r>
      <w:r>
        <w:rPr>
          <w:rFonts w:cs="Calibri" w:hint="eastAsia"/>
          <w:color w:val="000000"/>
          <w:sz w:val="20"/>
          <w:szCs w:val="20"/>
        </w:rPr>
        <w:t>或不一致的数据结构类型说明；</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使用尚未赋值或尚未初始化的变量；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错误的初始值或错误的默认值；</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变量名拼写错误或书写错误（即使用了外部分变量或函数）；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不一致的数据类型；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全局数组对模块的影响；</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数组越界；</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非法指针。</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路径测试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路径测试用来检查由于计算错误、判定错误、控制流错误导致的程序错误。要根据白盒测试和黑盒测试用例的设计方法来设计测试用全，对模块中重要的执行路径进行测试。重要的执行路径指那些处在完成单元功能的算法、控制、数据处理等重要位置的执行路径，也包括由于控制较复杂而易错的路径。有选择地对执行路径进行测试是一项重要任务。应当设计测试用例查找错误的计算、不正确的比较或不正常的控制流而导致的错误。对基本路径和循环进行测试可发现大量的路径错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在路径测试中，要检查的有：死代码、错误的计算优先级、算法错误、混用不同类型的操作、</w:t>
      </w:r>
      <w:r>
        <w:rPr>
          <w:rFonts w:cs="Calibri" w:hint="eastAsia"/>
          <w:sz w:val="20"/>
          <w:szCs w:val="20"/>
        </w:rPr>
        <w:t>初始化不正确、精度错误、表达式的不正确符号、量的使用错误等。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比较操作的结果和控制流的转向紧密相关，在设计测试用例时要注意以下错误：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、不同数据类型的比较；</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、不正确的逻辑运算符或优先次序；</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、因浮点运算精度问题而造成的两值比较不等；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、关系表达式中不正确的变量和比较运算符；</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、不正常的或不存在的循环中的条件；</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6</w:t>
      </w:r>
      <w:r>
        <w:rPr>
          <w:rFonts w:cs="Calibri" w:hint="eastAsia"/>
          <w:sz w:val="20"/>
          <w:szCs w:val="20"/>
        </w:rPr>
        <w:t>、当遇到发散的循环时无法跳出循环；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7</w:t>
      </w:r>
      <w:r>
        <w:rPr>
          <w:rFonts w:cs="Calibri" w:hint="eastAsia"/>
          <w:sz w:val="20"/>
          <w:szCs w:val="20"/>
        </w:rPr>
        <w:t>、当遇到发散的迭代时不能终止循环；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8</w:t>
      </w:r>
      <w:r>
        <w:rPr>
          <w:rFonts w:cs="Calibri" w:hint="eastAsia"/>
          <w:sz w:val="20"/>
          <w:szCs w:val="20"/>
        </w:rPr>
        <w:t>、错误的修改循环变量。</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错误处理测试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错误处理路径是可能引发错误处理的路径及进行错误处理的路径。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一般，软件错误处理测试应考虑以下几种可能的错误：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、出错的描述是否难以理解，是否能够对错误进行定位；</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、显示的错误与实际的错误是否相符；</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、对错误条件的处理是否正确；</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、在对错误进行处理之前，错误条件是否已经引起系统的干预等。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在进行错误处理测试时，要检查如下内容：</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、在资源使用前后或模块使用前后，程序是否进行了错误出现检查；</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、出现错误后，是否可以进行错误处理，如引发错误、通知用户、进行记录；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、在系统干预前，错误处理是否有效，报告</w:t>
      </w:r>
      <w:r>
        <w:rPr>
          <w:rFonts w:cs="Calibri" w:hint="eastAsia"/>
          <w:sz w:val="20"/>
          <w:szCs w:val="20"/>
        </w:rPr>
        <w:t>和记录的错误是否真实、详细。</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边界测试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边界测试是单元测试中最后任务。要特别注意数据流、控制流中刚好等于、大于或小于确定的比较值时出错的可能性。对这些地方要仔细选测试用例，认真加以测试。此外，如果对模块性能有要求，那么还要专门进行关键路径测试，以确定最块情况下和平均意义下影响运行时间的因素。</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具体要检查如下内容：</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、普通合法数据是否正确处理；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、普通非法数据是否正确处理；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、边界内最接近边界的（合法）数据是否正确处理；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、边界外最接近边界的（非法）数据是否正确处理；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、在</w:t>
      </w:r>
      <w:r>
        <w:rPr>
          <w:rFonts w:cs="Calibri" w:hint="eastAsia"/>
          <w:sz w:val="20"/>
          <w:szCs w:val="20"/>
        </w:rPr>
        <w:t>n</w:t>
      </w:r>
      <w:r>
        <w:rPr>
          <w:rFonts w:cs="Calibri" w:hint="eastAsia"/>
          <w:sz w:val="20"/>
          <w:szCs w:val="20"/>
        </w:rPr>
        <w:t>次循环的第</w:t>
      </w:r>
      <w:r>
        <w:rPr>
          <w:rFonts w:cs="Calibri" w:hint="eastAsia"/>
          <w:sz w:val="20"/>
          <w:szCs w:val="20"/>
        </w:rPr>
        <w:t>0</w:t>
      </w:r>
      <w:r>
        <w:rPr>
          <w:rFonts w:cs="Calibri" w:hint="eastAsia"/>
          <w:sz w:val="20"/>
          <w:szCs w:val="20"/>
        </w:rPr>
        <w:t>次、第</w:t>
      </w:r>
      <w:r>
        <w:rPr>
          <w:rFonts w:cs="Calibri" w:hint="eastAsia"/>
          <w:sz w:val="20"/>
          <w:szCs w:val="20"/>
        </w:rPr>
        <w:t>1</w:t>
      </w:r>
      <w:r>
        <w:rPr>
          <w:rFonts w:cs="Calibri" w:hint="eastAsia"/>
          <w:sz w:val="20"/>
          <w:szCs w:val="20"/>
        </w:rPr>
        <w:t>次、</w:t>
      </w:r>
      <w:r>
        <w:rPr>
          <w:rFonts w:cs="Calibri" w:hint="eastAsia"/>
          <w:sz w:val="20"/>
          <w:szCs w:val="20"/>
        </w:rPr>
        <w:t>第</w:t>
      </w:r>
      <w:r>
        <w:rPr>
          <w:rFonts w:cs="Calibri" w:hint="eastAsia"/>
          <w:sz w:val="20"/>
          <w:szCs w:val="20"/>
        </w:rPr>
        <w:t>n</w:t>
      </w:r>
      <w:r>
        <w:rPr>
          <w:rFonts w:cs="Calibri" w:hint="eastAsia"/>
          <w:sz w:val="20"/>
          <w:szCs w:val="20"/>
        </w:rPr>
        <w:t>次处是否有错误；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6</w:t>
      </w:r>
      <w:r>
        <w:rPr>
          <w:rFonts w:cs="Calibri" w:hint="eastAsia"/>
          <w:sz w:val="20"/>
          <w:szCs w:val="20"/>
        </w:rPr>
        <w:t>、运算或判断中取最大或最小值时是否有错误；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7</w:t>
      </w:r>
      <w:r>
        <w:rPr>
          <w:rFonts w:cs="Calibri" w:hint="eastAsia"/>
          <w:sz w:val="20"/>
          <w:szCs w:val="20"/>
        </w:rPr>
        <w:t>、数据流、控制流中刚好等于、大于、小于确定的比较值时是否出现错误。</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单元测试用例的设计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在单元测试中几乎可以使用所有的测试用例设计方法。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、单元模块运行第一个测试用例。第一个测试用例是使用最简单的方法执行被测单元。当这个用例可能执行时，就能确定测试环境和测试单元是可用的。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、设计被测单元的测试用例。阅读相关的设计说明，每一个测试用例都是有针对性地测试说明书中的一项或多项内容，以验证设计说明书中所对应的功能是否实现。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、设计测试功能异常处理方面的测试用例。用可能导致模块功能失效的无效数据，测试模块对无效数据的反应是否合理，以及处理完异常或错误后模块的反应如何，验证模块有没有做不应该做的工作。</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、设计其他的测试用例，验证设计对模块的要求，如计算精度、性能、可恢复性、安全性等。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、加载测试用例并运行程序，需要查看和记录测试结果，尤其是测试结果与预期结果不一致的情况。</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6</w:t>
      </w:r>
      <w:r>
        <w:rPr>
          <w:rFonts w:cs="Calibri" w:hint="eastAsia"/>
          <w:sz w:val="20"/>
          <w:szCs w:val="20"/>
        </w:rPr>
        <w:t>、补</w:t>
      </w:r>
      <w:r>
        <w:rPr>
          <w:rFonts w:cs="Calibri" w:hint="eastAsia"/>
          <w:sz w:val="20"/>
          <w:szCs w:val="20"/>
        </w:rPr>
        <w:t>充测试用例，执行前面的测试用例没有覆盖到的主要分支和语句。</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7</w:t>
      </w:r>
      <w:r>
        <w:rPr>
          <w:rFonts w:cs="Calibri" w:hint="eastAsia"/>
          <w:sz w:val="20"/>
          <w:szCs w:val="20"/>
        </w:rPr>
        <w:t>、重复步骤</w:t>
      </w:r>
      <w:r>
        <w:rPr>
          <w:rFonts w:cs="Calibri" w:hint="eastAsia"/>
          <w:sz w:val="20"/>
          <w:szCs w:val="20"/>
        </w:rPr>
        <w:t>1~6</w:t>
      </w:r>
      <w:r>
        <w:rPr>
          <w:rFonts w:cs="Calibri" w:hint="eastAsia"/>
          <w:sz w:val="20"/>
          <w:szCs w:val="20"/>
        </w:rPr>
        <w:t>，直到完成功能覆盖、主要逻辑覆盖、异常条件和边界覆盖等。</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单元测试的规则</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为了使单元测试能充分细致地展开，应在实施单元测试中遵守以下规则：</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、语句覆盖达到</w:t>
      </w:r>
      <w:r>
        <w:rPr>
          <w:rFonts w:cs="Calibri" w:hint="eastAsia"/>
          <w:sz w:val="20"/>
          <w:szCs w:val="20"/>
        </w:rPr>
        <w:t>100%</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语句覆盖指被测单元每条可执行语句都被测试用例所覆盖。在实际测试中，不一定能做到每条语句都执行。第一，存在“死码”，即由于程序设计错误而在任何情况下都不可能执行到的代码。第二，不是“死码”，但是由于要求的测试条件非常难达到或单元测试条件有限，使得代码没有得一运行。因此</w:t>
      </w:r>
      <w:r>
        <w:rPr>
          <w:rFonts w:cs="Calibri" w:hint="eastAsia"/>
          <w:sz w:val="20"/>
          <w:szCs w:val="20"/>
        </w:rPr>
        <w:t>，当可执行语句未得到执行时，要深入详细的分析。如果属于以上两种情况，则可以认为完成了覆盖，但是对于后者，如果有可能一定要尽量测试到。如果以上两者都不是，则是因为测试用例设计不充分，需要再设计测试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、分支覆盖达到</w:t>
      </w:r>
      <w:r>
        <w:rPr>
          <w:rFonts w:cs="Calibri" w:hint="eastAsia"/>
          <w:sz w:val="20"/>
          <w:szCs w:val="20"/>
        </w:rPr>
        <w:t>100%</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分支覆盖语句取真值和假值各一次。分支语句是程序控制流的重要处理语句，在不同流向上进行测试可以验证这些流向的正确性。分支覆盖使这些分支产生的输出都得到验证，提高测试的充分性。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、覆盖错误处理路径。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、单元测试的软件特性覆盖。软件特性包括功能、性能、属性、设计约束、状态数目、分支的</w:t>
      </w:r>
      <w:r>
        <w:rPr>
          <w:rFonts w:cs="Calibri" w:hint="eastAsia"/>
          <w:sz w:val="20"/>
          <w:szCs w:val="20"/>
        </w:rPr>
        <w:t>行数等。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、对额定数据值、奇异数据值和边界值的计算进行检验，用假想的数据类型和数据值进行测试。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所有的测试用例和测试结果都是模块开发的重要资料，需妥善保存。</w:t>
      </w:r>
    </w:p>
    <w:p w:rsidR="00000000" w:rsidRDefault="003A3DA7">
      <w:pPr>
        <w:pStyle w:val="a3"/>
        <w:spacing w:before="0" w:beforeAutospacing="0" w:after="0" w:afterAutospacing="0"/>
        <w:ind w:left="295"/>
        <w:rPr>
          <w:rFonts w:ascii="微软雅黑" w:eastAsia="微软雅黑" w:hAnsi="微软雅黑" w:cs="Calibri" w:hint="eastAsia"/>
          <w:sz w:val="44"/>
          <w:szCs w:val="44"/>
        </w:rPr>
      </w:pPr>
      <w:r>
        <w:rPr>
          <w:rFonts w:ascii="微软雅黑" w:eastAsia="微软雅黑" w:hAnsi="微软雅黑" w:cs="Calibri" w:hint="eastAsia"/>
          <w:b/>
          <w:bCs/>
          <w:sz w:val="44"/>
          <w:szCs w:val="44"/>
        </w:rPr>
        <w:t>集成测试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集成测试是提高软件质量、提升测试能力的重要手段之一。</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集成测试概述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系统是由构件组成的，软件构件可以在任何的物理范围内定义。根据不同的软件构件的定义可以确定集成范围，如下表：</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2"/>
        <w:gridCol w:w="1992"/>
        <w:gridCol w:w="3527"/>
      </w:tblGrid>
      <w:tr w:rsidR="00000000">
        <w:trPr>
          <w:divId w:val="1918199763"/>
        </w:trPr>
        <w:tc>
          <w:tcPr>
            <w:tcW w:w="2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构件（集成的焦点）</w:t>
            </w:r>
          </w:p>
        </w:tc>
        <w:tc>
          <w:tcPr>
            <w:tcW w:w="2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系统（集成的范围）</w:t>
            </w:r>
          </w:p>
        </w:tc>
        <w:tc>
          <w:tcPr>
            <w:tcW w:w="37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典型的构件间的接口（集成故障的位置）</w:t>
            </w:r>
          </w:p>
        </w:tc>
      </w:tr>
      <w:tr w:rsidR="00000000">
        <w:trPr>
          <w:divId w:val="1918199763"/>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方法</w:t>
            </w:r>
          </w:p>
        </w:tc>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类</w:t>
            </w:r>
          </w:p>
        </w:tc>
        <w:tc>
          <w:tcPr>
            <w:tcW w:w="3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实例变量</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类内消息</w:t>
            </w:r>
          </w:p>
        </w:tc>
      </w:tr>
      <w:tr w:rsidR="00000000">
        <w:trPr>
          <w:divId w:val="1918199763"/>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类</w:t>
            </w:r>
          </w:p>
        </w:tc>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簇</w:t>
            </w:r>
          </w:p>
        </w:tc>
        <w:tc>
          <w:tcPr>
            <w:tcW w:w="3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类间消息</w:t>
            </w:r>
          </w:p>
        </w:tc>
      </w:tr>
      <w:tr w:rsidR="00000000">
        <w:trPr>
          <w:divId w:val="1918199763"/>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簇</w:t>
            </w:r>
          </w:p>
        </w:tc>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子系统</w:t>
            </w:r>
          </w:p>
        </w:tc>
        <w:tc>
          <w:tcPr>
            <w:tcW w:w="3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类间消息</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包间消息</w:t>
            </w:r>
          </w:p>
        </w:tc>
      </w:tr>
      <w:tr w:rsidR="00000000">
        <w:trPr>
          <w:divId w:val="1918199763"/>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子系统</w:t>
            </w:r>
          </w:p>
        </w:tc>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w:t>
            </w:r>
          </w:p>
        </w:tc>
        <w:tc>
          <w:tcPr>
            <w:tcW w:w="3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进程间通信</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远程过程调用</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ORB</w:t>
            </w:r>
            <w:r>
              <w:rPr>
                <w:rFonts w:hint="eastAsia"/>
                <w:color w:val="000000"/>
                <w:sz w:val="20"/>
                <w:szCs w:val="20"/>
              </w:rPr>
              <w:t>服务</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OS</w:t>
            </w:r>
            <w:r>
              <w:rPr>
                <w:rFonts w:hint="eastAsia"/>
                <w:color w:val="000000"/>
                <w:sz w:val="20"/>
                <w:szCs w:val="20"/>
              </w:rPr>
              <w:t>服务</w:t>
            </w:r>
          </w:p>
        </w:tc>
      </w:tr>
    </w:tbl>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集成测试也称为组装测试或联合测试，它是在单元测试的基础上，将所有模块按照设计要求组装成系统时的测试活动。集成测试就是探寻那些导致模块交互的错误。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一般集成测试错误包括：</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配置</w:t>
      </w:r>
      <w:r>
        <w:rPr>
          <w:rFonts w:cs="Calibri" w:hint="eastAsia"/>
          <w:color w:val="000000"/>
          <w:sz w:val="20"/>
          <w:szCs w:val="20"/>
        </w:rPr>
        <w:t>/</w:t>
      </w:r>
      <w:r>
        <w:rPr>
          <w:rFonts w:cs="Calibri" w:hint="eastAsia"/>
          <w:color w:val="000000"/>
          <w:sz w:val="20"/>
          <w:szCs w:val="20"/>
        </w:rPr>
        <w:t>版本控制问题；</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遗漏、重叠或冲突的函数；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文件或数据库使用不正确的或不一致的数据结构；</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文件或数据库使用冲突的数据视图或用法；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破坏全局存储或数据库的数据完整性；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由于编码错误或未预料到的由运行时绑定而导致的错误方法调用；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客户发送违反服务器前提条件的消息；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客户发送违反服务器的顺序约束的消息；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错误的对象和消息的绑定（多态目标）；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错误的参数或不正确的参数值；</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由不正确的内存管理分配或回收引起的失败；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不正确的使用虚拟机、</w:t>
      </w:r>
      <w:r>
        <w:rPr>
          <w:rFonts w:cs="Calibri" w:hint="eastAsia"/>
          <w:color w:val="000000"/>
          <w:sz w:val="20"/>
          <w:szCs w:val="20"/>
        </w:rPr>
        <w:t>ORB</w:t>
      </w:r>
      <w:r>
        <w:rPr>
          <w:rFonts w:cs="Calibri" w:hint="eastAsia"/>
          <w:color w:val="000000"/>
          <w:sz w:val="20"/>
          <w:szCs w:val="20"/>
        </w:rPr>
        <w:t>或</w:t>
      </w:r>
      <w:r>
        <w:rPr>
          <w:rFonts w:cs="Calibri" w:hint="eastAsia"/>
          <w:color w:val="000000"/>
          <w:sz w:val="20"/>
          <w:szCs w:val="20"/>
        </w:rPr>
        <w:t>OS</w:t>
      </w:r>
      <w:r>
        <w:rPr>
          <w:rFonts w:cs="Calibri" w:hint="eastAsia"/>
          <w:color w:val="000000"/>
          <w:sz w:val="20"/>
          <w:szCs w:val="20"/>
        </w:rPr>
        <w:t>服务；</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IUT</w:t>
      </w:r>
      <w:r>
        <w:rPr>
          <w:rFonts w:cs="Calibri" w:hint="eastAsia"/>
          <w:color w:val="000000"/>
          <w:sz w:val="20"/>
          <w:szCs w:val="20"/>
        </w:rPr>
        <w:t>试图使用目标环境的服务，而该服务对目标环境的指定版本已经过时或不向上兼容；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IUT</w:t>
      </w:r>
      <w:r>
        <w:rPr>
          <w:rFonts w:cs="Calibri" w:hint="eastAsia"/>
          <w:color w:val="000000"/>
          <w:sz w:val="20"/>
          <w:szCs w:val="20"/>
        </w:rPr>
        <w:t>试图使用目标环境的新服务，而该目标环境的当前版本不支持该服务；</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构件之间的冲突，如当进程</w:t>
      </w:r>
      <w:r>
        <w:rPr>
          <w:rFonts w:cs="Calibri" w:hint="eastAsia"/>
          <w:color w:val="000000"/>
          <w:sz w:val="20"/>
          <w:szCs w:val="20"/>
        </w:rPr>
        <w:t>Y</w:t>
      </w:r>
      <w:r>
        <w:rPr>
          <w:rFonts w:cs="Calibri" w:hint="eastAsia"/>
          <w:color w:val="000000"/>
          <w:sz w:val="20"/>
          <w:szCs w:val="20"/>
        </w:rPr>
        <w:t>运行时，进程</w:t>
      </w:r>
      <w:r>
        <w:rPr>
          <w:rFonts w:cs="Calibri" w:hint="eastAsia"/>
          <w:color w:val="000000"/>
          <w:sz w:val="20"/>
          <w:szCs w:val="20"/>
        </w:rPr>
        <w:t>X</w:t>
      </w:r>
      <w:r>
        <w:rPr>
          <w:rFonts w:cs="Calibri" w:hint="eastAsia"/>
          <w:color w:val="000000"/>
          <w:sz w:val="20"/>
          <w:szCs w:val="20"/>
        </w:rPr>
        <w:t>就会崩溃；</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资源竞争。目标环境不能分</w:t>
      </w:r>
      <w:r>
        <w:rPr>
          <w:rFonts w:cs="Calibri" w:hint="eastAsia"/>
          <w:color w:val="000000"/>
          <w:sz w:val="20"/>
          <w:szCs w:val="20"/>
        </w:rPr>
        <w:t>配象征性装载所需的资源，如一个用例可能打开</w:t>
      </w:r>
      <w:r>
        <w:rPr>
          <w:rFonts w:cs="Calibri" w:hint="eastAsia"/>
          <w:color w:val="000000"/>
          <w:sz w:val="20"/>
          <w:szCs w:val="20"/>
        </w:rPr>
        <w:t>6</w:t>
      </w:r>
      <w:r>
        <w:rPr>
          <w:rFonts w:cs="Calibri" w:hint="eastAsia"/>
          <w:color w:val="000000"/>
          <w:sz w:val="20"/>
          <w:szCs w:val="20"/>
        </w:rPr>
        <w:t>个窗口，但</w:t>
      </w:r>
      <w:r>
        <w:rPr>
          <w:rFonts w:cs="Calibri" w:hint="eastAsia"/>
          <w:color w:val="000000"/>
          <w:sz w:val="20"/>
          <w:szCs w:val="20"/>
        </w:rPr>
        <w:t>IUT</w:t>
      </w:r>
      <w:r>
        <w:rPr>
          <w:rFonts w:cs="Calibri" w:hint="eastAsia"/>
          <w:color w:val="000000"/>
          <w:sz w:val="20"/>
          <w:szCs w:val="20"/>
        </w:rPr>
        <w:t>在打开</w:t>
      </w:r>
      <w:r>
        <w:rPr>
          <w:rFonts w:cs="Calibri" w:hint="eastAsia"/>
          <w:color w:val="000000"/>
          <w:sz w:val="20"/>
          <w:szCs w:val="20"/>
        </w:rPr>
        <w:t>5</w:t>
      </w:r>
      <w:r>
        <w:rPr>
          <w:rFonts w:cs="Calibri" w:hint="eastAsia"/>
          <w:color w:val="000000"/>
          <w:sz w:val="20"/>
          <w:szCs w:val="20"/>
        </w:rPr>
        <w:t>个以后就崩溃了。</w:t>
      </w:r>
    </w:p>
    <w:p w:rsidR="00000000" w:rsidRDefault="003A3DA7">
      <w:pPr>
        <w:pStyle w:val="a3"/>
        <w:spacing w:before="0" w:beforeAutospacing="0" w:after="0" w:afterAutospacing="0"/>
        <w:ind w:left="835"/>
        <w:rPr>
          <w:rFonts w:cs="Calibri"/>
          <w:sz w:val="20"/>
          <w:szCs w:val="20"/>
        </w:rPr>
      </w:pPr>
      <w:r>
        <w:rPr>
          <w:rFonts w:cs="Calibri" w:hint="eastAsia"/>
          <w:sz w:val="20"/>
          <w:szCs w:val="20"/>
        </w:rPr>
        <w:t>注意：</w:t>
      </w:r>
      <w:r>
        <w:rPr>
          <w:rFonts w:cs="Calibri" w:hint="eastAsia"/>
          <w:sz w:val="20"/>
          <w:szCs w:val="20"/>
        </w:rPr>
        <w:t>IUT</w:t>
      </w:r>
      <w:r>
        <w:rPr>
          <w:rFonts w:cs="Calibri" w:hint="eastAsia"/>
          <w:sz w:val="20"/>
          <w:szCs w:val="20"/>
        </w:rPr>
        <w:t>指被测试的代码，也称为被测实现。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集成测试的主要内容包括：</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把各个模块连接起来时，穿越模块接口的数据是否会丢失。</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一个模块的功能是否会对另一个模块的功能产生不利的影响。</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各个子功能组合起来，能否达到预期要求的父功能。</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全局数据结构是否正确。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单个模块的误差累积起来是否会放大，从而达到不能接受的程度。</w:t>
      </w:r>
    </w:p>
    <w:p w:rsidR="00000000" w:rsidRDefault="003A3DA7">
      <w:pPr>
        <w:pStyle w:val="a3"/>
        <w:spacing w:before="0" w:beforeAutospacing="0" w:after="0" w:afterAutospacing="0"/>
        <w:ind w:left="835"/>
        <w:rPr>
          <w:rFonts w:cs="Calibri"/>
          <w:sz w:val="20"/>
          <w:szCs w:val="20"/>
        </w:rPr>
      </w:pPr>
      <w:r>
        <w:rPr>
          <w:rFonts w:cs="Calibri" w:hint="eastAsia"/>
          <w:sz w:val="20"/>
          <w:szCs w:val="20"/>
        </w:rPr>
        <w:t>集成测试有时要构造桩（</w:t>
      </w:r>
      <w:r>
        <w:rPr>
          <w:rFonts w:cs="Calibri" w:hint="eastAsia"/>
          <w:sz w:val="20"/>
          <w:szCs w:val="20"/>
        </w:rPr>
        <w:t>Stub</w:t>
      </w:r>
      <w:r>
        <w:rPr>
          <w:rFonts w:cs="Calibri" w:hint="eastAsia"/>
          <w:sz w:val="20"/>
          <w:szCs w:val="20"/>
        </w:rPr>
        <w:t>）和驱动（</w:t>
      </w:r>
      <w:r>
        <w:rPr>
          <w:rFonts w:cs="Calibri" w:hint="eastAsia"/>
          <w:sz w:val="20"/>
          <w:szCs w:val="20"/>
        </w:rPr>
        <w:t>Driver</w:t>
      </w:r>
      <w:r>
        <w:rPr>
          <w:rFonts w:cs="Calibri" w:hint="eastAsia"/>
          <w:sz w:val="20"/>
          <w:szCs w:val="20"/>
        </w:rPr>
        <w:t>）。桩指一个构件的部分实现，驱动指一个类、主程序或外部软件系统，它将测试实例应用于被测构件。举例说明，要测试一支笔能否写字，就要拿来一张纸，这张纸就是测试笔时所使用的桩。但是只有笔（待测系统）和纸（桩）还不能实现写字，必须有一只手拿着笔才可以，这只“手”就是驱动。</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集成测试的策略和方法</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集成测试的策略</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必须关注下面</w:t>
      </w:r>
      <w:r>
        <w:rPr>
          <w:rFonts w:cs="Calibri" w:hint="eastAsia"/>
          <w:sz w:val="20"/>
          <w:szCs w:val="20"/>
        </w:rPr>
        <w:t>3</w:t>
      </w:r>
      <w:r>
        <w:rPr>
          <w:rFonts w:cs="Calibri" w:hint="eastAsia"/>
          <w:sz w:val="20"/>
          <w:szCs w:val="20"/>
        </w:rPr>
        <w:t>个问题：</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哪些模块是集成测试的重点？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模块接口应该以什么样的顺序进行检测？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应该使用哪种测试设计技术检测各个接口？</w:t>
      </w:r>
    </w:p>
    <w:p w:rsidR="00000000" w:rsidRDefault="003A3DA7">
      <w:pPr>
        <w:pStyle w:val="a3"/>
        <w:spacing w:before="0" w:beforeAutospacing="0" w:after="0" w:afterAutospacing="0"/>
        <w:ind w:left="835"/>
        <w:rPr>
          <w:rFonts w:cs="Calibri"/>
          <w:sz w:val="20"/>
          <w:szCs w:val="20"/>
        </w:rPr>
      </w:pPr>
      <w:r>
        <w:rPr>
          <w:rFonts w:cs="Calibri" w:hint="eastAsia"/>
          <w:sz w:val="20"/>
          <w:szCs w:val="20"/>
        </w:rPr>
        <w:t>前两个问题要根据项目的实际情况和系统架构设计人员一起确定，最后的问题要应用不同的集成测试方法和技术。</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集成测试的方法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集成测试有两种不同的方法，即非增式测试和增式测试。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非增式测试是指在配备辅助模块的条件下，对所有模块进行个别的单元测试，然后在此基础上，按程序结构图将各个模块连接起来，把连接后的程序当作一个整体进行测试。典型的测试方法有大爆炸集成测试。</w:t>
      </w:r>
    </w:p>
    <w:p w:rsidR="00000000" w:rsidRDefault="003A3DA7">
      <w:pPr>
        <w:pStyle w:val="a3"/>
        <w:spacing w:before="0" w:beforeAutospacing="0" w:after="0" w:afterAutospacing="0"/>
        <w:ind w:left="835"/>
        <w:rPr>
          <w:rFonts w:cs="Calibri" w:hint="eastAsia"/>
          <w:sz w:val="20"/>
          <w:szCs w:val="20"/>
        </w:rPr>
      </w:pPr>
      <w:r>
        <w:rPr>
          <w:rFonts w:cs="Calibri" w:hint="eastAsia"/>
          <w:b/>
          <w:bCs/>
          <w:sz w:val="20"/>
          <w:szCs w:val="20"/>
        </w:rPr>
        <w:t>非增式测试的做法是先分散测试，再集中起来一次完成集成测试。</w:t>
      </w:r>
      <w:r>
        <w:rPr>
          <w:rFonts w:cs="Calibri" w:hint="eastAsia"/>
          <w:sz w:val="20"/>
          <w:szCs w:val="20"/>
        </w:rPr>
        <w:t>如果在模块的接口处存在错误，就会在最后的集成时一下暴露出来</w:t>
      </w:r>
      <w:r>
        <w:rPr>
          <w:rFonts w:cs="Calibri" w:hint="eastAsia"/>
          <w:sz w:val="20"/>
          <w:szCs w:val="20"/>
        </w:rPr>
        <w:t>，便于找出问题和修改。其次，非增式测试使用了较少的辅助模块，减少了辅助性测试工作，并且一些模块在逐步集成的测试中，得到了较为频繁的考验，因此可能取得更好的测试效果。</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非增式测试的缺点如下：当一次集成的模块较多时，非增式测试容易出现混乱。因为测试时可能发现了许多问题，为每一个问题定位和纠正非常困难，并且在修正一个问题的同时，可能又引入了新的问题。新旧问题混杂，很难判定出错的具体原因和位置。</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增式测试的集成是逐步实现的，</w:t>
      </w:r>
      <w:r>
        <w:rPr>
          <w:rFonts w:cs="Calibri" w:hint="eastAsia"/>
          <w:b/>
          <w:bCs/>
          <w:sz w:val="20"/>
          <w:szCs w:val="20"/>
        </w:rPr>
        <w:t>逐次将未集成测试的模块和已集成测试的模块（或子系统）结合成程序包，再将这些模块集成为较大的系</w:t>
      </w:r>
      <w:r>
        <w:rPr>
          <w:rFonts w:cs="Calibri" w:hint="eastAsia"/>
          <w:b/>
          <w:bCs/>
          <w:sz w:val="20"/>
          <w:szCs w:val="20"/>
        </w:rPr>
        <w:t>统，在集成的过程中边连接边测试，以发现连接过程中产生的问题。</w:t>
      </w:r>
      <w:r>
        <w:rPr>
          <w:rFonts w:cs="Calibri" w:hint="eastAsia"/>
          <w:sz w:val="20"/>
          <w:szCs w:val="20"/>
        </w:rPr>
        <w:t>增式测试主要有以下两种实施顺序。</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、自顶向下增式测试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自顶向下增式测试表示逐步集成和逐步测试是按照结构图自顶向下进行的，即模块集成的顺序是首先集成主控模块（主程序），然后依照控制层次结构向下进行集成，从属于主控模块的按深度优先方式（纵向）或广度优先方式（横向）集成到结构中。</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广度优先方式的集成：首先沿着水平方向，把每一层中所有直接隶属于上一层的模块集成起来，直到底层。</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深度优先方式的集成：首先集成结构中的主控路径下的所有模块，主控路径的选择是任意</w:t>
      </w:r>
      <w:r>
        <w:rPr>
          <w:rFonts w:cs="Calibri" w:hint="eastAsia"/>
          <w:sz w:val="20"/>
          <w:szCs w:val="20"/>
        </w:rPr>
        <w:t>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自顶向下增式测试的步骤如下：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）以主控模块作为测试驱动模块，把对主控模块进行单元测试时引入的所有桩模块用实际模块替代。</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）依据所选的集成策略（深度优先或广度优先），每次只替代一个桩模块。</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3</w:t>
      </w:r>
      <w:r>
        <w:rPr>
          <w:rFonts w:cs="Calibri" w:hint="eastAsia"/>
          <w:sz w:val="20"/>
          <w:szCs w:val="20"/>
        </w:rPr>
        <w:t>）每集成一个模块立即测试一遍。</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4</w:t>
      </w:r>
      <w:r>
        <w:rPr>
          <w:rFonts w:cs="Calibri" w:hint="eastAsia"/>
          <w:sz w:val="20"/>
          <w:szCs w:val="20"/>
        </w:rPr>
        <w:t>）只有每组测试完成后，才着手替换下一个桩模块。</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5</w:t>
      </w:r>
      <w:r>
        <w:rPr>
          <w:rFonts w:cs="Calibri" w:hint="eastAsia"/>
          <w:sz w:val="20"/>
          <w:szCs w:val="20"/>
        </w:rPr>
        <w:t>）为避免新错误，必须不断地进行回归测试（即全部或部分地重复已做过的测试）。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下图为按照广度优先方式进行增式测试。</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下图为按照深度优先方式进行增式测试。</w:t>
      </w:r>
    </w:p>
    <w:p w:rsidR="00000000" w:rsidRDefault="003A3DA7">
      <w:pPr>
        <w:pStyle w:val="a3"/>
        <w:spacing w:before="0" w:beforeAutospacing="0" w:after="0" w:afterAutospacing="0"/>
        <w:ind w:left="295"/>
        <w:rPr>
          <w:rFonts w:ascii="Calibri" w:hAnsi="Calibri" w:cs="Calibri" w:hint="eastAsia"/>
          <w:sz w:val="22"/>
          <w:szCs w:val="22"/>
        </w:rPr>
      </w:pPr>
      <w:r>
        <w:rPr>
          <w:rFonts w:ascii="Calibri" w:hAnsi="Calibri" w:cs="Calibri"/>
          <w:sz w:val="22"/>
          <w:szCs w:val="22"/>
        </w:rPr>
        <w:t> </w:t>
      </w:r>
    </w:p>
    <w:p w:rsidR="00000000" w:rsidRDefault="003A3DA7">
      <w:pPr>
        <w:pStyle w:val="a3"/>
        <w:spacing w:before="0" w:beforeAutospacing="0" w:after="0" w:afterAutospacing="0"/>
        <w:ind w:left="835"/>
        <w:rPr>
          <w:rFonts w:cs="Calibri"/>
          <w:sz w:val="20"/>
          <w:szCs w:val="20"/>
        </w:rPr>
      </w:pPr>
      <w:r>
        <w:rPr>
          <w:rFonts w:cs="Calibri" w:hint="eastAsia"/>
          <w:sz w:val="20"/>
          <w:szCs w:val="20"/>
        </w:rPr>
        <w:t>自顶向下增式测试的优点在于，能尽早地对程序主要控制和决策机制检验，因此能较早地发现错误。其缺点是在测试较高层模块时，低层处理采用桩模块替代，不能反映真实情况，重要数据不能及时回送到上层模块，因此测试并不充分。解决以上问题有几种方法，第一种是把某些测试推迟到用真实模块替代桩模块之后进行；第二种是开发功能模块真实模块的桩模块；第三种是自底向上集成模块。第一种方法又回退到非增式的集成方法，使错误难于定位和纠正，并且失去了在组装在组装模块时进行一些特定测试的可能性；第二种方法无疑要大大增加开销；第三种方法比较切实可</w:t>
      </w:r>
      <w:r>
        <w:rPr>
          <w:rFonts w:cs="Calibri" w:hint="eastAsia"/>
          <w:sz w:val="20"/>
          <w:szCs w:val="20"/>
        </w:rPr>
        <w:t>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、自底向上增式测试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自底向上增式测试表示逐步集成和逐步测试是按结构图自底向上进行的，即从“原子”模块（软件结构中最底层的模块）开始组装测试，因为当测试到较高层的模块时，所需的下层模块功能均已具备，所以不再需要桩模块。</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自底向下增式测试的步骤如上：</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自底向上增式测试表示逐步集成和逐步测试是按结构图自底向上进行的，即从“原子”模块（软件结构中最底层的模块）开始组装测试，因为当测试到较高层的模块时，所需的下层模块功能均已具备，所以不再需要桩模块。</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自底向上增式测试的步骤如下：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）把低层模块组织成实现某</w:t>
      </w:r>
      <w:r>
        <w:rPr>
          <w:rFonts w:cs="Calibri" w:hint="eastAsia"/>
          <w:sz w:val="20"/>
          <w:szCs w:val="20"/>
        </w:rPr>
        <w:t>个子功能的模块群</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）开发一个测试驱动模块，控制测试数据的输入和测试结果的输出。</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3</w:t>
      </w:r>
      <w:r>
        <w:rPr>
          <w:rFonts w:cs="Calibri" w:hint="eastAsia"/>
          <w:sz w:val="20"/>
          <w:szCs w:val="20"/>
        </w:rPr>
        <w:t>）对每个模块群进行测试。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4</w:t>
      </w:r>
      <w:r>
        <w:rPr>
          <w:rFonts w:cs="Calibri" w:hint="eastAsia"/>
          <w:sz w:val="20"/>
          <w:szCs w:val="20"/>
        </w:rPr>
        <w:t>）删除测试使用的驱动模块，用较高层的模块把模块群组织为可完成更多功能的新模块群。</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5</w:t>
      </w:r>
      <w:r>
        <w:rPr>
          <w:rFonts w:cs="Calibri" w:hint="eastAsia"/>
          <w:sz w:val="20"/>
          <w:szCs w:val="20"/>
        </w:rPr>
        <w:t>）重复步骤</w:t>
      </w:r>
      <w:r>
        <w:rPr>
          <w:rFonts w:cs="Calibri" w:hint="eastAsia"/>
          <w:sz w:val="20"/>
          <w:szCs w:val="20"/>
        </w:rPr>
        <w:t>1~4</w:t>
      </w:r>
      <w:r>
        <w:rPr>
          <w:rFonts w:cs="Calibri" w:hint="eastAsia"/>
          <w:sz w:val="20"/>
          <w:szCs w:val="20"/>
        </w:rPr>
        <w:t>，直到整个程序构造完毕。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下图为采用自底向上增式测试方法进行集成测试。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自底向上集成方法不用桩模块，因此测试用例的设计也相对简单，但缺点是当程序最后一个模块加入时才具有整体形象。它与自顶向下测试方法的优缺点正好相反。因此，在测试软件系统时，应根据软件的特点和工程的进度，选用适当的测试策略，有</w:t>
      </w:r>
      <w:r>
        <w:rPr>
          <w:rFonts w:cs="Calibri" w:hint="eastAsia"/>
          <w:sz w:val="20"/>
          <w:szCs w:val="20"/>
        </w:rPr>
        <w:t>时混合使用两种策略更为有效，上层模块用自顶向下的方法，下层模块用自底向上的方法。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自底向上测试的主要优点在于它可自然地做到逐步求精，一开始便能让测试者看到系统的雏形。这样的系统模型检验有助于增强程序人员的信息，它的不足之处是一定要提供桩模块。如果关键的模块是在结构图的底部，那么自底向上测试是非常有优势的。自底向上方法的缺点在于，当最后一个模块尚未开始测试时，无法呈现被测软件系统雏形。当最后一层模块尚未设计完成时，无法开始测试工作，因此设计与测试工作不能交叉进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、其他集成样式</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）大爆炸式集成：通过少</w:t>
      </w:r>
      <w:r>
        <w:rPr>
          <w:rFonts w:cs="Calibri" w:hint="eastAsia"/>
          <w:sz w:val="20"/>
          <w:szCs w:val="20"/>
        </w:rPr>
        <w:t>数测试检测整个系统来论证系统的稳定性。大爆炸集成将所有模块集合在被测系统中，不考虑构件之间的相依性或风险。应用一个系统范围内的测试包，以证明最低限度的可操作性。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）协作集成：通过向被测试系统中加入模块的集合来证明稳定性，该集成要支持一个特定的协作。</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3</w:t>
      </w:r>
      <w:r>
        <w:rPr>
          <w:rFonts w:cs="Calibri" w:hint="eastAsia"/>
          <w:sz w:val="20"/>
          <w:szCs w:val="20"/>
        </w:rPr>
        <w:t>）基干集成：结合了自顶向下集成、自底向上集成和大爆炸集成的元素，以验证紧密耦合的子系统之间的互操作性。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4</w:t>
      </w:r>
      <w:r>
        <w:rPr>
          <w:rFonts w:cs="Calibri" w:hint="eastAsia"/>
          <w:sz w:val="20"/>
          <w:szCs w:val="20"/>
        </w:rPr>
        <w:t>）层次集成：层次集成使用增式测试的方法验证一个层次体系结构中的稳定性。层次集成结合了自顶向下集成和自底向上集成的元素。测试设计必须识别层次并确定第</w:t>
      </w:r>
      <w:r>
        <w:rPr>
          <w:rFonts w:cs="Calibri" w:hint="eastAsia"/>
          <w:sz w:val="20"/>
          <w:szCs w:val="20"/>
        </w:rPr>
        <w:t>层应用哪种集成方法。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5</w:t>
      </w:r>
      <w:r>
        <w:rPr>
          <w:rFonts w:cs="Calibri" w:hint="eastAsia"/>
          <w:sz w:val="20"/>
          <w:szCs w:val="20"/>
        </w:rPr>
        <w:t>）客户</w:t>
      </w:r>
      <w:r>
        <w:rPr>
          <w:rFonts w:cs="Calibri" w:hint="eastAsia"/>
          <w:sz w:val="20"/>
          <w:szCs w:val="20"/>
        </w:rPr>
        <w:t>/</w:t>
      </w:r>
      <w:r>
        <w:rPr>
          <w:rFonts w:cs="Calibri" w:hint="eastAsia"/>
          <w:sz w:val="20"/>
          <w:szCs w:val="20"/>
        </w:rPr>
        <w:t>服务器集成：论证客户和服务器之间交互的稳定性。从单独测试客户和服务器开始，直到所有的接口被测试。测试方案必须识别客户和服务器。客户</w:t>
      </w:r>
      <w:r>
        <w:rPr>
          <w:rFonts w:cs="Calibri" w:hint="eastAsia"/>
          <w:sz w:val="20"/>
          <w:szCs w:val="20"/>
        </w:rPr>
        <w:t>/</w:t>
      </w:r>
      <w:r>
        <w:rPr>
          <w:rFonts w:cs="Calibri" w:hint="eastAsia"/>
          <w:sz w:val="20"/>
          <w:szCs w:val="20"/>
        </w:rPr>
        <w:t>服务器交互可以用任意适合的测试设计</w:t>
      </w:r>
      <w:r>
        <w:rPr>
          <w:rFonts w:cs="Calibri" w:hint="eastAsia"/>
          <w:sz w:val="20"/>
          <w:szCs w:val="20"/>
        </w:rPr>
        <w:t xml:space="preserve"> </w:t>
      </w:r>
      <w:r>
        <w:rPr>
          <w:rFonts w:cs="Calibri" w:hint="eastAsia"/>
          <w:sz w:val="20"/>
          <w:szCs w:val="20"/>
        </w:rPr>
        <w:t>样式建模。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6</w:t>
      </w:r>
      <w:r>
        <w:rPr>
          <w:rFonts w:cs="Calibri" w:hint="eastAsia"/>
          <w:sz w:val="20"/>
          <w:szCs w:val="20"/>
        </w:rPr>
        <w:t>）分布服务集成：论证松散耦合的同等模块之间的交互的稳定性。从单独测试一些节点开始，直到所有的接口被测试。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7</w:t>
      </w:r>
      <w:r>
        <w:rPr>
          <w:rFonts w:cs="Calibri" w:hint="eastAsia"/>
          <w:sz w:val="20"/>
          <w:szCs w:val="20"/>
        </w:rPr>
        <w:t>）高频集成：频繁地将新代码和一个已经稳定化的基本线集成在一起，以免集成故障不能被发现，以及防止运行的、稳定化的基线的偏差。</w:t>
      </w:r>
    </w:p>
    <w:p w:rsidR="00000000" w:rsidRDefault="003A3DA7">
      <w:pPr>
        <w:pStyle w:val="a3"/>
        <w:spacing w:before="0" w:beforeAutospacing="0" w:after="0" w:afterAutospacing="0"/>
        <w:ind w:left="295"/>
        <w:rPr>
          <w:rFonts w:ascii="微软雅黑" w:eastAsia="微软雅黑" w:hAnsi="微软雅黑" w:cs="Calibri" w:hint="eastAsia"/>
          <w:sz w:val="44"/>
          <w:szCs w:val="44"/>
        </w:rPr>
      </w:pPr>
      <w:r>
        <w:rPr>
          <w:rFonts w:ascii="微软雅黑" w:eastAsia="微软雅黑" w:hAnsi="微软雅黑" w:cs="Calibri" w:hint="eastAsia"/>
          <w:b/>
          <w:bCs/>
          <w:sz w:val="44"/>
          <w:szCs w:val="44"/>
        </w:rPr>
        <w:t>确认测试</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确认测试概述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确认测试是软件测试中非常重要的一个测试阶段。在实际工作中可能因为各种原因而略去某些测试阶段，但是确认测试是无法略去的。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）确认（</w:t>
      </w:r>
      <w:r>
        <w:rPr>
          <w:rFonts w:cs="Calibri" w:hint="eastAsia"/>
          <w:sz w:val="20"/>
          <w:szCs w:val="20"/>
        </w:rPr>
        <w:t>Validation</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确认指在软件开发过程结束时对软件进行评价，以确定它是否和软件需求一致。</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在软件产品开发完成以后，为了对它在功能、性能、接口以及限制条件等方面是否满足需求做出切实的评价，需要在开发初期，在软件需求规格中明确</w:t>
      </w:r>
      <w:r>
        <w:rPr>
          <w:rFonts w:cs="Calibri" w:hint="eastAsia"/>
          <w:sz w:val="20"/>
          <w:szCs w:val="20"/>
        </w:rPr>
        <w:t>规定确认的标准。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）确认测试（</w:t>
      </w:r>
      <w:r>
        <w:rPr>
          <w:rFonts w:cs="Calibri" w:hint="eastAsia"/>
          <w:sz w:val="20"/>
          <w:szCs w:val="20"/>
        </w:rPr>
        <w:t>Validation Test</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确认测试又称为有效性测试，它的任务是验证软件的功能和性能以及其他特性是否与用户要求一致。对软件的功能和性能要求在软件需求规格书中已经明确规定。</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从定义中可以看出，确认测试的目的是保证开发出来的软件确实符合客户需求，是客户真正需要的产品。一个软件无论规模大小、难度高低、质量好坏，终归是要完成某种功能，达到客户的某种需求。如果这个目的没能达到，那么这个软件的存在就毫无意意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3</w:t>
      </w:r>
      <w:r>
        <w:rPr>
          <w:rFonts w:cs="Calibri" w:hint="eastAsia"/>
          <w:sz w:val="20"/>
          <w:szCs w:val="20"/>
        </w:rPr>
        <w:t>）确认测试的开始与结束</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确认测试活动几乎贯穿了软件开发测试的全过</w:t>
      </w:r>
      <w:r>
        <w:rPr>
          <w:rFonts w:cs="Calibri" w:hint="eastAsia"/>
          <w:sz w:val="20"/>
          <w:szCs w:val="20"/>
        </w:rPr>
        <w:t>程。它开始于项目初期的需求分析阶段，终止于项目末期，是在完成了单元测试和集成测试阶段后进行的。这里的测试活动采用的是广义的测试定义，即不单纯只为了发现错误而执行程序本向，而是指从需求分析阶段就开始的一系列复查、评估与检验活动。作为一个测试人员，必须在项目初期需求分析阶段就加入项目并进行各种活动，开始编写确认测试与确认测试说明等文档。</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确认测试的核心仍然是软件需求，是围绕着用户需求的一系列验证活动。确认测试工程师需要根据软件需求分析阶段的规格说明书设计一批测试用例，然后利用这些测试用例去发现程序与需求之间的偏</w:t>
      </w:r>
      <w:r>
        <w:rPr>
          <w:rFonts w:cs="Calibri" w:hint="eastAsia"/>
          <w:sz w:val="20"/>
          <w:szCs w:val="20"/>
        </w:rPr>
        <w:t>差和错误。确认测试具体执行时间点位于集成测试之后，它实际上是根据需求规格说明书进行的动态黑盒测试。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说明：测试流程大致分为两类活动，一类是测试准备活动，包括测试需求分析、测试计划、测试用例设计与实现、测试环境准备、培训学习等，另一类是测试执行活动，包括测试实施，</w:t>
      </w:r>
      <w:r>
        <w:rPr>
          <w:rFonts w:cs="Calibri" w:hint="eastAsia"/>
          <w:sz w:val="20"/>
          <w:szCs w:val="20"/>
        </w:rPr>
        <w:t>BUG</w:t>
      </w:r>
      <w:r>
        <w:rPr>
          <w:rFonts w:cs="Calibri" w:hint="eastAsia"/>
          <w:sz w:val="20"/>
          <w:szCs w:val="20"/>
        </w:rPr>
        <w:t>提交与验证等。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注意：</w:t>
      </w:r>
      <w:r>
        <w:rPr>
          <w:rFonts w:cs="Calibri" w:hint="eastAsia"/>
          <w:sz w:val="20"/>
          <w:szCs w:val="20"/>
        </w:rPr>
        <w:t>V</w:t>
      </w:r>
      <w:r>
        <w:rPr>
          <w:rFonts w:cs="Calibri" w:hint="eastAsia"/>
          <w:sz w:val="20"/>
          <w:szCs w:val="20"/>
        </w:rPr>
        <w:t>模型是一个理想的项目过程的表现，但实际采用的项目周期包含迭代、螺旋和增量等各种模式因素。因此，软件的测试流程也会随之产生各种并发和迭代。测试是一个不断的工作流，从项目开始就在不断地进行，只要条件完备就可以开始。因此，上文</w:t>
      </w:r>
      <w:r>
        <w:rPr>
          <w:rFonts w:cs="Calibri" w:hint="eastAsia"/>
          <w:sz w:val="20"/>
          <w:szCs w:val="20"/>
        </w:rPr>
        <w:t>所述的测试阶段次序在实际意义上是项目某个子层次上的微观模式。</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确认测试策略</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确认测试策略需要确定以下几点内容：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确认测试的具体内容和优先级分布，即测试重点布局。</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确认测试采用的测试方法。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确认测试实施的顺序。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确认测试环境的应用策略。</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确认测试的设计方法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确认测试阶段，其测试设计可以按照两条轴线展开思考，即基于需求规格书的软件功能分解和基于质量特性体系的软件质量子特性分解。这两条轴线综合考虑的结果将形成一个完整的软件确认测试布局，如下图：</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基于需求规格说明书的软件功能分解</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基于需求规格说明书的设计轴线是确认测试的基础，把需求规格中描述的功能点和基他需求进行合乎逻辑的分解，列出各种输入和执行条件，对应地将需求要达到的目标作为预期输出结果。当执行用例时，要验证实际输出结果是否符合预期结果，一旦实际输出与预期输出产生偏差，那么产品就很可能存在缺陷。</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当将需求规格说明书中所描述的功能点一一分解为实际运行中的最小单元时，就获得了一个被测试功能的描述清单。当然，需求规格说明书除了有功能需求的内容，还会包含一些类似性能、</w:t>
      </w:r>
      <w:r>
        <w:rPr>
          <w:rFonts w:cs="Calibri" w:hint="eastAsia"/>
          <w:sz w:val="20"/>
          <w:szCs w:val="20"/>
        </w:rPr>
        <w:t>UI</w:t>
      </w:r>
      <w:r>
        <w:rPr>
          <w:rFonts w:cs="Calibri" w:hint="eastAsia"/>
          <w:sz w:val="20"/>
          <w:szCs w:val="20"/>
        </w:rPr>
        <w:t>等非功能需求，测试用例同样要包含这些内容的测试项目。为了保证需求规</w:t>
      </w:r>
      <w:r>
        <w:rPr>
          <w:rFonts w:cs="Calibri" w:hint="eastAsia"/>
          <w:sz w:val="20"/>
          <w:szCs w:val="20"/>
        </w:rPr>
        <w:t>格说明书在确认测试用例得到完整、一致的描绘和分解，需要个对照表，如下：</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09"/>
        <w:gridCol w:w="1109"/>
        <w:gridCol w:w="1866"/>
      </w:tblGrid>
      <w:tr w:rsidR="00000000">
        <w:trPr>
          <w:divId w:val="1135563500"/>
        </w:trPr>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需求序号</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需求内容</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用例序列</w:t>
            </w:r>
          </w:p>
        </w:tc>
      </w:tr>
      <w:tr w:rsidR="00000000">
        <w:trPr>
          <w:divId w:val="1135563500"/>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需求</w:t>
            </w:r>
            <w:r>
              <w:rPr>
                <w:rFonts w:hint="eastAsia"/>
                <w:color w:val="000000"/>
                <w:sz w:val="20"/>
                <w:szCs w:val="20"/>
              </w:rPr>
              <w:t>1</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测试用例</w:t>
            </w:r>
            <w:r>
              <w:rPr>
                <w:rFonts w:hint="eastAsia"/>
                <w:color w:val="000000"/>
                <w:sz w:val="20"/>
                <w:szCs w:val="20"/>
              </w:rPr>
              <w:t>1</w:t>
            </w:r>
          </w:p>
        </w:tc>
      </w:tr>
      <w:tr w:rsidR="00000000">
        <w:trPr>
          <w:divId w:val="1135563500"/>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需求</w:t>
            </w:r>
            <w:r>
              <w:rPr>
                <w:rFonts w:hint="eastAsia"/>
                <w:color w:val="000000"/>
                <w:sz w:val="20"/>
                <w:szCs w:val="20"/>
              </w:rPr>
              <w:t>1</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测试用例</w:t>
            </w:r>
            <w:r>
              <w:rPr>
                <w:rFonts w:hint="eastAsia"/>
                <w:color w:val="000000"/>
                <w:sz w:val="20"/>
                <w:szCs w:val="20"/>
              </w:rPr>
              <w:t>2</w:t>
            </w:r>
          </w:p>
        </w:tc>
      </w:tr>
      <w:tr w:rsidR="00000000">
        <w:trPr>
          <w:divId w:val="1135563500"/>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需求</w:t>
            </w:r>
            <w:r>
              <w:rPr>
                <w:rFonts w:hint="eastAsia"/>
                <w:color w:val="000000"/>
                <w:sz w:val="20"/>
                <w:szCs w:val="20"/>
              </w:rPr>
              <w:t>2</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测试用例</w:t>
            </w:r>
            <w:r>
              <w:rPr>
                <w:rFonts w:hint="eastAsia"/>
                <w:color w:val="000000"/>
                <w:sz w:val="20"/>
                <w:szCs w:val="20"/>
              </w:rPr>
              <w:t>3</w:t>
            </w:r>
          </w:p>
        </w:tc>
      </w:tr>
      <w:tr w:rsidR="00000000">
        <w:trPr>
          <w:divId w:val="1135563500"/>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w:t>
            </w:r>
          </w:p>
        </w:tc>
      </w:tr>
      <w:tr w:rsidR="00000000">
        <w:trPr>
          <w:divId w:val="1135563500"/>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需求</w:t>
            </w:r>
            <w:r>
              <w:rPr>
                <w:rFonts w:hint="eastAsia"/>
                <w:color w:val="000000"/>
                <w:sz w:val="20"/>
                <w:szCs w:val="20"/>
              </w:rPr>
              <w:t>m</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8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测试用例</w:t>
            </w:r>
            <w:r>
              <w:rPr>
                <w:rFonts w:hint="eastAsia"/>
                <w:color w:val="000000"/>
                <w:sz w:val="20"/>
                <w:szCs w:val="20"/>
              </w:rPr>
              <w:t>n</w:t>
            </w:r>
            <w:r>
              <w:rPr>
                <w:rFonts w:hint="eastAsia"/>
                <w:color w:val="000000"/>
                <w:sz w:val="20"/>
                <w:szCs w:val="20"/>
              </w:rPr>
              <w:t>（</w:t>
            </w:r>
            <w:r>
              <w:rPr>
                <w:rFonts w:hint="eastAsia"/>
                <w:color w:val="000000"/>
                <w:sz w:val="20"/>
                <w:szCs w:val="20"/>
              </w:rPr>
              <w:t>n</w:t>
            </w:r>
            <w:r>
              <w:rPr>
                <w:rFonts w:hint="eastAsia"/>
                <w:color w:val="000000"/>
                <w:sz w:val="20"/>
                <w:szCs w:val="20"/>
              </w:rPr>
              <w:t>≥</w:t>
            </w:r>
            <w:r>
              <w:rPr>
                <w:rFonts w:hint="eastAsia"/>
                <w:color w:val="000000"/>
                <w:sz w:val="20"/>
                <w:szCs w:val="20"/>
              </w:rPr>
              <w:t>m</w:t>
            </w:r>
            <w:r>
              <w:rPr>
                <w:rFonts w:hint="eastAsia"/>
                <w:color w:val="000000"/>
                <w:sz w:val="20"/>
                <w:szCs w:val="20"/>
              </w:rPr>
              <w:t>）</w:t>
            </w:r>
          </w:p>
        </w:tc>
      </w:tr>
    </w:tbl>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通过表格的一一对应就容易保证每个需求都得到了充分的测试。需要注意，需求与测试用例的对应一般不是一对一的，而是一对多甚至是多对多的，一个需求往往需要多条用例才能测试完全。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测试用例是一组输入或事先准备的执行条件和预期的输出结果，这些都对应一个特定的目标（被测对象）。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根据需求规格说明书分解形成的测试用例，如下表：</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86"/>
        <w:gridCol w:w="1109"/>
        <w:gridCol w:w="960"/>
        <w:gridCol w:w="1109"/>
        <w:gridCol w:w="988"/>
      </w:tblGrid>
      <w:tr w:rsidR="00000000">
        <w:trPr>
          <w:divId w:val="1434131975"/>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被测试功能描述</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输入数据</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操作</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预期结果</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评判标准</w:t>
            </w:r>
          </w:p>
        </w:tc>
      </w:tr>
      <w:tr w:rsidR="00000000">
        <w:trPr>
          <w:divId w:val="1434131975"/>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功能点</w:t>
            </w:r>
            <w:r>
              <w:rPr>
                <w:rFonts w:hint="eastAsia"/>
                <w:color w:val="000000"/>
                <w:sz w:val="20"/>
                <w:szCs w:val="20"/>
              </w:rPr>
              <w:t>1</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434131975"/>
        </w:trPr>
        <w:tc>
          <w:tcPr>
            <w:tcW w:w="1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细化分解功能点</w:t>
            </w:r>
            <w:r>
              <w:rPr>
                <w:rFonts w:hint="eastAsia"/>
                <w:color w:val="000000"/>
                <w:sz w:val="20"/>
                <w:szCs w:val="20"/>
              </w:rPr>
              <w:t>1.1</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434131975"/>
        </w:trPr>
        <w:tc>
          <w:tcPr>
            <w:tcW w:w="1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细化分解功能点</w:t>
            </w:r>
            <w:r>
              <w:rPr>
                <w:rFonts w:hint="eastAsia"/>
                <w:color w:val="000000"/>
                <w:sz w:val="20"/>
                <w:szCs w:val="20"/>
              </w:rPr>
              <w:t>1.2</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434131975"/>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434131975"/>
        </w:trPr>
        <w:tc>
          <w:tcPr>
            <w:tcW w:w="1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细化分解功能点</w:t>
            </w:r>
            <w:r>
              <w:rPr>
                <w:rFonts w:hint="eastAsia"/>
                <w:color w:val="000000"/>
                <w:sz w:val="20"/>
                <w:szCs w:val="20"/>
              </w:rPr>
              <w:t>1.n</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434131975"/>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功能点</w:t>
            </w:r>
            <w:r>
              <w:rPr>
                <w:rFonts w:hint="eastAsia"/>
                <w:color w:val="000000"/>
                <w:sz w:val="20"/>
                <w:szCs w:val="20"/>
              </w:rPr>
              <w:t>2</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434131975"/>
        </w:trPr>
        <w:tc>
          <w:tcPr>
            <w:tcW w:w="1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细化分解功能点</w:t>
            </w:r>
            <w:r>
              <w:rPr>
                <w:rFonts w:hint="eastAsia"/>
                <w:color w:val="000000"/>
                <w:sz w:val="20"/>
                <w:szCs w:val="20"/>
              </w:rPr>
              <w:t>2.1</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434131975"/>
        </w:trPr>
        <w:tc>
          <w:tcPr>
            <w:tcW w:w="1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细化分解功能点</w:t>
            </w:r>
            <w:r>
              <w:rPr>
                <w:rFonts w:hint="eastAsia"/>
                <w:color w:val="000000"/>
                <w:sz w:val="20"/>
                <w:szCs w:val="20"/>
              </w:rPr>
              <w:t>2.2</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434131975"/>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基于质量特性体系的软件质量子特性分解</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需求规格说明书主要反映了软件功能的需求细节，但作为一个软件，应该同进具有许多其他质量特性，这些特性有些在需求规格说明书的非功能性需求部分中有简单描述，但是大部分作为软件的隐含需求或者通用特性并没有在需求规格说明书被描述。为了全面测试软件，需要从软件质量体系的角度考虑设计测试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例如，测试一个类似</w:t>
      </w:r>
      <w:r>
        <w:rPr>
          <w:rFonts w:cs="Calibri" w:hint="eastAsia"/>
          <w:sz w:val="20"/>
          <w:szCs w:val="20"/>
        </w:rPr>
        <w:t>OutLook</w:t>
      </w:r>
      <w:r>
        <w:rPr>
          <w:rFonts w:cs="Calibri" w:hint="eastAsia"/>
          <w:sz w:val="20"/>
          <w:szCs w:val="20"/>
        </w:rPr>
        <w:t>的邮件类应用软件。它所具有的主要功能点是邮件的新建、发送、接收、浏览，其他的功能还包括邮箱地址的设置、参数的设置和通讯簿等。根据这个产品的性质，可以决定测试时考虑的质量特性。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）首先是功能性中的</w:t>
      </w:r>
      <w:r>
        <w:rPr>
          <w:rFonts w:cs="Calibri" w:hint="eastAsia"/>
          <w:sz w:val="20"/>
          <w:szCs w:val="20"/>
        </w:rPr>
        <w:t>适合性：能否提供一组功能以及与这组功能的适合程序有关的软件属性。这个特性在任何软件中都是基础的组成部分。本例需求测试需求规格说明书中要求的新建邮件、发送和接收邮件等种种功能确实存在且能正确运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）准确性：由于本软件没有计算功能单元，因此可以不考虑。</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3</w:t>
      </w:r>
      <w:r>
        <w:rPr>
          <w:rFonts w:cs="Calibri" w:hint="eastAsia"/>
          <w:sz w:val="20"/>
          <w:szCs w:val="20"/>
        </w:rPr>
        <w:t>）互操作性：与同其他指定系统进行交互的能力有关的软件属性。由于邮件的发送和接收需求与其他邮件应用软件以及服务器、</w:t>
      </w:r>
      <w:r>
        <w:rPr>
          <w:rFonts w:cs="Calibri" w:hint="eastAsia"/>
          <w:sz w:val="20"/>
          <w:szCs w:val="20"/>
        </w:rPr>
        <w:t>Web</w:t>
      </w:r>
      <w:r>
        <w:rPr>
          <w:rFonts w:cs="Calibri" w:hint="eastAsia"/>
          <w:sz w:val="20"/>
          <w:szCs w:val="20"/>
        </w:rPr>
        <w:t>邮箱系统等发生交互，所以是十分重要的测试点，包括是否测试了与其他同类产品进行邮件的正确收发、显示以及各种编码方式的接收显示、本地邮箱与</w:t>
      </w:r>
      <w:r>
        <w:rPr>
          <w:rFonts w:cs="Calibri" w:hint="eastAsia"/>
          <w:sz w:val="20"/>
          <w:szCs w:val="20"/>
        </w:rPr>
        <w:t>远程邮箱的互操作性等。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4</w:t>
      </w:r>
      <w:r>
        <w:rPr>
          <w:rFonts w:cs="Calibri" w:hint="eastAsia"/>
          <w:sz w:val="20"/>
          <w:szCs w:val="20"/>
        </w:rPr>
        <w:t>）安全保密性：由于本产品涉及远程数据存储和传递，所以安全保密性是极其重要的测试内容。邮箱的用户权限</w:t>
      </w:r>
      <w:r>
        <w:rPr>
          <w:rFonts w:cs="Calibri" w:hint="eastAsia"/>
          <w:sz w:val="20"/>
          <w:szCs w:val="20"/>
        </w:rPr>
        <w:t xml:space="preserve"> </w:t>
      </w:r>
      <w:r>
        <w:rPr>
          <w:rFonts w:cs="Calibri" w:hint="eastAsia"/>
          <w:sz w:val="20"/>
          <w:szCs w:val="20"/>
        </w:rPr>
        <w:t>、密码、数据存储、远程访问等互操作是否可以防止对程序及数据的非授权的故意或意外的访问。</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5</w:t>
      </w:r>
      <w:r>
        <w:rPr>
          <w:rFonts w:cs="Calibri" w:hint="eastAsia"/>
          <w:sz w:val="20"/>
          <w:szCs w:val="20"/>
        </w:rPr>
        <w:t>）依从性：所有的软件都需要遵守一定的标准、约定、法规及类似规定的软件属性，因此依从性的检查必不可少。通常情况下是测试软件的</w:t>
      </w:r>
      <w:r>
        <w:rPr>
          <w:rFonts w:cs="Calibri" w:hint="eastAsia"/>
          <w:sz w:val="20"/>
          <w:szCs w:val="20"/>
        </w:rPr>
        <w:t>Logo</w:t>
      </w:r>
      <w:r>
        <w:rPr>
          <w:rFonts w:cs="Calibri" w:hint="eastAsia"/>
          <w:sz w:val="20"/>
          <w:szCs w:val="20"/>
        </w:rPr>
        <w:t>、图标是否符合公司的规定和标准，有些特殊的软件还需要检查内容、图片、文字是否符合法律规定。</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6</w:t>
      </w:r>
      <w:r>
        <w:rPr>
          <w:rFonts w:cs="Calibri" w:hint="eastAsia"/>
          <w:sz w:val="20"/>
          <w:szCs w:val="20"/>
        </w:rPr>
        <w:t>）程序运行的可靠性、易用性、易安装性都是需要在确认测试中考虑的。对</w:t>
      </w:r>
      <w:r>
        <w:rPr>
          <w:rFonts w:cs="Calibri" w:hint="eastAsia"/>
          <w:sz w:val="20"/>
          <w:szCs w:val="20"/>
        </w:rPr>
        <w:t>于这些特性，需要设计长时间、大流量的测试用例，包括针对帮助文件的测试用例、针对安装卸载的测试用例等。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在实际应用中，需要根据软件的实际情况定义哪些属性需要测试的质量子特性，然后，分析形成更多的测试分解点。形成的测试用例简表如下：</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84"/>
        <w:gridCol w:w="1109"/>
        <w:gridCol w:w="960"/>
        <w:gridCol w:w="1109"/>
        <w:gridCol w:w="988"/>
      </w:tblGrid>
      <w:tr w:rsidR="00000000">
        <w:trPr>
          <w:divId w:val="1119491639"/>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被测试特性描述</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输入数据</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操作</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预期结果</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评判标准</w:t>
            </w:r>
          </w:p>
        </w:tc>
      </w:tr>
      <w:tr w:rsidR="00000000">
        <w:trPr>
          <w:divId w:val="1119491639"/>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可靠性——成熟度</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119491639"/>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测试分解点</w:t>
            </w:r>
            <w:r>
              <w:rPr>
                <w:rFonts w:hint="eastAsia"/>
                <w:color w:val="000000"/>
                <w:sz w:val="20"/>
                <w:szCs w:val="20"/>
              </w:rPr>
              <w:t>1</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119491639"/>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测试分解点</w:t>
            </w:r>
            <w:r>
              <w:rPr>
                <w:rFonts w:hint="eastAsia"/>
                <w:color w:val="000000"/>
                <w:sz w:val="20"/>
                <w:szCs w:val="20"/>
              </w:rPr>
              <w:t>2</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119491639"/>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119491639"/>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测试分解点</w:t>
            </w:r>
            <w:r>
              <w:rPr>
                <w:rFonts w:hint="eastAsia"/>
                <w:color w:val="000000"/>
                <w:sz w:val="20"/>
                <w:szCs w:val="20"/>
              </w:rPr>
              <w:t>n</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119491639"/>
        </w:trPr>
        <w:tc>
          <w:tcPr>
            <w:tcW w:w="2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易用性——易学习性</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119491639"/>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测试分解点</w:t>
            </w:r>
            <w:r>
              <w:rPr>
                <w:rFonts w:hint="eastAsia"/>
                <w:color w:val="000000"/>
                <w:sz w:val="20"/>
                <w:szCs w:val="20"/>
              </w:rPr>
              <w:t>1</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119491639"/>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测试分解点</w:t>
            </w:r>
            <w:r>
              <w:rPr>
                <w:rFonts w:hint="eastAsia"/>
                <w:color w:val="000000"/>
                <w:sz w:val="20"/>
                <w:szCs w:val="20"/>
              </w:rPr>
              <w:t>2</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119491639"/>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确认测试采用的技术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确认测试阶段，依据的输入文档是需求规格说明书，检查、验证的对象是产品对于需求的满足程度，对于产品内部的逻辑结构和内部特性是不了解也不关心的。也就是说，把测试对象看作是一个黑盒子，测试人员完全不考虑程序内部的逻辑结构和内部特性，只依据程序的需求规格说明书，检查程序的功能是否符合其功能说明。因此，确认测试采用的是黑盒测试技术，主要的测试方法也是黑盒测试的各种方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在确认测试的用例设计上，需要根据实际情况灵活地选取和采用适当的测试方法</w:t>
      </w:r>
      <w:r>
        <w:rPr>
          <w:rFonts w:cs="Calibri" w:hint="eastAsia"/>
          <w:sz w:val="20"/>
          <w:szCs w:val="20"/>
        </w:rPr>
        <w:t>，不能僵化和拘泥于理论上的东西，各种测试方法可以组合运用，甚至可以进行适当地裁减、简化和变形。</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确认测试实践</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某公司软件测试中心的确认测试活动包括以下几个方面：</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编写确认测试计划</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编写确认测试说明，设计测试用例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确认测试说明同行</w:t>
      </w:r>
      <w:r>
        <w:rPr>
          <w:rFonts w:cs="Calibri" w:hint="eastAsia"/>
          <w:b/>
          <w:bCs/>
          <w:color w:val="000000"/>
          <w:sz w:val="20"/>
          <w:szCs w:val="20"/>
        </w:rPr>
        <w:t>评审</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准备确认测试环境</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执行确认测试用例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BUG</w:t>
      </w:r>
      <w:r>
        <w:rPr>
          <w:rFonts w:cs="Calibri" w:hint="eastAsia"/>
          <w:color w:val="000000"/>
          <w:sz w:val="20"/>
          <w:szCs w:val="20"/>
        </w:rPr>
        <w:t>提交与验证</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编写确认测试报告</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确认测试的准备活动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）确认测试技术。首先可以从需求描述、项目计划等项目文档中了解项目概况。然后，分析确定确认测试阶段的工作任务、起止时间、人员安排、资源情况等，制订确认测试阶段计划。</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确认测试说明。参加需求规格说明书的同行评审，阅读需求规格说明书。与项目组成员讨论、沟通，了解需求规格说明书。然后，根据项目需求采用适当的测试技术、测试策略，设计确认测试的测试用例并编写确认测试说明。</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3</w:t>
      </w:r>
      <w:r>
        <w:rPr>
          <w:rFonts w:cs="Calibri" w:hint="eastAsia"/>
          <w:sz w:val="20"/>
          <w:szCs w:val="20"/>
        </w:rPr>
        <w:t>）确认测试说明同行评审。确认测试说明需要进行同行评审，科学的同行评审需要分两次进行。测试说明可以需坟分析同步开始，在需求通过正式评审后</w:t>
      </w:r>
      <w:r>
        <w:rPr>
          <w:rFonts w:cs="Calibri" w:hint="eastAsia"/>
          <w:sz w:val="20"/>
          <w:szCs w:val="20"/>
        </w:rPr>
        <w:t>完成测试说明的测试策略部分，然后进行第一次正式的同行评审，参考者要包括项目负责人、需求路由器和测试内部人员。重点任务是确认测试策略和测试重点，然后开始编写详细的测试用例，可以基于质量特性来写，可以经常修改、完善。最后，在编码接近完成、测试执行开始前两周进行第二次测试说明同行评审，参加者主要是测试内部人员，可以采用代码走查的方式，分成几部分由几个评审人员分别审阅，重点任务是确认详细的测试用例细节。</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4</w:t>
      </w:r>
      <w:r>
        <w:rPr>
          <w:rFonts w:cs="Calibri" w:hint="eastAsia"/>
          <w:sz w:val="20"/>
          <w:szCs w:val="20"/>
        </w:rPr>
        <w:t>）确认测试环境准备。测试环境包括软件环境和硬件环境。由于确认测试的目的是确认产品是否满足用户需求，可以根据项</w:t>
      </w:r>
      <w:r>
        <w:rPr>
          <w:rFonts w:cs="Calibri" w:hint="eastAsia"/>
          <w:sz w:val="20"/>
          <w:szCs w:val="20"/>
        </w:rPr>
        <w:t>目计划和需求规格上列出的运行环境来准备测试环境，也就是建造一个用户使用产品的模拟环境，如打印机、数码相机，还可能包括产品运行其他环境通信线程（如</w:t>
      </w:r>
      <w:r>
        <w:rPr>
          <w:rFonts w:cs="Calibri" w:hint="eastAsia"/>
          <w:sz w:val="20"/>
          <w:szCs w:val="20"/>
        </w:rPr>
        <w:t>ISDN</w:t>
      </w:r>
      <w:r>
        <w:rPr>
          <w:rFonts w:cs="Calibri" w:hint="eastAsia"/>
          <w:sz w:val="20"/>
          <w:szCs w:val="20"/>
        </w:rPr>
        <w:t>、</w:t>
      </w:r>
      <w:r>
        <w:rPr>
          <w:rFonts w:cs="Calibri" w:hint="eastAsia"/>
          <w:sz w:val="20"/>
          <w:szCs w:val="20"/>
        </w:rPr>
        <w:t>ADSL</w:t>
      </w:r>
      <w:r>
        <w:rPr>
          <w:rFonts w:cs="Calibri" w:hint="eastAsia"/>
          <w:sz w:val="20"/>
          <w:szCs w:val="20"/>
        </w:rPr>
        <w:t>）等。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5</w:t>
      </w:r>
      <w:r>
        <w:rPr>
          <w:rFonts w:cs="Calibri" w:hint="eastAsia"/>
          <w:sz w:val="20"/>
          <w:szCs w:val="20"/>
        </w:rPr>
        <w:t>）培训学习。在测试计划中会列出关于培训的需求和安排，这也是资源的一部分，测试人员需要了解产品的一些知识和技术。作为确认测试人员，还应了解关于用户实际使用产品的有关知识，如部分行业知识。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在以上活动完成、一切准备就绪，并且产品编码已经完成，通过单元测试和集成测试之后，即可以开始执行确认测试。</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确认测试的执行活动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1</w:t>
      </w:r>
      <w:r>
        <w:rPr>
          <w:rFonts w:cs="Calibri" w:hint="eastAsia"/>
          <w:sz w:val="20"/>
          <w:szCs w:val="20"/>
        </w:rPr>
        <w:t>）确认测试实施。执行确</w:t>
      </w:r>
      <w:r>
        <w:rPr>
          <w:rFonts w:cs="Calibri" w:hint="eastAsia"/>
          <w:sz w:val="20"/>
          <w:szCs w:val="20"/>
        </w:rPr>
        <w:t>认测试说明和测试用例，然后把在此过程中发现的</w:t>
      </w:r>
      <w:r>
        <w:rPr>
          <w:rFonts w:cs="Calibri" w:hint="eastAsia"/>
          <w:sz w:val="20"/>
          <w:szCs w:val="20"/>
        </w:rPr>
        <w:t>BUG</w:t>
      </w:r>
      <w:r>
        <w:rPr>
          <w:rFonts w:cs="Calibri" w:hint="eastAsia"/>
          <w:sz w:val="20"/>
          <w:szCs w:val="20"/>
        </w:rPr>
        <w:t>提交给开发人员，并在其修改后验证新版本。提交方式是多种多样的，可以采用纸质文档或电子文档，从最直接的口头沟通到一个专用的</w:t>
      </w:r>
      <w:r>
        <w:rPr>
          <w:rFonts w:cs="Calibri" w:hint="eastAsia"/>
          <w:sz w:val="20"/>
          <w:szCs w:val="20"/>
        </w:rPr>
        <w:t>BUG</w:t>
      </w:r>
      <w:r>
        <w:rPr>
          <w:rFonts w:cs="Calibri" w:hint="eastAsia"/>
          <w:sz w:val="20"/>
          <w:szCs w:val="20"/>
        </w:rPr>
        <w:t>管理系统平台。总之这是一个循环过程，即执行测试用例</w:t>
      </w:r>
      <w:r>
        <w:rPr>
          <w:rFonts w:cs="Calibri" w:hint="eastAsia"/>
          <w:sz w:val="20"/>
          <w:szCs w:val="20"/>
        </w:rPr>
        <w:t>-&gt;</w:t>
      </w:r>
      <w:r>
        <w:rPr>
          <w:rFonts w:cs="Calibri" w:hint="eastAsia"/>
          <w:sz w:val="20"/>
          <w:szCs w:val="20"/>
        </w:rPr>
        <w:t>提交</w:t>
      </w:r>
      <w:r>
        <w:rPr>
          <w:rFonts w:cs="Calibri" w:hint="eastAsia"/>
          <w:sz w:val="20"/>
          <w:szCs w:val="20"/>
        </w:rPr>
        <w:t>BUG-&gt;</w:t>
      </w:r>
      <w:r>
        <w:rPr>
          <w:rFonts w:cs="Calibri" w:hint="eastAsia"/>
          <w:sz w:val="20"/>
          <w:szCs w:val="20"/>
        </w:rPr>
        <w:t>验证与回归测试，然后再进行循环，直到产品的质量目标达到预期目标。</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如果确认测试阶段时间比较长，如超过一个月，则需要提交阶段性的测试状态报告给项目经理和有关人员，主要目的是报告当前阶段的测试情况，实时地总结和评估有且于避免项目出现大的偏差。</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w:t>
      </w:r>
      <w:r>
        <w:rPr>
          <w:rFonts w:cs="Calibri" w:hint="eastAsia"/>
          <w:sz w:val="20"/>
          <w:szCs w:val="20"/>
        </w:rPr>
        <w:t>2</w:t>
      </w:r>
      <w:r>
        <w:rPr>
          <w:rFonts w:cs="Calibri" w:hint="eastAsia"/>
          <w:sz w:val="20"/>
          <w:szCs w:val="20"/>
        </w:rPr>
        <w:t>）确认测试报告。执行完全</w:t>
      </w:r>
      <w:r>
        <w:rPr>
          <w:rFonts w:cs="Calibri" w:hint="eastAsia"/>
          <w:sz w:val="20"/>
          <w:szCs w:val="20"/>
        </w:rPr>
        <w:t>部的测试用例后，确认产品已经满足了需求规格说明，质量目标也达到了预期目村，则产品就通过了确认测试，可以结束确认测试进入下一步阶段。此时需要提交一份确认测试报告，内容是关于确认测试的执行情况、最终产品需求满足情况和质量情况。也可能需要一个评审来评估测量是否可以通过，测试报告要回顾和总结测试重点布局的完成情况，并根据</w:t>
      </w:r>
      <w:r>
        <w:rPr>
          <w:rFonts w:cs="Calibri" w:hint="eastAsia"/>
          <w:sz w:val="20"/>
          <w:szCs w:val="20"/>
        </w:rPr>
        <w:t>BUG</w:t>
      </w:r>
      <w:r>
        <w:rPr>
          <w:rFonts w:cs="Calibri" w:hint="eastAsia"/>
          <w:sz w:val="20"/>
          <w:szCs w:val="20"/>
        </w:rPr>
        <w:t>总数和遗留问题定义该部分的质量情况。在没有客观指标产生前，可以由测试负责人给出主观判断，测试报告的遗留问题分析应提出具体分析，从实际出发，预测遗留</w:t>
      </w:r>
      <w:r>
        <w:rPr>
          <w:rFonts w:cs="Calibri" w:hint="eastAsia"/>
          <w:sz w:val="20"/>
          <w:szCs w:val="20"/>
        </w:rPr>
        <w:t>BUG</w:t>
      </w:r>
      <w:r>
        <w:rPr>
          <w:rFonts w:cs="Calibri" w:hint="eastAsia"/>
          <w:sz w:val="20"/>
          <w:szCs w:val="20"/>
        </w:rPr>
        <w:t>在未来软件的实际使用中有可能造成的后果，</w:t>
      </w:r>
      <w:r>
        <w:rPr>
          <w:rFonts w:cs="Calibri" w:hint="eastAsia"/>
          <w:sz w:val="20"/>
          <w:szCs w:val="20"/>
        </w:rPr>
        <w:t>并提出具体的解决方案或时间计划，需要采用技术服务咨询方法解决的要准备妥善的方案资料。</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确认测试的其他有关内容</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确认测试重点布局的形成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为了在有限的资源下完成最有效的测试，需要事先通过同行评审等沟通手段决定哪些是产品的功能点、哪些质量子特性需要测试、优先级如何，此部分由测试说明设计人员根据项目情况编写，其测试优先级和测试点需要项目负责人、需求人员和开发人员参与评审并确定，测试结果填写在测试报告中。</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测试报告样式（产品功能）：</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8"/>
        <w:gridCol w:w="803"/>
        <w:gridCol w:w="750"/>
        <w:gridCol w:w="680"/>
        <w:gridCol w:w="1308"/>
        <w:gridCol w:w="680"/>
        <w:gridCol w:w="680"/>
        <w:gridCol w:w="1252"/>
      </w:tblGrid>
      <w:tr w:rsidR="00000000">
        <w:trPr>
          <w:divId w:val="1716197891"/>
        </w:trPr>
        <w:tc>
          <w:tcPr>
            <w:tcW w:w="22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测试内容</w:t>
            </w:r>
          </w:p>
        </w:tc>
        <w:tc>
          <w:tcPr>
            <w:tcW w:w="11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不需要测试</w:t>
            </w:r>
          </w:p>
        </w:tc>
        <w:tc>
          <w:tcPr>
            <w:tcW w:w="10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需要测试</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9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color w:val="000000"/>
                <w:sz w:val="20"/>
                <w:szCs w:val="20"/>
              </w:rPr>
            </w:pPr>
            <w:r>
              <w:rPr>
                <w:rFonts w:hint="eastAsia"/>
                <w:color w:val="000000"/>
                <w:sz w:val="20"/>
                <w:szCs w:val="20"/>
              </w:rPr>
              <w:t>测试结果</w:t>
            </w:r>
          </w:p>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（测试报告中填写此处）</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color w:val="000000"/>
                <w:sz w:val="20"/>
                <w:szCs w:val="20"/>
              </w:rPr>
            </w:pPr>
            <w:r>
              <w:rPr>
                <w:rFonts w:hint="eastAsia"/>
                <w:color w:val="000000"/>
                <w:sz w:val="20"/>
                <w:szCs w:val="20"/>
              </w:rPr>
              <w:t>相关</w:t>
            </w:r>
            <w:r>
              <w:rPr>
                <w:rFonts w:hint="eastAsia"/>
                <w:color w:val="000000"/>
                <w:sz w:val="20"/>
                <w:szCs w:val="20"/>
              </w:rPr>
              <w:t>BUG</w:t>
            </w:r>
            <w:r>
              <w:rPr>
                <w:rFonts w:hint="eastAsia"/>
                <w:color w:val="000000"/>
                <w:sz w:val="20"/>
                <w:szCs w:val="20"/>
              </w:rPr>
              <w:t>及附件说明</w:t>
            </w:r>
          </w:p>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（测试报告中填写此处）</w:t>
            </w:r>
          </w:p>
        </w:tc>
      </w:tr>
      <w:tr w:rsidR="00000000">
        <w:trPr>
          <w:divId w:val="1716197891"/>
        </w:trPr>
        <w:tc>
          <w:tcPr>
            <w:tcW w:w="22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1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color w:val="000000"/>
                <w:sz w:val="20"/>
                <w:szCs w:val="20"/>
              </w:rPr>
            </w:pPr>
            <w:r>
              <w:rPr>
                <w:rFonts w:hint="eastAsia"/>
                <w:color w:val="000000"/>
                <w:sz w:val="20"/>
                <w:szCs w:val="20"/>
              </w:rPr>
              <w:t>优先</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其次</w:t>
            </w:r>
          </w:p>
        </w:tc>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优</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良</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差</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716197891"/>
        </w:trPr>
        <w:tc>
          <w:tcPr>
            <w:tcW w:w="22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安装与卸载</w:t>
            </w:r>
          </w:p>
        </w:tc>
        <w:tc>
          <w:tcPr>
            <w:tcW w:w="11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716197891"/>
        </w:trPr>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标准用户安装路径与卸载方式</w:t>
            </w:r>
          </w:p>
        </w:tc>
        <w:tc>
          <w:tcPr>
            <w:tcW w:w="11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716197891"/>
        </w:trPr>
        <w:tc>
          <w:tcPr>
            <w:tcW w:w="22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工厂封装安装方式</w:t>
            </w:r>
          </w:p>
        </w:tc>
        <w:tc>
          <w:tcPr>
            <w:tcW w:w="11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716197891"/>
        </w:trPr>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自定义安装路径与卸载方式</w:t>
            </w:r>
          </w:p>
        </w:tc>
        <w:tc>
          <w:tcPr>
            <w:tcW w:w="11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w:t>
            </w:r>
          </w:p>
        </w:tc>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716197891"/>
        </w:trPr>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非法安装操作的恢复性</w:t>
            </w:r>
          </w:p>
        </w:tc>
        <w:tc>
          <w:tcPr>
            <w:tcW w:w="11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w:t>
            </w:r>
          </w:p>
        </w:tc>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3A3DA7">
      <w:pPr>
        <w:pStyle w:val="a3"/>
        <w:spacing w:before="0" w:beforeAutospacing="0" w:after="0" w:afterAutospacing="0"/>
        <w:ind w:left="835"/>
        <w:rPr>
          <w:rFonts w:cs="Calibri"/>
          <w:sz w:val="20"/>
          <w:szCs w:val="20"/>
        </w:rPr>
      </w:pPr>
      <w:r>
        <w:rPr>
          <w:rFonts w:cs="Calibri" w:hint="eastAsia"/>
          <w:sz w:val="20"/>
          <w:szCs w:val="20"/>
        </w:rPr>
        <w:t>注意：可以按需求优先级划分，并且经过项目组负责人和需求人员的评审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报告的样例如下表（质量特性——可靠性）：</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23"/>
        <w:gridCol w:w="851"/>
        <w:gridCol w:w="732"/>
        <w:gridCol w:w="682"/>
        <w:gridCol w:w="732"/>
        <w:gridCol w:w="682"/>
        <w:gridCol w:w="682"/>
        <w:gridCol w:w="1127"/>
      </w:tblGrid>
      <w:tr w:rsidR="00000000">
        <w:trPr>
          <w:divId w:val="1688946386"/>
        </w:trPr>
        <w:tc>
          <w:tcPr>
            <w:tcW w:w="32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测试内容</w:t>
            </w:r>
          </w:p>
        </w:tc>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不需要测试</w:t>
            </w:r>
          </w:p>
        </w:tc>
        <w:tc>
          <w:tcPr>
            <w:tcW w:w="1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需要测试</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color w:val="000000"/>
                <w:sz w:val="20"/>
                <w:szCs w:val="20"/>
              </w:rPr>
            </w:pPr>
            <w:r>
              <w:rPr>
                <w:rFonts w:hint="eastAsia"/>
                <w:color w:val="000000"/>
                <w:sz w:val="20"/>
                <w:szCs w:val="20"/>
              </w:rPr>
              <w:t>测试结果</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color w:val="000000"/>
                <w:sz w:val="20"/>
                <w:szCs w:val="20"/>
              </w:rPr>
            </w:pPr>
            <w:r>
              <w:rPr>
                <w:rFonts w:hint="eastAsia"/>
                <w:color w:val="000000"/>
                <w:sz w:val="20"/>
                <w:szCs w:val="20"/>
              </w:rPr>
              <w:t>相关</w:t>
            </w:r>
            <w:r>
              <w:rPr>
                <w:rFonts w:hint="eastAsia"/>
                <w:color w:val="000000"/>
                <w:sz w:val="20"/>
                <w:szCs w:val="20"/>
              </w:rPr>
              <w:t>BUG</w:t>
            </w:r>
            <w:r>
              <w:rPr>
                <w:rFonts w:hint="eastAsia"/>
                <w:color w:val="000000"/>
                <w:sz w:val="20"/>
                <w:szCs w:val="20"/>
              </w:rPr>
              <w:t>及附件说明</w:t>
            </w:r>
          </w:p>
        </w:tc>
      </w:tr>
      <w:tr w:rsidR="00000000">
        <w:trPr>
          <w:divId w:val="1688946386"/>
        </w:trPr>
        <w:tc>
          <w:tcPr>
            <w:tcW w:w="32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color w:val="000000"/>
                <w:sz w:val="20"/>
                <w:szCs w:val="20"/>
              </w:rPr>
            </w:pPr>
            <w:r>
              <w:rPr>
                <w:rFonts w:hint="eastAsia"/>
                <w:color w:val="000000"/>
                <w:sz w:val="20"/>
                <w:szCs w:val="20"/>
              </w:rPr>
              <w:t>优先</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其次</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优</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良</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jc w:val="center"/>
              <w:rPr>
                <w:rFonts w:hint="eastAsia"/>
                <w:color w:val="000000"/>
                <w:sz w:val="20"/>
                <w:szCs w:val="20"/>
              </w:rPr>
            </w:pPr>
            <w:r>
              <w:rPr>
                <w:rFonts w:hint="eastAsia"/>
                <w:color w:val="000000"/>
                <w:sz w:val="20"/>
                <w:szCs w:val="20"/>
              </w:rPr>
              <w:t>差</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688946386"/>
        </w:trPr>
        <w:tc>
          <w:tcPr>
            <w:tcW w:w="32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大数据量下操作的速度</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688946386"/>
        </w:trPr>
        <w:tc>
          <w:tcPr>
            <w:tcW w:w="32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流行硬件平台下，基本性能能否满足要求</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688946386"/>
        </w:trPr>
        <w:tc>
          <w:tcPr>
            <w:tcW w:w="32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用户错误操作屏蔽</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688946386"/>
        </w:trPr>
        <w:tc>
          <w:tcPr>
            <w:tcW w:w="32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错误提示的准确性</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688946386"/>
        </w:trPr>
        <w:tc>
          <w:tcPr>
            <w:tcW w:w="32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输入有效性检查</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688946386"/>
        </w:trPr>
        <w:tc>
          <w:tcPr>
            <w:tcW w:w="32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异常情况影响（网络中断或断电等）</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采用工具</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需求分析工具：可以给出程序的业务流程，并采用业务逻辑分析生成确认测试用例。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自动化测试工具：可以自动录制和执行脚本，是一种自动化的测试工具。</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资源检查工具：内存、资源泄漏检查工具，可以检查代码错误，也可以测试程序是否存在内存资源泄漏等。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辅助测试工具：辅助性的工具虽然不能完成测试，但是可以使测试更加方便和容易，节省时间和精力。</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注册表监控工具：监控计算机系统的变化并提示给测试人员，包括系统文件的变化，注册表的增加、删除、更改等。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硬盘恢复工具：可以迅速恢复系统，节省了安装操作系统的时间，保证了测试环境配置的</w:t>
      </w:r>
      <w:r>
        <w:rPr>
          <w:rFonts w:cs="Calibri" w:hint="eastAsia"/>
          <w:sz w:val="20"/>
          <w:szCs w:val="20"/>
        </w:rPr>
        <w:t>准确。</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文件比较工作：可以完成输出结果和文件状态的检查。得出结果准确客观，无需测试人员手工检查，况且很多文件是无法手工检查的。</w:t>
      </w:r>
    </w:p>
    <w:p w:rsidR="00000000" w:rsidRDefault="003A3DA7">
      <w:pPr>
        <w:pStyle w:val="a3"/>
        <w:spacing w:before="0" w:beforeAutospacing="0" w:after="0" w:afterAutospacing="0"/>
        <w:ind w:left="295"/>
        <w:rPr>
          <w:rFonts w:ascii="微软雅黑" w:eastAsia="微软雅黑" w:hAnsi="微软雅黑" w:cs="Calibri" w:hint="eastAsia"/>
          <w:sz w:val="44"/>
          <w:szCs w:val="44"/>
        </w:rPr>
      </w:pPr>
      <w:r>
        <w:rPr>
          <w:rFonts w:ascii="微软雅黑" w:eastAsia="微软雅黑" w:hAnsi="微软雅黑" w:cs="Calibri" w:hint="eastAsia"/>
          <w:b/>
          <w:bCs/>
          <w:sz w:val="44"/>
          <w:szCs w:val="44"/>
        </w:rPr>
        <w:t>系统测试分类</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系统测试是软件测试过程中最重要的测试阶段之一。</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系统测试是基于系统需求规格说明书的黑盒测试。以功能测试为主，还包括：系统性能测试、安全性、可靠性、稳定性测试，以及对系统其它性能如负载能力、处理能力以及响应时间等进行测试。其目的是为了验证系统是否满足开发要求，是否能够提供设计所描述的功能，是否用户的需求都得到满足。</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系统测试主要是在确认测试的基础上，进一步考虑软件运行环</w:t>
      </w:r>
      <w:r>
        <w:rPr>
          <w:rFonts w:cs="Calibri" w:hint="eastAsia"/>
          <w:sz w:val="20"/>
          <w:szCs w:val="20"/>
        </w:rPr>
        <w:t>境因素（也称为软件配置）对软件各质量特性造成的影响。系统测试的工作流程与确认测试过程相近。但因为系统测试注重测试环境，所以，测试实施前期的测试环境准备很重要。另外，针对测试环境制订的测试策略也要作为测试实施前系统测试人员考虑的重点。</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系统测试类型</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按测试目标划分</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功能测试（正确性测试</w:t>
      </w:r>
      <w:r>
        <w:rPr>
          <w:rFonts w:cs="Calibri" w:hint="eastAsia"/>
          <w:color w:val="000000"/>
          <w:sz w:val="20"/>
          <w:szCs w:val="20"/>
        </w:rPr>
        <w:t>/</w:t>
      </w:r>
      <w:r>
        <w:rPr>
          <w:rFonts w:cs="Calibri" w:hint="eastAsia"/>
          <w:color w:val="000000"/>
          <w:sz w:val="20"/>
          <w:szCs w:val="20"/>
        </w:rPr>
        <w:t>容错性测试</w:t>
      </w:r>
      <w:r>
        <w:rPr>
          <w:rFonts w:cs="Calibri" w:hint="eastAsia"/>
          <w:color w:val="000000"/>
          <w:sz w:val="20"/>
          <w:szCs w:val="20"/>
        </w:rPr>
        <w:t>/</w:t>
      </w:r>
      <w:r>
        <w:rPr>
          <w:rFonts w:cs="Calibri" w:hint="eastAsia"/>
          <w:color w:val="000000"/>
          <w:sz w:val="20"/>
          <w:szCs w:val="20"/>
        </w:rPr>
        <w:t>并发逻辑测试</w:t>
      </w:r>
      <w:r>
        <w:rPr>
          <w:rFonts w:cs="Calibri" w:hint="eastAsia"/>
          <w:color w:val="000000"/>
          <w:sz w:val="20"/>
          <w:szCs w:val="20"/>
        </w:rPr>
        <w:t>/</w:t>
      </w:r>
      <w:r>
        <w:rPr>
          <w:rFonts w:cs="Calibri" w:hint="eastAsia"/>
          <w:color w:val="000000"/>
          <w:sz w:val="20"/>
          <w:szCs w:val="20"/>
        </w:rPr>
        <w:t>关联内容测试等等）</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安全测试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性能测试（疲劳测试</w:t>
      </w:r>
      <w:r>
        <w:rPr>
          <w:rFonts w:cs="Calibri" w:hint="eastAsia"/>
          <w:color w:val="000000"/>
          <w:sz w:val="20"/>
          <w:szCs w:val="20"/>
        </w:rPr>
        <w:t>/</w:t>
      </w:r>
      <w:r>
        <w:rPr>
          <w:rFonts w:cs="Calibri" w:hint="eastAsia"/>
          <w:color w:val="000000"/>
          <w:sz w:val="20"/>
          <w:szCs w:val="20"/>
        </w:rPr>
        <w:t>压力测试</w:t>
      </w:r>
      <w:r>
        <w:rPr>
          <w:rFonts w:cs="Calibri" w:hint="eastAsia"/>
          <w:color w:val="000000"/>
          <w:sz w:val="20"/>
          <w:szCs w:val="20"/>
        </w:rPr>
        <w:t>/</w:t>
      </w:r>
      <w:r>
        <w:rPr>
          <w:rFonts w:cs="Calibri" w:hint="eastAsia"/>
          <w:color w:val="000000"/>
          <w:sz w:val="20"/>
          <w:szCs w:val="20"/>
        </w:rPr>
        <w:t>响应时间）</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强度测试（使资源出现短缺的情况，检查系统的应对）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可移植性（兼容性测试）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容量测试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恢复测试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配置测试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安装、卸载测试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用户界面测试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比较测试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接口间测试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数据库测试</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按软件架构类型分</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Client/Server</w:t>
      </w:r>
      <w:r>
        <w:rPr>
          <w:rFonts w:ascii="KaiTi_GB2312" w:eastAsia="KaiTi_GB2312" w:hAnsi="KaiTi_GB2312" w:cs="Calibri" w:hint="eastAsia"/>
          <w:b/>
          <w:bCs/>
          <w:sz w:val="30"/>
          <w:szCs w:val="30"/>
        </w:rPr>
        <w:t>软件测试</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 xml:space="preserve">C/S </w:t>
      </w:r>
      <w:r>
        <w:rPr>
          <w:rFonts w:cs="Calibri" w:hint="eastAsia"/>
          <w:color w:val="000000"/>
          <w:sz w:val="20"/>
          <w:szCs w:val="20"/>
        </w:rPr>
        <w:t>结构软件的测试发生在三个不同的层次：</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个体的客户端应用以“分离的“模式被测试——不考虑服务器和底层网络的运行；</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客户端软件和关联的服务器端应用被一起测试，</w:t>
      </w:r>
      <w:r>
        <w:rPr>
          <w:rFonts w:cs="Calibri" w:hint="eastAsia"/>
          <w:color w:val="000000"/>
          <w:sz w:val="20"/>
          <w:szCs w:val="20"/>
        </w:rPr>
        <w:t xml:space="preserve"> </w:t>
      </w:r>
      <w:r>
        <w:rPr>
          <w:rFonts w:cs="Calibri" w:hint="eastAsia"/>
          <w:color w:val="000000"/>
          <w:sz w:val="20"/>
          <w:szCs w:val="20"/>
        </w:rPr>
        <w:t>但网络运行不被明显的考虑；</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完整的</w:t>
      </w:r>
      <w:r>
        <w:rPr>
          <w:rFonts w:cs="Calibri" w:hint="eastAsia"/>
          <w:color w:val="000000"/>
          <w:sz w:val="20"/>
          <w:szCs w:val="20"/>
        </w:rPr>
        <w:t xml:space="preserve"> C/S</w:t>
      </w:r>
      <w:r>
        <w:rPr>
          <w:rFonts w:cs="Calibri" w:hint="eastAsia"/>
          <w:color w:val="000000"/>
          <w:sz w:val="20"/>
          <w:szCs w:val="20"/>
        </w:rPr>
        <w:t>体系结构，包括网络运行和性能，被测试。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C/S</w:t>
      </w:r>
      <w:r>
        <w:rPr>
          <w:rFonts w:cs="Calibri" w:hint="eastAsia"/>
          <w:color w:val="000000"/>
          <w:sz w:val="20"/>
          <w:szCs w:val="20"/>
        </w:rPr>
        <w:t>结构软件测试常用方法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应用功能测试——客户端应用被独立地执行，以揭示在其运行中的错误。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服务器测试——测试服务器的协调和数据管理功能，也考虑服务器性能（整体反映时间和数据吞吐量）。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数据库测试——测试服务器存储的数据的精确性和完整性，检查客户端应用提交的事务，以保证数据被正确地存储、更新和检索。</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事务测试——创建一系列的测试以保证每类事务被按照需求处理。测试着重于处理的正确性，</w:t>
      </w:r>
      <w:r>
        <w:rPr>
          <w:rFonts w:cs="Calibri" w:hint="eastAsia"/>
          <w:color w:val="000000"/>
          <w:sz w:val="20"/>
          <w:szCs w:val="20"/>
        </w:rPr>
        <w:t xml:space="preserve"> </w:t>
      </w:r>
      <w:r>
        <w:rPr>
          <w:rFonts w:cs="Calibri" w:hint="eastAsia"/>
          <w:color w:val="000000"/>
          <w:sz w:val="20"/>
          <w:szCs w:val="20"/>
        </w:rPr>
        <w:t>也关注性能问题。</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网络通信测试——这些测试验证网络节点间的通信正常地发生，并且消息传递、事务和相关的网络交通无错的发生。</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Browse/Server</w:t>
      </w:r>
      <w:r>
        <w:rPr>
          <w:rFonts w:ascii="KaiTi_GB2312" w:eastAsia="KaiTi_GB2312" w:hAnsi="KaiTi_GB2312" w:cs="Calibri" w:hint="eastAsia"/>
          <w:b/>
          <w:bCs/>
          <w:sz w:val="30"/>
          <w:szCs w:val="30"/>
        </w:rPr>
        <w:t>软件</w:t>
      </w:r>
      <w:r>
        <w:rPr>
          <w:rFonts w:ascii="KaiTi_GB2312" w:eastAsia="KaiTi_GB2312" w:hAnsi="KaiTi_GB2312" w:cs="Calibri" w:hint="eastAsia"/>
          <w:b/>
          <w:bCs/>
          <w:sz w:val="30"/>
          <w:szCs w:val="30"/>
        </w:rPr>
        <w:t>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B/S</w:t>
      </w:r>
      <w:r>
        <w:rPr>
          <w:rFonts w:cs="Calibri" w:hint="eastAsia"/>
          <w:sz w:val="20"/>
          <w:szCs w:val="20"/>
        </w:rPr>
        <w:t>结构软件测试需要关注：</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基本功能测试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性能测试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浏览器兼容性测试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数据库测试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安全性测试</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个人软件测试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个人软件的测试需要关注：</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基本功能测试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安装卸载测试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升级测试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兼容性测试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自我保护测试</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功能测试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功能测试又称正确性测试，它检查软件的基本功能点功能流是否符合规格说明。</w:t>
      </w:r>
      <w:r>
        <w:rPr>
          <w:rFonts w:cs="Calibri" w:hint="eastAsia"/>
          <w:sz w:val="20"/>
          <w:szCs w:val="20"/>
        </w:rPr>
        <w:t xml:space="preserve"> </w:t>
      </w:r>
      <w:r>
        <w:rPr>
          <w:rFonts w:cs="Calibri" w:hint="eastAsia"/>
          <w:sz w:val="20"/>
          <w:szCs w:val="20"/>
        </w:rPr>
        <w:t>按照系统功能需求规定对系统的功能、流程、数据、业务规则等进行测试，以及对系统基本特征如操作、界面、报表等的合理性、一致性进行测试。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基本的方法是构造一些合理输入，检查是否得到期望的输出。功能测试占系统测试的大部分时间，功能测试主要包括以下几个方面：</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功能点测试（正确性、完整性、审计、追踪、耦合性、基本安全性）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操作性的测试（易用性）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界面测试</w:t>
      </w:r>
      <w:r>
        <w:rPr>
          <w:rFonts w:cs="Calibri" w:hint="eastAsia"/>
          <w:color w:val="000000"/>
          <w:sz w:val="20"/>
          <w:szCs w:val="20"/>
        </w:rPr>
        <w:t>(</w:t>
      </w:r>
      <w:r>
        <w:rPr>
          <w:rFonts w:cs="Calibri" w:hint="eastAsia"/>
          <w:color w:val="000000"/>
          <w:sz w:val="20"/>
          <w:szCs w:val="20"/>
        </w:rPr>
        <w:t>重点美观性</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支持手册的测试（易用性及其他）</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GUI</w:t>
      </w:r>
      <w:r>
        <w:rPr>
          <w:rFonts w:cs="Calibri" w:hint="eastAsia"/>
          <w:color w:val="000000"/>
          <w:sz w:val="20"/>
          <w:szCs w:val="20"/>
        </w:rPr>
        <w:t>（用户界面）测试的观注点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窗口切换、移动、改变大小时正常吗？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各种界面元素的文字正确吗？（如标题、</w:t>
      </w:r>
      <w:r>
        <w:rPr>
          <w:rFonts w:cs="Calibri" w:hint="eastAsia"/>
          <w:color w:val="000000"/>
          <w:sz w:val="20"/>
          <w:szCs w:val="20"/>
        </w:rPr>
        <w:t xml:space="preserve"> </w:t>
      </w:r>
      <w:r>
        <w:rPr>
          <w:rFonts w:cs="Calibri" w:hint="eastAsia"/>
          <w:color w:val="000000"/>
          <w:sz w:val="20"/>
          <w:szCs w:val="20"/>
        </w:rPr>
        <w:t>提示等）</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各种界面元素的状态正确吗？（如有效、无效、选中等状态）</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各种界面元素支持键盘操作吗？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各种界面元素支持鼠标操作吗？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对话框中的缺省焦点正确吗？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数据项能正确回显吗？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对于常用的功能，用户能否不必阅读手册就能使用？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执行有风险的操作时，有”确认”、”放弃”等提示吗？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操作顺序合理吗？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有联机帮助吗？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各种界面元素的布局合理吗？美观吗？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各种界面元素的颜色协调吗？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各种界面元素的形状美观吗？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字体美观吗？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图标直观吗？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并发逻辑处理测试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需要产生新的</w:t>
      </w:r>
      <w:r>
        <w:rPr>
          <w:rFonts w:cs="Calibri" w:hint="eastAsia"/>
          <w:sz w:val="20"/>
          <w:szCs w:val="20"/>
        </w:rPr>
        <w:t>ID</w:t>
      </w:r>
      <w:r>
        <w:rPr>
          <w:rFonts w:cs="Calibri" w:hint="eastAsia"/>
          <w:sz w:val="20"/>
          <w:szCs w:val="20"/>
        </w:rPr>
        <w:t>时，多用户并发，检查</w:t>
      </w:r>
      <w:r>
        <w:rPr>
          <w:rFonts w:cs="Calibri" w:hint="eastAsia"/>
          <w:sz w:val="20"/>
          <w:szCs w:val="20"/>
        </w:rPr>
        <w:t>ID</w:t>
      </w:r>
      <w:r>
        <w:rPr>
          <w:rFonts w:cs="Calibri" w:hint="eastAsia"/>
          <w:sz w:val="20"/>
          <w:szCs w:val="20"/>
        </w:rPr>
        <w:t>的产生情况；</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对同一</w:t>
      </w:r>
      <w:r>
        <w:rPr>
          <w:rFonts w:cs="Calibri" w:hint="eastAsia"/>
          <w:sz w:val="20"/>
          <w:szCs w:val="20"/>
        </w:rPr>
        <w:t>ID</w:t>
      </w:r>
      <w:r>
        <w:rPr>
          <w:rFonts w:cs="Calibri" w:hint="eastAsia"/>
          <w:sz w:val="20"/>
          <w:szCs w:val="20"/>
        </w:rPr>
        <w:t>的记录进行操作，多用户进行不同操作，检查该记录数据和状态变化情况；</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系统级关联测试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在单元测试中，可能会遇到以下情况：</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程序中两个模块使用某些共享的变量，一个模块对这些变量的修改不正确，则会引起另一个模块出错，因此这是程序发现错误的一个可能的原因，应该设计测试方案，在程序的一次运行中同时检测这两个模块，特别要着重检测一个模块修改了共享变量后，另一个模块能否像预期的那样正常使用这些变量。如果两个模块相对独立，就没有必要测试它们的输入组合情况。</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w:t>
      </w:r>
      <w:r>
        <w:rPr>
          <w:rFonts w:cs="Calibri" w:hint="eastAsia"/>
          <w:sz w:val="20"/>
          <w:szCs w:val="20"/>
        </w:rPr>
        <w:t>系统测试中，也有同样的问题。数据库中一条记录，会对应很多显示或处理的位置。当对这样一条数据做了修改后，对应位置的显示或者处理结果都要做相应的变化。这也是系统测试需要重点检查的一个测试点。</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编写测试用例时，首先要明确这条记录在什么情况下可以编辑，什么情况下不可以编辑。在可编辑时，关联位置会做什么处理，还要关注处理的一致性，正确性。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以下是一个内容管理系统的测试举例：</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498"/>
        <w:gridCol w:w="2511"/>
        <w:gridCol w:w="988"/>
      </w:tblGrid>
      <w:tr w:rsidR="00000000">
        <w:trPr>
          <w:divId w:val="10454454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编号</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操作</w:t>
            </w:r>
          </w:p>
        </w:tc>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对应检查位置</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预期结果</w:t>
            </w:r>
          </w:p>
        </w:tc>
      </w:tr>
      <w:tr w:rsidR="00000000">
        <w:trPr>
          <w:divId w:val="10454454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编辑一个栏目</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&lt;</w:t>
            </w:r>
            <w:r>
              <w:rPr>
                <w:rFonts w:hint="eastAsia"/>
                <w:color w:val="000000"/>
                <w:sz w:val="20"/>
                <w:szCs w:val="20"/>
              </w:rPr>
              <w:t>包括增删改</w:t>
            </w:r>
            <w:r>
              <w:rPr>
                <w:rFonts w:hint="eastAsia"/>
                <w:color w:val="000000"/>
                <w:sz w:val="20"/>
                <w:szCs w:val="20"/>
              </w:rPr>
              <w:t>&gt;</w:t>
            </w:r>
          </w:p>
        </w:tc>
        <w:tc>
          <w:tcPr>
            <w:tcW w:w="2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内容管理</w:t>
            </w:r>
            <w:r>
              <w:rPr>
                <w:rFonts w:hint="eastAsia"/>
                <w:color w:val="000000"/>
                <w:sz w:val="20"/>
                <w:szCs w:val="20"/>
              </w:rPr>
              <w:t>&gt;</w:t>
            </w:r>
            <w:r>
              <w:rPr>
                <w:rFonts w:hint="eastAsia"/>
                <w:color w:val="000000"/>
                <w:sz w:val="20"/>
                <w:szCs w:val="20"/>
              </w:rPr>
              <w:t>栏目树</w:t>
            </w:r>
            <w:r>
              <w:rPr>
                <w:rFonts w:hint="eastAsia"/>
                <w:color w:val="000000"/>
                <w:sz w:val="20"/>
                <w:szCs w:val="20"/>
              </w:rPr>
              <w:t xml:space="preserve"> </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栏目管理</w:t>
            </w:r>
            <w:r>
              <w:rPr>
                <w:rFonts w:hint="eastAsia"/>
                <w:color w:val="000000"/>
                <w:sz w:val="20"/>
                <w:szCs w:val="20"/>
              </w:rPr>
              <w:t>&gt;</w:t>
            </w:r>
            <w:r>
              <w:rPr>
                <w:rFonts w:hint="eastAsia"/>
                <w:color w:val="000000"/>
                <w:sz w:val="20"/>
                <w:szCs w:val="20"/>
              </w:rPr>
              <w:t>快照管理</w:t>
            </w:r>
            <w:r>
              <w:rPr>
                <w:rFonts w:hint="eastAsia"/>
                <w:color w:val="000000"/>
                <w:sz w:val="20"/>
                <w:szCs w:val="20"/>
              </w:rPr>
              <w:t xml:space="preserve"> </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安全管理</w:t>
            </w:r>
            <w:r>
              <w:rPr>
                <w:rFonts w:hint="eastAsia"/>
                <w:color w:val="000000"/>
                <w:sz w:val="20"/>
                <w:szCs w:val="20"/>
              </w:rPr>
              <w:t>&gt;</w:t>
            </w:r>
            <w:r>
              <w:rPr>
                <w:rFonts w:hint="eastAsia"/>
                <w:color w:val="000000"/>
                <w:sz w:val="20"/>
                <w:szCs w:val="20"/>
              </w:rPr>
              <w:t>权限分配</w:t>
            </w:r>
            <w:r>
              <w:rPr>
                <w:rFonts w:hint="eastAsia"/>
                <w:color w:val="000000"/>
                <w:sz w:val="20"/>
                <w:szCs w:val="20"/>
              </w:rPr>
              <w:t xml:space="preserve"> </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站点管理</w:t>
            </w:r>
            <w:r>
              <w:rPr>
                <w:rFonts w:hint="eastAsia"/>
                <w:color w:val="000000"/>
                <w:sz w:val="20"/>
                <w:szCs w:val="20"/>
              </w:rPr>
              <w:t>&gt;</w:t>
            </w:r>
            <w:r>
              <w:rPr>
                <w:rFonts w:hint="eastAsia"/>
                <w:color w:val="000000"/>
                <w:sz w:val="20"/>
                <w:szCs w:val="20"/>
              </w:rPr>
              <w:t>站点配置</w:t>
            </w:r>
            <w:r>
              <w:rPr>
                <w:rFonts w:hint="eastAsia"/>
                <w:color w:val="000000"/>
                <w:sz w:val="20"/>
                <w:szCs w:val="20"/>
              </w:rPr>
              <w:t xml:space="preserve"> </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站点管理</w:t>
            </w:r>
            <w:r>
              <w:rPr>
                <w:rFonts w:hint="eastAsia"/>
                <w:color w:val="000000"/>
                <w:sz w:val="20"/>
                <w:szCs w:val="20"/>
              </w:rPr>
              <w:t>&gt;</w:t>
            </w:r>
            <w:r>
              <w:rPr>
                <w:rFonts w:hint="eastAsia"/>
                <w:color w:val="000000"/>
                <w:sz w:val="20"/>
                <w:szCs w:val="20"/>
              </w:rPr>
              <w:t>站点内容发布</w:t>
            </w:r>
            <w:r>
              <w:rPr>
                <w:rFonts w:hint="eastAsia"/>
                <w:color w:val="000000"/>
                <w:sz w:val="20"/>
                <w:szCs w:val="20"/>
              </w:rPr>
              <w:t xml:space="preserve"> </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信息统计</w:t>
            </w:r>
            <w:r>
              <w:rPr>
                <w:rFonts w:hint="eastAsia"/>
                <w:color w:val="000000"/>
                <w:sz w:val="20"/>
                <w:szCs w:val="20"/>
              </w:rPr>
              <w:t>&gt;</w:t>
            </w:r>
            <w:r>
              <w:rPr>
                <w:rFonts w:hint="eastAsia"/>
                <w:color w:val="000000"/>
                <w:sz w:val="20"/>
                <w:szCs w:val="20"/>
              </w:rPr>
              <w:t>统计栏目设定</w:t>
            </w:r>
            <w:r>
              <w:rPr>
                <w:rFonts w:hint="eastAsia"/>
                <w:color w:val="000000"/>
                <w:sz w:val="20"/>
                <w:szCs w:val="20"/>
              </w:rPr>
              <w:t xml:space="preserve"> </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日志分析</w:t>
            </w:r>
            <w:r>
              <w:rPr>
                <w:rFonts w:hint="eastAsia"/>
                <w:color w:val="000000"/>
                <w:sz w:val="20"/>
                <w:szCs w:val="20"/>
              </w:rPr>
              <w:t>&gt;</w:t>
            </w:r>
            <w:r>
              <w:rPr>
                <w:rFonts w:hint="eastAsia"/>
                <w:color w:val="000000"/>
                <w:sz w:val="20"/>
                <w:szCs w:val="20"/>
              </w:rPr>
              <w:t>栏目明细修改</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0454454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2</w:t>
            </w:r>
          </w:p>
        </w:tc>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编辑一个内容</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&lt;</w:t>
            </w:r>
            <w:r>
              <w:rPr>
                <w:rFonts w:hint="eastAsia"/>
                <w:color w:val="000000"/>
                <w:sz w:val="20"/>
                <w:szCs w:val="20"/>
              </w:rPr>
              <w:t>包括增删改</w:t>
            </w:r>
            <w:r>
              <w:rPr>
                <w:rFonts w:hint="eastAsia"/>
                <w:color w:val="000000"/>
                <w:sz w:val="20"/>
                <w:szCs w:val="20"/>
              </w:rPr>
              <w:t>&gt;</w:t>
            </w:r>
          </w:p>
        </w:tc>
        <w:tc>
          <w:tcPr>
            <w:tcW w:w="2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内容管理</w:t>
            </w:r>
            <w:r>
              <w:rPr>
                <w:rFonts w:hint="eastAsia"/>
                <w:color w:val="000000"/>
                <w:sz w:val="20"/>
                <w:szCs w:val="20"/>
              </w:rPr>
              <w:t>&gt;</w:t>
            </w:r>
            <w:r>
              <w:rPr>
                <w:rFonts w:hint="eastAsia"/>
                <w:color w:val="000000"/>
                <w:sz w:val="20"/>
                <w:szCs w:val="20"/>
              </w:rPr>
              <w:t>历史版本</w:t>
            </w:r>
            <w:r>
              <w:rPr>
                <w:rFonts w:hint="eastAsia"/>
                <w:color w:val="000000"/>
                <w:sz w:val="20"/>
                <w:szCs w:val="20"/>
              </w:rPr>
              <w:t xml:space="preserve"> </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信息审核</w:t>
            </w:r>
            <w:r>
              <w:rPr>
                <w:rFonts w:hint="eastAsia"/>
                <w:color w:val="000000"/>
                <w:sz w:val="20"/>
                <w:szCs w:val="20"/>
              </w:rPr>
              <w:t>&gt;</w:t>
            </w:r>
            <w:r>
              <w:rPr>
                <w:rFonts w:hint="eastAsia"/>
                <w:color w:val="000000"/>
                <w:sz w:val="20"/>
                <w:szCs w:val="20"/>
              </w:rPr>
              <w:t>内容审核</w:t>
            </w:r>
            <w:r>
              <w:rPr>
                <w:rFonts w:hint="eastAsia"/>
                <w:color w:val="000000"/>
                <w:sz w:val="20"/>
                <w:szCs w:val="20"/>
              </w:rPr>
              <w:t xml:space="preserve"> </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站点管理</w:t>
            </w:r>
            <w:r>
              <w:rPr>
                <w:rFonts w:hint="eastAsia"/>
                <w:color w:val="000000"/>
                <w:sz w:val="20"/>
                <w:szCs w:val="20"/>
              </w:rPr>
              <w:t>&gt;</w:t>
            </w:r>
            <w:r>
              <w:rPr>
                <w:rFonts w:hint="eastAsia"/>
                <w:color w:val="000000"/>
                <w:sz w:val="20"/>
                <w:szCs w:val="20"/>
              </w:rPr>
              <w:t>站点内容发布</w:t>
            </w:r>
            <w:r>
              <w:rPr>
                <w:rFonts w:hint="eastAsia"/>
                <w:color w:val="000000"/>
                <w:sz w:val="20"/>
                <w:szCs w:val="20"/>
              </w:rPr>
              <w:t xml:space="preserve">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0454454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3</w:t>
            </w:r>
          </w:p>
        </w:tc>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编辑一个用户</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&lt;</w:t>
            </w:r>
            <w:r>
              <w:rPr>
                <w:rFonts w:hint="eastAsia"/>
                <w:color w:val="000000"/>
                <w:sz w:val="20"/>
                <w:szCs w:val="20"/>
              </w:rPr>
              <w:t>包括增删改</w:t>
            </w:r>
            <w:r>
              <w:rPr>
                <w:rFonts w:hint="eastAsia"/>
                <w:color w:val="000000"/>
                <w:sz w:val="20"/>
                <w:szCs w:val="20"/>
              </w:rPr>
              <w:t>&gt;</w:t>
            </w:r>
          </w:p>
        </w:tc>
        <w:tc>
          <w:tcPr>
            <w:tcW w:w="2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安全管理</w:t>
            </w:r>
            <w:r>
              <w:rPr>
                <w:rFonts w:hint="eastAsia"/>
                <w:color w:val="000000"/>
                <w:sz w:val="20"/>
                <w:szCs w:val="20"/>
              </w:rPr>
              <w:t>&gt;</w:t>
            </w:r>
            <w:r>
              <w:rPr>
                <w:rFonts w:hint="eastAsia"/>
                <w:color w:val="000000"/>
                <w:sz w:val="20"/>
                <w:szCs w:val="20"/>
              </w:rPr>
              <w:t>用户管理</w:t>
            </w:r>
            <w:r>
              <w:rPr>
                <w:rFonts w:hint="eastAsia"/>
                <w:color w:val="000000"/>
                <w:sz w:val="20"/>
                <w:szCs w:val="20"/>
              </w:rPr>
              <w:t xml:space="preserve"> </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信息统计</w:t>
            </w:r>
            <w:r>
              <w:rPr>
                <w:rFonts w:hint="eastAsia"/>
                <w:color w:val="000000"/>
                <w:sz w:val="20"/>
                <w:szCs w:val="20"/>
              </w:rPr>
              <w:t>&gt;</w:t>
            </w:r>
            <w:r>
              <w:rPr>
                <w:rFonts w:hint="eastAsia"/>
                <w:color w:val="000000"/>
                <w:sz w:val="20"/>
                <w:szCs w:val="20"/>
              </w:rPr>
              <w:t>统计用户设定</w:t>
            </w:r>
            <w:r>
              <w:rPr>
                <w:rFonts w:hint="eastAsia"/>
                <w:color w:val="000000"/>
                <w:sz w:val="20"/>
                <w:szCs w:val="20"/>
              </w:rPr>
              <w:t xml:space="preserve"> </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日志分析</w:t>
            </w:r>
            <w:r>
              <w:rPr>
                <w:rFonts w:hint="eastAsia"/>
                <w:color w:val="000000"/>
                <w:sz w:val="20"/>
                <w:szCs w:val="20"/>
              </w:rPr>
              <w:t>&gt;</w:t>
            </w:r>
            <w:r>
              <w:rPr>
                <w:rFonts w:hint="eastAsia"/>
                <w:color w:val="000000"/>
                <w:sz w:val="20"/>
                <w:szCs w:val="20"/>
              </w:rPr>
              <w:t>用户明细修改</w:t>
            </w:r>
            <w:r>
              <w:rPr>
                <w:rFonts w:hint="eastAsia"/>
                <w:color w:val="000000"/>
                <w:sz w:val="20"/>
                <w:szCs w:val="20"/>
              </w:rPr>
              <w:t xml:space="preserve"> </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论坛管理</w:t>
            </w:r>
            <w:r>
              <w:rPr>
                <w:rFonts w:hint="eastAsia"/>
                <w:color w:val="000000"/>
                <w:sz w:val="20"/>
                <w:szCs w:val="20"/>
              </w:rPr>
              <w:t>&gt;</w:t>
            </w:r>
            <w:r>
              <w:rPr>
                <w:rFonts w:hint="eastAsia"/>
                <w:color w:val="000000"/>
                <w:sz w:val="20"/>
                <w:szCs w:val="20"/>
              </w:rPr>
              <w:t>信息统计</w:t>
            </w:r>
            <w:r>
              <w:rPr>
                <w:rFonts w:hint="eastAsia"/>
                <w:color w:val="000000"/>
                <w:sz w:val="20"/>
                <w:szCs w:val="20"/>
              </w:rPr>
              <w:t xml:space="preserve"> </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个人信息显示</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bl>
    <w:p w:rsidR="00000000" w:rsidRDefault="003A3DA7">
      <w:pPr>
        <w:pStyle w:val="a3"/>
        <w:spacing w:before="0" w:beforeAutospacing="0" w:after="0" w:afterAutospacing="0"/>
        <w:ind w:left="835"/>
        <w:rPr>
          <w:rFonts w:cs="Calibri"/>
          <w:sz w:val="20"/>
          <w:szCs w:val="20"/>
        </w:rPr>
      </w:pPr>
      <w:r>
        <w:rPr>
          <w:rFonts w:cs="Calibri" w:hint="eastAsia"/>
          <w:sz w:val="20"/>
          <w:szCs w:val="20"/>
        </w:rPr>
        <w:t>以上只是列举了一些静态显示问题，程序中还会涉及到另外一些关联，修改某个记录后，对应位置的信息需要重新计算，状态需要重置等等，对于这样的位置，更需要重点测试。</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帮助文档的测试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用户在使用系统时候，</w:t>
      </w:r>
      <w:r>
        <w:rPr>
          <w:rFonts w:cs="Calibri" w:hint="eastAsia"/>
          <w:sz w:val="20"/>
          <w:szCs w:val="20"/>
        </w:rPr>
        <w:t xml:space="preserve"> </w:t>
      </w:r>
      <w:r>
        <w:rPr>
          <w:rFonts w:cs="Calibri" w:hint="eastAsia"/>
          <w:sz w:val="20"/>
          <w:szCs w:val="20"/>
        </w:rPr>
        <w:t>如果出现问题，</w:t>
      </w:r>
      <w:r>
        <w:rPr>
          <w:rFonts w:cs="Calibri" w:hint="eastAsia"/>
          <w:sz w:val="20"/>
          <w:szCs w:val="20"/>
        </w:rPr>
        <w:t xml:space="preserve"> </w:t>
      </w:r>
      <w:r>
        <w:rPr>
          <w:rFonts w:cs="Calibri" w:hint="eastAsia"/>
          <w:sz w:val="20"/>
          <w:szCs w:val="20"/>
        </w:rPr>
        <w:t>首先求助的就是在线帮助。一个糟糕的在线帮助会很大的打击用户对系统的信心。因此一个好的系统，必须要有完备的帮助体系，包括用户操作手册，实时在线帮助等。在线帮助的测试（</w:t>
      </w:r>
      <w:r>
        <w:rPr>
          <w:rFonts w:cs="Calibri" w:hint="eastAsia"/>
          <w:sz w:val="20"/>
          <w:szCs w:val="20"/>
        </w:rPr>
        <w:t>Online Help Testing</w:t>
      </w:r>
      <w:r>
        <w:rPr>
          <w:rFonts w:cs="Calibri" w:hint="eastAsia"/>
          <w:sz w:val="20"/>
          <w:szCs w:val="20"/>
        </w:rPr>
        <w:t>）主要用于验证系统的实时在线帮助的可用性和正确性。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帮助文档测试可以和文档测试（或资料测试）一起进</w:t>
      </w:r>
      <w:r>
        <w:rPr>
          <w:rFonts w:cs="Calibri" w:hint="eastAsia"/>
          <w:sz w:val="20"/>
          <w:szCs w:val="20"/>
        </w:rPr>
        <w:t>行。值得注意的是，</w:t>
      </w:r>
      <w:r>
        <w:rPr>
          <w:rFonts w:cs="Calibri" w:hint="eastAsia"/>
          <w:sz w:val="20"/>
          <w:szCs w:val="20"/>
        </w:rPr>
        <w:t xml:space="preserve"> </w:t>
      </w:r>
      <w:r>
        <w:rPr>
          <w:rFonts w:cs="Calibri" w:hint="eastAsia"/>
          <w:sz w:val="20"/>
          <w:szCs w:val="20"/>
        </w:rPr>
        <w:t>帮助文档测试需要按照帮助文档的步骤，一步步的执行，以确保文档描述的正确性和清晰性。</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帮助文档测试，</w:t>
      </w:r>
      <w:r>
        <w:rPr>
          <w:rFonts w:cs="Calibri" w:hint="eastAsia"/>
          <w:color w:val="000000"/>
          <w:sz w:val="20"/>
          <w:szCs w:val="20"/>
        </w:rPr>
        <w:t xml:space="preserve"> </w:t>
      </w:r>
      <w:r>
        <w:rPr>
          <w:rFonts w:cs="Calibri" w:hint="eastAsia"/>
          <w:color w:val="000000"/>
          <w:sz w:val="20"/>
          <w:szCs w:val="20"/>
        </w:rPr>
        <w:t>测试人员需要关注的问题：</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帮助文件的索引是否正确？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帮助文件的内容是否正确？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在系统运行过程中帮助能否被正常的激活？</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在系统不同的位置激活的帮助内容与当前操作内容是否相关联？</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帮助是否足够详细并能解决需要被解决的问题？</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恢复测试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恢复测试是通过各种手段，让软件强制性地发生故障（如：系统崩溃、硬件损坏或其他灾难性问题），然后来验证恢复是否能正常进行的一种系统测试方法。如果恢复是自动的（由系统本身来进行的），重新初始化、检查点机制、数据恢复和重启动都要进行正确验证。如果恢复是需要人工干预的，那么要估算修复的平均时间是否在可以接受的范围之内。恢复测试时，应该参考性能测试的相关测试指标。</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恢复测试的重点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执行某个工作流时，出现系统问题，系统恢复后，该工作流的数据情况。该情形注重检查数据的正确性。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在系统执行各个功能或操作时，突然中断，检查程</w:t>
      </w:r>
      <w:r>
        <w:rPr>
          <w:rFonts w:cs="Calibri" w:hint="eastAsia"/>
          <w:color w:val="000000"/>
          <w:sz w:val="20"/>
          <w:szCs w:val="20"/>
        </w:rPr>
        <w:t>序的正确性。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在系统执行某些操作或其他外部原因导致系统软硬件环境达到临界状态或崩溃时，软硬件环境的恢复能力。</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安全测试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验证安装在系统内的保护机构确实能够对系统进行保护，使之不受各种非常的干扰。安全测试时需要设计一些测试用例试图突破系统的安全保密措施，检验系统是否有安全保密的漏洞。</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在安全测试过程中，测试者扮演着一个试图攻击系统的个人角色。</w:t>
      </w:r>
      <w:r>
        <w:rPr>
          <w:rFonts w:cs="Calibri" w:hint="eastAsia"/>
          <w:sz w:val="20"/>
          <w:szCs w:val="20"/>
        </w:rPr>
        <w:t xml:space="preserve"> </w:t>
      </w:r>
      <w:r>
        <w:rPr>
          <w:rFonts w:cs="Calibri" w:hint="eastAsia"/>
          <w:sz w:val="20"/>
          <w:szCs w:val="20"/>
        </w:rPr>
        <w:t>测试者可以尝试去通过外部的手段来获取系统的密码，可以使用可以瓦解任何防守的客户软件来攻击系统；可以把系统“制服”，使得别人无法访问；可以有目的地引发系统错误，期望在系统</w:t>
      </w:r>
      <w:r>
        <w:rPr>
          <w:rFonts w:cs="Calibri" w:hint="eastAsia"/>
          <w:sz w:val="20"/>
          <w:szCs w:val="20"/>
        </w:rPr>
        <w:t>恢复过程中侵入系统；可以通过浏览非保密的数据，从中找到进入系统的钥匙；等等。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只要有足够的时间和资源，好的安全测试就一定能够最终侵入一个系统。系统设计者的任务就是要把系统设计为想要攻破系统而付出的代价大于攻破系统之后得到的信息的价值。</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安全测试的一些实例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用户权限安全，截取或破译口令等</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故意导致系统失败，企图趁恢复之机非法进入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测试专门定做的软件破坏系统的保护机制</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试图通过浏览非保密数据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非法篡改数据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DOS</w:t>
      </w:r>
      <w:r>
        <w:rPr>
          <w:rFonts w:cs="Calibri" w:hint="eastAsia"/>
          <w:color w:val="000000"/>
          <w:sz w:val="20"/>
          <w:szCs w:val="20"/>
        </w:rPr>
        <w:t>攻击</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数据备份安全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网页加密安全：</w:t>
      </w:r>
      <w:r>
        <w:rPr>
          <w:rFonts w:cs="Calibri" w:hint="eastAsia"/>
          <w:color w:val="000000"/>
          <w:sz w:val="20"/>
          <w:szCs w:val="20"/>
        </w:rPr>
        <w:t xml:space="preserve"> </w:t>
      </w:r>
      <w:r>
        <w:rPr>
          <w:rFonts w:cs="Calibri" w:hint="eastAsia"/>
          <w:color w:val="000000"/>
          <w:sz w:val="20"/>
          <w:szCs w:val="20"/>
        </w:rPr>
        <w:t>加密解密用的字符串等等</w:t>
      </w:r>
      <w:r>
        <w:rPr>
          <w:rFonts w:cs="Calibri" w:hint="eastAsia"/>
          <w:color w:val="000000"/>
          <w:sz w:val="20"/>
          <w:szCs w:val="20"/>
        </w:rPr>
        <w:t xml:space="preserve"> </w:t>
      </w:r>
      <w:r>
        <w:rPr>
          <w:rFonts w:cs="Calibri" w:hint="eastAsia"/>
          <w:color w:val="000000"/>
          <w:sz w:val="20"/>
          <w:szCs w:val="20"/>
        </w:rPr>
        <w:t>（比如网页链接中的加密字符串）。</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网页编</w:t>
      </w:r>
      <w:r>
        <w:rPr>
          <w:rFonts w:cs="Calibri" w:hint="eastAsia"/>
          <w:color w:val="000000"/>
          <w:sz w:val="20"/>
          <w:szCs w:val="20"/>
        </w:rPr>
        <w:t>写的时候得一些安全问题：</w:t>
      </w:r>
      <w:r>
        <w:rPr>
          <w:rFonts w:cs="Calibri" w:hint="eastAsia"/>
          <w:color w:val="000000"/>
          <w:sz w:val="20"/>
          <w:szCs w:val="20"/>
        </w:rPr>
        <w:t xml:space="preserve"> </w:t>
      </w:r>
      <w:r>
        <w:rPr>
          <w:rFonts w:cs="Calibri" w:hint="eastAsia"/>
          <w:color w:val="000000"/>
          <w:sz w:val="20"/>
          <w:szCs w:val="20"/>
        </w:rPr>
        <w:t>比方说对特殊字符的过滤</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安全性测试的主要方式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模拟</w:t>
      </w:r>
      <w:r>
        <w:rPr>
          <w:rFonts w:cs="Calibri" w:hint="eastAsia"/>
          <w:color w:val="000000"/>
          <w:sz w:val="20"/>
          <w:szCs w:val="20"/>
        </w:rPr>
        <w:t xml:space="preserve"> DOS</w:t>
      </w:r>
      <w:r>
        <w:rPr>
          <w:rFonts w:cs="Calibri" w:hint="eastAsia"/>
          <w:color w:val="000000"/>
          <w:sz w:val="20"/>
          <w:szCs w:val="20"/>
        </w:rPr>
        <w:t>攻击服务器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以普通用户身份非法侵入数据库服务器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缓冲区溢出检测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代码的安全检查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数据保密性检查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数据备份安全性检查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配置测试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软件系统在不同的软件配置情况下的运行和使用情况，也可以纳入兼容性测试范畴。</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容量测试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验证系统处理大量数据的能力，</w:t>
      </w:r>
      <w:r>
        <w:rPr>
          <w:rFonts w:cs="Calibri" w:hint="eastAsia"/>
          <w:sz w:val="20"/>
          <w:szCs w:val="20"/>
        </w:rPr>
        <w:t xml:space="preserve"> </w:t>
      </w:r>
      <w:r>
        <w:rPr>
          <w:rFonts w:cs="Calibri" w:hint="eastAsia"/>
          <w:sz w:val="20"/>
          <w:szCs w:val="20"/>
        </w:rPr>
        <w:t>重点以下几个方面：</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一定时间内，接收到大量的数据；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持续的数据发送和处理，累积很大的数据量；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最大数据量的情况下，系统诸如查询，报表等功能的使用情况。</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安装、卸载测试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安装测试有两个目的。第一个目的是确保该软件在正常情况和异常情况的不同条件下，都能进行安装。例如，进行首次安装、升级、完整的或自定义的安装。异常情况包括磁盘空间不足、缺少目录创建权限等。第二个目的是核实软件在安装后可立即正常运行。这通常是指运行大量为功能测试制定的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一般来说，</w:t>
      </w:r>
      <w:r>
        <w:rPr>
          <w:rFonts w:cs="Calibri" w:hint="eastAsia"/>
          <w:sz w:val="20"/>
          <w:szCs w:val="20"/>
        </w:rPr>
        <w:t xml:space="preserve"> </w:t>
      </w:r>
      <w:r>
        <w:rPr>
          <w:rFonts w:cs="Calibri" w:hint="eastAsia"/>
          <w:sz w:val="20"/>
          <w:szCs w:val="20"/>
        </w:rPr>
        <w:t>升级测试也纳入安装卸载测试的范畴。</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安装正确性和完整性检查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对程序安装的正确性和完整性进行核对：²</w:t>
      </w:r>
      <w:r>
        <w:rPr>
          <w:rFonts w:cs="Calibri" w:hint="eastAsia"/>
          <w:color w:val="000000"/>
          <w:sz w:val="20"/>
          <w:szCs w:val="20"/>
        </w:rPr>
        <w:t xml:space="preserve"> </w:t>
      </w:r>
      <w:r>
        <w:rPr>
          <w:rFonts w:cs="Calibri" w:hint="eastAsia"/>
          <w:color w:val="000000"/>
          <w:sz w:val="20"/>
          <w:szCs w:val="20"/>
        </w:rPr>
        <w:t>校验产品文件的完整性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安装的审查，追踪被记录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安装之前，</w:t>
      </w:r>
      <w:r>
        <w:rPr>
          <w:rFonts w:cs="Calibri" w:hint="eastAsia"/>
          <w:color w:val="000000"/>
          <w:sz w:val="20"/>
          <w:szCs w:val="20"/>
        </w:rPr>
        <w:t>该系统已经被证实没有问题²</w:t>
      </w:r>
      <w:r>
        <w:rPr>
          <w:rFonts w:cs="Calibri" w:hint="eastAsia"/>
          <w:color w:val="000000"/>
          <w:sz w:val="20"/>
          <w:szCs w:val="20"/>
        </w:rPr>
        <w:t xml:space="preserve"> </w:t>
      </w:r>
      <w:r>
        <w:rPr>
          <w:rFonts w:cs="Calibri" w:hint="eastAsia"/>
          <w:color w:val="000000"/>
          <w:sz w:val="20"/>
          <w:szCs w:val="20"/>
        </w:rPr>
        <w:t>如果安装失败，系统有相应的解决方案²</w:t>
      </w:r>
      <w:r>
        <w:rPr>
          <w:rFonts w:cs="Calibri" w:hint="eastAsia"/>
          <w:color w:val="000000"/>
          <w:sz w:val="20"/>
          <w:szCs w:val="20"/>
        </w:rPr>
        <w:t xml:space="preserve"> </w:t>
      </w:r>
      <w:r>
        <w:rPr>
          <w:rFonts w:cs="Calibri" w:hint="eastAsia"/>
          <w:color w:val="000000"/>
          <w:sz w:val="20"/>
          <w:szCs w:val="20"/>
        </w:rPr>
        <w:t>安装过程，进行了权限控制（安全性）²</w:t>
      </w:r>
      <w:r>
        <w:rPr>
          <w:rFonts w:cs="Calibri" w:hint="eastAsia"/>
          <w:color w:val="000000"/>
          <w:sz w:val="20"/>
          <w:szCs w:val="20"/>
        </w:rPr>
        <w:t xml:space="preserve"> </w:t>
      </w:r>
      <w:r>
        <w:rPr>
          <w:rFonts w:cs="Calibri" w:hint="eastAsia"/>
          <w:color w:val="000000"/>
          <w:sz w:val="20"/>
          <w:szCs w:val="20"/>
        </w:rPr>
        <w:t>安装遵循一定的方法，步骤</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需要的配套程序和数据已经放进了产品中²</w:t>
      </w:r>
      <w:r>
        <w:rPr>
          <w:rFonts w:cs="Calibri" w:hint="eastAsia"/>
          <w:color w:val="000000"/>
          <w:sz w:val="20"/>
          <w:szCs w:val="20"/>
        </w:rPr>
        <w:t xml:space="preserve"> </w:t>
      </w:r>
      <w:r>
        <w:rPr>
          <w:rFonts w:cs="Calibri" w:hint="eastAsia"/>
          <w:color w:val="000000"/>
          <w:sz w:val="20"/>
          <w:szCs w:val="20"/>
        </w:rPr>
        <w:t>提供使用说明</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相关文件已经完整</w:t>
      </w:r>
      <w:r>
        <w:rPr>
          <w:rFonts w:cs="Calibri" w:hint="eastAsia"/>
          <w:color w:val="000000"/>
          <w:sz w:val="20"/>
          <w:szCs w:val="20"/>
        </w:rPr>
        <w:t>(</w:t>
      </w:r>
      <w:r>
        <w:rPr>
          <w:rFonts w:cs="Calibri" w:hint="eastAsia"/>
          <w:color w:val="000000"/>
          <w:sz w:val="20"/>
          <w:szCs w:val="20"/>
        </w:rPr>
        <w:t>可维护性）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接口已经被合理调整（耦合性）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综合的性能达到了用户要求</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安装卸载测试兼容性检查点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杀毒软件的病毒检查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在不同系统下进行安装测试，检查程序是否可用²</w:t>
      </w:r>
      <w:r>
        <w:rPr>
          <w:rFonts w:cs="Calibri" w:hint="eastAsia"/>
          <w:color w:val="000000"/>
          <w:sz w:val="20"/>
          <w:szCs w:val="20"/>
        </w:rPr>
        <w:t xml:space="preserve"> </w:t>
      </w:r>
      <w:r>
        <w:rPr>
          <w:rFonts w:cs="Calibri" w:hint="eastAsia"/>
          <w:color w:val="000000"/>
          <w:sz w:val="20"/>
          <w:szCs w:val="20"/>
        </w:rPr>
        <w:t>安装过程异常中断后软件的恢复性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和其他应用软件的兼容性、抗干扰性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与同类软件的攻防属性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反安装是否可用，数据是否保护</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升级测试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比较测试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与竞争伙伴的产品的比较测试，</w:t>
      </w:r>
      <w:r>
        <w:rPr>
          <w:rFonts w:cs="Calibri" w:hint="eastAsia"/>
          <w:color w:val="000000"/>
          <w:sz w:val="20"/>
          <w:szCs w:val="20"/>
        </w:rPr>
        <w:t xml:space="preserve"> </w:t>
      </w:r>
      <w:r>
        <w:rPr>
          <w:rFonts w:cs="Calibri" w:hint="eastAsia"/>
          <w:color w:val="000000"/>
          <w:sz w:val="20"/>
          <w:szCs w:val="20"/>
        </w:rPr>
        <w:t>如软件的弱点、</w:t>
      </w:r>
      <w:r>
        <w:rPr>
          <w:rFonts w:cs="Calibri" w:hint="eastAsia"/>
          <w:color w:val="000000"/>
          <w:sz w:val="20"/>
          <w:szCs w:val="20"/>
        </w:rPr>
        <w:t xml:space="preserve"> </w:t>
      </w:r>
      <w:r>
        <w:rPr>
          <w:rFonts w:cs="Calibri" w:hint="eastAsia"/>
          <w:color w:val="000000"/>
          <w:sz w:val="20"/>
          <w:szCs w:val="20"/>
        </w:rPr>
        <w:t>优点或实力。</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兼容性测试</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兼容性测试点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操作系统兼容性测试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同一平台上其他相关应用软件的兼容性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硬件兼容性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异构数据兼容性测试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新旧数据数据转换</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异种数据兼容性测试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相关软件市场占有率</w:t>
      </w:r>
    </w:p>
    <w:p w:rsidR="00000000" w:rsidRDefault="003A3DA7">
      <w:pPr>
        <w:pStyle w:val="a3"/>
        <w:spacing w:before="0" w:beforeAutospacing="0" w:after="0" w:afterAutospacing="0"/>
        <w:ind w:left="835"/>
        <w:rPr>
          <w:rFonts w:cs="Calibri"/>
          <w:sz w:val="20"/>
          <w:szCs w:val="20"/>
        </w:rPr>
      </w:pPr>
      <w:r>
        <w:rPr>
          <w:rFonts w:cs="Calibri" w:hint="eastAsia"/>
          <w:sz w:val="20"/>
          <w:szCs w:val="20"/>
        </w:rPr>
        <w:t>说到兼容性，一定会考虑到其他可能存在冲突的软件，然而这样的软件太多了，如何进行有效的测试呢？</w:t>
      </w:r>
      <w:r>
        <w:rPr>
          <w:rFonts w:cs="Calibri" w:hint="eastAsia"/>
          <w:sz w:val="20"/>
          <w:szCs w:val="20"/>
        </w:rPr>
        <w:t xml:space="preserve"> </w:t>
      </w:r>
      <w:r>
        <w:rPr>
          <w:rFonts w:cs="Calibri" w:hint="eastAsia"/>
          <w:sz w:val="20"/>
          <w:szCs w:val="20"/>
        </w:rPr>
        <w:t>每一类依照市场占有率选择有代表性的几个作为测试对象。</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接口测试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模拟不同的输入输出。</w:t>
      </w:r>
      <w:r>
        <w:rPr>
          <w:rFonts w:cs="Calibri" w:hint="eastAsia"/>
          <w:sz w:val="20"/>
          <w:szCs w:val="20"/>
        </w:rPr>
        <w:t xml:space="preserve"> </w:t>
      </w:r>
      <w:r>
        <w:rPr>
          <w:rFonts w:cs="Calibri" w:hint="eastAsia"/>
          <w:sz w:val="20"/>
          <w:szCs w:val="20"/>
        </w:rPr>
        <w:t>需要各个接口相应的系统相互配合。</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模块接口测试要点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参数数目和由调用模块送来的变元的数目是否相等？</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参数的属性和变元的属性是否匹配？</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参数和变元的单位系统是否匹配？</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传送给被调用模块的变元的数目是否等于那个模块的参数的数目？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传送给被调用模块的变元属性和参数的属性是否一致？</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传送给被调用模块的变元的单位系统和该模块参数的单位系统是否一致？</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传送给内部函数的变元属性、</w:t>
      </w:r>
      <w:r>
        <w:rPr>
          <w:rFonts w:cs="Calibri" w:hint="eastAsia"/>
          <w:color w:val="000000"/>
          <w:sz w:val="20"/>
          <w:szCs w:val="20"/>
        </w:rPr>
        <w:t xml:space="preserve"> </w:t>
      </w:r>
      <w:r>
        <w:rPr>
          <w:rFonts w:cs="Calibri" w:hint="eastAsia"/>
          <w:color w:val="000000"/>
          <w:sz w:val="20"/>
          <w:szCs w:val="20"/>
        </w:rPr>
        <w:t>数目和次序是否正确？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是否修改了只做输入用的变元。</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全程变量的定义和用法在各个模块中是否一致？</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数据库测试</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数据库测试的内容</w:t>
      </w:r>
    </w:p>
    <w:p w:rsidR="00000000" w:rsidRDefault="003A3DA7">
      <w:pPr>
        <w:pStyle w:val="a3"/>
        <w:spacing w:before="0" w:beforeAutospacing="0" w:after="0" w:afterAutospacing="0"/>
        <w:ind w:left="835"/>
        <w:rPr>
          <w:rFonts w:cs="Calibri"/>
          <w:sz w:val="20"/>
          <w:szCs w:val="20"/>
        </w:rPr>
      </w:pPr>
      <w:r>
        <w:rPr>
          <w:rFonts w:cs="Calibri" w:hint="eastAsia"/>
          <w:sz w:val="20"/>
          <w:szCs w:val="20"/>
        </w:rPr>
        <w:t>测试重点关注以下几个方面：</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数据库操作响应时间；</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数据库容量；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数据库设计检查；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数据库连接。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基本的数据库连接测试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设备：数据库服务器、</w:t>
      </w:r>
      <w:r>
        <w:rPr>
          <w:rFonts w:cs="Calibri" w:hint="eastAsia"/>
          <w:sz w:val="20"/>
          <w:szCs w:val="20"/>
        </w:rPr>
        <w:t xml:space="preserve"> web</w:t>
      </w:r>
      <w:r>
        <w:rPr>
          <w:rFonts w:cs="Calibri" w:hint="eastAsia"/>
          <w:sz w:val="20"/>
          <w:szCs w:val="20"/>
        </w:rPr>
        <w:t>服务器软件：应用系统、数据库</w:t>
      </w:r>
    </w:p>
    <w:p w:rsidR="00000000" w:rsidRDefault="003A3DA7">
      <w:pPr>
        <w:pStyle w:val="a3"/>
        <w:spacing w:before="0" w:beforeAutospacing="0" w:after="0" w:afterAutospacing="0"/>
        <w:ind w:left="295"/>
        <w:rPr>
          <w:rFonts w:ascii="微软雅黑" w:eastAsia="微软雅黑" w:hAnsi="微软雅黑" w:cs="Calibri" w:hint="eastAsia"/>
          <w:sz w:val="22"/>
          <w:szCs w:val="22"/>
        </w:rPr>
      </w:pPr>
      <w:r>
        <w:rPr>
          <w:rFonts w:ascii="微软雅黑" w:eastAsia="微软雅黑" w:hAnsi="微软雅黑" w:cs="Calibri" w:hint="eastAsia"/>
          <w:sz w:val="22"/>
          <w:szCs w:val="22"/>
        </w:rPr>
        <w:t> </w:t>
      </w:r>
    </w:p>
    <w:tbl>
      <w:tblPr>
        <w:tblW w:w="0" w:type="auto"/>
        <w:tblInd w:w="29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409"/>
        <w:gridCol w:w="2639"/>
        <w:gridCol w:w="1943"/>
      </w:tblGrid>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测试用例</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操作</w:t>
            </w:r>
          </w:p>
        </w:tc>
        <w:tc>
          <w:tcPr>
            <w:tcW w:w="17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预期结果</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w:t>
            </w:r>
            <w:r>
              <w:rPr>
                <w:rFonts w:hint="eastAsia"/>
                <w:color w:val="000000"/>
                <w:sz w:val="20"/>
                <w:szCs w:val="20"/>
              </w:rPr>
              <w:t>：数据库</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服务</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引导用户界面</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正常连接</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设置、运行正确</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启动前关闭数据库</w:t>
            </w:r>
          </w:p>
        </w:tc>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提示数据库连接失败</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启动后关闭数据库</w:t>
            </w:r>
          </w:p>
        </w:tc>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提示连接数据库错误</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关闭后连通</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软件运行正确</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启动前断开网线</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软件运行正确</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启动后断开</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软件运行正确</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断开后连通</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软件运行正确</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w:t>
            </w:r>
            <w:r>
              <w:rPr>
                <w:rFonts w:hint="eastAsia"/>
                <w:color w:val="000000"/>
                <w:sz w:val="20"/>
                <w:szCs w:val="20"/>
              </w:rPr>
              <w:t>：数据库</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B</w:t>
            </w:r>
            <w:r>
              <w:rPr>
                <w:rFonts w:hint="eastAsia"/>
                <w:color w:val="000000"/>
                <w:sz w:val="20"/>
                <w:szCs w:val="20"/>
              </w:rPr>
              <w:t>：服务、引导界面</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正常连接</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设置、运行正确</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启动前关闭数据库</w:t>
            </w:r>
          </w:p>
        </w:tc>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提示数据库连接失败</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启动后关闭数据库</w:t>
            </w:r>
          </w:p>
        </w:tc>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提示连接数据库错误</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关闭后连通</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软件运行正确</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启动前断开网线</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连接数据库失败</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启动后断开网线</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数据库连接错误</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断开后连通</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软件运行正确</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w:t>
            </w:r>
            <w:r>
              <w:rPr>
                <w:rFonts w:hint="eastAsia"/>
                <w:color w:val="000000"/>
                <w:sz w:val="20"/>
                <w:szCs w:val="20"/>
              </w:rPr>
              <w:t>：数据库、服务</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B</w:t>
            </w:r>
            <w:r>
              <w:rPr>
                <w:rFonts w:hint="eastAsia"/>
                <w:color w:val="000000"/>
                <w:sz w:val="20"/>
                <w:szCs w:val="20"/>
              </w:rPr>
              <w:t>：引导界面</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正常连接</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设置、运行正确</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启动前关闭数据库</w:t>
            </w:r>
          </w:p>
        </w:tc>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提示数据库连接失败</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启动后关闭数据库</w:t>
            </w:r>
          </w:p>
        </w:tc>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提示连接数据库错误</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关闭后连通</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软件运行正确</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启动前断开网线</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连接数据库失败</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启动后断开网线</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数据库连接错误</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断开后连通</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软件运行正确</w:t>
            </w:r>
          </w:p>
        </w:tc>
      </w:tr>
      <w:tr w:rsidR="00000000">
        <w:trPr>
          <w:divId w:val="1236210428"/>
        </w:trPr>
        <w:tc>
          <w:tcPr>
            <w:tcW w:w="3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配置中：应用服务是否由本地机控制</w:t>
            </w:r>
          </w:p>
        </w:tc>
        <w:tc>
          <w:tcPr>
            <w:tcW w:w="2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配置中，应用服务设置正确</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软件正确运行</w:t>
            </w:r>
          </w:p>
        </w:tc>
      </w:tr>
      <w:tr w:rsidR="00000000">
        <w:trPr>
          <w:divId w:val="1236210428"/>
        </w:trPr>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配置中，应用服务设置错误</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提示设置错误</w:t>
            </w:r>
          </w:p>
        </w:tc>
      </w:tr>
    </w:tbl>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数据库设计测试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主要是为了验证数据库设计文档</w:t>
      </w:r>
      <w:r>
        <w:rPr>
          <w:rFonts w:cs="Calibri" w:hint="eastAsia"/>
          <w:sz w:val="20"/>
          <w:szCs w:val="20"/>
        </w:rPr>
        <w:t xml:space="preserve"> </w:t>
      </w:r>
      <w:r>
        <w:rPr>
          <w:rFonts w:cs="Calibri" w:hint="eastAsia"/>
          <w:sz w:val="20"/>
          <w:szCs w:val="20"/>
        </w:rPr>
        <w:t>《数据字典》</w:t>
      </w:r>
      <w:r>
        <w:rPr>
          <w:rFonts w:cs="Calibri" w:hint="eastAsia"/>
          <w:sz w:val="20"/>
          <w:szCs w:val="20"/>
        </w:rPr>
        <w:t xml:space="preserve"> </w:t>
      </w:r>
      <w:r>
        <w:rPr>
          <w:rFonts w:cs="Calibri" w:hint="eastAsia"/>
          <w:sz w:val="20"/>
          <w:szCs w:val="20"/>
        </w:rPr>
        <w:t>是否符合设计需要，</w:t>
      </w:r>
      <w:r>
        <w:rPr>
          <w:rFonts w:cs="Calibri" w:hint="eastAsia"/>
          <w:sz w:val="20"/>
          <w:szCs w:val="20"/>
        </w:rPr>
        <w:t xml:space="preserve"> </w:t>
      </w:r>
      <w:r>
        <w:rPr>
          <w:rFonts w:cs="Calibri" w:hint="eastAsia"/>
          <w:sz w:val="20"/>
          <w:szCs w:val="20"/>
        </w:rPr>
        <w:t>实际数据库是否严格按照数据字典设计。</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可靠性测试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软件可靠性（</w:t>
      </w:r>
      <w:r>
        <w:rPr>
          <w:rFonts w:cs="Calibri" w:hint="eastAsia"/>
          <w:sz w:val="20"/>
          <w:szCs w:val="20"/>
        </w:rPr>
        <w:t>SoftwareReliability</w:t>
      </w:r>
      <w:r>
        <w:rPr>
          <w:rFonts w:cs="Calibri" w:hint="eastAsia"/>
          <w:sz w:val="20"/>
          <w:szCs w:val="20"/>
        </w:rPr>
        <w:t>）可以定义为：在规定环境，规定时间内（自然单元或时间单元），</w:t>
      </w:r>
      <w:r>
        <w:rPr>
          <w:rFonts w:cs="Calibri" w:hint="eastAsia"/>
          <w:sz w:val="20"/>
          <w:szCs w:val="20"/>
        </w:rPr>
        <w:t xml:space="preserve"> </w:t>
      </w:r>
      <w:r>
        <w:rPr>
          <w:rFonts w:cs="Calibri" w:hint="eastAsia"/>
          <w:sz w:val="20"/>
          <w:szCs w:val="20"/>
        </w:rPr>
        <w:t>一个系统或其功能无故障运行的可能性。其中：规定的环境包括硬件环境和软件环境。软件环境包括允许的操作系统、应用程序、编译系统、数据库系统等；硬件环境包</w:t>
      </w:r>
      <w:r>
        <w:rPr>
          <w:rFonts w:cs="Calibri" w:hint="eastAsia"/>
          <w:sz w:val="20"/>
          <w:szCs w:val="20"/>
        </w:rPr>
        <w:t>括</w:t>
      </w:r>
      <w:r>
        <w:rPr>
          <w:rFonts w:cs="Calibri" w:hint="eastAsia"/>
          <w:sz w:val="20"/>
          <w:szCs w:val="20"/>
        </w:rPr>
        <w:t xml:space="preserve"> CPU</w:t>
      </w:r>
      <w:r>
        <w:rPr>
          <w:rFonts w:cs="Calibri" w:hint="eastAsia"/>
          <w:sz w:val="20"/>
          <w:szCs w:val="20"/>
        </w:rPr>
        <w:t>、内存、</w:t>
      </w:r>
      <w:r>
        <w:rPr>
          <w:rFonts w:cs="Calibri" w:hint="eastAsia"/>
          <w:sz w:val="20"/>
          <w:szCs w:val="20"/>
        </w:rPr>
        <w:t>I/O</w:t>
      </w:r>
      <w:r>
        <w:rPr>
          <w:rFonts w:cs="Calibri" w:hint="eastAsia"/>
          <w:sz w:val="20"/>
          <w:szCs w:val="20"/>
        </w:rPr>
        <w:t>等。规定的时间一般分为执行时间、日历时间和时钟时间。其中执行时间（</w:t>
      </w:r>
      <w:r>
        <w:rPr>
          <w:rFonts w:cs="Calibri" w:hint="eastAsia"/>
          <w:sz w:val="20"/>
          <w:szCs w:val="20"/>
        </w:rPr>
        <w:t>Execut-ingTime</w:t>
      </w:r>
      <w:r>
        <w:rPr>
          <w:rFonts w:cs="Calibri" w:hint="eastAsia"/>
          <w:sz w:val="20"/>
          <w:szCs w:val="20"/>
        </w:rPr>
        <w:t>）是指执行一个程序所用的实际时间和中央处理器时间，或者是程序处于执行过程中的一段时间；</w:t>
      </w:r>
      <w:r>
        <w:rPr>
          <w:rFonts w:cs="Calibri" w:hint="eastAsia"/>
          <w:sz w:val="20"/>
          <w:szCs w:val="20"/>
        </w:rPr>
        <w:t xml:space="preserve"> </w:t>
      </w:r>
      <w:r>
        <w:rPr>
          <w:rFonts w:cs="Calibri" w:hint="eastAsia"/>
          <w:sz w:val="20"/>
          <w:szCs w:val="20"/>
        </w:rPr>
        <w:t>日历时间（</w:t>
      </w:r>
      <w:r>
        <w:rPr>
          <w:rFonts w:cs="Calibri" w:hint="eastAsia"/>
          <w:sz w:val="20"/>
          <w:szCs w:val="20"/>
        </w:rPr>
        <w:t>Calendartime</w:t>
      </w:r>
      <w:r>
        <w:rPr>
          <w:rFonts w:cs="Calibri" w:hint="eastAsia"/>
          <w:sz w:val="20"/>
          <w:szCs w:val="20"/>
        </w:rPr>
        <w:t>）指的是编年时间，包括计算机可能未运行的时间；时钟时间（</w:t>
      </w:r>
      <w:r>
        <w:rPr>
          <w:rFonts w:cs="Calibri" w:hint="eastAsia"/>
          <w:sz w:val="20"/>
          <w:szCs w:val="20"/>
        </w:rPr>
        <w:t>Clocktime</w:t>
      </w:r>
      <w:r>
        <w:rPr>
          <w:rFonts w:cs="Calibri" w:hint="eastAsia"/>
          <w:sz w:val="20"/>
          <w:szCs w:val="20"/>
        </w:rPr>
        <w:t>）是指从程序执行开始到程序执行完毕所经历的钟表时间。自然单元除时间外，跟软件产品处理数目相关的单元如运行、电话呼叫、</w:t>
      </w:r>
      <w:r>
        <w:rPr>
          <w:rFonts w:cs="Calibri" w:hint="eastAsia"/>
          <w:sz w:val="20"/>
          <w:szCs w:val="20"/>
        </w:rPr>
        <w:t xml:space="preserve">API </w:t>
      </w:r>
      <w:r>
        <w:rPr>
          <w:rFonts w:cs="Calibri" w:hint="eastAsia"/>
          <w:sz w:val="20"/>
          <w:szCs w:val="20"/>
        </w:rPr>
        <w:t>调用等都可以看作是一个自然单元。</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软件可靠性的层次划分</w:t>
      </w:r>
    </w:p>
    <w:p w:rsidR="00000000" w:rsidRDefault="003A3DA7">
      <w:pPr>
        <w:pStyle w:val="a3"/>
        <w:spacing w:before="0" w:beforeAutospacing="0" w:after="0" w:afterAutospacing="0"/>
        <w:ind w:left="835"/>
        <w:rPr>
          <w:rFonts w:cs="Calibri"/>
          <w:sz w:val="20"/>
          <w:szCs w:val="20"/>
        </w:rPr>
      </w:pPr>
      <w:r>
        <w:rPr>
          <w:rFonts w:cs="Calibri" w:hint="eastAsia"/>
          <w:sz w:val="20"/>
          <w:szCs w:val="20"/>
        </w:rPr>
        <w:t>从用户角度来看，软件可靠性可以分四个层次来看：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第一个层面：软件不出现故障；</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第二个层面：软件即使出现故障，也仅对性能有部分影响，而设备的功能不受损失；</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第三个层面：软件出现故障并造成部分功能受损失，但是能够很快恢复业务；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第四个层面：软件出现较大故障，并造成大部分功能受损、业务中断或瘫痪，但能够尽快恢复业务</w:t>
      </w:r>
      <w:r>
        <w:rPr>
          <w:rFonts w:cs="Calibri" w:hint="eastAsia"/>
          <w:sz w:val="20"/>
          <w:szCs w:val="20"/>
        </w:rPr>
        <w:t xml:space="preserve"> </w:t>
      </w:r>
      <w:r>
        <w:rPr>
          <w:rFonts w:cs="Calibri" w:hint="eastAsia"/>
          <w:sz w:val="20"/>
          <w:szCs w:val="20"/>
        </w:rPr>
        <w:t>（无论是手工恢复还是自动恢复）；</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对应于不同的可靠性层次，</w:t>
      </w:r>
      <w:r>
        <w:rPr>
          <w:rFonts w:cs="Calibri" w:hint="eastAsia"/>
          <w:sz w:val="20"/>
          <w:szCs w:val="20"/>
        </w:rPr>
        <w:t xml:space="preserve"> </w:t>
      </w:r>
      <w:r>
        <w:rPr>
          <w:rFonts w:cs="Calibri" w:hint="eastAsia"/>
          <w:sz w:val="20"/>
          <w:szCs w:val="20"/>
        </w:rPr>
        <w:t>要求系统有相应的层次设计要求和维护要求。</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例如：</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对于第一个层面：要求系统能够按照充分的规范来进行设计，加强各种异常处理能力和环境适应能力等</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对于第二个层面：要求系统有较高的容错能力，使用冗余技术和备份技术等；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对于第三个层面：要求系统有很好的可测试性，能迅速隔离问题和定位问题等；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对于第四个层面：要求系统有较高的可维护性等</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性能测试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实时系统和嵌入式系统中，提供符合功能需求但不符合性能需求的软件是不能被接受的。性能测试就是用来测试软件在系统中的运行性能的。性能测试可以发生在各个测试阶段中，即使是在单元层，一个单独模块的性能也可以使用白盒测试来进行评估，然而，只有当整个系统的所有成分都集成到一起之后，才能检查一个系统的真正性能。</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性能测试经</w:t>
      </w:r>
      <w:r>
        <w:rPr>
          <w:rFonts w:cs="Calibri" w:hint="eastAsia"/>
          <w:sz w:val="20"/>
          <w:szCs w:val="20"/>
        </w:rPr>
        <w:t>常和压力测试一起进行，而且常常需要硬件和软件测试设备，这就是说，常常有必要的在一种苛刻的环境中衡量资源的使用（比如，处理器周期）。外部的测试设备可以监测测试执行，当出现情况（如中断）时记录下来。通过对系统的检测，测试者可以发现导致效率降低和系统故障的原因。</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性能评测是一种性能测试，它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定义</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性能（</w:t>
      </w:r>
      <w:r>
        <w:rPr>
          <w:rFonts w:cs="Calibri" w:hint="eastAsia"/>
          <w:color w:val="000000"/>
          <w:sz w:val="20"/>
          <w:szCs w:val="20"/>
        </w:rPr>
        <w:t>pe</w:t>
      </w:r>
      <w:r>
        <w:rPr>
          <w:rFonts w:cs="Calibri" w:hint="eastAsia"/>
          <w:color w:val="000000"/>
          <w:sz w:val="20"/>
          <w:szCs w:val="20"/>
        </w:rPr>
        <w:t>rformance</w:t>
      </w:r>
      <w:r>
        <w:rPr>
          <w:rFonts w:cs="Calibri" w:hint="eastAsia"/>
          <w:color w:val="000000"/>
          <w:sz w:val="20"/>
          <w:szCs w:val="20"/>
        </w:rPr>
        <w:t>）：</w:t>
      </w:r>
    </w:p>
    <w:p w:rsidR="00000000" w:rsidRDefault="003A3DA7">
      <w:pPr>
        <w:pStyle w:val="a3"/>
        <w:spacing w:before="0" w:beforeAutospacing="0" w:after="0" w:afterAutospacing="0"/>
        <w:ind w:left="835"/>
        <w:rPr>
          <w:rFonts w:cs="Calibri"/>
          <w:sz w:val="20"/>
          <w:szCs w:val="20"/>
        </w:rPr>
      </w:pPr>
      <w:r>
        <w:rPr>
          <w:rFonts w:cs="Calibri" w:hint="eastAsia"/>
          <w:sz w:val="20"/>
          <w:szCs w:val="20"/>
        </w:rPr>
        <w:t>计算机系统或子系统实现其功能的能力。</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对计算机系统或子系统执行其功能的能力的度最。例如，响应时间、吞吐能力、事务处理数。</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性能测试：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性能测试是为描述测试对象与性能相关的特征并对其进行评价，</w:t>
      </w:r>
      <w:r>
        <w:rPr>
          <w:rFonts w:cs="Calibri" w:hint="eastAsia"/>
          <w:sz w:val="20"/>
          <w:szCs w:val="20"/>
        </w:rPr>
        <w:t xml:space="preserve"> </w:t>
      </w:r>
      <w:r>
        <w:rPr>
          <w:rFonts w:cs="Calibri" w:hint="eastAsia"/>
          <w:sz w:val="20"/>
          <w:szCs w:val="20"/>
        </w:rPr>
        <w:t>而实施和执行的一类测试，如描述和评价计时配置文件、执行流、响应时间以及操作的可靠性和限制等特征。</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分类</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并发性能测试、压力测试、负载测试、疲劳强度测试、大数据量测试和速度测试等，其中并发性能测试是重点。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并发性能测试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并发性能测试的过程是一个负载测试和压力测试的过程，即逐渐增加负载，直到系统的瓶颈或者不能接收的性能点，通过综合分析交易执行指标和资源监控指标来确定系统并发性能的过程。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并发性测试关注点：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以评价系统的当前性能；</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当扩展应用程序的功能或者新的应用程序将要被部署时，负载测试会帮助确定系统是否还能够处理期望的用户负载，以预测系统的未来性能；</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通过模拟成百上千个用户，重复执行和运行测试，可以确认性能瓶颈并优化和调整应用，目的在于寻找到瓶颈问题。</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负载测试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负载测试（</w:t>
      </w:r>
      <w:r>
        <w:rPr>
          <w:rFonts w:cs="Calibri" w:hint="eastAsia"/>
          <w:sz w:val="20"/>
          <w:szCs w:val="20"/>
        </w:rPr>
        <w:t>Load Testing</w:t>
      </w:r>
      <w:r>
        <w:rPr>
          <w:rFonts w:cs="Calibri" w:hint="eastAsia"/>
          <w:sz w:val="20"/>
          <w:szCs w:val="20"/>
        </w:rPr>
        <w:t>）是确定在各种工作负载下系</w:t>
      </w:r>
      <w:r>
        <w:rPr>
          <w:rFonts w:cs="Calibri" w:hint="eastAsia"/>
          <w:sz w:val="20"/>
          <w:szCs w:val="20"/>
        </w:rPr>
        <w:t>统的性能，</w:t>
      </w:r>
      <w:r>
        <w:rPr>
          <w:rFonts w:cs="Calibri" w:hint="eastAsia"/>
          <w:sz w:val="20"/>
          <w:szCs w:val="20"/>
        </w:rPr>
        <w:t xml:space="preserve"> </w:t>
      </w:r>
      <w:r>
        <w:rPr>
          <w:rFonts w:cs="Calibri" w:hint="eastAsia"/>
          <w:sz w:val="20"/>
          <w:szCs w:val="20"/>
        </w:rPr>
        <w:t>目标是测试当负载逐渐增加时，系统组成部分的相应输出项，例如通过量、响应时间、</w:t>
      </w:r>
      <w:r>
        <w:rPr>
          <w:rFonts w:cs="Calibri" w:hint="eastAsia"/>
          <w:sz w:val="20"/>
          <w:szCs w:val="20"/>
        </w:rPr>
        <w:t>CPU</w:t>
      </w:r>
      <w:r>
        <w:rPr>
          <w:rFonts w:cs="Calibri" w:hint="eastAsia"/>
          <w:sz w:val="20"/>
          <w:szCs w:val="20"/>
        </w:rPr>
        <w:t>负载、内存使用等来决定系统的性能。负载测试是一个分析软件应用程序和支撑架构、模拟真实环境的使用，从而来确定能够接收的性能过程。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负载测试是一种性能测试。在这种测试中，将使测试对象承担不同的工作量，以评测和评估测试对象在不同工作量条件下的性能行为，</w:t>
      </w:r>
      <w:r>
        <w:rPr>
          <w:rFonts w:cs="Calibri" w:hint="eastAsia"/>
          <w:sz w:val="20"/>
          <w:szCs w:val="20"/>
        </w:rPr>
        <w:t xml:space="preserve"> </w:t>
      </w:r>
      <w:r>
        <w:rPr>
          <w:rFonts w:cs="Calibri" w:hint="eastAsia"/>
          <w:sz w:val="20"/>
          <w:szCs w:val="20"/>
        </w:rPr>
        <w:t>以及持续正常运行的能力。负载测试的目标是确定并确保系统在超出最大预期工作量的情况下仍能正常运行。此外，负载测试还要评估性能特征，例如，响应时间、事务处理速率和其他与时间相</w:t>
      </w:r>
      <w:r>
        <w:rPr>
          <w:rFonts w:cs="Calibri" w:hint="eastAsia"/>
          <w:sz w:val="20"/>
          <w:szCs w:val="20"/>
        </w:rPr>
        <w:t>关的方面。</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注：事务是指”逻辑业务事务”。这种事务被定义为将由系统的某个最终用户通过使用应用程序来执行的特定功能，例如，添加或修改。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压力测试</w:t>
      </w:r>
    </w:p>
    <w:p w:rsidR="00000000" w:rsidRDefault="003A3DA7">
      <w:pPr>
        <w:pStyle w:val="a3"/>
        <w:spacing w:before="0" w:beforeAutospacing="0" w:after="0" w:afterAutospacing="0"/>
        <w:ind w:left="835"/>
        <w:rPr>
          <w:rFonts w:cs="Calibri"/>
          <w:sz w:val="20"/>
          <w:szCs w:val="20"/>
        </w:rPr>
      </w:pPr>
      <w:r>
        <w:rPr>
          <w:rFonts w:cs="Calibri" w:hint="eastAsia"/>
          <w:sz w:val="20"/>
          <w:szCs w:val="20"/>
        </w:rPr>
        <w:t>压力测试（</w:t>
      </w:r>
      <w:r>
        <w:rPr>
          <w:rFonts w:cs="Calibri" w:hint="eastAsia"/>
          <w:sz w:val="20"/>
          <w:szCs w:val="20"/>
        </w:rPr>
        <w:t>Stress Testing</w:t>
      </w:r>
      <w:r>
        <w:rPr>
          <w:rFonts w:cs="Calibri" w:hint="eastAsia"/>
          <w:sz w:val="20"/>
          <w:szCs w:val="20"/>
        </w:rPr>
        <w:t>）是通过确定一个系统的瓶颈或者不能接受的性能点，来获得系统能提供的最大服务级别的测试。同时在测试系统的能力最高实际限度时，即软件在一些超负荷的情况，功能实现情况。如要求软件某一行为的大量重复、输入大量的数据或大数值数据、对数据库大量复杂的查询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压力测试是一种性能测试，实施和执行此类测试的目的是找出因资源不足或资源争用而导致的</w:t>
      </w:r>
      <w:r>
        <w:rPr>
          <w:rFonts w:cs="Calibri" w:hint="eastAsia"/>
          <w:sz w:val="20"/>
          <w:szCs w:val="20"/>
        </w:rPr>
        <w:t>错误。</w:t>
      </w:r>
      <w:r>
        <w:rPr>
          <w:rFonts w:cs="Calibri" w:hint="eastAsia"/>
          <w:sz w:val="20"/>
          <w:szCs w:val="20"/>
        </w:rPr>
        <w:t xml:space="preserve"> </w:t>
      </w:r>
      <w:r>
        <w:rPr>
          <w:rFonts w:cs="Calibri" w:hint="eastAsia"/>
          <w:sz w:val="20"/>
          <w:szCs w:val="20"/>
        </w:rPr>
        <w:t>如果内存或磁盘空间不足，</w:t>
      </w:r>
      <w:r>
        <w:rPr>
          <w:rFonts w:cs="Calibri" w:hint="eastAsia"/>
          <w:sz w:val="20"/>
          <w:szCs w:val="20"/>
        </w:rPr>
        <w:t xml:space="preserve"> </w:t>
      </w:r>
      <w:r>
        <w:rPr>
          <w:rFonts w:cs="Calibri" w:hint="eastAsia"/>
          <w:sz w:val="20"/>
          <w:szCs w:val="20"/>
        </w:rPr>
        <w:t>测试对象就可能会表现出一些在正常条件下并不明显的缺陷。而其他缺陷则可能由于争用共享资源（如数据库锁或网络带宽）而造成的。压力测试还可用于确定测试对象能够处理的最大工作量。</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压力测试的一个变种是一种被称为是敏感测试的技术。在有些情况（最常见的是在数学算法中）下，在有效数据界限之内的一个很小范围的数据可能会引起极端的甚至是错误的运行，或者引起性能的急剧下降，这种情形和数学函数中的奇点相类似。敏感测试就是要发现在有效数据输入里可能会引发不稳定或者错误处理的数据组合。</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压力测试是在</w:t>
      </w:r>
      <w:r>
        <w:rPr>
          <w:rFonts w:cs="Calibri" w:hint="eastAsia"/>
          <w:sz w:val="20"/>
          <w:szCs w:val="20"/>
        </w:rPr>
        <w:t>一种需要反常数量、频率或资源的方式下运行系统。例如：</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当平均每秒出现</w:t>
      </w:r>
      <w:r>
        <w:rPr>
          <w:rFonts w:cs="Calibri" w:hint="eastAsia"/>
          <w:color w:val="000000"/>
          <w:sz w:val="20"/>
          <w:szCs w:val="20"/>
        </w:rPr>
        <w:t>1</w:t>
      </w:r>
      <w:r>
        <w:rPr>
          <w:rFonts w:cs="Calibri" w:hint="eastAsia"/>
          <w:color w:val="000000"/>
          <w:sz w:val="20"/>
          <w:szCs w:val="20"/>
        </w:rPr>
        <w:t>个或</w:t>
      </w:r>
      <w:r>
        <w:rPr>
          <w:rFonts w:cs="Calibri" w:hint="eastAsia"/>
          <w:color w:val="000000"/>
          <w:sz w:val="20"/>
          <w:szCs w:val="20"/>
        </w:rPr>
        <w:t>2</w:t>
      </w:r>
      <w:r>
        <w:rPr>
          <w:rFonts w:cs="Calibri" w:hint="eastAsia"/>
          <w:color w:val="000000"/>
          <w:sz w:val="20"/>
          <w:szCs w:val="20"/>
        </w:rPr>
        <w:t>个中断的情形下，应当对每秒出现</w:t>
      </w:r>
      <w:r>
        <w:rPr>
          <w:rFonts w:cs="Calibri" w:hint="eastAsia"/>
          <w:color w:val="000000"/>
          <w:sz w:val="20"/>
          <w:szCs w:val="20"/>
        </w:rPr>
        <w:t>10</w:t>
      </w:r>
      <w:r>
        <w:rPr>
          <w:rFonts w:cs="Calibri" w:hint="eastAsia"/>
          <w:color w:val="000000"/>
          <w:sz w:val="20"/>
          <w:szCs w:val="20"/>
        </w:rPr>
        <w:t>个中断的情形来进行特殊的测试；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把输入数据的量提高一个数量级来测试输入功能会如何响应；</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应当执行需要最大的内存或其他资源的测试用例；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运行一个虚拟的操作系统中可能会引起大量的驻留磁盘数据的测试用例。</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性能测试（</w:t>
      </w:r>
      <w:r>
        <w:rPr>
          <w:rFonts w:ascii="华文仿宋" w:eastAsia="华文仿宋" w:hAnsi="华文仿宋" w:cs="Calibri" w:hint="eastAsia"/>
          <w:b/>
          <w:bCs/>
          <w:sz w:val="32"/>
          <w:szCs w:val="32"/>
        </w:rPr>
        <w:t>RUP</w:t>
      </w:r>
      <w:r>
        <w:rPr>
          <w:rFonts w:ascii="华文仿宋" w:eastAsia="华文仿宋" w:hAnsi="华文仿宋" w:cs="Calibri" w:hint="eastAsia"/>
          <w:b/>
          <w:bCs/>
          <w:sz w:val="32"/>
          <w:szCs w:val="32"/>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包括以下内容：</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基准测试：比较新的或未知测试对象与已知参照标准（如现有软件或评测标准）的性能。</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争用测试：核实测试对象对于多个主角对相同资源（数据记录、内存等）的请求的处理是否可以接受。</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性能配置：核实在操作条件保持不变的情况下，测试对象在使用不同配置时其性能行为的可接受性。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负载测试（</w:t>
      </w:r>
      <w:r>
        <w:rPr>
          <w:rFonts w:cs="Calibri" w:hint="eastAsia"/>
          <w:sz w:val="20"/>
          <w:szCs w:val="20"/>
        </w:rPr>
        <w:t>LAOD</w:t>
      </w:r>
      <w:r>
        <w:rPr>
          <w:rFonts w:cs="Calibri" w:hint="eastAsia"/>
          <w:sz w:val="20"/>
          <w:szCs w:val="20"/>
        </w:rPr>
        <w:t>）：核实在保持配置不变的情况下，测试对象在不同操作条件（如不同用户数、事务数等）下性能行为的可接受性。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强度测试（</w:t>
      </w:r>
      <w:r>
        <w:rPr>
          <w:rFonts w:cs="Calibri" w:hint="eastAsia"/>
          <w:sz w:val="20"/>
          <w:szCs w:val="20"/>
        </w:rPr>
        <w:t>STRESS</w:t>
      </w:r>
      <w:r>
        <w:rPr>
          <w:rFonts w:cs="Calibri" w:hint="eastAsia"/>
          <w:sz w:val="20"/>
          <w:szCs w:val="20"/>
        </w:rPr>
        <w:t>）：核实测试对象性能行为在异常或极端条件（如资源减少或用户数过多）之下的可接受性。</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主要的性能评测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动态监测：在测试执行过程中，实时获取并显示正在执行的各测试脚本的状态。</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响应时间</w:t>
      </w:r>
      <w:r>
        <w:rPr>
          <w:rFonts w:cs="Calibri" w:hint="eastAsia"/>
          <w:sz w:val="20"/>
          <w:szCs w:val="20"/>
        </w:rPr>
        <w:t>/</w:t>
      </w:r>
      <w:r>
        <w:rPr>
          <w:rFonts w:cs="Calibri" w:hint="eastAsia"/>
          <w:sz w:val="20"/>
          <w:szCs w:val="20"/>
        </w:rPr>
        <w:t>吞吐量：测试对象针对特定主角和（或）用例的响应时间或吞吐量的评测。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百分位报告：数据已收集值的百分位评测</w:t>
      </w:r>
      <w:r>
        <w:rPr>
          <w:rFonts w:cs="Calibri" w:hint="eastAsia"/>
          <w:sz w:val="20"/>
          <w:szCs w:val="20"/>
        </w:rPr>
        <w:t>/</w:t>
      </w:r>
      <w:r>
        <w:rPr>
          <w:rFonts w:cs="Calibri" w:hint="eastAsia"/>
          <w:sz w:val="20"/>
          <w:szCs w:val="20"/>
        </w:rPr>
        <w:t>计算。</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比较报告：代表不同测试执行情况的两个（或多个）数据集之间的差异或趋势。</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追踪报告：主角（测试脚本）和测试对象之间的消息</w:t>
      </w:r>
      <w:r>
        <w:rPr>
          <w:rFonts w:cs="Calibri" w:hint="eastAsia"/>
          <w:sz w:val="20"/>
          <w:szCs w:val="20"/>
        </w:rPr>
        <w:t>/</w:t>
      </w:r>
      <w:r>
        <w:rPr>
          <w:rFonts w:cs="Calibri" w:hint="eastAsia"/>
          <w:sz w:val="20"/>
          <w:szCs w:val="20"/>
        </w:rPr>
        <w:t>会话详细信息。</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性能测试的主要工具</w:t>
      </w:r>
    </w:p>
    <w:p w:rsidR="00000000" w:rsidRDefault="003A3DA7">
      <w:pPr>
        <w:pStyle w:val="a3"/>
        <w:spacing w:before="0" w:beforeAutospacing="0" w:after="0" w:afterAutospacing="0"/>
        <w:ind w:left="835"/>
        <w:rPr>
          <w:rFonts w:cs="Calibri"/>
          <w:sz w:val="20"/>
          <w:szCs w:val="20"/>
        </w:rPr>
      </w:pPr>
      <w:r>
        <w:rPr>
          <w:rFonts w:cs="Calibri" w:hint="eastAsia"/>
          <w:sz w:val="20"/>
          <w:szCs w:val="20"/>
        </w:rPr>
        <w:t>MI</w:t>
      </w:r>
      <w:r>
        <w:rPr>
          <w:rFonts w:cs="Calibri" w:hint="eastAsia"/>
          <w:sz w:val="20"/>
          <w:szCs w:val="20"/>
        </w:rPr>
        <w:t>：</w:t>
      </w:r>
      <w:r>
        <w:rPr>
          <w:rFonts w:cs="Calibri" w:hint="eastAsia"/>
          <w:sz w:val="20"/>
          <w:szCs w:val="20"/>
        </w:rPr>
        <w:t xml:space="preserve"> Loadrunner</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Compuware</w:t>
      </w:r>
      <w:r>
        <w:rPr>
          <w:rFonts w:cs="Calibri" w:hint="eastAsia"/>
          <w:sz w:val="20"/>
          <w:szCs w:val="20"/>
        </w:rPr>
        <w:t>：</w:t>
      </w:r>
      <w:r>
        <w:rPr>
          <w:rFonts w:cs="Calibri" w:hint="eastAsia"/>
          <w:sz w:val="20"/>
          <w:szCs w:val="20"/>
        </w:rPr>
        <w:t xml:space="preserve"> Qaload</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Rational</w:t>
      </w:r>
      <w:r>
        <w:rPr>
          <w:rFonts w:cs="Calibri" w:hint="eastAsia"/>
          <w:sz w:val="20"/>
          <w:szCs w:val="20"/>
        </w:rPr>
        <w:t>：</w:t>
      </w:r>
      <w:r>
        <w:rPr>
          <w:rFonts w:cs="Calibri" w:hint="eastAsia"/>
          <w:sz w:val="20"/>
          <w:szCs w:val="20"/>
        </w:rPr>
        <w:t xml:space="preserve"> RationalPerformanceS-tudio</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性能测试的原则</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应</w:t>
      </w:r>
      <w:r>
        <w:rPr>
          <w:rFonts w:cs="Calibri" w:hint="eastAsia"/>
          <w:color w:val="000000"/>
          <w:sz w:val="20"/>
          <w:szCs w:val="20"/>
        </w:rPr>
        <w:t>该尽早的进行性能测试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性能测试的主要目的是为了系统调优。不可能对所有的系统功能都进行性能测试。在测试设计时需要结合当时的实际系统，先分析软件可能存在的瓶颈，此时可依据</w:t>
      </w:r>
      <w:r>
        <w:rPr>
          <w:rFonts w:cs="Calibri" w:hint="eastAsia"/>
          <w:color w:val="000000"/>
          <w:sz w:val="20"/>
          <w:szCs w:val="20"/>
        </w:rPr>
        <w:t>80/20</w:t>
      </w:r>
      <w:r>
        <w:rPr>
          <w:rFonts w:cs="Calibri" w:hint="eastAsia"/>
          <w:color w:val="000000"/>
          <w:sz w:val="20"/>
          <w:szCs w:val="20"/>
        </w:rPr>
        <w:t>原则（帕雷托原则）分析：对系统资源的利用；数据大量传输；数据转换（获取其它库表中数据转换为</w:t>
      </w:r>
      <w:r>
        <w:rPr>
          <w:rFonts w:cs="Calibri" w:hint="eastAsia"/>
          <w:color w:val="000000"/>
          <w:sz w:val="20"/>
          <w:szCs w:val="20"/>
        </w:rPr>
        <w:t>XML</w:t>
      </w:r>
      <w:r>
        <w:rPr>
          <w:rFonts w:cs="Calibri" w:hint="eastAsia"/>
          <w:color w:val="000000"/>
          <w:sz w:val="20"/>
          <w:szCs w:val="20"/>
        </w:rPr>
        <w:t>格式，或二进制）；</w:t>
      </w:r>
      <w:r>
        <w:rPr>
          <w:rFonts w:cs="Calibri" w:hint="eastAsia"/>
          <w:color w:val="000000"/>
          <w:sz w:val="20"/>
          <w:szCs w:val="20"/>
        </w:rPr>
        <w:t xml:space="preserve"> </w:t>
      </w:r>
      <w:r>
        <w:rPr>
          <w:rFonts w:cs="Calibri" w:hint="eastAsia"/>
          <w:color w:val="000000"/>
          <w:sz w:val="20"/>
          <w:szCs w:val="20"/>
        </w:rPr>
        <w:t>再依此制定性能测试的方案</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一个系统的性能是由很多</w:t>
      </w:r>
      <w:r>
        <w:rPr>
          <w:rFonts w:cs="Calibri" w:hint="eastAsia"/>
          <w:color w:val="000000"/>
          <w:sz w:val="20"/>
          <w:szCs w:val="20"/>
        </w:rPr>
        <w:t xml:space="preserve"> check point</w:t>
      </w:r>
      <w:r>
        <w:rPr>
          <w:rFonts w:cs="Calibri" w:hint="eastAsia"/>
          <w:color w:val="000000"/>
          <w:sz w:val="20"/>
          <w:szCs w:val="20"/>
        </w:rPr>
        <w:t>组成的，</w:t>
      </w:r>
      <w:r>
        <w:rPr>
          <w:rFonts w:cs="Calibri" w:hint="eastAsia"/>
          <w:color w:val="000000"/>
          <w:sz w:val="20"/>
          <w:szCs w:val="20"/>
        </w:rPr>
        <w:t xml:space="preserve"> </w:t>
      </w:r>
      <w:r>
        <w:rPr>
          <w:rFonts w:cs="Calibri" w:hint="eastAsia"/>
          <w:color w:val="000000"/>
          <w:sz w:val="20"/>
          <w:szCs w:val="20"/>
        </w:rPr>
        <w:t>这个在设计测试用例的时候就可以发现出来，</w:t>
      </w:r>
      <w:r>
        <w:rPr>
          <w:rFonts w:cs="Calibri" w:hint="eastAsia"/>
          <w:color w:val="000000"/>
          <w:sz w:val="20"/>
          <w:szCs w:val="20"/>
        </w:rPr>
        <w:t xml:space="preserve"> </w:t>
      </w:r>
      <w:r>
        <w:rPr>
          <w:rFonts w:cs="Calibri" w:hint="eastAsia"/>
          <w:color w:val="000000"/>
          <w:sz w:val="20"/>
          <w:szCs w:val="20"/>
        </w:rPr>
        <w:t>比方说</w:t>
      </w:r>
      <w:r>
        <w:rPr>
          <w:rFonts w:cs="Calibri" w:hint="eastAsia"/>
          <w:color w:val="000000"/>
          <w:sz w:val="20"/>
          <w:szCs w:val="20"/>
        </w:rPr>
        <w:t xml:space="preserve"> A</w:t>
      </w:r>
      <w:r>
        <w:rPr>
          <w:rFonts w:cs="Calibri" w:hint="eastAsia"/>
          <w:color w:val="000000"/>
          <w:sz w:val="20"/>
          <w:szCs w:val="20"/>
        </w:rPr>
        <w:t>用例是功能测试用的，</w:t>
      </w:r>
      <w:r>
        <w:rPr>
          <w:rFonts w:cs="Calibri" w:hint="eastAsia"/>
          <w:color w:val="000000"/>
          <w:sz w:val="20"/>
          <w:szCs w:val="20"/>
        </w:rPr>
        <w:t xml:space="preserve"> B</w:t>
      </w:r>
      <w:r>
        <w:rPr>
          <w:rFonts w:cs="Calibri" w:hint="eastAsia"/>
          <w:color w:val="000000"/>
          <w:sz w:val="20"/>
          <w:szCs w:val="20"/>
        </w:rPr>
        <w:t>用例是性能测试用的，在进行性能测试的时候，需要把相关的性能测试</w:t>
      </w:r>
      <w:r>
        <w:rPr>
          <w:rFonts w:cs="Calibri" w:hint="eastAsia"/>
          <w:color w:val="000000"/>
          <w:sz w:val="20"/>
          <w:szCs w:val="20"/>
        </w:rPr>
        <w:t>用例组织起来形成一个</w:t>
      </w:r>
      <w:r>
        <w:rPr>
          <w:rFonts w:cs="Calibri" w:hint="eastAsia"/>
          <w:color w:val="000000"/>
          <w:sz w:val="20"/>
          <w:szCs w:val="20"/>
        </w:rPr>
        <w:t xml:space="preserve"> test suit</w:t>
      </w:r>
      <w:r>
        <w:rPr>
          <w:rFonts w:cs="Calibri" w:hint="eastAsia"/>
          <w:color w:val="000000"/>
          <w:sz w:val="20"/>
          <w:szCs w:val="20"/>
        </w:rPr>
        <w:t>来执行性能测。</w:t>
      </w:r>
    </w:p>
    <w:p w:rsidR="00000000" w:rsidRDefault="003A3DA7">
      <w:pPr>
        <w:pStyle w:val="a3"/>
        <w:spacing w:before="0" w:beforeAutospacing="0" w:after="0" w:afterAutospacing="0"/>
        <w:ind w:left="295"/>
        <w:rPr>
          <w:rFonts w:ascii="微软雅黑" w:eastAsia="微软雅黑" w:hAnsi="微软雅黑" w:cs="Calibri"/>
          <w:sz w:val="44"/>
          <w:szCs w:val="44"/>
        </w:rPr>
      </w:pPr>
      <w:r>
        <w:rPr>
          <w:rFonts w:ascii="微软雅黑" w:eastAsia="微软雅黑" w:hAnsi="微软雅黑" w:cs="Calibri" w:hint="eastAsia"/>
          <w:b/>
          <w:bCs/>
          <w:sz w:val="44"/>
          <w:szCs w:val="44"/>
        </w:rPr>
        <w:t>系统测试流程</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测试输入输出</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测试生命周期中各个步骤的输入输出如下表：</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66"/>
        <w:gridCol w:w="1517"/>
        <w:gridCol w:w="3542"/>
        <w:gridCol w:w="1686"/>
      </w:tblGrid>
      <w:tr w:rsidR="00000000">
        <w:trPr>
          <w:divId w:val="1005084864"/>
        </w:trPr>
        <w:tc>
          <w:tcPr>
            <w:tcW w:w="1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步骤</w:t>
            </w:r>
          </w:p>
        </w:tc>
        <w:tc>
          <w:tcPr>
            <w:tcW w:w="2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输入（前提）</w:t>
            </w:r>
          </w:p>
        </w:tc>
        <w:tc>
          <w:tcPr>
            <w:tcW w:w="5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输出</w:t>
            </w:r>
          </w:p>
        </w:tc>
        <w:tc>
          <w:tcPr>
            <w:tcW w:w="2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阶段</w:t>
            </w:r>
          </w:p>
        </w:tc>
      </w:tr>
      <w:tr w:rsidR="00000000">
        <w:trPr>
          <w:divId w:val="1005084864"/>
        </w:trPr>
        <w:tc>
          <w:tcPr>
            <w:tcW w:w="1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业务培训</w:t>
            </w:r>
          </w:p>
        </w:tc>
        <w:tc>
          <w:tcPr>
            <w:tcW w:w="2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5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2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需求分析阶段</w:t>
            </w:r>
          </w:p>
        </w:tc>
      </w:tr>
      <w:tr w:rsidR="00000000">
        <w:trPr>
          <w:divId w:val="1005084864"/>
        </w:trPr>
        <w:tc>
          <w:tcPr>
            <w:tcW w:w="1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测试需求</w:t>
            </w:r>
          </w:p>
        </w:tc>
        <w:tc>
          <w:tcPr>
            <w:tcW w:w="2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软件业务规范</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软件需求规格说明书</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软件设计说明</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&lt;</w:t>
            </w:r>
            <w:r>
              <w:rPr>
                <w:rFonts w:hint="eastAsia"/>
                <w:color w:val="000000"/>
                <w:sz w:val="20"/>
                <w:szCs w:val="20"/>
              </w:rPr>
              <w:t>概要设计说明和详细设计说明</w:t>
            </w:r>
            <w:r>
              <w:rPr>
                <w:rFonts w:hint="eastAsia"/>
                <w:color w:val="000000"/>
                <w:sz w:val="20"/>
                <w:szCs w:val="20"/>
              </w:rPr>
              <w:t>&gt;</w:t>
            </w:r>
          </w:p>
        </w:tc>
        <w:tc>
          <w:tcPr>
            <w:tcW w:w="5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软件需求的追踪矩阵</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&lt;3</w:t>
            </w:r>
            <w:r>
              <w:rPr>
                <w:rFonts w:hint="eastAsia"/>
                <w:color w:val="000000"/>
                <w:sz w:val="20"/>
                <w:szCs w:val="20"/>
              </w:rPr>
              <w:t>份需求追踪文档</w:t>
            </w:r>
            <w:r>
              <w:rPr>
                <w:rFonts w:hint="eastAsia"/>
                <w:color w:val="000000"/>
                <w:sz w:val="20"/>
                <w:szCs w:val="20"/>
              </w:rPr>
              <w:t>&gt;</w:t>
            </w:r>
          </w:p>
        </w:tc>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需求分析阶段</w:t>
            </w:r>
          </w:p>
        </w:tc>
      </w:tr>
      <w:tr w:rsidR="00000000">
        <w:trPr>
          <w:divId w:val="1005084864"/>
        </w:trPr>
        <w:tc>
          <w:tcPr>
            <w:tcW w:w="1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测试计划</w:t>
            </w:r>
          </w:p>
        </w:tc>
        <w:tc>
          <w:tcPr>
            <w:tcW w:w="2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软件业务规范</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软件开发计划</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测试需求文档</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（关联软件需求和设计文档）</w:t>
            </w:r>
          </w:p>
        </w:tc>
        <w:tc>
          <w:tcPr>
            <w:tcW w:w="5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测试计划【新的测试计划和阶段（迭代）测试计划】；【各个测试类型的测试计划】（测试式计划）</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测试过程检查单</w:t>
            </w:r>
          </w:p>
        </w:tc>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计划阶段</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需求分析阶段</w:t>
            </w:r>
          </w:p>
        </w:tc>
      </w:tr>
      <w:tr w:rsidR="00000000">
        <w:trPr>
          <w:divId w:val="1005084864"/>
        </w:trPr>
        <w:tc>
          <w:tcPr>
            <w:tcW w:w="1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测试方案</w:t>
            </w:r>
          </w:p>
        </w:tc>
        <w:tc>
          <w:tcPr>
            <w:tcW w:w="2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软件需求规格说明书</w:t>
            </w:r>
          </w:p>
        </w:tc>
        <w:tc>
          <w:tcPr>
            <w:tcW w:w="5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测试方案</w:t>
            </w:r>
          </w:p>
        </w:tc>
        <w:tc>
          <w:tcPr>
            <w:tcW w:w="2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概要设计阶段（创建）</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详细设计阶段（更新）</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编码阶段（更新）</w:t>
            </w:r>
          </w:p>
        </w:tc>
      </w:tr>
      <w:tr w:rsidR="00000000">
        <w:trPr>
          <w:divId w:val="1005084864"/>
        </w:trPr>
        <w:tc>
          <w:tcPr>
            <w:tcW w:w="1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测试设计</w:t>
            </w:r>
          </w:p>
        </w:tc>
        <w:tc>
          <w:tcPr>
            <w:tcW w:w="2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测试方案</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软件业务规范</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软件测试计划</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测试需求文档</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（关联软件需求和设计文档）</w:t>
            </w:r>
          </w:p>
        </w:tc>
        <w:tc>
          <w:tcPr>
            <w:tcW w:w="5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手工测试案例</w:t>
            </w:r>
          </w:p>
        </w:tc>
        <w:tc>
          <w:tcPr>
            <w:tcW w:w="2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概要设计阶段（创建）</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详细设计阶段（更新）</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编码阶段（更新）</w:t>
            </w:r>
          </w:p>
        </w:tc>
      </w:tr>
      <w:tr w:rsidR="00000000">
        <w:trPr>
          <w:divId w:val="1005084864"/>
        </w:trPr>
        <w:tc>
          <w:tcPr>
            <w:tcW w:w="1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5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测试工具评估和设计自动化测试案例及相关脚本</w:t>
            </w:r>
          </w:p>
        </w:tc>
        <w:tc>
          <w:tcPr>
            <w:tcW w:w="2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详细设计阶段（创建）</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编码阶段（更新）</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系统测试实施前完成</w:t>
            </w:r>
          </w:p>
        </w:tc>
      </w:tr>
      <w:tr w:rsidR="00000000">
        <w:trPr>
          <w:divId w:val="1005084864"/>
        </w:trPr>
        <w:tc>
          <w:tcPr>
            <w:tcW w:w="1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环境配置</w:t>
            </w:r>
          </w:p>
        </w:tc>
        <w:tc>
          <w:tcPr>
            <w:tcW w:w="2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w:t>
            </w:r>
            <w:r>
              <w:rPr>
                <w:rFonts w:hint="eastAsia"/>
                <w:color w:val="000000"/>
                <w:sz w:val="20"/>
                <w:szCs w:val="20"/>
              </w:rPr>
              <w:t>/</w:t>
            </w:r>
            <w:r>
              <w:rPr>
                <w:rFonts w:hint="eastAsia"/>
                <w:color w:val="000000"/>
                <w:sz w:val="20"/>
                <w:szCs w:val="20"/>
              </w:rPr>
              <w:t>硬件资源（测试计划）</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环境配置文档</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软件部署和升级文档</w:t>
            </w:r>
          </w:p>
        </w:tc>
        <w:tc>
          <w:tcPr>
            <w:tcW w:w="5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配置测试环境</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版本更新</w:t>
            </w:r>
          </w:p>
        </w:tc>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系统测试之前</w:t>
            </w:r>
          </w:p>
        </w:tc>
      </w:tr>
      <w:tr w:rsidR="00000000">
        <w:trPr>
          <w:divId w:val="1005084864"/>
        </w:trPr>
        <w:tc>
          <w:tcPr>
            <w:tcW w:w="1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测试实施</w:t>
            </w:r>
          </w:p>
        </w:tc>
        <w:tc>
          <w:tcPr>
            <w:tcW w:w="2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测试计划</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测试方案</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测试案例</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测试规程</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集成测试报告</w:t>
            </w:r>
          </w:p>
        </w:tc>
        <w:tc>
          <w:tcPr>
            <w:tcW w:w="5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预测报告</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系统缺陷（注意：缺陷跟踪）</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测试日志</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缺陷可跟踪性文档</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（缺陷对应的测试案例及其他相关信息</w:t>
            </w:r>
            <w:r>
              <w:rPr>
                <w:rFonts w:hint="eastAsia"/>
                <w:color w:val="000000"/>
                <w:sz w:val="20"/>
                <w:szCs w:val="20"/>
              </w:rPr>
              <w:t>-</w:t>
            </w:r>
            <w:r>
              <w:rPr>
                <w:rFonts w:hint="eastAsia"/>
                <w:color w:val="000000"/>
                <w:sz w:val="20"/>
                <w:szCs w:val="20"/>
              </w:rPr>
              <w:t>工具可以管理）</w:t>
            </w:r>
          </w:p>
        </w:tc>
        <w:tc>
          <w:tcPr>
            <w:tcW w:w="2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系统测试阶段（这是一个反复迭代过程）</w:t>
            </w:r>
          </w:p>
        </w:tc>
      </w:tr>
      <w:tr w:rsidR="00000000">
        <w:trPr>
          <w:divId w:val="1005084864"/>
        </w:trPr>
        <w:tc>
          <w:tcPr>
            <w:tcW w:w="1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测试报告</w:t>
            </w:r>
          </w:p>
        </w:tc>
        <w:tc>
          <w:tcPr>
            <w:tcW w:w="2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测试计划</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测试案例</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系统缺陷记录</w:t>
            </w:r>
          </w:p>
        </w:tc>
        <w:tc>
          <w:tcPr>
            <w:tcW w:w="5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测试天小结</w:t>
            </w:r>
            <w:r>
              <w:rPr>
                <w:rFonts w:hint="eastAsia"/>
                <w:color w:val="000000"/>
                <w:sz w:val="20"/>
                <w:szCs w:val="20"/>
              </w:rPr>
              <w:t>/</w:t>
            </w:r>
            <w:r>
              <w:rPr>
                <w:rFonts w:hint="eastAsia"/>
                <w:color w:val="000000"/>
                <w:sz w:val="20"/>
                <w:szCs w:val="20"/>
              </w:rPr>
              <w:t>周小结</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任务报告</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阶段性测试报告</w:t>
            </w:r>
          </w:p>
        </w:tc>
        <w:tc>
          <w:tcPr>
            <w:tcW w:w="2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系统测试阶段</w:t>
            </w:r>
          </w:p>
        </w:tc>
      </w:tr>
      <w:tr w:rsidR="00000000">
        <w:trPr>
          <w:divId w:val="1005084864"/>
        </w:trPr>
        <w:tc>
          <w:tcPr>
            <w:tcW w:w="1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产生基线</w:t>
            </w:r>
          </w:p>
        </w:tc>
        <w:tc>
          <w:tcPr>
            <w:tcW w:w="2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系统测试文档</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测试代码，工具</w:t>
            </w:r>
          </w:p>
        </w:tc>
        <w:tc>
          <w:tcPr>
            <w:tcW w:w="5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基线</w:t>
            </w:r>
          </w:p>
        </w:tc>
        <w:tc>
          <w:tcPr>
            <w:tcW w:w="2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系统测试阶段每次迭代</w:t>
            </w:r>
          </w:p>
        </w:tc>
      </w:tr>
      <w:tr w:rsidR="00000000">
        <w:trPr>
          <w:divId w:val="1005084864"/>
        </w:trPr>
        <w:tc>
          <w:tcPr>
            <w:tcW w:w="1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后期维护</w:t>
            </w:r>
          </w:p>
        </w:tc>
        <w:tc>
          <w:tcPr>
            <w:tcW w:w="2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5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2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业务培训</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开发人员和测试人员对需求的理解程度直接决定的软件的质量。</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需求评审</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功能需求关注点</w:t>
      </w:r>
    </w:p>
    <w:p w:rsidR="00000000" w:rsidRDefault="003A3DA7">
      <w:pPr>
        <w:pStyle w:val="a3"/>
        <w:spacing w:before="0" w:beforeAutospacing="0" w:after="0" w:afterAutospacing="0"/>
        <w:ind w:left="835"/>
        <w:rPr>
          <w:rFonts w:cs="Calibri"/>
          <w:sz w:val="20"/>
          <w:szCs w:val="20"/>
        </w:rPr>
      </w:pPr>
      <w:r>
        <w:rPr>
          <w:rFonts w:cs="Calibri" w:hint="eastAsia"/>
          <w:sz w:val="20"/>
          <w:szCs w:val="20"/>
        </w:rPr>
        <w:t>我们应该获得的需求信息：时间需求</w:t>
      </w:r>
      <w:r>
        <w:rPr>
          <w:rFonts w:cs="Calibri" w:hint="eastAsia"/>
          <w:sz w:val="20"/>
          <w:szCs w:val="20"/>
        </w:rPr>
        <w:t>&lt;</w:t>
      </w:r>
      <w:r>
        <w:rPr>
          <w:rFonts w:cs="Calibri" w:hint="eastAsia"/>
          <w:sz w:val="20"/>
          <w:szCs w:val="20"/>
        </w:rPr>
        <w:t>计划、时间表、期限、和里程碑</w:t>
      </w:r>
      <w:r>
        <w:rPr>
          <w:rFonts w:cs="Calibri" w:hint="eastAsia"/>
          <w:sz w:val="20"/>
          <w:szCs w:val="20"/>
        </w:rPr>
        <w:t>&gt;</w:t>
      </w:r>
      <w:r>
        <w:rPr>
          <w:rFonts w:cs="Calibri" w:hint="eastAsia"/>
          <w:sz w:val="20"/>
          <w:szCs w:val="20"/>
        </w:rPr>
        <w:t>、功能需求文档</w:t>
      </w:r>
      <w:r>
        <w:rPr>
          <w:rFonts w:cs="Calibri" w:hint="eastAsia"/>
          <w:sz w:val="20"/>
          <w:szCs w:val="20"/>
        </w:rPr>
        <w:t>&lt;</w:t>
      </w:r>
      <w:r>
        <w:rPr>
          <w:rFonts w:cs="Calibri" w:hint="eastAsia"/>
          <w:sz w:val="20"/>
          <w:szCs w:val="20"/>
        </w:rPr>
        <w:t>需求规格说明书、</w:t>
      </w:r>
      <w:r>
        <w:rPr>
          <w:rFonts w:cs="Calibri" w:hint="eastAsia"/>
          <w:sz w:val="20"/>
          <w:szCs w:val="20"/>
        </w:rPr>
        <w:t>USECASE&gt;</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需求的内容应该包含以下信息：</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主要流程的流程图；</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涉众用户分类、比例及各分类用户的详细描述；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场景（前置条件、后置条件、发生条件、主选流、备选流、错误处理、场景对应用户分类等等）；</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页面各个元素的属性（各个按钮个名称、位置、格式等等、表单的输入框长度、输入数据的格式、</w:t>
      </w:r>
      <w:r>
        <w:rPr>
          <w:rFonts w:cs="Calibri" w:hint="eastAsia"/>
          <w:color w:val="000000"/>
          <w:sz w:val="20"/>
          <w:szCs w:val="20"/>
        </w:rPr>
        <w:t xml:space="preserve"> </w:t>
      </w:r>
      <w:r>
        <w:rPr>
          <w:rFonts w:cs="Calibri" w:hint="eastAsia"/>
          <w:color w:val="000000"/>
          <w:sz w:val="20"/>
          <w:szCs w:val="20"/>
        </w:rPr>
        <w:t>范围、</w:t>
      </w:r>
      <w:r>
        <w:rPr>
          <w:rFonts w:cs="Calibri" w:hint="eastAsia"/>
          <w:color w:val="000000"/>
          <w:sz w:val="20"/>
          <w:szCs w:val="20"/>
        </w:rPr>
        <w:t xml:space="preserve"> </w:t>
      </w:r>
      <w:r>
        <w:rPr>
          <w:rFonts w:cs="Calibri" w:hint="eastAsia"/>
          <w:color w:val="000000"/>
          <w:sz w:val="20"/>
          <w:szCs w:val="20"/>
        </w:rPr>
        <w:t>是否必填、</w:t>
      </w:r>
      <w:r>
        <w:rPr>
          <w:rFonts w:cs="Calibri" w:hint="eastAsia"/>
          <w:color w:val="000000"/>
          <w:sz w:val="20"/>
          <w:szCs w:val="20"/>
        </w:rPr>
        <w:t xml:space="preserve"> </w:t>
      </w:r>
      <w:r>
        <w:rPr>
          <w:rFonts w:cs="Calibri" w:hint="eastAsia"/>
          <w:color w:val="000000"/>
          <w:sz w:val="20"/>
          <w:szCs w:val="20"/>
        </w:rPr>
        <w:t>文本框有没有对输入信息的显示格式做限制等等）；</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前台页面划分（及各个部分主要元素的属性），</w:t>
      </w:r>
      <w:r>
        <w:rPr>
          <w:rFonts w:cs="Calibri" w:hint="eastAsia"/>
          <w:color w:val="000000"/>
          <w:sz w:val="20"/>
          <w:szCs w:val="20"/>
        </w:rPr>
        <w:t xml:space="preserve"> </w:t>
      </w:r>
      <w:r>
        <w:rPr>
          <w:rFonts w:cs="Calibri" w:hint="eastAsia"/>
          <w:color w:val="000000"/>
          <w:sz w:val="20"/>
          <w:szCs w:val="20"/>
        </w:rPr>
        <w:t>后台模块划分（及各个部分主要元素的属性）；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功能点的优先级，是否开发完成，何时完成等信息；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功能点之间的关联、页面之间的关联（比如：</w:t>
      </w:r>
      <w:r>
        <w:rPr>
          <w:rFonts w:cs="Calibri" w:hint="eastAsia"/>
          <w:color w:val="000000"/>
          <w:sz w:val="20"/>
          <w:szCs w:val="20"/>
        </w:rPr>
        <w:t xml:space="preserve"> </w:t>
      </w:r>
      <w:r>
        <w:rPr>
          <w:rFonts w:cs="Calibri" w:hint="eastAsia"/>
          <w:color w:val="000000"/>
          <w:sz w:val="20"/>
          <w:szCs w:val="20"/>
        </w:rPr>
        <w:t>一条数据可能在多个页面显示）；</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一些操作并发时产生应该有什么结果，比如：增删改操作的并发、</w:t>
      </w:r>
      <w:r>
        <w:rPr>
          <w:rFonts w:cs="Calibri" w:hint="eastAsia"/>
          <w:color w:val="000000"/>
          <w:sz w:val="20"/>
          <w:szCs w:val="20"/>
        </w:rPr>
        <w:t>提问的并发性；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页面中的所有初始值数据；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IE</w:t>
      </w:r>
      <w:r>
        <w:rPr>
          <w:rFonts w:cs="Calibri" w:hint="eastAsia"/>
          <w:color w:val="000000"/>
          <w:sz w:val="20"/>
          <w:szCs w:val="20"/>
        </w:rPr>
        <w:t>自身功能的使用（比如：刷新、后退、复制等。）系统是否支持；</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键盘快捷键，系统是否支持，支持哪些？</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是否有系统中的保留字？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重要逻辑</w:t>
      </w:r>
      <w:r>
        <w:rPr>
          <w:rFonts w:cs="Calibri" w:hint="eastAsia"/>
          <w:color w:val="000000"/>
          <w:sz w:val="20"/>
          <w:szCs w:val="20"/>
        </w:rPr>
        <w:t xml:space="preserve"> </w:t>
      </w:r>
      <w:r>
        <w:rPr>
          <w:rFonts w:cs="Calibri" w:hint="eastAsia"/>
          <w:color w:val="000000"/>
          <w:sz w:val="20"/>
          <w:szCs w:val="20"/>
        </w:rPr>
        <w:t>（设计完成后可以附带重要算法）。</w:t>
      </w:r>
    </w:p>
    <w:p w:rsidR="00000000" w:rsidRDefault="003A3DA7">
      <w:pPr>
        <w:pStyle w:val="a3"/>
        <w:spacing w:before="0" w:beforeAutospacing="0" w:after="0" w:afterAutospacing="0"/>
        <w:ind w:left="835"/>
        <w:rPr>
          <w:rFonts w:cs="Calibri"/>
          <w:sz w:val="20"/>
          <w:szCs w:val="20"/>
        </w:rPr>
      </w:pPr>
      <w:r>
        <w:rPr>
          <w:rFonts w:cs="Calibri" w:hint="eastAsia"/>
          <w:sz w:val="20"/>
          <w:szCs w:val="20"/>
        </w:rPr>
        <w:t>需求评审关注点：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兼容性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完备性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一致性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正确性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可行性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易修改性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健壮性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易理解性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易测试性和可验证性</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测试需求</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需求测试是对需求正确性完备性等方面的检查，一般采用静态测试的方法。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方法：通过静态手工方法进行。需求测试中最常使用的手段是同行评审，另外，在编写测试需求和测试案例过程时，也是对需求的一次测试。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需求评审的参与者当中，必须要有用户或用户代表参与，同时还需要包括项目的管理者，系统工程师和相关开发人员、测试人员、市场人员、维护人员等。在项目开始之初就应当确定不同级别、不同类型的评审必须要有哪些人员的参与，否则，评审可能会遗漏掉某些人员的意见，导致日后不同程度的返工。</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需求跟踪矩阵文档中应该包含：</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测试需求内容、编号、测试需求优先级、是否实现、实现时间、变更等。</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如何编写测试需求</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通常会有软件需求规约（以下简称</w:t>
      </w:r>
      <w:r>
        <w:rPr>
          <w:rFonts w:cs="Calibri" w:hint="eastAsia"/>
          <w:sz w:val="20"/>
          <w:szCs w:val="20"/>
        </w:rPr>
        <w:t>SRS</w:t>
      </w:r>
      <w:r>
        <w:rPr>
          <w:rFonts w:cs="Calibri" w:hint="eastAsia"/>
          <w:sz w:val="20"/>
          <w:szCs w:val="20"/>
        </w:rPr>
        <w:t>）和用例（以下简称</w:t>
      </w:r>
      <w:r>
        <w:rPr>
          <w:rFonts w:cs="Calibri" w:hint="eastAsia"/>
          <w:sz w:val="20"/>
          <w:szCs w:val="20"/>
        </w:rPr>
        <w:t>UC</w:t>
      </w:r>
      <w:r>
        <w:rPr>
          <w:rFonts w:cs="Calibri" w:hint="eastAsia"/>
          <w:sz w:val="20"/>
          <w:szCs w:val="20"/>
        </w:rPr>
        <w:t>）——当然，也可能是一份包含</w:t>
      </w:r>
      <w:r>
        <w:rPr>
          <w:rFonts w:cs="Calibri" w:hint="eastAsia"/>
          <w:sz w:val="20"/>
          <w:szCs w:val="20"/>
        </w:rPr>
        <w:t>UC</w:t>
      </w:r>
      <w:r>
        <w:rPr>
          <w:rFonts w:cs="Calibri" w:hint="eastAsia"/>
          <w:sz w:val="20"/>
          <w:szCs w:val="20"/>
        </w:rPr>
        <w:t>的</w:t>
      </w:r>
      <w:r>
        <w:rPr>
          <w:rFonts w:cs="Calibri" w:hint="eastAsia"/>
          <w:sz w:val="20"/>
          <w:szCs w:val="20"/>
        </w:rPr>
        <w:t>SRS</w:t>
      </w:r>
      <w:r>
        <w:rPr>
          <w:rFonts w:cs="Calibri" w:hint="eastAsia"/>
          <w:sz w:val="20"/>
          <w:szCs w:val="20"/>
        </w:rPr>
        <w:t>。通过对</w:t>
      </w:r>
      <w:r>
        <w:rPr>
          <w:rFonts w:cs="Calibri" w:hint="eastAsia"/>
          <w:sz w:val="20"/>
          <w:szCs w:val="20"/>
        </w:rPr>
        <w:t>SRS</w:t>
      </w:r>
      <w:r>
        <w:rPr>
          <w:rFonts w:cs="Calibri" w:hint="eastAsia"/>
          <w:sz w:val="20"/>
          <w:szCs w:val="20"/>
        </w:rPr>
        <w:t>和</w:t>
      </w:r>
      <w:r>
        <w:rPr>
          <w:rFonts w:cs="Calibri" w:hint="eastAsia"/>
          <w:sz w:val="20"/>
          <w:szCs w:val="20"/>
        </w:rPr>
        <w:t>UC</w:t>
      </w:r>
      <w:r>
        <w:rPr>
          <w:rFonts w:cs="Calibri" w:hint="eastAsia"/>
          <w:sz w:val="20"/>
          <w:szCs w:val="20"/>
        </w:rPr>
        <w:t>的阅读，</w:t>
      </w:r>
      <w:r>
        <w:rPr>
          <w:rFonts w:cs="Calibri" w:hint="eastAsia"/>
          <w:sz w:val="20"/>
          <w:szCs w:val="20"/>
        </w:rPr>
        <w:t xml:space="preserve"> </w:t>
      </w:r>
      <w:r>
        <w:rPr>
          <w:rFonts w:cs="Calibri" w:hint="eastAsia"/>
          <w:sz w:val="20"/>
          <w:szCs w:val="20"/>
        </w:rPr>
        <w:t>我们可以从文档对特性和业务流程的描述中获得对软件所涉及的业务的一个基本的认识。比如用户在处理实际业务时都要作些什么，多个业务之间的先后顺序是怎样的，用户在处理业务是对于哪些地方有特别的要求，等等。这部分规则，将成为我们的测试需求中最基本的一部分。也可以把想到的情况都写出来，不单单包括一个特性或一个基本流同某些备选流组成的场景，更多的强调对业务的分析，就是考虑用户处理实际业务时将做什</w:t>
      </w:r>
      <w:r>
        <w:rPr>
          <w:rFonts w:cs="Calibri" w:hint="eastAsia"/>
          <w:sz w:val="20"/>
          <w:szCs w:val="20"/>
        </w:rPr>
        <w:t>么。</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随着工作的展开，开发部门的架构设计文档和详细设计文档也将陆续提交，这时候，我们可以根据设计文档来对已有的测试需求进行增补。</w:t>
      </w:r>
      <w:r>
        <w:rPr>
          <w:rFonts w:cs="Calibri" w:hint="eastAsia"/>
          <w:sz w:val="20"/>
          <w:szCs w:val="20"/>
        </w:rPr>
        <w:t xml:space="preserve"> </w:t>
      </w:r>
      <w:r>
        <w:rPr>
          <w:rFonts w:cs="Calibri" w:hint="eastAsia"/>
          <w:sz w:val="20"/>
          <w:szCs w:val="20"/>
        </w:rPr>
        <w:t>注意，</w:t>
      </w:r>
      <w:r>
        <w:rPr>
          <w:rFonts w:cs="Calibri" w:hint="eastAsia"/>
          <w:sz w:val="20"/>
          <w:szCs w:val="20"/>
        </w:rPr>
        <w:t xml:space="preserve"> </w:t>
      </w:r>
      <w:r>
        <w:rPr>
          <w:rFonts w:cs="Calibri" w:hint="eastAsia"/>
          <w:sz w:val="20"/>
          <w:szCs w:val="20"/>
        </w:rPr>
        <w:t>这里我们对于设计文档中提到的内容要有选择的采用，只有同</w:t>
      </w:r>
      <w:r>
        <w:rPr>
          <w:rFonts w:cs="Calibri" w:hint="eastAsia"/>
          <w:sz w:val="20"/>
          <w:szCs w:val="20"/>
        </w:rPr>
        <w:t>SRS</w:t>
      </w:r>
      <w:r>
        <w:rPr>
          <w:rFonts w:cs="Calibri" w:hint="eastAsia"/>
          <w:sz w:val="20"/>
          <w:szCs w:val="20"/>
        </w:rPr>
        <w:t>或</w:t>
      </w:r>
      <w:r>
        <w:rPr>
          <w:rFonts w:cs="Calibri" w:hint="eastAsia"/>
          <w:sz w:val="20"/>
          <w:szCs w:val="20"/>
        </w:rPr>
        <w:t>UC</w:t>
      </w:r>
      <w:r>
        <w:rPr>
          <w:rFonts w:cs="Calibri" w:hint="eastAsia"/>
          <w:sz w:val="20"/>
          <w:szCs w:val="20"/>
        </w:rPr>
        <w:t>中已经定义的部分相符的内容，才可以用来调整我们的测试需求。而同软件需求不相符的部分，则需要同设计人员和需求人员一起讨论，确定下以哪一方作为基准，决定是否需要调整软件需求，然后对测试需求进行相应的增补或者调整。比如对于一些算法，需要考虑设计文档中定义的，同系统实现相关的那些计算公式，是否同软件需求中描述的算法</w:t>
      </w:r>
      <w:r>
        <w:rPr>
          <w:rFonts w:cs="Calibri" w:hint="eastAsia"/>
          <w:sz w:val="20"/>
          <w:szCs w:val="20"/>
        </w:rPr>
        <w:t>表达的是否是同一个意思？而对于一些约束或者业务规则，设计文档中描述的是否同需求中的相应部分一致？</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提交供内部测试的应用程序时，测试人员手头上应该已经准备好了绝大部分测试用例和测试数据，但总是有些缺陷的出现是出乎我们意料的，或者说是已有的测试需求和测试用例未能覆盖的。那么，对于这部分缺陷，也应当添加到测试需求中，并设计相应的测试用例，以便于下次版本迭代时进行参考。</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测试需求把需求点转化为测试点，</w:t>
      </w:r>
      <w:r>
        <w:rPr>
          <w:rFonts w:cs="Calibri" w:hint="eastAsia"/>
          <w:sz w:val="20"/>
          <w:szCs w:val="20"/>
        </w:rPr>
        <w:t xml:space="preserve"> </w:t>
      </w:r>
      <w:r>
        <w:rPr>
          <w:rFonts w:cs="Calibri" w:hint="eastAsia"/>
          <w:sz w:val="20"/>
          <w:szCs w:val="20"/>
        </w:rPr>
        <w:t>一个需求点包含</w:t>
      </w:r>
      <w:r>
        <w:rPr>
          <w:rFonts w:cs="Calibri" w:hint="eastAsia"/>
          <w:sz w:val="20"/>
          <w:szCs w:val="20"/>
        </w:rPr>
        <w:t>N</w:t>
      </w:r>
      <w:r>
        <w:rPr>
          <w:rFonts w:cs="Calibri" w:hint="eastAsia"/>
          <w:sz w:val="20"/>
          <w:szCs w:val="20"/>
        </w:rPr>
        <w:t>个测试点。</w:t>
      </w:r>
      <w:r>
        <w:rPr>
          <w:rFonts w:cs="Calibri" w:hint="eastAsia"/>
          <w:sz w:val="20"/>
          <w:szCs w:val="20"/>
        </w:rPr>
        <w:t xml:space="preserve"> </w:t>
      </w:r>
      <w:r>
        <w:rPr>
          <w:rFonts w:cs="Calibri" w:hint="eastAsia"/>
          <w:sz w:val="20"/>
          <w:szCs w:val="20"/>
        </w:rPr>
        <w:t>需求中还应该说明该测试点的测试方法测试策略等。注意，测试需求和需求之间应该是关联的。</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测试计划</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测试并不是一个随机的活动，测试必须被计划，并且被安排足够的时间和资源。测试活动应当受到控制，测试的中间产物应当被评审并纳入配置管理。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测试计划是一个关键的管理功能，它定义了各个级别的测试所使用的策略、方法、测试环境、测试通过或失败准则等内容。测试计划的目的是要为有组织的完成测试提供一个基础。从管理的角度来看，</w:t>
      </w:r>
      <w:r>
        <w:rPr>
          <w:rFonts w:cs="Calibri" w:hint="eastAsia"/>
          <w:sz w:val="20"/>
          <w:szCs w:val="20"/>
        </w:rPr>
        <w:t xml:space="preserve"> </w:t>
      </w:r>
      <w:r>
        <w:rPr>
          <w:rFonts w:cs="Calibri" w:hint="eastAsia"/>
          <w:sz w:val="20"/>
          <w:szCs w:val="20"/>
        </w:rPr>
        <w:t>测试计划是最重要的文档，这是由于它帮助管理测试项目。如果一个测试计划是完整并且经过深思熟虑的，那么测试的执行和分析将平滑的进行。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测试计划可以分级，</w:t>
      </w:r>
      <w:r>
        <w:rPr>
          <w:rFonts w:cs="Calibri" w:hint="eastAsia"/>
          <w:sz w:val="20"/>
          <w:szCs w:val="20"/>
        </w:rPr>
        <w:t xml:space="preserve"> </w:t>
      </w:r>
      <w:r>
        <w:rPr>
          <w:rFonts w:cs="Calibri" w:hint="eastAsia"/>
          <w:sz w:val="20"/>
          <w:szCs w:val="20"/>
        </w:rPr>
        <w:t>也可以是一个总的计划，</w:t>
      </w:r>
      <w:r>
        <w:rPr>
          <w:rFonts w:cs="Calibri" w:hint="eastAsia"/>
          <w:sz w:val="20"/>
          <w:szCs w:val="20"/>
        </w:rPr>
        <w:t xml:space="preserve"> </w:t>
      </w:r>
      <w:r>
        <w:rPr>
          <w:rFonts w:cs="Calibri" w:hint="eastAsia"/>
          <w:sz w:val="20"/>
          <w:szCs w:val="20"/>
        </w:rPr>
        <w:t>并且测试计划是一</w:t>
      </w:r>
      <w:r>
        <w:rPr>
          <w:rFonts w:cs="Calibri" w:hint="eastAsia"/>
          <w:sz w:val="20"/>
          <w:szCs w:val="20"/>
        </w:rPr>
        <w:t>个不断演进的文档。</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如果不考虑应用软件的最初来源</w:t>
      </w:r>
      <w:r>
        <w:rPr>
          <w:rFonts w:cs="Calibri" w:hint="eastAsia"/>
          <w:sz w:val="20"/>
          <w:szCs w:val="20"/>
        </w:rPr>
        <w:t xml:space="preserve"> </w:t>
      </w:r>
      <w:r>
        <w:rPr>
          <w:rFonts w:cs="Calibri" w:hint="eastAsia"/>
          <w:sz w:val="20"/>
          <w:szCs w:val="20"/>
        </w:rPr>
        <w:t>（复用的组件或已实现的组件），</w:t>
      </w:r>
      <w:r>
        <w:rPr>
          <w:rFonts w:cs="Calibri" w:hint="eastAsia"/>
          <w:sz w:val="20"/>
          <w:szCs w:val="20"/>
        </w:rPr>
        <w:t xml:space="preserve"> </w:t>
      </w:r>
      <w:r>
        <w:rPr>
          <w:rFonts w:cs="Calibri" w:hint="eastAsia"/>
          <w:sz w:val="20"/>
          <w:szCs w:val="20"/>
        </w:rPr>
        <w:t>软件需求是测试活动的驱动。因此，测试计划应当关注于文档化的需求。此外，支持测试的过程应当被文档化下来以创建一个可重复的过程，</w:t>
      </w:r>
      <w:r>
        <w:rPr>
          <w:rFonts w:cs="Calibri" w:hint="eastAsia"/>
          <w:sz w:val="20"/>
          <w:szCs w:val="20"/>
        </w:rPr>
        <w:t xml:space="preserve"> </w:t>
      </w:r>
      <w:r>
        <w:rPr>
          <w:rFonts w:cs="Calibri" w:hint="eastAsia"/>
          <w:sz w:val="20"/>
          <w:szCs w:val="20"/>
        </w:rPr>
        <w:t>该过程将保证开发工作产品的质量。</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主测试计划（</w:t>
      </w:r>
      <w:r>
        <w:rPr>
          <w:rFonts w:cs="Calibri" w:hint="eastAsia"/>
          <w:sz w:val="20"/>
          <w:szCs w:val="20"/>
        </w:rPr>
        <w:t xml:space="preserve"> MasterTestingPlan</w:t>
      </w:r>
      <w:r>
        <w:rPr>
          <w:rFonts w:cs="Calibri" w:hint="eastAsia"/>
          <w:sz w:val="20"/>
          <w:szCs w:val="20"/>
        </w:rPr>
        <w:t>），至少包含所有预期的测试活动（单元测试、集成测试、</w:t>
      </w:r>
      <w:r>
        <w:rPr>
          <w:rFonts w:cs="Calibri" w:hint="eastAsia"/>
          <w:sz w:val="20"/>
          <w:szCs w:val="20"/>
        </w:rPr>
        <w:t xml:space="preserve"> </w:t>
      </w:r>
      <w:r>
        <w:rPr>
          <w:rFonts w:cs="Calibri" w:hint="eastAsia"/>
          <w:sz w:val="20"/>
          <w:szCs w:val="20"/>
        </w:rPr>
        <w:t>系统测试</w:t>
      </w:r>
      <w:r>
        <w:rPr>
          <w:rFonts w:cs="Calibri" w:hint="eastAsia"/>
          <w:sz w:val="20"/>
          <w:szCs w:val="20"/>
        </w:rPr>
        <w:t>/</w:t>
      </w:r>
      <w:r>
        <w:rPr>
          <w:rFonts w:cs="Calibri" w:hint="eastAsia"/>
          <w:sz w:val="20"/>
          <w:szCs w:val="20"/>
        </w:rPr>
        <w:t>用户验收测试等）</w:t>
      </w:r>
      <w:r>
        <w:rPr>
          <w:rFonts w:cs="Calibri" w:hint="eastAsia"/>
          <w:sz w:val="20"/>
          <w:szCs w:val="20"/>
        </w:rPr>
        <w:t xml:space="preserve"> </w:t>
      </w:r>
      <w:r>
        <w:rPr>
          <w:rFonts w:cs="Calibri" w:hint="eastAsia"/>
          <w:sz w:val="20"/>
          <w:szCs w:val="20"/>
        </w:rPr>
        <w:t>的总工作量和所有主要工作的责任以及在所有测试级别上应交付的物件。</w:t>
      </w:r>
      <w:r>
        <w:rPr>
          <w:rFonts w:cs="Calibri" w:hint="eastAsia"/>
          <w:sz w:val="20"/>
          <w:szCs w:val="20"/>
        </w:rPr>
        <w:t xml:space="preserve"> </w:t>
      </w:r>
      <w:r>
        <w:rPr>
          <w:rFonts w:cs="Calibri" w:hint="eastAsia"/>
          <w:sz w:val="20"/>
          <w:szCs w:val="20"/>
        </w:rPr>
        <w:t>综合的测试计划应当结合总的项目和程序开发计划，</w:t>
      </w:r>
      <w:r>
        <w:rPr>
          <w:rFonts w:cs="Calibri" w:hint="eastAsia"/>
          <w:sz w:val="20"/>
          <w:szCs w:val="20"/>
        </w:rPr>
        <w:t xml:space="preserve"> </w:t>
      </w:r>
      <w:r>
        <w:rPr>
          <w:rFonts w:cs="Calibri" w:hint="eastAsia"/>
          <w:sz w:val="20"/>
          <w:szCs w:val="20"/>
        </w:rPr>
        <w:t>并保证资源和责任在项目中尽</w:t>
      </w:r>
      <w:r>
        <w:rPr>
          <w:rFonts w:cs="Calibri" w:hint="eastAsia"/>
          <w:sz w:val="20"/>
          <w:szCs w:val="20"/>
        </w:rPr>
        <w:t>可能早的被了解和分配。</w:t>
      </w:r>
      <w:r>
        <w:rPr>
          <w:rFonts w:cs="Calibri" w:hint="eastAsia"/>
          <w:sz w:val="20"/>
          <w:szCs w:val="20"/>
        </w:rPr>
        <w:t xml:space="preserve"> </w:t>
      </w:r>
      <w:r>
        <w:rPr>
          <w:rFonts w:cs="Calibri" w:hint="eastAsia"/>
          <w:sz w:val="20"/>
          <w:szCs w:val="20"/>
        </w:rPr>
        <w:t>其目的是要提供一个大的活动图并且协调所有的测试工作。</w:t>
      </w:r>
      <w:r>
        <w:rPr>
          <w:rFonts w:cs="Calibri" w:hint="eastAsia"/>
          <w:sz w:val="20"/>
          <w:szCs w:val="20"/>
        </w:rPr>
        <w:t xml:space="preserve"> </w:t>
      </w:r>
      <w:r>
        <w:rPr>
          <w:rFonts w:cs="Calibri" w:hint="eastAsia"/>
          <w:sz w:val="20"/>
          <w:szCs w:val="20"/>
        </w:rPr>
        <w:t>这个文档将作为项目开发计划的一部分，</w:t>
      </w:r>
      <w:r>
        <w:rPr>
          <w:rFonts w:cs="Calibri" w:hint="eastAsia"/>
          <w:sz w:val="20"/>
          <w:szCs w:val="20"/>
        </w:rPr>
        <w:t xml:space="preserve"> </w:t>
      </w:r>
      <w:r>
        <w:rPr>
          <w:rFonts w:cs="Calibri" w:hint="eastAsia"/>
          <w:sz w:val="20"/>
          <w:szCs w:val="20"/>
        </w:rPr>
        <w:t>合并至项目开发计划中。</w:t>
      </w:r>
      <w:r>
        <w:rPr>
          <w:rFonts w:cs="Calibri" w:hint="eastAsia"/>
          <w:sz w:val="20"/>
          <w:szCs w:val="20"/>
        </w:rPr>
        <w:t xml:space="preserve"> CMM</w:t>
      </w:r>
      <w:r>
        <w:rPr>
          <w:rFonts w:cs="Calibri" w:hint="eastAsia"/>
          <w:sz w:val="20"/>
          <w:szCs w:val="20"/>
        </w:rPr>
        <w:t>流程中，</w:t>
      </w:r>
      <w:r>
        <w:rPr>
          <w:rFonts w:cs="Calibri" w:hint="eastAsia"/>
          <w:sz w:val="20"/>
          <w:szCs w:val="20"/>
        </w:rPr>
        <w:t xml:space="preserve"> </w:t>
      </w:r>
      <w:r>
        <w:rPr>
          <w:rFonts w:cs="Calibri" w:hint="eastAsia"/>
          <w:sz w:val="20"/>
          <w:szCs w:val="20"/>
        </w:rPr>
        <w:t>这个文档将会是项目测试经理和项目经理共同完成编写。</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测试计划就是要从时间上、人员上、环境上、技术上、关系上、组织能力上、资金上等方面对测试工作做一个规划。</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测试计划的内容</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在文档中确定对项目进行的系统测试的策略、测试类型、资源、项目里程碑（将会执行的活动）、</w:t>
      </w:r>
      <w:r>
        <w:rPr>
          <w:rFonts w:cs="Calibri" w:hint="eastAsia"/>
          <w:sz w:val="20"/>
          <w:szCs w:val="20"/>
        </w:rPr>
        <w:t xml:space="preserve"> </w:t>
      </w:r>
      <w:r>
        <w:rPr>
          <w:rFonts w:cs="Calibri" w:hint="eastAsia"/>
          <w:sz w:val="20"/>
          <w:szCs w:val="20"/>
        </w:rPr>
        <w:t>各个阶段测试介入时期、</w:t>
      </w:r>
      <w:r>
        <w:rPr>
          <w:rFonts w:cs="Calibri" w:hint="eastAsia"/>
          <w:sz w:val="20"/>
          <w:szCs w:val="20"/>
        </w:rPr>
        <w:t xml:space="preserve"> </w:t>
      </w:r>
      <w:r>
        <w:rPr>
          <w:rFonts w:cs="Calibri" w:hint="eastAsia"/>
          <w:sz w:val="20"/>
          <w:szCs w:val="20"/>
        </w:rPr>
        <w:t>度量项</w:t>
      </w:r>
      <w:r>
        <w:rPr>
          <w:rFonts w:cs="Calibri" w:hint="eastAsia"/>
          <w:sz w:val="20"/>
          <w:szCs w:val="20"/>
        </w:rPr>
        <w:t>(</w:t>
      </w:r>
      <w:r>
        <w:rPr>
          <w:rFonts w:cs="Calibri" w:hint="eastAsia"/>
          <w:sz w:val="20"/>
          <w:szCs w:val="20"/>
        </w:rPr>
        <w:t>项目测试的周状态报告中要收集和分析度量数据</w:t>
      </w:r>
      <w:r>
        <w:rPr>
          <w:rFonts w:cs="Calibri" w:hint="eastAsia"/>
          <w:sz w:val="20"/>
          <w:szCs w:val="20"/>
        </w:rPr>
        <w:t>)</w:t>
      </w:r>
      <w:r>
        <w:rPr>
          <w:rFonts w:cs="Calibri" w:hint="eastAsia"/>
          <w:sz w:val="20"/>
          <w:szCs w:val="20"/>
        </w:rPr>
        <w:t>、可交付工件等。</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在</w:t>
      </w:r>
      <w:r>
        <w:rPr>
          <w:rFonts w:cs="Calibri" w:hint="eastAsia"/>
          <w:color w:val="000000"/>
          <w:sz w:val="20"/>
          <w:szCs w:val="20"/>
        </w:rPr>
        <w:t>检测主要缺陷方面有一个好的选择</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提供绝大部分代码的覆盖率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是灵活的</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易于执行、回归和自动化</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定义要执行测试的种类</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清晰的文档化了期望的结果</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当缺陷被发现的时候，提供缺陷核对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清晰的定义测试的目标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明确测试的策略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清晰定义测试的出口标准</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没有冗余</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确认风险</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文档化测试的需求</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定义可交付的测试件</w:t>
      </w:r>
    </w:p>
    <w:p w:rsidR="00000000" w:rsidRDefault="003A3DA7">
      <w:pPr>
        <w:pStyle w:val="a3"/>
        <w:spacing w:before="0" w:beforeAutospacing="0" w:after="0" w:afterAutospacing="0"/>
        <w:ind w:left="835"/>
        <w:rPr>
          <w:rFonts w:cs="Calibri"/>
          <w:sz w:val="20"/>
          <w:szCs w:val="20"/>
        </w:rPr>
      </w:pPr>
      <w:r>
        <w:rPr>
          <w:rFonts w:cs="Calibri" w:hint="eastAsia"/>
          <w:sz w:val="20"/>
          <w:szCs w:val="20"/>
        </w:rPr>
        <w:t>在开发</w:t>
      </w:r>
      <w:r>
        <w:rPr>
          <w:rFonts w:cs="Calibri" w:hint="eastAsia"/>
          <w:sz w:val="20"/>
          <w:szCs w:val="20"/>
        </w:rPr>
        <w:t>SDP</w:t>
      </w:r>
      <w:r>
        <w:rPr>
          <w:rFonts w:cs="Calibri" w:hint="eastAsia"/>
          <w:sz w:val="20"/>
          <w:szCs w:val="20"/>
        </w:rPr>
        <w:t>阶段，应该清楚：在进度计划中，需要确定有那些发布版本，即发布多少次给客户，每个发布版本，作为项目生命周期的重要里程碑。然后，根据发布版本的约束，和项目生命周期模型，定义项目的生命周期，项目生命周期包括项目的开始日期、结束日期，以及在此范围内所划分的阶段，每个阶段的开始日期、结束日期、阶段的目标”，这样就有利于评估测试资源（包括人力和天数）。</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测试策略</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测试策略用于说明某项特定测试工作的一般方法和目标。</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测试策略的主要内容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实施的测试类型和测试的目标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实施测试的阶段</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技术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用于评估测试结果和测试是否完成的评测和标准</w:t>
      </w:r>
      <w:r>
        <w:rPr>
          <w:rFonts w:cs="Calibri" w:hint="eastAsia"/>
          <w:color w:val="000000"/>
          <w:sz w:val="20"/>
          <w:szCs w:val="20"/>
        </w:rPr>
        <w:t xml:space="preserve">© </w:t>
      </w:r>
      <w:r>
        <w:rPr>
          <w:rFonts w:cs="Calibri" w:hint="eastAsia"/>
          <w:color w:val="000000"/>
          <w:sz w:val="20"/>
          <w:szCs w:val="20"/>
        </w:rPr>
        <w:t>对测试策略所述的测试工作存在影响的特殊事项。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测试策略的一般方法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确定测试的需求</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评估风险并确定测试优先级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确定测试策略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b/>
          <w:bCs/>
          <w:color w:val="000000"/>
          <w:sz w:val="41"/>
          <w:szCs w:val="41"/>
        </w:rPr>
        <w:t>确定测试需求</w:t>
      </w:r>
    </w:p>
    <w:p w:rsidR="00000000" w:rsidRDefault="003A3DA7">
      <w:pPr>
        <w:pStyle w:val="a3"/>
        <w:spacing w:before="0" w:beforeAutospacing="0" w:after="0" w:afterAutospacing="0"/>
        <w:ind w:left="835"/>
        <w:rPr>
          <w:rFonts w:cs="Calibri"/>
          <w:sz w:val="20"/>
          <w:szCs w:val="20"/>
        </w:rPr>
      </w:pPr>
      <w:r>
        <w:rPr>
          <w:rFonts w:cs="Calibri" w:hint="eastAsia"/>
          <w:sz w:val="20"/>
          <w:szCs w:val="20"/>
        </w:rPr>
        <w:t>测试需求所确定的是测试内容，即测试的具体对象。在分析测试需求时，可应用以下几条规则：</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测试需求必须是可观测、可测评的行为。如果不能观测或测评测试需求，就无法对其进行评估，以确定需求是否已经满足。</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在每个用例或系统的补充需求与测试需求之间不存在一对一的关系。用例通常具有多个测试需求；有些补充需求将派生一个或多个测试需求，而其他补充需求（如市场需求或包装需求）</w:t>
      </w:r>
      <w:r>
        <w:rPr>
          <w:rFonts w:cs="Calibri" w:hint="eastAsia"/>
          <w:color w:val="000000"/>
          <w:sz w:val="20"/>
          <w:szCs w:val="20"/>
        </w:rPr>
        <w:t xml:space="preserve"> </w:t>
      </w:r>
      <w:r>
        <w:rPr>
          <w:rFonts w:cs="Calibri" w:hint="eastAsia"/>
          <w:color w:val="000000"/>
          <w:sz w:val="20"/>
          <w:szCs w:val="20"/>
        </w:rPr>
        <w:t>将不派生任何测试需求。</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测试需求可能有许多来源，其中包括用例、用例模型、补充需求、设计需求、业务用例、与最终用户的访谈和软件构架文档等。应该对所有这些来源进行检查，以收集可用于确定测试需求的信息。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一般需要重点关注以下测试需求：</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功能性测试需求</w:t>
      </w:r>
    </w:p>
    <w:p w:rsidR="00000000" w:rsidRDefault="003A3DA7">
      <w:pPr>
        <w:pStyle w:val="a3"/>
        <w:spacing w:before="0" w:beforeAutospacing="0" w:after="0" w:afterAutospacing="0"/>
        <w:ind w:left="1375"/>
        <w:rPr>
          <w:rFonts w:cs="Calibri"/>
          <w:sz w:val="20"/>
          <w:szCs w:val="20"/>
        </w:rPr>
      </w:pPr>
      <w:r>
        <w:rPr>
          <w:rFonts w:cs="Calibri" w:hint="eastAsia"/>
          <w:sz w:val="20"/>
          <w:szCs w:val="20"/>
        </w:rPr>
        <w:t>功能性测试需求来自于测试对象的功能性行为说明。</w:t>
      </w:r>
      <w:r>
        <w:rPr>
          <w:rFonts w:cs="Calibri" w:hint="eastAsia"/>
          <w:sz w:val="20"/>
          <w:szCs w:val="20"/>
        </w:rPr>
        <w:t xml:space="preserve"> </w:t>
      </w:r>
      <w:r>
        <w:rPr>
          <w:rFonts w:cs="Calibri" w:hint="eastAsia"/>
          <w:sz w:val="20"/>
          <w:szCs w:val="20"/>
        </w:rPr>
        <w:t>每个用例至少会派生一个测试需求。对于每个用例事件流，</w:t>
      </w:r>
      <w:r>
        <w:rPr>
          <w:rFonts w:cs="Calibri" w:hint="eastAsia"/>
          <w:sz w:val="20"/>
          <w:szCs w:val="20"/>
        </w:rPr>
        <w:t xml:space="preserve"> </w:t>
      </w:r>
      <w:r>
        <w:rPr>
          <w:rFonts w:cs="Calibri" w:hint="eastAsia"/>
          <w:sz w:val="20"/>
          <w:szCs w:val="20"/>
        </w:rPr>
        <w:t>测试需求的详细列表至少会包括一个测试需求。</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性能测试需求</w:t>
      </w:r>
    </w:p>
    <w:p w:rsidR="00000000" w:rsidRDefault="003A3DA7">
      <w:pPr>
        <w:pStyle w:val="a3"/>
        <w:spacing w:before="0" w:beforeAutospacing="0" w:after="0" w:afterAutospacing="0"/>
        <w:ind w:left="1375"/>
        <w:rPr>
          <w:rFonts w:cs="Calibri"/>
          <w:sz w:val="20"/>
          <w:szCs w:val="20"/>
        </w:rPr>
      </w:pPr>
      <w:r>
        <w:rPr>
          <w:rFonts w:cs="Calibri" w:hint="eastAsia"/>
          <w:sz w:val="20"/>
          <w:szCs w:val="20"/>
        </w:rPr>
        <w:t>性能测试需求来自于测试对象的指定性能行为。</w:t>
      </w:r>
      <w:r>
        <w:rPr>
          <w:rFonts w:cs="Calibri" w:hint="eastAsia"/>
          <w:sz w:val="20"/>
          <w:szCs w:val="20"/>
        </w:rPr>
        <w:t xml:space="preserve"> </w:t>
      </w:r>
      <w:r>
        <w:rPr>
          <w:rFonts w:cs="Calibri" w:hint="eastAsia"/>
          <w:sz w:val="20"/>
          <w:szCs w:val="20"/>
        </w:rPr>
        <w:t>性能通常被描述为对响应时间和</w:t>
      </w:r>
      <w:r>
        <w:rPr>
          <w:rFonts w:cs="Calibri" w:hint="eastAsia"/>
          <w:sz w:val="20"/>
          <w:szCs w:val="20"/>
        </w:rPr>
        <w:t>/</w:t>
      </w:r>
      <w:r>
        <w:rPr>
          <w:rFonts w:cs="Calibri" w:hint="eastAsia"/>
          <w:sz w:val="20"/>
          <w:szCs w:val="20"/>
        </w:rPr>
        <w:t>或资源使用率的某种评测。</w:t>
      </w:r>
      <w:r>
        <w:rPr>
          <w:rFonts w:cs="Calibri" w:hint="eastAsia"/>
          <w:sz w:val="20"/>
          <w:szCs w:val="20"/>
        </w:rPr>
        <w:t xml:space="preserve"> </w:t>
      </w:r>
      <w:r>
        <w:rPr>
          <w:rFonts w:cs="Calibri" w:hint="eastAsia"/>
          <w:sz w:val="20"/>
          <w:szCs w:val="20"/>
        </w:rPr>
        <w:t>性能在各种条件下进行评测，</w:t>
      </w:r>
      <w:r>
        <w:rPr>
          <w:rFonts w:cs="Calibri" w:hint="eastAsia"/>
          <w:sz w:val="20"/>
          <w:szCs w:val="20"/>
        </w:rPr>
        <w:t xml:space="preserve"> </w:t>
      </w:r>
      <w:r>
        <w:rPr>
          <w:rFonts w:cs="Calibri" w:hint="eastAsia"/>
          <w:sz w:val="20"/>
          <w:szCs w:val="20"/>
        </w:rPr>
        <w:t>这些条件包括：</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不同的工作量和</w:t>
      </w:r>
      <w:r>
        <w:rPr>
          <w:rFonts w:cs="Calibri" w:hint="eastAsia"/>
          <w:color w:val="000000"/>
          <w:sz w:val="20"/>
          <w:szCs w:val="20"/>
        </w:rPr>
        <w:t>/</w:t>
      </w:r>
      <w:r>
        <w:rPr>
          <w:rFonts w:cs="Calibri" w:hint="eastAsia"/>
          <w:color w:val="000000"/>
          <w:sz w:val="20"/>
          <w:szCs w:val="20"/>
        </w:rPr>
        <w:t>或系统条件</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不同的用例功能点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不同的配置</w:t>
      </w:r>
    </w:p>
    <w:p w:rsidR="00000000" w:rsidRDefault="003A3DA7">
      <w:pPr>
        <w:pStyle w:val="a3"/>
        <w:spacing w:before="0" w:beforeAutospacing="0" w:after="0" w:afterAutospacing="0"/>
        <w:ind w:left="1375"/>
        <w:rPr>
          <w:rFonts w:cs="Calibri"/>
          <w:sz w:val="20"/>
          <w:szCs w:val="20"/>
        </w:rPr>
      </w:pPr>
      <w:r>
        <w:rPr>
          <w:rFonts w:cs="Calibri" w:hint="eastAsia"/>
          <w:sz w:val="20"/>
          <w:szCs w:val="20"/>
        </w:rPr>
        <w:t>性能需求在补充需求中说明。检查这些材料，对包括以下内容的语句要特别注意：</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时间语句，如响应时间或定时情况</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指出在规定时间内必须出现的事件数或用例数的语句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将某一项性能的行为与另一项性能的行为进行比较的语句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将某一配置下的应用程序行为与另一配置下的应用程</w:t>
      </w:r>
      <w:r>
        <w:rPr>
          <w:rFonts w:cs="Calibri" w:hint="eastAsia"/>
          <w:color w:val="000000"/>
          <w:sz w:val="20"/>
          <w:szCs w:val="20"/>
        </w:rPr>
        <w:t>序行为进行比较的语句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一段时间内的操作可靠性（平均故障时间或</w:t>
      </w:r>
      <w:r>
        <w:rPr>
          <w:rFonts w:cs="Calibri" w:hint="eastAsia"/>
          <w:color w:val="000000"/>
          <w:sz w:val="20"/>
          <w:szCs w:val="20"/>
        </w:rPr>
        <w:t xml:space="preserve"> MTTF</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配置或约束</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可靠性测试需求</w:t>
      </w:r>
    </w:p>
    <w:p w:rsidR="00000000" w:rsidRDefault="003A3DA7">
      <w:pPr>
        <w:pStyle w:val="a3"/>
        <w:spacing w:before="0" w:beforeAutospacing="0" w:after="0" w:afterAutospacing="0"/>
        <w:ind w:left="1375"/>
        <w:rPr>
          <w:rFonts w:cs="Calibri"/>
          <w:sz w:val="20"/>
          <w:szCs w:val="20"/>
        </w:rPr>
      </w:pPr>
      <w:r>
        <w:rPr>
          <w:rFonts w:cs="Calibri" w:hint="eastAsia"/>
          <w:sz w:val="20"/>
          <w:szCs w:val="20"/>
        </w:rPr>
        <w:t>测试可靠性需求有若干个来源，它们通常在补充需求、用户界面指南、设计指南和编程指南中进行说明。</w:t>
      </w:r>
    </w:p>
    <w:p w:rsidR="00000000" w:rsidRDefault="003A3DA7">
      <w:pPr>
        <w:pStyle w:val="a3"/>
        <w:spacing w:before="0" w:beforeAutospacing="0" w:after="0" w:afterAutospacing="0"/>
        <w:ind w:left="1375"/>
        <w:rPr>
          <w:rFonts w:cs="Calibri" w:hint="eastAsia"/>
          <w:sz w:val="20"/>
          <w:szCs w:val="20"/>
        </w:rPr>
      </w:pPr>
      <w:r>
        <w:rPr>
          <w:rFonts w:cs="Calibri" w:hint="eastAsia"/>
          <w:sz w:val="20"/>
          <w:szCs w:val="20"/>
        </w:rPr>
        <w:t>检查这些工件，对包括以下内容的语句要特别注意：</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有关可靠性或对故障、运行时错误（如内存减少）的抵抗力的语句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说明代码完整性和结构（与语言和语法相一致）的语句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有关资源使用的语句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其他测试需求</w:t>
      </w:r>
    </w:p>
    <w:p w:rsidR="00000000" w:rsidRDefault="003A3DA7">
      <w:pPr>
        <w:numPr>
          <w:ilvl w:val="1"/>
          <w:numId w:val="1"/>
        </w:numPr>
        <w:ind w:left="295"/>
        <w:textAlignment w:val="center"/>
        <w:rPr>
          <w:rFonts w:ascii="Calibri" w:hAnsi="Calibri" w:cs="Calibri"/>
          <w:color w:val="000000"/>
          <w:sz w:val="22"/>
          <w:szCs w:val="22"/>
        </w:rPr>
      </w:pPr>
      <w:r>
        <w:rPr>
          <w:rFonts w:cs="Calibri" w:hint="eastAsia"/>
          <w:b/>
          <w:bCs/>
          <w:color w:val="000000"/>
          <w:sz w:val="41"/>
          <w:szCs w:val="41"/>
        </w:rPr>
        <w:t>评估风险和确定测试优先级</w:t>
      </w:r>
    </w:p>
    <w:p w:rsidR="00000000" w:rsidRDefault="003A3DA7">
      <w:pPr>
        <w:pStyle w:val="a3"/>
        <w:spacing w:before="0" w:beforeAutospacing="0" w:after="0" w:afterAutospacing="0"/>
        <w:ind w:left="835"/>
        <w:rPr>
          <w:rFonts w:cs="Calibri"/>
          <w:sz w:val="20"/>
          <w:szCs w:val="20"/>
        </w:rPr>
      </w:pPr>
      <w:r>
        <w:rPr>
          <w:rFonts w:cs="Calibri" w:hint="eastAsia"/>
          <w:sz w:val="20"/>
          <w:szCs w:val="20"/>
        </w:rPr>
        <w:t>成功的测试需要在测试工作中成功地权衡资源约束和风险等因素。</w:t>
      </w:r>
      <w:r>
        <w:rPr>
          <w:rFonts w:cs="Calibri" w:hint="eastAsia"/>
          <w:sz w:val="20"/>
          <w:szCs w:val="20"/>
        </w:rPr>
        <w:t xml:space="preserve"> </w:t>
      </w:r>
      <w:r>
        <w:rPr>
          <w:rFonts w:cs="Calibri" w:hint="eastAsia"/>
          <w:sz w:val="20"/>
          <w:szCs w:val="20"/>
        </w:rPr>
        <w:t>为此，</w:t>
      </w:r>
      <w:r>
        <w:rPr>
          <w:rFonts w:cs="Calibri" w:hint="eastAsia"/>
          <w:sz w:val="20"/>
          <w:szCs w:val="20"/>
        </w:rPr>
        <w:t xml:space="preserve"> </w:t>
      </w:r>
      <w:r>
        <w:rPr>
          <w:rFonts w:cs="Calibri" w:hint="eastAsia"/>
          <w:sz w:val="20"/>
          <w:szCs w:val="20"/>
        </w:rPr>
        <w:t>应该确定测试工作的优先级，以便先测试最重要、最有意义或风险最高的用例或构件。为了确定测试工作的优先级，</w:t>
      </w:r>
      <w:r>
        <w:rPr>
          <w:rFonts w:cs="Calibri" w:hint="eastAsia"/>
          <w:sz w:val="20"/>
          <w:szCs w:val="20"/>
        </w:rPr>
        <w:t xml:space="preserve"> </w:t>
      </w:r>
      <w:r>
        <w:rPr>
          <w:rFonts w:cs="Calibri" w:hint="eastAsia"/>
          <w:sz w:val="20"/>
          <w:szCs w:val="20"/>
        </w:rPr>
        <w:t>需执行风险评估和实施概要，</w:t>
      </w:r>
      <w:r>
        <w:rPr>
          <w:rFonts w:cs="Calibri" w:hint="eastAsia"/>
          <w:sz w:val="20"/>
          <w:szCs w:val="20"/>
        </w:rPr>
        <w:t xml:space="preserve"> </w:t>
      </w:r>
      <w:r>
        <w:rPr>
          <w:rFonts w:cs="Calibri" w:hint="eastAsia"/>
          <w:sz w:val="20"/>
          <w:szCs w:val="20"/>
        </w:rPr>
        <w:t>并将其作为确定测试优先级的基础。</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评估风险和确定测试优先级的步骤</w:t>
      </w:r>
    </w:p>
    <w:p w:rsidR="00000000" w:rsidRDefault="003A3DA7">
      <w:pPr>
        <w:pStyle w:val="a3"/>
        <w:spacing w:before="0" w:beforeAutospacing="0" w:after="0" w:afterAutospacing="0"/>
        <w:ind w:left="835"/>
        <w:rPr>
          <w:rFonts w:cs="Calibri"/>
          <w:sz w:val="20"/>
          <w:szCs w:val="20"/>
        </w:rPr>
      </w:pPr>
      <w:r>
        <w:rPr>
          <w:rFonts w:cs="Calibri" w:hint="eastAsia"/>
          <w:sz w:val="20"/>
          <w:szCs w:val="20"/>
        </w:rPr>
        <w:t>确定测试需求只是确定测试内容的一部分。还应该确定测试内容的优先级和先后顺序。之所以要执行这一步骤，是为了以下几个目的：</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确保将测试工作的重点放在最适当的测试需求上</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确保尽早地处理最关键、最有意义或风险最高的测试需求</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确保在测试中考虑到了任意依赖关</w:t>
      </w:r>
      <w:r>
        <w:rPr>
          <w:rFonts w:cs="Calibri" w:hint="eastAsia"/>
          <w:color w:val="000000"/>
          <w:sz w:val="20"/>
          <w:szCs w:val="20"/>
        </w:rPr>
        <w:t>系（序列、数据等等）</w:t>
      </w:r>
    </w:p>
    <w:p w:rsidR="00000000" w:rsidRDefault="003A3DA7">
      <w:pPr>
        <w:pStyle w:val="a3"/>
        <w:spacing w:before="0" w:beforeAutospacing="0" w:after="0" w:afterAutospacing="0"/>
        <w:ind w:left="835"/>
        <w:rPr>
          <w:rFonts w:cs="Calibri"/>
          <w:sz w:val="20"/>
          <w:szCs w:val="20"/>
        </w:rPr>
      </w:pPr>
      <w:r>
        <w:rPr>
          <w:rFonts w:cs="Calibri" w:hint="eastAsia"/>
          <w:sz w:val="20"/>
          <w:szCs w:val="20"/>
        </w:rPr>
        <w:t>要评估风险并确定测试优先级，可执行以下三个步骤：</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评估风险</w:t>
      </w:r>
    </w:p>
    <w:p w:rsidR="00000000" w:rsidRDefault="003A3DA7">
      <w:pPr>
        <w:pStyle w:val="a3"/>
        <w:spacing w:before="0" w:beforeAutospacing="0" w:after="0" w:afterAutospacing="0"/>
        <w:ind w:left="1375"/>
        <w:rPr>
          <w:rFonts w:cs="Calibri"/>
          <w:sz w:val="20"/>
          <w:szCs w:val="20"/>
        </w:rPr>
      </w:pPr>
      <w:r>
        <w:rPr>
          <w:rFonts w:cs="Calibri" w:hint="eastAsia"/>
          <w:sz w:val="20"/>
          <w:szCs w:val="20"/>
        </w:rPr>
        <w:t>在开始时可确定并说明将要使用的风险程度指标，</w:t>
      </w:r>
      <w:r>
        <w:rPr>
          <w:rFonts w:cs="Calibri" w:hint="eastAsia"/>
          <w:sz w:val="20"/>
          <w:szCs w:val="20"/>
        </w:rPr>
        <w:t xml:space="preserve"> </w:t>
      </w:r>
      <w:r>
        <w:rPr>
          <w:rFonts w:cs="Calibri" w:hint="eastAsia"/>
          <w:sz w:val="20"/>
          <w:szCs w:val="20"/>
        </w:rPr>
        <w:t>例如：</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H</w:t>
      </w:r>
      <w:r>
        <w:rPr>
          <w:rFonts w:cs="Calibri" w:hint="eastAsia"/>
          <w:color w:val="000000"/>
          <w:sz w:val="20"/>
          <w:szCs w:val="20"/>
        </w:rPr>
        <w:softHyphen/>
      </w:r>
      <w:r>
        <w:rPr>
          <w:rFonts w:cs="Calibri" w:hint="eastAsia"/>
          <w:color w:val="000000"/>
          <w:sz w:val="20"/>
          <w:szCs w:val="20"/>
        </w:rPr>
        <w:t>高风险，无法忍受。极易遭受外部的风险。公司将遭受巨大的经济损失、债务或不可恢复的名誉损失。</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M</w:t>
      </w:r>
      <w:r>
        <w:rPr>
          <w:rFonts w:cs="Calibri" w:hint="eastAsia"/>
          <w:color w:val="000000"/>
          <w:sz w:val="20"/>
          <w:szCs w:val="20"/>
        </w:rPr>
        <w:softHyphen/>
      </w:r>
      <w:r>
        <w:rPr>
          <w:rFonts w:cs="Calibri" w:hint="eastAsia"/>
          <w:color w:val="000000"/>
          <w:sz w:val="20"/>
          <w:szCs w:val="20"/>
        </w:rPr>
        <w:t>中等风险，可以忍受，但是不希望其出现。遭受外部风险的可能性最小，公司可能会遭受经济损失，但只存在有限的债务或名誉损失。</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L</w:t>
      </w:r>
      <w:r>
        <w:rPr>
          <w:rFonts w:cs="Calibri" w:hint="eastAsia"/>
          <w:color w:val="000000"/>
          <w:sz w:val="20"/>
          <w:szCs w:val="20"/>
        </w:rPr>
        <w:softHyphen/>
      </w:r>
      <w:r>
        <w:rPr>
          <w:rFonts w:cs="Calibri" w:hint="eastAsia"/>
          <w:color w:val="000000"/>
          <w:sz w:val="20"/>
          <w:szCs w:val="20"/>
        </w:rPr>
        <w:t>低风险，可以忍受。根本不会或不太可能遭受外部的风险，公司只有少许经济损失或债务或根本没有损失。</w:t>
      </w:r>
      <w:r>
        <w:rPr>
          <w:rFonts w:cs="Calibri" w:hint="eastAsia"/>
          <w:color w:val="000000"/>
          <w:sz w:val="20"/>
          <w:szCs w:val="20"/>
        </w:rPr>
        <w:t xml:space="preserve"> </w:t>
      </w:r>
      <w:r>
        <w:rPr>
          <w:rFonts w:cs="Calibri" w:hint="eastAsia"/>
          <w:color w:val="000000"/>
          <w:sz w:val="20"/>
          <w:szCs w:val="20"/>
        </w:rPr>
        <w:t>公司的名誉也不会受到影响。</w:t>
      </w:r>
    </w:p>
    <w:p w:rsidR="00000000" w:rsidRDefault="003A3DA7">
      <w:pPr>
        <w:pStyle w:val="a3"/>
        <w:spacing w:before="0" w:beforeAutospacing="0" w:after="0" w:afterAutospacing="0"/>
        <w:ind w:left="1375"/>
        <w:rPr>
          <w:rFonts w:cs="Calibri"/>
          <w:sz w:val="20"/>
          <w:szCs w:val="20"/>
        </w:rPr>
      </w:pPr>
      <w:r>
        <w:rPr>
          <w:rFonts w:cs="Calibri" w:hint="eastAsia"/>
          <w:sz w:val="20"/>
          <w:szCs w:val="20"/>
        </w:rPr>
        <w:t>在确定风险程度指标之后，</w:t>
      </w:r>
      <w:r>
        <w:rPr>
          <w:rFonts w:cs="Calibri" w:hint="eastAsia"/>
          <w:sz w:val="20"/>
          <w:szCs w:val="20"/>
        </w:rPr>
        <w:t xml:space="preserve"> </w:t>
      </w:r>
      <w:r>
        <w:rPr>
          <w:rFonts w:cs="Calibri" w:hint="eastAsia"/>
          <w:sz w:val="20"/>
          <w:szCs w:val="20"/>
        </w:rPr>
        <w:t>列出测试对象中的每个用例或构件。为列表中的每一个用例或构件确定一个风险程度指标，</w:t>
      </w:r>
      <w:r>
        <w:rPr>
          <w:rFonts w:cs="Calibri" w:hint="eastAsia"/>
          <w:sz w:val="20"/>
          <w:szCs w:val="20"/>
        </w:rPr>
        <w:t xml:space="preserve"> </w:t>
      </w:r>
      <w:r>
        <w:rPr>
          <w:rFonts w:cs="Calibri" w:hint="eastAsia"/>
          <w:sz w:val="20"/>
          <w:szCs w:val="20"/>
        </w:rPr>
        <w:t>并简要说明您选择相应值的原因。</w:t>
      </w:r>
    </w:p>
    <w:p w:rsidR="00000000" w:rsidRDefault="003A3DA7">
      <w:pPr>
        <w:pStyle w:val="a3"/>
        <w:spacing w:before="0" w:beforeAutospacing="0" w:after="0" w:afterAutospacing="0"/>
        <w:ind w:left="1375"/>
        <w:rPr>
          <w:rFonts w:cs="Calibri" w:hint="eastAsia"/>
          <w:sz w:val="20"/>
          <w:szCs w:val="20"/>
        </w:rPr>
      </w:pPr>
      <w:r>
        <w:rPr>
          <w:rFonts w:cs="Calibri" w:hint="eastAsia"/>
          <w:sz w:val="20"/>
          <w:szCs w:val="20"/>
        </w:rPr>
        <w:t>可以从三个方面来评估风险：</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影响</w:t>
      </w:r>
      <w:r>
        <w:rPr>
          <w:rFonts w:cs="Calibri" w:hint="eastAsia"/>
          <w:color w:val="000000"/>
          <w:sz w:val="20"/>
          <w:szCs w:val="20"/>
        </w:rPr>
        <w:softHyphen/>
      </w:r>
      <w:r>
        <w:rPr>
          <w:rFonts w:cs="Calibri" w:hint="eastAsia"/>
          <w:color w:val="000000"/>
          <w:sz w:val="20"/>
          <w:szCs w:val="20"/>
        </w:rPr>
        <w:t>指定用例（需求等）失效后将造成的影响或后果</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原因</w:t>
      </w:r>
      <w:r>
        <w:rPr>
          <w:rFonts w:cs="Calibri" w:hint="eastAsia"/>
          <w:color w:val="000000"/>
          <w:sz w:val="20"/>
          <w:szCs w:val="20"/>
        </w:rPr>
        <w:softHyphen/>
      </w:r>
      <w:r>
        <w:rPr>
          <w:rFonts w:cs="Calibri" w:hint="eastAsia"/>
          <w:color w:val="000000"/>
          <w:sz w:val="20"/>
          <w:szCs w:val="20"/>
        </w:rPr>
        <w:t>用例失效所导致的非预期结果</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可能性</w:t>
      </w:r>
      <w:r>
        <w:rPr>
          <w:rFonts w:cs="Calibri" w:hint="eastAsia"/>
          <w:color w:val="000000"/>
          <w:sz w:val="20"/>
          <w:szCs w:val="20"/>
        </w:rPr>
        <w:softHyphen/>
      </w:r>
      <w:r>
        <w:rPr>
          <w:rFonts w:cs="Calibri" w:hint="eastAsia"/>
          <w:color w:val="000000"/>
          <w:sz w:val="20"/>
          <w:szCs w:val="20"/>
        </w:rPr>
        <w:t>用例失效的可能性。</w:t>
      </w:r>
    </w:p>
    <w:p w:rsidR="00000000" w:rsidRDefault="003A3DA7">
      <w:pPr>
        <w:pStyle w:val="a3"/>
        <w:spacing w:before="0" w:beforeAutospacing="0" w:after="0" w:afterAutospacing="0"/>
        <w:ind w:left="1375"/>
        <w:rPr>
          <w:rFonts w:cs="Calibri"/>
          <w:sz w:val="20"/>
          <w:szCs w:val="20"/>
        </w:rPr>
      </w:pPr>
      <w:r>
        <w:rPr>
          <w:rFonts w:cs="Calibri" w:hint="eastAsia"/>
          <w:sz w:val="20"/>
          <w:szCs w:val="20"/>
        </w:rPr>
        <w:t>选择一个方面，</w:t>
      </w:r>
      <w:r>
        <w:rPr>
          <w:rFonts w:cs="Calibri" w:hint="eastAsia"/>
          <w:sz w:val="20"/>
          <w:szCs w:val="20"/>
        </w:rPr>
        <w:t xml:space="preserve"> </w:t>
      </w:r>
      <w:r>
        <w:rPr>
          <w:rFonts w:cs="Calibri" w:hint="eastAsia"/>
          <w:sz w:val="20"/>
          <w:szCs w:val="20"/>
        </w:rPr>
        <w:t>确定风险程度指标并说明您所作选择的原因。</w:t>
      </w:r>
      <w:r>
        <w:rPr>
          <w:rFonts w:cs="Calibri" w:hint="eastAsia"/>
          <w:sz w:val="20"/>
          <w:szCs w:val="20"/>
        </w:rPr>
        <w:t xml:space="preserve"> </w:t>
      </w:r>
      <w:r>
        <w:rPr>
          <w:rFonts w:cs="Calibri" w:hint="eastAsia"/>
          <w:sz w:val="20"/>
          <w:szCs w:val="20"/>
        </w:rPr>
        <w:t>不必为风险的每个方面都确定一个指标。然而，如果确定了一个低风险指标，最好再从另一个方面来评估该风险，以确保它的确是低风险。</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确定实施概要</w:t>
      </w:r>
    </w:p>
    <w:p w:rsidR="00000000" w:rsidRDefault="003A3DA7">
      <w:pPr>
        <w:pStyle w:val="a3"/>
        <w:spacing w:before="0" w:beforeAutospacing="0" w:after="0" w:afterAutospacing="0"/>
        <w:ind w:left="1375"/>
        <w:rPr>
          <w:rFonts w:cs="Calibri"/>
          <w:sz w:val="20"/>
          <w:szCs w:val="20"/>
        </w:rPr>
      </w:pPr>
      <w:r>
        <w:rPr>
          <w:rFonts w:cs="Calibri" w:hint="eastAsia"/>
          <w:sz w:val="20"/>
          <w:szCs w:val="20"/>
        </w:rPr>
        <w:t>在开始时可确定和说明将要使用的实施概</w:t>
      </w:r>
      <w:r>
        <w:rPr>
          <w:rFonts w:cs="Calibri" w:hint="eastAsia"/>
          <w:sz w:val="20"/>
          <w:szCs w:val="20"/>
        </w:rPr>
        <w:t>要程度指标，</w:t>
      </w:r>
      <w:r>
        <w:rPr>
          <w:rFonts w:cs="Calibri" w:hint="eastAsia"/>
          <w:sz w:val="20"/>
          <w:szCs w:val="20"/>
        </w:rPr>
        <w:t xml:space="preserve"> </w:t>
      </w:r>
      <w:r>
        <w:rPr>
          <w:rFonts w:cs="Calibri" w:hint="eastAsia"/>
          <w:sz w:val="20"/>
          <w:szCs w:val="20"/>
        </w:rPr>
        <w:t>例如：</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H</w:t>
      </w:r>
      <w:r>
        <w:rPr>
          <w:rFonts w:cs="Calibri" w:hint="eastAsia"/>
          <w:color w:val="000000"/>
          <w:sz w:val="20"/>
          <w:szCs w:val="20"/>
        </w:rPr>
        <w:softHyphen/>
      </w:r>
      <w:r>
        <w:rPr>
          <w:rFonts w:cs="Calibri" w:hint="eastAsia"/>
          <w:color w:val="000000"/>
          <w:sz w:val="20"/>
          <w:szCs w:val="20"/>
        </w:rPr>
        <w:t>使用得相当频繁，在每个时期会使用很多次，或者由多个主角或用例使用。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M</w:t>
      </w:r>
      <w:r>
        <w:rPr>
          <w:rFonts w:cs="Calibri" w:hint="eastAsia"/>
          <w:color w:val="000000"/>
          <w:sz w:val="20"/>
          <w:szCs w:val="20"/>
        </w:rPr>
        <w:softHyphen/>
      </w:r>
      <w:r>
        <w:rPr>
          <w:rFonts w:cs="Calibri" w:hint="eastAsia"/>
          <w:color w:val="000000"/>
          <w:sz w:val="20"/>
          <w:szCs w:val="20"/>
        </w:rPr>
        <w:t>使用得比较频繁，在每个时期会使用若干次，或者由若干个主角或用例使用。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L</w:t>
      </w:r>
      <w:r>
        <w:rPr>
          <w:rFonts w:cs="Calibri" w:hint="eastAsia"/>
          <w:color w:val="000000"/>
          <w:sz w:val="20"/>
          <w:szCs w:val="20"/>
        </w:rPr>
        <w:softHyphen/>
      </w:r>
      <w:r>
        <w:rPr>
          <w:rFonts w:cs="Calibri" w:hint="eastAsia"/>
          <w:color w:val="000000"/>
          <w:sz w:val="20"/>
          <w:szCs w:val="20"/>
        </w:rPr>
        <w:t>很少使用，或者由很少的几个主角或用例使用。</w:t>
      </w:r>
    </w:p>
    <w:p w:rsidR="00000000" w:rsidRDefault="003A3DA7">
      <w:pPr>
        <w:pStyle w:val="a3"/>
        <w:spacing w:before="0" w:beforeAutospacing="0" w:after="0" w:afterAutospacing="0"/>
        <w:ind w:left="1375"/>
        <w:rPr>
          <w:rFonts w:cs="Calibri"/>
          <w:sz w:val="20"/>
          <w:szCs w:val="20"/>
        </w:rPr>
      </w:pPr>
      <w:r>
        <w:rPr>
          <w:rFonts w:cs="Calibri" w:hint="eastAsia"/>
          <w:sz w:val="20"/>
          <w:szCs w:val="20"/>
        </w:rPr>
        <w:t>所选择的实施概要指标应该基于用例或构件的执行频率，</w:t>
      </w:r>
      <w:r>
        <w:rPr>
          <w:rFonts w:cs="Calibri" w:hint="eastAsia"/>
          <w:sz w:val="20"/>
          <w:szCs w:val="20"/>
        </w:rPr>
        <w:t xml:space="preserve"> </w:t>
      </w:r>
      <w:r>
        <w:rPr>
          <w:rFonts w:cs="Calibri" w:hint="eastAsia"/>
          <w:sz w:val="20"/>
          <w:szCs w:val="20"/>
        </w:rPr>
        <w:t>其中包括：</w:t>
      </w:r>
    </w:p>
    <w:p w:rsidR="00000000" w:rsidRDefault="003A3DA7">
      <w:pPr>
        <w:pStyle w:val="a3"/>
        <w:spacing w:before="0" w:beforeAutospacing="0" w:after="0" w:afterAutospacing="0"/>
        <w:ind w:left="1375"/>
        <w:rPr>
          <w:rFonts w:cs="Calibri" w:hint="eastAsia"/>
          <w:sz w:val="20"/>
          <w:szCs w:val="20"/>
        </w:rPr>
      </w:pPr>
      <w:r>
        <w:rPr>
          <w:rFonts w:cs="Calibri" w:hint="eastAsia"/>
          <w:sz w:val="20"/>
          <w:szCs w:val="20"/>
        </w:rPr>
        <w:t>一个主角（或用例）在给定时间内执行用例（或构件）的次数，或者执行用例（或构件）的主角（或用例）的数量。通常，用例或构件的使用次数越多，实施概要指标也就越高。</w:t>
      </w:r>
    </w:p>
    <w:p w:rsidR="00000000" w:rsidRDefault="003A3DA7">
      <w:pPr>
        <w:pStyle w:val="a3"/>
        <w:spacing w:before="0" w:beforeAutospacing="0" w:after="0" w:afterAutospacing="0"/>
        <w:ind w:left="1375"/>
        <w:rPr>
          <w:rFonts w:cs="Calibri" w:hint="eastAsia"/>
          <w:sz w:val="20"/>
          <w:szCs w:val="20"/>
        </w:rPr>
      </w:pPr>
      <w:r>
        <w:rPr>
          <w:rFonts w:cs="Calibri" w:hint="eastAsia"/>
          <w:sz w:val="20"/>
          <w:szCs w:val="20"/>
        </w:rPr>
        <w:t>在确定实施概要程度指标之后，</w:t>
      </w:r>
      <w:r>
        <w:rPr>
          <w:rFonts w:cs="Calibri" w:hint="eastAsia"/>
          <w:sz w:val="20"/>
          <w:szCs w:val="20"/>
        </w:rPr>
        <w:t xml:space="preserve"> </w:t>
      </w:r>
      <w:r>
        <w:rPr>
          <w:rFonts w:cs="Calibri" w:hint="eastAsia"/>
          <w:sz w:val="20"/>
          <w:szCs w:val="20"/>
        </w:rPr>
        <w:t>列出测试对象中的每个用例或构件。</w:t>
      </w:r>
      <w:r>
        <w:rPr>
          <w:rFonts w:cs="Calibri" w:hint="eastAsia"/>
          <w:sz w:val="20"/>
          <w:szCs w:val="20"/>
        </w:rPr>
        <w:t xml:space="preserve"> </w:t>
      </w:r>
      <w:r>
        <w:rPr>
          <w:rFonts w:cs="Calibri" w:hint="eastAsia"/>
          <w:sz w:val="20"/>
          <w:szCs w:val="20"/>
        </w:rPr>
        <w:t>为列出的每一项确定一个实施概要指标并且说明每个指标值的理由。</w:t>
      </w:r>
      <w:r>
        <w:rPr>
          <w:rFonts w:cs="Calibri" w:hint="eastAsia"/>
          <w:sz w:val="20"/>
          <w:szCs w:val="20"/>
        </w:rPr>
        <w:t xml:space="preserve"> </w:t>
      </w:r>
      <w:r>
        <w:rPr>
          <w:rFonts w:cs="Calibri" w:hint="eastAsia"/>
          <w:sz w:val="20"/>
          <w:szCs w:val="20"/>
        </w:rPr>
        <w:t>性能分析文档中的信息可用于此评估。</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确定测试优先级</w:t>
      </w:r>
    </w:p>
    <w:p w:rsidR="00000000" w:rsidRDefault="003A3DA7">
      <w:pPr>
        <w:pStyle w:val="a3"/>
        <w:spacing w:before="0" w:beforeAutospacing="0" w:after="0" w:afterAutospacing="0"/>
        <w:ind w:left="1375"/>
        <w:rPr>
          <w:rFonts w:cs="Calibri"/>
          <w:sz w:val="20"/>
          <w:szCs w:val="20"/>
        </w:rPr>
      </w:pPr>
      <w:r>
        <w:rPr>
          <w:rFonts w:cs="Calibri" w:hint="eastAsia"/>
          <w:sz w:val="20"/>
          <w:szCs w:val="20"/>
        </w:rPr>
        <w:t>在开始时可确定和说明将要使用的测试优先程度指标，</w:t>
      </w:r>
      <w:r>
        <w:rPr>
          <w:rFonts w:cs="Calibri" w:hint="eastAsia"/>
          <w:sz w:val="20"/>
          <w:szCs w:val="20"/>
        </w:rPr>
        <w:t xml:space="preserve"> </w:t>
      </w:r>
      <w:r>
        <w:rPr>
          <w:rFonts w:cs="Calibri" w:hint="eastAsia"/>
          <w:sz w:val="20"/>
          <w:szCs w:val="20"/>
        </w:rPr>
        <w:t>例如：</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H</w:t>
      </w:r>
      <w:r>
        <w:rPr>
          <w:rFonts w:cs="Calibri" w:hint="eastAsia"/>
          <w:color w:val="000000"/>
          <w:sz w:val="20"/>
          <w:szCs w:val="20"/>
        </w:rPr>
        <w:softHyphen/>
      </w:r>
      <w:r>
        <w:rPr>
          <w:rFonts w:cs="Calibri" w:hint="eastAsia"/>
          <w:color w:val="000000"/>
          <w:sz w:val="20"/>
          <w:szCs w:val="20"/>
        </w:rPr>
        <w:t>必须测试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M</w:t>
      </w:r>
      <w:r>
        <w:rPr>
          <w:rFonts w:cs="Calibri" w:hint="eastAsia"/>
          <w:color w:val="000000"/>
          <w:sz w:val="20"/>
          <w:szCs w:val="20"/>
        </w:rPr>
        <w:softHyphen/>
      </w:r>
      <w:r>
        <w:rPr>
          <w:rFonts w:cs="Calibri" w:hint="eastAsia"/>
          <w:color w:val="000000"/>
          <w:sz w:val="20"/>
          <w:szCs w:val="20"/>
        </w:rPr>
        <w:t>应该测试，只有在测试完所有</w:t>
      </w:r>
      <w:r>
        <w:rPr>
          <w:rFonts w:cs="Calibri" w:hint="eastAsia"/>
          <w:color w:val="000000"/>
          <w:sz w:val="20"/>
          <w:szCs w:val="20"/>
        </w:rPr>
        <w:t xml:space="preserve"> H</w:t>
      </w:r>
      <w:r>
        <w:rPr>
          <w:rFonts w:cs="Calibri" w:hint="eastAsia"/>
          <w:color w:val="000000"/>
          <w:sz w:val="20"/>
          <w:szCs w:val="20"/>
        </w:rPr>
        <w:t>项后才进行测试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L</w:t>
      </w:r>
      <w:r>
        <w:rPr>
          <w:rFonts w:cs="Calibri" w:hint="eastAsia"/>
          <w:color w:val="000000"/>
          <w:sz w:val="20"/>
          <w:szCs w:val="20"/>
        </w:rPr>
        <w:softHyphen/>
      </w:r>
      <w:r>
        <w:rPr>
          <w:rFonts w:cs="Calibri" w:hint="eastAsia"/>
          <w:color w:val="000000"/>
          <w:sz w:val="20"/>
          <w:szCs w:val="20"/>
        </w:rPr>
        <w:t>可能会测试，但只有在测试完所有</w:t>
      </w:r>
      <w:r>
        <w:rPr>
          <w:rFonts w:cs="Calibri" w:hint="eastAsia"/>
          <w:color w:val="000000"/>
          <w:sz w:val="20"/>
          <w:szCs w:val="20"/>
        </w:rPr>
        <w:t xml:space="preserve"> H</w:t>
      </w:r>
      <w:r>
        <w:rPr>
          <w:rFonts w:cs="Calibri" w:hint="eastAsia"/>
          <w:color w:val="000000"/>
          <w:sz w:val="20"/>
          <w:szCs w:val="20"/>
        </w:rPr>
        <w:t>和</w:t>
      </w:r>
      <w:r>
        <w:rPr>
          <w:rFonts w:cs="Calibri" w:hint="eastAsia"/>
          <w:color w:val="000000"/>
          <w:sz w:val="20"/>
          <w:szCs w:val="20"/>
        </w:rPr>
        <w:t xml:space="preserve"> M</w:t>
      </w:r>
      <w:r>
        <w:rPr>
          <w:rFonts w:cs="Calibri" w:hint="eastAsia"/>
          <w:color w:val="000000"/>
          <w:sz w:val="20"/>
          <w:szCs w:val="20"/>
        </w:rPr>
        <w:t>项后才进行</w:t>
      </w:r>
      <w:r>
        <w:rPr>
          <w:rFonts w:cs="Calibri" w:hint="eastAsia"/>
          <w:color w:val="000000"/>
          <w:sz w:val="20"/>
          <w:szCs w:val="20"/>
        </w:rPr>
        <w:t>测试</w:t>
      </w:r>
    </w:p>
    <w:p w:rsidR="00000000" w:rsidRDefault="003A3DA7">
      <w:pPr>
        <w:pStyle w:val="a3"/>
        <w:spacing w:before="0" w:beforeAutospacing="0" w:after="0" w:afterAutospacing="0"/>
        <w:ind w:left="1375"/>
        <w:rPr>
          <w:rFonts w:cs="Calibri"/>
          <w:sz w:val="20"/>
          <w:szCs w:val="20"/>
        </w:rPr>
      </w:pPr>
      <w:r>
        <w:rPr>
          <w:rFonts w:cs="Calibri" w:hint="eastAsia"/>
          <w:sz w:val="20"/>
          <w:szCs w:val="20"/>
        </w:rPr>
        <w:t>在确定要使用的测试优先程度指标之后，</w:t>
      </w:r>
      <w:r>
        <w:rPr>
          <w:rFonts w:cs="Calibri" w:hint="eastAsia"/>
          <w:sz w:val="20"/>
          <w:szCs w:val="20"/>
        </w:rPr>
        <w:t xml:space="preserve"> </w:t>
      </w:r>
      <w:r>
        <w:rPr>
          <w:rFonts w:cs="Calibri" w:hint="eastAsia"/>
          <w:sz w:val="20"/>
          <w:szCs w:val="20"/>
        </w:rPr>
        <w:t>列出测试对象中的每个用例或构件。然后，为列出的每一项确定一个测试优先级指标并且说明您的理由。以下为确定测试优先级指标提供了一些指南。</w:t>
      </w:r>
    </w:p>
    <w:p w:rsidR="00000000" w:rsidRDefault="003A3DA7">
      <w:pPr>
        <w:pStyle w:val="a3"/>
        <w:spacing w:before="0" w:beforeAutospacing="0" w:after="0" w:afterAutospacing="0"/>
        <w:ind w:left="1375"/>
        <w:rPr>
          <w:rFonts w:cs="Calibri" w:hint="eastAsia"/>
          <w:sz w:val="20"/>
          <w:szCs w:val="20"/>
        </w:rPr>
      </w:pPr>
      <w:r>
        <w:rPr>
          <w:rFonts w:cs="Calibri" w:hint="eastAsia"/>
          <w:sz w:val="20"/>
          <w:szCs w:val="20"/>
        </w:rPr>
        <w:t>当确定每一项的测试优先级指标时，</w:t>
      </w:r>
      <w:r>
        <w:rPr>
          <w:rFonts w:cs="Calibri" w:hint="eastAsia"/>
          <w:sz w:val="20"/>
          <w:szCs w:val="20"/>
        </w:rPr>
        <w:t xml:space="preserve"> </w:t>
      </w:r>
      <w:r>
        <w:rPr>
          <w:rFonts w:cs="Calibri" w:hint="eastAsia"/>
          <w:sz w:val="20"/>
          <w:szCs w:val="20"/>
        </w:rPr>
        <w:t>应考虑下列各项：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先前确定的风险程度指标值</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先前确定的实施概要程度指标值</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主角说明</w:t>
      </w:r>
      <w:r>
        <w:rPr>
          <w:rFonts w:cs="Calibri" w:hint="eastAsia"/>
          <w:color w:val="000000"/>
          <w:sz w:val="20"/>
          <w:szCs w:val="20"/>
        </w:rPr>
        <w:t xml:space="preserve"> </w:t>
      </w:r>
      <w:r>
        <w:rPr>
          <w:rFonts w:cs="Calibri" w:hint="eastAsia"/>
          <w:color w:val="000000"/>
          <w:sz w:val="20"/>
          <w:szCs w:val="20"/>
        </w:rPr>
        <w:t>（主角是否有经验？他们是否能够接受变通方法？等等）</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合同责任（如果不交付用例或构件，测试对象能否被接受？）</w:t>
      </w:r>
    </w:p>
    <w:p w:rsidR="00000000" w:rsidRDefault="003A3DA7">
      <w:pPr>
        <w:numPr>
          <w:ilvl w:val="1"/>
          <w:numId w:val="1"/>
        </w:numPr>
        <w:ind w:left="295"/>
        <w:textAlignment w:val="center"/>
        <w:rPr>
          <w:rFonts w:ascii="Calibri" w:hAnsi="Calibri" w:cs="Calibri"/>
          <w:color w:val="000000"/>
          <w:sz w:val="22"/>
          <w:szCs w:val="22"/>
        </w:rPr>
      </w:pPr>
      <w:r>
        <w:rPr>
          <w:rFonts w:cs="Calibri" w:hint="eastAsia"/>
          <w:b/>
          <w:bCs/>
          <w:color w:val="000000"/>
          <w:sz w:val="41"/>
          <w:szCs w:val="41"/>
        </w:rPr>
        <w:t>确定测试策略</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测试优先级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尽管我们的测试是需要按照一定的级别进行，</w:t>
      </w:r>
      <w:r>
        <w:rPr>
          <w:rFonts w:cs="Calibri" w:hint="eastAsia"/>
          <w:sz w:val="20"/>
          <w:szCs w:val="20"/>
        </w:rPr>
        <w:t xml:space="preserve"> </w:t>
      </w:r>
      <w:r>
        <w:rPr>
          <w:rFonts w:cs="Calibri" w:hint="eastAsia"/>
          <w:sz w:val="20"/>
          <w:szCs w:val="20"/>
        </w:rPr>
        <w:t>但资源和时间是有限的，</w:t>
      </w:r>
      <w:r>
        <w:rPr>
          <w:rFonts w:cs="Calibri" w:hint="eastAsia"/>
          <w:sz w:val="20"/>
          <w:szCs w:val="20"/>
        </w:rPr>
        <w:t xml:space="preserve"> </w:t>
      </w:r>
      <w:r>
        <w:rPr>
          <w:rFonts w:cs="Calibri" w:hint="eastAsia"/>
          <w:sz w:val="20"/>
          <w:szCs w:val="20"/>
        </w:rPr>
        <w:t>实际上我们不可能</w:t>
      </w:r>
      <w:r>
        <w:rPr>
          <w:rFonts w:cs="Calibri" w:hint="eastAsia"/>
          <w:sz w:val="20"/>
          <w:szCs w:val="20"/>
        </w:rPr>
        <w:t>无休止的进行测试，</w:t>
      </w:r>
      <w:r>
        <w:rPr>
          <w:rFonts w:cs="Calibri" w:hint="eastAsia"/>
          <w:sz w:val="20"/>
          <w:szCs w:val="20"/>
        </w:rPr>
        <w:t xml:space="preserve"> </w:t>
      </w:r>
      <w:r>
        <w:rPr>
          <w:rFonts w:cs="Calibri" w:hint="eastAsia"/>
          <w:sz w:val="20"/>
          <w:szCs w:val="20"/>
        </w:rPr>
        <w:t>因此在有限的时间和资源下如何有重点的进行测试是测试管理者需要充分考虑的事情。例如，在单元测试的时候，对于哪些函数我们需要重点测试，哪些函数可以粗略测试，哪些函数可以不测试；而对于系统测试，则要考虑首先应当保证哪些功能的测试，</w:t>
      </w:r>
      <w:r>
        <w:rPr>
          <w:rFonts w:cs="Calibri" w:hint="eastAsia"/>
          <w:sz w:val="20"/>
          <w:szCs w:val="20"/>
        </w:rPr>
        <w:t xml:space="preserve"> </w:t>
      </w:r>
      <w:r>
        <w:rPr>
          <w:rFonts w:cs="Calibri" w:hint="eastAsia"/>
          <w:sz w:val="20"/>
          <w:szCs w:val="20"/>
        </w:rPr>
        <w:t>其次应当保证哪些功能的测试等等。</w:t>
      </w:r>
      <w:r>
        <w:rPr>
          <w:rFonts w:cs="Calibri" w:hint="eastAsia"/>
          <w:sz w:val="20"/>
          <w:szCs w:val="20"/>
        </w:rPr>
        <w:t xml:space="preserve"> </w:t>
      </w:r>
      <w:r>
        <w:rPr>
          <w:rFonts w:cs="Calibri" w:hint="eastAsia"/>
          <w:sz w:val="20"/>
          <w:szCs w:val="20"/>
        </w:rPr>
        <w:t>测试的重点选择需要根据多个方面考虑，</w:t>
      </w:r>
      <w:r>
        <w:rPr>
          <w:rFonts w:cs="Calibri" w:hint="eastAsia"/>
          <w:sz w:val="20"/>
          <w:szCs w:val="20"/>
        </w:rPr>
        <w:t xml:space="preserve"> </w:t>
      </w:r>
      <w:r>
        <w:rPr>
          <w:rFonts w:cs="Calibri" w:hint="eastAsia"/>
          <w:sz w:val="20"/>
          <w:szCs w:val="20"/>
        </w:rPr>
        <w:t>包括测试对象的关键程度，可能的风险，质量要求等等。这些考虑与经验有关，随着实践经验的增长，你的判断也会更有效。</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工作量评估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主要依据：系统需求功能点，软件开发计划书，测试的跌代次数，每次跌代的质</w:t>
      </w:r>
      <w:r>
        <w:rPr>
          <w:rFonts w:cs="Calibri" w:hint="eastAsia"/>
          <w:sz w:val="20"/>
          <w:szCs w:val="20"/>
        </w:rPr>
        <w:t>量要求和总质量要求，经验等。</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结束准则</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测试是不可能穷尽的，</w:t>
      </w:r>
      <w:r>
        <w:rPr>
          <w:rFonts w:cs="Calibri" w:hint="eastAsia"/>
          <w:sz w:val="20"/>
          <w:szCs w:val="20"/>
        </w:rPr>
        <w:t xml:space="preserve"> </w:t>
      </w:r>
      <w:r>
        <w:rPr>
          <w:rFonts w:cs="Calibri" w:hint="eastAsia"/>
          <w:sz w:val="20"/>
          <w:szCs w:val="20"/>
        </w:rPr>
        <w:t>资源和时间是有限的。</w:t>
      </w:r>
      <w:r>
        <w:rPr>
          <w:rFonts w:cs="Calibri" w:hint="eastAsia"/>
          <w:sz w:val="20"/>
          <w:szCs w:val="20"/>
        </w:rPr>
        <w:t xml:space="preserve"> </w:t>
      </w:r>
      <w:r>
        <w:rPr>
          <w:rFonts w:cs="Calibri" w:hint="eastAsia"/>
          <w:sz w:val="20"/>
          <w:szCs w:val="20"/>
        </w:rPr>
        <w:t>因此我们在做测试的时候需要分析哪些功能是对用户很关键的，</w:t>
      </w:r>
      <w:r>
        <w:rPr>
          <w:rFonts w:cs="Calibri" w:hint="eastAsia"/>
          <w:sz w:val="20"/>
          <w:szCs w:val="20"/>
        </w:rPr>
        <w:t xml:space="preserve"> </w:t>
      </w:r>
      <w:r>
        <w:rPr>
          <w:rFonts w:cs="Calibri" w:hint="eastAsia"/>
          <w:sz w:val="20"/>
          <w:szCs w:val="20"/>
        </w:rPr>
        <w:t>在这些功能中出现某类型错误对用户是不可接受的，</w:t>
      </w:r>
      <w:r>
        <w:rPr>
          <w:rFonts w:cs="Calibri" w:hint="eastAsia"/>
          <w:sz w:val="20"/>
          <w:szCs w:val="20"/>
        </w:rPr>
        <w:t xml:space="preserve"> </w:t>
      </w:r>
      <w:r>
        <w:rPr>
          <w:rFonts w:cs="Calibri" w:hint="eastAsia"/>
          <w:sz w:val="20"/>
          <w:szCs w:val="20"/>
        </w:rPr>
        <w:t>而相对其它一些功能，出现的错误是可以容忍的，这样，我们在测试的时候，重点就应当去寻找那些用户不可接受的错误，</w:t>
      </w:r>
      <w:r>
        <w:rPr>
          <w:rFonts w:cs="Calibri" w:hint="eastAsia"/>
          <w:sz w:val="20"/>
          <w:szCs w:val="20"/>
        </w:rPr>
        <w:t xml:space="preserve"> </w:t>
      </w:r>
      <w:r>
        <w:rPr>
          <w:rFonts w:cs="Calibri" w:hint="eastAsia"/>
          <w:sz w:val="20"/>
          <w:szCs w:val="20"/>
        </w:rPr>
        <w:t>而不是漫无目的的去搜索错误。</w:t>
      </w:r>
      <w:r>
        <w:rPr>
          <w:rFonts w:cs="Calibri" w:hint="eastAsia"/>
          <w:sz w:val="20"/>
          <w:szCs w:val="20"/>
        </w:rPr>
        <w:t xml:space="preserve"> </w:t>
      </w:r>
      <w:r>
        <w:rPr>
          <w:rFonts w:cs="Calibri" w:hint="eastAsia"/>
          <w:sz w:val="20"/>
          <w:szCs w:val="20"/>
        </w:rPr>
        <w:t>同时我们应当对测试定义合理的出口标准，这是因为测试是没有穷尽的，</w:t>
      </w:r>
      <w:r>
        <w:rPr>
          <w:rFonts w:cs="Calibri" w:hint="eastAsia"/>
          <w:sz w:val="20"/>
          <w:szCs w:val="20"/>
        </w:rPr>
        <w:t xml:space="preserve"> </w:t>
      </w:r>
      <w:r>
        <w:rPr>
          <w:rFonts w:cs="Calibri" w:hint="eastAsia"/>
          <w:sz w:val="20"/>
          <w:szCs w:val="20"/>
        </w:rPr>
        <w:t>系统中的问题你总是可以一直发现下去，</w:t>
      </w:r>
      <w:r>
        <w:rPr>
          <w:rFonts w:cs="Calibri" w:hint="eastAsia"/>
          <w:sz w:val="20"/>
          <w:szCs w:val="20"/>
        </w:rPr>
        <w:t xml:space="preserve"> </w:t>
      </w:r>
      <w:r>
        <w:rPr>
          <w:rFonts w:cs="Calibri" w:hint="eastAsia"/>
          <w:sz w:val="20"/>
          <w:szCs w:val="20"/>
        </w:rPr>
        <w:t>然而我们不能无休止的去寻找这些问题。</w:t>
      </w:r>
      <w:r>
        <w:rPr>
          <w:rFonts w:cs="Calibri" w:hint="eastAsia"/>
          <w:sz w:val="20"/>
          <w:szCs w:val="20"/>
        </w:rPr>
        <w:t xml:space="preserve"> </w:t>
      </w:r>
      <w:r>
        <w:rPr>
          <w:rFonts w:cs="Calibri" w:hint="eastAsia"/>
          <w:sz w:val="20"/>
          <w:szCs w:val="20"/>
        </w:rPr>
        <w:t>当条件满足的时候，</w:t>
      </w:r>
      <w:r>
        <w:rPr>
          <w:rFonts w:cs="Calibri" w:hint="eastAsia"/>
          <w:sz w:val="20"/>
          <w:szCs w:val="20"/>
        </w:rPr>
        <w:t xml:space="preserve"> </w:t>
      </w:r>
      <w:r>
        <w:rPr>
          <w:rFonts w:cs="Calibri" w:hint="eastAsia"/>
          <w:sz w:val="20"/>
          <w:szCs w:val="20"/>
        </w:rPr>
        <w:t>我们就应当停止测试。</w:t>
      </w:r>
      <w:r>
        <w:rPr>
          <w:rFonts w:cs="Calibri" w:hint="eastAsia"/>
          <w:sz w:val="20"/>
          <w:szCs w:val="20"/>
        </w:rPr>
        <w:t>而测试出口条件的设置需要考虑系统的质量要求及系统的资源要求。曾经有人说过：当时间和资源用尽的时候，测试也就停止了。</w:t>
      </w:r>
      <w:r>
        <w:rPr>
          <w:rFonts w:cs="Calibri" w:hint="eastAsia"/>
          <w:sz w:val="20"/>
          <w:szCs w:val="20"/>
        </w:rPr>
        <w:t xml:space="preserve"> </w:t>
      </w:r>
      <w:r>
        <w:rPr>
          <w:rFonts w:cs="Calibri" w:hint="eastAsia"/>
          <w:sz w:val="20"/>
          <w:szCs w:val="20"/>
        </w:rPr>
        <w:t>这是没有办法的最好办法。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不同的系统有着不同的质量要求，</w:t>
      </w:r>
      <w:r>
        <w:rPr>
          <w:rFonts w:cs="Calibri" w:hint="eastAsia"/>
          <w:sz w:val="20"/>
          <w:szCs w:val="20"/>
        </w:rPr>
        <w:t xml:space="preserve"> </w:t>
      </w:r>
      <w:r>
        <w:rPr>
          <w:rFonts w:cs="Calibri" w:hint="eastAsia"/>
          <w:sz w:val="20"/>
          <w:szCs w:val="20"/>
        </w:rPr>
        <w:t>对于质量要求严格的系统，</w:t>
      </w:r>
      <w:r>
        <w:rPr>
          <w:rFonts w:cs="Calibri" w:hint="eastAsia"/>
          <w:sz w:val="20"/>
          <w:szCs w:val="20"/>
        </w:rPr>
        <w:t xml:space="preserve"> </w:t>
      </w:r>
      <w:r>
        <w:rPr>
          <w:rFonts w:cs="Calibri" w:hint="eastAsia"/>
          <w:sz w:val="20"/>
          <w:szCs w:val="20"/>
        </w:rPr>
        <w:t>可能需要进行长时间的，全面的测试，尽可能的去挖掘系统中的缺陷。然而对于质量要求不是很严格的系统，系统是允许可以出现错误的，</w:t>
      </w:r>
      <w:r>
        <w:rPr>
          <w:rFonts w:cs="Calibri" w:hint="eastAsia"/>
          <w:sz w:val="20"/>
          <w:szCs w:val="20"/>
        </w:rPr>
        <w:t xml:space="preserve"> </w:t>
      </w:r>
      <w:r>
        <w:rPr>
          <w:rFonts w:cs="Calibri" w:hint="eastAsia"/>
          <w:sz w:val="20"/>
          <w:szCs w:val="20"/>
        </w:rPr>
        <w:t>因此我们通过测试是要使得系统的缺陷数量或严重程度能够降到可接受的范围内。</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可能用到的一些指标：</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查出了预定数目的错误；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达到一定覆盖率；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错误强度曲线下降到预定的水平；</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达到测试计划中所规定的完备性；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使用了特定的测试用例设计方法；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其他标准。</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软件风险管理</w:t>
      </w:r>
    </w:p>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软件风险管理过程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软件风险管理过程分为五个步骤：</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风险识别，风险分析，风险计划，风险跟踪和风险应对。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b/>
          <w:bCs/>
          <w:color w:val="000000"/>
          <w:sz w:val="41"/>
          <w:szCs w:val="41"/>
        </w:rPr>
        <w:t>风险识别</w:t>
      </w:r>
    </w:p>
    <w:p w:rsidR="00000000" w:rsidRDefault="003A3DA7">
      <w:pPr>
        <w:pStyle w:val="a3"/>
        <w:spacing w:before="0" w:beforeAutospacing="0" w:after="0" w:afterAutospacing="0"/>
        <w:ind w:left="835"/>
        <w:rPr>
          <w:rFonts w:cs="Calibri"/>
          <w:sz w:val="20"/>
          <w:szCs w:val="20"/>
        </w:rPr>
      </w:pPr>
      <w:r>
        <w:rPr>
          <w:rFonts w:cs="Calibri" w:hint="eastAsia"/>
          <w:sz w:val="20"/>
          <w:szCs w:val="20"/>
        </w:rPr>
        <w:t>风险识别过程的活动是将不确定性转变为明确的风险陈述。包括下面几项，他们在执行时可能是重复，也可能是同时进行的：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进行风险评估。在项目的初期，以及主要的转折点或重要的项目变更发生时进行。这些变更通常指成本、进度、范围或人员等方面的变更。</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系统地识别风险。采用下列三种简单的方法识别风险：风险检查表，定期会议（周例会上），日常输入（每天晨会上）。</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将已知风险编写为文档。通过编写风险陈述和详细说明相关的风险背景来记录已知风险，相应的风险背景包括风险问题的何事、何时、何地、如何及原因。</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交流已知风险。同时以口头和书面方式交流已知风险。在大家都参加的会议上交流已知风险，同时将识别出来的风险详细记录到文档中，以便他人查阅。</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b/>
          <w:bCs/>
          <w:color w:val="000000"/>
          <w:sz w:val="41"/>
          <w:szCs w:val="41"/>
        </w:rPr>
        <w:t>风险分</w:t>
      </w:r>
      <w:r>
        <w:rPr>
          <w:rFonts w:cs="Calibri" w:hint="eastAsia"/>
          <w:b/>
          <w:bCs/>
          <w:color w:val="000000"/>
          <w:sz w:val="41"/>
          <w:szCs w:val="41"/>
        </w:rPr>
        <w:t>析</w:t>
      </w:r>
    </w:p>
    <w:p w:rsidR="00000000" w:rsidRDefault="003A3DA7">
      <w:pPr>
        <w:pStyle w:val="a3"/>
        <w:spacing w:before="0" w:beforeAutospacing="0" w:after="0" w:afterAutospacing="0"/>
        <w:ind w:left="835"/>
        <w:rPr>
          <w:rFonts w:cs="Calibri"/>
          <w:sz w:val="20"/>
          <w:szCs w:val="20"/>
        </w:rPr>
      </w:pPr>
      <w:r>
        <w:rPr>
          <w:rFonts w:cs="Calibri" w:hint="eastAsia"/>
          <w:sz w:val="20"/>
          <w:szCs w:val="20"/>
        </w:rPr>
        <w:t>风险分析过程的活动是将风险陈述转变为按优先顺序排列的风险列表。</w:t>
      </w:r>
      <w:r>
        <w:rPr>
          <w:rFonts w:cs="Calibri" w:hint="eastAsia"/>
          <w:sz w:val="20"/>
          <w:szCs w:val="20"/>
        </w:rPr>
        <w:t xml:space="preserve"> </w:t>
      </w:r>
      <w:r>
        <w:rPr>
          <w:rFonts w:cs="Calibri" w:hint="eastAsia"/>
          <w:sz w:val="20"/>
          <w:szCs w:val="20"/>
        </w:rPr>
        <w:t>包括以下活动：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确定风险的驱动因素。为了很好地消除软件风险，项目管理者需要标识影响软件风险因素的风险驱动因子，这些因素包括性能、成本、支持和进度。</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分析风险来源。</w:t>
      </w:r>
      <w:r>
        <w:rPr>
          <w:rFonts w:cs="Calibri" w:hint="eastAsia"/>
          <w:sz w:val="20"/>
          <w:szCs w:val="20"/>
        </w:rPr>
        <w:t xml:space="preserve"> </w:t>
      </w:r>
      <w:r>
        <w:rPr>
          <w:rFonts w:cs="Calibri" w:hint="eastAsia"/>
          <w:sz w:val="20"/>
          <w:szCs w:val="20"/>
        </w:rPr>
        <w:t>风险来源是引起风险的根本原因。</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预测风险影响。如果风险发生，就将可能性和后果来评估风险影响。可能性被定义为大于</w:t>
      </w:r>
      <w:r>
        <w:rPr>
          <w:rFonts w:cs="Calibri" w:hint="eastAsia"/>
          <w:sz w:val="20"/>
          <w:szCs w:val="20"/>
        </w:rPr>
        <w:t>0</w:t>
      </w:r>
      <w:r>
        <w:rPr>
          <w:rFonts w:cs="Calibri" w:hint="eastAsia"/>
          <w:sz w:val="20"/>
          <w:szCs w:val="20"/>
        </w:rPr>
        <w:t>而小于</w:t>
      </w:r>
      <w:r>
        <w:rPr>
          <w:rFonts w:cs="Calibri" w:hint="eastAsia"/>
          <w:sz w:val="20"/>
          <w:szCs w:val="20"/>
        </w:rPr>
        <w:t>100</w:t>
      </w:r>
      <w:r>
        <w:rPr>
          <w:rFonts w:cs="Calibri" w:hint="eastAsia"/>
          <w:sz w:val="20"/>
          <w:szCs w:val="20"/>
        </w:rPr>
        <w:t>，分为</w:t>
      </w:r>
      <w:r>
        <w:rPr>
          <w:rFonts w:cs="Calibri" w:hint="eastAsia"/>
          <w:sz w:val="20"/>
          <w:szCs w:val="20"/>
        </w:rPr>
        <w:t>5</w:t>
      </w:r>
      <w:r>
        <w:rPr>
          <w:rFonts w:cs="Calibri" w:hint="eastAsia"/>
          <w:sz w:val="20"/>
          <w:szCs w:val="20"/>
        </w:rPr>
        <w:t>个等级（</w:t>
      </w:r>
      <w:r>
        <w:rPr>
          <w:rFonts w:cs="Calibri" w:hint="eastAsia"/>
          <w:sz w:val="20"/>
          <w:szCs w:val="20"/>
        </w:rPr>
        <w:t>1</w:t>
      </w:r>
      <w:r>
        <w:rPr>
          <w:rFonts w:cs="Calibri" w:hint="eastAsia"/>
          <w:sz w:val="20"/>
          <w:szCs w:val="20"/>
        </w:rPr>
        <w:t>、</w:t>
      </w:r>
      <w:r>
        <w:rPr>
          <w:rFonts w:cs="Calibri" w:hint="eastAsia"/>
          <w:sz w:val="20"/>
          <w:szCs w:val="20"/>
        </w:rPr>
        <w:t>2</w:t>
      </w:r>
      <w:r>
        <w:rPr>
          <w:rFonts w:cs="Calibri" w:hint="eastAsia"/>
          <w:sz w:val="20"/>
          <w:szCs w:val="20"/>
        </w:rPr>
        <w:t>、</w:t>
      </w:r>
      <w:r>
        <w:rPr>
          <w:rFonts w:cs="Calibri" w:hint="eastAsia"/>
          <w:sz w:val="20"/>
          <w:szCs w:val="20"/>
        </w:rPr>
        <w:t>3</w:t>
      </w:r>
      <w:r>
        <w:rPr>
          <w:rFonts w:cs="Calibri" w:hint="eastAsia"/>
          <w:sz w:val="20"/>
          <w:szCs w:val="20"/>
        </w:rPr>
        <w:t>、</w:t>
      </w:r>
      <w:r>
        <w:rPr>
          <w:rFonts w:cs="Calibri" w:hint="eastAsia"/>
          <w:sz w:val="20"/>
          <w:szCs w:val="20"/>
        </w:rPr>
        <w:t>4</w:t>
      </w:r>
      <w:r>
        <w:rPr>
          <w:rFonts w:cs="Calibri" w:hint="eastAsia"/>
          <w:sz w:val="20"/>
          <w:szCs w:val="20"/>
        </w:rPr>
        <w:t>、</w:t>
      </w:r>
      <w:r>
        <w:rPr>
          <w:rFonts w:cs="Calibri" w:hint="eastAsia"/>
          <w:sz w:val="20"/>
          <w:szCs w:val="20"/>
        </w:rPr>
        <w:t>5</w:t>
      </w:r>
      <w:r>
        <w:rPr>
          <w:rFonts w:cs="Calibri" w:hint="eastAsia"/>
          <w:sz w:val="20"/>
          <w:szCs w:val="20"/>
        </w:rPr>
        <w:t>）。将后果分为</w:t>
      </w:r>
      <w:r>
        <w:rPr>
          <w:rFonts w:cs="Calibri" w:hint="eastAsia"/>
          <w:sz w:val="20"/>
          <w:szCs w:val="20"/>
        </w:rPr>
        <w:t>4</w:t>
      </w:r>
      <w:r>
        <w:rPr>
          <w:rFonts w:cs="Calibri" w:hint="eastAsia"/>
          <w:sz w:val="20"/>
          <w:szCs w:val="20"/>
        </w:rPr>
        <w:t>个等级（低，中等，高，关键的）。采用风险可能性和后果对风险进行分组。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对风险按照风险影响进行优先排序，优先</w:t>
      </w:r>
      <w:r>
        <w:rPr>
          <w:rFonts w:cs="Calibri" w:hint="eastAsia"/>
          <w:sz w:val="20"/>
          <w:szCs w:val="20"/>
        </w:rPr>
        <w:t>级别最高的风险，其风险严重程度等于</w:t>
      </w:r>
      <w:r>
        <w:rPr>
          <w:rFonts w:cs="Calibri" w:hint="eastAsia"/>
          <w:sz w:val="20"/>
          <w:szCs w:val="20"/>
        </w:rPr>
        <w:t>1</w:t>
      </w:r>
      <w:r>
        <w:rPr>
          <w:rFonts w:cs="Calibri" w:hint="eastAsia"/>
          <w:sz w:val="20"/>
          <w:szCs w:val="20"/>
        </w:rPr>
        <w:t>，优先级别最低的风险，</w:t>
      </w:r>
      <w:r>
        <w:rPr>
          <w:rFonts w:cs="Calibri" w:hint="eastAsia"/>
          <w:sz w:val="20"/>
          <w:szCs w:val="20"/>
        </w:rPr>
        <w:t xml:space="preserve"> </w:t>
      </w:r>
      <w:r>
        <w:rPr>
          <w:rFonts w:cs="Calibri" w:hint="eastAsia"/>
          <w:sz w:val="20"/>
          <w:szCs w:val="20"/>
        </w:rPr>
        <w:t>其风险严重程度等于</w:t>
      </w:r>
      <w:r>
        <w:rPr>
          <w:rFonts w:cs="Calibri" w:hint="eastAsia"/>
          <w:sz w:val="20"/>
          <w:szCs w:val="20"/>
        </w:rPr>
        <w:t>20</w:t>
      </w:r>
      <w:r>
        <w:rPr>
          <w:rFonts w:cs="Calibri" w:hint="eastAsia"/>
          <w:sz w:val="20"/>
          <w:szCs w:val="20"/>
        </w:rPr>
        <w:t>。对级别高的风险优先处理。</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b/>
          <w:bCs/>
          <w:color w:val="000000"/>
          <w:sz w:val="41"/>
          <w:szCs w:val="41"/>
        </w:rPr>
        <w:t>风险计划</w:t>
      </w:r>
    </w:p>
    <w:p w:rsidR="00000000" w:rsidRDefault="003A3DA7">
      <w:pPr>
        <w:pStyle w:val="a3"/>
        <w:spacing w:before="0" w:beforeAutospacing="0" w:after="0" w:afterAutospacing="0"/>
        <w:ind w:left="835"/>
        <w:rPr>
          <w:rFonts w:cs="Calibri"/>
          <w:sz w:val="20"/>
          <w:szCs w:val="20"/>
        </w:rPr>
      </w:pPr>
      <w:r>
        <w:rPr>
          <w:rFonts w:cs="Calibri" w:hint="eastAsia"/>
          <w:sz w:val="20"/>
          <w:szCs w:val="20"/>
        </w:rPr>
        <w:t>风险计划过程的活动是将按优先级排列的风险列表转变为风险应对计划。包括以下内容：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制定风险应对策略。风险应对策略有接受、避免、保护、减少、研究、储备和转移几种方式。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制定风险行动步骤。</w:t>
      </w:r>
      <w:r>
        <w:rPr>
          <w:rFonts w:cs="Calibri" w:hint="eastAsia"/>
          <w:color w:val="000000"/>
          <w:sz w:val="20"/>
          <w:szCs w:val="20"/>
        </w:rPr>
        <w:t xml:space="preserve"> </w:t>
      </w:r>
      <w:r>
        <w:rPr>
          <w:rFonts w:cs="Calibri" w:hint="eastAsia"/>
          <w:color w:val="000000"/>
          <w:sz w:val="20"/>
          <w:szCs w:val="20"/>
        </w:rPr>
        <w:t>风险行动步骤详细说明了所选择的风险应对途径。它将详细描述处理风险的步骤。</w:t>
      </w:r>
    </w:p>
    <w:p w:rsidR="00000000" w:rsidRDefault="003A3DA7">
      <w:pPr>
        <w:numPr>
          <w:ilvl w:val="1"/>
          <w:numId w:val="1"/>
        </w:numPr>
        <w:ind w:left="295"/>
        <w:textAlignment w:val="center"/>
        <w:rPr>
          <w:rFonts w:ascii="Calibri" w:hAnsi="Calibri" w:cs="Calibri"/>
          <w:color w:val="000000"/>
          <w:sz w:val="22"/>
          <w:szCs w:val="22"/>
        </w:rPr>
      </w:pPr>
      <w:r>
        <w:rPr>
          <w:rFonts w:cs="Calibri" w:hint="eastAsia"/>
          <w:b/>
          <w:bCs/>
          <w:color w:val="000000"/>
          <w:sz w:val="41"/>
          <w:szCs w:val="41"/>
        </w:rPr>
        <w:t>风险跟踪</w:t>
      </w:r>
    </w:p>
    <w:p w:rsidR="00000000" w:rsidRDefault="003A3DA7">
      <w:pPr>
        <w:pStyle w:val="a3"/>
        <w:spacing w:before="0" w:beforeAutospacing="0" w:after="0" w:afterAutospacing="0"/>
        <w:ind w:left="835"/>
        <w:rPr>
          <w:rFonts w:cs="Calibri"/>
          <w:sz w:val="20"/>
          <w:szCs w:val="20"/>
        </w:rPr>
      </w:pPr>
      <w:r>
        <w:rPr>
          <w:rFonts w:cs="Calibri" w:hint="eastAsia"/>
          <w:sz w:val="20"/>
          <w:szCs w:val="20"/>
        </w:rPr>
        <w:t>风险跟踪过程的活动包括监视风险状态以及发出通知启动风险应对行动。包括以下内容：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比较阈值和状态。通过项目控制面板来获取。如果指标的值在可接受标准之外，则表明出现了不可接受的情况。</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对启动风险进行及时通告。对要启动的风险，在每天的晨会上通报给全组人员，并安排负责人进行处理。</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定期通报风险的情况。</w:t>
      </w:r>
      <w:r>
        <w:rPr>
          <w:rFonts w:cs="Calibri" w:hint="eastAsia"/>
          <w:color w:val="000000"/>
          <w:sz w:val="20"/>
          <w:szCs w:val="20"/>
        </w:rPr>
        <w:t xml:space="preserve"> </w:t>
      </w:r>
      <w:r>
        <w:rPr>
          <w:rFonts w:cs="Calibri" w:hint="eastAsia"/>
          <w:color w:val="000000"/>
          <w:sz w:val="20"/>
          <w:szCs w:val="20"/>
        </w:rPr>
        <w:t>在定期的会议上通告相关人员</w:t>
      </w:r>
      <w:r>
        <w:rPr>
          <w:rFonts w:cs="Calibri" w:hint="eastAsia"/>
          <w:color w:val="000000"/>
          <w:sz w:val="20"/>
          <w:szCs w:val="20"/>
        </w:rPr>
        <w:t xml:space="preserve"> </w:t>
      </w:r>
      <w:r>
        <w:rPr>
          <w:rFonts w:cs="Calibri" w:hint="eastAsia"/>
          <w:color w:val="000000"/>
          <w:sz w:val="20"/>
          <w:szCs w:val="20"/>
        </w:rPr>
        <w:t>目前的主要风险以及他们的状态。</w:t>
      </w:r>
    </w:p>
    <w:p w:rsidR="00000000" w:rsidRDefault="003A3DA7">
      <w:pPr>
        <w:numPr>
          <w:ilvl w:val="1"/>
          <w:numId w:val="1"/>
        </w:numPr>
        <w:ind w:left="295"/>
        <w:textAlignment w:val="center"/>
        <w:rPr>
          <w:rFonts w:ascii="Calibri" w:hAnsi="Calibri" w:cs="Calibri"/>
          <w:color w:val="000000"/>
          <w:sz w:val="22"/>
          <w:szCs w:val="22"/>
        </w:rPr>
      </w:pPr>
      <w:r>
        <w:rPr>
          <w:rFonts w:cs="Calibri" w:hint="eastAsia"/>
          <w:b/>
          <w:bCs/>
          <w:color w:val="000000"/>
          <w:sz w:val="41"/>
          <w:szCs w:val="41"/>
        </w:rPr>
        <w:t>风险应对</w:t>
      </w:r>
    </w:p>
    <w:p w:rsidR="00000000" w:rsidRDefault="003A3DA7">
      <w:pPr>
        <w:pStyle w:val="a3"/>
        <w:spacing w:before="0" w:beforeAutospacing="0" w:after="0" w:afterAutospacing="0"/>
        <w:ind w:left="835"/>
        <w:rPr>
          <w:rFonts w:cs="Calibri"/>
          <w:sz w:val="20"/>
          <w:szCs w:val="20"/>
        </w:rPr>
      </w:pPr>
      <w:r>
        <w:rPr>
          <w:rFonts w:cs="Calibri" w:hint="eastAsia"/>
          <w:sz w:val="20"/>
          <w:szCs w:val="20"/>
        </w:rPr>
        <w:t>风险应对过程的活动是执行风险行动计划，</w:t>
      </w:r>
      <w:r>
        <w:rPr>
          <w:rFonts w:cs="Calibri" w:hint="eastAsia"/>
          <w:sz w:val="20"/>
          <w:szCs w:val="20"/>
        </w:rPr>
        <w:t xml:space="preserve"> </w:t>
      </w:r>
      <w:r>
        <w:rPr>
          <w:rFonts w:cs="Calibri" w:hint="eastAsia"/>
          <w:sz w:val="20"/>
          <w:szCs w:val="20"/>
        </w:rPr>
        <w:t>以求将风险降至可接受程度。包括以下内容：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对触发事件的通知作出反应。</w:t>
      </w:r>
      <w:r>
        <w:rPr>
          <w:rFonts w:cs="Calibri" w:hint="eastAsia"/>
          <w:color w:val="000000"/>
          <w:sz w:val="20"/>
          <w:szCs w:val="20"/>
        </w:rPr>
        <w:t xml:space="preserve"> </w:t>
      </w:r>
      <w:r>
        <w:rPr>
          <w:rFonts w:cs="Calibri" w:hint="eastAsia"/>
          <w:color w:val="000000"/>
          <w:sz w:val="20"/>
          <w:szCs w:val="20"/>
        </w:rPr>
        <w:t>得到授权的个人必须对触发事件作出反应</w:t>
      </w:r>
      <w:r>
        <w:rPr>
          <w:rFonts w:cs="Calibri" w:hint="eastAsia"/>
          <w:color w:val="000000"/>
          <w:sz w:val="20"/>
          <w:szCs w:val="20"/>
        </w:rPr>
        <w:t>。适当的反应包括回顾当前现实以及更新行动时间框架，</w:t>
      </w:r>
      <w:r>
        <w:rPr>
          <w:rFonts w:cs="Calibri" w:hint="eastAsia"/>
          <w:color w:val="000000"/>
          <w:sz w:val="20"/>
          <w:szCs w:val="20"/>
        </w:rPr>
        <w:t xml:space="preserve"> </w:t>
      </w:r>
      <w:r>
        <w:rPr>
          <w:rFonts w:cs="Calibri" w:hint="eastAsia"/>
          <w:color w:val="000000"/>
          <w:sz w:val="20"/>
          <w:szCs w:val="20"/>
        </w:rPr>
        <w:t>并分派风险行动计划。</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执行风险行动计划。应对风险应该按照书面的风险行动计划进行。</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对照计划，报告进展。确定和交流对照原计划所取得的进展。定期报告风险状态，加强小组内部交流。</w:t>
      </w:r>
      <w:r>
        <w:rPr>
          <w:rFonts w:cs="Calibri" w:hint="eastAsia"/>
          <w:color w:val="000000"/>
          <w:sz w:val="20"/>
          <w:szCs w:val="20"/>
        </w:rPr>
        <w:t xml:space="preserve"> </w:t>
      </w:r>
      <w:r>
        <w:rPr>
          <w:rFonts w:cs="Calibri" w:hint="eastAsia"/>
          <w:color w:val="000000"/>
          <w:sz w:val="20"/>
          <w:szCs w:val="20"/>
        </w:rPr>
        <w:t>小组必须定期回顾风险状态。</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校正偏离计划的情况。有时结果不能令人满意，就必须换用其他途径。将校正的相关内容记录下来。</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风险的驱动因素</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风险因素是以如下的方式定义的：</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性能风险——产品能够满足需求且符合于其使用目的的不确定的程度。</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成本风险——项目预算能够被维持的不确定的程度。</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支持风险</w:t>
      </w:r>
      <w:r>
        <w:rPr>
          <w:rFonts w:cs="Calibri" w:hint="eastAsia"/>
          <w:color w:val="000000"/>
          <w:sz w:val="20"/>
          <w:szCs w:val="20"/>
        </w:rPr>
        <w:t>——软件易于纠错、适应及增强的不确定的程度。</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进度风险——项目进度能够被维持且产品能按时交付的不确定的程度。</w:t>
      </w:r>
    </w:p>
    <w:p w:rsidR="00000000" w:rsidRDefault="003A3DA7">
      <w:pPr>
        <w:pStyle w:val="a3"/>
        <w:spacing w:before="0" w:beforeAutospacing="0" w:after="0" w:afterAutospacing="0"/>
        <w:ind w:left="295"/>
        <w:rPr>
          <w:rFonts w:ascii="KaiTi_GB2312" w:eastAsia="KaiTi_GB2312" w:hAnsi="KaiTi_GB2312" w:cs="Calibri"/>
          <w:sz w:val="30"/>
          <w:szCs w:val="30"/>
        </w:rPr>
      </w:pPr>
      <w:r>
        <w:rPr>
          <w:rFonts w:ascii="KaiTi_GB2312" w:eastAsia="KaiTi_GB2312" w:hAnsi="KaiTi_GB2312" w:cs="Calibri" w:hint="eastAsia"/>
          <w:b/>
          <w:bCs/>
          <w:sz w:val="30"/>
          <w:szCs w:val="30"/>
        </w:rPr>
        <w:t>风险数据库</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风险数据库是用来记录风险，跟踪风险处理过程，并能够对风险进行简单查询和统计的风险管理工具。</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b/>
          <w:bCs/>
          <w:color w:val="000000"/>
          <w:sz w:val="41"/>
          <w:szCs w:val="41"/>
        </w:rPr>
        <w:t>风险内容</w:t>
      </w:r>
    </w:p>
    <w:p w:rsidR="00000000" w:rsidRDefault="003A3DA7">
      <w:pPr>
        <w:pStyle w:val="a3"/>
        <w:spacing w:before="0" w:beforeAutospacing="0" w:after="0" w:afterAutospacing="0"/>
        <w:ind w:left="835"/>
        <w:rPr>
          <w:rFonts w:cs="Calibri"/>
          <w:sz w:val="20"/>
          <w:szCs w:val="20"/>
        </w:rPr>
      </w:pPr>
      <w:r>
        <w:rPr>
          <w:rFonts w:cs="Calibri" w:hint="eastAsia"/>
          <w:sz w:val="20"/>
          <w:szCs w:val="20"/>
        </w:rPr>
        <w:t>风险内容应该包括：</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编号，识别日期和识别者姓名，</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风险类别，</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风险标题，</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风险评估</w:t>
      </w:r>
    </w:p>
    <w:p w:rsidR="00000000" w:rsidRDefault="003A3DA7">
      <w:pPr>
        <w:pStyle w:val="a3"/>
        <w:spacing w:before="0" w:beforeAutospacing="0" w:after="0" w:afterAutospacing="0"/>
        <w:ind w:left="1375"/>
        <w:rPr>
          <w:rFonts w:cs="Calibri"/>
          <w:sz w:val="20"/>
          <w:szCs w:val="20"/>
        </w:rPr>
      </w:pPr>
      <w:r>
        <w:rPr>
          <w:rFonts w:cs="Calibri" w:hint="eastAsia"/>
          <w:sz w:val="20"/>
          <w:szCs w:val="20"/>
        </w:rPr>
        <w:t>[</w:t>
      </w:r>
      <w:r>
        <w:rPr>
          <w:rFonts w:cs="Calibri" w:hint="eastAsia"/>
          <w:sz w:val="20"/>
          <w:szCs w:val="20"/>
        </w:rPr>
        <w:t>风险背景、驱动因素（性能成本进度技术）、风险来源、可能性、后果、时间框架、影响</w:t>
      </w:r>
      <w:r>
        <w:rPr>
          <w:rFonts w:cs="Calibri" w:hint="eastAsia"/>
          <w:sz w:val="20"/>
          <w:szCs w:val="20"/>
        </w:rPr>
        <w:t>]</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风险计划</w:t>
      </w:r>
    </w:p>
    <w:p w:rsidR="00000000" w:rsidRDefault="003A3DA7">
      <w:pPr>
        <w:pStyle w:val="a3"/>
        <w:spacing w:before="0" w:beforeAutospacing="0" w:after="0" w:afterAutospacing="0"/>
        <w:ind w:left="1375"/>
        <w:rPr>
          <w:rFonts w:cs="Calibri"/>
          <w:sz w:val="20"/>
          <w:szCs w:val="20"/>
        </w:rPr>
      </w:pPr>
      <w:r>
        <w:rPr>
          <w:rFonts w:cs="Calibri" w:hint="eastAsia"/>
          <w:sz w:val="20"/>
          <w:szCs w:val="20"/>
        </w:rPr>
        <w:t>[</w:t>
      </w:r>
      <w:r>
        <w:rPr>
          <w:rFonts w:cs="Calibri" w:hint="eastAsia"/>
          <w:sz w:val="20"/>
          <w:szCs w:val="20"/>
        </w:rPr>
        <w:t>应对策略（风险应对策略用接受、避免、保护、减少、研究、储备和转移）、行动步骤</w:t>
      </w:r>
      <w:r>
        <w:rPr>
          <w:rFonts w:cs="Calibri" w:hint="eastAsia"/>
          <w:sz w:val="20"/>
          <w:szCs w:val="20"/>
        </w:rPr>
        <w:t xml:space="preserve">] </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风险跟踪</w:t>
      </w:r>
    </w:p>
    <w:p w:rsidR="00000000" w:rsidRDefault="003A3DA7">
      <w:pPr>
        <w:pStyle w:val="a3"/>
        <w:spacing w:before="0" w:beforeAutospacing="0" w:after="0" w:afterAutospacing="0"/>
        <w:ind w:left="1375"/>
        <w:rPr>
          <w:rFonts w:cs="Calibri"/>
          <w:sz w:val="20"/>
          <w:szCs w:val="20"/>
        </w:rPr>
      </w:pPr>
      <w:r>
        <w:rPr>
          <w:rFonts w:cs="Calibri" w:hint="eastAsia"/>
          <w:sz w:val="20"/>
          <w:szCs w:val="20"/>
        </w:rPr>
        <w:t>[</w:t>
      </w:r>
      <w:r>
        <w:rPr>
          <w:rFonts w:cs="Calibri" w:hint="eastAsia"/>
          <w:sz w:val="20"/>
          <w:szCs w:val="20"/>
        </w:rPr>
        <w:t>风险状态、批注</w:t>
      </w:r>
      <w:r>
        <w:rPr>
          <w:rFonts w:cs="Calibri" w:hint="eastAsia"/>
          <w:sz w:val="20"/>
          <w:szCs w:val="20"/>
        </w:rPr>
        <w:t>]</w:t>
      </w:r>
      <w:r>
        <w:rPr>
          <w:rFonts w:cs="Calibri" w:hint="eastAsia"/>
          <w:sz w:val="20"/>
          <w:szCs w:val="20"/>
        </w:rPr>
        <w:t>、风险应对</w:t>
      </w:r>
      <w:r>
        <w:rPr>
          <w:rFonts w:cs="Calibri" w:hint="eastAsia"/>
          <w:sz w:val="20"/>
          <w:szCs w:val="20"/>
        </w:rPr>
        <w:t>[</w:t>
      </w:r>
      <w:r>
        <w:rPr>
          <w:rFonts w:cs="Calibri" w:hint="eastAsia"/>
          <w:sz w:val="20"/>
          <w:szCs w:val="20"/>
        </w:rPr>
        <w:t>负责人、日期、批注</w:t>
      </w:r>
      <w:r>
        <w:rPr>
          <w:rFonts w:cs="Calibri" w:hint="eastAsia"/>
          <w:sz w:val="20"/>
          <w:szCs w:val="20"/>
        </w:rPr>
        <w:t>]</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b/>
          <w:bCs/>
          <w:color w:val="000000"/>
          <w:sz w:val="41"/>
          <w:szCs w:val="41"/>
        </w:rPr>
        <w:t>风险状态</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风险的状态：</w:t>
      </w:r>
      <w:r>
        <w:rPr>
          <w:rFonts w:cs="Calibri" w:hint="eastAsia"/>
          <w:color w:val="000000"/>
          <w:sz w:val="20"/>
          <w:szCs w:val="20"/>
        </w:rPr>
        <w:t xml:space="preserve"> Watch</w:t>
      </w:r>
      <w:r>
        <w:rPr>
          <w:rFonts w:cs="Calibri" w:hint="eastAsia"/>
          <w:color w:val="000000"/>
          <w:sz w:val="20"/>
          <w:szCs w:val="20"/>
        </w:rPr>
        <w:t>，</w:t>
      </w:r>
      <w:r>
        <w:rPr>
          <w:rFonts w:cs="Calibri" w:hint="eastAsia"/>
          <w:color w:val="000000"/>
          <w:sz w:val="20"/>
          <w:szCs w:val="20"/>
        </w:rPr>
        <w:t xml:space="preserve"> ExecuteContingency</w:t>
      </w:r>
      <w:r>
        <w:rPr>
          <w:rFonts w:cs="Calibri" w:hint="eastAsia"/>
          <w:color w:val="000000"/>
          <w:sz w:val="20"/>
          <w:szCs w:val="20"/>
        </w:rPr>
        <w:t>，</w:t>
      </w:r>
      <w:r>
        <w:rPr>
          <w:rFonts w:cs="Calibri" w:hint="eastAsia"/>
          <w:color w:val="000000"/>
          <w:sz w:val="20"/>
          <w:szCs w:val="20"/>
        </w:rPr>
        <w:t xml:space="preserve"> Mitigate</w:t>
      </w:r>
      <w:r>
        <w:rPr>
          <w:rFonts w:cs="Calibri" w:hint="eastAsia"/>
          <w:color w:val="000000"/>
          <w:sz w:val="20"/>
          <w:szCs w:val="20"/>
        </w:rPr>
        <w:t>，</w:t>
      </w:r>
      <w:r>
        <w:rPr>
          <w:rFonts w:cs="Calibri" w:hint="eastAsia"/>
          <w:color w:val="000000"/>
          <w:sz w:val="20"/>
          <w:szCs w:val="20"/>
        </w:rPr>
        <w:t xml:space="preserve"> Transfer</w:t>
      </w:r>
      <w:r>
        <w:rPr>
          <w:rFonts w:cs="Calibri" w:hint="eastAsia"/>
          <w:color w:val="000000"/>
          <w:sz w:val="20"/>
          <w:szCs w:val="20"/>
        </w:rPr>
        <w:t>，</w:t>
      </w:r>
      <w:r>
        <w:rPr>
          <w:rFonts w:cs="Calibri" w:hint="eastAsia"/>
          <w:color w:val="000000"/>
          <w:sz w:val="20"/>
          <w:szCs w:val="20"/>
        </w:rPr>
        <w:t xml:space="preserve"> Avoid</w:t>
      </w:r>
      <w:r>
        <w:rPr>
          <w:rFonts w:cs="Calibri" w:hint="eastAsia"/>
          <w:color w:val="000000"/>
          <w:sz w:val="20"/>
          <w:szCs w:val="20"/>
        </w:rPr>
        <w:t>，</w:t>
      </w:r>
      <w:r>
        <w:rPr>
          <w:rFonts w:cs="Calibri" w:hint="eastAsia"/>
          <w:color w:val="000000"/>
          <w:sz w:val="20"/>
          <w:szCs w:val="20"/>
        </w:rPr>
        <w:t xml:space="preserve"> Retired</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风险的另一个状态分类：潜伏</w:t>
      </w:r>
      <w:r>
        <w:rPr>
          <w:rFonts w:cs="Calibri" w:hint="eastAsia"/>
          <w:color w:val="000000"/>
          <w:sz w:val="20"/>
          <w:szCs w:val="20"/>
        </w:rPr>
        <w:t>/</w:t>
      </w:r>
      <w:r>
        <w:rPr>
          <w:rFonts w:cs="Calibri" w:hint="eastAsia"/>
          <w:color w:val="000000"/>
          <w:sz w:val="20"/>
          <w:szCs w:val="20"/>
        </w:rPr>
        <w:t>发生</w:t>
      </w:r>
      <w:r>
        <w:rPr>
          <w:rFonts w:cs="Calibri" w:hint="eastAsia"/>
          <w:color w:val="000000"/>
          <w:sz w:val="20"/>
          <w:szCs w:val="20"/>
        </w:rPr>
        <w:t>/</w:t>
      </w:r>
      <w:r>
        <w:rPr>
          <w:rFonts w:cs="Calibri" w:hint="eastAsia"/>
          <w:color w:val="000000"/>
          <w:sz w:val="20"/>
          <w:szCs w:val="20"/>
        </w:rPr>
        <w:t>释放；</w:t>
      </w:r>
    </w:p>
    <w:p w:rsidR="00000000" w:rsidRDefault="003A3DA7">
      <w:pPr>
        <w:numPr>
          <w:ilvl w:val="1"/>
          <w:numId w:val="1"/>
        </w:numPr>
        <w:ind w:left="295"/>
        <w:textAlignment w:val="center"/>
        <w:rPr>
          <w:rFonts w:ascii="Calibri" w:hAnsi="Calibri" w:cs="Calibri"/>
          <w:color w:val="000000"/>
          <w:sz w:val="22"/>
          <w:szCs w:val="22"/>
        </w:rPr>
      </w:pPr>
      <w:r>
        <w:rPr>
          <w:rFonts w:cs="Calibri" w:hint="eastAsia"/>
          <w:b/>
          <w:bCs/>
          <w:color w:val="000000"/>
          <w:sz w:val="41"/>
          <w:szCs w:val="41"/>
        </w:rPr>
        <w:t>风险列表</w:t>
      </w:r>
    </w:p>
    <w:tbl>
      <w:tblPr>
        <w:tblW w:w="0" w:type="auto"/>
        <w:tblInd w:w="29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32"/>
        <w:gridCol w:w="886"/>
        <w:gridCol w:w="2018"/>
        <w:gridCol w:w="2160"/>
        <w:gridCol w:w="2195"/>
      </w:tblGrid>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编号</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类型</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风险识别</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规避计划</w:t>
            </w:r>
          </w:p>
        </w:tc>
        <w:tc>
          <w:tcPr>
            <w:tcW w:w="27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风险应对</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产品</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与要建造或要修改的软件</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7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规模</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的总体规模相关的风险</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7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商业影响</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与管理或市场所加诸的约束相关的风险</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7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客户特性</w:t>
            </w:r>
          </w:p>
        </w:tc>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与客户</w:t>
            </w:r>
            <w:r>
              <w:rPr>
                <w:rFonts w:hint="eastAsia"/>
                <w:color w:val="000000"/>
                <w:sz w:val="20"/>
                <w:szCs w:val="20"/>
              </w:rPr>
              <w:t xml:space="preserve"> </w:t>
            </w:r>
            <w:r>
              <w:rPr>
                <w:rFonts w:hint="eastAsia"/>
                <w:color w:val="000000"/>
                <w:sz w:val="20"/>
                <w:szCs w:val="20"/>
              </w:rPr>
              <w:t>的素质以及开发者和客户定期通信的能力相关的风险</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过程定义</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与软件过程被定义的程度以及它们被开发组织所遵守的程度相关的风险</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7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开发环境</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与用以建造产品的工具的可用性及质量相关的风险</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7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技术难题</w:t>
            </w:r>
          </w:p>
        </w:tc>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与待开发软件的复杂性以及系统所采用</w:t>
            </w:r>
            <w:r>
              <w:rPr>
                <w:rFonts w:hint="eastAsia"/>
                <w:color w:val="000000"/>
                <w:sz w:val="20"/>
                <w:szCs w:val="20"/>
              </w:rPr>
              <w:t xml:space="preserve"> </w:t>
            </w:r>
            <w:r>
              <w:rPr>
                <w:rFonts w:hint="eastAsia"/>
                <w:color w:val="000000"/>
                <w:sz w:val="20"/>
                <w:szCs w:val="20"/>
              </w:rPr>
              <w:t>的新技术相关的风险</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人员数目及经验</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与参与工作的软件工程师的总体技术水平及项目经验相关的风险</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7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EG</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27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1</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环境</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系统所在的服务器不能正常运行</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r>
              <w:rPr>
                <w:rFonts w:hint="eastAsia"/>
                <w:color w:val="000000"/>
                <w:sz w:val="20"/>
                <w:szCs w:val="20"/>
              </w:rPr>
              <w:t>。备用服务器</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w:t>
            </w:r>
            <w:r>
              <w:rPr>
                <w:rFonts w:hint="eastAsia"/>
                <w:color w:val="000000"/>
                <w:sz w:val="20"/>
                <w:szCs w:val="20"/>
              </w:rPr>
              <w:t>。定期维护系统所在的服务器</w:t>
            </w:r>
          </w:p>
        </w:tc>
        <w:tc>
          <w:tcPr>
            <w:tcW w:w="27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调用备用服务器</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管理</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缺乏受过技术培训（如性能测试工具）的员工</w:t>
            </w:r>
          </w:p>
        </w:tc>
        <w:tc>
          <w:tcPr>
            <w:tcW w:w="3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做估计时，</w:t>
            </w:r>
            <w:r>
              <w:rPr>
                <w:rFonts w:hint="eastAsia"/>
                <w:color w:val="000000"/>
                <w:sz w:val="20"/>
                <w:szCs w:val="20"/>
              </w:rPr>
              <w:t xml:space="preserve"> </w:t>
            </w:r>
            <w:r>
              <w:rPr>
                <w:rFonts w:hint="eastAsia"/>
                <w:color w:val="000000"/>
                <w:sz w:val="20"/>
                <w:szCs w:val="20"/>
              </w:rPr>
              <w:t>预留适当的学习时间</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维护额外的缓冲资源</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定义项目详细的培训计划</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4</w:t>
            </w:r>
            <w:r>
              <w:rPr>
                <w:rFonts w:hint="eastAsia"/>
                <w:color w:val="000000"/>
                <w:sz w:val="20"/>
                <w:szCs w:val="20"/>
              </w:rPr>
              <w:t>。实施交叉培训</w:t>
            </w:r>
          </w:p>
        </w:tc>
        <w:tc>
          <w:tcPr>
            <w:tcW w:w="3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调用其他熟悉测试工具的测试人员完成</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3</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管理</w:t>
            </w:r>
          </w:p>
        </w:tc>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项目组人力资源紧张，</w:t>
            </w:r>
            <w:r>
              <w:rPr>
                <w:rFonts w:hint="eastAsia"/>
                <w:color w:val="000000"/>
                <w:sz w:val="20"/>
                <w:szCs w:val="20"/>
              </w:rPr>
              <w:t xml:space="preserve"> </w:t>
            </w:r>
            <w:r>
              <w:rPr>
                <w:rFonts w:hint="eastAsia"/>
                <w:color w:val="000000"/>
                <w:sz w:val="20"/>
                <w:szCs w:val="20"/>
              </w:rPr>
              <w:t>不能及时解决测试出的软件问题</w:t>
            </w:r>
          </w:p>
        </w:tc>
        <w:tc>
          <w:tcPr>
            <w:tcW w:w="3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项目组分配合理的人力资源</w:t>
            </w:r>
            <w:r>
              <w:rPr>
                <w:rFonts w:hint="eastAsia"/>
                <w:color w:val="000000"/>
                <w:sz w:val="20"/>
                <w:szCs w:val="20"/>
              </w:rPr>
              <w:t>,</w:t>
            </w:r>
            <w:r>
              <w:rPr>
                <w:rFonts w:hint="eastAsia"/>
                <w:color w:val="000000"/>
                <w:sz w:val="20"/>
                <w:szCs w:val="20"/>
              </w:rPr>
              <w:t>及时解决问题</w:t>
            </w: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r>
              <w:rPr>
                <w:rFonts w:hint="eastAsia"/>
                <w:color w:val="000000"/>
                <w:sz w:val="20"/>
                <w:szCs w:val="20"/>
              </w:rPr>
              <w:t>．重新分配人力资源</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w:t>
            </w:r>
            <w:r>
              <w:rPr>
                <w:rFonts w:hint="eastAsia"/>
                <w:color w:val="000000"/>
                <w:sz w:val="20"/>
                <w:szCs w:val="20"/>
              </w:rPr>
              <w:t>。或更改开发计划</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4</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管理</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项目组交付予测试组进入系统测试前，单元测试和集成测试未达到出口准则</w:t>
            </w:r>
          </w:p>
        </w:tc>
        <w:tc>
          <w:tcPr>
            <w:tcW w:w="3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开发组应强调做好单元测试和集成测试，</w:t>
            </w:r>
            <w:r>
              <w:rPr>
                <w:rFonts w:hint="eastAsia"/>
                <w:color w:val="000000"/>
                <w:sz w:val="20"/>
                <w:szCs w:val="20"/>
              </w:rPr>
              <w:t xml:space="preserve"> </w:t>
            </w:r>
            <w:r>
              <w:rPr>
                <w:rFonts w:hint="eastAsia"/>
                <w:color w:val="000000"/>
                <w:sz w:val="20"/>
                <w:szCs w:val="20"/>
              </w:rPr>
              <w:t>达到出口准则并交付测试组进行系统测试</w:t>
            </w:r>
          </w:p>
        </w:tc>
        <w:tc>
          <w:tcPr>
            <w:tcW w:w="3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测试组将此问题反映给</w:t>
            </w:r>
            <w:r>
              <w:rPr>
                <w:rFonts w:hint="eastAsia"/>
                <w:color w:val="000000"/>
                <w:sz w:val="20"/>
                <w:szCs w:val="20"/>
              </w:rPr>
              <w:t xml:space="preserve"> SQA</w:t>
            </w:r>
            <w:r>
              <w:rPr>
                <w:rFonts w:hint="eastAsia"/>
                <w:color w:val="000000"/>
                <w:sz w:val="20"/>
                <w:szCs w:val="20"/>
              </w:rPr>
              <w:t>、部门经理，要求项目组按照定制的计划执行，达到出口准则</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5</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技术</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不实际的测试进度</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协商一个比较合理的进度</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标识并行工作</w:t>
            </w:r>
            <w:r>
              <w:rPr>
                <w:rFonts w:hint="eastAsia"/>
                <w:color w:val="000000"/>
                <w:sz w:val="20"/>
                <w:szCs w:val="20"/>
              </w:rPr>
              <w:t>/</w:t>
            </w:r>
            <w:r>
              <w:rPr>
                <w:rFonts w:hint="eastAsia"/>
                <w:color w:val="000000"/>
                <w:sz w:val="20"/>
                <w:szCs w:val="20"/>
              </w:rPr>
              <w:t>任务</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尽早资源到位</w:t>
            </w:r>
          </w:p>
        </w:tc>
        <w:tc>
          <w:tcPr>
            <w:tcW w:w="27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r>
              <w:rPr>
                <w:rFonts w:hint="eastAsia"/>
                <w:color w:val="000000"/>
                <w:sz w:val="20"/>
                <w:szCs w:val="20"/>
              </w:rPr>
              <w:t>。更新计划进度</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w:t>
            </w:r>
            <w:r>
              <w:rPr>
                <w:rFonts w:hint="eastAsia"/>
                <w:color w:val="000000"/>
                <w:sz w:val="20"/>
                <w:szCs w:val="20"/>
              </w:rPr>
              <w:t>。重新分配人力资源</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6</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管理</w:t>
            </w:r>
          </w:p>
        </w:tc>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合同中没有确定外部接口问题，</w:t>
            </w:r>
            <w:r>
              <w:rPr>
                <w:rFonts w:hint="eastAsia"/>
                <w:color w:val="000000"/>
                <w:sz w:val="20"/>
                <w:szCs w:val="20"/>
              </w:rPr>
              <w:t xml:space="preserve"> </w:t>
            </w:r>
            <w:r>
              <w:rPr>
                <w:rFonts w:hint="eastAsia"/>
                <w:color w:val="000000"/>
                <w:sz w:val="20"/>
                <w:szCs w:val="20"/>
              </w:rPr>
              <w:t>这样的工作可大可小，风险大</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最好早期确认所要的接口标准</w:t>
            </w:r>
          </w:p>
        </w:tc>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7</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管理</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最终用户是哪些人，有些什么样的特殊习惯</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留一些渠道能够跟最终用户沟通</w:t>
            </w:r>
          </w:p>
        </w:tc>
        <w:tc>
          <w:tcPr>
            <w:tcW w:w="3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根据客户反馈做一点的修改</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8</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管理</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一般客户在确认测试时是否要求我们公司的资源</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希望首先确认</w:t>
            </w:r>
          </w:p>
        </w:tc>
        <w:tc>
          <w:tcPr>
            <w:tcW w:w="27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留一定的确认测试时间</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9</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技术</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特殊的技术影响我的测试，公司采用先进的开发方法</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对公司的新技术进行测试方面的预研究</w:t>
            </w:r>
          </w:p>
        </w:tc>
        <w:tc>
          <w:tcPr>
            <w:tcW w:w="3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根据优先级别判断是否采用</w:t>
            </w:r>
          </w:p>
        </w:tc>
      </w:tr>
      <w:tr w:rsidR="00000000">
        <w:trPr>
          <w:divId w:val="3750062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0</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管理</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项目实际开发不能按现在新的流程操作，不明确各活动的进入和输出准则。</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项目经理首先是熟悉现有流程，严格按照流程进行开发管理</w:t>
            </w:r>
          </w:p>
        </w:tc>
        <w:tc>
          <w:tcPr>
            <w:tcW w:w="3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项目组应得到流程方面的培训，调整开发时间、进度</w:t>
            </w:r>
          </w:p>
        </w:tc>
      </w:tr>
    </w:tbl>
    <w:p w:rsidR="00000000" w:rsidRDefault="003A3DA7">
      <w:pPr>
        <w:pStyle w:val="a3"/>
        <w:spacing w:before="0" w:beforeAutospacing="0" w:after="0" w:afterAutospacing="0"/>
        <w:ind w:left="295"/>
        <w:rPr>
          <w:rFonts w:ascii="KaiTi_GB2312" w:eastAsia="KaiTi_GB2312" w:hAnsi="KaiTi_GB2312" w:cs="Calibri" w:hint="eastAsia"/>
          <w:sz w:val="30"/>
          <w:szCs w:val="30"/>
        </w:rPr>
      </w:pPr>
      <w:r>
        <w:rPr>
          <w:rFonts w:ascii="KaiTi_GB2312" w:eastAsia="KaiTi_GB2312" w:hAnsi="KaiTi_GB2312" w:cs="Calibri" w:hint="eastAsia"/>
          <w:b/>
          <w:bCs/>
          <w:sz w:val="30"/>
          <w:szCs w:val="30"/>
        </w:rPr>
        <w:t>风险管理关注点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对于该项目的用途而言，哪种功能最重要</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哪种功能对用户最明显</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哪种功能对安全影响最大</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哪种功能对用户最有用</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对客户来说，该应用软件的哪个部分最重要</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在开发过程中，该应用软件的哪个部分可以最先测试</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哪一部分代码最复杂，容易导致出现错误</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哪一部分的应用程序是在急迫或在惊恐的情况下开发出来的</w:t>
      </w:r>
      <w:r>
        <w:rPr>
          <w:rFonts w:cs="Calibri" w:hint="eastAsia"/>
          <w:color w:val="000000"/>
          <w:sz w:val="20"/>
          <w:szCs w:val="20"/>
        </w:rPr>
        <w:t xml:space="preserve">? </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哪一部分程序与过去项目中引起问题的部分相类似</w:t>
      </w:r>
      <w:r>
        <w:rPr>
          <w:rFonts w:cs="Calibri" w:hint="eastAsia"/>
          <w:color w:val="000000"/>
          <w:sz w:val="20"/>
          <w:szCs w:val="20"/>
        </w:rPr>
        <w:t>/</w:t>
      </w:r>
      <w:r>
        <w:rPr>
          <w:rFonts w:cs="Calibri" w:hint="eastAsia"/>
          <w:color w:val="000000"/>
          <w:sz w:val="20"/>
          <w:szCs w:val="20"/>
        </w:rPr>
        <w:t>有关</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哪一部分程序与过去项目中需要大量维护的部分相类似</w:t>
      </w:r>
      <w:r>
        <w:rPr>
          <w:rFonts w:cs="Calibri" w:hint="eastAsia"/>
          <w:color w:val="000000"/>
          <w:sz w:val="20"/>
          <w:szCs w:val="20"/>
        </w:rPr>
        <w:t>/</w:t>
      </w:r>
      <w:r>
        <w:rPr>
          <w:rFonts w:cs="Calibri" w:hint="eastAsia"/>
          <w:color w:val="000000"/>
          <w:sz w:val="20"/>
          <w:szCs w:val="20"/>
        </w:rPr>
        <w:t>有关</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需求和设计的那些部分不清楚或不容易读</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开发人员认为在应用软件中哪些部分是高风险的</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哪些问题能造成最差的发行</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哪些问题最能引起用户抱怨</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哪些测试可以容易地覆盖多种功能</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哪些测试在覆盖高风险部分的测试时使用时间最少</w:t>
      </w:r>
      <w:r>
        <w:rPr>
          <w:rFonts w:cs="Calibri" w:hint="eastAsia"/>
          <w:color w:val="000000"/>
          <w:sz w:val="20"/>
          <w:szCs w:val="20"/>
        </w:rPr>
        <w:t>?</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测试案例设计</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测试用例覆盖清单主要是根据确定的测试需求和产生的测试用例，在完成测试案例的同时也需要完成该文档。</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如何划分测试用例的粒度</w:t>
      </w:r>
    </w:p>
    <w:p w:rsidR="00000000" w:rsidRDefault="003A3DA7">
      <w:pPr>
        <w:pStyle w:val="a3"/>
        <w:spacing w:before="0" w:beforeAutospacing="0" w:after="0" w:afterAutospacing="0"/>
        <w:ind w:left="835"/>
        <w:rPr>
          <w:rFonts w:cs="Calibri"/>
          <w:sz w:val="20"/>
          <w:szCs w:val="20"/>
        </w:rPr>
      </w:pPr>
      <w:r>
        <w:rPr>
          <w:rFonts w:cs="Calibri" w:hint="eastAsia"/>
          <w:sz w:val="20"/>
          <w:szCs w:val="20"/>
        </w:rPr>
        <w:t>我们是不太可能在一个测试用例包含所有测试需求的，因为众多的功能以及不同的路径组合将使这样一个测试用例像巨无霸一般，完全不具有可操作性。关注有效功能。</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有效功能：就是指在被测应用所涉及的实际业务中，当用户在手工状态下进行工作时，整个业务流程中对用户来说，具有实际意义那</w:t>
      </w:r>
      <w:r>
        <w:rPr>
          <w:rFonts w:cs="Calibri" w:hint="eastAsia"/>
          <w:sz w:val="20"/>
          <w:szCs w:val="20"/>
        </w:rPr>
        <w:t>些功能。这个功能的特征是当我们把这个功能单独从计算机软件还原到用户的原始手工状态时，它的完成可以作为用户实际业务的一个阶段性结束的标志，而不是一旦从这个业务流程中独立出来就失去了意义。而该业务完成后，可以为其他用户或业务提供所需要的信息。</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区分“有效功能”的关键有如下两个：</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这个功能是可以还原到用户原始的手工业务流程中去的。我们的计算机和软件，都是为了帮助用户解决手工业务中一些烦琐和低效的问题，而提出的一些忠实于原始工作方法或略有变通的解决方案，并不是要改变用户全部的业务流程。所以，应该从用户实际业务的</w:t>
      </w:r>
      <w:r>
        <w:rPr>
          <w:rFonts w:cs="Calibri" w:hint="eastAsia"/>
          <w:sz w:val="20"/>
          <w:szCs w:val="20"/>
        </w:rPr>
        <w:t>角度来判断功能是否有效。</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、这个功能是否可以标志着用户实际业务的一个阶段性结束？并且这项业务完成之后，被完成的业务实体是否可以交付给其他用户或业务以供完成下面的工作？</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其他注意事项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测试数据和逻辑分开</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步骤不必写得特细</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两个错误观点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每个人都可以想出很多的测试场景，没必要写</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测试用例发现不了错误，错误都是做用例之外操作时发现的。</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测试案例分类</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测试案例应包括：功能测试、性能测试、可靠性、兼容性、安全性等。其中，功能测试用例包括：常规测试点用例、功能流用例、并发性用例、关联性用例等等。</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测试案例类型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功能测试</w:t>
      </w:r>
      <w:r>
        <w:rPr>
          <w:rFonts w:cs="Calibri" w:hint="eastAsia"/>
          <w:color w:val="000000"/>
          <w:sz w:val="20"/>
          <w:szCs w:val="20"/>
        </w:rPr>
        <w:t>&lt;</w:t>
      </w:r>
      <w:r>
        <w:rPr>
          <w:rFonts w:cs="Calibri" w:hint="eastAsia"/>
          <w:color w:val="000000"/>
          <w:sz w:val="20"/>
          <w:szCs w:val="20"/>
        </w:rPr>
        <w:t>正确性测试</w:t>
      </w:r>
      <w:r>
        <w:rPr>
          <w:rFonts w:cs="Calibri" w:hint="eastAsia"/>
          <w:color w:val="000000"/>
          <w:sz w:val="20"/>
          <w:szCs w:val="20"/>
        </w:rPr>
        <w:t>/</w:t>
      </w:r>
      <w:r>
        <w:rPr>
          <w:rFonts w:cs="Calibri" w:hint="eastAsia"/>
          <w:color w:val="000000"/>
          <w:sz w:val="20"/>
          <w:szCs w:val="20"/>
        </w:rPr>
        <w:t>容错性测试</w:t>
      </w:r>
      <w:r>
        <w:rPr>
          <w:rFonts w:cs="Calibri" w:hint="eastAsia"/>
          <w:color w:val="000000"/>
          <w:sz w:val="20"/>
          <w:szCs w:val="20"/>
        </w:rPr>
        <w:t>/</w:t>
      </w:r>
      <w:r>
        <w:rPr>
          <w:rFonts w:cs="Calibri" w:hint="eastAsia"/>
          <w:color w:val="000000"/>
          <w:sz w:val="20"/>
          <w:szCs w:val="20"/>
        </w:rPr>
        <w:t>并发逻辑测试</w:t>
      </w:r>
      <w:r>
        <w:rPr>
          <w:rFonts w:cs="Calibri" w:hint="eastAsia"/>
          <w:color w:val="000000"/>
          <w:sz w:val="20"/>
          <w:szCs w:val="20"/>
        </w:rPr>
        <w:t>/</w:t>
      </w:r>
      <w:r>
        <w:rPr>
          <w:rFonts w:cs="Calibri" w:hint="eastAsia"/>
          <w:color w:val="000000"/>
          <w:sz w:val="20"/>
          <w:szCs w:val="20"/>
        </w:rPr>
        <w:t>关联内容测试等等</w:t>
      </w:r>
      <w:r>
        <w:rPr>
          <w:rFonts w:cs="Calibri" w:hint="eastAsia"/>
          <w:color w:val="000000"/>
          <w:sz w:val="20"/>
          <w:szCs w:val="20"/>
        </w:rPr>
        <w:t>&gt;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安全测试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性能测试</w:t>
      </w:r>
      <w:r>
        <w:rPr>
          <w:rFonts w:cs="Calibri" w:hint="eastAsia"/>
          <w:color w:val="000000"/>
          <w:sz w:val="20"/>
          <w:szCs w:val="20"/>
        </w:rPr>
        <w:t>&lt;</w:t>
      </w:r>
      <w:r>
        <w:rPr>
          <w:rFonts w:cs="Calibri" w:hint="eastAsia"/>
          <w:color w:val="000000"/>
          <w:sz w:val="20"/>
          <w:szCs w:val="20"/>
        </w:rPr>
        <w:t>疲劳测试</w:t>
      </w:r>
      <w:r>
        <w:rPr>
          <w:rFonts w:cs="Calibri" w:hint="eastAsia"/>
          <w:color w:val="000000"/>
          <w:sz w:val="20"/>
          <w:szCs w:val="20"/>
        </w:rPr>
        <w:t>/</w:t>
      </w:r>
      <w:r>
        <w:rPr>
          <w:rFonts w:cs="Calibri" w:hint="eastAsia"/>
          <w:color w:val="000000"/>
          <w:sz w:val="20"/>
          <w:szCs w:val="20"/>
        </w:rPr>
        <w:t>压力测试</w:t>
      </w:r>
      <w:r>
        <w:rPr>
          <w:rFonts w:cs="Calibri" w:hint="eastAsia"/>
          <w:color w:val="000000"/>
          <w:sz w:val="20"/>
          <w:szCs w:val="20"/>
        </w:rPr>
        <w:t>/</w:t>
      </w:r>
      <w:r>
        <w:rPr>
          <w:rFonts w:cs="Calibri" w:hint="eastAsia"/>
          <w:color w:val="000000"/>
          <w:sz w:val="20"/>
          <w:szCs w:val="20"/>
        </w:rPr>
        <w:t>响应时间</w:t>
      </w:r>
      <w:r>
        <w:rPr>
          <w:rFonts w:cs="Calibri" w:hint="eastAsia"/>
          <w:color w:val="000000"/>
          <w:sz w:val="20"/>
          <w:szCs w:val="20"/>
        </w:rPr>
        <w:t>&gt;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强度测试</w:t>
      </w:r>
      <w:r>
        <w:rPr>
          <w:rFonts w:cs="Calibri" w:hint="eastAsia"/>
          <w:color w:val="000000"/>
          <w:sz w:val="20"/>
          <w:szCs w:val="20"/>
        </w:rPr>
        <w:t>&lt;</w:t>
      </w:r>
      <w:r>
        <w:rPr>
          <w:rFonts w:cs="Calibri" w:hint="eastAsia"/>
          <w:color w:val="000000"/>
          <w:sz w:val="20"/>
          <w:szCs w:val="20"/>
        </w:rPr>
        <w:t>使资源出现短缺的情况，检查系统的应对</w:t>
      </w:r>
      <w:r>
        <w:rPr>
          <w:rFonts w:cs="Calibri" w:hint="eastAsia"/>
          <w:color w:val="000000"/>
          <w:sz w:val="20"/>
          <w:szCs w:val="20"/>
        </w:rPr>
        <w:t>&gt;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可移植性</w:t>
      </w:r>
      <w:r>
        <w:rPr>
          <w:rFonts w:cs="Calibri" w:hint="eastAsia"/>
          <w:color w:val="000000"/>
          <w:sz w:val="20"/>
          <w:szCs w:val="20"/>
        </w:rPr>
        <w:t>&lt;</w:t>
      </w:r>
      <w:r>
        <w:rPr>
          <w:rFonts w:cs="Calibri" w:hint="eastAsia"/>
          <w:color w:val="000000"/>
          <w:sz w:val="20"/>
          <w:szCs w:val="20"/>
        </w:rPr>
        <w:t>兼容性测试</w:t>
      </w:r>
      <w:r>
        <w:rPr>
          <w:rFonts w:cs="Calibri" w:hint="eastAsia"/>
          <w:color w:val="000000"/>
          <w:sz w:val="20"/>
          <w:szCs w:val="20"/>
        </w:rPr>
        <w:t>&gt;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容量测试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恢复测试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配置测试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安装、卸载测试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用户界面测试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比较测试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接口间测试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数据库测试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性能测试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压力测试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疲劳度测试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负载测试</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测试案例设计方法</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白盒测</w:t>
      </w:r>
      <w:r>
        <w:rPr>
          <w:rFonts w:cs="Calibri" w:hint="eastAsia"/>
          <w:color w:val="000000"/>
          <w:sz w:val="20"/>
          <w:szCs w:val="20"/>
        </w:rPr>
        <w:t>试注意逻辑覆盖和路径覆盖</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性能测试注意场景设计及监控方案</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功能测试注意正确性测试</w:t>
      </w:r>
      <w:r>
        <w:rPr>
          <w:rFonts w:cs="Calibri" w:hint="eastAsia"/>
          <w:color w:val="000000"/>
          <w:sz w:val="20"/>
          <w:szCs w:val="20"/>
        </w:rPr>
        <w:t>/</w:t>
      </w:r>
      <w:r>
        <w:rPr>
          <w:rFonts w:cs="Calibri" w:hint="eastAsia"/>
          <w:color w:val="000000"/>
          <w:sz w:val="20"/>
          <w:szCs w:val="20"/>
        </w:rPr>
        <w:t>容错性测试</w:t>
      </w:r>
      <w:r>
        <w:rPr>
          <w:rFonts w:cs="Calibri" w:hint="eastAsia"/>
          <w:color w:val="000000"/>
          <w:sz w:val="20"/>
          <w:szCs w:val="20"/>
        </w:rPr>
        <w:t>/</w:t>
      </w:r>
      <w:r>
        <w:rPr>
          <w:rFonts w:cs="Calibri" w:hint="eastAsia"/>
          <w:color w:val="000000"/>
          <w:sz w:val="20"/>
          <w:szCs w:val="20"/>
        </w:rPr>
        <w:t>并发逻辑测试</w:t>
      </w:r>
      <w:r>
        <w:rPr>
          <w:rFonts w:cs="Calibri" w:hint="eastAsia"/>
          <w:color w:val="000000"/>
          <w:sz w:val="20"/>
          <w:szCs w:val="20"/>
        </w:rPr>
        <w:t>/</w:t>
      </w:r>
      <w:r>
        <w:rPr>
          <w:rFonts w:cs="Calibri" w:hint="eastAsia"/>
          <w:color w:val="000000"/>
          <w:sz w:val="20"/>
          <w:szCs w:val="20"/>
        </w:rPr>
        <w:t>关联内容测试等等</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测试案例内容标准</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准确性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可信度</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有效性</w:t>
      </w:r>
      <w:r>
        <w:rPr>
          <w:rFonts w:cs="Calibri" w:hint="eastAsia"/>
          <w:color w:val="000000"/>
          <w:sz w:val="20"/>
          <w:szCs w:val="20"/>
        </w:rPr>
        <w:t>/</w:t>
      </w:r>
      <w:r>
        <w:rPr>
          <w:rFonts w:cs="Calibri" w:hint="eastAsia"/>
          <w:color w:val="000000"/>
          <w:sz w:val="20"/>
          <w:szCs w:val="20"/>
        </w:rPr>
        <w:t>数量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可执行性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可重用性</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覆盖率</w:t>
      </w:r>
      <w:r>
        <w:rPr>
          <w:rFonts w:cs="Calibri" w:hint="eastAsia"/>
          <w:color w:val="000000"/>
          <w:sz w:val="20"/>
          <w:szCs w:val="20"/>
        </w:rPr>
        <w:t>/</w:t>
      </w:r>
      <w:r>
        <w:rPr>
          <w:rFonts w:cs="Calibri" w:hint="eastAsia"/>
          <w:color w:val="000000"/>
          <w:sz w:val="20"/>
          <w:szCs w:val="20"/>
        </w:rPr>
        <w:t>数量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测试数据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测试数据不仅包含输入数据，还包含输出数据。根据等价类、边界值、判定表、因果图等方法设计测试数据。</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测试数据的设计规则</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针对性</w:t>
      </w:r>
    </w:p>
    <w:p w:rsidR="00000000" w:rsidRDefault="003A3DA7">
      <w:pPr>
        <w:pStyle w:val="a3"/>
        <w:spacing w:before="0" w:beforeAutospacing="0" w:after="0" w:afterAutospacing="0"/>
        <w:ind w:left="835"/>
        <w:rPr>
          <w:rFonts w:cs="Calibri"/>
          <w:sz w:val="20"/>
          <w:szCs w:val="20"/>
        </w:rPr>
      </w:pPr>
      <w:r>
        <w:rPr>
          <w:rFonts w:cs="Calibri" w:hint="eastAsia"/>
          <w:sz w:val="20"/>
          <w:szCs w:val="20"/>
        </w:rPr>
        <w:t>首先，它是针对错误本身，是依据测试点、测试目的来制定的。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第二，</w:t>
      </w:r>
      <w:r>
        <w:rPr>
          <w:rFonts w:cs="Calibri" w:hint="eastAsia"/>
          <w:sz w:val="20"/>
          <w:szCs w:val="20"/>
        </w:rPr>
        <w:t xml:space="preserve"> </w:t>
      </w:r>
      <w:r>
        <w:rPr>
          <w:rFonts w:cs="Calibri" w:hint="eastAsia"/>
          <w:sz w:val="20"/>
          <w:szCs w:val="20"/>
        </w:rPr>
        <w:t>它必须针对题目，</w:t>
      </w:r>
      <w:r>
        <w:rPr>
          <w:rFonts w:cs="Calibri" w:hint="eastAsia"/>
          <w:sz w:val="20"/>
          <w:szCs w:val="20"/>
        </w:rPr>
        <w:t xml:space="preserve"> </w:t>
      </w:r>
      <w:r>
        <w:rPr>
          <w:rFonts w:cs="Calibri" w:hint="eastAsia"/>
          <w:sz w:val="20"/>
          <w:szCs w:val="20"/>
        </w:rPr>
        <w:t>题目提供的输入的限制，</w:t>
      </w:r>
      <w:r>
        <w:rPr>
          <w:rFonts w:cs="Calibri" w:hint="eastAsia"/>
          <w:sz w:val="20"/>
          <w:szCs w:val="20"/>
        </w:rPr>
        <w:t xml:space="preserve"> </w:t>
      </w:r>
      <w:r>
        <w:rPr>
          <w:rFonts w:cs="Calibri" w:hint="eastAsia"/>
          <w:sz w:val="20"/>
          <w:szCs w:val="20"/>
        </w:rPr>
        <w:t>它不但决定了题目的难度，</w:t>
      </w:r>
      <w:r>
        <w:rPr>
          <w:rFonts w:cs="Calibri" w:hint="eastAsia"/>
          <w:sz w:val="20"/>
          <w:szCs w:val="20"/>
        </w:rPr>
        <w:t xml:space="preserve"> </w:t>
      </w:r>
      <w:r>
        <w:rPr>
          <w:rFonts w:cs="Calibri" w:hint="eastAsia"/>
          <w:sz w:val="20"/>
          <w:szCs w:val="20"/>
        </w:rPr>
        <w:t>还决定了程序应采用的算法及数据结构。</w:t>
      </w:r>
      <w:r>
        <w:rPr>
          <w:rFonts w:cs="Calibri" w:hint="eastAsia"/>
          <w:sz w:val="20"/>
          <w:szCs w:val="20"/>
        </w:rPr>
        <w:t xml:space="preserve"> </w:t>
      </w:r>
      <w:r>
        <w:rPr>
          <w:rFonts w:cs="Calibri" w:hint="eastAsia"/>
          <w:sz w:val="20"/>
          <w:szCs w:val="20"/>
        </w:rPr>
        <w:t>而选手通过对上下限的测试，</w:t>
      </w:r>
      <w:r>
        <w:rPr>
          <w:rFonts w:cs="Calibri" w:hint="eastAsia"/>
          <w:sz w:val="20"/>
          <w:szCs w:val="20"/>
        </w:rPr>
        <w:t xml:space="preserve"> </w:t>
      </w:r>
      <w:r>
        <w:rPr>
          <w:rFonts w:cs="Calibri" w:hint="eastAsia"/>
          <w:sz w:val="20"/>
          <w:szCs w:val="20"/>
        </w:rPr>
        <w:t>一方面可以发现疏漏的情况，更重要的是它能为你是否需要继续优化程序提供必要的依据。</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第三，测试数据应针对数据结构。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第四，测试数据必须针对算法。首先，算法可以避免的错误基本无须调试，其次，应针对重点算法的缺点作调试：</w:t>
      </w:r>
      <w:r>
        <w:rPr>
          <w:rFonts w:cs="Calibri" w:hint="eastAsia"/>
          <w:sz w:val="20"/>
          <w:szCs w:val="20"/>
        </w:rPr>
        <w:t xml:space="preserve"> </w:t>
      </w:r>
      <w:r>
        <w:rPr>
          <w:rFonts w:cs="Calibri" w:hint="eastAsia"/>
          <w:sz w:val="20"/>
          <w:szCs w:val="20"/>
        </w:rPr>
        <w:t>搜索算法应用大数据测定其效率，</w:t>
      </w:r>
      <w:r>
        <w:rPr>
          <w:rFonts w:cs="Calibri" w:hint="eastAsia"/>
          <w:sz w:val="20"/>
          <w:szCs w:val="20"/>
        </w:rPr>
        <w:t xml:space="preserve"> </w:t>
      </w:r>
      <w:r>
        <w:rPr>
          <w:rFonts w:cs="Calibri" w:hint="eastAsia"/>
          <w:sz w:val="20"/>
          <w:szCs w:val="20"/>
        </w:rPr>
        <w:t>动态规划应密切注意其空间效率；而贪心算法则应注重提高其正确率。再次，应多针对易犯的错误设计测试数据。同时要有足够多的测试数据做支撑</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最后，</w:t>
      </w:r>
      <w:r>
        <w:rPr>
          <w:rFonts w:cs="Calibri" w:hint="eastAsia"/>
          <w:sz w:val="20"/>
          <w:szCs w:val="20"/>
        </w:rPr>
        <w:t xml:space="preserve"> </w:t>
      </w:r>
      <w:r>
        <w:rPr>
          <w:rFonts w:cs="Calibri" w:hint="eastAsia"/>
          <w:sz w:val="20"/>
          <w:szCs w:val="20"/>
        </w:rPr>
        <w:t>应针对题目设计者的意图，</w:t>
      </w:r>
      <w:r>
        <w:rPr>
          <w:rFonts w:cs="Calibri" w:hint="eastAsia"/>
          <w:sz w:val="20"/>
          <w:szCs w:val="20"/>
        </w:rPr>
        <w:t xml:space="preserve"> </w:t>
      </w:r>
      <w:r>
        <w:rPr>
          <w:rFonts w:cs="Calibri" w:hint="eastAsia"/>
          <w:sz w:val="20"/>
          <w:szCs w:val="20"/>
        </w:rPr>
        <w:t>在最后的调试阶段多想一些评测时可能出现的数据，尽可能使自己的程序面向评委。</w:t>
      </w:r>
      <w:r>
        <w:rPr>
          <w:rFonts w:cs="Calibri" w:hint="eastAsia"/>
          <w:sz w:val="20"/>
          <w:szCs w:val="20"/>
        </w:rPr>
        <w:t xml:space="preserve"> </w:t>
      </w:r>
      <w:r>
        <w:rPr>
          <w:rFonts w:cs="Calibri" w:hint="eastAsia"/>
          <w:sz w:val="20"/>
          <w:szCs w:val="20"/>
        </w:rPr>
        <w:t>当某个特殊数据无法通过时，</w:t>
      </w:r>
      <w:r>
        <w:rPr>
          <w:rFonts w:cs="Calibri" w:hint="eastAsia"/>
          <w:sz w:val="20"/>
          <w:szCs w:val="20"/>
        </w:rPr>
        <w:t xml:space="preserve"> </w:t>
      </w:r>
      <w:r>
        <w:rPr>
          <w:rFonts w:cs="Calibri" w:hint="eastAsia"/>
          <w:sz w:val="20"/>
          <w:szCs w:val="20"/>
        </w:rPr>
        <w:t>可以对其单独作特殊化处理。</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广泛性</w:t>
      </w:r>
    </w:p>
    <w:p w:rsidR="00000000" w:rsidRDefault="003A3DA7">
      <w:pPr>
        <w:pStyle w:val="a3"/>
        <w:spacing w:before="0" w:beforeAutospacing="0" w:after="0" w:afterAutospacing="0"/>
        <w:ind w:left="835"/>
        <w:rPr>
          <w:rFonts w:cs="Calibri"/>
          <w:sz w:val="20"/>
          <w:szCs w:val="20"/>
        </w:rPr>
      </w:pPr>
      <w:r>
        <w:rPr>
          <w:rFonts w:cs="Calibri" w:hint="eastAsia"/>
          <w:sz w:val="20"/>
          <w:szCs w:val="20"/>
        </w:rPr>
        <w:t>广泛性是指测试数据应能普遍地发现错误，</w:t>
      </w:r>
      <w:r>
        <w:rPr>
          <w:rFonts w:cs="Calibri" w:hint="eastAsia"/>
          <w:sz w:val="20"/>
          <w:szCs w:val="20"/>
        </w:rPr>
        <w:t xml:space="preserve"> </w:t>
      </w:r>
      <w:r>
        <w:rPr>
          <w:rFonts w:cs="Calibri" w:hint="eastAsia"/>
          <w:sz w:val="20"/>
          <w:szCs w:val="20"/>
        </w:rPr>
        <w:t>而不是针对某一个错误反复测试。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首先，</w:t>
      </w:r>
      <w:r>
        <w:rPr>
          <w:rFonts w:cs="Calibri" w:hint="eastAsia"/>
          <w:sz w:val="20"/>
          <w:szCs w:val="20"/>
        </w:rPr>
        <w:t xml:space="preserve"> </w:t>
      </w:r>
      <w:r>
        <w:rPr>
          <w:rFonts w:cs="Calibri" w:hint="eastAsia"/>
          <w:sz w:val="20"/>
          <w:szCs w:val="20"/>
        </w:rPr>
        <w:t>广泛性要求测试数据应尽可能多地包含题目内容。</w:t>
      </w:r>
      <w:r>
        <w:rPr>
          <w:rFonts w:cs="Calibri" w:hint="eastAsia"/>
          <w:sz w:val="20"/>
          <w:szCs w:val="20"/>
        </w:rPr>
        <w:t xml:space="preserve"> </w:t>
      </w:r>
      <w:r>
        <w:rPr>
          <w:rFonts w:cs="Calibri" w:hint="eastAsia"/>
          <w:sz w:val="20"/>
          <w:szCs w:val="20"/>
        </w:rPr>
        <w:t>这样一方面可以多发现错误，一方面可以检验各个模块之间协调得是否得当。</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其次，</w:t>
      </w:r>
      <w:r>
        <w:rPr>
          <w:rFonts w:cs="Calibri" w:hint="eastAsia"/>
          <w:sz w:val="20"/>
          <w:szCs w:val="20"/>
        </w:rPr>
        <w:t xml:space="preserve"> </w:t>
      </w:r>
      <w:r>
        <w:rPr>
          <w:rFonts w:cs="Calibri" w:hint="eastAsia"/>
          <w:sz w:val="20"/>
          <w:szCs w:val="20"/>
        </w:rPr>
        <w:t>在初期的调试中应多设计一些测试数据，</w:t>
      </w:r>
      <w:r>
        <w:rPr>
          <w:rFonts w:cs="Calibri" w:hint="eastAsia"/>
          <w:sz w:val="20"/>
          <w:szCs w:val="20"/>
        </w:rPr>
        <w:t xml:space="preserve"> </w:t>
      </w:r>
      <w:r>
        <w:rPr>
          <w:rFonts w:cs="Calibri" w:hint="eastAsia"/>
          <w:sz w:val="20"/>
          <w:szCs w:val="20"/>
        </w:rPr>
        <w:t>通过变换其一部分内容可以针对不同内容进行测试。</w:t>
      </w:r>
      <w:r>
        <w:rPr>
          <w:rFonts w:cs="Calibri" w:hint="eastAsia"/>
          <w:sz w:val="20"/>
          <w:szCs w:val="20"/>
        </w:rPr>
        <w:t xml:space="preserve"> </w:t>
      </w:r>
      <w:r>
        <w:rPr>
          <w:rFonts w:cs="Calibri" w:hint="eastAsia"/>
          <w:sz w:val="20"/>
          <w:szCs w:val="20"/>
        </w:rPr>
        <w:t>这样有利于节省时间，</w:t>
      </w:r>
      <w:r>
        <w:rPr>
          <w:rFonts w:cs="Calibri" w:hint="eastAsia"/>
          <w:sz w:val="20"/>
          <w:szCs w:val="20"/>
        </w:rPr>
        <w:t xml:space="preserve"> </w:t>
      </w:r>
      <w:r>
        <w:rPr>
          <w:rFonts w:cs="Calibri" w:hint="eastAsia"/>
          <w:sz w:val="20"/>
          <w:szCs w:val="20"/>
        </w:rPr>
        <w:t>而且在一些较简单的题目</w:t>
      </w:r>
      <w:r>
        <w:rPr>
          <w:rFonts w:cs="Calibri" w:hint="eastAsia"/>
          <w:sz w:val="20"/>
          <w:szCs w:val="20"/>
        </w:rPr>
        <w:t>中可以发挥事半功倍的效果。测试数据还应能抓住题目的每一个细节和每一种可能的情况。</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环境配置</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把一个基线部署到相应的环境上，</w:t>
      </w:r>
      <w:r>
        <w:rPr>
          <w:rFonts w:cs="Calibri" w:hint="eastAsia"/>
          <w:sz w:val="20"/>
          <w:szCs w:val="20"/>
        </w:rPr>
        <w:t xml:space="preserve"> </w:t>
      </w:r>
      <w:r>
        <w:rPr>
          <w:rFonts w:cs="Calibri" w:hint="eastAsia"/>
          <w:sz w:val="20"/>
          <w:szCs w:val="20"/>
        </w:rPr>
        <w:t>通常由配置管理人员和集成人员来完成。</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安装阶段的测试准备</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安装计划</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安装流程图</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安装文件和程序清单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测试安装程序给出测试结果</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将程序运行的软硬件要求放入产品说明中</w:t>
      </w:r>
      <w:r>
        <w:rPr>
          <w:rFonts w:cs="Calibri" w:hint="eastAsia"/>
          <w:color w:val="000000"/>
          <w:sz w:val="20"/>
          <w:szCs w:val="20"/>
        </w:rPr>
        <w:t xml:space="preserve">© </w:t>
      </w:r>
      <w:r>
        <w:rPr>
          <w:rFonts w:cs="Calibri" w:hint="eastAsia"/>
          <w:color w:val="000000"/>
          <w:sz w:val="20"/>
          <w:szCs w:val="20"/>
        </w:rPr>
        <w:t>对于新操作人员的使用说明书</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对于新使用者的操作说明和操作流程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安装过程中的各项可能发生的结果的说明</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配置管理</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软件配置管理概念</w:t>
      </w:r>
    </w:p>
    <w:p w:rsidR="00000000" w:rsidRDefault="003A3DA7">
      <w:pPr>
        <w:pStyle w:val="a3"/>
        <w:spacing w:before="0" w:beforeAutospacing="0" w:after="0" w:afterAutospacing="0"/>
        <w:ind w:left="835"/>
        <w:rPr>
          <w:rFonts w:cs="Calibri"/>
          <w:sz w:val="20"/>
          <w:szCs w:val="20"/>
        </w:rPr>
      </w:pPr>
      <w:r>
        <w:rPr>
          <w:rFonts w:cs="Calibri" w:hint="eastAsia"/>
          <w:sz w:val="20"/>
          <w:szCs w:val="20"/>
        </w:rPr>
        <w:t>软件配置管理是通过在软件生命周期的不同时间点上对软件配置进行标识并对这些标识的软件配置项的更改进行系统控制，</w:t>
      </w:r>
      <w:r>
        <w:rPr>
          <w:rFonts w:cs="Calibri" w:hint="eastAsia"/>
          <w:sz w:val="20"/>
          <w:szCs w:val="20"/>
        </w:rPr>
        <w:t xml:space="preserve"> </w:t>
      </w:r>
      <w:r>
        <w:rPr>
          <w:rFonts w:cs="Calibri" w:hint="eastAsia"/>
          <w:sz w:val="20"/>
          <w:szCs w:val="20"/>
        </w:rPr>
        <w:t>从而达到保证软件产品的完整性和可溯性的过程。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配置：软件系统的功能属性；配置项：软件系统的逻辑组成，即与某功能属性相对应的文档或代码等。</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软件配置管理的四个基本过程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配置标识：标识组成软件产品的各组成部分并定义其属性，制定基线计划。</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配置控制：控制对配置项的修改。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配置状态发布：向受影响的组织和个人报告变更申请的处理过程，通过的变更及他们的实现情况等。</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配置评审：确认受控软件配置项满足需求并就绪。</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配置库</w:t>
      </w:r>
    </w:p>
    <w:p w:rsidR="00000000" w:rsidRDefault="003A3DA7">
      <w:pPr>
        <w:pStyle w:val="a3"/>
        <w:spacing w:before="0" w:beforeAutospacing="0" w:after="0" w:afterAutospacing="0"/>
        <w:ind w:left="835"/>
        <w:rPr>
          <w:rFonts w:cs="Calibri"/>
          <w:sz w:val="20"/>
          <w:szCs w:val="20"/>
        </w:rPr>
      </w:pPr>
      <w:r>
        <w:rPr>
          <w:rFonts w:cs="Calibri" w:hint="eastAsia"/>
          <w:sz w:val="20"/>
          <w:szCs w:val="20"/>
        </w:rPr>
        <w:t>对各基线内容的存储和管理的数据库：</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开发库：程序员工作空间，始于某一基线，为某一目的开发服务，开发完成后，经过评审回归到基线库。</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基线库：包括通过评审的各类基线，各类变更申请的记录和统计数据。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产品库：是某一基线的静态拷贝，基线库进入发布阶段形成产品库。</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测试执行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项目进入测试阶段时，要求每周产生项目周状态报告，主要是收集针对项目的有关度量项和真正做到监控项目状态的目的。需要有统一的工具管理周状态报告。</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日常工作</w:t>
      </w:r>
    </w:p>
    <w:p w:rsidR="00000000" w:rsidRDefault="003A3DA7">
      <w:pPr>
        <w:pStyle w:val="a3"/>
        <w:spacing w:before="0" w:beforeAutospacing="0" w:after="0" w:afterAutospacing="0"/>
        <w:ind w:left="835"/>
        <w:rPr>
          <w:rFonts w:cs="Calibri"/>
          <w:sz w:val="20"/>
          <w:szCs w:val="20"/>
        </w:rPr>
      </w:pPr>
      <w:r>
        <w:rPr>
          <w:rFonts w:cs="Calibri" w:hint="eastAsia"/>
          <w:sz w:val="20"/>
          <w:szCs w:val="20"/>
        </w:rPr>
        <w:t>依据测试用例执行测试，提交缺陷，跟踪缺陷。</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漏测分析</w:t>
      </w:r>
    </w:p>
    <w:p w:rsidR="00000000" w:rsidRDefault="003A3DA7">
      <w:pPr>
        <w:pStyle w:val="a3"/>
        <w:spacing w:before="0" w:beforeAutospacing="0" w:after="0" w:afterAutospacing="0"/>
        <w:ind w:left="835"/>
        <w:rPr>
          <w:rFonts w:cs="Calibri"/>
          <w:sz w:val="20"/>
          <w:szCs w:val="20"/>
        </w:rPr>
      </w:pPr>
      <w:r>
        <w:rPr>
          <w:rFonts w:cs="Calibri" w:hint="eastAsia"/>
          <w:sz w:val="20"/>
          <w:szCs w:val="20"/>
        </w:rPr>
        <w:t>对于测试来说，进行漏测分析有助于</w:t>
      </w:r>
      <w:r>
        <w:rPr>
          <w:rFonts w:cs="Calibri" w:hint="eastAsia"/>
          <w:sz w:val="20"/>
          <w:szCs w:val="20"/>
        </w:rPr>
        <w:t>测试的不断改进。漏测的分析不仅仅分析版本发布之后的缺陷，还可以针对内部每轮系统测试版本的漏测问题进行分析。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一般对于每个缺陷我们需要从以下几个角度进行分析：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该缺陷是否能够在内部或者上一个系统测试版本中被发现？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为什么没有被发现？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如何避免这类情况产生？</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该缺陷是否有相应的用例？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如果没有，则设计用例，同时还需要分析是否还有类似的问题？</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针对这些类似的问题是否也需要补充相应的用例？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该缺陷是否属于因开发修改其它缺陷而引入的新缺陷？</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为什么会引入新的缺陷？</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回归的时候为什么没有考虑这方面测试，是否回归分析不够全面？</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如何改进？</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测试报告</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测试报告的关注点，参见模版。我们这里提到的报告，包括很多，比如：</w:t>
      </w:r>
      <w:r>
        <w:rPr>
          <w:rFonts w:cs="Calibri" w:hint="eastAsia"/>
          <w:sz w:val="20"/>
          <w:szCs w:val="20"/>
        </w:rPr>
        <w:t xml:space="preserve"> </w:t>
      </w:r>
      <w:r>
        <w:rPr>
          <w:rFonts w:cs="Calibri" w:hint="eastAsia"/>
          <w:sz w:val="20"/>
          <w:szCs w:val="20"/>
        </w:rPr>
        <w:t>日报，周报，阶段报告，系统报告等。</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测试覆盖率分析</w:t>
      </w:r>
    </w:p>
    <w:p w:rsidR="00000000" w:rsidRDefault="003A3DA7">
      <w:pPr>
        <w:pStyle w:val="a3"/>
        <w:spacing w:before="0" w:beforeAutospacing="0" w:after="0" w:afterAutospacing="0"/>
        <w:ind w:left="835"/>
        <w:rPr>
          <w:rFonts w:cs="Calibri"/>
          <w:sz w:val="20"/>
          <w:szCs w:val="20"/>
        </w:rPr>
      </w:pPr>
      <w:r>
        <w:rPr>
          <w:rFonts w:cs="Calibri" w:hint="eastAsia"/>
          <w:sz w:val="20"/>
          <w:szCs w:val="20"/>
        </w:rPr>
        <w:t>测试的目标是尽可能的去发现错误，去寻找被测对象与既定的规格不一致的地方。</w:t>
      </w:r>
      <w:r>
        <w:rPr>
          <w:rFonts w:cs="Calibri" w:hint="eastAsia"/>
          <w:sz w:val="20"/>
          <w:szCs w:val="20"/>
        </w:rPr>
        <w:t xml:space="preserve"> </w:t>
      </w:r>
      <w:r>
        <w:rPr>
          <w:rFonts w:cs="Calibri" w:hint="eastAsia"/>
          <w:sz w:val="20"/>
          <w:szCs w:val="20"/>
        </w:rPr>
        <w:t>因此我们在进行测试用例设计的时候，首先应当从对需求和设计的了解，</w:t>
      </w:r>
      <w:r>
        <w:rPr>
          <w:rFonts w:cs="Calibri" w:hint="eastAsia"/>
          <w:sz w:val="20"/>
          <w:szCs w:val="20"/>
        </w:rPr>
        <w:t xml:space="preserve"> </w:t>
      </w:r>
      <w:r>
        <w:rPr>
          <w:rFonts w:cs="Calibri" w:hint="eastAsia"/>
          <w:sz w:val="20"/>
          <w:szCs w:val="20"/>
        </w:rPr>
        <w:t>使用已有的经验去挖掘测试用例，包括正常的用例和异常的用例。在这个基础上，我们再使用需要的覆盖率准则来衡量已有的测试设计并补充相应的用例来达到需要的覆盖率准则。如果我们仅以覆</w:t>
      </w:r>
      <w:r>
        <w:rPr>
          <w:rFonts w:cs="Calibri" w:hint="eastAsia"/>
          <w:sz w:val="20"/>
          <w:szCs w:val="20"/>
        </w:rPr>
        <w:t>盖率目标来指导测试的话，</w:t>
      </w:r>
      <w:r>
        <w:rPr>
          <w:rFonts w:cs="Calibri" w:hint="eastAsia"/>
          <w:sz w:val="20"/>
          <w:szCs w:val="20"/>
        </w:rPr>
        <w:t xml:space="preserve"> </w:t>
      </w:r>
      <w:r>
        <w:rPr>
          <w:rFonts w:cs="Calibri" w:hint="eastAsia"/>
          <w:sz w:val="20"/>
          <w:szCs w:val="20"/>
        </w:rPr>
        <w:t>会丢失很多重要的信息，陷入到追求覆盖率数字的极端中去。</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测试度量和缺陷分析</w:t>
      </w:r>
    </w:p>
    <w:p w:rsidR="00000000" w:rsidRDefault="003A3DA7">
      <w:pPr>
        <w:pStyle w:val="a3"/>
        <w:spacing w:before="0" w:beforeAutospacing="0" w:after="0" w:afterAutospacing="0"/>
        <w:ind w:left="835"/>
        <w:rPr>
          <w:rFonts w:cs="Calibri"/>
          <w:sz w:val="20"/>
          <w:szCs w:val="20"/>
        </w:rPr>
      </w:pPr>
      <w:r>
        <w:rPr>
          <w:rFonts w:cs="Calibri" w:hint="eastAsia"/>
          <w:sz w:val="20"/>
          <w:szCs w:val="20"/>
        </w:rPr>
        <w:t>在测试过程中，</w:t>
      </w:r>
      <w:r>
        <w:rPr>
          <w:rFonts w:cs="Calibri" w:hint="eastAsia"/>
          <w:sz w:val="20"/>
          <w:szCs w:val="20"/>
        </w:rPr>
        <w:t xml:space="preserve"> </w:t>
      </w:r>
      <w:r>
        <w:rPr>
          <w:rFonts w:cs="Calibri" w:hint="eastAsia"/>
          <w:sz w:val="20"/>
          <w:szCs w:val="20"/>
        </w:rPr>
        <w:t>我们需要度量的基本数据包括：</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测试投入的工作量和成本数据；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测试任务完成情况；</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测试规模数据；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测试结果数据，包括缺陷数据，覆盖率数据等</w:t>
      </w:r>
    </w:p>
    <w:p w:rsidR="00000000" w:rsidRDefault="003A3DA7">
      <w:pPr>
        <w:pStyle w:val="a3"/>
        <w:spacing w:before="0" w:beforeAutospacing="0" w:after="0" w:afterAutospacing="0"/>
        <w:ind w:left="835"/>
        <w:rPr>
          <w:rFonts w:cs="Calibri"/>
          <w:sz w:val="20"/>
          <w:szCs w:val="20"/>
        </w:rPr>
      </w:pPr>
      <w:r>
        <w:rPr>
          <w:rFonts w:cs="Calibri" w:hint="eastAsia"/>
          <w:sz w:val="20"/>
          <w:szCs w:val="20"/>
        </w:rPr>
        <w:t>有了充分的度量数据，</w:t>
      </w:r>
      <w:r>
        <w:rPr>
          <w:rFonts w:cs="Calibri" w:hint="eastAsia"/>
          <w:sz w:val="20"/>
          <w:szCs w:val="20"/>
        </w:rPr>
        <w:t xml:space="preserve"> </w:t>
      </w:r>
      <w:r>
        <w:rPr>
          <w:rFonts w:cs="Calibri" w:hint="eastAsia"/>
          <w:sz w:val="20"/>
          <w:szCs w:val="20"/>
        </w:rPr>
        <w:t>管理人员就有了更好调整测试的依据，</w:t>
      </w:r>
      <w:r>
        <w:rPr>
          <w:rFonts w:cs="Calibri" w:hint="eastAsia"/>
          <w:sz w:val="20"/>
          <w:szCs w:val="20"/>
        </w:rPr>
        <w:t xml:space="preserve"> </w:t>
      </w:r>
      <w:r>
        <w:rPr>
          <w:rFonts w:cs="Calibri" w:hint="eastAsia"/>
          <w:sz w:val="20"/>
          <w:szCs w:val="20"/>
        </w:rPr>
        <w:t>同时也为今后类似的项目提供了参考。但是有一点需要紧记：度量绝对不能用于对个人或组织的考核！</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测试流程中的模板</w:t>
      </w:r>
    </w:p>
    <w:p w:rsidR="00000000" w:rsidRDefault="003A3DA7">
      <w:pPr>
        <w:pStyle w:val="a3"/>
        <w:spacing w:before="0" w:beforeAutospacing="0" w:after="0" w:afterAutospacing="0"/>
        <w:ind w:left="835"/>
        <w:rPr>
          <w:rFonts w:cs="Calibri"/>
          <w:sz w:val="20"/>
          <w:szCs w:val="20"/>
        </w:rPr>
      </w:pPr>
      <w:r>
        <w:rPr>
          <w:rFonts w:cs="Calibri" w:hint="eastAsia"/>
          <w:sz w:val="20"/>
          <w:szCs w:val="20"/>
        </w:rPr>
        <w:t>测试计划、测试案例、测试报告等等，各种报告参见模版。</w:t>
      </w:r>
    </w:p>
    <w:p w:rsidR="00000000" w:rsidRDefault="003A3DA7">
      <w:pPr>
        <w:pStyle w:val="a3"/>
        <w:spacing w:before="0" w:beforeAutospacing="0" w:after="0" w:afterAutospacing="0"/>
        <w:ind w:left="295"/>
        <w:rPr>
          <w:rFonts w:ascii="微软雅黑" w:eastAsia="微软雅黑" w:hAnsi="微软雅黑" w:cs="Calibri" w:hint="eastAsia"/>
          <w:sz w:val="44"/>
          <w:szCs w:val="44"/>
        </w:rPr>
      </w:pPr>
      <w:r>
        <w:rPr>
          <w:rFonts w:ascii="微软雅黑" w:eastAsia="微软雅黑" w:hAnsi="微软雅黑" w:cs="Calibri" w:hint="eastAsia"/>
          <w:b/>
          <w:bCs/>
          <w:sz w:val="44"/>
          <w:szCs w:val="44"/>
        </w:rPr>
        <w:t>功能自动化测试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软件企业实施测试自动化，绝对不是拍脑袋说干就能干好的，它不仅涉及测试工作本身流程上、组织结构上的调整与改进，甚至也包括需求、设计、开发、维护及配置管理等其他方面的配合。</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一般来说，一个这样的软件开发团队可以优先开展自动化测试工作：测试－开发人员比例合适，比如</w:t>
      </w:r>
      <w:r>
        <w:rPr>
          <w:rFonts w:cs="Calibri" w:hint="eastAsia"/>
          <w:sz w:val="20"/>
          <w:szCs w:val="20"/>
        </w:rPr>
        <w:t>1</w:t>
      </w:r>
      <w:r>
        <w:rPr>
          <w:rFonts w:cs="Calibri" w:hint="eastAsia"/>
          <w:sz w:val="20"/>
          <w:szCs w:val="20"/>
        </w:rPr>
        <w:t>：</w:t>
      </w:r>
      <w:r>
        <w:rPr>
          <w:rFonts w:cs="Calibri" w:hint="eastAsia"/>
          <w:sz w:val="20"/>
          <w:szCs w:val="20"/>
        </w:rPr>
        <w:t>1</w:t>
      </w:r>
      <w:r>
        <w:rPr>
          <w:rFonts w:cs="Calibri" w:hint="eastAsia"/>
          <w:sz w:val="20"/>
          <w:szCs w:val="20"/>
        </w:rPr>
        <w:t>到</w:t>
      </w:r>
      <w:r>
        <w:rPr>
          <w:rFonts w:cs="Calibri" w:hint="eastAsia"/>
          <w:sz w:val="20"/>
          <w:szCs w:val="20"/>
        </w:rPr>
        <w:t>1</w:t>
      </w:r>
      <w:r>
        <w:rPr>
          <w:rFonts w:cs="Calibri" w:hint="eastAsia"/>
          <w:sz w:val="20"/>
          <w:szCs w:val="20"/>
        </w:rPr>
        <w:t>：</w:t>
      </w:r>
      <w:r>
        <w:rPr>
          <w:rFonts w:cs="Calibri" w:hint="eastAsia"/>
          <w:sz w:val="20"/>
          <w:szCs w:val="20"/>
        </w:rPr>
        <w:t>1</w:t>
      </w:r>
      <w:r>
        <w:rPr>
          <w:rFonts w:cs="Calibri" w:hint="eastAsia"/>
          <w:sz w:val="20"/>
          <w:szCs w:val="20"/>
        </w:rPr>
        <w:t>。</w:t>
      </w:r>
      <w:r>
        <w:rPr>
          <w:rFonts w:cs="Calibri" w:hint="eastAsia"/>
          <w:sz w:val="20"/>
          <w:szCs w:val="20"/>
        </w:rPr>
        <w:t>5</w:t>
      </w:r>
      <w:r>
        <w:rPr>
          <w:rFonts w:cs="Calibri" w:hint="eastAsia"/>
          <w:sz w:val="20"/>
          <w:szCs w:val="20"/>
        </w:rPr>
        <w:t>；开发团队总人数不少于</w:t>
      </w:r>
      <w:r>
        <w:rPr>
          <w:rFonts w:cs="Calibri" w:hint="eastAsia"/>
          <w:sz w:val="20"/>
          <w:szCs w:val="20"/>
        </w:rPr>
        <w:t>10</w:t>
      </w:r>
      <w:r>
        <w:rPr>
          <w:rFonts w:cs="Calibri" w:hint="eastAsia"/>
          <w:sz w:val="20"/>
          <w:szCs w:val="20"/>
        </w:rPr>
        <w:t>个。当然，如果你的公司只有三五个测试人员，要实施自动化测试绝非易事；不过可以先让一个、两个测试带头人首先试着开展这个工作，不断总结、不断提高，并和层层上司经常汇报工作的开展情况，再最终决定是否全面推行此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开</w:t>
      </w:r>
      <w:r>
        <w:rPr>
          <w:rFonts w:cs="Calibri" w:hint="eastAsia"/>
          <w:sz w:val="20"/>
          <w:szCs w:val="20"/>
        </w:rPr>
        <w:t>展自动化测试要具备从测试主管到开发工程师，测试执行者等结构合理的团队，要考虑到人员变更风险。</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目前自动化测试，一般仅仅局限于回归测试。</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不适合自动化测试的领域</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一次性项目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项目周期很短的项目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业务规则复杂的项目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美观、音质、易用性测试</w:t>
      </w:r>
      <w:r>
        <w:rPr>
          <w:rFonts w:cs="Calibri" w:hint="eastAsia"/>
          <w:color w:val="000000"/>
          <w:sz w:val="20"/>
          <w:szCs w:val="20"/>
        </w:rPr>
        <w:t xml:space="preserve">© </w:t>
      </w:r>
      <w:r>
        <w:rPr>
          <w:rFonts w:cs="Calibri" w:hint="eastAsia"/>
          <w:color w:val="000000"/>
          <w:sz w:val="20"/>
          <w:szCs w:val="20"/>
        </w:rPr>
        <w:t>系统不稳定</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涉及物理交互</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何时开展自动化测试</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何时使用自动化测试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项目没有严格的时间压力</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具有良好定义的测试策略和测试计划</w:t>
      </w:r>
      <w:r>
        <w:rPr>
          <w:rFonts w:cs="Calibri" w:hint="eastAsia"/>
          <w:color w:val="000000"/>
          <w:sz w:val="20"/>
          <w:szCs w:val="20"/>
        </w:rPr>
        <w:t xml:space="preserve"> </w:t>
      </w:r>
      <w:r>
        <w:rPr>
          <w:rFonts w:cs="Calibri" w:hint="eastAsia"/>
          <w:color w:val="000000"/>
          <w:sz w:val="20"/>
          <w:szCs w:val="20"/>
        </w:rPr>
        <w:t>（知道要测试什么，</w:t>
      </w:r>
      <w:r>
        <w:rPr>
          <w:rFonts w:cs="Calibri" w:hint="eastAsia"/>
          <w:color w:val="000000"/>
          <w:sz w:val="20"/>
          <w:szCs w:val="20"/>
        </w:rPr>
        <w:t xml:space="preserve"> </w:t>
      </w:r>
      <w:r>
        <w:rPr>
          <w:rFonts w:cs="Calibri" w:hint="eastAsia"/>
          <w:color w:val="000000"/>
          <w:sz w:val="20"/>
          <w:szCs w:val="20"/>
        </w:rPr>
        <w:t>知道什么时候测试）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对于自动化测试你拥有一个能够被识别的测试框架和候选者</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能够确保多个测试运行的构建策略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多平台环境需要被测试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拥</w:t>
      </w:r>
      <w:r>
        <w:rPr>
          <w:rFonts w:cs="Calibri" w:hint="eastAsia"/>
          <w:color w:val="000000"/>
          <w:sz w:val="20"/>
          <w:szCs w:val="20"/>
        </w:rPr>
        <w:t>有运行测试的硬件</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拥有关注在自动化过程上的资源</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何时使用用手工测试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没有标准的测试过程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没有一个测试什么、什么时候测试的清晰的蓝图</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在一个项目中，你是一个新人，并且还不是完全的理解方案的功能性和或者设计</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你或者整个项目在时间的压力下</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在团队中没有资源或者具有自动化测试技能的人</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没有硬件</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自动化工具使用要点</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功能测试实行自动化的使用，要注意以下几点：</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录制：这是必备功能，主要是看工具支持的协议以及是否有相关的</w:t>
      </w:r>
      <w:r>
        <w:rPr>
          <w:rFonts w:cs="Calibri" w:hint="eastAsia"/>
          <w:color w:val="000000"/>
          <w:sz w:val="20"/>
          <w:szCs w:val="20"/>
        </w:rPr>
        <w:t xml:space="preserve"> </w:t>
      </w:r>
      <w:r>
        <w:rPr>
          <w:rFonts w:cs="Calibri" w:hint="eastAsia"/>
          <w:color w:val="000000"/>
          <w:sz w:val="20"/>
          <w:szCs w:val="20"/>
        </w:rPr>
        <w:t>java</w:t>
      </w:r>
      <w:r>
        <w:rPr>
          <w:rFonts w:cs="Calibri" w:hint="eastAsia"/>
          <w:color w:val="000000"/>
          <w:sz w:val="20"/>
          <w:szCs w:val="20"/>
        </w:rPr>
        <w:t>测试插件，是否能够录制我们的测试目标对象是最重要的一点；</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分析结果：看是否具有方便的分析定制，以及结果是否在导出、统计中满足要求；</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检查点：主要是看有没有对下表所示的几种检查点的支持，或者要用到的检查点</w:t>
      </w:r>
    </w:p>
    <w:tbl>
      <w:tblPr>
        <w:tblW w:w="0" w:type="auto"/>
        <w:tblInd w:w="29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66"/>
        <w:gridCol w:w="2430"/>
        <w:gridCol w:w="4495"/>
      </w:tblGrid>
      <w:tr w:rsidR="00000000">
        <w:trPr>
          <w:divId w:val="697776701"/>
        </w:trPr>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检测点类型</w:t>
            </w:r>
          </w:p>
        </w:tc>
        <w:tc>
          <w:tcPr>
            <w:tcW w:w="33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描述</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应用举例</w:t>
            </w:r>
          </w:p>
        </w:tc>
      </w:tr>
      <w:tr w:rsidR="00000000">
        <w:trPr>
          <w:divId w:val="697776701"/>
        </w:trPr>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Page</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检测点</w:t>
            </w:r>
          </w:p>
        </w:tc>
        <w:tc>
          <w:tcPr>
            <w:tcW w:w="33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检查</w:t>
            </w:r>
            <w:r>
              <w:rPr>
                <w:rFonts w:hint="eastAsia"/>
                <w:color w:val="000000"/>
                <w:sz w:val="20"/>
                <w:szCs w:val="20"/>
              </w:rPr>
              <w:t xml:space="preserve"> Web</w:t>
            </w:r>
            <w:r>
              <w:rPr>
                <w:rFonts w:hint="eastAsia"/>
                <w:color w:val="000000"/>
                <w:sz w:val="20"/>
                <w:szCs w:val="20"/>
              </w:rPr>
              <w:t>页面的属性。</w:t>
            </w:r>
          </w:p>
        </w:tc>
        <w:tc>
          <w:tcPr>
            <w:tcW w:w="6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检查</w:t>
            </w:r>
            <w:r>
              <w:rPr>
                <w:rFonts w:hint="eastAsia"/>
                <w:color w:val="000000"/>
                <w:sz w:val="20"/>
                <w:szCs w:val="20"/>
              </w:rPr>
              <w:t xml:space="preserve"> Web</w:t>
            </w:r>
            <w:r>
              <w:rPr>
                <w:rFonts w:hint="eastAsia"/>
                <w:color w:val="000000"/>
                <w:sz w:val="20"/>
                <w:szCs w:val="20"/>
              </w:rPr>
              <w:t>页面中是否包含”死”连接，或者检查连接一个</w:t>
            </w:r>
            <w:r>
              <w:rPr>
                <w:rFonts w:hint="eastAsia"/>
                <w:color w:val="000000"/>
                <w:sz w:val="20"/>
                <w:szCs w:val="20"/>
              </w:rPr>
              <w:t xml:space="preserve"> Web</w:t>
            </w:r>
            <w:r>
              <w:rPr>
                <w:rFonts w:hint="eastAsia"/>
                <w:color w:val="000000"/>
                <w:sz w:val="20"/>
                <w:szCs w:val="20"/>
              </w:rPr>
              <w:t>页面所需要时间。</w:t>
            </w:r>
          </w:p>
        </w:tc>
      </w:tr>
      <w:tr w:rsidR="00000000">
        <w:trPr>
          <w:divId w:val="697776701"/>
        </w:trPr>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Text/ Text</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区域检测点</w:t>
            </w:r>
          </w:p>
        </w:tc>
        <w:tc>
          <w:tcPr>
            <w:tcW w:w="33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检查在窗口或</w:t>
            </w:r>
            <w:r>
              <w:rPr>
                <w:rFonts w:hint="eastAsia"/>
                <w:color w:val="000000"/>
                <w:sz w:val="20"/>
                <w:szCs w:val="20"/>
              </w:rPr>
              <w:t xml:space="preserve"> Web</w:t>
            </w:r>
            <w:r>
              <w:rPr>
                <w:rFonts w:hint="eastAsia"/>
                <w:color w:val="000000"/>
                <w:sz w:val="20"/>
                <w:szCs w:val="20"/>
              </w:rPr>
              <w:t>页面的指定位置是否显示了内容正确的文本。</w:t>
            </w:r>
          </w:p>
        </w:tc>
        <w:tc>
          <w:tcPr>
            <w:tcW w:w="6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检查在一个对话框中的指定位置，是否显示了内容正确的文本。</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Text</w:t>
            </w:r>
            <w:r>
              <w:rPr>
                <w:rFonts w:hint="eastAsia"/>
                <w:color w:val="000000"/>
                <w:sz w:val="20"/>
                <w:szCs w:val="20"/>
              </w:rPr>
              <w:t>检测点用于检测基于</w:t>
            </w:r>
            <w:r>
              <w:rPr>
                <w:rFonts w:hint="eastAsia"/>
                <w:color w:val="000000"/>
                <w:sz w:val="20"/>
                <w:szCs w:val="20"/>
              </w:rPr>
              <w:t xml:space="preserve"> Web</w:t>
            </w:r>
            <w:r>
              <w:rPr>
                <w:rFonts w:hint="eastAsia"/>
                <w:color w:val="000000"/>
                <w:sz w:val="20"/>
                <w:szCs w:val="20"/>
              </w:rPr>
              <w:t>的应用，</w:t>
            </w:r>
            <w:r>
              <w:rPr>
                <w:rFonts w:hint="eastAsia"/>
                <w:color w:val="000000"/>
                <w:sz w:val="20"/>
                <w:szCs w:val="20"/>
              </w:rPr>
              <w:t xml:space="preserve"> Text</w:t>
            </w:r>
            <w:r>
              <w:rPr>
                <w:rFonts w:hint="eastAsia"/>
                <w:color w:val="000000"/>
                <w:sz w:val="20"/>
                <w:szCs w:val="20"/>
              </w:rPr>
              <w:t>区域检测点用于检测传统的</w:t>
            </w:r>
            <w:r>
              <w:rPr>
                <w:rFonts w:hint="eastAsia"/>
                <w:color w:val="000000"/>
                <w:sz w:val="20"/>
                <w:szCs w:val="20"/>
              </w:rPr>
              <w:t>Windows</w:t>
            </w:r>
            <w:r>
              <w:rPr>
                <w:rFonts w:hint="eastAsia"/>
                <w:color w:val="000000"/>
                <w:sz w:val="20"/>
                <w:szCs w:val="20"/>
              </w:rPr>
              <w:t>应用。</w:t>
            </w:r>
          </w:p>
        </w:tc>
      </w:tr>
      <w:tr w:rsidR="00000000">
        <w:trPr>
          <w:divId w:val="697776701"/>
        </w:trPr>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Standard</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检测点</w:t>
            </w:r>
          </w:p>
        </w:tc>
        <w:tc>
          <w:tcPr>
            <w:tcW w:w="3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也叫做</w:t>
            </w:r>
            <w:r>
              <w:rPr>
                <w:rFonts w:hint="eastAsia"/>
                <w:color w:val="000000"/>
                <w:sz w:val="20"/>
                <w:szCs w:val="20"/>
              </w:rPr>
              <w:t xml:space="preserve"> Object</w:t>
            </w:r>
            <w:r>
              <w:rPr>
                <w:rFonts w:hint="eastAsia"/>
                <w:color w:val="000000"/>
                <w:sz w:val="20"/>
                <w:szCs w:val="20"/>
              </w:rPr>
              <w:t>检测点，用于检测标准界面元素的状态。</w:t>
            </w:r>
          </w:p>
        </w:tc>
        <w:tc>
          <w:tcPr>
            <w:tcW w:w="6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检查一个编辑框的值是否正确，或者是检查一个复选框是否被选中</w:t>
            </w:r>
          </w:p>
        </w:tc>
      </w:tr>
      <w:tr w:rsidR="00000000">
        <w:trPr>
          <w:divId w:val="697776701"/>
        </w:trPr>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Image</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检测点</w:t>
            </w:r>
          </w:p>
        </w:tc>
        <w:tc>
          <w:tcPr>
            <w:tcW w:w="33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检查界面上图片的正确性。</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检查</w:t>
            </w:r>
            <w:r>
              <w:rPr>
                <w:rFonts w:hint="eastAsia"/>
                <w:color w:val="000000"/>
                <w:sz w:val="20"/>
                <w:szCs w:val="20"/>
              </w:rPr>
              <w:t xml:space="preserve"> Web</w:t>
            </w:r>
            <w:r>
              <w:rPr>
                <w:rFonts w:hint="eastAsia"/>
                <w:color w:val="000000"/>
                <w:sz w:val="20"/>
                <w:szCs w:val="20"/>
              </w:rPr>
              <w:t>页面上图片的正确性。</w:t>
            </w:r>
          </w:p>
        </w:tc>
      </w:tr>
      <w:tr w:rsidR="00000000">
        <w:trPr>
          <w:divId w:val="697776701"/>
        </w:trPr>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Table</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检测点</w:t>
            </w:r>
          </w:p>
        </w:tc>
        <w:tc>
          <w:tcPr>
            <w:tcW w:w="33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检查表格中内容的正确性。</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检查表格中的内容是否正确。</w:t>
            </w:r>
          </w:p>
        </w:tc>
      </w:tr>
      <w:tr w:rsidR="00000000">
        <w:trPr>
          <w:divId w:val="697776701"/>
        </w:trPr>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Database</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检测点</w:t>
            </w:r>
          </w:p>
        </w:tc>
        <w:tc>
          <w:tcPr>
            <w:tcW w:w="33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检测</w:t>
            </w:r>
            <w:r>
              <w:rPr>
                <w:rFonts w:hint="eastAsia"/>
                <w:color w:val="000000"/>
                <w:sz w:val="20"/>
                <w:szCs w:val="20"/>
              </w:rPr>
              <w:t xml:space="preserve"> Windows</w:t>
            </w:r>
            <w:r>
              <w:rPr>
                <w:rFonts w:hint="eastAsia"/>
                <w:color w:val="000000"/>
                <w:sz w:val="20"/>
                <w:szCs w:val="20"/>
              </w:rPr>
              <w:t>应用</w:t>
            </w:r>
            <w:r>
              <w:rPr>
                <w:rFonts w:hint="eastAsia"/>
                <w:color w:val="000000"/>
                <w:sz w:val="20"/>
                <w:szCs w:val="20"/>
              </w:rPr>
              <w:t>或</w:t>
            </w:r>
            <w:r>
              <w:rPr>
                <w:rFonts w:hint="eastAsia"/>
                <w:color w:val="000000"/>
                <w:sz w:val="20"/>
                <w:szCs w:val="20"/>
              </w:rPr>
              <w:t xml:space="preserve"> Web</w:t>
            </w:r>
            <w:r>
              <w:rPr>
                <w:rFonts w:hint="eastAsia"/>
                <w:color w:val="000000"/>
                <w:sz w:val="20"/>
                <w:szCs w:val="20"/>
              </w:rPr>
              <w:t>应用访问数据库时，数据内容的正确性。</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检查数据库查询的正确性。</w:t>
            </w:r>
          </w:p>
        </w:tc>
      </w:tr>
      <w:tr w:rsidR="00000000">
        <w:trPr>
          <w:divId w:val="697776701"/>
        </w:trPr>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XML</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检测点</w:t>
            </w:r>
          </w:p>
        </w:tc>
        <w:tc>
          <w:tcPr>
            <w:tcW w:w="33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检查</w:t>
            </w:r>
            <w:r>
              <w:rPr>
                <w:rFonts w:hint="eastAsia"/>
                <w:color w:val="000000"/>
                <w:sz w:val="20"/>
                <w:szCs w:val="20"/>
              </w:rPr>
              <w:t xml:space="preserve"> XML</w:t>
            </w:r>
            <w:r>
              <w:rPr>
                <w:rFonts w:hint="eastAsia"/>
                <w:color w:val="000000"/>
                <w:sz w:val="20"/>
                <w:szCs w:val="20"/>
              </w:rPr>
              <w:t>文档内容的正确性</w:t>
            </w:r>
          </w:p>
        </w:tc>
        <w:tc>
          <w:tcPr>
            <w:tcW w:w="6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XML</w:t>
            </w:r>
            <w:r>
              <w:rPr>
                <w:rFonts w:hint="eastAsia"/>
                <w:color w:val="000000"/>
                <w:sz w:val="20"/>
                <w:szCs w:val="20"/>
              </w:rPr>
              <w:t>检测点有两种——</w:t>
            </w:r>
            <w:r>
              <w:rPr>
                <w:rFonts w:hint="eastAsia"/>
                <w:color w:val="000000"/>
                <w:sz w:val="20"/>
                <w:szCs w:val="20"/>
              </w:rPr>
              <w:t>XML</w:t>
            </w:r>
            <w:r>
              <w:rPr>
                <w:rFonts w:hint="eastAsia"/>
                <w:color w:val="000000"/>
                <w:sz w:val="20"/>
                <w:szCs w:val="20"/>
              </w:rPr>
              <w:t>文件检测点和</w:t>
            </w:r>
            <w:r>
              <w:rPr>
                <w:rFonts w:hint="eastAsia"/>
                <w:color w:val="000000"/>
                <w:sz w:val="20"/>
                <w:szCs w:val="20"/>
              </w:rPr>
              <w:t xml:space="preserve"> XML</w:t>
            </w:r>
            <w:r>
              <w:rPr>
                <w:rFonts w:hint="eastAsia"/>
                <w:color w:val="000000"/>
                <w:sz w:val="20"/>
                <w:szCs w:val="20"/>
              </w:rPr>
              <w:t>应用检测点。</w:t>
            </w:r>
            <w:r>
              <w:rPr>
                <w:rFonts w:hint="eastAsia"/>
                <w:color w:val="000000"/>
                <w:sz w:val="20"/>
                <w:szCs w:val="20"/>
              </w:rPr>
              <w:t xml:space="preserve"> XML</w:t>
            </w:r>
            <w:r>
              <w:rPr>
                <w:rFonts w:hint="eastAsia"/>
                <w:color w:val="000000"/>
                <w:sz w:val="20"/>
                <w:szCs w:val="20"/>
              </w:rPr>
              <w:t>文件检测点用于检查一个</w:t>
            </w:r>
            <w:r>
              <w:rPr>
                <w:rFonts w:hint="eastAsia"/>
                <w:color w:val="000000"/>
                <w:sz w:val="20"/>
                <w:szCs w:val="20"/>
              </w:rPr>
              <w:t xml:space="preserve"> XML</w:t>
            </w:r>
            <w:r>
              <w:rPr>
                <w:rFonts w:hint="eastAsia"/>
                <w:color w:val="000000"/>
                <w:sz w:val="20"/>
                <w:szCs w:val="20"/>
              </w:rPr>
              <w:t>文件；</w:t>
            </w:r>
            <w:r>
              <w:rPr>
                <w:rFonts w:hint="eastAsia"/>
                <w:color w:val="000000"/>
                <w:sz w:val="20"/>
                <w:szCs w:val="20"/>
              </w:rPr>
              <w:t xml:space="preserve"> XML</w:t>
            </w:r>
            <w:r>
              <w:rPr>
                <w:rFonts w:hint="eastAsia"/>
                <w:color w:val="000000"/>
                <w:sz w:val="20"/>
                <w:szCs w:val="20"/>
              </w:rPr>
              <w:t>应用检测点用于检查一个</w:t>
            </w:r>
            <w:r>
              <w:rPr>
                <w:rFonts w:hint="eastAsia"/>
                <w:color w:val="000000"/>
                <w:sz w:val="20"/>
                <w:szCs w:val="20"/>
              </w:rPr>
              <w:t xml:space="preserve"> Web</w:t>
            </w:r>
            <w:r>
              <w:rPr>
                <w:rFonts w:hint="eastAsia"/>
                <w:color w:val="000000"/>
                <w:sz w:val="20"/>
                <w:szCs w:val="20"/>
              </w:rPr>
              <w:t>页面的</w:t>
            </w:r>
            <w:r>
              <w:rPr>
                <w:rFonts w:hint="eastAsia"/>
                <w:color w:val="000000"/>
                <w:sz w:val="20"/>
                <w:szCs w:val="20"/>
              </w:rPr>
              <w:t>XML</w:t>
            </w:r>
            <w:r>
              <w:rPr>
                <w:rFonts w:hint="eastAsia"/>
                <w:color w:val="000000"/>
                <w:sz w:val="20"/>
                <w:szCs w:val="20"/>
              </w:rPr>
              <w:t>文档。</w:t>
            </w:r>
          </w:p>
        </w:tc>
      </w:tr>
      <w:tr w:rsidR="00000000">
        <w:trPr>
          <w:divId w:val="697776701"/>
        </w:trPr>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Bitmap</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检测点</w:t>
            </w:r>
          </w:p>
        </w:tc>
        <w:tc>
          <w:tcPr>
            <w:tcW w:w="33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检查从</w:t>
            </w:r>
            <w:r>
              <w:rPr>
                <w:rFonts w:hint="eastAsia"/>
                <w:color w:val="000000"/>
                <w:sz w:val="20"/>
                <w:szCs w:val="20"/>
              </w:rPr>
              <w:t xml:space="preserve"> Web</w:t>
            </w:r>
            <w:r>
              <w:rPr>
                <w:rFonts w:hint="eastAsia"/>
                <w:color w:val="000000"/>
                <w:sz w:val="20"/>
                <w:szCs w:val="20"/>
              </w:rPr>
              <w:t>页面或</w:t>
            </w:r>
            <w:r>
              <w:rPr>
                <w:rFonts w:hint="eastAsia"/>
                <w:color w:val="000000"/>
                <w:sz w:val="20"/>
                <w:szCs w:val="20"/>
              </w:rPr>
              <w:t xml:space="preserve"> Windows</w:t>
            </w:r>
            <w:r>
              <w:rPr>
                <w:rFonts w:hint="eastAsia"/>
                <w:color w:val="000000"/>
                <w:sz w:val="20"/>
                <w:szCs w:val="20"/>
              </w:rPr>
              <w:t>窗口中捕获的某一部分区域。</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检查一个</w:t>
            </w:r>
            <w:r>
              <w:rPr>
                <w:rFonts w:hint="eastAsia"/>
                <w:color w:val="000000"/>
                <w:sz w:val="20"/>
                <w:szCs w:val="20"/>
              </w:rPr>
              <w:t xml:space="preserve"> Windows</w:t>
            </w:r>
            <w:r>
              <w:rPr>
                <w:rFonts w:hint="eastAsia"/>
                <w:color w:val="000000"/>
                <w:sz w:val="20"/>
                <w:szCs w:val="20"/>
              </w:rPr>
              <w:t>窗口（或这个窗口的某一部分）显示的正确性。</w:t>
            </w:r>
          </w:p>
        </w:tc>
      </w:tr>
    </w:tbl>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参数化：</w:t>
      </w:r>
      <w:r>
        <w:rPr>
          <w:rFonts w:cs="Calibri" w:hint="eastAsia"/>
          <w:color w:val="000000"/>
          <w:sz w:val="20"/>
          <w:szCs w:val="20"/>
        </w:rPr>
        <w:t xml:space="preserve"> </w:t>
      </w:r>
      <w:r>
        <w:rPr>
          <w:rFonts w:cs="Calibri" w:hint="eastAsia"/>
          <w:color w:val="000000"/>
          <w:sz w:val="20"/>
          <w:szCs w:val="20"/>
        </w:rPr>
        <w:t>主要有以下</w:t>
      </w:r>
      <w:r>
        <w:rPr>
          <w:rFonts w:cs="Calibri" w:hint="eastAsia"/>
          <w:color w:val="000000"/>
          <w:sz w:val="20"/>
          <w:szCs w:val="20"/>
        </w:rPr>
        <w:t>3</w:t>
      </w:r>
      <w:r>
        <w:rPr>
          <w:rFonts w:cs="Calibri" w:hint="eastAsia"/>
          <w:color w:val="000000"/>
          <w:sz w:val="20"/>
          <w:szCs w:val="20"/>
        </w:rPr>
        <w:t>种情况</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数据输入的参数化—可以循环利用我们的脚本</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检测点的参数化——可以减少我们的维护成本</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运行、分析测试脚本——可以方便我们调试、维护脚本</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输出数值：对程序本身输出的数值进行捕获，加以利用，这样也可以调高我们维护脚本的效率；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使用通配符：我们工作的时候适当使用通配符，可以提高我们的工作效率，减少脚本的改动</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组织测试脚本：适当的组织测试脚本，可以减少我们测试脚本编制和调试的次数，提高重用度。主要有几种方法：分割、添加、拷贝、调用。</w:t>
      </w:r>
    </w:p>
    <w:p w:rsidR="00000000" w:rsidRDefault="003A3DA7">
      <w:pPr>
        <w:pStyle w:val="a3"/>
        <w:spacing w:before="0" w:beforeAutospacing="0" w:after="0" w:afterAutospacing="0"/>
        <w:ind w:left="295"/>
        <w:rPr>
          <w:rFonts w:ascii="微软雅黑" w:eastAsia="微软雅黑" w:hAnsi="微软雅黑" w:cs="Calibri"/>
          <w:sz w:val="44"/>
          <w:szCs w:val="44"/>
        </w:rPr>
      </w:pPr>
      <w:r>
        <w:rPr>
          <w:rFonts w:ascii="微软雅黑" w:eastAsia="微软雅黑" w:hAnsi="微软雅黑" w:cs="Calibri" w:hint="eastAsia"/>
          <w:b/>
          <w:bCs/>
          <w:sz w:val="44"/>
          <w:szCs w:val="44"/>
        </w:rPr>
        <w:t>性能测试实例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性能测试：测试软件的运行性能。这种测试常常与强度测试结合进行，需要事先</w:t>
      </w:r>
      <w:r>
        <w:rPr>
          <w:rFonts w:cs="Calibri" w:hint="eastAsia"/>
          <w:sz w:val="20"/>
          <w:szCs w:val="20"/>
        </w:rPr>
        <w:t>对被测软件提出性能指标，如传输连接的最长时限、传输的错误率、计算的精度、记录的精度、响应的时限和恢复时限等。</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性能测试指标</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SQL</w:t>
      </w:r>
      <w:r>
        <w:rPr>
          <w:rFonts w:ascii="华文仿宋" w:eastAsia="华文仿宋" w:hAnsi="华文仿宋" w:cs="Calibri" w:hint="eastAsia"/>
          <w:b/>
          <w:bCs/>
          <w:sz w:val="32"/>
          <w:szCs w:val="32"/>
        </w:rPr>
        <w:t>数据库</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w:t>
      </w:r>
      <w:r>
        <w:rPr>
          <w:rFonts w:cs="Calibri" w:hint="eastAsia"/>
          <w:sz w:val="20"/>
          <w:szCs w:val="20"/>
        </w:rPr>
        <w:t>UserConnections(</w:t>
      </w:r>
      <w:r>
        <w:rPr>
          <w:rFonts w:cs="Calibri" w:hint="eastAsia"/>
          <w:sz w:val="20"/>
          <w:szCs w:val="20"/>
        </w:rPr>
        <w:t>用户连接数，也就是数据库的连接数量</w:t>
      </w:r>
      <w:r>
        <w:rPr>
          <w:rFonts w:cs="Calibri" w:hint="eastAsia"/>
          <w:sz w:val="20"/>
          <w:szCs w:val="20"/>
        </w:rPr>
        <w:t>)</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w:t>
      </w:r>
      <w:r>
        <w:rPr>
          <w:rFonts w:cs="Calibri" w:hint="eastAsia"/>
          <w:sz w:val="20"/>
          <w:szCs w:val="20"/>
        </w:rPr>
        <w:t>Number ofdeadlocks/Sec/</w:t>
      </w:r>
      <w:r>
        <w:rPr>
          <w:rFonts w:cs="Calibri" w:hint="eastAsia"/>
          <w:sz w:val="20"/>
          <w:szCs w:val="20"/>
        </w:rPr>
        <w:t>－</w:t>
      </w:r>
      <w:r>
        <w:rPr>
          <w:rFonts w:cs="Calibri" w:hint="eastAsia"/>
          <w:sz w:val="20"/>
          <w:szCs w:val="20"/>
        </w:rPr>
        <w:t xml:space="preserve">Total </w:t>
      </w:r>
      <w:r>
        <w:rPr>
          <w:rFonts w:cs="Calibri" w:hint="eastAsia"/>
          <w:sz w:val="20"/>
          <w:szCs w:val="20"/>
        </w:rPr>
        <w:t>（数据库死锁）</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w:t>
      </w:r>
      <w:r>
        <w:rPr>
          <w:rFonts w:cs="Calibri" w:hint="eastAsia"/>
          <w:sz w:val="20"/>
          <w:szCs w:val="20"/>
        </w:rPr>
        <w:t>Memory\AvailalleMbyte</w:t>
      </w:r>
      <w:r>
        <w:rPr>
          <w:rFonts w:cs="Calibri" w:hint="eastAsia"/>
          <w:sz w:val="20"/>
          <w:szCs w:val="20"/>
        </w:rPr>
        <w:t>内存监控</w:t>
      </w:r>
      <w:r>
        <w:rPr>
          <w:rFonts w:cs="Calibri" w:hint="eastAsia"/>
          <w:sz w:val="20"/>
          <w:szCs w:val="20"/>
        </w:rPr>
        <w:t>(</w:t>
      </w:r>
      <w:r>
        <w:rPr>
          <w:rFonts w:cs="Calibri" w:hint="eastAsia"/>
          <w:sz w:val="20"/>
          <w:szCs w:val="20"/>
        </w:rPr>
        <w:t>可用内存</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w:t>
      </w:r>
      <w:r>
        <w:rPr>
          <w:rFonts w:cs="Calibri" w:hint="eastAsia"/>
          <w:sz w:val="20"/>
          <w:szCs w:val="20"/>
        </w:rPr>
        <w:t xml:space="preserve">Physicsdisk\disk </w:t>
      </w:r>
      <w:r>
        <w:rPr>
          <w:rFonts w:cs="Calibri" w:hint="eastAsia"/>
          <w:sz w:val="20"/>
          <w:szCs w:val="20"/>
        </w:rPr>
        <w:t>time\</w:t>
      </w:r>
      <w:r>
        <w:rPr>
          <w:rFonts w:cs="Calibri" w:hint="eastAsia"/>
          <w:sz w:val="20"/>
          <w:szCs w:val="20"/>
        </w:rPr>
        <w:t>－</w:t>
      </w:r>
      <w:r>
        <w:rPr>
          <w:rFonts w:cs="Calibri" w:hint="eastAsia"/>
          <w:sz w:val="20"/>
          <w:szCs w:val="20"/>
        </w:rPr>
        <w:t xml:space="preserve">Total </w:t>
      </w:r>
      <w:r>
        <w:rPr>
          <w:rFonts w:cs="Calibri" w:hint="eastAsia"/>
          <w:sz w:val="20"/>
          <w:szCs w:val="20"/>
        </w:rPr>
        <w:t>（磁盘读写总时间）</w:t>
      </w:r>
      <w:r>
        <w:rPr>
          <w:rFonts w:cs="Calibri" w:hint="eastAsia"/>
          <w:sz w:val="20"/>
          <w:szCs w:val="20"/>
        </w:rPr>
        <w:t xml:space="preserve"> </w:t>
      </w:r>
      <w:r>
        <w:rPr>
          <w:rFonts w:cs="Calibri" w:hint="eastAsia"/>
          <w:sz w:val="20"/>
          <w:szCs w:val="20"/>
        </w:rPr>
        <w:t>（出现瓶颈时检查读磁盘的时间长还是写磁盘的时间长）</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w:t>
      </w:r>
      <w:r>
        <w:rPr>
          <w:rFonts w:cs="Calibri" w:hint="eastAsia"/>
          <w:sz w:val="20"/>
          <w:szCs w:val="20"/>
        </w:rPr>
        <w:t>Butter Caile hit(</w:t>
      </w:r>
      <w:r>
        <w:rPr>
          <w:rFonts w:cs="Calibri" w:hint="eastAsia"/>
          <w:sz w:val="20"/>
          <w:szCs w:val="20"/>
        </w:rPr>
        <w:t>数据库缓存的选取命中率</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6</w:t>
      </w:r>
      <w:r>
        <w:rPr>
          <w:rFonts w:cs="Calibri" w:hint="eastAsia"/>
          <w:sz w:val="20"/>
          <w:szCs w:val="20"/>
        </w:rPr>
        <w:t>．数据库的命中率不能低于</w:t>
      </w:r>
      <w:r>
        <w:rPr>
          <w:rFonts w:cs="Calibri" w:hint="eastAsia"/>
          <w:sz w:val="20"/>
          <w:szCs w:val="20"/>
        </w:rPr>
        <w:t>92</w:t>
      </w:r>
      <w:r>
        <w:rPr>
          <w:rFonts w:cs="Calibri" w:hint="eastAsia"/>
          <w:sz w:val="20"/>
          <w:szCs w:val="20"/>
        </w:rPr>
        <w:t>％</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Web Server</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1</w:t>
      </w:r>
      <w:r>
        <w:rPr>
          <w:rFonts w:cs="Calibri" w:hint="eastAsia"/>
          <w:sz w:val="20"/>
          <w:szCs w:val="20"/>
        </w:rPr>
        <w:t>．</w:t>
      </w:r>
      <w:r>
        <w:rPr>
          <w:rFonts w:cs="Calibri" w:hint="eastAsia"/>
          <w:sz w:val="20"/>
          <w:szCs w:val="20"/>
        </w:rPr>
        <w:t>Processor\ Processon time\ Tatol cpu</w:t>
      </w:r>
      <w:r>
        <w:rPr>
          <w:rFonts w:cs="Calibri" w:hint="eastAsia"/>
          <w:sz w:val="20"/>
          <w:szCs w:val="20"/>
        </w:rPr>
        <w:t>时间</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2</w:t>
      </w:r>
      <w:r>
        <w:rPr>
          <w:rFonts w:cs="Calibri" w:hint="eastAsia"/>
          <w:sz w:val="20"/>
          <w:szCs w:val="20"/>
        </w:rPr>
        <w:t>．</w:t>
      </w:r>
      <w:r>
        <w:rPr>
          <w:rFonts w:cs="Calibri" w:hint="eastAsia"/>
          <w:sz w:val="20"/>
          <w:szCs w:val="20"/>
        </w:rPr>
        <w:t xml:space="preserve">Memory\Availalle MbyteAvai </w:t>
      </w:r>
      <w:r>
        <w:rPr>
          <w:rFonts w:cs="Calibri" w:hint="eastAsia"/>
          <w:sz w:val="20"/>
          <w:szCs w:val="20"/>
        </w:rPr>
        <w:t>应用服务器的内存</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3</w:t>
      </w:r>
      <w:r>
        <w:rPr>
          <w:rFonts w:cs="Calibri" w:hint="eastAsia"/>
          <w:sz w:val="20"/>
          <w:szCs w:val="20"/>
        </w:rPr>
        <w:t>．</w:t>
      </w:r>
      <w:r>
        <w:rPr>
          <w:rFonts w:cs="Calibri" w:hint="eastAsia"/>
          <w:sz w:val="20"/>
          <w:szCs w:val="20"/>
        </w:rPr>
        <w:t>RequstQuened</w:t>
      </w:r>
      <w:r>
        <w:rPr>
          <w:rFonts w:cs="Calibri" w:hint="eastAsia"/>
          <w:sz w:val="20"/>
          <w:szCs w:val="20"/>
        </w:rPr>
        <w:t>进入</w:t>
      </w:r>
      <w:r>
        <w:rPr>
          <w:rFonts w:cs="Calibri" w:hint="eastAsia"/>
          <w:sz w:val="20"/>
          <w:szCs w:val="20"/>
        </w:rPr>
        <w:t>HTTP</w:t>
      </w:r>
      <w:r>
        <w:rPr>
          <w:rFonts w:cs="Calibri" w:hint="eastAsia"/>
          <w:sz w:val="20"/>
          <w:szCs w:val="20"/>
        </w:rPr>
        <w:t>队列的时间；队列</w:t>
      </w:r>
      <w:r>
        <w:rPr>
          <w:rFonts w:cs="Calibri" w:hint="eastAsia"/>
          <w:sz w:val="20"/>
          <w:szCs w:val="20"/>
        </w:rPr>
        <w:t>/</w:t>
      </w:r>
      <w:r>
        <w:rPr>
          <w:rFonts w:cs="Calibri" w:hint="eastAsia"/>
          <w:sz w:val="20"/>
          <w:szCs w:val="20"/>
        </w:rPr>
        <w:t>每秒</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4</w:t>
      </w:r>
      <w:r>
        <w:rPr>
          <w:rFonts w:cs="Calibri" w:hint="eastAsia"/>
          <w:sz w:val="20"/>
          <w:szCs w:val="20"/>
        </w:rPr>
        <w:t>．</w:t>
      </w:r>
      <w:r>
        <w:rPr>
          <w:rFonts w:cs="Calibri" w:hint="eastAsia"/>
          <w:sz w:val="20"/>
          <w:szCs w:val="20"/>
        </w:rPr>
        <w:t>Totalrequest</w:t>
      </w:r>
      <w:r>
        <w:rPr>
          <w:rFonts w:cs="Calibri" w:hint="eastAsia"/>
          <w:sz w:val="20"/>
          <w:szCs w:val="20"/>
        </w:rPr>
        <w:t>总请求数时间</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5</w:t>
      </w:r>
      <w:r>
        <w:rPr>
          <w:rFonts w:cs="Calibri" w:hint="eastAsia"/>
          <w:sz w:val="20"/>
          <w:szCs w:val="20"/>
        </w:rPr>
        <w:t>．</w:t>
      </w:r>
      <w:r>
        <w:rPr>
          <w:rFonts w:cs="Calibri" w:hint="eastAsia"/>
          <w:sz w:val="20"/>
          <w:szCs w:val="20"/>
        </w:rPr>
        <w:t>AvgRps</w:t>
      </w:r>
      <w:r>
        <w:rPr>
          <w:rFonts w:cs="Calibri" w:hint="eastAsia"/>
          <w:sz w:val="20"/>
          <w:szCs w:val="20"/>
        </w:rPr>
        <w:t>平均每秒钟响应次</w:t>
      </w:r>
      <w:r>
        <w:rPr>
          <w:rFonts w:cs="Calibri" w:hint="eastAsia"/>
          <w:sz w:val="20"/>
          <w:szCs w:val="20"/>
        </w:rPr>
        <w:t>数＝总请求时间</w:t>
      </w:r>
      <w:r>
        <w:rPr>
          <w:rFonts w:cs="Calibri" w:hint="eastAsia"/>
          <w:sz w:val="20"/>
          <w:szCs w:val="20"/>
        </w:rPr>
        <w:t>/</w:t>
      </w:r>
      <w:r>
        <w:rPr>
          <w:rFonts w:cs="Calibri" w:hint="eastAsia"/>
          <w:sz w:val="20"/>
          <w:szCs w:val="20"/>
        </w:rPr>
        <w:t>秒数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6</w:t>
      </w:r>
      <w:r>
        <w:rPr>
          <w:rFonts w:cs="Calibri" w:hint="eastAsia"/>
          <w:sz w:val="20"/>
          <w:szCs w:val="20"/>
        </w:rPr>
        <w:t>．</w:t>
      </w:r>
      <w:r>
        <w:rPr>
          <w:rFonts w:cs="Calibri" w:hint="eastAsia"/>
          <w:sz w:val="20"/>
          <w:szCs w:val="20"/>
        </w:rPr>
        <w:t xml:space="preserve">Avgtimetolastbyte perterstion </w:t>
      </w:r>
      <w:r>
        <w:rPr>
          <w:rFonts w:cs="Calibri" w:hint="eastAsia"/>
          <w:sz w:val="20"/>
          <w:szCs w:val="20"/>
        </w:rPr>
        <w:t>（</w:t>
      </w:r>
      <w:r>
        <w:rPr>
          <w:rFonts w:cs="Calibri" w:hint="eastAsia"/>
          <w:sz w:val="20"/>
          <w:szCs w:val="20"/>
        </w:rPr>
        <w:t>mstes</w:t>
      </w:r>
      <w:r>
        <w:rPr>
          <w:rFonts w:cs="Calibri" w:hint="eastAsia"/>
          <w:sz w:val="20"/>
          <w:szCs w:val="20"/>
        </w:rPr>
        <w:t>）平均每秒迭代次数；</w:t>
      </w:r>
      <w:r>
        <w:rPr>
          <w:rFonts w:cs="Calibri" w:hint="eastAsia"/>
          <w:sz w:val="20"/>
          <w:szCs w:val="20"/>
        </w:rPr>
        <w:t xml:space="preserve"> </w:t>
      </w:r>
      <w:r>
        <w:rPr>
          <w:rFonts w:cs="Calibri" w:hint="eastAsia"/>
          <w:sz w:val="20"/>
          <w:szCs w:val="20"/>
        </w:rPr>
        <w:t>上一个页面到下一个页面的时间是你录入角本的一个过程的执行</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7</w:t>
      </w:r>
      <w:r>
        <w:rPr>
          <w:rFonts w:cs="Calibri" w:hint="eastAsia"/>
          <w:sz w:val="20"/>
          <w:szCs w:val="20"/>
        </w:rPr>
        <w:t>．</w:t>
      </w:r>
      <w:r>
        <w:rPr>
          <w:rFonts w:cs="Calibri" w:hint="eastAsia"/>
          <w:sz w:val="20"/>
          <w:szCs w:val="20"/>
        </w:rPr>
        <w:t>HttpError</w:t>
      </w:r>
      <w:r>
        <w:rPr>
          <w:rFonts w:cs="Calibri" w:hint="eastAsia"/>
          <w:sz w:val="20"/>
          <w:szCs w:val="20"/>
        </w:rPr>
        <w:t>无效请求次数</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8</w:t>
      </w:r>
      <w:r>
        <w:rPr>
          <w:rFonts w:cs="Calibri" w:hint="eastAsia"/>
          <w:sz w:val="20"/>
          <w:szCs w:val="20"/>
        </w:rPr>
        <w:t>．</w:t>
      </w:r>
      <w:r>
        <w:rPr>
          <w:rFonts w:cs="Calibri" w:hint="eastAsia"/>
          <w:sz w:val="20"/>
          <w:szCs w:val="20"/>
        </w:rPr>
        <w:t>Send</w:t>
      </w:r>
      <w:r>
        <w:rPr>
          <w:rFonts w:cs="Calibri" w:hint="eastAsia"/>
          <w:sz w:val="20"/>
          <w:szCs w:val="20"/>
        </w:rPr>
        <w:t>发送请求次数字节数</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UNIX</w:t>
      </w:r>
      <w:r>
        <w:rPr>
          <w:rFonts w:ascii="华文仿宋" w:eastAsia="华文仿宋" w:hAnsi="华文仿宋" w:cs="Calibri" w:hint="eastAsia"/>
          <w:b/>
          <w:bCs/>
          <w:sz w:val="32"/>
          <w:szCs w:val="32"/>
        </w:rPr>
        <w:t>资源监控指标和描述</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平均负载：系统正常状态下，最后</w:t>
      </w:r>
      <w:r>
        <w:rPr>
          <w:rFonts w:cs="Calibri" w:hint="eastAsia"/>
          <w:color w:val="000000"/>
          <w:sz w:val="20"/>
          <w:szCs w:val="20"/>
        </w:rPr>
        <w:t>60</w:t>
      </w:r>
      <w:r>
        <w:rPr>
          <w:rFonts w:cs="Calibri" w:hint="eastAsia"/>
          <w:color w:val="000000"/>
          <w:sz w:val="20"/>
          <w:szCs w:val="20"/>
        </w:rPr>
        <w:t>秒同步进程的平均个数；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冲突率：在以太网上监测到的每秒冲突数；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进程</w:t>
      </w:r>
      <w:r>
        <w:rPr>
          <w:rFonts w:cs="Calibri" w:hint="eastAsia"/>
          <w:color w:val="000000"/>
          <w:sz w:val="20"/>
          <w:szCs w:val="20"/>
        </w:rPr>
        <w:t>/</w:t>
      </w:r>
      <w:r>
        <w:rPr>
          <w:rFonts w:cs="Calibri" w:hint="eastAsia"/>
          <w:color w:val="000000"/>
          <w:sz w:val="20"/>
          <w:szCs w:val="20"/>
        </w:rPr>
        <w:t>线程交换率：进程和线程之间每秒交换次数；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CPU</w:t>
      </w:r>
      <w:r>
        <w:rPr>
          <w:rFonts w:cs="Calibri" w:hint="eastAsia"/>
          <w:color w:val="000000"/>
          <w:sz w:val="20"/>
          <w:szCs w:val="20"/>
        </w:rPr>
        <w:t>利用率：</w:t>
      </w:r>
      <w:r>
        <w:rPr>
          <w:rFonts w:cs="Calibri" w:hint="eastAsia"/>
          <w:color w:val="000000"/>
          <w:sz w:val="20"/>
          <w:szCs w:val="20"/>
        </w:rPr>
        <w:t xml:space="preserve"> CPU</w:t>
      </w:r>
      <w:r>
        <w:rPr>
          <w:rFonts w:cs="Calibri" w:hint="eastAsia"/>
          <w:color w:val="000000"/>
          <w:sz w:val="20"/>
          <w:szCs w:val="20"/>
        </w:rPr>
        <w:t>占用率（％）；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磁盘交换率：磁盘交换速率；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接收包错误率：接收以太网数</w:t>
      </w:r>
      <w:r>
        <w:rPr>
          <w:rFonts w:cs="Calibri" w:hint="eastAsia"/>
          <w:color w:val="000000"/>
          <w:sz w:val="20"/>
          <w:szCs w:val="20"/>
        </w:rPr>
        <w:t>据包时每秒错误数；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包输入率：每秒输入的以太网数据包数目；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中断速率：</w:t>
      </w:r>
      <w:r>
        <w:rPr>
          <w:rFonts w:cs="Calibri" w:hint="eastAsia"/>
          <w:color w:val="000000"/>
          <w:sz w:val="20"/>
          <w:szCs w:val="20"/>
        </w:rPr>
        <w:t xml:space="preserve"> CPU</w:t>
      </w:r>
      <w:r>
        <w:rPr>
          <w:rFonts w:cs="Calibri" w:hint="eastAsia"/>
          <w:color w:val="000000"/>
          <w:sz w:val="20"/>
          <w:szCs w:val="20"/>
        </w:rPr>
        <w:t>每秒处理的中断数；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输出包错误率：发送以太网数据包时每秒错误数；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包输入率：每秒输出的以太网数据包数目；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读入内存页速率：物理内存中每秒读入内存页的数目；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写出内存页速率：每秒从物理内存中写到页文件中的内存页数目或者从物理内存中删掉的内存页数目；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内存页交换速率：每秒写入内存页和从物理内存中读出页的个数；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进程入交换率：交换区输入的进程数目；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进程出交换率：交换区输出的进程数目；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系统</w:t>
      </w:r>
      <w:r>
        <w:rPr>
          <w:rFonts w:cs="Calibri" w:hint="eastAsia"/>
          <w:color w:val="000000"/>
          <w:sz w:val="20"/>
          <w:szCs w:val="20"/>
        </w:rPr>
        <w:t xml:space="preserve"> CPU</w:t>
      </w:r>
      <w:r>
        <w:rPr>
          <w:rFonts w:cs="Calibri" w:hint="eastAsia"/>
          <w:color w:val="000000"/>
          <w:sz w:val="20"/>
          <w:szCs w:val="20"/>
        </w:rPr>
        <w:t>利用率：</w:t>
      </w:r>
      <w:r>
        <w:rPr>
          <w:rFonts w:cs="Calibri" w:hint="eastAsia"/>
          <w:color w:val="000000"/>
          <w:sz w:val="20"/>
          <w:szCs w:val="20"/>
        </w:rPr>
        <w:t xml:space="preserve"> </w:t>
      </w:r>
      <w:r>
        <w:rPr>
          <w:rFonts w:cs="Calibri" w:hint="eastAsia"/>
          <w:color w:val="000000"/>
          <w:sz w:val="20"/>
          <w:szCs w:val="20"/>
        </w:rPr>
        <w:t>系统的</w:t>
      </w:r>
      <w:r>
        <w:rPr>
          <w:rFonts w:cs="Calibri" w:hint="eastAsia"/>
          <w:color w:val="000000"/>
          <w:sz w:val="20"/>
          <w:szCs w:val="20"/>
        </w:rPr>
        <w:t xml:space="preserve"> CPU</w:t>
      </w:r>
      <w:r>
        <w:rPr>
          <w:rFonts w:cs="Calibri" w:hint="eastAsia"/>
          <w:color w:val="000000"/>
          <w:sz w:val="20"/>
          <w:szCs w:val="20"/>
        </w:rPr>
        <w:t>占用率（％）；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用户</w:t>
      </w:r>
      <w:r>
        <w:rPr>
          <w:rFonts w:cs="Calibri" w:hint="eastAsia"/>
          <w:color w:val="000000"/>
          <w:sz w:val="20"/>
          <w:szCs w:val="20"/>
        </w:rPr>
        <w:t xml:space="preserve"> CPU</w:t>
      </w:r>
      <w:r>
        <w:rPr>
          <w:rFonts w:cs="Calibri" w:hint="eastAsia"/>
          <w:color w:val="000000"/>
          <w:sz w:val="20"/>
          <w:szCs w:val="20"/>
        </w:rPr>
        <w:t>利用率：用户模式下的</w:t>
      </w:r>
      <w:r>
        <w:rPr>
          <w:rFonts w:cs="Calibri" w:hint="eastAsia"/>
          <w:color w:val="000000"/>
          <w:sz w:val="20"/>
          <w:szCs w:val="20"/>
        </w:rPr>
        <w:t>CPU</w:t>
      </w:r>
      <w:r>
        <w:rPr>
          <w:rFonts w:cs="Calibri" w:hint="eastAsia"/>
          <w:color w:val="000000"/>
          <w:sz w:val="20"/>
          <w:szCs w:val="20"/>
        </w:rPr>
        <w:t>占用率（％）</w:t>
      </w:r>
      <w:r>
        <w:rPr>
          <w:rFonts w:cs="Calibri" w:hint="eastAsia"/>
          <w:color w:val="000000"/>
          <w:sz w:val="20"/>
          <w:szCs w:val="20"/>
        </w:rPr>
        <w:t xml:space="preserve"> </w:t>
      </w:r>
      <w:r>
        <w:rPr>
          <w:rFonts w:cs="Calibri" w:hint="eastAsia"/>
          <w:color w:val="000000"/>
          <w:sz w:val="20"/>
          <w:szCs w:val="20"/>
        </w:rPr>
        <w:t>；</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磁盘阻塞：磁盘每秒阻塞的字节数；</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Windows</w:t>
      </w:r>
      <w:r>
        <w:rPr>
          <w:rFonts w:ascii="华文仿宋" w:eastAsia="华文仿宋" w:hAnsi="华文仿宋" w:cs="Calibri" w:hint="eastAsia"/>
          <w:b/>
          <w:bCs/>
          <w:sz w:val="32"/>
          <w:szCs w:val="32"/>
        </w:rPr>
        <w:t>资源监控指标和描述</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ProcessorTime</w:t>
      </w:r>
      <w:r>
        <w:rPr>
          <w:rFonts w:cs="Calibri" w:hint="eastAsia"/>
          <w:color w:val="000000"/>
          <w:sz w:val="20"/>
          <w:szCs w:val="20"/>
        </w:rPr>
        <w:t>：指服务器</w:t>
      </w:r>
      <w:r>
        <w:rPr>
          <w:rFonts w:cs="Calibri" w:hint="eastAsia"/>
          <w:color w:val="000000"/>
          <w:sz w:val="20"/>
          <w:szCs w:val="20"/>
        </w:rPr>
        <w:t>CPU</w:t>
      </w:r>
      <w:r>
        <w:rPr>
          <w:rFonts w:cs="Calibri" w:hint="eastAsia"/>
          <w:color w:val="000000"/>
          <w:sz w:val="20"/>
          <w:szCs w:val="20"/>
        </w:rPr>
        <w:t>占用率，一般平均达到</w:t>
      </w:r>
      <w:r>
        <w:rPr>
          <w:rFonts w:cs="Calibri" w:hint="eastAsia"/>
          <w:color w:val="000000"/>
          <w:sz w:val="20"/>
          <w:szCs w:val="20"/>
        </w:rPr>
        <w:t>70%</w:t>
      </w:r>
      <w:r>
        <w:rPr>
          <w:rFonts w:cs="Calibri" w:hint="eastAsia"/>
          <w:color w:val="000000"/>
          <w:sz w:val="20"/>
          <w:szCs w:val="20"/>
        </w:rPr>
        <w:t>时，服务就接近饱和；</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MemoryAvailableMbyte</w:t>
      </w:r>
      <w:r>
        <w:rPr>
          <w:rFonts w:cs="Calibri" w:hint="eastAsia"/>
          <w:color w:val="000000"/>
          <w:sz w:val="20"/>
          <w:szCs w:val="20"/>
        </w:rPr>
        <w:t>：可用内存数，如果测试时发现内存有变化情况也要注意，如果是内存泄露则比较严重；</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PhysicsdiskTime</w:t>
      </w:r>
      <w:r>
        <w:rPr>
          <w:rFonts w:cs="Calibri" w:hint="eastAsia"/>
          <w:color w:val="000000"/>
          <w:sz w:val="20"/>
          <w:szCs w:val="20"/>
        </w:rPr>
        <w:t>：物理磁盘读写时间情况；</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性能测试环境</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配置测试环境是测试实施的一个重要阶段，测试环境的适合与否</w:t>
      </w:r>
      <w:r>
        <w:rPr>
          <w:rFonts w:cs="Calibri" w:hint="eastAsia"/>
          <w:sz w:val="20"/>
          <w:szCs w:val="20"/>
        </w:rPr>
        <w:t>会严重影响测试结果的真实性和正确性。测试环境包括硬件环境和软件环境，硬件环境指测试必需的服务器、客户端、网络连接设备以及打印机</w:t>
      </w:r>
      <w:r>
        <w:rPr>
          <w:rFonts w:cs="Calibri" w:hint="eastAsia"/>
          <w:sz w:val="20"/>
          <w:szCs w:val="20"/>
        </w:rPr>
        <w:t>/</w:t>
      </w:r>
      <w:r>
        <w:rPr>
          <w:rFonts w:cs="Calibri" w:hint="eastAsia"/>
          <w:sz w:val="20"/>
          <w:szCs w:val="20"/>
        </w:rPr>
        <w:t>扫描仪等辅助硬件设备所构成的环境；软件环境指被测软件运行时的操作系统、数据库及其他应用软件构成的环境。</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一个充分准备好的测试环境有三个优点：一个稳定、可重复的测试环境，能够保证测试结果的正确；保证达到测试执行的技术需求；保证得到正确的、可重复的以及易理解的测试结果。</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性能测试环境，要求和真实环境一致或可对比。</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Web</w:t>
      </w:r>
      <w:r>
        <w:rPr>
          <w:rFonts w:ascii="华文中宋" w:eastAsia="华文中宋" w:hAnsi="华文中宋" w:cs="Calibri" w:hint="eastAsia"/>
          <w:b/>
          <w:bCs/>
          <w:sz w:val="44"/>
          <w:szCs w:val="44"/>
        </w:rPr>
        <w:t>性能测试</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性能测试的分类</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按测试目的来分：</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评估系统能达到什么样的</w:t>
      </w:r>
      <w:r>
        <w:rPr>
          <w:rFonts w:cs="Calibri" w:hint="eastAsia"/>
          <w:color w:val="000000"/>
          <w:sz w:val="20"/>
          <w:szCs w:val="20"/>
        </w:rPr>
        <w:t>性能</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给定了性能指标，检测系统是否能符合要求</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已知系统存在性能问题，进行测试去定位其位置。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检测系统是否存在性能问题。</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系统结构分析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一般都是集群方式，考虑可能出现瓶颈的位置。</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最能反映系统性能情况的是：点击数、处理量、响应时间、硬件的使用情况。下面我们从这三个方面进行分析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处理量一般受以下几个方面的影响：网络带宽，服务器的配置，应用，服务的配置等。从上图来看，</w:t>
      </w:r>
      <w:r>
        <w:rPr>
          <w:rFonts w:cs="Calibri" w:hint="eastAsia"/>
          <w:sz w:val="20"/>
          <w:szCs w:val="20"/>
        </w:rPr>
        <w:t xml:space="preserve"> </w:t>
      </w:r>
      <w:r>
        <w:rPr>
          <w:rFonts w:cs="Calibri" w:hint="eastAsia"/>
          <w:sz w:val="20"/>
          <w:szCs w:val="20"/>
        </w:rPr>
        <w:t>影响处理量的因素有以下：</w:t>
      </w:r>
      <w:r>
        <w:rPr>
          <w:rFonts w:cs="Calibri" w:hint="eastAsia"/>
          <w:sz w:val="20"/>
          <w:szCs w:val="20"/>
        </w:rPr>
        <w:t xml:space="preserve"> </w:t>
      </w:r>
      <w:r>
        <w:rPr>
          <w:rFonts w:cs="Calibri" w:hint="eastAsia"/>
          <w:sz w:val="20"/>
          <w:szCs w:val="20"/>
        </w:rPr>
        <w:t>对外的网络带宽，</w:t>
      </w:r>
      <w:r>
        <w:rPr>
          <w:rFonts w:cs="Calibri" w:hint="eastAsia"/>
          <w:sz w:val="20"/>
          <w:szCs w:val="20"/>
        </w:rPr>
        <w:t xml:space="preserve"> </w:t>
      </w:r>
      <w:r>
        <w:rPr>
          <w:rFonts w:cs="Calibri" w:hint="eastAsia"/>
          <w:sz w:val="20"/>
          <w:szCs w:val="20"/>
        </w:rPr>
        <w:t>服务配置（</w:t>
      </w:r>
      <w:r>
        <w:rPr>
          <w:rFonts w:cs="Calibri" w:hint="eastAsia"/>
          <w:sz w:val="20"/>
          <w:szCs w:val="20"/>
        </w:rPr>
        <w:t>APCHE</w:t>
      </w:r>
      <w:r>
        <w:rPr>
          <w:rFonts w:cs="Calibri" w:hint="eastAsia"/>
          <w:sz w:val="20"/>
          <w:szCs w:val="20"/>
        </w:rPr>
        <w:t>，</w:t>
      </w:r>
      <w:r>
        <w:rPr>
          <w:rFonts w:cs="Calibri" w:hint="eastAsia"/>
          <w:sz w:val="20"/>
          <w:szCs w:val="20"/>
        </w:rPr>
        <w:t xml:space="preserve"> WEBLOGIC</w:t>
      </w:r>
      <w:r>
        <w:rPr>
          <w:rFonts w:cs="Calibri" w:hint="eastAsia"/>
          <w:sz w:val="20"/>
          <w:szCs w:val="20"/>
        </w:rPr>
        <w:t>），服务器的性能及配置（</w:t>
      </w:r>
      <w:r>
        <w:rPr>
          <w:rFonts w:cs="Calibri" w:hint="eastAsia"/>
          <w:sz w:val="20"/>
          <w:szCs w:val="20"/>
        </w:rPr>
        <w:t>WEB</w:t>
      </w:r>
      <w:r>
        <w:rPr>
          <w:rFonts w:cs="Calibri" w:hint="eastAsia"/>
          <w:sz w:val="20"/>
          <w:szCs w:val="20"/>
        </w:rPr>
        <w:t>，应用）。</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响应时间一般受以下几个因素影响：网络带宽，服务器的配置，应用，服务的配置等。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响应时间会因公众使用的带宽而异，难以用公众端的响应时间来衡量，因此，响应时间可以定义为在没有网络延迟的情况下的响应时间。</w:t>
      </w:r>
      <w:r>
        <w:rPr>
          <w:rFonts w:cs="Calibri" w:hint="eastAsia"/>
          <w:sz w:val="20"/>
          <w:szCs w:val="20"/>
        </w:rPr>
        <w:t xml:space="preserve"> </w:t>
      </w:r>
      <w:r>
        <w:rPr>
          <w:rFonts w:cs="Calibri" w:hint="eastAsia"/>
          <w:sz w:val="20"/>
          <w:szCs w:val="20"/>
        </w:rPr>
        <w:t>影响响应时间的主要有几个方面：</w:t>
      </w:r>
      <w:r>
        <w:rPr>
          <w:rFonts w:cs="Calibri" w:hint="eastAsia"/>
          <w:sz w:val="20"/>
          <w:szCs w:val="20"/>
        </w:rPr>
        <w:t xml:space="preserve"> </w:t>
      </w:r>
      <w:r>
        <w:rPr>
          <w:rFonts w:cs="Calibri" w:hint="eastAsia"/>
          <w:sz w:val="20"/>
          <w:szCs w:val="20"/>
        </w:rPr>
        <w:t>应用，</w:t>
      </w:r>
      <w:r>
        <w:rPr>
          <w:rFonts w:cs="Calibri" w:hint="eastAsia"/>
          <w:sz w:val="20"/>
          <w:szCs w:val="20"/>
        </w:rPr>
        <w:t xml:space="preserve"> </w:t>
      </w:r>
      <w:r>
        <w:rPr>
          <w:rFonts w:cs="Calibri" w:hint="eastAsia"/>
          <w:sz w:val="20"/>
          <w:szCs w:val="20"/>
        </w:rPr>
        <w:t>防火墙等。</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服务器资源的使用情况，也能反映出系统的性能，如：</w:t>
      </w:r>
      <w:r>
        <w:rPr>
          <w:rFonts w:cs="Calibri" w:hint="eastAsia"/>
          <w:sz w:val="20"/>
          <w:szCs w:val="20"/>
        </w:rPr>
        <w:t xml:space="preserve"> CPU</w:t>
      </w:r>
      <w:r>
        <w:rPr>
          <w:rFonts w:cs="Calibri" w:hint="eastAsia"/>
          <w:sz w:val="20"/>
          <w:szCs w:val="20"/>
        </w:rPr>
        <w:t>使用率，</w:t>
      </w:r>
      <w:r>
        <w:rPr>
          <w:rFonts w:cs="Calibri" w:hint="eastAsia"/>
          <w:sz w:val="20"/>
          <w:szCs w:val="20"/>
        </w:rPr>
        <w:t xml:space="preserve"> </w:t>
      </w:r>
      <w:r>
        <w:rPr>
          <w:rFonts w:cs="Calibri" w:hint="eastAsia"/>
          <w:sz w:val="20"/>
          <w:szCs w:val="20"/>
        </w:rPr>
        <w:t>内存使用率等。使用率的增加最为理想的情况下应该是线性增长的，</w:t>
      </w:r>
      <w:r>
        <w:rPr>
          <w:rFonts w:cs="Calibri" w:hint="eastAsia"/>
          <w:sz w:val="20"/>
          <w:szCs w:val="20"/>
        </w:rPr>
        <w:t xml:space="preserve"> </w:t>
      </w:r>
      <w:r>
        <w:rPr>
          <w:rFonts w:cs="Calibri" w:hint="eastAsia"/>
          <w:sz w:val="20"/>
          <w:szCs w:val="20"/>
        </w:rPr>
        <w:t>如果</w:t>
      </w:r>
      <w:r>
        <w:rPr>
          <w:rFonts w:cs="Calibri" w:hint="eastAsia"/>
          <w:sz w:val="20"/>
          <w:szCs w:val="20"/>
        </w:rPr>
        <w:t>C</w:t>
      </w:r>
      <w:r>
        <w:rPr>
          <w:rFonts w:cs="Calibri" w:hint="eastAsia"/>
          <w:sz w:val="20"/>
          <w:szCs w:val="20"/>
        </w:rPr>
        <w:t>PU</w:t>
      </w:r>
      <w:r>
        <w:rPr>
          <w:rFonts w:cs="Calibri" w:hint="eastAsia"/>
          <w:sz w:val="20"/>
          <w:szCs w:val="20"/>
        </w:rPr>
        <w:t>使用率，</w:t>
      </w:r>
      <w:r>
        <w:rPr>
          <w:rFonts w:cs="Calibri" w:hint="eastAsia"/>
          <w:sz w:val="20"/>
          <w:szCs w:val="20"/>
        </w:rPr>
        <w:t xml:space="preserve"> </w:t>
      </w:r>
      <w:r>
        <w:rPr>
          <w:rFonts w:cs="Calibri" w:hint="eastAsia"/>
          <w:sz w:val="20"/>
          <w:szCs w:val="20"/>
        </w:rPr>
        <w:t>内存使用率增长比用户量的增长大得多的情况下，</w:t>
      </w:r>
      <w:r>
        <w:rPr>
          <w:rFonts w:cs="Calibri" w:hint="eastAsia"/>
          <w:sz w:val="20"/>
          <w:szCs w:val="20"/>
        </w:rPr>
        <w:t xml:space="preserve"> </w:t>
      </w:r>
      <w:r>
        <w:rPr>
          <w:rFonts w:cs="Calibri" w:hint="eastAsia"/>
          <w:sz w:val="20"/>
          <w:szCs w:val="20"/>
        </w:rPr>
        <w:t>说明应用需要进行调优。</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一些隐含的问题：如内存泄漏，日志空间不够等。针对这些问题，需要进行一个长时间的测试。</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测试指标</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操作系统（指</w:t>
      </w:r>
      <w:r>
        <w:rPr>
          <w:rFonts w:cs="Calibri" w:hint="eastAsia"/>
          <w:color w:val="000000"/>
          <w:sz w:val="20"/>
          <w:szCs w:val="20"/>
        </w:rPr>
        <w:t>Web</w:t>
      </w:r>
      <w:r>
        <w:rPr>
          <w:rFonts w:cs="Calibri" w:hint="eastAsia"/>
          <w:color w:val="000000"/>
          <w:sz w:val="20"/>
          <w:szCs w:val="20"/>
        </w:rPr>
        <w:t>应用服务器、数据库服务器</w:t>
      </w:r>
      <w:r>
        <w:rPr>
          <w:rFonts w:cs="Calibri" w:hint="eastAsia"/>
          <w:color w:val="000000"/>
          <w:sz w:val="20"/>
          <w:szCs w:val="20"/>
        </w:rPr>
        <w:t>)</w:t>
      </w:r>
      <w:r>
        <w:rPr>
          <w:rFonts w:cs="Calibri" w:hint="eastAsia"/>
          <w:color w:val="000000"/>
          <w:sz w:val="20"/>
          <w:szCs w:val="20"/>
        </w:rPr>
        <w:t>指标：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ProcessorTime</w:t>
      </w:r>
      <w:r>
        <w:rPr>
          <w:rFonts w:cs="Calibri" w:hint="eastAsia"/>
          <w:color w:val="000000"/>
          <w:sz w:val="20"/>
          <w:szCs w:val="20"/>
        </w:rPr>
        <w:t>：指服务器</w:t>
      </w:r>
      <w:r>
        <w:rPr>
          <w:rFonts w:cs="Calibri" w:hint="eastAsia"/>
          <w:color w:val="000000"/>
          <w:sz w:val="20"/>
          <w:szCs w:val="20"/>
        </w:rPr>
        <w:t>CPU</w:t>
      </w:r>
      <w:r>
        <w:rPr>
          <w:rFonts w:cs="Calibri" w:hint="eastAsia"/>
          <w:color w:val="000000"/>
          <w:sz w:val="20"/>
          <w:szCs w:val="20"/>
        </w:rPr>
        <w:t>占用率，一般平均达到</w:t>
      </w:r>
      <w:r>
        <w:rPr>
          <w:rFonts w:cs="Calibri" w:hint="eastAsia"/>
          <w:color w:val="000000"/>
          <w:sz w:val="20"/>
          <w:szCs w:val="20"/>
        </w:rPr>
        <w:t>70%</w:t>
      </w:r>
      <w:r>
        <w:rPr>
          <w:rFonts w:cs="Calibri" w:hint="eastAsia"/>
          <w:color w:val="000000"/>
          <w:sz w:val="20"/>
          <w:szCs w:val="20"/>
        </w:rPr>
        <w:t>时，服务就接近饱和；</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MemoryAvailableMbyte</w:t>
      </w:r>
      <w:r>
        <w:rPr>
          <w:rFonts w:cs="Calibri" w:hint="eastAsia"/>
          <w:color w:val="000000"/>
          <w:sz w:val="20"/>
          <w:szCs w:val="20"/>
        </w:rPr>
        <w:t>：可用内存数，如果测试时发现内存有变化情况也要注意，如果是内存泄露则比较严重；</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PhysicsdiskTime</w:t>
      </w:r>
      <w:r>
        <w:rPr>
          <w:rFonts w:cs="Calibri" w:hint="eastAsia"/>
          <w:color w:val="000000"/>
          <w:sz w:val="20"/>
          <w:szCs w:val="20"/>
        </w:rPr>
        <w:t>：物理磁盘读写时间情况；</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Web</w:t>
      </w:r>
      <w:r>
        <w:rPr>
          <w:rFonts w:cs="Calibri" w:hint="eastAsia"/>
          <w:color w:val="000000"/>
          <w:sz w:val="20"/>
          <w:szCs w:val="20"/>
        </w:rPr>
        <w:t>服务器指</w:t>
      </w:r>
      <w:r>
        <w:rPr>
          <w:rFonts w:cs="Calibri" w:hint="eastAsia"/>
          <w:color w:val="000000"/>
          <w:sz w:val="20"/>
          <w:szCs w:val="20"/>
        </w:rPr>
        <w:t>标：</w:t>
      </w:r>
    </w:p>
    <w:tbl>
      <w:tblPr>
        <w:tblW w:w="0" w:type="auto"/>
        <w:tblInd w:w="29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0"/>
        <w:gridCol w:w="4159"/>
        <w:gridCol w:w="680"/>
        <w:gridCol w:w="1792"/>
      </w:tblGrid>
      <w:tr w:rsidR="00000000">
        <w:trPr>
          <w:divId w:val="374695575"/>
        </w:trPr>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项目</w:t>
            </w:r>
          </w:p>
        </w:tc>
        <w:tc>
          <w:tcPr>
            <w:tcW w:w="6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解释</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说明</w:t>
            </w:r>
          </w:p>
        </w:tc>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374695575"/>
        </w:trPr>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并发用户数</w:t>
            </w:r>
          </w:p>
        </w:tc>
        <w:tc>
          <w:tcPr>
            <w:tcW w:w="6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是指使用自动化测试时设定的同时上线的用户数反映系统所能承受的压力</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稳</w:t>
            </w:r>
            <w:r>
              <w:rPr>
                <w:rFonts w:hint="eastAsia"/>
                <w:color w:val="000000"/>
                <w:sz w:val="20"/>
                <w:szCs w:val="20"/>
              </w:rPr>
              <w:t xml:space="preserve"> </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定</w:t>
            </w:r>
          </w:p>
        </w:tc>
        <w:tc>
          <w:tcPr>
            <w:tcW w:w="2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在长时间系统正常响应的情况下，</w:t>
            </w:r>
            <w:r>
              <w:rPr>
                <w:rFonts w:hint="eastAsia"/>
                <w:color w:val="000000"/>
                <w:sz w:val="20"/>
                <w:szCs w:val="20"/>
              </w:rPr>
              <w:t xml:space="preserve"> </w:t>
            </w:r>
            <w:r>
              <w:rPr>
                <w:rFonts w:hint="eastAsia"/>
                <w:color w:val="000000"/>
                <w:sz w:val="20"/>
                <w:szCs w:val="20"/>
              </w:rPr>
              <w:t>系统所能支持的用户数</w:t>
            </w:r>
          </w:p>
        </w:tc>
      </w:tr>
      <w:tr w:rsidR="00000000">
        <w:trPr>
          <w:divId w:val="374695575"/>
        </w:trPr>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6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最</w:t>
            </w:r>
            <w:r>
              <w:rPr>
                <w:rFonts w:hint="eastAsia"/>
                <w:color w:val="000000"/>
                <w:sz w:val="20"/>
                <w:szCs w:val="20"/>
              </w:rPr>
              <w:t xml:space="preserve"> </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大</w:t>
            </w:r>
          </w:p>
        </w:tc>
        <w:tc>
          <w:tcPr>
            <w:tcW w:w="2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在网页出错率</w:t>
            </w:r>
            <w:r>
              <w:rPr>
                <w:rFonts w:hint="eastAsia"/>
                <w:color w:val="000000"/>
                <w:sz w:val="20"/>
                <w:szCs w:val="20"/>
              </w:rPr>
              <w:t>&lt;10</w:t>
            </w:r>
            <w:r>
              <w:rPr>
                <w:rFonts w:hint="eastAsia"/>
                <w:color w:val="000000"/>
                <w:sz w:val="20"/>
                <w:szCs w:val="20"/>
              </w:rPr>
              <w:t>％</w:t>
            </w:r>
            <w:r>
              <w:rPr>
                <w:rFonts w:hint="eastAsia"/>
                <w:color w:val="000000"/>
                <w:sz w:val="20"/>
                <w:szCs w:val="20"/>
              </w:rPr>
              <w:t xml:space="preserve"> </w:t>
            </w:r>
            <w:r>
              <w:rPr>
                <w:rFonts w:hint="eastAsia"/>
                <w:color w:val="000000"/>
                <w:sz w:val="20"/>
                <w:szCs w:val="20"/>
              </w:rPr>
              <w:t>（</w:t>
            </w:r>
            <w:r>
              <w:rPr>
                <w:rFonts w:hint="eastAsia"/>
                <w:color w:val="000000"/>
                <w:sz w:val="20"/>
                <w:szCs w:val="20"/>
              </w:rPr>
              <w:t>HTTP500</w:t>
            </w:r>
            <w:r>
              <w:rPr>
                <w:rFonts w:hint="eastAsia"/>
                <w:color w:val="000000"/>
                <w:sz w:val="20"/>
                <w:szCs w:val="20"/>
              </w:rPr>
              <w:t>、</w:t>
            </w:r>
            <w:r>
              <w:rPr>
                <w:rFonts w:hint="eastAsia"/>
                <w:color w:val="000000"/>
                <w:sz w:val="20"/>
                <w:szCs w:val="20"/>
              </w:rPr>
              <w:t xml:space="preserve"> connect</w:t>
            </w:r>
            <w:r>
              <w:rPr>
                <w:rFonts w:hint="eastAsia"/>
                <w:color w:val="000000"/>
                <w:sz w:val="20"/>
                <w:szCs w:val="20"/>
              </w:rPr>
              <w:t>和超时错误），</w:t>
            </w:r>
            <w:r>
              <w:rPr>
                <w:rFonts w:hint="eastAsia"/>
                <w:color w:val="000000"/>
                <w:sz w:val="20"/>
                <w:szCs w:val="20"/>
              </w:rPr>
              <w:t xml:space="preserve"> </w:t>
            </w:r>
            <w:r>
              <w:rPr>
                <w:rFonts w:hint="eastAsia"/>
                <w:color w:val="000000"/>
                <w:sz w:val="20"/>
                <w:szCs w:val="20"/>
              </w:rPr>
              <w:t>所能支持的虚拟并发用户量</w:t>
            </w:r>
          </w:p>
        </w:tc>
      </w:tr>
      <w:tr w:rsidR="00000000">
        <w:trPr>
          <w:divId w:val="374695575"/>
        </w:trPr>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事务</w:t>
            </w:r>
          </w:p>
        </w:tc>
        <w:tc>
          <w:tcPr>
            <w:tcW w:w="6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是指一连串请求动作的响应时间的统称。</w:t>
            </w:r>
            <w:r>
              <w:rPr>
                <w:rFonts w:hint="eastAsia"/>
                <w:color w:val="000000"/>
                <w:sz w:val="20"/>
                <w:szCs w:val="20"/>
              </w:rPr>
              <w:t xml:space="preserve"> </w:t>
            </w:r>
            <w:r>
              <w:rPr>
                <w:rFonts w:hint="eastAsia"/>
                <w:color w:val="000000"/>
                <w:sz w:val="20"/>
                <w:szCs w:val="20"/>
              </w:rPr>
              <w:t>如登录，</w:t>
            </w:r>
            <w:r>
              <w:rPr>
                <w:rFonts w:hint="eastAsia"/>
                <w:color w:val="000000"/>
                <w:sz w:val="20"/>
                <w:szCs w:val="20"/>
              </w:rPr>
              <w:t xml:space="preserve"> </w:t>
            </w:r>
            <w:r>
              <w:rPr>
                <w:rFonts w:hint="eastAsia"/>
                <w:color w:val="000000"/>
                <w:sz w:val="20"/>
                <w:szCs w:val="20"/>
              </w:rPr>
              <w:t>登录包括，</w:t>
            </w:r>
            <w:r>
              <w:rPr>
                <w:rFonts w:hint="eastAsia"/>
                <w:color w:val="000000"/>
                <w:sz w:val="20"/>
                <w:szCs w:val="20"/>
              </w:rPr>
              <w:t xml:space="preserve"> </w:t>
            </w:r>
            <w:r>
              <w:rPr>
                <w:rFonts w:hint="eastAsia"/>
                <w:color w:val="000000"/>
                <w:sz w:val="20"/>
                <w:szCs w:val="20"/>
              </w:rPr>
              <w:t>验证用户密码、请求主界面及其上面的图片等。与事务相关的指标有：事务量，成功事务量，失败事务量，平均事务量。通过事务量及测试的运行时间，</w:t>
            </w:r>
            <w:r>
              <w:rPr>
                <w:rFonts w:hint="eastAsia"/>
                <w:color w:val="000000"/>
                <w:sz w:val="20"/>
                <w:szCs w:val="20"/>
              </w:rPr>
              <w:t xml:space="preserve"> </w:t>
            </w:r>
            <w:r>
              <w:rPr>
                <w:rFonts w:hint="eastAsia"/>
                <w:color w:val="000000"/>
                <w:sz w:val="20"/>
                <w:szCs w:val="20"/>
              </w:rPr>
              <w:t>可以判断系统的事务处理量是否达到系统的要求，如：一小时完成</w:t>
            </w:r>
            <w:r>
              <w:rPr>
                <w:rFonts w:hint="eastAsia"/>
                <w:color w:val="000000"/>
                <w:sz w:val="20"/>
                <w:szCs w:val="20"/>
              </w:rPr>
              <w:t>N</w:t>
            </w:r>
            <w:r>
              <w:rPr>
                <w:rFonts w:hint="eastAsia"/>
                <w:color w:val="000000"/>
                <w:sz w:val="20"/>
                <w:szCs w:val="20"/>
              </w:rPr>
              <w:t>笔业务</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74695575"/>
        </w:trPr>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响应时间</w:t>
            </w:r>
          </w:p>
        </w:tc>
        <w:tc>
          <w:tcPr>
            <w:tcW w:w="6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响应时间从用户的角度来看，</w:t>
            </w:r>
            <w:r>
              <w:rPr>
                <w:rFonts w:hint="eastAsia"/>
                <w:color w:val="000000"/>
                <w:sz w:val="20"/>
                <w:szCs w:val="20"/>
              </w:rPr>
              <w:t xml:space="preserve"> </w:t>
            </w:r>
            <w:r>
              <w:rPr>
                <w:rFonts w:hint="eastAsia"/>
                <w:color w:val="000000"/>
                <w:sz w:val="20"/>
                <w:szCs w:val="20"/>
              </w:rPr>
              <w:t>系统处于良好的性能状态是指系统能够快速响应</w:t>
            </w:r>
            <w:r>
              <w:rPr>
                <w:rFonts w:hint="eastAsia"/>
                <w:color w:val="000000"/>
                <w:sz w:val="20"/>
                <w:szCs w:val="20"/>
              </w:rPr>
              <w:t xml:space="preserve">(Response Time) </w:t>
            </w:r>
            <w:r>
              <w:rPr>
                <w:rFonts w:hint="eastAsia"/>
                <w:color w:val="000000"/>
                <w:sz w:val="20"/>
                <w:szCs w:val="20"/>
              </w:rPr>
              <w:t>用户的请求，即系统响应时间短。</w:t>
            </w:r>
            <w:r>
              <w:rPr>
                <w:rFonts w:hint="eastAsia"/>
                <w:color w:val="000000"/>
                <w:sz w:val="20"/>
                <w:szCs w:val="20"/>
              </w:rPr>
              <w:t xml:space="preserve"> </w:t>
            </w:r>
            <w:r>
              <w:rPr>
                <w:rFonts w:hint="eastAsia"/>
                <w:color w:val="000000"/>
                <w:sz w:val="20"/>
                <w:szCs w:val="20"/>
              </w:rPr>
              <w:t>具体地说，响应时间是指发出请求的时刻到用户的请求的相应结果返回用户的时间间隔。响应的时间，测试工具一般会显示最大、最小、平均响应时间。通过</w:t>
            </w:r>
            <w:r>
              <w:rPr>
                <w:rFonts w:hint="eastAsia"/>
                <w:color w:val="000000"/>
                <w:sz w:val="20"/>
                <w:szCs w:val="20"/>
              </w:rPr>
              <w:t xml:space="preserve"> LR</w:t>
            </w:r>
            <w:r>
              <w:rPr>
                <w:rFonts w:hint="eastAsia"/>
                <w:color w:val="000000"/>
                <w:sz w:val="20"/>
                <w:szCs w:val="20"/>
              </w:rPr>
              <w:t>，</w:t>
            </w:r>
            <w:r>
              <w:rPr>
                <w:rFonts w:hint="eastAsia"/>
                <w:color w:val="000000"/>
                <w:sz w:val="20"/>
                <w:szCs w:val="20"/>
              </w:rPr>
              <w:t xml:space="preserve"> </w:t>
            </w:r>
            <w:r>
              <w:rPr>
                <w:rFonts w:hint="eastAsia"/>
                <w:color w:val="000000"/>
                <w:sz w:val="20"/>
                <w:szCs w:val="20"/>
              </w:rPr>
              <w:t>用户可</w:t>
            </w:r>
            <w:r>
              <w:rPr>
                <w:rFonts w:hint="eastAsia"/>
                <w:color w:val="000000"/>
                <w:sz w:val="20"/>
                <w:szCs w:val="20"/>
              </w:rPr>
              <w:t>以得到事务当中用时最长的动作。</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定义事务响应时间的标准一般是：</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 xml:space="preserve">&lt; 5s </w:t>
            </w:r>
            <w:r>
              <w:rPr>
                <w:rFonts w:hint="eastAsia"/>
                <w:color w:val="000000"/>
                <w:sz w:val="20"/>
                <w:szCs w:val="20"/>
              </w:rPr>
              <w:t>优</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5</w:t>
            </w:r>
            <w:r>
              <w:rPr>
                <w:rFonts w:hint="eastAsia"/>
                <w:color w:val="000000"/>
                <w:sz w:val="20"/>
                <w:szCs w:val="20"/>
              </w:rPr>
              <w:t>～</w:t>
            </w:r>
            <w:r>
              <w:rPr>
                <w:rFonts w:hint="eastAsia"/>
                <w:color w:val="000000"/>
                <w:sz w:val="20"/>
                <w:szCs w:val="20"/>
              </w:rPr>
              <w:t>15s</w:t>
            </w:r>
            <w:r>
              <w:rPr>
                <w:rFonts w:hint="eastAsia"/>
                <w:color w:val="000000"/>
                <w:sz w:val="20"/>
                <w:szCs w:val="20"/>
              </w:rPr>
              <w:t>可接受</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 xml:space="preserve">&gt;30 </w:t>
            </w:r>
            <w:r>
              <w:rPr>
                <w:rFonts w:hint="eastAsia"/>
                <w:color w:val="000000"/>
                <w:sz w:val="20"/>
                <w:szCs w:val="20"/>
              </w:rPr>
              <w:t>不可接受</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74695575"/>
        </w:trPr>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每秒点击数</w:t>
            </w:r>
          </w:p>
        </w:tc>
        <w:tc>
          <w:tcPr>
            <w:tcW w:w="6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w:t>
            </w:r>
            <w:r>
              <w:rPr>
                <w:rFonts w:hint="eastAsia"/>
                <w:color w:val="000000"/>
                <w:sz w:val="20"/>
                <w:szCs w:val="20"/>
              </w:rPr>
              <w:t xml:space="preserve"> WebServer</w:t>
            </w:r>
            <w:r>
              <w:rPr>
                <w:rFonts w:hint="eastAsia"/>
                <w:color w:val="000000"/>
                <w:sz w:val="20"/>
                <w:szCs w:val="20"/>
              </w:rPr>
              <w:t>每秒所能响应的请求数</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74695575"/>
        </w:trPr>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每秒处理业务数</w:t>
            </w:r>
          </w:p>
        </w:tc>
        <w:tc>
          <w:tcPr>
            <w:tcW w:w="6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Avg time to last byte per terstion</w:t>
            </w:r>
            <w:r>
              <w:rPr>
                <w:rFonts w:hint="eastAsia"/>
                <w:color w:val="000000"/>
                <w:sz w:val="20"/>
                <w:szCs w:val="20"/>
              </w:rPr>
              <w:t>（</w:t>
            </w:r>
            <w:r>
              <w:rPr>
                <w:rFonts w:hint="eastAsia"/>
                <w:color w:val="000000"/>
                <w:sz w:val="20"/>
                <w:szCs w:val="20"/>
              </w:rPr>
              <w:t>mstes</w:t>
            </w:r>
            <w:r>
              <w:rPr>
                <w:rFonts w:hint="eastAsia"/>
                <w:color w:val="000000"/>
                <w:sz w:val="20"/>
                <w:szCs w:val="20"/>
              </w:rPr>
              <w:t>）</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系统每秒响应交易的笔数</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74695575"/>
        </w:trPr>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连接数</w:t>
            </w:r>
          </w:p>
        </w:tc>
        <w:tc>
          <w:tcPr>
            <w:tcW w:w="6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当前测试打开的</w:t>
            </w:r>
            <w:r>
              <w:rPr>
                <w:rFonts w:hint="eastAsia"/>
                <w:color w:val="000000"/>
                <w:sz w:val="20"/>
                <w:szCs w:val="20"/>
              </w:rPr>
              <w:t xml:space="preserve"> </w:t>
            </w:r>
            <w:r>
              <w:rPr>
                <w:rFonts w:hint="eastAsia"/>
                <w:color w:val="000000"/>
                <w:sz w:val="20"/>
                <w:szCs w:val="20"/>
              </w:rPr>
              <w:t>TCP/IP</w:t>
            </w:r>
            <w:r>
              <w:rPr>
                <w:rFonts w:hint="eastAsia"/>
                <w:color w:val="000000"/>
                <w:sz w:val="20"/>
                <w:szCs w:val="20"/>
              </w:rPr>
              <w:t>连接数。一般在测试用户数据稳定时，会达到一个均衡值，如果出现突然起伏，说明系统性能存在问题。</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74695575"/>
        </w:trPr>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每秒增加连接数</w:t>
            </w:r>
          </w:p>
        </w:tc>
        <w:tc>
          <w:tcPr>
            <w:tcW w:w="6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此参数与连接数密切相关，只有关闭数与新增数达到一致时，连接数才能保持一个均衡水平。如果新增的连接数较大，系统资源消耗会很大，同时，系统连接数存在冗余，重复利用率太低。</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74695575"/>
        </w:trPr>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系统吞吐量</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(Throughput)</w:t>
            </w:r>
          </w:p>
        </w:tc>
        <w:tc>
          <w:tcPr>
            <w:tcW w:w="6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吞吐量从系统管理员角度来看，</w:t>
            </w:r>
            <w:r>
              <w:rPr>
                <w:rFonts w:hint="eastAsia"/>
                <w:color w:val="000000"/>
                <w:sz w:val="20"/>
                <w:szCs w:val="20"/>
              </w:rPr>
              <w:t xml:space="preserve"> </w:t>
            </w:r>
            <w:r>
              <w:rPr>
                <w:rFonts w:hint="eastAsia"/>
                <w:color w:val="000000"/>
                <w:sz w:val="20"/>
                <w:szCs w:val="20"/>
              </w:rPr>
              <w:t>系统的吞吐量成为系统处于良好的性能状态的指标。具体地说，吞吐量是在给定时间段内系统完成的交易数量。即系统的吞吐量越大，</w:t>
            </w:r>
            <w:r>
              <w:rPr>
                <w:rFonts w:hint="eastAsia"/>
                <w:color w:val="000000"/>
                <w:sz w:val="20"/>
                <w:szCs w:val="20"/>
              </w:rPr>
              <w:t xml:space="preserve"> </w:t>
            </w:r>
            <w:r>
              <w:rPr>
                <w:rFonts w:hint="eastAsia"/>
                <w:color w:val="000000"/>
                <w:sz w:val="20"/>
                <w:szCs w:val="20"/>
              </w:rPr>
              <w:t>说明系统在单位时间内完成的用户或系统请求越多，系统的资源得到充分利用。</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服务器的吞吐流量，单位为</w:t>
            </w:r>
            <w:r>
              <w:rPr>
                <w:rFonts w:hint="eastAsia"/>
                <w:color w:val="000000"/>
                <w:sz w:val="20"/>
                <w:szCs w:val="20"/>
              </w:rPr>
              <w:t xml:space="preserve"> Byte/s</w:t>
            </w:r>
            <w:r>
              <w:rPr>
                <w:rFonts w:hint="eastAsia"/>
                <w:color w:val="000000"/>
                <w:sz w:val="20"/>
                <w:szCs w:val="20"/>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74695575"/>
        </w:trPr>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其他</w:t>
            </w:r>
          </w:p>
        </w:tc>
        <w:tc>
          <w:tcPr>
            <w:tcW w:w="6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服务器的</w:t>
            </w:r>
            <w:r>
              <w:rPr>
                <w:rFonts w:hint="eastAsia"/>
                <w:color w:val="000000"/>
                <w:sz w:val="20"/>
                <w:szCs w:val="20"/>
              </w:rPr>
              <w:t xml:space="preserve"> CPU</w:t>
            </w:r>
            <w:r>
              <w:rPr>
                <w:rFonts w:hint="eastAsia"/>
                <w:color w:val="000000"/>
                <w:sz w:val="20"/>
                <w:szCs w:val="20"/>
              </w:rPr>
              <w:t>，</w:t>
            </w:r>
            <w:r>
              <w:rPr>
                <w:rFonts w:hint="eastAsia"/>
                <w:color w:val="000000"/>
                <w:sz w:val="20"/>
                <w:szCs w:val="20"/>
              </w:rPr>
              <w:t xml:space="preserve"> </w:t>
            </w:r>
            <w:r>
              <w:rPr>
                <w:rFonts w:hint="eastAsia"/>
                <w:color w:val="000000"/>
                <w:sz w:val="20"/>
                <w:szCs w:val="20"/>
              </w:rPr>
              <w:t>内存，</w:t>
            </w:r>
            <w:r>
              <w:rPr>
                <w:rFonts w:hint="eastAsia"/>
                <w:color w:val="000000"/>
                <w:sz w:val="20"/>
                <w:szCs w:val="20"/>
              </w:rPr>
              <w:t xml:space="preserve"> </w:t>
            </w:r>
            <w:r>
              <w:rPr>
                <w:rFonts w:hint="eastAsia"/>
                <w:color w:val="000000"/>
                <w:sz w:val="20"/>
                <w:szCs w:val="20"/>
              </w:rPr>
              <w:t>核心进程数，</w:t>
            </w:r>
            <w:r>
              <w:rPr>
                <w:rFonts w:hint="eastAsia"/>
                <w:color w:val="000000"/>
                <w:sz w:val="20"/>
                <w:szCs w:val="20"/>
              </w:rPr>
              <w:t xml:space="preserve"> WEBLOGIC</w:t>
            </w:r>
            <w:r>
              <w:rPr>
                <w:rFonts w:hint="eastAsia"/>
                <w:color w:val="000000"/>
                <w:sz w:val="20"/>
                <w:szCs w:val="20"/>
              </w:rPr>
              <w:t>及</w:t>
            </w:r>
            <w:r>
              <w:rPr>
                <w:rFonts w:hint="eastAsia"/>
                <w:color w:val="000000"/>
                <w:sz w:val="20"/>
                <w:szCs w:val="20"/>
              </w:rPr>
              <w:t xml:space="preserve"> APCHE</w:t>
            </w:r>
            <w:r>
              <w:rPr>
                <w:rFonts w:hint="eastAsia"/>
                <w:color w:val="000000"/>
                <w:sz w:val="20"/>
                <w:szCs w:val="20"/>
              </w:rPr>
              <w:t>的日志文件增长情况。</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数据库指标</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测试类型</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负载压力测试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疲劳度测试</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测试需求</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根据以前系统的运行纪录</w:t>
      </w:r>
      <w:r>
        <w:rPr>
          <w:rFonts w:cs="Calibri" w:hint="eastAsia"/>
          <w:sz w:val="20"/>
          <w:szCs w:val="20"/>
        </w:rPr>
        <w:t>(</w:t>
      </w:r>
      <w:r>
        <w:rPr>
          <w:rFonts w:cs="Calibri" w:hint="eastAsia"/>
          <w:sz w:val="20"/>
          <w:szCs w:val="20"/>
        </w:rPr>
        <w:t>并发量，</w:t>
      </w:r>
      <w:r>
        <w:rPr>
          <w:rFonts w:cs="Calibri" w:hint="eastAsia"/>
          <w:sz w:val="20"/>
          <w:szCs w:val="20"/>
        </w:rPr>
        <w:t xml:space="preserve"> </w:t>
      </w:r>
      <w:r>
        <w:rPr>
          <w:rFonts w:cs="Calibri" w:hint="eastAsia"/>
          <w:sz w:val="20"/>
          <w:szCs w:val="20"/>
        </w:rPr>
        <w:t>访问量，</w:t>
      </w:r>
      <w:r>
        <w:rPr>
          <w:rFonts w:cs="Calibri" w:hint="eastAsia"/>
          <w:sz w:val="20"/>
          <w:szCs w:val="20"/>
        </w:rPr>
        <w:t xml:space="preserve"> </w:t>
      </w:r>
      <w:r>
        <w:rPr>
          <w:rFonts w:cs="Calibri" w:hint="eastAsia"/>
          <w:sz w:val="20"/>
          <w:szCs w:val="20"/>
        </w:rPr>
        <w:t>点击率等</w:t>
      </w:r>
      <w:r>
        <w:rPr>
          <w:rFonts w:cs="Calibri" w:hint="eastAsia"/>
          <w:sz w:val="20"/>
          <w:szCs w:val="20"/>
        </w:rPr>
        <w:t>)</w:t>
      </w:r>
      <w:r>
        <w:rPr>
          <w:rFonts w:cs="Calibri" w:hint="eastAsia"/>
          <w:sz w:val="20"/>
          <w:szCs w:val="20"/>
        </w:rPr>
        <w:t>，</w:t>
      </w:r>
      <w:r>
        <w:rPr>
          <w:rFonts w:cs="Calibri" w:hint="eastAsia"/>
          <w:sz w:val="20"/>
          <w:szCs w:val="20"/>
        </w:rPr>
        <w:t xml:space="preserve"> </w:t>
      </w:r>
      <w:r>
        <w:rPr>
          <w:rFonts w:cs="Calibri" w:hint="eastAsia"/>
          <w:sz w:val="20"/>
          <w:szCs w:val="20"/>
        </w:rPr>
        <w:t>或者根据同类产品的性能指标。</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需求采集和整理</w:t>
      </w:r>
    </w:p>
    <w:p w:rsidR="00000000" w:rsidRDefault="003A3DA7">
      <w:pPr>
        <w:pStyle w:val="a3"/>
        <w:spacing w:before="0" w:beforeAutospacing="0" w:after="0" w:afterAutospacing="0"/>
        <w:ind w:left="835"/>
        <w:rPr>
          <w:rFonts w:cs="Calibri"/>
          <w:sz w:val="20"/>
          <w:szCs w:val="20"/>
        </w:rPr>
      </w:pPr>
      <w:r>
        <w:rPr>
          <w:rFonts w:cs="Calibri" w:hint="eastAsia"/>
          <w:sz w:val="20"/>
          <w:szCs w:val="20"/>
        </w:rPr>
        <w:t>测试需求采集和整理是性能测试最关键的步骤之一，需求不合理，后面的工作都是徒劳的。</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需求采集，采集合理的信息才能使用等价类的方式去判断哪些功能是必须要测试的，还决定了测试中这些功能脚本对应的各项指标的设置。另外需要注意的是，客户提出了需求后，首先要验证在现有条件下，需求的可模拟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比如查询功能，我们是不是要考虑以下的参数：</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数据库中相关表的数据量；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数据库软硬件参数；</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用户使用频率和使用高峰期各项参数值；</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用户常用查询条件和查询结果集的大小；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性能测试（正常的负载、容量变化）；压力测试（临界的负载、容量变化）；</w:t>
      </w:r>
    </w:p>
    <w:p w:rsidR="00000000" w:rsidRDefault="003A3DA7">
      <w:pPr>
        <w:pStyle w:val="a3"/>
        <w:spacing w:before="0" w:beforeAutospacing="0" w:after="0" w:afterAutospacing="0"/>
        <w:ind w:left="835"/>
        <w:rPr>
          <w:rFonts w:cs="Calibri"/>
          <w:sz w:val="20"/>
          <w:szCs w:val="20"/>
        </w:rPr>
      </w:pPr>
      <w:r>
        <w:rPr>
          <w:rFonts w:cs="Calibri" w:hint="eastAsia"/>
          <w:sz w:val="20"/>
          <w:szCs w:val="20"/>
        </w:rPr>
        <w:t>需求采集完成后，</w:t>
      </w:r>
      <w:r>
        <w:rPr>
          <w:rFonts w:cs="Calibri" w:hint="eastAsia"/>
          <w:sz w:val="20"/>
          <w:szCs w:val="20"/>
        </w:rPr>
        <w:t xml:space="preserve"> </w:t>
      </w:r>
      <w:r>
        <w:rPr>
          <w:rFonts w:cs="Calibri" w:hint="eastAsia"/>
          <w:sz w:val="20"/>
          <w:szCs w:val="20"/>
        </w:rPr>
        <w:t>下面的工作就是对需求进行整理和细化，</w:t>
      </w:r>
      <w:r>
        <w:rPr>
          <w:rFonts w:cs="Calibri" w:hint="eastAsia"/>
          <w:sz w:val="20"/>
          <w:szCs w:val="20"/>
        </w:rPr>
        <w:t xml:space="preserve"> </w:t>
      </w:r>
      <w:r>
        <w:rPr>
          <w:rFonts w:cs="Calibri" w:hint="eastAsia"/>
          <w:sz w:val="20"/>
          <w:szCs w:val="20"/>
        </w:rPr>
        <w:t>使之成为可模拟的</w:t>
      </w:r>
      <w:r>
        <w:rPr>
          <w:rFonts w:cs="Calibri" w:hint="eastAsia"/>
          <w:sz w:val="20"/>
          <w:szCs w:val="20"/>
        </w:rPr>
        <w:t>数据。根据特定的业务特定的计算公式对客户的需求进行计算。</w:t>
      </w:r>
      <w:r>
        <w:rPr>
          <w:rFonts w:cs="Calibri" w:hint="eastAsia"/>
          <w:sz w:val="20"/>
          <w:szCs w:val="20"/>
        </w:rPr>
        <w:t xml:space="preserve"> </w:t>
      </w:r>
      <w:r>
        <w:rPr>
          <w:rFonts w:cs="Calibri" w:hint="eastAsia"/>
          <w:sz w:val="20"/>
          <w:szCs w:val="20"/>
        </w:rPr>
        <w:t>选择有代表性的功能或页面编写脚本，计算出每次测试各个脚本对应的功能所需要达到的并发数。如果客户说，我们的系统要支持</w:t>
      </w:r>
      <w:r>
        <w:rPr>
          <w:rFonts w:cs="Calibri" w:hint="eastAsia"/>
          <w:sz w:val="20"/>
          <w:szCs w:val="20"/>
        </w:rPr>
        <w:t>100</w:t>
      </w:r>
      <w:r>
        <w:rPr>
          <w:rFonts w:cs="Calibri" w:hint="eastAsia"/>
          <w:sz w:val="20"/>
          <w:szCs w:val="20"/>
        </w:rPr>
        <w:t>个用户并发，</w:t>
      </w:r>
      <w:r>
        <w:rPr>
          <w:rFonts w:cs="Calibri" w:hint="eastAsia"/>
          <w:sz w:val="20"/>
          <w:szCs w:val="20"/>
        </w:rPr>
        <w:t xml:space="preserve"> </w:t>
      </w:r>
      <w:r>
        <w:rPr>
          <w:rFonts w:cs="Calibri" w:hint="eastAsia"/>
          <w:sz w:val="20"/>
          <w:szCs w:val="20"/>
        </w:rPr>
        <w:t>你就在</w:t>
      </w:r>
      <w:r>
        <w:rPr>
          <w:rFonts w:cs="Calibri" w:hint="eastAsia"/>
          <w:sz w:val="20"/>
          <w:szCs w:val="20"/>
        </w:rPr>
        <w:t>LR</w:t>
      </w:r>
      <w:r>
        <w:rPr>
          <w:rFonts w:cs="Calibri" w:hint="eastAsia"/>
          <w:sz w:val="20"/>
          <w:szCs w:val="20"/>
        </w:rPr>
        <w:t>上加了</w:t>
      </w:r>
      <w:r>
        <w:rPr>
          <w:rFonts w:cs="Calibri" w:hint="eastAsia"/>
          <w:sz w:val="20"/>
          <w:szCs w:val="20"/>
        </w:rPr>
        <w:t>100</w:t>
      </w:r>
      <w:r>
        <w:rPr>
          <w:rFonts w:cs="Calibri" w:hint="eastAsia"/>
          <w:sz w:val="20"/>
          <w:szCs w:val="20"/>
        </w:rPr>
        <w:t>个用户，</w:t>
      </w:r>
      <w:r>
        <w:rPr>
          <w:rFonts w:cs="Calibri" w:hint="eastAsia"/>
          <w:sz w:val="20"/>
          <w:szCs w:val="20"/>
        </w:rPr>
        <w:t xml:space="preserve"> </w:t>
      </w:r>
      <w:r>
        <w:rPr>
          <w:rFonts w:cs="Calibri" w:hint="eastAsia"/>
          <w:sz w:val="20"/>
          <w:szCs w:val="20"/>
        </w:rPr>
        <w:t>这种做法是很不负责任的。</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测试环境</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一般需要在真实环境做测试，或者与真实环境资源配制相同的环境，需要纪录所有相关服务器和测试机的详细信息。</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服务器</w:t>
      </w:r>
      <w:r>
        <w:rPr>
          <w:rFonts w:cs="Calibri" w:hint="eastAsia"/>
          <w:color w:val="000000"/>
          <w:sz w:val="20"/>
          <w:szCs w:val="20"/>
        </w:rPr>
        <w:t>&lt;web</w:t>
      </w:r>
      <w:r>
        <w:rPr>
          <w:rFonts w:cs="Calibri" w:hint="eastAsia"/>
          <w:color w:val="000000"/>
          <w:sz w:val="20"/>
          <w:szCs w:val="20"/>
        </w:rPr>
        <w:t>服务器</w:t>
      </w:r>
      <w:r>
        <w:rPr>
          <w:rFonts w:cs="Calibri" w:hint="eastAsia"/>
          <w:color w:val="000000"/>
          <w:sz w:val="20"/>
          <w:szCs w:val="20"/>
        </w:rPr>
        <w:t xml:space="preserve"> N</w:t>
      </w:r>
      <w:r>
        <w:rPr>
          <w:rFonts w:cs="Calibri" w:hint="eastAsia"/>
          <w:color w:val="000000"/>
          <w:sz w:val="20"/>
          <w:szCs w:val="20"/>
        </w:rPr>
        <w:t>台，</w:t>
      </w:r>
      <w:r>
        <w:rPr>
          <w:rFonts w:cs="Calibri" w:hint="eastAsia"/>
          <w:color w:val="000000"/>
          <w:sz w:val="20"/>
          <w:szCs w:val="20"/>
        </w:rPr>
        <w:t xml:space="preserve"> </w:t>
      </w:r>
      <w:r>
        <w:rPr>
          <w:rFonts w:cs="Calibri" w:hint="eastAsia"/>
          <w:color w:val="000000"/>
          <w:sz w:val="20"/>
          <w:szCs w:val="20"/>
        </w:rPr>
        <w:t>应用服务器</w:t>
      </w:r>
      <w:r>
        <w:rPr>
          <w:rFonts w:cs="Calibri" w:hint="eastAsia"/>
          <w:color w:val="000000"/>
          <w:sz w:val="20"/>
          <w:szCs w:val="20"/>
        </w:rPr>
        <w:t xml:space="preserve"> N</w:t>
      </w:r>
      <w:r>
        <w:rPr>
          <w:rFonts w:cs="Calibri" w:hint="eastAsia"/>
          <w:color w:val="000000"/>
          <w:sz w:val="20"/>
          <w:szCs w:val="20"/>
        </w:rPr>
        <w:t>台，</w:t>
      </w:r>
      <w:r>
        <w:rPr>
          <w:rFonts w:cs="Calibri" w:hint="eastAsia"/>
          <w:color w:val="000000"/>
          <w:sz w:val="20"/>
          <w:szCs w:val="20"/>
        </w:rPr>
        <w:t xml:space="preserve"> </w:t>
      </w:r>
      <w:r>
        <w:rPr>
          <w:rFonts w:cs="Calibri" w:hint="eastAsia"/>
          <w:color w:val="000000"/>
          <w:sz w:val="20"/>
          <w:szCs w:val="20"/>
        </w:rPr>
        <w:t>数据库服务器</w:t>
      </w:r>
      <w:r>
        <w:rPr>
          <w:rFonts w:cs="Calibri" w:hint="eastAsia"/>
          <w:color w:val="000000"/>
          <w:sz w:val="20"/>
          <w:szCs w:val="20"/>
        </w:rPr>
        <w:t xml:space="preserve"> N</w:t>
      </w:r>
      <w:r>
        <w:rPr>
          <w:rFonts w:cs="Calibri" w:hint="eastAsia"/>
          <w:color w:val="000000"/>
          <w:sz w:val="20"/>
          <w:szCs w:val="20"/>
        </w:rPr>
        <w:t>台，</w:t>
      </w:r>
      <w:r>
        <w:rPr>
          <w:rFonts w:cs="Calibri" w:hint="eastAsia"/>
          <w:color w:val="000000"/>
          <w:sz w:val="20"/>
          <w:szCs w:val="20"/>
        </w:rPr>
        <w:t xml:space="preserve"> </w:t>
      </w:r>
      <w:r>
        <w:rPr>
          <w:rFonts w:cs="Calibri" w:hint="eastAsia"/>
          <w:color w:val="000000"/>
          <w:sz w:val="20"/>
          <w:szCs w:val="20"/>
        </w:rPr>
        <w:t>磁盘阵列服务器</w:t>
      </w:r>
      <w:r>
        <w:rPr>
          <w:rFonts w:cs="Calibri" w:hint="eastAsia"/>
          <w:color w:val="000000"/>
          <w:sz w:val="20"/>
          <w:szCs w:val="20"/>
        </w:rPr>
        <w:t>1</w:t>
      </w:r>
      <w:r>
        <w:rPr>
          <w:rFonts w:cs="Calibri" w:hint="eastAsia"/>
          <w:color w:val="000000"/>
          <w:sz w:val="20"/>
          <w:szCs w:val="20"/>
        </w:rPr>
        <w:t>台</w:t>
      </w:r>
      <w:r>
        <w:rPr>
          <w:rFonts w:cs="Calibri" w:hint="eastAsia"/>
          <w:color w:val="000000"/>
          <w:sz w:val="20"/>
          <w:szCs w:val="20"/>
        </w:rPr>
        <w:t>&gt;</w:t>
      </w:r>
      <w:r>
        <w:rPr>
          <w:rFonts w:cs="Calibri" w:hint="eastAsia"/>
          <w:color w:val="000000"/>
          <w:sz w:val="20"/>
          <w:szCs w:val="20"/>
        </w:rPr>
        <w:t>软硬件配置信息；</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测试机</w:t>
      </w:r>
      <w:r>
        <w:rPr>
          <w:rFonts w:cs="Calibri" w:hint="eastAsia"/>
          <w:color w:val="000000"/>
          <w:sz w:val="20"/>
          <w:szCs w:val="20"/>
        </w:rPr>
        <w:t>&gt;</w:t>
      </w:r>
      <w:r>
        <w:rPr>
          <w:rFonts w:cs="Calibri" w:hint="eastAsia"/>
          <w:color w:val="000000"/>
          <w:sz w:val="20"/>
          <w:szCs w:val="20"/>
        </w:rPr>
        <w:t>使用</w:t>
      </w:r>
      <w:r>
        <w:rPr>
          <w:rFonts w:cs="Calibri" w:hint="eastAsia"/>
          <w:color w:val="000000"/>
          <w:sz w:val="20"/>
          <w:szCs w:val="20"/>
        </w:rPr>
        <w:t>LR</w:t>
      </w:r>
      <w:r>
        <w:rPr>
          <w:rFonts w:cs="Calibri" w:hint="eastAsia"/>
          <w:color w:val="000000"/>
          <w:sz w:val="20"/>
          <w:szCs w:val="20"/>
        </w:rPr>
        <w:t>做性能测试，一般测试机</w:t>
      </w:r>
      <w:r>
        <w:rPr>
          <w:rFonts w:cs="Calibri" w:hint="eastAsia"/>
          <w:color w:val="000000"/>
          <w:sz w:val="20"/>
          <w:szCs w:val="20"/>
        </w:rPr>
        <w:t>包括：</w:t>
      </w:r>
      <w:r>
        <w:rPr>
          <w:rFonts w:cs="Calibri" w:hint="eastAsia"/>
          <w:color w:val="000000"/>
          <w:sz w:val="20"/>
          <w:szCs w:val="20"/>
        </w:rPr>
        <w:t>lr_server</w:t>
      </w:r>
      <w:r>
        <w:rPr>
          <w:rFonts w:cs="Calibri" w:hint="eastAsia"/>
          <w:color w:val="000000"/>
          <w:sz w:val="20"/>
          <w:szCs w:val="20"/>
        </w:rPr>
        <w:t>，</w:t>
      </w:r>
      <w:r>
        <w:rPr>
          <w:rFonts w:cs="Calibri" w:hint="eastAsia"/>
          <w:color w:val="000000"/>
          <w:sz w:val="20"/>
          <w:szCs w:val="20"/>
        </w:rPr>
        <w:t>lr_agent(</w:t>
      </w:r>
      <w:r>
        <w:rPr>
          <w:rFonts w:cs="Calibri" w:hint="eastAsia"/>
          <w:color w:val="000000"/>
          <w:sz w:val="20"/>
          <w:szCs w:val="20"/>
        </w:rPr>
        <w:t>多台</w:t>
      </w:r>
      <w:r>
        <w:rPr>
          <w:rFonts w:cs="Calibri" w:hint="eastAsia"/>
          <w:color w:val="000000"/>
          <w:sz w:val="20"/>
          <w:szCs w:val="20"/>
        </w:rPr>
        <w:t>)</w:t>
      </w:r>
      <w:r>
        <w:rPr>
          <w:rFonts w:cs="Calibri" w:hint="eastAsia"/>
          <w:color w:val="000000"/>
          <w:sz w:val="20"/>
          <w:szCs w:val="20"/>
        </w:rPr>
        <w:t>，</w:t>
      </w:r>
      <w:r>
        <w:rPr>
          <w:rFonts w:cs="Calibri" w:hint="eastAsia"/>
          <w:color w:val="000000"/>
          <w:sz w:val="20"/>
          <w:szCs w:val="20"/>
        </w:rPr>
        <w:t>lr_</w:t>
      </w:r>
      <w:r>
        <w:rPr>
          <w:rFonts w:cs="Calibri" w:hint="eastAsia"/>
          <w:color w:val="000000"/>
          <w:sz w:val="20"/>
          <w:szCs w:val="20"/>
        </w:rPr>
        <w:t>监控机，</w:t>
      </w:r>
      <w:r>
        <w:rPr>
          <w:rFonts w:cs="Calibri" w:hint="eastAsia"/>
          <w:color w:val="000000"/>
          <w:sz w:val="20"/>
          <w:szCs w:val="20"/>
        </w:rPr>
        <w:t>lr_</w:t>
      </w:r>
      <w:r>
        <w:rPr>
          <w:rFonts w:cs="Calibri" w:hint="eastAsia"/>
          <w:color w:val="000000"/>
          <w:sz w:val="20"/>
          <w:szCs w:val="20"/>
        </w:rPr>
        <w:t>数据记录，</w:t>
      </w:r>
      <w:r>
        <w:rPr>
          <w:rFonts w:cs="Calibri" w:hint="eastAsia"/>
          <w:color w:val="000000"/>
          <w:sz w:val="20"/>
          <w:szCs w:val="20"/>
        </w:rPr>
        <w:t>lr_</w:t>
      </w:r>
      <w:r>
        <w:rPr>
          <w:rFonts w:cs="Calibri" w:hint="eastAsia"/>
          <w:color w:val="000000"/>
          <w:sz w:val="20"/>
          <w:szCs w:val="20"/>
        </w:rPr>
        <w:t>备份数据</w:t>
      </w:r>
      <w:r>
        <w:rPr>
          <w:rFonts w:cs="Calibri" w:hint="eastAsia"/>
          <w:color w:val="000000"/>
          <w:sz w:val="20"/>
          <w:szCs w:val="20"/>
        </w:rPr>
        <w:t>&gt;</w:t>
      </w:r>
      <w:r>
        <w:rPr>
          <w:rFonts w:cs="Calibri" w:hint="eastAsia"/>
          <w:color w:val="000000"/>
          <w:sz w:val="20"/>
          <w:szCs w:val="20"/>
        </w:rPr>
        <w:t>软硬件配置信息；</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LR</w:t>
      </w:r>
      <w:r>
        <w:rPr>
          <w:rFonts w:ascii="华文仿宋" w:eastAsia="华文仿宋" w:hAnsi="华文仿宋" w:cs="Calibri" w:hint="eastAsia"/>
          <w:b/>
          <w:bCs/>
          <w:sz w:val="32"/>
          <w:szCs w:val="32"/>
        </w:rPr>
        <w:t>的测试方案</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一般网站是按照点击率来测试，</w:t>
      </w:r>
      <w:r>
        <w:rPr>
          <w:rFonts w:cs="Calibri" w:hint="eastAsia"/>
          <w:sz w:val="20"/>
          <w:szCs w:val="20"/>
        </w:rPr>
        <w:t xml:space="preserve"> </w:t>
      </w:r>
      <w:r>
        <w:rPr>
          <w:rFonts w:cs="Calibri" w:hint="eastAsia"/>
          <w:sz w:val="20"/>
          <w:szCs w:val="20"/>
        </w:rPr>
        <w:t>而工作流是按照事务数来测试。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评估并发量的方式：</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按照点击率测试：逐渐加大并发量，找出系统点击率最高时的并发量；</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按照并发量来测试：逐渐加大并发量，直至达到使系统的处理量及响应时间在达到用户不可接受的程度，并且记录下这个并发量，作为系统的临界点；</w:t>
      </w:r>
    </w:p>
    <w:p w:rsidR="00000000" w:rsidRDefault="003A3DA7">
      <w:pPr>
        <w:pStyle w:val="a3"/>
        <w:spacing w:before="0" w:beforeAutospacing="0" w:after="0" w:afterAutospacing="0"/>
        <w:ind w:left="835"/>
        <w:rPr>
          <w:rFonts w:cs="Calibri"/>
          <w:sz w:val="20"/>
          <w:szCs w:val="20"/>
        </w:rPr>
      </w:pPr>
      <w:r>
        <w:rPr>
          <w:rFonts w:cs="Calibri" w:hint="eastAsia"/>
          <w:sz w:val="20"/>
          <w:szCs w:val="20"/>
        </w:rPr>
        <w:t>测试方案中，测试场景的设计是很重要的。测试场景一般包括：各个功能脚本的并发量</w:t>
      </w:r>
      <w:r>
        <w:rPr>
          <w:rFonts w:cs="Calibri" w:hint="eastAsia"/>
          <w:sz w:val="20"/>
          <w:szCs w:val="20"/>
        </w:rPr>
        <w:t>(</w:t>
      </w:r>
      <w:r>
        <w:rPr>
          <w:rFonts w:cs="Calibri" w:hint="eastAsia"/>
          <w:sz w:val="20"/>
          <w:szCs w:val="20"/>
        </w:rPr>
        <w:t>或百分比</w:t>
      </w:r>
      <w:r>
        <w:rPr>
          <w:rFonts w:cs="Calibri" w:hint="eastAsia"/>
          <w:sz w:val="20"/>
          <w:szCs w:val="20"/>
        </w:rPr>
        <w:t>)</w:t>
      </w:r>
      <w:r>
        <w:rPr>
          <w:rFonts w:cs="Calibri" w:hint="eastAsia"/>
          <w:sz w:val="20"/>
          <w:szCs w:val="20"/>
        </w:rPr>
        <w:t>，启动方式，结</w:t>
      </w:r>
      <w:r>
        <w:rPr>
          <w:rFonts w:cs="Calibri" w:hint="eastAsia"/>
          <w:sz w:val="20"/>
          <w:szCs w:val="20"/>
        </w:rPr>
        <w:t>束方式，运行时间，监控指标，是否取缓存，脚本之间的逻辑，脚本内部的逻辑，</w:t>
      </w:r>
      <w:r>
        <w:rPr>
          <w:rFonts w:cs="Calibri" w:hint="eastAsia"/>
          <w:sz w:val="20"/>
          <w:szCs w:val="20"/>
        </w:rPr>
        <w:t xml:space="preserve"> </w:t>
      </w:r>
      <w:r>
        <w:rPr>
          <w:rFonts w:cs="Calibri" w:hint="eastAsia"/>
          <w:sz w:val="20"/>
          <w:szCs w:val="20"/>
        </w:rPr>
        <w:t>成功和失败标准等等。</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执行测试</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执行测试前，需要要检查：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各项系统资源是否足够；</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是否能保证测试环境不间断运行；</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执行测试过程，需要实时监控系统运行状况，纪录系统出现的异常，纪录测试过程中的各项数据。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执行完成后，对执行过程中记录的数据作分析。</w:t>
      </w:r>
    </w:p>
    <w:p w:rsidR="00000000" w:rsidRDefault="003A3DA7">
      <w:pPr>
        <w:pStyle w:val="a3"/>
        <w:spacing w:before="0" w:beforeAutospacing="0" w:after="0" w:afterAutospacing="0"/>
        <w:ind w:left="295"/>
        <w:rPr>
          <w:rFonts w:ascii="华文仿宋" w:eastAsia="华文仿宋" w:hAnsi="华文仿宋" w:cs="Calibri"/>
          <w:sz w:val="32"/>
          <w:szCs w:val="32"/>
        </w:rPr>
      </w:pPr>
      <w:r>
        <w:rPr>
          <w:rFonts w:ascii="华文仿宋" w:eastAsia="华文仿宋" w:hAnsi="华文仿宋" w:cs="Calibri" w:hint="eastAsia"/>
          <w:b/>
          <w:bCs/>
          <w:sz w:val="32"/>
          <w:szCs w:val="32"/>
        </w:rPr>
        <w:t>测试结果分析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LR</w:t>
      </w:r>
      <w:r>
        <w:rPr>
          <w:rFonts w:cs="Calibri" w:hint="eastAsia"/>
          <w:sz w:val="20"/>
          <w:szCs w:val="20"/>
        </w:rPr>
        <w:t>提供了强大的监控和结果分析工具，也可以根据需要监控指标的不同使用其他的监控工具。可以查看相关工具的结果分析文档，这里不再阐述。</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安装卸载性能测试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主要检查不同硬件软件等资源条件下，</w:t>
      </w:r>
      <w:r>
        <w:rPr>
          <w:rFonts w:cs="Calibri" w:hint="eastAsia"/>
          <w:sz w:val="20"/>
          <w:szCs w:val="20"/>
        </w:rPr>
        <w:t xml:space="preserve"> </w:t>
      </w:r>
      <w:r>
        <w:rPr>
          <w:rFonts w:cs="Calibri" w:hint="eastAsia"/>
          <w:sz w:val="20"/>
          <w:szCs w:val="20"/>
        </w:rPr>
        <w:t>各个部件的安装速度。</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数据库性能测试</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测试目标和基本方法</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测试目标：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验证系统瓶颈是否在数据库；</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同其他大型数据库比较；</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数据库的增删改查的平均响应时间；</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并发用户访问时，</w:t>
      </w:r>
      <w:r>
        <w:rPr>
          <w:rFonts w:cs="Calibri" w:hint="eastAsia"/>
          <w:color w:val="000000"/>
          <w:sz w:val="20"/>
          <w:szCs w:val="20"/>
        </w:rPr>
        <w:t xml:space="preserve"> </w:t>
      </w:r>
      <w:r>
        <w:rPr>
          <w:rFonts w:cs="Calibri" w:hint="eastAsia"/>
          <w:color w:val="000000"/>
          <w:sz w:val="20"/>
          <w:szCs w:val="20"/>
        </w:rPr>
        <w:t>数据库的增删改查的平均响应时间；</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表分区对数据库响应时间的影响；</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系统正常使用时，数据库各个监控参数变化情况；</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数据库服务器的系统资源使用情况；</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其他</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基本方法：</w:t>
      </w:r>
    </w:p>
    <w:p w:rsidR="00000000" w:rsidRDefault="003A3DA7">
      <w:pPr>
        <w:pStyle w:val="a3"/>
        <w:spacing w:before="0" w:beforeAutospacing="0" w:after="0" w:afterAutospacing="0"/>
        <w:ind w:left="835"/>
        <w:rPr>
          <w:rFonts w:cs="Calibri"/>
          <w:sz w:val="20"/>
          <w:szCs w:val="20"/>
        </w:rPr>
      </w:pPr>
      <w:r>
        <w:rPr>
          <w:rFonts w:cs="Calibri" w:hint="eastAsia"/>
          <w:sz w:val="20"/>
          <w:szCs w:val="20"/>
        </w:rPr>
        <w:t>使用并发工具模拟并发用户访问各种不同类型数据库（或指定数据库），记录各种并发量下增删改查的数据库响应时间，记录</w:t>
      </w:r>
      <w:r>
        <w:rPr>
          <w:rFonts w:cs="Calibri" w:hint="eastAsia"/>
          <w:sz w:val="20"/>
          <w:szCs w:val="20"/>
        </w:rPr>
        <w:t>IO</w:t>
      </w:r>
      <w:r>
        <w:rPr>
          <w:rFonts w:cs="Calibri" w:hint="eastAsia"/>
          <w:sz w:val="20"/>
          <w:szCs w:val="20"/>
        </w:rPr>
        <w:t>、</w:t>
      </w:r>
      <w:r>
        <w:rPr>
          <w:rFonts w:cs="Calibri" w:hint="eastAsia"/>
          <w:sz w:val="20"/>
          <w:szCs w:val="20"/>
        </w:rPr>
        <w:t>CUP</w:t>
      </w:r>
      <w:r>
        <w:rPr>
          <w:rFonts w:cs="Calibri" w:hint="eastAsia"/>
          <w:sz w:val="20"/>
          <w:szCs w:val="20"/>
        </w:rPr>
        <w:t>（</w:t>
      </w:r>
      <w:r>
        <w:rPr>
          <w:rFonts w:cs="Calibri" w:hint="eastAsia"/>
          <w:sz w:val="20"/>
          <w:szCs w:val="20"/>
        </w:rPr>
        <w:t>IDLE</w:t>
      </w:r>
      <w:r>
        <w:rPr>
          <w:rFonts w:cs="Calibri" w:hint="eastAsia"/>
          <w:sz w:val="20"/>
          <w:szCs w:val="20"/>
        </w:rPr>
        <w:t>）等系统数据，记录数据库各个计数器的值，执行完成后，进行纵向和横向的比较。</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Oracle</w:t>
      </w:r>
      <w:r>
        <w:rPr>
          <w:rFonts w:ascii="华文仿宋" w:eastAsia="华文仿宋" w:hAnsi="华文仿宋" w:cs="Calibri" w:hint="eastAsia"/>
          <w:b/>
          <w:bCs/>
          <w:sz w:val="32"/>
          <w:szCs w:val="32"/>
        </w:rPr>
        <w:t>性能测试计数器</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常用计数器：</w:t>
      </w:r>
    </w:p>
    <w:tbl>
      <w:tblPr>
        <w:tblW w:w="0" w:type="auto"/>
        <w:tblInd w:w="29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9"/>
        <w:gridCol w:w="2160"/>
        <w:gridCol w:w="5132"/>
      </w:tblGrid>
      <w:tr w:rsidR="00000000">
        <w:trPr>
          <w:divId w:val="199321387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编号</w:t>
            </w:r>
          </w:p>
        </w:tc>
        <w:tc>
          <w:tcPr>
            <w:tcW w:w="1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监控名称</w:t>
            </w:r>
          </w:p>
        </w:tc>
        <w:tc>
          <w:tcPr>
            <w:tcW w:w="83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描述</w:t>
            </w:r>
          </w:p>
        </w:tc>
      </w:tr>
      <w:tr w:rsidR="00000000">
        <w:trPr>
          <w:divId w:val="199321387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1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Logonscurrent</w:t>
            </w:r>
          </w:p>
        </w:tc>
        <w:tc>
          <w:tcPr>
            <w:tcW w:w="83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当前的登录总数</w:t>
            </w:r>
          </w:p>
        </w:tc>
      </w:tr>
      <w:tr w:rsidR="00000000">
        <w:trPr>
          <w:divId w:val="199321387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w:t>
            </w:r>
          </w:p>
        </w:tc>
        <w:tc>
          <w:tcPr>
            <w:tcW w:w="16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Openedcursorscurrent</w:t>
            </w:r>
          </w:p>
        </w:tc>
        <w:tc>
          <w:tcPr>
            <w:tcW w:w="82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当前打开的光标总数</w:t>
            </w:r>
          </w:p>
        </w:tc>
      </w:tr>
      <w:tr w:rsidR="00000000">
        <w:trPr>
          <w:divId w:val="199321387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3</w:t>
            </w:r>
          </w:p>
        </w:tc>
        <w:tc>
          <w:tcPr>
            <w:tcW w:w="1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 xml:space="preserve">User </w:t>
            </w:r>
            <w:r>
              <w:rPr>
                <w:rFonts w:hint="eastAsia"/>
                <w:color w:val="000000"/>
                <w:sz w:val="20"/>
                <w:szCs w:val="20"/>
              </w:rPr>
              <w:t>calls</w:t>
            </w:r>
          </w:p>
        </w:tc>
        <w:tc>
          <w:tcPr>
            <w:tcW w:w="84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在每次登录、解析或执行时，</w:t>
            </w:r>
            <w:r>
              <w:rPr>
                <w:rFonts w:hint="eastAsia"/>
                <w:color w:val="000000"/>
                <w:sz w:val="20"/>
                <w:szCs w:val="20"/>
              </w:rPr>
              <w:t xml:space="preserve"> Oracle</w:t>
            </w:r>
            <w:r>
              <w:rPr>
                <w:rFonts w:hint="eastAsia"/>
                <w:color w:val="000000"/>
                <w:sz w:val="20"/>
                <w:szCs w:val="20"/>
              </w:rPr>
              <w:t>会分配资源（</w:t>
            </w:r>
            <w:r>
              <w:rPr>
                <w:rFonts w:hint="eastAsia"/>
                <w:color w:val="000000"/>
                <w:sz w:val="20"/>
                <w:szCs w:val="20"/>
              </w:rPr>
              <w:t>Call State</w:t>
            </w:r>
            <w:r>
              <w:rPr>
                <w:rFonts w:hint="eastAsia"/>
                <w:color w:val="000000"/>
                <w:sz w:val="20"/>
                <w:szCs w:val="20"/>
              </w:rPr>
              <w:t>对象）</w:t>
            </w:r>
            <w:r>
              <w:rPr>
                <w:rFonts w:hint="eastAsia"/>
                <w:color w:val="000000"/>
                <w:sz w:val="20"/>
                <w:szCs w:val="20"/>
              </w:rPr>
              <w:t xml:space="preserve"> </w:t>
            </w:r>
            <w:r>
              <w:rPr>
                <w:rFonts w:hint="eastAsia"/>
                <w:color w:val="000000"/>
                <w:sz w:val="20"/>
                <w:szCs w:val="20"/>
              </w:rPr>
              <w:t>以记录相关的用户调用数据结构。</w:t>
            </w:r>
            <w:r>
              <w:rPr>
                <w:rFonts w:hint="eastAsia"/>
                <w:color w:val="000000"/>
                <w:sz w:val="20"/>
                <w:szCs w:val="20"/>
              </w:rPr>
              <w:t xml:space="preserve"> </w:t>
            </w:r>
            <w:r>
              <w:rPr>
                <w:rFonts w:hint="eastAsia"/>
                <w:color w:val="000000"/>
                <w:sz w:val="20"/>
                <w:szCs w:val="20"/>
              </w:rPr>
              <w:t>在确定活动时，用户调用与</w:t>
            </w:r>
            <w:r>
              <w:rPr>
                <w:rFonts w:hint="eastAsia"/>
                <w:color w:val="000000"/>
                <w:sz w:val="20"/>
                <w:szCs w:val="20"/>
              </w:rPr>
              <w:t xml:space="preserve"> RPI</w:t>
            </w:r>
            <w:r>
              <w:rPr>
                <w:rFonts w:hint="eastAsia"/>
                <w:color w:val="000000"/>
                <w:sz w:val="20"/>
                <w:szCs w:val="20"/>
              </w:rPr>
              <w:t>调用的比说明了因用户发往</w:t>
            </w:r>
            <w:r>
              <w:rPr>
                <w:rFonts w:hint="eastAsia"/>
                <w:color w:val="000000"/>
                <w:sz w:val="20"/>
                <w:szCs w:val="20"/>
              </w:rPr>
              <w:t>Oracle</w:t>
            </w:r>
            <w:r>
              <w:rPr>
                <w:rFonts w:hint="eastAsia"/>
                <w:color w:val="000000"/>
                <w:sz w:val="20"/>
                <w:szCs w:val="20"/>
              </w:rPr>
              <w:t>的请求类型而生成的内部工作量。</w:t>
            </w:r>
          </w:p>
        </w:tc>
      </w:tr>
      <w:tr w:rsidR="00000000">
        <w:trPr>
          <w:divId w:val="199321387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4</w:t>
            </w:r>
          </w:p>
        </w:tc>
        <w:tc>
          <w:tcPr>
            <w:tcW w:w="1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Opers ofreplaced files</w:t>
            </w:r>
          </w:p>
        </w:tc>
        <w:tc>
          <w:tcPr>
            <w:tcW w:w="83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由于已经不在进程文件缓存中，</w:t>
            </w:r>
            <w:r>
              <w:rPr>
                <w:rFonts w:hint="eastAsia"/>
                <w:color w:val="000000"/>
                <w:sz w:val="20"/>
                <w:szCs w:val="20"/>
              </w:rPr>
              <w:t xml:space="preserve"> </w:t>
            </w:r>
            <w:r>
              <w:rPr>
                <w:rFonts w:hint="eastAsia"/>
                <w:color w:val="000000"/>
                <w:sz w:val="20"/>
                <w:szCs w:val="20"/>
              </w:rPr>
              <w:t>所以需要重新打开的文件总数</w:t>
            </w:r>
          </w:p>
        </w:tc>
      </w:tr>
    </w:tbl>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常用自定义计数器：</w:t>
      </w:r>
    </w:p>
    <w:tbl>
      <w:tblPr>
        <w:tblW w:w="0" w:type="auto"/>
        <w:tblInd w:w="29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42"/>
        <w:gridCol w:w="975"/>
        <w:gridCol w:w="5202"/>
        <w:gridCol w:w="1172"/>
      </w:tblGrid>
      <w:tr w:rsidR="00000000">
        <w:trPr>
          <w:divId w:val="36752842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编号</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监控名称</w:t>
            </w:r>
          </w:p>
        </w:tc>
        <w:tc>
          <w:tcPr>
            <w:tcW w:w="6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SQL</w:t>
            </w:r>
            <w:r>
              <w:rPr>
                <w:rFonts w:hint="eastAsia"/>
                <w:color w:val="000000"/>
                <w:sz w:val="20"/>
                <w:szCs w:val="20"/>
              </w:rPr>
              <w:t>基本算法</w:t>
            </w:r>
          </w:p>
        </w:tc>
        <w:tc>
          <w:tcPr>
            <w:tcW w:w="15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描述</w:t>
            </w:r>
          </w:p>
        </w:tc>
      </w:tr>
      <w:tr w:rsidR="00000000">
        <w:trPr>
          <w:divId w:val="36752842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数据高速缓存区命中率</w:t>
            </w:r>
          </w:p>
        </w:tc>
        <w:tc>
          <w:tcPr>
            <w:tcW w:w="6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 xml:space="preserve">SELECT </w:t>
            </w:r>
            <w:r>
              <w:rPr>
                <w:rFonts w:hint="eastAsia"/>
                <w:color w:val="000000"/>
                <w:sz w:val="20"/>
                <w:szCs w:val="20"/>
              </w:rPr>
              <w:t>round(1</w:t>
            </w:r>
            <w:r>
              <w:rPr>
                <w:rFonts w:hint="eastAsia"/>
                <w:color w:val="000000"/>
                <w:sz w:val="20"/>
                <w:szCs w:val="20"/>
              </w:rPr>
              <w:softHyphen/>
              <w:t xml:space="preserve"> SUM(PHYSICAL_READS)/(SUM(DB_BLOCK_GE TS) + SUM(CONSISTENT_GETS)), 4) * 100 FROM (SELECT CASE WHEN NAME='physical reads' </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THEN VALUE END PHYSICAL_READS,CASE WHEN NAME= 'db block gets' THEN VALUE END DB_BLOCK_GETS,CASE WHEN NAME = 'con-sistent gets'</w:t>
            </w:r>
            <w:r>
              <w:rPr>
                <w:rFonts w:hint="eastAsia"/>
                <w:color w:val="000000"/>
                <w:sz w:val="20"/>
                <w:szCs w:val="20"/>
              </w:rPr>
              <w:t xml:space="preserve"> THEN VALUE END CON-SISTENT_GETS FROM V$SYSSTAT WHERE Name IN('physical reads','db block gets','consistent gets'))</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SE-LECT100*((sum(pins</w:t>
            </w:r>
            <w:r>
              <w:rPr>
                <w:rFonts w:hint="eastAsia"/>
                <w:color w:val="000000"/>
                <w:sz w:val="20"/>
                <w:szCs w:val="20"/>
              </w:rPr>
              <w:softHyphen/>
              <w:t>re-loads))/sum(pins))</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from v$librarycache</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Select round(sum(pins</w:t>
            </w:r>
            <w:r>
              <w:rPr>
                <w:rFonts w:hint="eastAsia"/>
                <w:color w:val="000000"/>
                <w:sz w:val="20"/>
                <w:szCs w:val="20"/>
              </w:rPr>
              <w:softHyphen/>
              <w:t xml:space="preserve">reloads)/sum(pins) * 100, 2) from v$librarycache WHERE </w:t>
            </w:r>
            <w:r>
              <w:rPr>
                <w:rFonts w:hint="eastAsia"/>
                <w:color w:val="000000"/>
                <w:sz w:val="20"/>
                <w:szCs w:val="20"/>
              </w:rPr>
              <w:t>name IN('sorts(memory)', 'sorts(disk)'))</w:t>
            </w:r>
          </w:p>
        </w:tc>
        <w:tc>
          <w:tcPr>
            <w:tcW w:w="1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（监控</w:t>
            </w:r>
            <w:r>
              <w:rPr>
                <w:rFonts w:hint="eastAsia"/>
                <w:color w:val="000000"/>
                <w:sz w:val="20"/>
                <w:szCs w:val="20"/>
              </w:rPr>
              <w:t xml:space="preserve"> SGA</w:t>
            </w:r>
            <w:r>
              <w:rPr>
                <w:rFonts w:hint="eastAsia"/>
                <w:color w:val="000000"/>
                <w:sz w:val="20"/>
                <w:szCs w:val="20"/>
              </w:rPr>
              <w:t>的命中率）命中率应大于</w:t>
            </w:r>
            <w:r>
              <w:rPr>
                <w:rFonts w:hint="eastAsia"/>
                <w:color w:val="000000"/>
                <w:sz w:val="20"/>
                <w:szCs w:val="20"/>
              </w:rPr>
              <w:t xml:space="preserve"> 0.90</w:t>
            </w:r>
            <w:r>
              <w:rPr>
                <w:rFonts w:hint="eastAsia"/>
                <w:color w:val="000000"/>
                <w:sz w:val="20"/>
                <w:szCs w:val="20"/>
              </w:rPr>
              <w:t>最好</w:t>
            </w:r>
          </w:p>
        </w:tc>
      </w:tr>
      <w:tr w:rsidR="00000000">
        <w:trPr>
          <w:divId w:val="36752842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2</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库快存命中率</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共享区库</w:t>
            </w:r>
          </w:p>
        </w:tc>
        <w:tc>
          <w:tcPr>
            <w:tcW w:w="6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该计数器返回当前库快存命中率</w:t>
            </w:r>
          </w:p>
        </w:tc>
      </w:tr>
      <w:tr w:rsidR="00000000">
        <w:trPr>
          <w:divId w:val="36752842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3</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缓存区命</w:t>
            </w:r>
          </w:p>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中率</w:t>
            </w:r>
          </w:p>
        </w:tc>
        <w:tc>
          <w:tcPr>
            <w:tcW w:w="6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（监控</w:t>
            </w:r>
            <w:r>
              <w:rPr>
                <w:rFonts w:hint="eastAsia"/>
                <w:color w:val="000000"/>
                <w:sz w:val="20"/>
                <w:szCs w:val="20"/>
              </w:rPr>
              <w:t xml:space="preserve"> SGA</w:t>
            </w:r>
            <w:r>
              <w:rPr>
                <w:rFonts w:hint="eastAsia"/>
                <w:color w:val="000000"/>
                <w:sz w:val="20"/>
                <w:szCs w:val="20"/>
              </w:rPr>
              <w:t>中共享缓存区的命中率）命中率应大于</w:t>
            </w:r>
            <w:r>
              <w:rPr>
                <w:rFonts w:hint="eastAsia"/>
                <w:color w:val="000000"/>
                <w:sz w:val="20"/>
                <w:szCs w:val="20"/>
              </w:rPr>
              <w:t>0.99</w:t>
            </w:r>
          </w:p>
        </w:tc>
      </w:tr>
      <w:tr w:rsidR="00000000">
        <w:trPr>
          <w:divId w:val="36752842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4</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字典缓冲区的命中率</w:t>
            </w:r>
          </w:p>
        </w:tc>
        <w:tc>
          <w:tcPr>
            <w:tcW w:w="6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（共享区字典缓存区命中率）命中率应大于</w:t>
            </w:r>
            <w:r>
              <w:rPr>
                <w:rFonts w:hint="eastAsia"/>
                <w:color w:val="000000"/>
                <w:sz w:val="20"/>
                <w:szCs w:val="20"/>
              </w:rPr>
              <w:t xml:space="preserve"> 0.85</w:t>
            </w:r>
          </w:p>
        </w:tc>
      </w:tr>
      <w:tr w:rsidR="00000000">
        <w:trPr>
          <w:divId w:val="36752842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5</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检测回滚段争用</w:t>
            </w:r>
          </w:p>
        </w:tc>
        <w:tc>
          <w:tcPr>
            <w:tcW w:w="6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5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小于</w:t>
            </w:r>
            <w:r>
              <w:rPr>
                <w:rFonts w:hint="eastAsia"/>
                <w:color w:val="000000"/>
                <w:sz w:val="20"/>
                <w:szCs w:val="20"/>
              </w:rPr>
              <w:t>1%</w:t>
            </w:r>
          </w:p>
        </w:tc>
      </w:tr>
      <w:tr w:rsidR="00000000">
        <w:trPr>
          <w:divId w:val="36752842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6</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检测回滚段的收缩次数</w:t>
            </w:r>
          </w:p>
        </w:tc>
        <w:tc>
          <w:tcPr>
            <w:tcW w:w="6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5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36752842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7</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监控表空间的</w:t>
            </w:r>
            <w:r>
              <w:rPr>
                <w:rFonts w:hint="eastAsia"/>
                <w:color w:val="000000"/>
                <w:sz w:val="20"/>
                <w:szCs w:val="20"/>
              </w:rPr>
              <w:t>I/O</w:t>
            </w:r>
            <w:r>
              <w:rPr>
                <w:rFonts w:hint="eastAsia"/>
                <w:color w:val="000000"/>
                <w:sz w:val="20"/>
                <w:szCs w:val="20"/>
              </w:rPr>
              <w:t>读总数</w:t>
            </w:r>
          </w:p>
        </w:tc>
        <w:tc>
          <w:tcPr>
            <w:tcW w:w="6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监控表空间的</w:t>
            </w:r>
            <w:r>
              <w:rPr>
                <w:rFonts w:hint="eastAsia"/>
                <w:color w:val="000000"/>
                <w:sz w:val="20"/>
                <w:szCs w:val="20"/>
              </w:rPr>
              <w:t xml:space="preserve"> I/O</w:t>
            </w:r>
          </w:p>
        </w:tc>
      </w:tr>
      <w:tr w:rsidR="00000000">
        <w:trPr>
          <w:divId w:val="36752842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8</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监控表空间的</w:t>
            </w:r>
            <w:r>
              <w:rPr>
                <w:rFonts w:hint="eastAsia"/>
                <w:color w:val="000000"/>
                <w:sz w:val="20"/>
                <w:szCs w:val="20"/>
              </w:rPr>
              <w:t>I/O</w:t>
            </w:r>
            <w:r>
              <w:rPr>
                <w:rFonts w:hint="eastAsia"/>
                <w:color w:val="000000"/>
                <w:sz w:val="20"/>
                <w:szCs w:val="20"/>
              </w:rPr>
              <w:t>块读总数</w:t>
            </w:r>
          </w:p>
        </w:tc>
        <w:tc>
          <w:tcPr>
            <w:tcW w:w="6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监控表空间的</w:t>
            </w:r>
            <w:r>
              <w:rPr>
                <w:rFonts w:hint="eastAsia"/>
                <w:color w:val="000000"/>
                <w:sz w:val="20"/>
                <w:szCs w:val="20"/>
              </w:rPr>
              <w:t xml:space="preserve"> I/O</w:t>
            </w:r>
          </w:p>
        </w:tc>
      </w:tr>
      <w:tr w:rsidR="00000000">
        <w:trPr>
          <w:divId w:val="36752842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9</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监控表空间的</w:t>
            </w:r>
            <w:r>
              <w:rPr>
                <w:rFonts w:hint="eastAsia"/>
                <w:color w:val="000000"/>
                <w:sz w:val="20"/>
                <w:szCs w:val="20"/>
              </w:rPr>
              <w:t>I/O</w:t>
            </w:r>
            <w:r>
              <w:rPr>
                <w:rFonts w:hint="eastAsia"/>
                <w:color w:val="000000"/>
                <w:sz w:val="20"/>
                <w:szCs w:val="20"/>
              </w:rPr>
              <w:t>块的写总数</w:t>
            </w:r>
          </w:p>
        </w:tc>
        <w:tc>
          <w:tcPr>
            <w:tcW w:w="6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监控表空间的</w:t>
            </w:r>
            <w:r>
              <w:rPr>
                <w:rFonts w:hint="eastAsia"/>
                <w:color w:val="000000"/>
                <w:sz w:val="20"/>
                <w:szCs w:val="20"/>
              </w:rPr>
              <w:t xml:space="preserve"> I/O</w:t>
            </w:r>
          </w:p>
        </w:tc>
      </w:tr>
      <w:tr w:rsidR="00000000">
        <w:trPr>
          <w:divId w:val="36752842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10</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监控表空间的</w:t>
            </w:r>
            <w:r>
              <w:rPr>
                <w:rFonts w:hint="eastAsia"/>
                <w:color w:val="000000"/>
                <w:sz w:val="20"/>
                <w:szCs w:val="20"/>
              </w:rPr>
              <w:t>I/O</w:t>
            </w:r>
            <w:r>
              <w:rPr>
                <w:rFonts w:hint="eastAsia"/>
                <w:color w:val="000000"/>
                <w:sz w:val="20"/>
                <w:szCs w:val="20"/>
              </w:rPr>
              <w:t>块的写总数</w:t>
            </w:r>
          </w:p>
        </w:tc>
        <w:tc>
          <w:tcPr>
            <w:tcW w:w="6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监控表空间的</w:t>
            </w:r>
            <w:r>
              <w:rPr>
                <w:rFonts w:hint="eastAsia"/>
                <w:color w:val="000000"/>
                <w:sz w:val="20"/>
                <w:szCs w:val="20"/>
              </w:rPr>
              <w:t xml:space="preserve"> I/O</w:t>
            </w:r>
          </w:p>
        </w:tc>
      </w:tr>
      <w:tr w:rsidR="00000000">
        <w:trPr>
          <w:divId w:val="36752842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11</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监控</w:t>
            </w:r>
            <w:r>
              <w:rPr>
                <w:rFonts w:hint="eastAsia"/>
                <w:color w:val="000000"/>
                <w:sz w:val="20"/>
                <w:szCs w:val="20"/>
              </w:rPr>
              <w:t>SGA</w:t>
            </w:r>
            <w:r>
              <w:rPr>
                <w:rFonts w:hint="eastAsia"/>
                <w:color w:val="000000"/>
                <w:sz w:val="20"/>
                <w:szCs w:val="20"/>
              </w:rPr>
              <w:t>中重做日志缓存区命中率</w:t>
            </w:r>
          </w:p>
        </w:tc>
        <w:tc>
          <w:tcPr>
            <w:tcW w:w="6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应该小于</w:t>
            </w:r>
            <w:r>
              <w:rPr>
                <w:rFonts w:hint="eastAsia"/>
                <w:color w:val="000000"/>
                <w:sz w:val="20"/>
                <w:szCs w:val="20"/>
              </w:rPr>
              <w:t>1%</w:t>
            </w:r>
          </w:p>
        </w:tc>
      </w:tr>
      <w:tr w:rsidR="00000000">
        <w:trPr>
          <w:divId w:val="36752842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12</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hint="eastAsia"/>
                <w:color w:val="000000"/>
                <w:sz w:val="20"/>
                <w:szCs w:val="20"/>
              </w:rPr>
            </w:pPr>
            <w:r>
              <w:rPr>
                <w:rFonts w:hint="eastAsia"/>
                <w:color w:val="000000"/>
                <w:sz w:val="20"/>
                <w:szCs w:val="20"/>
              </w:rPr>
              <w:t>监控内存和硬盘的排序比率</w:t>
            </w:r>
          </w:p>
        </w:tc>
        <w:tc>
          <w:tcPr>
            <w:tcW w:w="6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8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A3DA7">
            <w:pPr>
              <w:pStyle w:val="a3"/>
              <w:spacing w:before="0" w:beforeAutospacing="0" w:after="0" w:afterAutospacing="0"/>
              <w:rPr>
                <w:color w:val="000000"/>
                <w:sz w:val="20"/>
                <w:szCs w:val="20"/>
              </w:rPr>
            </w:pPr>
            <w:r>
              <w:rPr>
                <w:rFonts w:hint="eastAsia"/>
                <w:color w:val="000000"/>
                <w:sz w:val="20"/>
                <w:szCs w:val="20"/>
              </w:rPr>
              <w:t>最好使用它小于</w:t>
            </w:r>
            <w:r>
              <w:rPr>
                <w:rFonts w:hint="eastAsia"/>
                <w:color w:val="000000"/>
                <w:sz w:val="20"/>
                <w:szCs w:val="20"/>
              </w:rPr>
              <w:t>10%</w:t>
            </w:r>
          </w:p>
        </w:tc>
      </w:tr>
    </w:tbl>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网络性能测试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在网络上性能的测试重点是利用成熟先进的自动化技术进行网络应用性能监控、</w:t>
      </w:r>
      <w:r>
        <w:rPr>
          <w:rFonts w:cs="Calibri" w:hint="eastAsia"/>
          <w:sz w:val="20"/>
          <w:szCs w:val="20"/>
        </w:rPr>
        <w:t xml:space="preserve"> </w:t>
      </w:r>
      <w:r>
        <w:rPr>
          <w:rFonts w:cs="Calibri" w:hint="eastAsia"/>
          <w:sz w:val="20"/>
          <w:szCs w:val="20"/>
        </w:rPr>
        <w:t>网络应用能分析和网络预测。</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网络应用性能分析</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网络应用性能分析的目的是准确展示网络带宽、</w:t>
      </w:r>
      <w:r>
        <w:rPr>
          <w:rFonts w:cs="Calibri" w:hint="eastAsia"/>
          <w:sz w:val="20"/>
          <w:szCs w:val="20"/>
        </w:rPr>
        <w:t xml:space="preserve"> </w:t>
      </w:r>
      <w:r>
        <w:rPr>
          <w:rFonts w:cs="Calibri" w:hint="eastAsia"/>
          <w:sz w:val="20"/>
          <w:szCs w:val="20"/>
        </w:rPr>
        <w:t>延迟、</w:t>
      </w:r>
      <w:r>
        <w:rPr>
          <w:rFonts w:cs="Calibri" w:hint="eastAsia"/>
          <w:sz w:val="20"/>
          <w:szCs w:val="20"/>
        </w:rPr>
        <w:t xml:space="preserve"> </w:t>
      </w:r>
      <w:r>
        <w:rPr>
          <w:rFonts w:cs="Calibri" w:hint="eastAsia"/>
          <w:sz w:val="20"/>
          <w:szCs w:val="20"/>
        </w:rPr>
        <w:t>负载和</w:t>
      </w:r>
      <w:r>
        <w:rPr>
          <w:rFonts w:cs="Calibri" w:hint="eastAsia"/>
          <w:sz w:val="20"/>
          <w:szCs w:val="20"/>
        </w:rPr>
        <w:t xml:space="preserve"> TCP</w:t>
      </w:r>
      <w:r>
        <w:rPr>
          <w:rFonts w:cs="Calibri" w:hint="eastAsia"/>
          <w:sz w:val="20"/>
          <w:szCs w:val="20"/>
        </w:rPr>
        <w:t>端口的变化是如何影响用户的响应时间的。利用网络应用性能分析工具，</w:t>
      </w:r>
      <w:r>
        <w:rPr>
          <w:rFonts w:cs="Calibri" w:hint="eastAsia"/>
          <w:sz w:val="20"/>
          <w:szCs w:val="20"/>
        </w:rPr>
        <w:t xml:space="preserve"> </w:t>
      </w:r>
      <w:r>
        <w:rPr>
          <w:rFonts w:cs="Calibri" w:hint="eastAsia"/>
          <w:sz w:val="20"/>
          <w:szCs w:val="20"/>
        </w:rPr>
        <w:t>例如</w:t>
      </w:r>
      <w:r>
        <w:rPr>
          <w:rFonts w:cs="Calibri" w:hint="eastAsia"/>
          <w:sz w:val="20"/>
          <w:szCs w:val="20"/>
        </w:rPr>
        <w:t>Application Expert</w:t>
      </w:r>
      <w:r>
        <w:rPr>
          <w:rFonts w:cs="Calibri" w:hint="eastAsia"/>
          <w:sz w:val="20"/>
          <w:szCs w:val="20"/>
        </w:rPr>
        <w:t>，</w:t>
      </w:r>
      <w:r>
        <w:rPr>
          <w:rFonts w:cs="Calibri" w:hint="eastAsia"/>
          <w:sz w:val="20"/>
          <w:szCs w:val="20"/>
        </w:rPr>
        <w:t xml:space="preserve"> </w:t>
      </w:r>
      <w:r>
        <w:rPr>
          <w:rFonts w:cs="Calibri" w:hint="eastAsia"/>
          <w:sz w:val="20"/>
          <w:szCs w:val="20"/>
        </w:rPr>
        <w:t>能够发现应用的瓶颈，</w:t>
      </w:r>
      <w:r>
        <w:rPr>
          <w:rFonts w:cs="Calibri" w:hint="eastAsia"/>
          <w:sz w:val="20"/>
          <w:szCs w:val="20"/>
        </w:rPr>
        <w:t xml:space="preserve"> </w:t>
      </w:r>
      <w:r>
        <w:rPr>
          <w:rFonts w:cs="Calibri" w:hint="eastAsia"/>
          <w:sz w:val="20"/>
          <w:szCs w:val="20"/>
        </w:rPr>
        <w:t>我们可知应用在网络上运行时在每个阶段发生的应用行为，</w:t>
      </w:r>
      <w:r>
        <w:rPr>
          <w:rFonts w:cs="Calibri" w:hint="eastAsia"/>
          <w:sz w:val="20"/>
          <w:szCs w:val="20"/>
        </w:rPr>
        <w:t xml:space="preserve"> </w:t>
      </w:r>
      <w:r>
        <w:rPr>
          <w:rFonts w:cs="Calibri" w:hint="eastAsia"/>
          <w:sz w:val="20"/>
          <w:szCs w:val="20"/>
        </w:rPr>
        <w:t>在应用线程级分析应用的问题。</w:t>
      </w:r>
      <w:r>
        <w:rPr>
          <w:rFonts w:cs="Calibri" w:hint="eastAsia"/>
          <w:sz w:val="20"/>
          <w:szCs w:val="20"/>
        </w:rPr>
        <w:t xml:space="preserve"> </w:t>
      </w:r>
      <w:r>
        <w:rPr>
          <w:rFonts w:cs="Calibri" w:hint="eastAsia"/>
          <w:sz w:val="20"/>
          <w:szCs w:val="20"/>
        </w:rPr>
        <w:t>可以解决多种问题：</w:t>
      </w:r>
      <w:r>
        <w:rPr>
          <w:rFonts w:cs="Calibri" w:hint="eastAsia"/>
          <w:sz w:val="20"/>
          <w:szCs w:val="20"/>
        </w:rPr>
        <w:t xml:space="preserve"> </w:t>
      </w:r>
      <w:r>
        <w:rPr>
          <w:rFonts w:cs="Calibri" w:hint="eastAsia"/>
          <w:sz w:val="20"/>
          <w:szCs w:val="20"/>
        </w:rPr>
        <w:t>客户端是否对数据库服务器运行了不必要的请求？</w:t>
      </w:r>
      <w:r>
        <w:rPr>
          <w:rFonts w:cs="Calibri" w:hint="eastAsia"/>
          <w:sz w:val="20"/>
          <w:szCs w:val="20"/>
        </w:rPr>
        <w:t xml:space="preserve"> </w:t>
      </w:r>
      <w:r>
        <w:rPr>
          <w:rFonts w:cs="Calibri" w:hint="eastAsia"/>
          <w:sz w:val="20"/>
          <w:szCs w:val="20"/>
        </w:rPr>
        <w:t>当服务器从客户端接受了一个查询，应用服务器是否花费了不可接受的时间联系数据库服务器？</w:t>
      </w:r>
      <w:r>
        <w:rPr>
          <w:rFonts w:cs="Calibri" w:hint="eastAsia"/>
          <w:sz w:val="20"/>
          <w:szCs w:val="20"/>
        </w:rPr>
        <w:t xml:space="preserve"> </w:t>
      </w:r>
      <w:r>
        <w:rPr>
          <w:rFonts w:cs="Calibri" w:hint="eastAsia"/>
          <w:sz w:val="20"/>
          <w:szCs w:val="20"/>
        </w:rPr>
        <w:t>在投产前预测应用的响应时间；</w:t>
      </w:r>
      <w:r>
        <w:rPr>
          <w:rFonts w:cs="Calibri" w:hint="eastAsia"/>
          <w:sz w:val="20"/>
          <w:szCs w:val="20"/>
        </w:rPr>
        <w:t xml:space="preserve"> </w:t>
      </w:r>
      <w:r>
        <w:rPr>
          <w:rFonts w:cs="Calibri" w:hint="eastAsia"/>
          <w:sz w:val="20"/>
          <w:szCs w:val="20"/>
        </w:rPr>
        <w:t>利用</w:t>
      </w:r>
      <w:r>
        <w:rPr>
          <w:rFonts w:cs="Calibri" w:hint="eastAsia"/>
          <w:sz w:val="20"/>
          <w:szCs w:val="20"/>
        </w:rPr>
        <w:t xml:space="preserve"> Application Expert</w:t>
      </w:r>
      <w:r>
        <w:rPr>
          <w:rFonts w:cs="Calibri" w:hint="eastAsia"/>
          <w:sz w:val="20"/>
          <w:szCs w:val="20"/>
        </w:rPr>
        <w:t>调整应</w:t>
      </w:r>
      <w:r>
        <w:rPr>
          <w:rFonts w:cs="Calibri" w:hint="eastAsia"/>
          <w:sz w:val="20"/>
          <w:szCs w:val="20"/>
        </w:rPr>
        <w:t>用在广域网上的性能；</w:t>
      </w:r>
      <w:r>
        <w:rPr>
          <w:rFonts w:cs="Calibri" w:hint="eastAsia"/>
          <w:sz w:val="20"/>
          <w:szCs w:val="20"/>
        </w:rPr>
        <w:t xml:space="preserve"> Application Expert</w:t>
      </w:r>
      <w:r>
        <w:rPr>
          <w:rFonts w:cs="Calibri" w:hint="eastAsia"/>
          <w:sz w:val="20"/>
          <w:szCs w:val="20"/>
        </w:rPr>
        <w:t>能够让你快速、</w:t>
      </w:r>
      <w:r>
        <w:rPr>
          <w:rFonts w:cs="Calibri" w:hint="eastAsia"/>
          <w:sz w:val="20"/>
          <w:szCs w:val="20"/>
        </w:rPr>
        <w:t xml:space="preserve"> </w:t>
      </w:r>
      <w:r>
        <w:rPr>
          <w:rFonts w:cs="Calibri" w:hint="eastAsia"/>
          <w:sz w:val="20"/>
          <w:szCs w:val="20"/>
        </w:rPr>
        <w:t>容易地仿真应用性能，</w:t>
      </w:r>
      <w:r>
        <w:rPr>
          <w:rFonts w:cs="Calibri" w:hint="eastAsia"/>
          <w:sz w:val="20"/>
          <w:szCs w:val="20"/>
        </w:rPr>
        <w:t xml:space="preserve"> </w:t>
      </w:r>
      <w:r>
        <w:rPr>
          <w:rFonts w:cs="Calibri" w:hint="eastAsia"/>
          <w:sz w:val="20"/>
          <w:szCs w:val="20"/>
        </w:rPr>
        <w:t>根据最终用户在不同网络配置环境下的响应时间，</w:t>
      </w:r>
      <w:r>
        <w:rPr>
          <w:rFonts w:cs="Calibri" w:hint="eastAsia"/>
          <w:sz w:val="20"/>
          <w:szCs w:val="20"/>
        </w:rPr>
        <w:t xml:space="preserve"> </w:t>
      </w:r>
      <w:r>
        <w:rPr>
          <w:rFonts w:cs="Calibri" w:hint="eastAsia"/>
          <w:sz w:val="20"/>
          <w:szCs w:val="20"/>
        </w:rPr>
        <w:t>用户可以根据自己的条件决定应用投产的网络环境。</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网络应用性能监控</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在系统试运行之后，需要及时准确地了解网络上正在发生什么事情；什么应用在运行，如何运行；多少</w:t>
      </w:r>
      <w:r>
        <w:rPr>
          <w:rFonts w:cs="Calibri" w:hint="eastAsia"/>
          <w:sz w:val="20"/>
          <w:szCs w:val="20"/>
        </w:rPr>
        <w:t>PC</w:t>
      </w:r>
      <w:r>
        <w:rPr>
          <w:rFonts w:cs="Calibri" w:hint="eastAsia"/>
          <w:sz w:val="20"/>
          <w:szCs w:val="20"/>
        </w:rPr>
        <w:t>正在访问</w:t>
      </w:r>
      <w:r>
        <w:rPr>
          <w:rFonts w:cs="Calibri" w:hint="eastAsia"/>
          <w:sz w:val="20"/>
          <w:szCs w:val="20"/>
        </w:rPr>
        <w:t>LAN</w:t>
      </w:r>
      <w:r>
        <w:rPr>
          <w:rFonts w:cs="Calibri" w:hint="eastAsia"/>
          <w:sz w:val="20"/>
          <w:szCs w:val="20"/>
        </w:rPr>
        <w:t>或</w:t>
      </w:r>
      <w:r>
        <w:rPr>
          <w:rFonts w:cs="Calibri" w:hint="eastAsia"/>
          <w:sz w:val="20"/>
          <w:szCs w:val="20"/>
        </w:rPr>
        <w:t>WAN</w:t>
      </w:r>
      <w:r>
        <w:rPr>
          <w:rFonts w:cs="Calibri" w:hint="eastAsia"/>
          <w:sz w:val="20"/>
          <w:szCs w:val="20"/>
        </w:rPr>
        <w:t>；哪些应用程序导致系统瓶颈或资源竞争，这时网络应用性能监控以及网络资源管理对系统的正常稳定运行是非常关键的。利用网络应用性能监控工具，</w:t>
      </w:r>
      <w:r>
        <w:rPr>
          <w:rFonts w:cs="Calibri" w:hint="eastAsia"/>
          <w:sz w:val="20"/>
          <w:szCs w:val="20"/>
        </w:rPr>
        <w:t xml:space="preserve"> </w:t>
      </w:r>
      <w:r>
        <w:rPr>
          <w:rFonts w:cs="Calibri" w:hint="eastAsia"/>
          <w:sz w:val="20"/>
          <w:szCs w:val="20"/>
        </w:rPr>
        <w:t>可以达到事半功倍的效果，</w:t>
      </w:r>
      <w:r>
        <w:rPr>
          <w:rFonts w:cs="Calibri" w:hint="eastAsia"/>
          <w:sz w:val="20"/>
          <w:szCs w:val="20"/>
        </w:rPr>
        <w:t xml:space="preserve"> </w:t>
      </w:r>
      <w:r>
        <w:rPr>
          <w:rFonts w:cs="Calibri" w:hint="eastAsia"/>
          <w:sz w:val="20"/>
          <w:szCs w:val="20"/>
        </w:rPr>
        <w:t>在这方面我们可以提供的工具</w:t>
      </w:r>
      <w:r>
        <w:rPr>
          <w:rFonts w:cs="Calibri" w:hint="eastAsia"/>
          <w:sz w:val="20"/>
          <w:szCs w:val="20"/>
        </w:rPr>
        <w:t>是</w:t>
      </w:r>
      <w:r>
        <w:rPr>
          <w:rFonts w:cs="Calibri" w:hint="eastAsia"/>
          <w:sz w:val="20"/>
          <w:szCs w:val="20"/>
        </w:rPr>
        <w:t>Network Vantage</w:t>
      </w:r>
      <w:r>
        <w:rPr>
          <w:rFonts w:cs="Calibri" w:hint="eastAsia"/>
          <w:sz w:val="20"/>
          <w:szCs w:val="20"/>
        </w:rPr>
        <w:t>。通俗地讲，它主要用来分析关键应用程序的性能，定位问题的根源是在客户端、服务器、应用程序还是网络。</w:t>
      </w:r>
      <w:r>
        <w:rPr>
          <w:rFonts w:cs="Calibri" w:hint="eastAsia"/>
          <w:sz w:val="20"/>
          <w:szCs w:val="20"/>
        </w:rPr>
        <w:t xml:space="preserve"> </w:t>
      </w:r>
      <w:r>
        <w:rPr>
          <w:rFonts w:cs="Calibri" w:hint="eastAsia"/>
          <w:sz w:val="20"/>
          <w:szCs w:val="20"/>
        </w:rPr>
        <w:t>在大多数情况下用户较关心的问题还有哪些应用程序占用大量带宽，</w:t>
      </w:r>
      <w:r>
        <w:rPr>
          <w:rFonts w:cs="Calibri" w:hint="eastAsia"/>
          <w:sz w:val="20"/>
          <w:szCs w:val="20"/>
        </w:rPr>
        <w:t xml:space="preserve"> </w:t>
      </w:r>
      <w:r>
        <w:rPr>
          <w:rFonts w:cs="Calibri" w:hint="eastAsia"/>
          <w:sz w:val="20"/>
          <w:szCs w:val="20"/>
        </w:rPr>
        <w:t>哪些用户产生了最大的网络流量，</w:t>
      </w:r>
      <w:r>
        <w:rPr>
          <w:rFonts w:cs="Calibri" w:hint="eastAsia"/>
          <w:sz w:val="20"/>
          <w:szCs w:val="20"/>
        </w:rPr>
        <w:t xml:space="preserve"> </w:t>
      </w:r>
      <w:r>
        <w:rPr>
          <w:rFonts w:cs="Calibri" w:hint="eastAsia"/>
          <w:sz w:val="20"/>
          <w:szCs w:val="20"/>
        </w:rPr>
        <w:t>这个工具同样能满足要求。</w:t>
      </w:r>
    </w:p>
    <w:p w:rsidR="00000000" w:rsidRDefault="003A3DA7">
      <w:pPr>
        <w:pStyle w:val="a3"/>
        <w:spacing w:before="0" w:beforeAutospacing="0" w:after="0" w:afterAutospacing="0"/>
        <w:ind w:left="295"/>
        <w:rPr>
          <w:rFonts w:ascii="华文仿宋" w:eastAsia="华文仿宋" w:hAnsi="华文仿宋" w:cs="Calibri" w:hint="eastAsia"/>
          <w:sz w:val="32"/>
          <w:szCs w:val="32"/>
        </w:rPr>
      </w:pPr>
      <w:r>
        <w:rPr>
          <w:rFonts w:ascii="华文仿宋" w:eastAsia="华文仿宋" w:hAnsi="华文仿宋" w:cs="Calibri" w:hint="eastAsia"/>
          <w:b/>
          <w:bCs/>
          <w:sz w:val="32"/>
          <w:szCs w:val="32"/>
        </w:rPr>
        <w:t>网络预测</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考虑到系统未来发展的扩展性，预测网络流量的变化、网络结构的变化对用户系统的影响非常重要。根据规划数据进行预测并及时提供网络性能预测数据。</w:t>
      </w:r>
      <w:r>
        <w:rPr>
          <w:rFonts w:cs="Calibri" w:hint="eastAsia"/>
          <w:sz w:val="20"/>
          <w:szCs w:val="20"/>
        </w:rPr>
        <w:t xml:space="preserve"> </w:t>
      </w:r>
      <w:r>
        <w:rPr>
          <w:rFonts w:cs="Calibri" w:hint="eastAsia"/>
          <w:sz w:val="20"/>
          <w:szCs w:val="20"/>
        </w:rPr>
        <w:t>我们利用网络预测分析容量规划工具</w:t>
      </w:r>
      <w:r>
        <w:rPr>
          <w:rFonts w:cs="Calibri" w:hint="eastAsia"/>
          <w:sz w:val="20"/>
          <w:szCs w:val="20"/>
        </w:rPr>
        <w:t>PREDICTOR</w:t>
      </w:r>
      <w:r>
        <w:rPr>
          <w:rFonts w:cs="Calibri" w:hint="eastAsia"/>
          <w:sz w:val="20"/>
          <w:szCs w:val="20"/>
        </w:rPr>
        <w:t>可以作到：设置服务水平、完成日网络容量规划、离线测试网络、网络</w:t>
      </w:r>
      <w:r>
        <w:rPr>
          <w:rFonts w:cs="Calibri" w:hint="eastAsia"/>
          <w:sz w:val="20"/>
          <w:szCs w:val="20"/>
        </w:rPr>
        <w:t>失效和容量极限分析、完成日常故障诊断、</w:t>
      </w:r>
      <w:r>
        <w:rPr>
          <w:rFonts w:cs="Calibri" w:hint="eastAsia"/>
          <w:sz w:val="20"/>
          <w:szCs w:val="20"/>
        </w:rPr>
        <w:t xml:space="preserve"> </w:t>
      </w:r>
      <w:r>
        <w:rPr>
          <w:rFonts w:cs="Calibri" w:hint="eastAsia"/>
          <w:sz w:val="20"/>
          <w:szCs w:val="20"/>
        </w:rPr>
        <w:t>预测网络设备迁移和网络设备升级对整个网络的影响。从网络管理软件获取网络拓扑结构、从现有的流量监控软件获取流量信息（若没有这类软件可人工生成流量数据），这样可以得到现有网络的基本结构。在基本结构的基础上，可根据网络结构的变化、网络流量的变化生成报告和图表，说明这些变化是如何影响网络性能的。</w:t>
      </w:r>
      <w:r>
        <w:rPr>
          <w:rFonts w:cs="Calibri" w:hint="eastAsia"/>
          <w:sz w:val="20"/>
          <w:szCs w:val="20"/>
        </w:rPr>
        <w:t>PREDICTOR</w:t>
      </w:r>
      <w:r>
        <w:rPr>
          <w:rFonts w:cs="Calibri" w:hint="eastAsia"/>
          <w:sz w:val="20"/>
          <w:szCs w:val="20"/>
        </w:rPr>
        <w:t>提供如下信息：根据预测的结果帮助用户及时升级网络，避免因关键设备超过利用阀值导致系统性能下降；哪个网络设备需要升级，这样可减少网络延迟、避免网络瓶颈；根据预测的结果避</w:t>
      </w:r>
      <w:r>
        <w:rPr>
          <w:rFonts w:cs="Calibri" w:hint="eastAsia"/>
          <w:sz w:val="20"/>
          <w:szCs w:val="20"/>
        </w:rPr>
        <w:t>免不必要的网络升级。</w:t>
      </w:r>
    </w:p>
    <w:p w:rsidR="00000000" w:rsidRDefault="003A3DA7">
      <w:pPr>
        <w:pStyle w:val="a3"/>
        <w:spacing w:before="0" w:beforeAutospacing="0" w:after="0" w:afterAutospacing="0"/>
        <w:ind w:left="295"/>
        <w:rPr>
          <w:rFonts w:ascii="微软雅黑" w:eastAsia="微软雅黑" w:hAnsi="微软雅黑" w:cs="Calibri" w:hint="eastAsia"/>
          <w:sz w:val="44"/>
          <w:szCs w:val="44"/>
        </w:rPr>
      </w:pPr>
      <w:r>
        <w:rPr>
          <w:rFonts w:ascii="微软雅黑" w:eastAsia="微软雅黑" w:hAnsi="微软雅黑" w:cs="Calibri" w:hint="eastAsia"/>
          <w:b/>
          <w:bCs/>
          <w:sz w:val="44"/>
          <w:szCs w:val="44"/>
        </w:rPr>
        <w:t>团队测试</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随着软件开发规模的增大、复杂程度的增加，以寻找软件中的错误为目的的测试工作就显更加困难。然而，为了尽可能多地找出程序中的错误，生产出高质量的软件产品，加强对测试工作的组织和管理就显得尤为重要。</w:t>
      </w:r>
      <w:r>
        <w:rPr>
          <w:rFonts w:cs="Calibri" w:hint="eastAsia"/>
          <w:sz w:val="20"/>
          <w:szCs w:val="20"/>
        </w:rPr>
        <w:t xml:space="preserve"> </w:t>
      </w:r>
      <w:r>
        <w:rPr>
          <w:rFonts w:cs="Calibri" w:hint="eastAsia"/>
          <w:sz w:val="20"/>
          <w:szCs w:val="20"/>
        </w:rPr>
        <w:t>团队管理的好坏决定了测试工作的质量和参与测试人员的工作量。</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不是几个人负责一个项目的测试工作，</w:t>
      </w:r>
      <w:r>
        <w:rPr>
          <w:rFonts w:cs="Calibri" w:hint="eastAsia"/>
          <w:sz w:val="20"/>
          <w:szCs w:val="20"/>
        </w:rPr>
        <w:t xml:space="preserve"> </w:t>
      </w:r>
      <w:r>
        <w:rPr>
          <w:rFonts w:cs="Calibri" w:hint="eastAsia"/>
          <w:sz w:val="20"/>
          <w:szCs w:val="20"/>
        </w:rPr>
        <w:t>就可以称作“团队测试”。</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测试经理角色定位</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测试经理服务于两种完全不同的客户：</w:t>
      </w:r>
      <w:r>
        <w:rPr>
          <w:rFonts w:cs="Calibri" w:hint="eastAsia"/>
          <w:sz w:val="20"/>
          <w:szCs w:val="20"/>
        </w:rPr>
        <w:t xml:space="preserve"> </w:t>
      </w:r>
      <w:r>
        <w:rPr>
          <w:rFonts w:cs="Calibri" w:hint="eastAsia"/>
          <w:sz w:val="20"/>
          <w:szCs w:val="20"/>
        </w:rPr>
        <w:t>测试工程师和高层管理者。</w:t>
      </w:r>
      <w:r>
        <w:rPr>
          <w:rFonts w:cs="Calibri" w:hint="eastAsia"/>
          <w:sz w:val="20"/>
          <w:szCs w:val="20"/>
        </w:rPr>
        <w:t xml:space="preserve"> </w:t>
      </w:r>
      <w:r>
        <w:rPr>
          <w:rFonts w:cs="Calibri" w:hint="eastAsia"/>
          <w:sz w:val="20"/>
          <w:szCs w:val="20"/>
        </w:rPr>
        <w:t>对于测试工程师，测试经理帮助他们开发产品测试策略，</w:t>
      </w:r>
      <w:r>
        <w:rPr>
          <w:rFonts w:cs="Calibri" w:hint="eastAsia"/>
          <w:sz w:val="20"/>
          <w:szCs w:val="20"/>
        </w:rPr>
        <w:t xml:space="preserve"> </w:t>
      </w:r>
      <w:r>
        <w:rPr>
          <w:rFonts w:cs="Calibri" w:hint="eastAsia"/>
          <w:sz w:val="20"/>
          <w:szCs w:val="20"/>
        </w:rPr>
        <w:t>积累产品测试经验并在测试组内充分</w:t>
      </w:r>
      <w:r>
        <w:rPr>
          <w:rFonts w:cs="Calibri" w:hint="eastAsia"/>
          <w:sz w:val="20"/>
          <w:szCs w:val="20"/>
        </w:rPr>
        <w:t>共享。</w:t>
      </w:r>
      <w:r>
        <w:rPr>
          <w:rFonts w:cs="Calibri" w:hint="eastAsia"/>
          <w:sz w:val="20"/>
          <w:szCs w:val="20"/>
        </w:rPr>
        <w:t xml:space="preserve"> </w:t>
      </w:r>
      <w:r>
        <w:rPr>
          <w:rFonts w:cs="Calibri" w:hint="eastAsia"/>
          <w:sz w:val="20"/>
          <w:szCs w:val="20"/>
        </w:rPr>
        <w:t>对于高层管理者，</w:t>
      </w:r>
      <w:r>
        <w:rPr>
          <w:rFonts w:cs="Calibri" w:hint="eastAsia"/>
          <w:sz w:val="20"/>
          <w:szCs w:val="20"/>
        </w:rPr>
        <w:t xml:space="preserve"> </w:t>
      </w:r>
      <w:r>
        <w:rPr>
          <w:rFonts w:cs="Calibri" w:hint="eastAsia"/>
          <w:sz w:val="20"/>
          <w:szCs w:val="20"/>
        </w:rPr>
        <w:t>测试经理搜集尽可能全面的产品信息，</w:t>
      </w:r>
      <w:r>
        <w:rPr>
          <w:rFonts w:cs="Calibri" w:hint="eastAsia"/>
          <w:sz w:val="20"/>
          <w:szCs w:val="20"/>
        </w:rPr>
        <w:t xml:space="preserve"> </w:t>
      </w:r>
      <w:r>
        <w:rPr>
          <w:rFonts w:cs="Calibri" w:hint="eastAsia"/>
          <w:sz w:val="20"/>
          <w:szCs w:val="20"/>
        </w:rPr>
        <w:t>供其就产品是否可以发布进行决策。</w:t>
      </w:r>
      <w:r>
        <w:rPr>
          <w:rFonts w:cs="Calibri" w:hint="eastAsia"/>
          <w:sz w:val="20"/>
          <w:szCs w:val="20"/>
        </w:rPr>
        <w:t xml:space="preserve"> </w:t>
      </w:r>
      <w:r>
        <w:rPr>
          <w:rFonts w:cs="Calibri" w:hint="eastAsia"/>
          <w:sz w:val="20"/>
          <w:szCs w:val="20"/>
        </w:rPr>
        <w:t>但是有一点是相同的：</w:t>
      </w:r>
      <w:r>
        <w:rPr>
          <w:rFonts w:cs="Calibri" w:hint="eastAsia"/>
          <w:sz w:val="20"/>
          <w:szCs w:val="20"/>
        </w:rPr>
        <w:t xml:space="preserve"> </w:t>
      </w:r>
      <w:r>
        <w:rPr>
          <w:rFonts w:cs="Calibri" w:hint="eastAsia"/>
          <w:sz w:val="20"/>
          <w:szCs w:val="20"/>
        </w:rPr>
        <w:t>无论是对于测试工程师还是高层管理者，</w:t>
      </w:r>
      <w:r>
        <w:rPr>
          <w:rFonts w:cs="Calibri" w:hint="eastAsia"/>
          <w:sz w:val="20"/>
          <w:szCs w:val="20"/>
        </w:rPr>
        <w:t xml:space="preserve"> </w:t>
      </w:r>
      <w:r>
        <w:rPr>
          <w:rFonts w:cs="Calibri" w:hint="eastAsia"/>
          <w:sz w:val="20"/>
          <w:szCs w:val="20"/>
        </w:rPr>
        <w:t>测试经理将帮助其定义和校验产品发布标准。</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产品发布标准的定义和校验：作为一个测试经理，应该找机会与市场、开发人员商讨产品发布标准，</w:t>
      </w:r>
      <w:r>
        <w:rPr>
          <w:rFonts w:cs="Calibri" w:hint="eastAsia"/>
          <w:sz w:val="20"/>
          <w:szCs w:val="20"/>
        </w:rPr>
        <w:t xml:space="preserve"> </w:t>
      </w:r>
      <w:r>
        <w:rPr>
          <w:rFonts w:cs="Calibri" w:hint="eastAsia"/>
          <w:sz w:val="20"/>
          <w:szCs w:val="20"/>
        </w:rPr>
        <w:t>并根据客户的反馈对该标准进行修正和校验。</w:t>
      </w:r>
      <w:r>
        <w:rPr>
          <w:rFonts w:cs="Calibri" w:hint="eastAsia"/>
          <w:sz w:val="20"/>
          <w:szCs w:val="20"/>
        </w:rPr>
        <w:t xml:space="preserve"> </w:t>
      </w:r>
      <w:r>
        <w:rPr>
          <w:rFonts w:cs="Calibri" w:hint="eastAsia"/>
          <w:sz w:val="20"/>
          <w:szCs w:val="20"/>
        </w:rPr>
        <w:t>开发部门的工作是如何达到公司对产品的期望，</w:t>
      </w:r>
      <w:r>
        <w:rPr>
          <w:rFonts w:cs="Calibri" w:hint="eastAsia"/>
          <w:sz w:val="20"/>
          <w:szCs w:val="20"/>
        </w:rPr>
        <w:t xml:space="preserve"> </w:t>
      </w:r>
      <w:r>
        <w:rPr>
          <w:rFonts w:cs="Calibri" w:hint="eastAsia"/>
          <w:sz w:val="20"/>
          <w:szCs w:val="20"/>
        </w:rPr>
        <w:t>要用客户需求为开发人员勾画出客户眼中的产品以及产品应如何工作。</w:t>
      </w:r>
      <w:r>
        <w:rPr>
          <w:rFonts w:cs="Calibri" w:hint="eastAsia"/>
          <w:sz w:val="20"/>
          <w:szCs w:val="20"/>
        </w:rPr>
        <w:t xml:space="preserve"> </w:t>
      </w:r>
      <w:r>
        <w:rPr>
          <w:rFonts w:cs="Calibri" w:hint="eastAsia"/>
          <w:sz w:val="20"/>
          <w:szCs w:val="20"/>
        </w:rPr>
        <w:t>一旦产品被清楚地定义，</w:t>
      </w:r>
      <w:r>
        <w:rPr>
          <w:rFonts w:cs="Calibri" w:hint="eastAsia"/>
          <w:sz w:val="20"/>
          <w:szCs w:val="20"/>
        </w:rPr>
        <w:t xml:space="preserve"> </w:t>
      </w:r>
      <w:r>
        <w:rPr>
          <w:rFonts w:cs="Calibri" w:hint="eastAsia"/>
          <w:sz w:val="20"/>
          <w:szCs w:val="20"/>
        </w:rPr>
        <w:t>就可以通过测试去验证产品在多大程度上满足了客户需求</w:t>
      </w:r>
      <w:r>
        <w:rPr>
          <w:rFonts w:cs="Calibri" w:hint="eastAsia"/>
          <w:sz w:val="20"/>
          <w:szCs w:val="20"/>
        </w:rPr>
        <w:t>。</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对于测试工程师而言有一点非常重要：将测试任务按优先级划分，使产品发布标准得以满足。由于只有极少数的项目有充足的时间去完成所有事情，所以告诉测试工程师关于“测什么和何时测”测试经理的一个重要职责。</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高层管理者需要充分理解产品发布标准，</w:t>
      </w:r>
      <w:r>
        <w:rPr>
          <w:rFonts w:cs="Calibri" w:hint="eastAsia"/>
          <w:sz w:val="20"/>
          <w:szCs w:val="20"/>
        </w:rPr>
        <w:t xml:space="preserve"> </w:t>
      </w:r>
      <w:r>
        <w:rPr>
          <w:rFonts w:cs="Calibri" w:hint="eastAsia"/>
          <w:sz w:val="20"/>
          <w:szCs w:val="20"/>
        </w:rPr>
        <w:t>以决定产品是否可以按时发布。</w:t>
      </w:r>
      <w:r>
        <w:rPr>
          <w:rFonts w:cs="Calibri" w:hint="eastAsia"/>
          <w:sz w:val="20"/>
          <w:szCs w:val="20"/>
        </w:rPr>
        <w:t xml:space="preserve"> </w:t>
      </w:r>
      <w:r>
        <w:rPr>
          <w:rFonts w:cs="Calibri" w:hint="eastAsia"/>
          <w:sz w:val="20"/>
          <w:szCs w:val="20"/>
        </w:rPr>
        <w:t>我不认为测试组有权利裁决产品是否应该被发布，</w:t>
      </w:r>
      <w:r>
        <w:rPr>
          <w:rFonts w:cs="Calibri" w:hint="eastAsia"/>
          <w:sz w:val="20"/>
          <w:szCs w:val="20"/>
        </w:rPr>
        <w:t xml:space="preserve"> </w:t>
      </w:r>
      <w:r>
        <w:rPr>
          <w:rFonts w:cs="Calibri" w:hint="eastAsia"/>
          <w:sz w:val="20"/>
          <w:szCs w:val="20"/>
        </w:rPr>
        <w:t>该权利在组织高层管理者那里。</w:t>
      </w:r>
      <w:r>
        <w:rPr>
          <w:rFonts w:cs="Calibri" w:hint="eastAsia"/>
          <w:sz w:val="20"/>
          <w:szCs w:val="20"/>
        </w:rPr>
        <w:t xml:space="preserve"> </w:t>
      </w:r>
      <w:r>
        <w:rPr>
          <w:rFonts w:cs="Calibri" w:hint="eastAsia"/>
          <w:sz w:val="20"/>
          <w:szCs w:val="20"/>
        </w:rPr>
        <w:t>在有了一个通过讨论、达成一致的产品发布标准后，</w:t>
      </w:r>
      <w:r>
        <w:rPr>
          <w:rFonts w:cs="Calibri" w:hint="eastAsia"/>
          <w:sz w:val="20"/>
          <w:szCs w:val="20"/>
        </w:rPr>
        <w:t xml:space="preserve"> </w:t>
      </w:r>
      <w:r>
        <w:rPr>
          <w:rFonts w:cs="Calibri" w:hint="eastAsia"/>
          <w:sz w:val="20"/>
          <w:szCs w:val="20"/>
        </w:rPr>
        <w:t>项目组也可以更清楚地了解和认识产品质量。</w:t>
      </w:r>
    </w:p>
    <w:p w:rsidR="00000000" w:rsidRDefault="003A3DA7">
      <w:pPr>
        <w:pStyle w:val="a3"/>
        <w:spacing w:before="0" w:beforeAutospacing="0" w:after="0" w:afterAutospacing="0"/>
        <w:ind w:left="295"/>
        <w:rPr>
          <w:rFonts w:ascii="华文中宋" w:eastAsia="华文中宋" w:hAnsi="华文中宋" w:cs="Calibri" w:hint="eastAsia"/>
          <w:sz w:val="44"/>
          <w:szCs w:val="44"/>
        </w:rPr>
      </w:pPr>
      <w:r>
        <w:rPr>
          <w:rFonts w:ascii="华文中宋" w:eastAsia="华文中宋" w:hAnsi="华文中宋" w:cs="Calibri" w:hint="eastAsia"/>
          <w:b/>
          <w:bCs/>
          <w:sz w:val="44"/>
          <w:szCs w:val="44"/>
        </w:rPr>
        <w:t>团队测试的意义</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有效的测试最好由一个独立的团队来实施。</w:t>
      </w:r>
      <w:r>
        <w:rPr>
          <w:rFonts w:cs="Calibri" w:hint="eastAsia"/>
          <w:color w:val="000000"/>
          <w:sz w:val="20"/>
          <w:szCs w:val="20"/>
        </w:rPr>
        <w:t xml:space="preserve">© </w:t>
      </w:r>
      <w:r>
        <w:rPr>
          <w:rFonts w:cs="Calibri" w:hint="eastAsia"/>
          <w:color w:val="000000"/>
          <w:sz w:val="20"/>
          <w:szCs w:val="20"/>
        </w:rPr>
        <w:t>便于确定工作目标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便于人员的培养与升迁</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利于团队建设</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对质量的忠诚度高</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利于新技术，新方法的产生和推广</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工作职责明确</w:t>
      </w:r>
    </w:p>
    <w:p w:rsidR="00000000" w:rsidRDefault="003A3DA7">
      <w:pPr>
        <w:pStyle w:val="a3"/>
        <w:spacing w:before="0" w:beforeAutospacing="0" w:after="0" w:afterAutospacing="0"/>
        <w:ind w:left="295"/>
        <w:rPr>
          <w:rFonts w:ascii="华文中宋" w:eastAsia="华文中宋" w:hAnsi="华文中宋" w:cs="Calibri"/>
          <w:sz w:val="44"/>
          <w:szCs w:val="44"/>
        </w:rPr>
      </w:pPr>
      <w:r>
        <w:rPr>
          <w:rFonts w:ascii="华文中宋" w:eastAsia="华文中宋" w:hAnsi="华文中宋" w:cs="Calibri" w:hint="eastAsia"/>
          <w:b/>
          <w:bCs/>
          <w:sz w:val="44"/>
          <w:szCs w:val="44"/>
        </w:rPr>
        <w:t>团队建设</w:t>
      </w:r>
    </w:p>
    <w:p w:rsidR="00000000" w:rsidRDefault="003A3DA7">
      <w:pPr>
        <w:pStyle w:val="a3"/>
        <w:spacing w:before="0" w:beforeAutospacing="0" w:after="0" w:afterAutospacing="0"/>
        <w:ind w:left="835"/>
        <w:rPr>
          <w:rFonts w:cs="Calibri" w:hint="eastAsia"/>
          <w:sz w:val="20"/>
          <w:szCs w:val="20"/>
        </w:rPr>
      </w:pPr>
      <w:r>
        <w:rPr>
          <w:rFonts w:cs="Calibri" w:hint="eastAsia"/>
          <w:sz w:val="20"/>
          <w:szCs w:val="20"/>
        </w:rPr>
        <w:t>软件企业我认为应该再以下几个方面进行控制：</w:t>
      </w:r>
    </w:p>
    <w:p w:rsidR="00000000" w:rsidRDefault="003A3DA7">
      <w:pPr>
        <w:numPr>
          <w:ilvl w:val="1"/>
          <w:numId w:val="1"/>
        </w:numPr>
        <w:ind w:left="295"/>
        <w:textAlignment w:val="center"/>
        <w:rPr>
          <w:rFonts w:ascii="Calibri" w:hAnsi="Calibri" w:cs="Calibri" w:hint="eastAsia"/>
          <w:color w:val="000000"/>
          <w:sz w:val="22"/>
          <w:szCs w:val="22"/>
        </w:rPr>
      </w:pPr>
      <w:r>
        <w:rPr>
          <w:rFonts w:cs="Calibri" w:hint="eastAsia"/>
          <w:color w:val="000000"/>
          <w:sz w:val="20"/>
          <w:szCs w:val="20"/>
        </w:rPr>
        <w:t>组织结构：可以保证管理的正确执行；</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岗位职能：可以保证权责明确；</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方针目标：是工作的根本，没目标、没方针那就什么也没有了；</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工作流程：保证工作的按秩序、按步骤的正确执行；</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流程控制：对流程进行控制分析，保证项目在控制之内；</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危机处理：什么行业都有潜在的危险，软件行业更要提前做好准备；</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纪效考核：主要是面向员工，按劳付酬，可以激励员工；</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能力培养：</w:t>
      </w:r>
      <w:r>
        <w:rPr>
          <w:rFonts w:cs="Calibri" w:hint="eastAsia"/>
          <w:color w:val="000000"/>
          <w:sz w:val="20"/>
          <w:szCs w:val="20"/>
        </w:rPr>
        <w:t xml:space="preserve"> IT</w:t>
      </w:r>
      <w:r>
        <w:rPr>
          <w:rFonts w:cs="Calibri" w:hint="eastAsia"/>
          <w:color w:val="000000"/>
          <w:sz w:val="20"/>
          <w:szCs w:val="20"/>
        </w:rPr>
        <w:t>行业在向前发展，人也必须向前发展；</w:t>
      </w:r>
    </w:p>
    <w:p w:rsidR="00000000" w:rsidRDefault="003A3DA7">
      <w:pPr>
        <w:numPr>
          <w:ilvl w:val="1"/>
          <w:numId w:val="1"/>
        </w:numPr>
        <w:ind w:left="295"/>
        <w:textAlignment w:val="center"/>
        <w:rPr>
          <w:rFonts w:ascii="Calibri" w:hAnsi="Calibri" w:cs="Calibri"/>
          <w:color w:val="000000"/>
          <w:sz w:val="22"/>
          <w:szCs w:val="22"/>
        </w:rPr>
      </w:pPr>
      <w:r>
        <w:rPr>
          <w:rFonts w:cs="Calibri" w:hint="eastAsia"/>
          <w:color w:val="000000"/>
          <w:sz w:val="20"/>
          <w:szCs w:val="20"/>
        </w:rPr>
        <w:t>团队建设：好的团队更能体现出效率；</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3DA7" w:rsidRDefault="003A3DA7" w:rsidP="003A3DA7">
      <w:r>
        <w:separator/>
      </w:r>
    </w:p>
  </w:endnote>
  <w:endnote w:type="continuationSeparator" w:id="0">
    <w:p w:rsidR="003A3DA7" w:rsidRDefault="003A3DA7" w:rsidP="003A3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KaiTi_GB2312">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3DA7" w:rsidRDefault="003A3DA7" w:rsidP="003A3DA7">
      <w:r>
        <w:separator/>
      </w:r>
    </w:p>
  </w:footnote>
  <w:footnote w:type="continuationSeparator" w:id="0">
    <w:p w:rsidR="003A3DA7" w:rsidRDefault="003A3DA7" w:rsidP="003A3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3219F"/>
    <w:multiLevelType w:val="multilevel"/>
    <w:tmpl w:val="FBC41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A3DA7"/>
    <w:rsid w:val="003A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F55242E-A99A-407E-95AF-78574E6E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3A3DA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A3DA7"/>
    <w:rPr>
      <w:rFonts w:ascii="宋体" w:eastAsia="宋体" w:hAnsi="宋体" w:cs="宋体"/>
      <w:sz w:val="18"/>
      <w:szCs w:val="18"/>
    </w:rPr>
  </w:style>
  <w:style w:type="paragraph" w:styleId="a8">
    <w:name w:val="footer"/>
    <w:basedOn w:val="a"/>
    <w:link w:val="a9"/>
    <w:uiPriority w:val="99"/>
    <w:unhideWhenUsed/>
    <w:rsid w:val="003A3DA7"/>
    <w:pPr>
      <w:tabs>
        <w:tab w:val="center" w:pos="4153"/>
        <w:tab w:val="right" w:pos="8306"/>
      </w:tabs>
      <w:snapToGrid w:val="0"/>
    </w:pPr>
    <w:rPr>
      <w:sz w:val="18"/>
      <w:szCs w:val="18"/>
    </w:rPr>
  </w:style>
  <w:style w:type="character" w:customStyle="1" w:styleId="a9">
    <w:name w:val="页脚 字符"/>
    <w:basedOn w:val="a0"/>
    <w:link w:val="a8"/>
    <w:uiPriority w:val="99"/>
    <w:rsid w:val="003A3DA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18637">
      <w:marLeft w:val="0"/>
      <w:marRight w:val="0"/>
      <w:marTop w:val="0"/>
      <w:marBottom w:val="0"/>
      <w:divBdr>
        <w:top w:val="none" w:sz="0" w:space="0" w:color="auto"/>
        <w:left w:val="none" w:sz="0" w:space="0" w:color="auto"/>
        <w:bottom w:val="none" w:sz="0" w:space="0" w:color="auto"/>
        <w:right w:val="none" w:sz="0" w:space="0" w:color="auto"/>
      </w:divBdr>
    </w:div>
    <w:div w:id="276985008">
      <w:marLeft w:val="0"/>
      <w:marRight w:val="0"/>
      <w:marTop w:val="0"/>
      <w:marBottom w:val="0"/>
      <w:divBdr>
        <w:top w:val="none" w:sz="0" w:space="0" w:color="auto"/>
        <w:left w:val="none" w:sz="0" w:space="0" w:color="auto"/>
        <w:bottom w:val="none" w:sz="0" w:space="0" w:color="auto"/>
        <w:right w:val="none" w:sz="0" w:space="0" w:color="auto"/>
      </w:divBdr>
    </w:div>
    <w:div w:id="367528426">
      <w:marLeft w:val="0"/>
      <w:marRight w:val="0"/>
      <w:marTop w:val="0"/>
      <w:marBottom w:val="0"/>
      <w:divBdr>
        <w:top w:val="none" w:sz="0" w:space="0" w:color="auto"/>
        <w:left w:val="none" w:sz="0" w:space="0" w:color="auto"/>
        <w:bottom w:val="none" w:sz="0" w:space="0" w:color="auto"/>
        <w:right w:val="none" w:sz="0" w:space="0" w:color="auto"/>
      </w:divBdr>
    </w:div>
    <w:div w:id="374695575">
      <w:marLeft w:val="0"/>
      <w:marRight w:val="0"/>
      <w:marTop w:val="0"/>
      <w:marBottom w:val="0"/>
      <w:divBdr>
        <w:top w:val="none" w:sz="0" w:space="0" w:color="auto"/>
        <w:left w:val="none" w:sz="0" w:space="0" w:color="auto"/>
        <w:bottom w:val="none" w:sz="0" w:space="0" w:color="auto"/>
        <w:right w:val="none" w:sz="0" w:space="0" w:color="auto"/>
      </w:divBdr>
    </w:div>
    <w:div w:id="375006230">
      <w:marLeft w:val="0"/>
      <w:marRight w:val="0"/>
      <w:marTop w:val="0"/>
      <w:marBottom w:val="0"/>
      <w:divBdr>
        <w:top w:val="none" w:sz="0" w:space="0" w:color="auto"/>
        <w:left w:val="none" w:sz="0" w:space="0" w:color="auto"/>
        <w:bottom w:val="none" w:sz="0" w:space="0" w:color="auto"/>
        <w:right w:val="none" w:sz="0" w:space="0" w:color="auto"/>
      </w:divBdr>
    </w:div>
    <w:div w:id="451246609">
      <w:marLeft w:val="0"/>
      <w:marRight w:val="0"/>
      <w:marTop w:val="0"/>
      <w:marBottom w:val="0"/>
      <w:divBdr>
        <w:top w:val="none" w:sz="0" w:space="0" w:color="auto"/>
        <w:left w:val="none" w:sz="0" w:space="0" w:color="auto"/>
        <w:bottom w:val="none" w:sz="0" w:space="0" w:color="auto"/>
        <w:right w:val="none" w:sz="0" w:space="0" w:color="auto"/>
      </w:divBdr>
    </w:div>
    <w:div w:id="697776701">
      <w:marLeft w:val="0"/>
      <w:marRight w:val="0"/>
      <w:marTop w:val="0"/>
      <w:marBottom w:val="0"/>
      <w:divBdr>
        <w:top w:val="none" w:sz="0" w:space="0" w:color="auto"/>
        <w:left w:val="none" w:sz="0" w:space="0" w:color="auto"/>
        <w:bottom w:val="none" w:sz="0" w:space="0" w:color="auto"/>
        <w:right w:val="none" w:sz="0" w:space="0" w:color="auto"/>
      </w:divBdr>
    </w:div>
    <w:div w:id="697851411">
      <w:marLeft w:val="0"/>
      <w:marRight w:val="0"/>
      <w:marTop w:val="0"/>
      <w:marBottom w:val="0"/>
      <w:divBdr>
        <w:top w:val="none" w:sz="0" w:space="0" w:color="auto"/>
        <w:left w:val="none" w:sz="0" w:space="0" w:color="auto"/>
        <w:bottom w:val="none" w:sz="0" w:space="0" w:color="auto"/>
        <w:right w:val="none" w:sz="0" w:space="0" w:color="auto"/>
      </w:divBdr>
    </w:div>
    <w:div w:id="762150285">
      <w:marLeft w:val="0"/>
      <w:marRight w:val="0"/>
      <w:marTop w:val="0"/>
      <w:marBottom w:val="0"/>
      <w:divBdr>
        <w:top w:val="none" w:sz="0" w:space="0" w:color="auto"/>
        <w:left w:val="none" w:sz="0" w:space="0" w:color="auto"/>
        <w:bottom w:val="none" w:sz="0" w:space="0" w:color="auto"/>
        <w:right w:val="none" w:sz="0" w:space="0" w:color="auto"/>
      </w:divBdr>
    </w:div>
    <w:div w:id="784428509">
      <w:marLeft w:val="0"/>
      <w:marRight w:val="0"/>
      <w:marTop w:val="0"/>
      <w:marBottom w:val="0"/>
      <w:divBdr>
        <w:top w:val="none" w:sz="0" w:space="0" w:color="auto"/>
        <w:left w:val="none" w:sz="0" w:space="0" w:color="auto"/>
        <w:bottom w:val="none" w:sz="0" w:space="0" w:color="auto"/>
        <w:right w:val="none" w:sz="0" w:space="0" w:color="auto"/>
      </w:divBdr>
    </w:div>
    <w:div w:id="884414568">
      <w:marLeft w:val="0"/>
      <w:marRight w:val="0"/>
      <w:marTop w:val="0"/>
      <w:marBottom w:val="0"/>
      <w:divBdr>
        <w:top w:val="none" w:sz="0" w:space="0" w:color="auto"/>
        <w:left w:val="none" w:sz="0" w:space="0" w:color="auto"/>
        <w:bottom w:val="none" w:sz="0" w:space="0" w:color="auto"/>
        <w:right w:val="none" w:sz="0" w:space="0" w:color="auto"/>
      </w:divBdr>
    </w:div>
    <w:div w:id="888079772">
      <w:marLeft w:val="0"/>
      <w:marRight w:val="0"/>
      <w:marTop w:val="0"/>
      <w:marBottom w:val="0"/>
      <w:divBdr>
        <w:top w:val="none" w:sz="0" w:space="0" w:color="auto"/>
        <w:left w:val="none" w:sz="0" w:space="0" w:color="auto"/>
        <w:bottom w:val="none" w:sz="0" w:space="0" w:color="auto"/>
        <w:right w:val="none" w:sz="0" w:space="0" w:color="auto"/>
      </w:divBdr>
    </w:div>
    <w:div w:id="921068913">
      <w:marLeft w:val="0"/>
      <w:marRight w:val="0"/>
      <w:marTop w:val="0"/>
      <w:marBottom w:val="0"/>
      <w:divBdr>
        <w:top w:val="none" w:sz="0" w:space="0" w:color="auto"/>
        <w:left w:val="none" w:sz="0" w:space="0" w:color="auto"/>
        <w:bottom w:val="none" w:sz="0" w:space="0" w:color="auto"/>
        <w:right w:val="none" w:sz="0" w:space="0" w:color="auto"/>
      </w:divBdr>
    </w:div>
    <w:div w:id="1005084864">
      <w:marLeft w:val="0"/>
      <w:marRight w:val="0"/>
      <w:marTop w:val="0"/>
      <w:marBottom w:val="0"/>
      <w:divBdr>
        <w:top w:val="none" w:sz="0" w:space="0" w:color="auto"/>
        <w:left w:val="none" w:sz="0" w:space="0" w:color="auto"/>
        <w:bottom w:val="none" w:sz="0" w:space="0" w:color="auto"/>
        <w:right w:val="none" w:sz="0" w:space="0" w:color="auto"/>
      </w:divBdr>
    </w:div>
    <w:div w:id="1045445430">
      <w:marLeft w:val="0"/>
      <w:marRight w:val="0"/>
      <w:marTop w:val="0"/>
      <w:marBottom w:val="0"/>
      <w:divBdr>
        <w:top w:val="none" w:sz="0" w:space="0" w:color="auto"/>
        <w:left w:val="none" w:sz="0" w:space="0" w:color="auto"/>
        <w:bottom w:val="none" w:sz="0" w:space="0" w:color="auto"/>
        <w:right w:val="none" w:sz="0" w:space="0" w:color="auto"/>
      </w:divBdr>
    </w:div>
    <w:div w:id="1061949790">
      <w:marLeft w:val="0"/>
      <w:marRight w:val="0"/>
      <w:marTop w:val="0"/>
      <w:marBottom w:val="0"/>
      <w:divBdr>
        <w:top w:val="none" w:sz="0" w:space="0" w:color="auto"/>
        <w:left w:val="none" w:sz="0" w:space="0" w:color="auto"/>
        <w:bottom w:val="none" w:sz="0" w:space="0" w:color="auto"/>
        <w:right w:val="none" w:sz="0" w:space="0" w:color="auto"/>
      </w:divBdr>
    </w:div>
    <w:div w:id="1119491639">
      <w:marLeft w:val="0"/>
      <w:marRight w:val="0"/>
      <w:marTop w:val="0"/>
      <w:marBottom w:val="0"/>
      <w:divBdr>
        <w:top w:val="none" w:sz="0" w:space="0" w:color="auto"/>
        <w:left w:val="none" w:sz="0" w:space="0" w:color="auto"/>
        <w:bottom w:val="none" w:sz="0" w:space="0" w:color="auto"/>
        <w:right w:val="none" w:sz="0" w:space="0" w:color="auto"/>
      </w:divBdr>
    </w:div>
    <w:div w:id="1135563500">
      <w:marLeft w:val="0"/>
      <w:marRight w:val="0"/>
      <w:marTop w:val="0"/>
      <w:marBottom w:val="0"/>
      <w:divBdr>
        <w:top w:val="none" w:sz="0" w:space="0" w:color="auto"/>
        <w:left w:val="none" w:sz="0" w:space="0" w:color="auto"/>
        <w:bottom w:val="none" w:sz="0" w:space="0" w:color="auto"/>
        <w:right w:val="none" w:sz="0" w:space="0" w:color="auto"/>
      </w:divBdr>
    </w:div>
    <w:div w:id="1236210428">
      <w:marLeft w:val="0"/>
      <w:marRight w:val="0"/>
      <w:marTop w:val="0"/>
      <w:marBottom w:val="0"/>
      <w:divBdr>
        <w:top w:val="none" w:sz="0" w:space="0" w:color="auto"/>
        <w:left w:val="none" w:sz="0" w:space="0" w:color="auto"/>
        <w:bottom w:val="none" w:sz="0" w:space="0" w:color="auto"/>
        <w:right w:val="none" w:sz="0" w:space="0" w:color="auto"/>
      </w:divBdr>
    </w:div>
    <w:div w:id="1296332056">
      <w:marLeft w:val="0"/>
      <w:marRight w:val="0"/>
      <w:marTop w:val="0"/>
      <w:marBottom w:val="0"/>
      <w:divBdr>
        <w:top w:val="none" w:sz="0" w:space="0" w:color="auto"/>
        <w:left w:val="none" w:sz="0" w:space="0" w:color="auto"/>
        <w:bottom w:val="none" w:sz="0" w:space="0" w:color="auto"/>
        <w:right w:val="none" w:sz="0" w:space="0" w:color="auto"/>
      </w:divBdr>
    </w:div>
    <w:div w:id="1341275063">
      <w:marLeft w:val="0"/>
      <w:marRight w:val="0"/>
      <w:marTop w:val="0"/>
      <w:marBottom w:val="0"/>
      <w:divBdr>
        <w:top w:val="none" w:sz="0" w:space="0" w:color="auto"/>
        <w:left w:val="none" w:sz="0" w:space="0" w:color="auto"/>
        <w:bottom w:val="none" w:sz="0" w:space="0" w:color="auto"/>
        <w:right w:val="none" w:sz="0" w:space="0" w:color="auto"/>
      </w:divBdr>
    </w:div>
    <w:div w:id="1434131975">
      <w:marLeft w:val="0"/>
      <w:marRight w:val="0"/>
      <w:marTop w:val="0"/>
      <w:marBottom w:val="0"/>
      <w:divBdr>
        <w:top w:val="none" w:sz="0" w:space="0" w:color="auto"/>
        <w:left w:val="none" w:sz="0" w:space="0" w:color="auto"/>
        <w:bottom w:val="none" w:sz="0" w:space="0" w:color="auto"/>
        <w:right w:val="none" w:sz="0" w:space="0" w:color="auto"/>
      </w:divBdr>
    </w:div>
    <w:div w:id="1435662570">
      <w:marLeft w:val="0"/>
      <w:marRight w:val="0"/>
      <w:marTop w:val="0"/>
      <w:marBottom w:val="0"/>
      <w:divBdr>
        <w:top w:val="none" w:sz="0" w:space="0" w:color="auto"/>
        <w:left w:val="none" w:sz="0" w:space="0" w:color="auto"/>
        <w:bottom w:val="none" w:sz="0" w:space="0" w:color="auto"/>
        <w:right w:val="none" w:sz="0" w:space="0" w:color="auto"/>
      </w:divBdr>
    </w:div>
    <w:div w:id="1460567313">
      <w:marLeft w:val="0"/>
      <w:marRight w:val="0"/>
      <w:marTop w:val="0"/>
      <w:marBottom w:val="0"/>
      <w:divBdr>
        <w:top w:val="none" w:sz="0" w:space="0" w:color="auto"/>
        <w:left w:val="none" w:sz="0" w:space="0" w:color="auto"/>
        <w:bottom w:val="none" w:sz="0" w:space="0" w:color="auto"/>
        <w:right w:val="none" w:sz="0" w:space="0" w:color="auto"/>
      </w:divBdr>
    </w:div>
    <w:div w:id="1633899464">
      <w:marLeft w:val="0"/>
      <w:marRight w:val="0"/>
      <w:marTop w:val="0"/>
      <w:marBottom w:val="0"/>
      <w:divBdr>
        <w:top w:val="none" w:sz="0" w:space="0" w:color="auto"/>
        <w:left w:val="none" w:sz="0" w:space="0" w:color="auto"/>
        <w:bottom w:val="none" w:sz="0" w:space="0" w:color="auto"/>
        <w:right w:val="none" w:sz="0" w:space="0" w:color="auto"/>
      </w:divBdr>
    </w:div>
    <w:div w:id="1686597248">
      <w:marLeft w:val="0"/>
      <w:marRight w:val="0"/>
      <w:marTop w:val="0"/>
      <w:marBottom w:val="0"/>
      <w:divBdr>
        <w:top w:val="none" w:sz="0" w:space="0" w:color="auto"/>
        <w:left w:val="none" w:sz="0" w:space="0" w:color="auto"/>
        <w:bottom w:val="none" w:sz="0" w:space="0" w:color="auto"/>
        <w:right w:val="none" w:sz="0" w:space="0" w:color="auto"/>
      </w:divBdr>
    </w:div>
    <w:div w:id="1688946386">
      <w:marLeft w:val="0"/>
      <w:marRight w:val="0"/>
      <w:marTop w:val="0"/>
      <w:marBottom w:val="0"/>
      <w:divBdr>
        <w:top w:val="none" w:sz="0" w:space="0" w:color="auto"/>
        <w:left w:val="none" w:sz="0" w:space="0" w:color="auto"/>
        <w:bottom w:val="none" w:sz="0" w:space="0" w:color="auto"/>
        <w:right w:val="none" w:sz="0" w:space="0" w:color="auto"/>
      </w:divBdr>
    </w:div>
    <w:div w:id="1697191334">
      <w:marLeft w:val="0"/>
      <w:marRight w:val="0"/>
      <w:marTop w:val="0"/>
      <w:marBottom w:val="0"/>
      <w:divBdr>
        <w:top w:val="none" w:sz="0" w:space="0" w:color="auto"/>
        <w:left w:val="none" w:sz="0" w:space="0" w:color="auto"/>
        <w:bottom w:val="none" w:sz="0" w:space="0" w:color="auto"/>
        <w:right w:val="none" w:sz="0" w:space="0" w:color="auto"/>
      </w:divBdr>
    </w:div>
    <w:div w:id="1716197891">
      <w:marLeft w:val="0"/>
      <w:marRight w:val="0"/>
      <w:marTop w:val="0"/>
      <w:marBottom w:val="0"/>
      <w:divBdr>
        <w:top w:val="none" w:sz="0" w:space="0" w:color="auto"/>
        <w:left w:val="none" w:sz="0" w:space="0" w:color="auto"/>
        <w:bottom w:val="none" w:sz="0" w:space="0" w:color="auto"/>
        <w:right w:val="none" w:sz="0" w:space="0" w:color="auto"/>
      </w:divBdr>
    </w:div>
    <w:div w:id="1821264343">
      <w:marLeft w:val="0"/>
      <w:marRight w:val="0"/>
      <w:marTop w:val="0"/>
      <w:marBottom w:val="0"/>
      <w:divBdr>
        <w:top w:val="none" w:sz="0" w:space="0" w:color="auto"/>
        <w:left w:val="none" w:sz="0" w:space="0" w:color="auto"/>
        <w:bottom w:val="none" w:sz="0" w:space="0" w:color="auto"/>
        <w:right w:val="none" w:sz="0" w:space="0" w:color="auto"/>
      </w:divBdr>
    </w:div>
    <w:div w:id="1822191872">
      <w:marLeft w:val="0"/>
      <w:marRight w:val="0"/>
      <w:marTop w:val="0"/>
      <w:marBottom w:val="0"/>
      <w:divBdr>
        <w:top w:val="none" w:sz="0" w:space="0" w:color="auto"/>
        <w:left w:val="none" w:sz="0" w:space="0" w:color="auto"/>
        <w:bottom w:val="none" w:sz="0" w:space="0" w:color="auto"/>
        <w:right w:val="none" w:sz="0" w:space="0" w:color="auto"/>
      </w:divBdr>
    </w:div>
    <w:div w:id="1863592489">
      <w:marLeft w:val="0"/>
      <w:marRight w:val="0"/>
      <w:marTop w:val="0"/>
      <w:marBottom w:val="0"/>
      <w:divBdr>
        <w:top w:val="none" w:sz="0" w:space="0" w:color="auto"/>
        <w:left w:val="none" w:sz="0" w:space="0" w:color="auto"/>
        <w:bottom w:val="none" w:sz="0" w:space="0" w:color="auto"/>
        <w:right w:val="none" w:sz="0" w:space="0" w:color="auto"/>
      </w:divBdr>
    </w:div>
    <w:div w:id="1918199763">
      <w:marLeft w:val="0"/>
      <w:marRight w:val="0"/>
      <w:marTop w:val="0"/>
      <w:marBottom w:val="0"/>
      <w:divBdr>
        <w:top w:val="none" w:sz="0" w:space="0" w:color="auto"/>
        <w:left w:val="none" w:sz="0" w:space="0" w:color="auto"/>
        <w:bottom w:val="none" w:sz="0" w:space="0" w:color="auto"/>
        <w:right w:val="none" w:sz="0" w:space="0" w:color="auto"/>
      </w:divBdr>
    </w:div>
    <w:div w:id="199321387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rk.ac.uk/depts/maths/tables/orthogonal.htm" TargetMode="External"/><Relationship Id="rId3" Type="http://schemas.openxmlformats.org/officeDocument/2006/relationships/settings" Target="settings.xml"/><Relationship Id="rId7" Type="http://schemas.openxmlformats.org/officeDocument/2006/relationships/hyperlink" Target="http://support.sas.com/techsup/technote/ts723_Design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13757</Words>
  <Characters>78419</Characters>
  <Application>Microsoft Office Word</Application>
  <DocSecurity>0</DocSecurity>
  <Lines>653</Lines>
  <Paragraphs>183</Paragraphs>
  <ScaleCrop>false</ScaleCrop>
  <Company/>
  <LinksUpToDate>false</LinksUpToDate>
  <CharactersWithSpaces>91993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2020-03-01T15:52:00Z</dcterms:created>
  <dcterms:modified xsi:type="dcterms:W3CDTF">2020-03-01T15:52:00Z</dcterms:modified>
</cp:coreProperties>
</file>