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060F7" w:rsidRDefault="002F627D">
      <w:r>
        <w:rPr>
          <w:b/>
          <w:u w:val="single"/>
        </w:rPr>
        <w:t>Constants</w:t>
      </w:r>
      <w:r w:rsidR="002B2666">
        <w:rPr>
          <w:b/>
          <w:u w:val="single"/>
        </w:rPr>
        <w:t xml:space="preserve"> for Service Calls</w:t>
      </w:r>
      <w:r>
        <w:rPr>
          <w:b/>
          <w:u w:val="single"/>
        </w:rPr>
        <w:t>:</w:t>
      </w:r>
    </w:p>
    <w:p w:rsidR="002B2666" w:rsidRDefault="002B2666">
      <w:r>
        <w:t>(I don’t really know what they all mean, but these constants are set on the Java SOAP client objects before invoking QAS.  These might modify the behavior of QAS responses.)</w:t>
      </w:r>
    </w:p>
    <w:p w:rsidR="007060F7" w:rsidRDefault="002F627D">
      <w:r>
        <w:t xml:space="preserve">Layout: “MBP” </w:t>
      </w:r>
    </w:p>
    <w:p w:rsidR="007060F7" w:rsidRDefault="002F627D">
      <w:r>
        <w:t>Flatten = true</w:t>
      </w:r>
    </w:p>
    <w:p w:rsidR="007060F7" w:rsidRDefault="002F627D">
      <w:r>
        <w:t>Threshold: 200</w:t>
      </w:r>
    </w:p>
    <w:p w:rsidR="007060F7" w:rsidRDefault="002F627D">
      <w:r>
        <w:t xml:space="preserve">Intensity: </w:t>
      </w:r>
      <w:proofErr w:type="spellStart"/>
      <w:r>
        <w:t>EngineIntensityType.Close</w:t>
      </w:r>
      <w:proofErr w:type="spellEnd"/>
    </w:p>
    <w:p w:rsidR="007060F7" w:rsidRDefault="002F627D">
      <w:proofErr w:type="spellStart"/>
      <w:r>
        <w:t>set_</w:t>
      </w:r>
      <w:proofErr w:type="gramStart"/>
      <w:r>
        <w:t>value</w:t>
      </w:r>
      <w:proofErr w:type="spellEnd"/>
      <w:r>
        <w:t>(</w:t>
      </w:r>
      <w:proofErr w:type="spellStart"/>
      <w:proofErr w:type="gramEnd"/>
      <w:r>
        <w:t>EngineEnumType.Verification</w:t>
      </w:r>
      <w:proofErr w:type="spellEnd"/>
      <w:r>
        <w:t>);</w:t>
      </w:r>
    </w:p>
    <w:p w:rsidR="007060F7" w:rsidRDefault="002F627D">
      <w:proofErr w:type="spellStart"/>
      <w:proofErr w:type="gramStart"/>
      <w:r>
        <w:t>setPromptSet</w:t>
      </w:r>
      <w:proofErr w:type="spellEnd"/>
      <w:r>
        <w:t>(</w:t>
      </w:r>
      <w:proofErr w:type="gramEnd"/>
      <w:r>
        <w:t>com._18fqas.www.PromptSetType.Optimal);</w:t>
      </w:r>
    </w:p>
    <w:p w:rsidR="007060F7" w:rsidRDefault="002F627D">
      <w:proofErr w:type="spellStart"/>
      <w:proofErr w:type="gramStart"/>
      <w:r>
        <w:t>search.setFormattedAddressInPicklist</w:t>
      </w:r>
      <w:proofErr w:type="spellEnd"/>
      <w:r>
        <w:t>(</w:t>
      </w:r>
      <w:proofErr w:type="gramEnd"/>
      <w:r>
        <w:t>false);</w:t>
      </w:r>
    </w:p>
    <w:p w:rsidR="007060F7" w:rsidRDefault="007060F7"/>
    <w:p w:rsidR="00C16251" w:rsidRDefault="00C16251">
      <w:bookmarkStart w:id="0" w:name="_GoBack"/>
      <w:bookmarkEnd w:id="0"/>
    </w:p>
    <w:p w:rsidR="00C16251" w:rsidRPr="00C16251" w:rsidRDefault="00C16251">
      <w:pPr>
        <w:rPr>
          <w:b/>
          <w:u w:val="single"/>
        </w:rPr>
      </w:pPr>
      <w:r w:rsidRPr="00C16251">
        <w:rPr>
          <w:b/>
          <w:u w:val="single"/>
        </w:rPr>
        <w:t xml:space="preserve">QAS </w:t>
      </w:r>
      <w:proofErr w:type="spellStart"/>
      <w:r w:rsidRPr="00C16251">
        <w:rPr>
          <w:b/>
          <w:u w:val="single"/>
        </w:rPr>
        <w:t>Pseudocode</w:t>
      </w:r>
      <w:proofErr w:type="spellEnd"/>
    </w:p>
    <w:p w:rsidR="007060F7" w:rsidRDefault="002F627D">
      <w:pPr>
        <w:numPr>
          <w:ilvl w:val="0"/>
          <w:numId w:val="1"/>
        </w:numPr>
        <w:ind w:hanging="360"/>
        <w:contextualSpacing/>
      </w:pPr>
      <w:r>
        <w:t>On post of the recipient info form</w:t>
      </w:r>
    </w:p>
    <w:p w:rsidR="007060F7" w:rsidRDefault="002F627D">
      <w:pPr>
        <w:numPr>
          <w:ilvl w:val="1"/>
          <w:numId w:val="1"/>
        </w:numPr>
        <w:ind w:hanging="360"/>
        <w:contextualSpacing/>
      </w:pPr>
      <w:proofErr w:type="gramStart"/>
      <w:r>
        <w:t>build</w:t>
      </w:r>
      <w:proofErr w:type="gramEnd"/>
      <w:r>
        <w:t xml:space="preserve"> search string according to sample code below. </w:t>
      </w:r>
      <w:r w:rsidR="00C012D1">
        <w:t xml:space="preserve"> </w:t>
      </w:r>
      <w:r>
        <w:fldChar w:fldCharType="begin"/>
      </w:r>
      <w:r>
        <w:instrText xml:space="preserve"> REF _Ref426031907 \h </w:instrText>
      </w:r>
      <w:r>
        <w:fldChar w:fldCharType="separate"/>
      </w:r>
      <w:r>
        <w:t xml:space="preserve">Figure </w:t>
      </w:r>
      <w:r>
        <w:rPr>
          <w:noProof/>
        </w:rPr>
        <w:t>1</w:t>
      </w:r>
      <w:r>
        <w:fldChar w:fldCharType="end"/>
      </w:r>
    </w:p>
    <w:p w:rsidR="007060F7" w:rsidRDefault="002F627D">
      <w:pPr>
        <w:numPr>
          <w:ilvl w:val="1"/>
          <w:numId w:val="1"/>
        </w:numPr>
        <w:ind w:hanging="360"/>
        <w:contextualSpacing/>
      </w:pPr>
      <w:r>
        <w:t xml:space="preserve">call </w:t>
      </w:r>
      <w:proofErr w:type="spellStart"/>
      <w:r>
        <w:t>doSearch</w:t>
      </w:r>
      <w:proofErr w:type="spellEnd"/>
    </w:p>
    <w:p w:rsidR="007060F7" w:rsidRDefault="002F627D">
      <w:pPr>
        <w:numPr>
          <w:ilvl w:val="1"/>
          <w:numId w:val="1"/>
        </w:numPr>
        <w:ind w:hanging="360"/>
        <w:contextualSpacing/>
      </w:pPr>
      <w:r>
        <w:t>Check Verify Level returned in response.</w:t>
      </w:r>
      <w:r w:rsidR="00C16251">
        <w:t xml:space="preserve"> (For detailed descriptions of verify levels, refer to </w:t>
      </w:r>
      <w:r>
        <w:t xml:space="preserve">the </w:t>
      </w:r>
      <w:hyperlink w:anchor="VerifyLevel" w:history="1">
        <w:r w:rsidRPr="002F627D">
          <w:rPr>
            <w:rStyle w:val="Hyperlink"/>
          </w:rPr>
          <w:t>section</w:t>
        </w:r>
      </w:hyperlink>
      <w:r>
        <w:t xml:space="preserve"> below</w:t>
      </w:r>
    </w:p>
    <w:p w:rsidR="007060F7" w:rsidRDefault="002F627D">
      <w:pPr>
        <w:numPr>
          <w:ilvl w:val="2"/>
          <w:numId w:val="1"/>
        </w:numPr>
        <w:ind w:hanging="360"/>
        <w:contextualSpacing/>
      </w:pPr>
      <w:r>
        <w:t xml:space="preserve">If “Verified,” then pull the address out of the response and save to the order.  No need to prompt the user. </w:t>
      </w:r>
    </w:p>
    <w:p w:rsidR="007060F7" w:rsidRDefault="002F627D">
      <w:pPr>
        <w:numPr>
          <w:ilvl w:val="2"/>
          <w:numId w:val="1"/>
        </w:numPr>
        <w:ind w:hanging="360"/>
        <w:contextualSpacing/>
      </w:pPr>
      <w:proofErr w:type="gramStart"/>
      <w:r>
        <w:t>if</w:t>
      </w:r>
      <w:proofErr w:type="gramEnd"/>
      <w:r>
        <w:t xml:space="preserve"> “User Interaction Required,” then pull address from the response and display to customer.  Ask him to confirm that this single address is correct. </w:t>
      </w:r>
    </w:p>
    <w:p w:rsidR="007060F7" w:rsidRDefault="002F627D">
      <w:pPr>
        <w:numPr>
          <w:ilvl w:val="2"/>
          <w:numId w:val="1"/>
        </w:numPr>
        <w:ind w:hanging="360"/>
        <w:contextualSpacing/>
      </w:pPr>
      <w:r>
        <w:t xml:space="preserve">For Verify Levels, Multiple, </w:t>
      </w:r>
      <w:proofErr w:type="spellStart"/>
      <w:r>
        <w:t>PremisesPartial</w:t>
      </w:r>
      <w:proofErr w:type="spellEnd"/>
      <w:r>
        <w:t xml:space="preserve">, and </w:t>
      </w:r>
      <w:proofErr w:type="spellStart"/>
      <w:r>
        <w:t>StreetPartial</w:t>
      </w:r>
      <w:proofErr w:type="spellEnd"/>
      <w:r>
        <w:t xml:space="preserve"> suggestions are returned, in the form of a “Pick List.”  Display the suggestions to the customer.  The website hides these by default and allows the user to show them to scroll through all the suggestions.    Each suggestion will have </w:t>
      </w:r>
      <w:proofErr w:type="gramStart"/>
      <w:r>
        <w:t>meta</w:t>
      </w:r>
      <w:proofErr w:type="gramEnd"/>
      <w:r>
        <w:t xml:space="preserve"> data.  It will tell you if it’s a range or a full address.  It will also have a moniker, which needs to be sent back to QAS in the refine and </w:t>
      </w:r>
      <w:proofErr w:type="spellStart"/>
      <w:r>
        <w:t>doGetAddress</w:t>
      </w:r>
      <w:proofErr w:type="spellEnd"/>
      <w:r>
        <w:t xml:space="preserve"> calls - if the user picks it. </w:t>
      </w:r>
      <w:r>
        <w:br/>
      </w:r>
    </w:p>
    <w:p w:rsidR="007060F7" w:rsidRDefault="002F627D">
      <w:pPr>
        <w:numPr>
          <w:ilvl w:val="0"/>
          <w:numId w:val="1"/>
        </w:numPr>
        <w:ind w:hanging="360"/>
        <w:contextualSpacing/>
      </w:pPr>
      <w:r>
        <w:t xml:space="preserve">While displaying suggestions on the </w:t>
      </w:r>
      <w:r w:rsidR="00C16251">
        <w:t xml:space="preserve">address verify page see </w:t>
      </w:r>
      <w:r w:rsidR="00C16251">
        <w:fldChar w:fldCharType="begin"/>
      </w:r>
      <w:r w:rsidR="00C16251">
        <w:instrText xml:space="preserve"> REF _Ref426030377 \h </w:instrText>
      </w:r>
      <w:r w:rsidR="00C16251">
        <w:fldChar w:fldCharType="separate"/>
      </w:r>
      <w:r w:rsidR="00C16251">
        <w:t xml:space="preserve">Figure </w:t>
      </w:r>
      <w:r w:rsidR="00C16251">
        <w:rPr>
          <w:noProof/>
        </w:rPr>
        <w:t>1</w:t>
      </w:r>
      <w:r w:rsidR="00C16251">
        <w:fldChar w:fldCharType="end"/>
      </w:r>
      <w:r w:rsidR="00C16251">
        <w:t xml:space="preserve">.  </w:t>
      </w:r>
    </w:p>
    <w:p w:rsidR="00C16251" w:rsidRDefault="00C16251" w:rsidP="00C16251">
      <w:pPr>
        <w:numPr>
          <w:ilvl w:val="1"/>
          <w:numId w:val="1"/>
        </w:numPr>
        <w:ind w:left="1080"/>
        <w:contextualSpacing/>
      </w:pPr>
      <w:r>
        <w:t>If the user clicks a full address</w:t>
      </w:r>
    </w:p>
    <w:p w:rsidR="00C16251" w:rsidRDefault="00C16251" w:rsidP="00C16251">
      <w:pPr>
        <w:numPr>
          <w:ilvl w:val="2"/>
          <w:numId w:val="1"/>
        </w:numPr>
        <w:ind w:left="1890" w:hanging="270"/>
        <w:contextualSpacing/>
      </w:pPr>
      <w:r>
        <w:t xml:space="preserve">Call </w:t>
      </w:r>
      <w:proofErr w:type="spellStart"/>
      <w:r>
        <w:t>doGetAddress</w:t>
      </w:r>
      <w:proofErr w:type="spellEnd"/>
      <w:r>
        <w:t xml:space="preserve"> and retrieve the full address from QAS.   The address returned in the pick list is just a display value.  You need to call this method to get the fields broken out properly.  Immediately move to the next page.</w:t>
      </w:r>
      <w:r>
        <w:br/>
      </w:r>
    </w:p>
    <w:p w:rsidR="00C16251" w:rsidRDefault="00C16251" w:rsidP="00C16251">
      <w:pPr>
        <w:numPr>
          <w:ilvl w:val="1"/>
          <w:numId w:val="1"/>
        </w:numPr>
        <w:ind w:hanging="360"/>
        <w:contextualSpacing/>
      </w:pPr>
      <w:r>
        <w:t xml:space="preserve">If the Customer picks a range, then prompt the user to enter the street or apartment number.  </w:t>
      </w:r>
    </w:p>
    <w:p w:rsidR="00CE0241" w:rsidRDefault="00CE0241" w:rsidP="00CE0241">
      <w:pPr>
        <w:numPr>
          <w:ilvl w:val="2"/>
          <w:numId w:val="1"/>
        </w:numPr>
        <w:tabs>
          <w:tab w:val="left" w:pos="1890"/>
        </w:tabs>
        <w:ind w:hanging="540"/>
        <w:contextualSpacing/>
      </w:pPr>
      <w:r>
        <w:t xml:space="preserve">Call </w:t>
      </w:r>
      <w:proofErr w:type="spellStart"/>
      <w:r>
        <w:t>doRefine</w:t>
      </w:r>
      <w:proofErr w:type="spellEnd"/>
      <w:r>
        <w:t xml:space="preserve"> with </w:t>
      </w:r>
      <w:r w:rsidR="00714F76">
        <w:t xml:space="preserve">value entered by the customer and the moniker from the suggestion. </w:t>
      </w:r>
    </w:p>
    <w:p w:rsidR="00CE0241" w:rsidRPr="00CE0241" w:rsidRDefault="00CE0241" w:rsidP="00CE0241">
      <w:pPr>
        <w:numPr>
          <w:ilvl w:val="2"/>
          <w:numId w:val="1"/>
        </w:numPr>
        <w:tabs>
          <w:tab w:val="left" w:pos="1890"/>
        </w:tabs>
        <w:ind w:hanging="540"/>
        <w:contextualSpacing/>
      </w:pPr>
      <w:r>
        <w:t xml:space="preserve">If verify level is NONE, then the value entered is no good.  </w:t>
      </w:r>
      <w:proofErr w:type="gramStart"/>
      <w:r>
        <w:t>“</w:t>
      </w:r>
      <w:r>
        <w:rPr>
          <w:sz w:val="18"/>
          <w:szCs w:val="18"/>
          <w:shd w:val="clear" w:color="auto" w:fill="FFFFFF"/>
        </w:rPr>
        <w:t>The Street/Apt No you have entered could not be found.</w:t>
      </w:r>
      <w:proofErr w:type="gramEnd"/>
      <w:r>
        <w:rPr>
          <w:sz w:val="18"/>
          <w:szCs w:val="18"/>
          <w:shd w:val="clear" w:color="auto" w:fill="FFFFFF"/>
        </w:rPr>
        <w:t xml:space="preserve"> Please refer the list of options below.”</w:t>
      </w:r>
    </w:p>
    <w:p w:rsidR="007060F7" w:rsidRDefault="00CE0241" w:rsidP="00714F76">
      <w:pPr>
        <w:numPr>
          <w:ilvl w:val="2"/>
          <w:numId w:val="1"/>
        </w:numPr>
        <w:tabs>
          <w:tab w:val="left" w:pos="1890"/>
        </w:tabs>
        <w:ind w:hanging="540"/>
        <w:contextualSpacing/>
      </w:pPr>
      <w:r>
        <w:lastRenderedPageBreak/>
        <w:t xml:space="preserve">If there is a single </w:t>
      </w:r>
      <w:r w:rsidR="00714F76">
        <w:t xml:space="preserve">suggestion returned in the </w:t>
      </w:r>
      <w:proofErr w:type="spellStart"/>
      <w:r w:rsidR="00714F76">
        <w:t>picklist</w:t>
      </w:r>
      <w:proofErr w:type="spellEnd"/>
      <w:r w:rsidR="00714F76">
        <w:t xml:space="preserve">, and it’s a full address, then call </w:t>
      </w:r>
      <w:proofErr w:type="spellStart"/>
      <w:r w:rsidR="00714F76">
        <w:t>doGetAddress</w:t>
      </w:r>
      <w:proofErr w:type="spellEnd"/>
      <w:r w:rsidR="00714F76">
        <w:t xml:space="preserve"> with the monitor.  </w:t>
      </w:r>
      <w:r>
        <w:br/>
      </w:r>
    </w:p>
    <w:p w:rsidR="007060F7" w:rsidRDefault="007060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14F76" w:rsidTr="006A0D17">
        <w:tc>
          <w:tcPr>
            <w:tcW w:w="9360" w:type="dxa"/>
            <w:shd w:val="clear" w:color="auto" w:fill="CFE2F3"/>
            <w:tcMar>
              <w:top w:w="100" w:type="dxa"/>
              <w:left w:w="100" w:type="dxa"/>
              <w:bottom w:w="100" w:type="dxa"/>
              <w:right w:w="100" w:type="dxa"/>
            </w:tcMar>
          </w:tcPr>
          <w:p w:rsidR="00714F76" w:rsidRDefault="00714F76" w:rsidP="006A0D17">
            <w:r>
              <w:rPr>
                <w:sz w:val="16"/>
                <w:szCs w:val="16"/>
              </w:rPr>
              <w:tab/>
              <w:t xml:space="preserve">public String </w:t>
            </w:r>
            <w:proofErr w:type="spellStart"/>
            <w:r>
              <w:rPr>
                <w:sz w:val="16"/>
                <w:szCs w:val="16"/>
              </w:rPr>
              <w:t>getSearchString</w:t>
            </w:r>
            <w:proofErr w:type="spellEnd"/>
            <w:r>
              <w:rPr>
                <w:sz w:val="16"/>
                <w:szCs w:val="16"/>
              </w:rPr>
              <w:t>()</w:t>
            </w:r>
          </w:p>
          <w:p w:rsidR="00714F76" w:rsidRDefault="00714F76" w:rsidP="006A0D17">
            <w:r>
              <w:rPr>
                <w:sz w:val="16"/>
                <w:szCs w:val="16"/>
              </w:rPr>
              <w:tab/>
              <w:t>{</w:t>
            </w:r>
          </w:p>
          <w:p w:rsidR="00714F76" w:rsidRDefault="00714F76" w:rsidP="006A0D17">
            <w:r>
              <w:rPr>
                <w:sz w:val="16"/>
                <w:szCs w:val="16"/>
              </w:rPr>
              <w:tab/>
            </w:r>
            <w:r>
              <w:rPr>
                <w:sz w:val="16"/>
                <w:szCs w:val="16"/>
              </w:rPr>
              <w:tab/>
            </w:r>
            <w:proofErr w:type="spellStart"/>
            <w:r>
              <w:rPr>
                <w:sz w:val="16"/>
                <w:szCs w:val="16"/>
              </w:rPr>
              <w:t>StringBuffer</w:t>
            </w:r>
            <w:proofErr w:type="spellEnd"/>
            <w:r>
              <w:rPr>
                <w:sz w:val="16"/>
                <w:szCs w:val="16"/>
              </w:rPr>
              <w:t xml:space="preserve"> buffer = new </w:t>
            </w:r>
            <w:proofErr w:type="spellStart"/>
            <w:r>
              <w:rPr>
                <w:sz w:val="16"/>
                <w:szCs w:val="16"/>
              </w:rPr>
              <w:t>StringBuffer</w:t>
            </w:r>
            <w:proofErr w:type="spellEnd"/>
            <w:r>
              <w:rPr>
                <w:sz w:val="16"/>
                <w:szCs w:val="16"/>
              </w:rPr>
              <w:t>();</w:t>
            </w:r>
          </w:p>
          <w:p w:rsidR="00714F76" w:rsidRDefault="00714F76" w:rsidP="006A0D17">
            <w:r>
              <w:rPr>
                <w:sz w:val="16"/>
                <w:szCs w:val="16"/>
              </w:rPr>
              <w:tab/>
            </w:r>
            <w:r>
              <w:rPr>
                <w:sz w:val="16"/>
                <w:szCs w:val="16"/>
              </w:rPr>
              <w:tab/>
            </w:r>
            <w:proofErr w:type="spellStart"/>
            <w:r>
              <w:rPr>
                <w:sz w:val="16"/>
                <w:szCs w:val="16"/>
              </w:rPr>
              <w:t>buffer.setLength</w:t>
            </w:r>
            <w:proofErr w:type="spellEnd"/>
            <w:r>
              <w:rPr>
                <w:sz w:val="16"/>
                <w:szCs w:val="16"/>
              </w:rPr>
              <w:t>(</w:t>
            </w:r>
            <w:proofErr w:type="spellStart"/>
            <w:r w:rsidRPr="00200A55">
              <w:rPr>
                <w:sz w:val="16"/>
                <w:szCs w:val="16"/>
              </w:rPr>
              <w:t>BigDecimal.ZERO.intValue</w:t>
            </w:r>
            <w:proofErr w:type="spellEnd"/>
            <w:r w:rsidRPr="00200A55">
              <w:rPr>
                <w:sz w:val="16"/>
                <w:szCs w:val="16"/>
              </w:rPr>
              <w:t>()</w:t>
            </w:r>
            <w:r>
              <w:rPr>
                <w:sz w:val="16"/>
                <w:szCs w:val="16"/>
              </w:rPr>
              <w:t>);</w:t>
            </w:r>
          </w:p>
          <w:p w:rsidR="00714F76" w:rsidRDefault="00714F76" w:rsidP="006A0D17">
            <w:r>
              <w:rPr>
                <w:sz w:val="16"/>
                <w:szCs w:val="16"/>
              </w:rPr>
              <w:tab/>
            </w:r>
            <w:r>
              <w:rPr>
                <w:sz w:val="16"/>
                <w:szCs w:val="16"/>
              </w:rPr>
              <w:tab/>
              <w:t xml:space="preserve">String </w:t>
            </w:r>
            <w:proofErr w:type="spellStart"/>
            <w:r>
              <w:rPr>
                <w:sz w:val="16"/>
                <w:szCs w:val="16"/>
              </w:rPr>
              <w:t>addressSeperator</w:t>
            </w:r>
            <w:proofErr w:type="spellEnd"/>
            <w:r>
              <w:rPr>
                <w:sz w:val="16"/>
                <w:szCs w:val="16"/>
              </w:rPr>
              <w:t xml:space="preserve"> = ",";</w:t>
            </w:r>
          </w:p>
          <w:p w:rsidR="00714F76" w:rsidRDefault="00714F76" w:rsidP="006A0D17">
            <w:r>
              <w:rPr>
                <w:sz w:val="16"/>
                <w:szCs w:val="16"/>
              </w:rPr>
              <w:tab/>
            </w:r>
            <w:r>
              <w:rPr>
                <w:sz w:val="16"/>
                <w:szCs w:val="16"/>
              </w:rPr>
              <w:tab/>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w:t>
            </w:r>
            <w:proofErr w:type="spellStart"/>
            <w:r>
              <w:rPr>
                <w:sz w:val="16"/>
                <w:szCs w:val="16"/>
              </w:rPr>
              <w:t>getOrganizationName</w:t>
            </w:r>
            <w:proofErr w:type="spellEnd"/>
            <w:r>
              <w:rPr>
                <w:sz w:val="16"/>
                <w:szCs w:val="16"/>
              </w:rPr>
              <w:t>())) {</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w:t>
            </w:r>
            <w:proofErr w:type="spellStart"/>
            <w:r>
              <w:rPr>
                <w:sz w:val="16"/>
                <w:szCs w:val="16"/>
              </w:rPr>
              <w:t>getOrganizationName</w:t>
            </w:r>
            <w:proofErr w:type="spellEnd"/>
            <w:r>
              <w:rPr>
                <w:sz w:val="16"/>
                <w:szCs w:val="16"/>
              </w:rPr>
              <w:t>()).append(</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r>
            <w:r>
              <w:rPr>
                <w:sz w:val="16"/>
                <w:szCs w:val="16"/>
              </w:rPr>
              <w:tab/>
            </w:r>
            <w:proofErr w:type="spellStart"/>
            <w:r>
              <w:rPr>
                <w:sz w:val="16"/>
                <w:szCs w:val="16"/>
              </w:rPr>
              <w:t>containsCompany</w:t>
            </w:r>
            <w:proofErr w:type="spellEnd"/>
            <w:r>
              <w:rPr>
                <w:sz w:val="16"/>
                <w:szCs w:val="16"/>
              </w:rPr>
              <w:t xml:space="preserve"> = true;</w:t>
            </w:r>
          </w:p>
          <w:p w:rsidR="00714F76" w:rsidRDefault="00714F76" w:rsidP="006A0D17">
            <w:r>
              <w:rPr>
                <w:sz w:val="16"/>
                <w:szCs w:val="16"/>
              </w:rPr>
              <w:tab/>
            </w:r>
            <w:r>
              <w:rPr>
                <w:sz w:val="16"/>
                <w:szCs w:val="16"/>
              </w:rPr>
              <w:tab/>
              <w:t>}</w:t>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(getAddressLine1()))</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(getAddressLine1()).append(</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(getAddressLine2())){</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(getAddressLine2());</w:t>
            </w:r>
          </w:p>
          <w:p w:rsidR="00714F76" w:rsidRDefault="00714F76" w:rsidP="006A0D17">
            <w:r>
              <w:rPr>
                <w:sz w:val="16"/>
                <w:szCs w:val="16"/>
              </w:rPr>
              <w:tab/>
            </w:r>
            <w:r>
              <w:rPr>
                <w:sz w:val="16"/>
                <w:szCs w:val="16"/>
              </w:rPr>
              <w:tab/>
            </w:r>
            <w:r>
              <w:rPr>
                <w:sz w:val="16"/>
                <w:szCs w:val="16"/>
              </w:rPr>
              <w:tab/>
              <w:t>if (</w:t>
            </w:r>
            <w:proofErr w:type="spellStart"/>
            <w:r>
              <w:rPr>
                <w:sz w:val="16"/>
                <w:szCs w:val="16"/>
              </w:rPr>
              <w:t>StringUtils.isNotEmpty</w:t>
            </w:r>
            <w:proofErr w:type="spellEnd"/>
            <w:r>
              <w:rPr>
                <w:sz w:val="16"/>
                <w:szCs w:val="16"/>
              </w:rPr>
              <w:t>(getAddressLine3())){</w:t>
            </w:r>
          </w:p>
          <w:p w:rsidR="00714F76" w:rsidRDefault="00714F76" w:rsidP="006A0D17">
            <w:r>
              <w:rPr>
                <w:sz w:val="16"/>
                <w:szCs w:val="16"/>
              </w:rPr>
              <w:tab/>
            </w:r>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 ").append(getAddressLine3()).append(</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r>
            <w:r>
              <w:rPr>
                <w:sz w:val="16"/>
                <w:szCs w:val="16"/>
              </w:rPr>
              <w:tab/>
              <w:t>}</w:t>
            </w:r>
          </w:p>
          <w:p w:rsidR="00714F76" w:rsidRDefault="00714F76" w:rsidP="006A0D17">
            <w:r>
              <w:rPr>
                <w:sz w:val="16"/>
                <w:szCs w:val="16"/>
              </w:rPr>
              <w:tab/>
            </w:r>
            <w:r>
              <w:rPr>
                <w:sz w:val="16"/>
                <w:szCs w:val="16"/>
              </w:rPr>
              <w:tab/>
            </w:r>
            <w:r>
              <w:rPr>
                <w:sz w:val="16"/>
                <w:szCs w:val="16"/>
              </w:rPr>
              <w:tab/>
              <w:t>else</w:t>
            </w:r>
          </w:p>
          <w:p w:rsidR="00714F76" w:rsidRDefault="00714F76" w:rsidP="006A0D17">
            <w:r>
              <w:rPr>
                <w:sz w:val="16"/>
                <w:szCs w:val="16"/>
              </w:rPr>
              <w:tab/>
            </w:r>
            <w:r>
              <w:rPr>
                <w:sz w:val="16"/>
                <w:szCs w:val="16"/>
              </w:rPr>
              <w:tab/>
            </w:r>
            <w:r>
              <w:rPr>
                <w:sz w:val="16"/>
                <w:szCs w:val="16"/>
              </w:rPr>
              <w:tab/>
              <w:t>{</w:t>
            </w:r>
          </w:p>
          <w:p w:rsidR="00714F76" w:rsidRDefault="00714F76" w:rsidP="006A0D17">
            <w:r>
              <w:rPr>
                <w:sz w:val="16"/>
                <w:szCs w:val="16"/>
              </w:rPr>
              <w:tab/>
            </w:r>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r>
            <w:r>
              <w:rPr>
                <w:sz w:val="16"/>
                <w:szCs w:val="16"/>
              </w:rPr>
              <w:tab/>
              <w:t>}</w:t>
            </w:r>
          </w:p>
          <w:p w:rsidR="00714F76" w:rsidRDefault="00714F76" w:rsidP="006A0D17"/>
          <w:p w:rsidR="00714F76" w:rsidRDefault="00714F76" w:rsidP="006A0D17">
            <w:r>
              <w:rPr>
                <w:sz w:val="16"/>
                <w:szCs w:val="16"/>
              </w:rPr>
              <w:tab/>
            </w:r>
            <w:r>
              <w:rPr>
                <w:sz w:val="16"/>
                <w:szCs w:val="16"/>
              </w:rPr>
              <w:tab/>
              <w:t xml:space="preserve">}   </w:t>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w:t>
            </w:r>
            <w:proofErr w:type="spellStart"/>
            <w:r>
              <w:rPr>
                <w:sz w:val="16"/>
                <w:szCs w:val="16"/>
              </w:rPr>
              <w:t>getCity</w:t>
            </w:r>
            <w:proofErr w:type="spellEnd"/>
            <w:r>
              <w:rPr>
                <w:sz w:val="16"/>
                <w:szCs w:val="16"/>
              </w:rPr>
              <w:t>())){</w:t>
            </w:r>
          </w:p>
          <w:p w:rsidR="00714F76" w:rsidRDefault="00714F76" w:rsidP="006A0D17">
            <w:r>
              <w:rPr>
                <w:sz w:val="16"/>
                <w:szCs w:val="16"/>
              </w:rPr>
              <w:tab/>
            </w:r>
            <w:r>
              <w:rPr>
                <w:sz w:val="16"/>
                <w:szCs w:val="16"/>
              </w:rPr>
              <w:tab/>
            </w:r>
            <w:r>
              <w:rPr>
                <w:sz w:val="16"/>
                <w:szCs w:val="16"/>
              </w:rPr>
              <w:tab/>
            </w:r>
            <w:proofErr w:type="gramStart"/>
            <w:r>
              <w:rPr>
                <w:sz w:val="16"/>
                <w:szCs w:val="16"/>
              </w:rPr>
              <w:t>buffer.append(</w:t>
            </w:r>
            <w:proofErr w:type="gramEnd"/>
            <w:r>
              <w:rPr>
                <w:sz w:val="16"/>
                <w:szCs w:val="16"/>
              </w:rPr>
              <w:t xml:space="preserve">getCountry().equalsIgnoreCase(QASConstants.COUNTRY_USA.attribute) ? "@c" : </w:t>
            </w:r>
            <w:proofErr w:type="spellStart"/>
            <w:r>
              <w:rPr>
                <w:sz w:val="16"/>
                <w:szCs w:val="16"/>
              </w:rPr>
              <w:t>FDCheckoutConstants.EMPTY_STRING</w:t>
            </w:r>
            <w:proofErr w:type="spellEnd"/>
            <w:r>
              <w:rPr>
                <w:sz w:val="16"/>
                <w:szCs w:val="16"/>
              </w:rPr>
              <w:t>);</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w:t>
            </w:r>
            <w:proofErr w:type="spellStart"/>
            <w:r>
              <w:rPr>
                <w:sz w:val="16"/>
                <w:szCs w:val="16"/>
              </w:rPr>
              <w:t>getCity</w:t>
            </w:r>
            <w:proofErr w:type="spellEnd"/>
            <w:r>
              <w:rPr>
                <w:sz w:val="16"/>
                <w:szCs w:val="16"/>
              </w:rPr>
              <w:t>()).append(</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t xml:space="preserve">} </w:t>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w:t>
            </w:r>
            <w:proofErr w:type="spellStart"/>
            <w:r>
              <w:rPr>
                <w:sz w:val="16"/>
                <w:szCs w:val="16"/>
              </w:rPr>
              <w:t>getState</w:t>
            </w:r>
            <w:proofErr w:type="spellEnd"/>
            <w:r>
              <w:rPr>
                <w:sz w:val="16"/>
                <w:szCs w:val="16"/>
              </w:rPr>
              <w:t>() )){</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w:t>
            </w:r>
            <w:proofErr w:type="spellStart"/>
            <w:r>
              <w:rPr>
                <w:sz w:val="16"/>
                <w:szCs w:val="16"/>
              </w:rPr>
              <w:t>getState</w:t>
            </w:r>
            <w:proofErr w:type="spellEnd"/>
            <w:r>
              <w:rPr>
                <w:sz w:val="16"/>
                <w:szCs w:val="16"/>
              </w:rPr>
              <w:t>()).append(</w:t>
            </w:r>
            <w:proofErr w:type="spellStart"/>
            <w:r>
              <w:rPr>
                <w:sz w:val="16"/>
                <w:szCs w:val="16"/>
              </w:rPr>
              <w:t>addressSeperator</w:t>
            </w:r>
            <w:proofErr w:type="spellEnd"/>
            <w:r>
              <w:rPr>
                <w:sz w:val="16"/>
                <w:szCs w:val="16"/>
              </w:rPr>
              <w:t>);</w:t>
            </w:r>
          </w:p>
          <w:p w:rsidR="00714F76" w:rsidRDefault="00714F76" w:rsidP="006A0D17">
            <w:r>
              <w:rPr>
                <w:sz w:val="16"/>
                <w:szCs w:val="16"/>
              </w:rPr>
              <w:tab/>
            </w:r>
            <w:r>
              <w:rPr>
                <w:sz w:val="16"/>
                <w:szCs w:val="16"/>
              </w:rPr>
              <w:tab/>
              <w:t xml:space="preserve">}   </w:t>
            </w:r>
          </w:p>
          <w:p w:rsidR="00714F76" w:rsidRDefault="00714F76" w:rsidP="006A0D17">
            <w:r>
              <w:rPr>
                <w:sz w:val="16"/>
                <w:szCs w:val="16"/>
              </w:rPr>
              <w:tab/>
            </w:r>
            <w:r>
              <w:rPr>
                <w:sz w:val="16"/>
                <w:szCs w:val="16"/>
              </w:rPr>
              <w:tab/>
              <w:t>if (</w:t>
            </w:r>
            <w:proofErr w:type="spellStart"/>
            <w:r>
              <w:rPr>
                <w:sz w:val="16"/>
                <w:szCs w:val="16"/>
              </w:rPr>
              <w:t>StringUtils.isNotEmpty</w:t>
            </w:r>
            <w:proofErr w:type="spellEnd"/>
            <w:r>
              <w:rPr>
                <w:sz w:val="16"/>
                <w:szCs w:val="16"/>
              </w:rPr>
              <w:t>(</w:t>
            </w:r>
            <w:proofErr w:type="spellStart"/>
            <w:r>
              <w:rPr>
                <w:sz w:val="16"/>
                <w:szCs w:val="16"/>
              </w:rPr>
              <w:t>getZipCode</w:t>
            </w:r>
            <w:proofErr w:type="spellEnd"/>
            <w:r>
              <w:rPr>
                <w:sz w:val="16"/>
                <w:szCs w:val="16"/>
              </w:rPr>
              <w:t>())){</w:t>
            </w:r>
          </w:p>
          <w:p w:rsidR="00714F76" w:rsidRDefault="00714F76" w:rsidP="006A0D17">
            <w:r>
              <w:rPr>
                <w:sz w:val="16"/>
                <w:szCs w:val="16"/>
              </w:rPr>
              <w:tab/>
            </w:r>
            <w:r>
              <w:rPr>
                <w:sz w:val="16"/>
                <w:szCs w:val="16"/>
              </w:rPr>
              <w:tab/>
            </w:r>
            <w:r>
              <w:rPr>
                <w:sz w:val="16"/>
                <w:szCs w:val="16"/>
              </w:rPr>
              <w:tab/>
            </w:r>
            <w:proofErr w:type="spellStart"/>
            <w:r>
              <w:rPr>
                <w:sz w:val="16"/>
                <w:szCs w:val="16"/>
              </w:rPr>
              <w:t>buffer.append</w:t>
            </w:r>
            <w:proofErr w:type="spellEnd"/>
            <w:r>
              <w:rPr>
                <w:sz w:val="16"/>
                <w:szCs w:val="16"/>
              </w:rPr>
              <w:t>(</w:t>
            </w:r>
            <w:proofErr w:type="spellStart"/>
            <w:r>
              <w:rPr>
                <w:sz w:val="16"/>
                <w:szCs w:val="16"/>
              </w:rPr>
              <w:t>getZipCode</w:t>
            </w:r>
            <w:proofErr w:type="spellEnd"/>
            <w:r>
              <w:rPr>
                <w:sz w:val="16"/>
                <w:szCs w:val="16"/>
              </w:rPr>
              <w:t>());</w:t>
            </w:r>
          </w:p>
          <w:p w:rsidR="00714F76" w:rsidRDefault="00714F76" w:rsidP="006A0D17">
            <w:r>
              <w:rPr>
                <w:sz w:val="16"/>
                <w:szCs w:val="16"/>
              </w:rPr>
              <w:tab/>
            </w:r>
            <w:r>
              <w:rPr>
                <w:sz w:val="16"/>
                <w:szCs w:val="16"/>
              </w:rPr>
              <w:tab/>
              <w:t>}</w:t>
            </w:r>
          </w:p>
          <w:p w:rsidR="00714F76" w:rsidRDefault="00714F76" w:rsidP="006A0D17">
            <w:r>
              <w:rPr>
                <w:sz w:val="16"/>
                <w:szCs w:val="16"/>
              </w:rPr>
              <w:tab/>
            </w:r>
            <w:r>
              <w:rPr>
                <w:sz w:val="16"/>
                <w:szCs w:val="16"/>
              </w:rPr>
              <w:tab/>
            </w:r>
          </w:p>
          <w:p w:rsidR="00714F76" w:rsidRDefault="00714F76" w:rsidP="006A0D17">
            <w:r>
              <w:rPr>
                <w:sz w:val="16"/>
                <w:szCs w:val="16"/>
              </w:rPr>
              <w:tab/>
            </w:r>
            <w:r>
              <w:rPr>
                <w:sz w:val="16"/>
                <w:szCs w:val="16"/>
              </w:rPr>
              <w:tab/>
              <w:t xml:space="preserve">return </w:t>
            </w:r>
            <w:proofErr w:type="spellStart"/>
            <w:r>
              <w:rPr>
                <w:sz w:val="16"/>
                <w:szCs w:val="16"/>
              </w:rPr>
              <w:t>buffer.toString</w:t>
            </w:r>
            <w:proofErr w:type="spellEnd"/>
            <w:r>
              <w:rPr>
                <w:sz w:val="16"/>
                <w:szCs w:val="16"/>
              </w:rPr>
              <w:t>();</w:t>
            </w:r>
          </w:p>
          <w:p w:rsidR="00714F76" w:rsidRDefault="00714F76" w:rsidP="006A0D17">
            <w:r>
              <w:rPr>
                <w:sz w:val="16"/>
                <w:szCs w:val="16"/>
              </w:rPr>
              <w:tab/>
              <w:t>}</w:t>
            </w:r>
          </w:p>
          <w:p w:rsidR="00714F76" w:rsidRDefault="00714F76" w:rsidP="00C012D1">
            <w:pPr>
              <w:keepNext/>
            </w:pPr>
            <w:r>
              <w:rPr>
                <w:sz w:val="16"/>
                <w:szCs w:val="16"/>
              </w:rPr>
              <w:t>}</w:t>
            </w:r>
          </w:p>
        </w:tc>
      </w:tr>
    </w:tbl>
    <w:p w:rsidR="00714F76" w:rsidRDefault="00C012D1" w:rsidP="00C012D1">
      <w:pPr>
        <w:pStyle w:val="Caption"/>
      </w:pPr>
      <w:bookmarkStart w:id="1" w:name="_Ref426031907"/>
      <w:r>
        <w:t xml:space="preserve">Figure </w:t>
      </w:r>
      <w:r w:rsidR="002B2666">
        <w:fldChar w:fldCharType="begin"/>
      </w:r>
      <w:r w:rsidR="002B2666">
        <w:instrText xml:space="preserve"> SEQ Figure \* ARABIC </w:instrText>
      </w:r>
      <w:r w:rsidR="002B2666">
        <w:fldChar w:fldCharType="separate"/>
      </w:r>
      <w:r>
        <w:rPr>
          <w:noProof/>
        </w:rPr>
        <w:t>1</w:t>
      </w:r>
      <w:r w:rsidR="002B2666">
        <w:rPr>
          <w:noProof/>
        </w:rPr>
        <w:fldChar w:fldCharType="end"/>
      </w:r>
      <w:bookmarkEnd w:id="1"/>
      <w:r>
        <w:t xml:space="preserve"> Sample code to create search string</w:t>
      </w:r>
    </w:p>
    <w:p w:rsidR="00C012D1" w:rsidRDefault="002F627D" w:rsidP="00C012D1">
      <w:pPr>
        <w:keepNext/>
      </w:pPr>
      <w:r>
        <w:rPr>
          <w:noProof/>
        </w:rPr>
        <w:lastRenderedPageBreak/>
        <w:drawing>
          <wp:inline distT="114300" distB="114300" distL="114300" distR="114300" wp14:anchorId="16376707" wp14:editId="66783E7F">
            <wp:extent cx="5829300" cy="51530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5829300" cy="5153025"/>
                    </a:xfrm>
                    <a:prstGeom prst="rect">
                      <a:avLst/>
                    </a:prstGeom>
                    <a:ln/>
                  </pic:spPr>
                </pic:pic>
              </a:graphicData>
            </a:graphic>
          </wp:inline>
        </w:drawing>
      </w:r>
    </w:p>
    <w:p w:rsidR="00C16251" w:rsidRDefault="00C012D1" w:rsidP="00C012D1">
      <w:pPr>
        <w:pStyle w:val="Caption"/>
      </w:pPr>
      <w:r>
        <w:t xml:space="preserve">Figure </w:t>
      </w:r>
      <w:r w:rsidR="002B2666">
        <w:fldChar w:fldCharType="begin"/>
      </w:r>
      <w:r w:rsidR="002B2666">
        <w:instrText xml:space="preserve"> SEQ Figure \* ARABIC </w:instrText>
      </w:r>
      <w:r w:rsidR="002B2666">
        <w:fldChar w:fldCharType="separate"/>
      </w:r>
      <w:r>
        <w:rPr>
          <w:noProof/>
        </w:rPr>
        <w:t>2</w:t>
      </w:r>
      <w:r w:rsidR="002B2666">
        <w:rPr>
          <w:noProof/>
        </w:rPr>
        <w:fldChar w:fldCharType="end"/>
      </w:r>
      <w:r>
        <w:t xml:space="preserve"> Screenshot of </w:t>
      </w:r>
      <w:proofErr w:type="spellStart"/>
      <w:r>
        <w:t>picklist</w:t>
      </w:r>
      <w:proofErr w:type="spellEnd"/>
      <w:r>
        <w:t xml:space="preserve"> suggestions being displayed on the website</w:t>
      </w:r>
    </w:p>
    <w:p w:rsidR="007060F7" w:rsidRDefault="007060F7"/>
    <w:p w:rsidR="007060F7" w:rsidRDefault="007060F7"/>
    <w:p w:rsidR="007060F7" w:rsidRDefault="007060F7"/>
    <w:p w:rsidR="007060F7" w:rsidRDefault="007060F7"/>
    <w:p w:rsidR="007060F7" w:rsidRDefault="007060F7"/>
    <w:p w:rsidR="007060F7" w:rsidRDefault="007060F7"/>
    <w:p w:rsidR="00714F76" w:rsidRDefault="00714F76"/>
    <w:p w:rsidR="00714F76" w:rsidRDefault="00714F76"/>
    <w:p w:rsidR="00714F76" w:rsidRDefault="00714F76"/>
    <w:p w:rsidR="00714F76" w:rsidRDefault="00714F76"/>
    <w:p w:rsidR="00714F76" w:rsidRDefault="00714F76"/>
    <w:p w:rsidR="007060F7" w:rsidRDefault="007060F7"/>
    <w:p w:rsidR="007060F7" w:rsidRDefault="007060F7"/>
    <w:p w:rsidR="007060F7" w:rsidRDefault="007060F7"/>
    <w:p w:rsidR="007060F7" w:rsidRDefault="007060F7"/>
    <w:p w:rsidR="007060F7" w:rsidRDefault="007060F7"/>
    <w:p w:rsidR="007060F7" w:rsidRDefault="002F627D">
      <w:bookmarkStart w:id="2" w:name="VerifyLevel"/>
      <w:r>
        <w:rPr>
          <w:u w:val="single"/>
        </w:rPr>
        <w:t>Verify Level</w:t>
      </w:r>
    </w:p>
    <w:bookmarkEnd w:id="2"/>
    <w:p w:rsidR="007060F7" w:rsidRDefault="007060F7"/>
    <w:p w:rsidR="007060F7" w:rsidRDefault="002F627D">
      <w:proofErr w:type="gramStart"/>
      <w:r>
        <w:rPr>
          <w:b/>
          <w:u w:val="single"/>
        </w:rPr>
        <w:t>Single verified address result.</w:t>
      </w:r>
      <w:proofErr w:type="gramEnd"/>
      <w:r>
        <w:rPr>
          <w:b/>
          <w:u w:val="single"/>
        </w:rPr>
        <w:t xml:space="preserve"> Verify level: "Verified". </w:t>
      </w:r>
    </w:p>
    <w:p w:rsidR="007060F7" w:rsidRDefault="002F627D">
      <w:r>
        <w:t xml:space="preserve">The address searched upon was matched to a single deliverable address in the </w:t>
      </w:r>
      <w:proofErr w:type="spellStart"/>
      <w:r>
        <w:t>QuickAddress</w:t>
      </w:r>
      <w:proofErr w:type="spellEnd"/>
      <w:r>
        <w:t xml:space="preserve"> data. The verified result may be slightly different from the address entered and searched upon, as any formatting and spelling errors will have been corrected, and any missing elements will have been added. When this match type is returned, no further user interaction is required and no </w:t>
      </w:r>
      <w:proofErr w:type="spellStart"/>
      <w:r>
        <w:t>picklists</w:t>
      </w:r>
      <w:proofErr w:type="spellEnd"/>
      <w:r>
        <w:t xml:space="preserve"> will be displayed to the user for further selection. This is represented by the non-shaded path in the diagram on page 29. </w:t>
      </w:r>
    </w:p>
    <w:p w:rsidR="007060F7" w:rsidRDefault="007060F7"/>
    <w:p w:rsidR="007060F7" w:rsidRDefault="002F627D">
      <w:proofErr w:type="gramStart"/>
      <w:r>
        <w:rPr>
          <w:b/>
          <w:u w:val="single"/>
        </w:rPr>
        <w:t>Single unverified address result.</w:t>
      </w:r>
      <w:proofErr w:type="gramEnd"/>
      <w:r>
        <w:rPr>
          <w:b/>
          <w:u w:val="single"/>
        </w:rPr>
        <w:t xml:space="preserve"> Verify level: "User interaction required". </w:t>
      </w:r>
    </w:p>
    <w:p w:rsidR="007060F7" w:rsidRDefault="002F627D">
      <w:r>
        <w:t xml:space="preserve">The address searched upon was matched to a single deliverable address in the </w:t>
      </w:r>
      <w:proofErr w:type="spellStart"/>
      <w:r>
        <w:t>QuickAddress</w:t>
      </w:r>
      <w:proofErr w:type="spellEnd"/>
      <w:r>
        <w:t xml:space="preserve"> data, although the engine is less confident about the match than for the "Verified" level above, and therefore user interaction is recommended to confirm that it is the correct address. Although user interaction is required when this match type is returned, no </w:t>
      </w:r>
      <w:proofErr w:type="spellStart"/>
      <w:r>
        <w:t>picklists</w:t>
      </w:r>
      <w:proofErr w:type="spellEnd"/>
      <w:r>
        <w:t xml:space="preserve"> are displayed for selection. This is represented by the (Accept) As Found and (Accept) As Entered sections of the Interaction Page in the diagram on page 29. </w:t>
      </w:r>
    </w:p>
    <w:p w:rsidR="007060F7" w:rsidRDefault="007060F7"/>
    <w:p w:rsidR="007060F7" w:rsidRDefault="002F627D">
      <w:proofErr w:type="gramStart"/>
      <w:r>
        <w:rPr>
          <w:b/>
          <w:u w:val="single"/>
        </w:rPr>
        <w:t>Single partial address result.</w:t>
      </w:r>
      <w:proofErr w:type="gramEnd"/>
      <w:r>
        <w:rPr>
          <w:b/>
          <w:u w:val="single"/>
        </w:rPr>
        <w:t xml:space="preserve"> Verify level: "</w:t>
      </w:r>
      <w:proofErr w:type="spellStart"/>
      <w:r>
        <w:rPr>
          <w:b/>
          <w:u w:val="single"/>
        </w:rPr>
        <w:t>PremisesPartial</w:t>
      </w:r>
      <w:proofErr w:type="spellEnd"/>
      <w:r>
        <w:rPr>
          <w:b/>
          <w:u w:val="single"/>
        </w:rPr>
        <w:t xml:space="preserve">". </w:t>
      </w:r>
    </w:p>
    <w:p w:rsidR="007060F7" w:rsidRDefault="002F627D">
      <w:r>
        <w:t xml:space="preserve">The address searched upon was not matched to a complete deliverable result in the </w:t>
      </w:r>
      <w:proofErr w:type="spellStart"/>
      <w:r>
        <w:t>QuickAddress</w:t>
      </w:r>
      <w:proofErr w:type="spellEnd"/>
      <w:r>
        <w:t xml:space="preserve"> data, and instead has been matched to a partially-complete address. For example, the Verification engine may have matched the address </w:t>
      </w:r>
      <w:proofErr w:type="gramStart"/>
      <w:r>
        <w:t>to a premises</w:t>
      </w:r>
      <w:proofErr w:type="gramEnd"/>
      <w:r>
        <w:t xml:space="preserve"> in the </w:t>
      </w:r>
      <w:proofErr w:type="spellStart"/>
      <w:r>
        <w:t>QuickAddress</w:t>
      </w:r>
      <w:proofErr w:type="spellEnd"/>
      <w:r>
        <w:t xml:space="preserve"> data, such as "63 </w:t>
      </w:r>
      <w:proofErr w:type="spellStart"/>
      <w:r>
        <w:t>Southerton</w:t>
      </w:r>
      <w:proofErr w:type="spellEnd"/>
      <w:r>
        <w:t xml:space="preserve"> Road, London" but may not have been able to find a deliverable match: "Flat A, 63 </w:t>
      </w:r>
      <w:proofErr w:type="spellStart"/>
      <w:r>
        <w:t>Southerton</w:t>
      </w:r>
      <w:proofErr w:type="spellEnd"/>
      <w:r>
        <w:t xml:space="preserve"> Road, London". A </w:t>
      </w:r>
      <w:proofErr w:type="spellStart"/>
      <w:r>
        <w:t>picklist</w:t>
      </w:r>
      <w:proofErr w:type="spellEnd"/>
      <w:r>
        <w:t xml:space="preserve"> is returned containing a range of partially matched premises, and user interaction is therefore needed to select the required address. This is represented by the (Select from) </w:t>
      </w:r>
      <w:proofErr w:type="spellStart"/>
      <w:r>
        <w:t>Picklist</w:t>
      </w:r>
      <w:proofErr w:type="spellEnd"/>
      <w:r>
        <w:t xml:space="preserve"> section of the Interaction Page in the diagram on page 29. Alternatively, if you do not want to use </w:t>
      </w:r>
      <w:proofErr w:type="spellStart"/>
      <w:r>
        <w:t>picklists</w:t>
      </w:r>
      <w:proofErr w:type="spellEnd"/>
      <w:r>
        <w:t xml:space="preserve">, the presence of a partial address result will indicate that the address that was searched on has not been verified. You could use the original address that was entered and flag the record as an unverified match. This is represented by the (Accept) As Entered section of the Interaction Page in the diagram on page 29. 33 </w:t>
      </w:r>
    </w:p>
    <w:p w:rsidR="007060F7" w:rsidRDefault="007060F7"/>
    <w:p w:rsidR="007060F7" w:rsidRDefault="002F627D">
      <w:proofErr w:type="gramStart"/>
      <w:r>
        <w:rPr>
          <w:b/>
          <w:u w:val="single"/>
        </w:rPr>
        <w:t>Single partial address result.</w:t>
      </w:r>
      <w:proofErr w:type="gramEnd"/>
      <w:r>
        <w:rPr>
          <w:b/>
          <w:u w:val="single"/>
        </w:rPr>
        <w:t xml:space="preserve"> Verify level: "</w:t>
      </w:r>
      <w:proofErr w:type="spellStart"/>
      <w:r>
        <w:rPr>
          <w:b/>
          <w:u w:val="single"/>
        </w:rPr>
        <w:t>StreetPartial</w:t>
      </w:r>
      <w:proofErr w:type="spellEnd"/>
      <w:r>
        <w:rPr>
          <w:b/>
          <w:u w:val="single"/>
        </w:rPr>
        <w:t xml:space="preserve">". </w:t>
      </w:r>
    </w:p>
    <w:p w:rsidR="007060F7" w:rsidRDefault="002F627D">
      <w:r>
        <w:t xml:space="preserve">The address searched upon was not matched to a complete deliverable result in the </w:t>
      </w:r>
      <w:proofErr w:type="spellStart"/>
      <w:r>
        <w:t>QuickAddress</w:t>
      </w:r>
      <w:proofErr w:type="spellEnd"/>
      <w:r>
        <w:t xml:space="preserve"> data, and instead has been matched to a partially-complete address. For example, the Verification engine may have matched the address to a street in the </w:t>
      </w:r>
      <w:proofErr w:type="spellStart"/>
      <w:r>
        <w:t>QuickAddress</w:t>
      </w:r>
      <w:proofErr w:type="spellEnd"/>
      <w:r>
        <w:t xml:space="preserve"> data, but may not have been able to find a deliverable premises match: "Kew Road, Richmond" rather than "88 Kew Road, Richmond". A </w:t>
      </w:r>
      <w:proofErr w:type="spellStart"/>
      <w:r>
        <w:t>picklist</w:t>
      </w:r>
      <w:proofErr w:type="spellEnd"/>
      <w:r>
        <w:t xml:space="preserve"> is returned containing a range of partially matched streets and user interaction is therefore needed to select the required address. This is represented by the (Select from) </w:t>
      </w:r>
      <w:proofErr w:type="spellStart"/>
      <w:r>
        <w:t>Picklist</w:t>
      </w:r>
      <w:proofErr w:type="spellEnd"/>
      <w:r>
        <w:t xml:space="preserve"> section of the Interaction Page in the diagram on page 29. Alternatively, if you do not want to use </w:t>
      </w:r>
      <w:proofErr w:type="spellStart"/>
      <w:r>
        <w:t>picklists</w:t>
      </w:r>
      <w:proofErr w:type="spellEnd"/>
      <w:r>
        <w:t xml:space="preserve">, the presence of a partial address result will indicate that the address that was searched on has not been verified. You could use the original </w:t>
      </w:r>
      <w:r>
        <w:lastRenderedPageBreak/>
        <w:t xml:space="preserve">address that was entered and flag the record as an unverified match. This is represented by the (Accept) As Entered section of the Interaction Page in the diagram on page 29. </w:t>
      </w:r>
    </w:p>
    <w:p w:rsidR="007060F7" w:rsidRDefault="007060F7"/>
    <w:p w:rsidR="007060F7" w:rsidRDefault="002F627D">
      <w:r>
        <w:rPr>
          <w:b/>
          <w:u w:val="single"/>
        </w:rPr>
        <w:t xml:space="preserve">Multiple address matches. Verify level: "Multiple". </w:t>
      </w:r>
    </w:p>
    <w:p w:rsidR="007060F7" w:rsidRDefault="002F627D">
      <w:r>
        <w:t xml:space="preserve">The address searched upon was not matched to a single deliverable result in the </w:t>
      </w:r>
      <w:proofErr w:type="spellStart"/>
      <w:r>
        <w:t>QuickAddress</w:t>
      </w:r>
      <w:proofErr w:type="spellEnd"/>
      <w:r>
        <w:t xml:space="preserve"> data, and instead has matched equally to more than one result. For example, the Verification engine may find two equally valid addresses that can only be distinguished by address information that has not been provided in the search. The results may or may not be deliverable addresses, and may or may not need to be stepped into to generate a </w:t>
      </w:r>
      <w:proofErr w:type="spellStart"/>
      <w:r>
        <w:t>picklist</w:t>
      </w:r>
      <w:proofErr w:type="spellEnd"/>
      <w:r>
        <w:t xml:space="preserve">. As there will be multiple results returned by the Verification engine, Pro Web will not automatically step into any of the results, but instead will return a </w:t>
      </w:r>
      <w:proofErr w:type="spellStart"/>
      <w:r>
        <w:t>picklist</w:t>
      </w:r>
      <w:proofErr w:type="spellEnd"/>
      <w:r>
        <w:t xml:space="preserve"> containing the matches. Further user interaction is therefore necessary to select the required address. This is represented by the (Select from) </w:t>
      </w:r>
      <w:proofErr w:type="spellStart"/>
      <w:r>
        <w:t>Picklist</w:t>
      </w:r>
      <w:proofErr w:type="spellEnd"/>
      <w:r>
        <w:t xml:space="preserve"> section of the Interaction Page in the diagram on page 29. If you do not want to use </w:t>
      </w:r>
      <w:proofErr w:type="spellStart"/>
      <w:r>
        <w:t>picklists</w:t>
      </w:r>
      <w:proofErr w:type="spellEnd"/>
      <w:r>
        <w:t xml:space="preserve">, the presence of multiple address results will indicate that the address that was searched on has not been verified. You could use the original address that was entered and flag the record as an unverified match. This is represented by the (Accept) As Entered section of the Interaction Page in the diagram on page 29. </w:t>
      </w:r>
    </w:p>
    <w:p w:rsidR="007060F7" w:rsidRDefault="007060F7"/>
    <w:p w:rsidR="007060F7" w:rsidRDefault="002F627D">
      <w:r>
        <w:rPr>
          <w:b/>
          <w:u w:val="single"/>
        </w:rPr>
        <w:t xml:space="preserve">No address result. Verify level: "None". </w:t>
      </w:r>
    </w:p>
    <w:p w:rsidR="007060F7" w:rsidRDefault="002F627D">
      <w:r>
        <w:t xml:space="preserve">The address searched upon could not be matched to any deliverable results in the </w:t>
      </w:r>
      <w:proofErr w:type="spellStart"/>
      <w:r>
        <w:t>QuickAddress</w:t>
      </w:r>
      <w:proofErr w:type="spellEnd"/>
      <w:r>
        <w:t xml:space="preserve"> data. When this match type is returned, no address verification is possible and the submitted address should be used instead.</w:t>
      </w:r>
    </w:p>
    <w:sectPr w:rsidR="007060F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BB3183"/>
    <w:multiLevelType w:val="multilevel"/>
    <w:tmpl w:val="B2A0341C"/>
    <w:lvl w:ilvl="0">
      <w:start w:val="1"/>
      <w:numFmt w:val="decimal"/>
      <w:lvlText w:val="%1."/>
      <w:lvlJc w:val="left"/>
      <w:pPr>
        <w:ind w:left="720" w:firstLine="360"/>
      </w:pPr>
      <w:rPr>
        <w:rFonts w:hint="default"/>
        <w:u w:val="none"/>
      </w:rPr>
    </w:lvl>
    <w:lvl w:ilvl="1">
      <w:start w:val="1"/>
      <w:numFmt w:val="lowerLetter"/>
      <w:lvlText w:val="%2."/>
      <w:lvlJc w:val="left"/>
      <w:pPr>
        <w:ind w:left="1440" w:firstLine="0"/>
      </w:pPr>
      <w:rPr>
        <w:rFonts w:hint="default"/>
        <w:u w:val="none"/>
      </w:rPr>
    </w:lvl>
    <w:lvl w:ilvl="2">
      <w:start w:val="1"/>
      <w:numFmt w:val="lowerRoman"/>
      <w:lvlText w:val="%3."/>
      <w:lvlJc w:val="right"/>
      <w:pPr>
        <w:ind w:left="2160" w:hanging="72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8"/>
  <w:displayBackgroundShape/>
  <w:proofState w:spelling="clean" w:grammar="clean"/>
  <w:defaultTabStop w:val="720"/>
  <w:characterSpacingControl w:val="doNotCompress"/>
  <w:compat>
    <w:compatSetting w:name="compatibilityMode" w:uri="http://schemas.microsoft.com/office/word" w:val="14"/>
  </w:compat>
  <w:rsids>
    <w:rsidRoot w:val="007060F7"/>
    <w:rsid w:val="00200A55"/>
    <w:rsid w:val="002B2666"/>
    <w:rsid w:val="002F627D"/>
    <w:rsid w:val="004E754B"/>
    <w:rsid w:val="007060F7"/>
    <w:rsid w:val="00714F76"/>
    <w:rsid w:val="00C012D1"/>
    <w:rsid w:val="00C16251"/>
    <w:rsid w:val="00CE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162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251"/>
    <w:rPr>
      <w:rFonts w:ascii="Tahoma" w:hAnsi="Tahoma" w:cs="Tahoma"/>
      <w:sz w:val="16"/>
      <w:szCs w:val="16"/>
    </w:rPr>
  </w:style>
  <w:style w:type="paragraph" w:styleId="Caption">
    <w:name w:val="caption"/>
    <w:basedOn w:val="Normal"/>
    <w:next w:val="Normal"/>
    <w:uiPriority w:val="35"/>
    <w:unhideWhenUsed/>
    <w:qFormat/>
    <w:rsid w:val="00C1625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2F627D"/>
    <w:rPr>
      <w:color w:val="0000FF" w:themeColor="hyperlink"/>
      <w:u w:val="single"/>
    </w:rPr>
  </w:style>
  <w:style w:type="character" w:styleId="FollowedHyperlink">
    <w:name w:val="FollowedHyperlink"/>
    <w:basedOn w:val="DefaultParagraphFont"/>
    <w:uiPriority w:val="99"/>
    <w:semiHidden/>
    <w:unhideWhenUsed/>
    <w:rsid w:val="002F627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C162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251"/>
    <w:rPr>
      <w:rFonts w:ascii="Tahoma" w:hAnsi="Tahoma" w:cs="Tahoma"/>
      <w:sz w:val="16"/>
      <w:szCs w:val="16"/>
    </w:rPr>
  </w:style>
  <w:style w:type="paragraph" w:styleId="Caption">
    <w:name w:val="caption"/>
    <w:basedOn w:val="Normal"/>
    <w:next w:val="Normal"/>
    <w:uiPriority w:val="35"/>
    <w:unhideWhenUsed/>
    <w:qFormat/>
    <w:rsid w:val="00C16251"/>
    <w:pPr>
      <w:spacing w:after="200" w:line="240" w:lineRule="auto"/>
    </w:pPr>
    <w:rPr>
      <w:b/>
      <w:bCs/>
      <w:color w:val="4F81BD" w:themeColor="accent1"/>
      <w:sz w:val="18"/>
      <w:szCs w:val="18"/>
    </w:rPr>
  </w:style>
  <w:style w:type="character" w:styleId="Hyperlink">
    <w:name w:val="Hyperlink"/>
    <w:basedOn w:val="DefaultParagraphFont"/>
    <w:uiPriority w:val="99"/>
    <w:unhideWhenUsed/>
    <w:rsid w:val="002F627D"/>
    <w:rPr>
      <w:color w:val="0000FF" w:themeColor="hyperlink"/>
      <w:u w:val="single"/>
    </w:rPr>
  </w:style>
  <w:style w:type="character" w:styleId="FollowedHyperlink">
    <w:name w:val="FollowedHyperlink"/>
    <w:basedOn w:val="DefaultParagraphFont"/>
    <w:uiPriority w:val="99"/>
    <w:semiHidden/>
    <w:unhideWhenUsed/>
    <w:rsid w:val="002F62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McHale</cp:lastModifiedBy>
  <cp:revision>7</cp:revision>
  <dcterms:created xsi:type="dcterms:W3CDTF">2015-07-30T18:36:00Z</dcterms:created>
  <dcterms:modified xsi:type="dcterms:W3CDTF">2015-07-30T19:15:00Z</dcterms:modified>
</cp:coreProperties>
</file>