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85917" w14:textId="77777777" w:rsidR="00D47F0E" w:rsidRDefault="007458BD">
      <w:pPr>
        <w:pStyle w:val="Title"/>
      </w:pPr>
      <w:r>
        <w:t>SIMATS</w:t>
      </w:r>
      <w:r>
        <w:rPr>
          <w:spacing w:val="-6"/>
        </w:rPr>
        <w:t xml:space="preserve"> </w:t>
      </w:r>
      <w:r>
        <w:rPr>
          <w:spacing w:val="-2"/>
        </w:rPr>
        <w:t>ENGINEERING</w:t>
      </w:r>
    </w:p>
    <w:p w14:paraId="287EA8B0" w14:textId="77777777" w:rsidR="00D47F0E" w:rsidRDefault="007458BD">
      <w:pPr>
        <w:pStyle w:val="Title"/>
        <w:spacing w:before="260"/>
        <w:ind w:left="1493"/>
      </w:pPr>
      <w:r>
        <w:t>Department</w:t>
      </w:r>
      <w:r>
        <w:rPr>
          <w:spacing w:val="-4"/>
        </w:rPr>
        <w:t xml:space="preserve"> </w:t>
      </w:r>
      <w:r>
        <w:t>of</w:t>
      </w:r>
      <w:r>
        <w:rPr>
          <w:spacing w:val="-4"/>
        </w:rPr>
        <w:t xml:space="preserve"> </w:t>
      </w:r>
      <w:r>
        <w:t>Computer</w:t>
      </w:r>
      <w:r>
        <w:rPr>
          <w:spacing w:val="-3"/>
        </w:rPr>
        <w:t xml:space="preserve"> </w:t>
      </w:r>
      <w:r>
        <w:t>Science</w:t>
      </w:r>
      <w:r>
        <w:rPr>
          <w:spacing w:val="-3"/>
        </w:rPr>
        <w:t xml:space="preserve"> </w:t>
      </w:r>
      <w:r>
        <w:t>&amp;</w:t>
      </w:r>
      <w:r>
        <w:rPr>
          <w:spacing w:val="-4"/>
        </w:rPr>
        <w:t xml:space="preserve"> </w:t>
      </w:r>
      <w:r>
        <w:rPr>
          <w:spacing w:val="-2"/>
        </w:rPr>
        <w:t>Engineering</w:t>
      </w:r>
    </w:p>
    <w:p w14:paraId="1E1A3FE8" w14:textId="77777777" w:rsidR="00D47F0E" w:rsidRDefault="007458BD">
      <w:pPr>
        <w:tabs>
          <w:tab w:val="left" w:pos="10293"/>
        </w:tabs>
        <w:spacing w:before="260"/>
        <w:ind w:left="862"/>
        <w:rPr>
          <w:b/>
          <w:sz w:val="28"/>
        </w:rPr>
      </w:pPr>
      <w:r>
        <w:rPr>
          <w:b/>
          <w:spacing w:val="-15"/>
          <w:sz w:val="28"/>
          <w:u w:val="thick"/>
        </w:rPr>
        <w:t xml:space="preserve"> </w:t>
      </w:r>
      <w:r>
        <w:rPr>
          <w:b/>
          <w:sz w:val="28"/>
          <w:u w:val="thick"/>
        </w:rPr>
        <w:t>ASSESSMENT</w:t>
      </w:r>
      <w:r>
        <w:rPr>
          <w:b/>
          <w:spacing w:val="-5"/>
          <w:sz w:val="28"/>
          <w:u w:val="thick"/>
        </w:rPr>
        <w:t xml:space="preserve"> </w:t>
      </w:r>
      <w:r>
        <w:rPr>
          <w:b/>
          <w:sz w:val="28"/>
          <w:u w:val="thick"/>
        </w:rPr>
        <w:t>TOOL</w:t>
      </w:r>
      <w:r>
        <w:rPr>
          <w:b/>
          <w:spacing w:val="-4"/>
          <w:sz w:val="28"/>
          <w:u w:val="thick"/>
        </w:rPr>
        <w:t xml:space="preserve"> </w:t>
      </w:r>
      <w:r>
        <w:rPr>
          <w:b/>
          <w:sz w:val="28"/>
          <w:u w:val="thick"/>
        </w:rPr>
        <w:t>1-</w:t>
      </w:r>
      <w:r>
        <w:rPr>
          <w:b/>
          <w:spacing w:val="-16"/>
          <w:sz w:val="28"/>
          <w:u w:val="thick"/>
        </w:rPr>
        <w:t xml:space="preserve"> </w:t>
      </w:r>
      <w:r>
        <w:rPr>
          <w:b/>
          <w:sz w:val="28"/>
          <w:u w:val="thick"/>
        </w:rPr>
        <w:t>INDUSTRY</w:t>
      </w:r>
      <w:r>
        <w:rPr>
          <w:b/>
          <w:spacing w:val="-4"/>
          <w:sz w:val="28"/>
          <w:u w:val="thick"/>
        </w:rPr>
        <w:t xml:space="preserve"> </w:t>
      </w:r>
      <w:r>
        <w:rPr>
          <w:b/>
          <w:sz w:val="28"/>
          <w:u w:val="thick"/>
        </w:rPr>
        <w:t>PROBLEM</w:t>
      </w:r>
      <w:r>
        <w:rPr>
          <w:b/>
          <w:spacing w:val="-5"/>
          <w:sz w:val="28"/>
          <w:u w:val="thick"/>
        </w:rPr>
        <w:t xml:space="preserve"> </w:t>
      </w:r>
      <w:r>
        <w:rPr>
          <w:b/>
          <w:sz w:val="28"/>
          <w:u w:val="thick"/>
        </w:rPr>
        <w:t>SOLVING</w:t>
      </w:r>
      <w:r>
        <w:rPr>
          <w:b/>
          <w:spacing w:val="-4"/>
          <w:sz w:val="28"/>
          <w:u w:val="thick"/>
        </w:rPr>
        <w:t xml:space="preserve"> TASK</w:t>
      </w:r>
      <w:r>
        <w:rPr>
          <w:b/>
          <w:sz w:val="28"/>
          <w:u w:val="thick"/>
        </w:rPr>
        <w:tab/>
      </w:r>
    </w:p>
    <w:p w14:paraId="70126432" w14:textId="77777777" w:rsidR="00D47F0E" w:rsidRDefault="00D47F0E">
      <w:pPr>
        <w:pStyle w:val="BodyText"/>
        <w:rPr>
          <w:b/>
          <w:sz w:val="20"/>
        </w:rPr>
      </w:pPr>
    </w:p>
    <w:p w14:paraId="0C9AC5DB" w14:textId="77777777" w:rsidR="00D47F0E" w:rsidRDefault="00D47F0E">
      <w:pPr>
        <w:pStyle w:val="BodyText"/>
        <w:rPr>
          <w:b/>
          <w:sz w:val="20"/>
        </w:rPr>
      </w:pPr>
    </w:p>
    <w:p w14:paraId="28A5276B" w14:textId="77777777" w:rsidR="00D47F0E" w:rsidRDefault="00D47F0E">
      <w:pPr>
        <w:pStyle w:val="BodyText"/>
        <w:rPr>
          <w:b/>
          <w:sz w:val="20"/>
        </w:rPr>
      </w:pPr>
    </w:p>
    <w:p w14:paraId="62E60AF0" w14:textId="77777777" w:rsidR="00D47F0E" w:rsidRDefault="00D47F0E">
      <w:pPr>
        <w:pStyle w:val="BodyText"/>
        <w:spacing w:before="78"/>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3260"/>
        <w:gridCol w:w="1701"/>
        <w:gridCol w:w="3120"/>
      </w:tblGrid>
      <w:tr w:rsidR="00D47F0E" w14:paraId="6F54A2F5" w14:textId="77777777">
        <w:trPr>
          <w:trHeight w:val="551"/>
        </w:trPr>
        <w:tc>
          <w:tcPr>
            <w:tcW w:w="1980" w:type="dxa"/>
          </w:tcPr>
          <w:p w14:paraId="2E3E7593" w14:textId="77777777" w:rsidR="00D47F0E" w:rsidRDefault="007458BD">
            <w:pPr>
              <w:pStyle w:val="TableParagraph"/>
              <w:spacing w:line="275" w:lineRule="exact"/>
              <w:ind w:left="107"/>
              <w:rPr>
                <w:b/>
                <w:sz w:val="24"/>
              </w:rPr>
            </w:pPr>
            <w:r>
              <w:rPr>
                <w:b/>
                <w:sz w:val="24"/>
              </w:rPr>
              <w:t>Course</w:t>
            </w:r>
            <w:r>
              <w:rPr>
                <w:b/>
                <w:spacing w:val="-2"/>
                <w:sz w:val="24"/>
              </w:rPr>
              <w:t xml:space="preserve"> Code:</w:t>
            </w:r>
          </w:p>
        </w:tc>
        <w:tc>
          <w:tcPr>
            <w:tcW w:w="3260" w:type="dxa"/>
          </w:tcPr>
          <w:p w14:paraId="2D3160D2" w14:textId="77777777" w:rsidR="00D47F0E" w:rsidRDefault="007458BD">
            <w:pPr>
              <w:pStyle w:val="TableParagraph"/>
              <w:spacing w:line="275" w:lineRule="exact"/>
              <w:ind w:left="10" w:right="1"/>
              <w:jc w:val="center"/>
              <w:rPr>
                <w:b/>
                <w:sz w:val="24"/>
              </w:rPr>
            </w:pPr>
            <w:r>
              <w:rPr>
                <w:b/>
                <w:spacing w:val="-2"/>
                <w:sz w:val="24"/>
              </w:rPr>
              <w:t>CSA12</w:t>
            </w:r>
          </w:p>
        </w:tc>
        <w:tc>
          <w:tcPr>
            <w:tcW w:w="1701" w:type="dxa"/>
          </w:tcPr>
          <w:p w14:paraId="5A5C18A7" w14:textId="77777777" w:rsidR="00D47F0E" w:rsidRDefault="007458BD">
            <w:pPr>
              <w:pStyle w:val="TableParagraph"/>
              <w:spacing w:line="275" w:lineRule="exact"/>
              <w:ind w:left="107"/>
              <w:rPr>
                <w:b/>
                <w:sz w:val="24"/>
              </w:rPr>
            </w:pPr>
            <w:r>
              <w:rPr>
                <w:b/>
                <w:sz w:val="24"/>
              </w:rPr>
              <w:t>Course</w:t>
            </w:r>
            <w:r>
              <w:rPr>
                <w:b/>
                <w:spacing w:val="-2"/>
                <w:sz w:val="24"/>
              </w:rPr>
              <w:t xml:space="preserve"> Title:</w:t>
            </w:r>
          </w:p>
        </w:tc>
        <w:tc>
          <w:tcPr>
            <w:tcW w:w="3120" w:type="dxa"/>
          </w:tcPr>
          <w:p w14:paraId="1A2A99A2" w14:textId="77777777" w:rsidR="00D47F0E" w:rsidRDefault="007458BD">
            <w:pPr>
              <w:pStyle w:val="TableParagraph"/>
              <w:spacing w:line="276" w:lineRule="exact"/>
              <w:ind w:left="610" w:hanging="443"/>
              <w:rPr>
                <w:b/>
                <w:sz w:val="24"/>
              </w:rPr>
            </w:pPr>
            <w:r>
              <w:rPr>
                <w:b/>
                <w:sz w:val="24"/>
              </w:rPr>
              <w:t>Computer</w:t>
            </w:r>
            <w:r>
              <w:rPr>
                <w:b/>
                <w:spacing w:val="-15"/>
                <w:sz w:val="24"/>
              </w:rPr>
              <w:t xml:space="preserve"> </w:t>
            </w:r>
            <w:r>
              <w:rPr>
                <w:b/>
                <w:sz w:val="24"/>
              </w:rPr>
              <w:t>Architecture</w:t>
            </w:r>
            <w:r>
              <w:rPr>
                <w:b/>
                <w:spacing w:val="-15"/>
                <w:sz w:val="24"/>
              </w:rPr>
              <w:t xml:space="preserve"> </w:t>
            </w:r>
            <w:r>
              <w:rPr>
                <w:b/>
                <w:sz w:val="24"/>
              </w:rPr>
              <w:t>for Multicore Systems</w:t>
            </w:r>
          </w:p>
        </w:tc>
      </w:tr>
      <w:tr w:rsidR="00D47F0E" w14:paraId="5FA6CF42" w14:textId="77777777">
        <w:trPr>
          <w:trHeight w:val="979"/>
        </w:trPr>
        <w:tc>
          <w:tcPr>
            <w:tcW w:w="1980" w:type="dxa"/>
          </w:tcPr>
          <w:p w14:paraId="1CFC794E" w14:textId="77777777" w:rsidR="00D47F0E" w:rsidRDefault="007458BD">
            <w:pPr>
              <w:pStyle w:val="TableParagraph"/>
              <w:spacing w:line="275" w:lineRule="exact"/>
              <w:ind w:left="107"/>
              <w:rPr>
                <w:b/>
                <w:sz w:val="24"/>
              </w:rPr>
            </w:pPr>
            <w:r>
              <w:rPr>
                <w:b/>
                <w:sz w:val="24"/>
              </w:rPr>
              <w:t xml:space="preserve">CO </w:t>
            </w:r>
            <w:r>
              <w:rPr>
                <w:b/>
                <w:spacing w:val="-2"/>
                <w:sz w:val="24"/>
              </w:rPr>
              <w:t>Assessed:</w:t>
            </w:r>
          </w:p>
        </w:tc>
        <w:tc>
          <w:tcPr>
            <w:tcW w:w="3260" w:type="dxa"/>
          </w:tcPr>
          <w:p w14:paraId="1CC6792F" w14:textId="77777777" w:rsidR="00D47F0E" w:rsidRDefault="007458BD">
            <w:pPr>
              <w:pStyle w:val="TableParagraph"/>
              <w:spacing w:line="275" w:lineRule="exact"/>
              <w:ind w:left="10" w:right="1"/>
              <w:jc w:val="center"/>
              <w:rPr>
                <w:b/>
                <w:sz w:val="24"/>
              </w:rPr>
            </w:pPr>
            <w:r>
              <w:rPr>
                <w:b/>
                <w:spacing w:val="-5"/>
                <w:sz w:val="24"/>
              </w:rPr>
              <w:t>CO4</w:t>
            </w:r>
          </w:p>
        </w:tc>
        <w:tc>
          <w:tcPr>
            <w:tcW w:w="1701" w:type="dxa"/>
          </w:tcPr>
          <w:p w14:paraId="0523BD5F" w14:textId="77777777" w:rsidR="00D47F0E" w:rsidRDefault="007458BD">
            <w:pPr>
              <w:pStyle w:val="TableParagraph"/>
              <w:spacing w:line="275" w:lineRule="exact"/>
              <w:ind w:left="107"/>
              <w:rPr>
                <w:b/>
                <w:sz w:val="24"/>
              </w:rPr>
            </w:pPr>
            <w:r>
              <w:rPr>
                <w:b/>
                <w:spacing w:val="-2"/>
                <w:sz w:val="24"/>
              </w:rPr>
              <w:t>Assessment:</w:t>
            </w:r>
          </w:p>
        </w:tc>
        <w:tc>
          <w:tcPr>
            <w:tcW w:w="3120" w:type="dxa"/>
          </w:tcPr>
          <w:p w14:paraId="472488F4" w14:textId="77777777" w:rsidR="00D47F0E" w:rsidRDefault="007458BD">
            <w:pPr>
              <w:pStyle w:val="TableParagraph"/>
              <w:ind w:left="296" w:right="284" w:hanging="1"/>
              <w:jc w:val="center"/>
              <w:rPr>
                <w:b/>
                <w:sz w:val="24"/>
              </w:rPr>
            </w:pPr>
            <w:r>
              <w:rPr>
                <w:b/>
              </w:rPr>
              <w:t>ASSESSMENT TOOL1-</w:t>
            </w:r>
            <w:r>
              <w:rPr>
                <w:b/>
                <w:sz w:val="24"/>
              </w:rPr>
              <w:t>INDUSTRY</w:t>
            </w:r>
            <w:r>
              <w:rPr>
                <w:b/>
                <w:spacing w:val="-15"/>
                <w:sz w:val="24"/>
              </w:rPr>
              <w:t xml:space="preserve"> </w:t>
            </w:r>
            <w:r>
              <w:rPr>
                <w:b/>
                <w:sz w:val="24"/>
              </w:rPr>
              <w:t>PROBLEM SOLVING TASK</w:t>
            </w:r>
          </w:p>
        </w:tc>
      </w:tr>
      <w:tr w:rsidR="00D47F0E" w14:paraId="0ECBE7E7" w14:textId="77777777">
        <w:trPr>
          <w:trHeight w:val="275"/>
        </w:trPr>
        <w:tc>
          <w:tcPr>
            <w:tcW w:w="1980" w:type="dxa"/>
          </w:tcPr>
          <w:p w14:paraId="1D69EFEB" w14:textId="77777777" w:rsidR="00D47F0E" w:rsidRDefault="007458BD">
            <w:pPr>
              <w:pStyle w:val="TableParagraph"/>
              <w:spacing w:line="256" w:lineRule="exact"/>
              <w:ind w:left="107"/>
              <w:rPr>
                <w:b/>
                <w:sz w:val="24"/>
              </w:rPr>
            </w:pPr>
            <w:r>
              <w:rPr>
                <w:b/>
                <w:spacing w:val="-2"/>
                <w:sz w:val="24"/>
              </w:rPr>
              <w:t>Weightage:</w:t>
            </w:r>
          </w:p>
        </w:tc>
        <w:tc>
          <w:tcPr>
            <w:tcW w:w="3260" w:type="dxa"/>
          </w:tcPr>
          <w:p w14:paraId="0425D527" w14:textId="77777777" w:rsidR="00D47F0E" w:rsidRDefault="007458BD">
            <w:pPr>
              <w:pStyle w:val="TableParagraph"/>
              <w:spacing w:line="256" w:lineRule="exact"/>
              <w:ind w:left="10" w:right="1"/>
              <w:jc w:val="center"/>
              <w:rPr>
                <w:b/>
                <w:sz w:val="24"/>
              </w:rPr>
            </w:pPr>
            <w:r>
              <w:rPr>
                <w:b/>
                <w:spacing w:val="-5"/>
                <w:sz w:val="24"/>
              </w:rPr>
              <w:t>30%</w:t>
            </w:r>
          </w:p>
        </w:tc>
        <w:tc>
          <w:tcPr>
            <w:tcW w:w="1701" w:type="dxa"/>
          </w:tcPr>
          <w:p w14:paraId="3A6EF749" w14:textId="77777777" w:rsidR="00D47F0E" w:rsidRDefault="007458BD">
            <w:pPr>
              <w:pStyle w:val="TableParagraph"/>
              <w:spacing w:line="256" w:lineRule="exact"/>
              <w:ind w:left="107"/>
              <w:rPr>
                <w:b/>
                <w:sz w:val="24"/>
              </w:rPr>
            </w:pPr>
            <w:r>
              <w:rPr>
                <w:b/>
                <w:sz w:val="24"/>
              </w:rPr>
              <w:t>Total</w:t>
            </w:r>
            <w:r>
              <w:rPr>
                <w:b/>
                <w:spacing w:val="-2"/>
                <w:sz w:val="24"/>
              </w:rPr>
              <w:t xml:space="preserve"> Marks:</w:t>
            </w:r>
          </w:p>
        </w:tc>
        <w:tc>
          <w:tcPr>
            <w:tcW w:w="3120" w:type="dxa"/>
          </w:tcPr>
          <w:p w14:paraId="4E117540" w14:textId="77777777" w:rsidR="00D47F0E" w:rsidRDefault="007458BD">
            <w:pPr>
              <w:pStyle w:val="TableParagraph"/>
              <w:spacing w:line="256" w:lineRule="exact"/>
              <w:ind w:left="12"/>
              <w:jc w:val="center"/>
              <w:rPr>
                <w:b/>
                <w:sz w:val="24"/>
              </w:rPr>
            </w:pPr>
            <w:r>
              <w:rPr>
                <w:b/>
                <w:spacing w:val="-5"/>
                <w:sz w:val="24"/>
              </w:rPr>
              <w:t>25</w:t>
            </w:r>
          </w:p>
        </w:tc>
      </w:tr>
      <w:tr w:rsidR="00D47F0E" w14:paraId="51B55279" w14:textId="77777777">
        <w:trPr>
          <w:trHeight w:val="1161"/>
        </w:trPr>
        <w:tc>
          <w:tcPr>
            <w:tcW w:w="1980" w:type="dxa"/>
          </w:tcPr>
          <w:p w14:paraId="3F8C3F9E" w14:textId="77777777" w:rsidR="00D47F0E" w:rsidRDefault="007458BD">
            <w:pPr>
              <w:pStyle w:val="TableParagraph"/>
              <w:spacing w:line="275" w:lineRule="exact"/>
              <w:ind w:left="107"/>
              <w:rPr>
                <w:b/>
                <w:sz w:val="24"/>
              </w:rPr>
            </w:pPr>
            <w:r>
              <w:rPr>
                <w:b/>
                <w:sz w:val="24"/>
              </w:rPr>
              <w:t xml:space="preserve">CO4 </w:t>
            </w:r>
            <w:r>
              <w:rPr>
                <w:b/>
                <w:spacing w:val="-2"/>
                <w:sz w:val="24"/>
              </w:rPr>
              <w:t>Statement:</w:t>
            </w:r>
          </w:p>
        </w:tc>
        <w:tc>
          <w:tcPr>
            <w:tcW w:w="8081" w:type="dxa"/>
            <w:gridSpan w:val="3"/>
          </w:tcPr>
          <w:p w14:paraId="02715ACE" w14:textId="77777777" w:rsidR="00D47F0E" w:rsidRDefault="007458BD">
            <w:pPr>
              <w:pStyle w:val="TableParagraph"/>
              <w:ind w:left="108" w:right="96"/>
              <w:jc w:val="both"/>
              <w:rPr>
                <w:i/>
                <w:sz w:val="24"/>
              </w:rPr>
            </w:pPr>
            <w:r>
              <w:rPr>
                <w:i/>
                <w:sz w:val="24"/>
              </w:rPr>
              <w:t>Implement hierarchical memory systems by differentiating cache levels (L1, L2, L3), virtual memory with paging, and advanced memory technologies (DRAM, SRAM, NAND Flash, MRAM, RRAM) based on latency, bandwidth, and throughput characteristics.</w:t>
            </w:r>
          </w:p>
        </w:tc>
      </w:tr>
      <w:tr w:rsidR="00D47F0E" w14:paraId="46BA86A2" w14:textId="77777777">
        <w:trPr>
          <w:trHeight w:val="515"/>
        </w:trPr>
        <w:tc>
          <w:tcPr>
            <w:tcW w:w="1980" w:type="dxa"/>
          </w:tcPr>
          <w:p w14:paraId="3429CA4C" w14:textId="77777777" w:rsidR="00D47F0E" w:rsidRDefault="007458BD">
            <w:pPr>
              <w:pStyle w:val="TableParagraph"/>
              <w:spacing w:line="275" w:lineRule="exact"/>
              <w:ind w:left="107"/>
              <w:rPr>
                <w:b/>
                <w:sz w:val="24"/>
              </w:rPr>
            </w:pPr>
            <w:r>
              <w:rPr>
                <w:b/>
                <w:sz w:val="24"/>
              </w:rPr>
              <w:t>Student</w:t>
            </w:r>
            <w:r>
              <w:rPr>
                <w:b/>
                <w:spacing w:val="-5"/>
                <w:sz w:val="24"/>
              </w:rPr>
              <w:t xml:space="preserve"> </w:t>
            </w:r>
            <w:r>
              <w:rPr>
                <w:b/>
                <w:spacing w:val="-4"/>
                <w:sz w:val="24"/>
              </w:rPr>
              <w:t>Name:</w:t>
            </w:r>
          </w:p>
        </w:tc>
        <w:tc>
          <w:tcPr>
            <w:tcW w:w="3260" w:type="dxa"/>
          </w:tcPr>
          <w:p w14:paraId="42428406" w14:textId="1E424495" w:rsidR="00D47F0E" w:rsidRDefault="00742F8E">
            <w:pPr>
              <w:pStyle w:val="TableParagraph"/>
              <w:spacing w:line="275" w:lineRule="exact"/>
              <w:ind w:left="10"/>
              <w:jc w:val="center"/>
              <w:rPr>
                <w:b/>
                <w:sz w:val="24"/>
              </w:rPr>
            </w:pPr>
            <w:r>
              <w:rPr>
                <w:b/>
                <w:sz w:val="24"/>
              </w:rPr>
              <w:t>THARUN G</w:t>
            </w:r>
          </w:p>
        </w:tc>
        <w:tc>
          <w:tcPr>
            <w:tcW w:w="1701" w:type="dxa"/>
          </w:tcPr>
          <w:p w14:paraId="0CCFBFC9" w14:textId="77777777" w:rsidR="00D47F0E" w:rsidRDefault="007458BD">
            <w:pPr>
              <w:pStyle w:val="TableParagraph"/>
              <w:spacing w:line="275" w:lineRule="exact"/>
              <w:ind w:left="107"/>
              <w:rPr>
                <w:b/>
                <w:sz w:val="24"/>
              </w:rPr>
            </w:pPr>
            <w:proofErr w:type="spellStart"/>
            <w:r>
              <w:rPr>
                <w:b/>
                <w:spacing w:val="-2"/>
                <w:sz w:val="24"/>
              </w:rPr>
              <w:t>Reg.No</w:t>
            </w:r>
            <w:proofErr w:type="spellEnd"/>
            <w:r>
              <w:rPr>
                <w:b/>
                <w:spacing w:val="-2"/>
                <w:sz w:val="24"/>
              </w:rPr>
              <w:t>.:</w:t>
            </w:r>
          </w:p>
        </w:tc>
        <w:tc>
          <w:tcPr>
            <w:tcW w:w="3120" w:type="dxa"/>
          </w:tcPr>
          <w:p w14:paraId="18FD4130" w14:textId="19591BE6" w:rsidR="00D47F0E" w:rsidRDefault="007458BD">
            <w:pPr>
              <w:pStyle w:val="TableParagraph"/>
              <w:spacing w:line="275" w:lineRule="exact"/>
              <w:ind w:left="12"/>
              <w:jc w:val="center"/>
              <w:rPr>
                <w:b/>
                <w:sz w:val="24"/>
              </w:rPr>
            </w:pPr>
            <w:r>
              <w:rPr>
                <w:b/>
                <w:spacing w:val="-2"/>
                <w:sz w:val="24"/>
              </w:rPr>
              <w:t>1925</w:t>
            </w:r>
            <w:r w:rsidR="00742F8E">
              <w:rPr>
                <w:b/>
                <w:spacing w:val="-2"/>
                <w:sz w:val="24"/>
              </w:rPr>
              <w:t>11144</w:t>
            </w:r>
          </w:p>
        </w:tc>
      </w:tr>
      <w:tr w:rsidR="00D47F0E" w14:paraId="57A489BE" w14:textId="77777777">
        <w:trPr>
          <w:trHeight w:val="554"/>
        </w:trPr>
        <w:tc>
          <w:tcPr>
            <w:tcW w:w="1980" w:type="dxa"/>
          </w:tcPr>
          <w:p w14:paraId="7CCBD787" w14:textId="77777777" w:rsidR="00D47F0E" w:rsidRDefault="007458BD">
            <w:pPr>
              <w:pStyle w:val="TableParagraph"/>
              <w:spacing w:line="275" w:lineRule="exact"/>
              <w:ind w:left="107"/>
              <w:rPr>
                <w:b/>
                <w:sz w:val="24"/>
              </w:rPr>
            </w:pPr>
            <w:r>
              <w:rPr>
                <w:b/>
                <w:spacing w:val="-2"/>
                <w:sz w:val="24"/>
              </w:rPr>
              <w:t>Department:</w:t>
            </w:r>
          </w:p>
        </w:tc>
        <w:tc>
          <w:tcPr>
            <w:tcW w:w="3260" w:type="dxa"/>
          </w:tcPr>
          <w:p w14:paraId="33185EB7" w14:textId="4279094A" w:rsidR="00D47F0E" w:rsidRDefault="00626461" w:rsidP="00626461">
            <w:pPr>
              <w:pStyle w:val="TableParagraph"/>
              <w:tabs>
                <w:tab w:val="center" w:pos="1629"/>
                <w:tab w:val="right" w:pos="3248"/>
              </w:tabs>
              <w:spacing w:line="275" w:lineRule="exact"/>
              <w:ind w:left="10" w:right="2"/>
              <w:rPr>
                <w:b/>
                <w:sz w:val="24"/>
              </w:rPr>
            </w:pPr>
            <w:r>
              <w:rPr>
                <w:b/>
                <w:spacing w:val="-2"/>
                <w:sz w:val="24"/>
              </w:rPr>
              <w:tab/>
            </w:r>
            <w:r w:rsidR="007458BD">
              <w:rPr>
                <w:b/>
                <w:spacing w:val="-2"/>
                <w:sz w:val="24"/>
              </w:rPr>
              <w:t>BE.C</w:t>
            </w:r>
            <w:r>
              <w:rPr>
                <w:b/>
                <w:spacing w:val="-2"/>
                <w:sz w:val="24"/>
              </w:rPr>
              <w:t>SE</w:t>
            </w:r>
            <w:r>
              <w:rPr>
                <w:b/>
                <w:spacing w:val="-2"/>
                <w:sz w:val="24"/>
              </w:rPr>
              <w:tab/>
            </w:r>
          </w:p>
        </w:tc>
        <w:tc>
          <w:tcPr>
            <w:tcW w:w="1701" w:type="dxa"/>
          </w:tcPr>
          <w:p w14:paraId="48F651F2" w14:textId="77777777" w:rsidR="00D47F0E" w:rsidRDefault="007458BD">
            <w:pPr>
              <w:pStyle w:val="TableParagraph"/>
              <w:spacing w:line="275" w:lineRule="exact"/>
              <w:ind w:left="107"/>
              <w:rPr>
                <w:b/>
                <w:sz w:val="24"/>
              </w:rPr>
            </w:pPr>
            <w:r>
              <w:rPr>
                <w:b/>
                <w:spacing w:val="-2"/>
                <w:sz w:val="24"/>
              </w:rPr>
              <w:t>Date:</w:t>
            </w:r>
          </w:p>
        </w:tc>
        <w:tc>
          <w:tcPr>
            <w:tcW w:w="3120" w:type="dxa"/>
          </w:tcPr>
          <w:p w14:paraId="2CB284FC" w14:textId="54F2C2FA" w:rsidR="00D47F0E" w:rsidRDefault="007458BD">
            <w:pPr>
              <w:pStyle w:val="TableParagraph"/>
              <w:spacing w:line="275" w:lineRule="exact"/>
              <w:ind w:left="12" w:right="1"/>
              <w:jc w:val="center"/>
              <w:rPr>
                <w:b/>
                <w:sz w:val="24"/>
              </w:rPr>
            </w:pPr>
            <w:r>
              <w:rPr>
                <w:b/>
                <w:spacing w:val="-2"/>
                <w:sz w:val="24"/>
              </w:rPr>
              <w:t>1</w:t>
            </w:r>
            <w:r w:rsidR="00742F8E">
              <w:rPr>
                <w:b/>
                <w:spacing w:val="-2"/>
                <w:sz w:val="24"/>
              </w:rPr>
              <w:t>8</w:t>
            </w:r>
            <w:r>
              <w:rPr>
                <w:b/>
                <w:spacing w:val="-2"/>
                <w:sz w:val="24"/>
              </w:rPr>
              <w:t>/08</w:t>
            </w:r>
            <w:r w:rsidR="00626461">
              <w:rPr>
                <w:b/>
                <w:spacing w:val="-2"/>
                <w:sz w:val="24"/>
              </w:rPr>
              <w:t>/</w:t>
            </w:r>
            <w:r>
              <w:rPr>
                <w:b/>
                <w:spacing w:val="-2"/>
                <w:sz w:val="24"/>
              </w:rPr>
              <w:t>2026</w:t>
            </w:r>
          </w:p>
        </w:tc>
      </w:tr>
    </w:tbl>
    <w:p w14:paraId="5E4521D4" w14:textId="77777777" w:rsidR="00D47F0E" w:rsidRDefault="00D47F0E">
      <w:pPr>
        <w:pStyle w:val="BodyText"/>
        <w:spacing w:before="197"/>
        <w:rPr>
          <w:b/>
          <w:sz w:val="28"/>
        </w:rPr>
      </w:pPr>
    </w:p>
    <w:p w14:paraId="1D2F99C2" w14:textId="77777777" w:rsidR="00D47F0E" w:rsidRDefault="007458BD">
      <w:pPr>
        <w:pStyle w:val="Heading1"/>
        <w:spacing w:before="1" w:line="448" w:lineRule="auto"/>
        <w:ind w:left="3061" w:right="2932" w:firstLine="1980"/>
      </w:pPr>
      <w:r>
        <w:t xml:space="preserve">ANNEXURE </w:t>
      </w:r>
      <w:proofErr w:type="gramStart"/>
      <w:r>
        <w:t>A</w:t>
      </w:r>
      <w:proofErr w:type="gramEnd"/>
      <w:r>
        <w:t xml:space="preserve"> INDUSTRY</w:t>
      </w:r>
      <w:r>
        <w:rPr>
          <w:spacing w:val="-13"/>
        </w:rPr>
        <w:t xml:space="preserve"> </w:t>
      </w:r>
      <w:r>
        <w:t>PROBLEM</w:t>
      </w:r>
      <w:r>
        <w:rPr>
          <w:spacing w:val="-13"/>
        </w:rPr>
        <w:t xml:space="preserve"> </w:t>
      </w:r>
      <w:r>
        <w:t>SOLVING</w:t>
      </w:r>
      <w:r>
        <w:rPr>
          <w:spacing w:val="-12"/>
        </w:rPr>
        <w:t xml:space="preserve"> </w:t>
      </w:r>
      <w:r>
        <w:t>TASK</w:t>
      </w:r>
    </w:p>
    <w:p w14:paraId="462A75DA" w14:textId="77777777" w:rsidR="00D47F0E" w:rsidRDefault="00D47F0E">
      <w:pPr>
        <w:pStyle w:val="BodyText"/>
        <w:rPr>
          <w:b/>
        </w:rPr>
      </w:pPr>
    </w:p>
    <w:p w14:paraId="65F805E2" w14:textId="77777777" w:rsidR="00D47F0E" w:rsidRDefault="00D47F0E">
      <w:pPr>
        <w:pStyle w:val="BodyText"/>
        <w:spacing w:before="7"/>
        <w:rPr>
          <w:b/>
        </w:rPr>
      </w:pPr>
    </w:p>
    <w:p w14:paraId="77069932" w14:textId="77777777" w:rsidR="00D47F0E" w:rsidRDefault="007458BD">
      <w:pPr>
        <w:pStyle w:val="ListParagraph"/>
        <w:numPr>
          <w:ilvl w:val="0"/>
          <w:numId w:val="6"/>
        </w:numPr>
        <w:tabs>
          <w:tab w:val="left" w:pos="1440"/>
        </w:tabs>
        <w:rPr>
          <w:sz w:val="24"/>
        </w:rPr>
      </w:pPr>
      <w:r>
        <w:rPr>
          <w:sz w:val="24"/>
        </w:rPr>
        <w:t>Smartphone</w:t>
      </w:r>
      <w:r>
        <w:rPr>
          <w:spacing w:val="-3"/>
          <w:sz w:val="24"/>
        </w:rPr>
        <w:t xml:space="preserve"> </w:t>
      </w:r>
      <w:r>
        <w:rPr>
          <w:sz w:val="24"/>
        </w:rPr>
        <w:t>Performance</w:t>
      </w:r>
      <w:r>
        <w:rPr>
          <w:spacing w:val="-2"/>
          <w:sz w:val="24"/>
        </w:rPr>
        <w:t xml:space="preserve"> Optimization</w:t>
      </w:r>
    </w:p>
    <w:p w14:paraId="53301B28" w14:textId="77777777" w:rsidR="00D47F0E" w:rsidRDefault="007458BD">
      <w:pPr>
        <w:pStyle w:val="BodyText"/>
        <w:spacing w:before="41" w:line="276" w:lineRule="auto"/>
        <w:ind w:left="1440" w:right="1118" w:firstLine="60"/>
      </w:pPr>
      <w:r>
        <w:t>A</w:t>
      </w:r>
      <w:r>
        <w:rPr>
          <w:spacing w:val="-5"/>
        </w:rPr>
        <w:t xml:space="preserve"> </w:t>
      </w:r>
      <w:r>
        <w:t>mobile</w:t>
      </w:r>
      <w:r>
        <w:rPr>
          <w:spacing w:val="-5"/>
        </w:rPr>
        <w:t xml:space="preserve"> </w:t>
      </w:r>
      <w:r>
        <w:t>manufacturer</w:t>
      </w:r>
      <w:r>
        <w:rPr>
          <w:spacing w:val="-3"/>
        </w:rPr>
        <w:t xml:space="preserve"> </w:t>
      </w:r>
      <w:r>
        <w:t>observes</w:t>
      </w:r>
      <w:r>
        <w:rPr>
          <w:spacing w:val="-5"/>
        </w:rPr>
        <w:t xml:space="preserve"> </w:t>
      </w:r>
      <w:r>
        <w:t>lag</w:t>
      </w:r>
      <w:r>
        <w:rPr>
          <w:spacing w:val="-4"/>
        </w:rPr>
        <w:t xml:space="preserve"> </w:t>
      </w:r>
      <w:r>
        <w:t>while</w:t>
      </w:r>
      <w:r>
        <w:rPr>
          <w:spacing w:val="-5"/>
        </w:rPr>
        <w:t xml:space="preserve"> </w:t>
      </w:r>
      <w:r>
        <w:t>switching</w:t>
      </w:r>
      <w:r>
        <w:rPr>
          <w:spacing w:val="-4"/>
        </w:rPr>
        <w:t xml:space="preserve"> </w:t>
      </w:r>
      <w:r>
        <w:t>between</w:t>
      </w:r>
      <w:r>
        <w:rPr>
          <w:spacing w:val="-4"/>
        </w:rPr>
        <w:t xml:space="preserve"> </w:t>
      </w:r>
      <w:r>
        <w:t>apps.</w:t>
      </w:r>
      <w:r>
        <w:rPr>
          <w:spacing w:val="-2"/>
        </w:rPr>
        <w:t xml:space="preserve"> </w:t>
      </w:r>
      <w:r>
        <w:t>Analyze</w:t>
      </w:r>
      <w:r>
        <w:rPr>
          <w:spacing w:val="-5"/>
        </w:rPr>
        <w:t xml:space="preserve"> </w:t>
      </w:r>
      <w:r>
        <w:t>the</w:t>
      </w:r>
      <w:r>
        <w:rPr>
          <w:spacing w:val="-4"/>
        </w:rPr>
        <w:t xml:space="preserve"> </w:t>
      </w:r>
      <w:r>
        <w:t>role of L1, L2, L3 cache and DRAM and propose a hierarchical memory redesign to reduce latency and improve throughput.</w:t>
      </w:r>
    </w:p>
    <w:p w14:paraId="778EC171" w14:textId="77777777" w:rsidR="00D47F0E" w:rsidRDefault="007458BD">
      <w:pPr>
        <w:pStyle w:val="ListParagraph"/>
        <w:numPr>
          <w:ilvl w:val="0"/>
          <w:numId w:val="6"/>
        </w:numPr>
        <w:tabs>
          <w:tab w:val="left" w:pos="1440"/>
        </w:tabs>
        <w:spacing w:before="241"/>
        <w:rPr>
          <w:sz w:val="24"/>
        </w:rPr>
      </w:pPr>
      <w:r>
        <w:rPr>
          <w:sz w:val="24"/>
        </w:rPr>
        <w:t>Cloud</w:t>
      </w:r>
      <w:r>
        <w:rPr>
          <w:spacing w:val="-2"/>
          <w:sz w:val="24"/>
        </w:rPr>
        <w:t xml:space="preserve"> </w:t>
      </w:r>
      <w:r>
        <w:rPr>
          <w:sz w:val="24"/>
        </w:rPr>
        <w:t>Server</w:t>
      </w:r>
      <w:r>
        <w:rPr>
          <w:spacing w:val="-1"/>
          <w:sz w:val="24"/>
        </w:rPr>
        <w:t xml:space="preserve"> </w:t>
      </w:r>
      <w:r>
        <w:rPr>
          <w:sz w:val="24"/>
        </w:rPr>
        <w:t>Memory</w:t>
      </w:r>
      <w:r>
        <w:rPr>
          <w:spacing w:val="-1"/>
          <w:sz w:val="24"/>
        </w:rPr>
        <w:t xml:space="preserve"> </w:t>
      </w:r>
      <w:r>
        <w:rPr>
          <w:spacing w:val="-2"/>
          <w:sz w:val="24"/>
        </w:rPr>
        <w:t>Bottleneck</w:t>
      </w:r>
    </w:p>
    <w:p w14:paraId="3AA00C2E" w14:textId="77777777" w:rsidR="00D47F0E" w:rsidRDefault="007458BD">
      <w:pPr>
        <w:pStyle w:val="BodyText"/>
        <w:spacing w:before="41" w:line="276" w:lineRule="auto"/>
        <w:ind w:left="1440" w:right="1118" w:firstLine="60"/>
      </w:pPr>
      <w:r>
        <w:t>A</w:t>
      </w:r>
      <w:r>
        <w:rPr>
          <w:spacing w:val="-5"/>
        </w:rPr>
        <w:t xml:space="preserve"> </w:t>
      </w:r>
      <w:r>
        <w:t>cloud</w:t>
      </w:r>
      <w:r>
        <w:rPr>
          <w:spacing w:val="-4"/>
        </w:rPr>
        <w:t xml:space="preserve"> </w:t>
      </w:r>
      <w:r>
        <w:t>service</w:t>
      </w:r>
      <w:r>
        <w:rPr>
          <w:spacing w:val="-5"/>
        </w:rPr>
        <w:t xml:space="preserve"> </w:t>
      </w:r>
      <w:r>
        <w:t>provider</w:t>
      </w:r>
      <w:r>
        <w:rPr>
          <w:spacing w:val="-4"/>
        </w:rPr>
        <w:t xml:space="preserve"> </w:t>
      </w:r>
      <w:r>
        <w:t>experiences</w:t>
      </w:r>
      <w:r>
        <w:rPr>
          <w:spacing w:val="-5"/>
        </w:rPr>
        <w:t xml:space="preserve"> </w:t>
      </w:r>
      <w:r>
        <w:t>high</w:t>
      </w:r>
      <w:r>
        <w:rPr>
          <w:spacing w:val="-4"/>
        </w:rPr>
        <w:t xml:space="preserve"> </w:t>
      </w:r>
      <w:r>
        <w:t>latency</w:t>
      </w:r>
      <w:r>
        <w:rPr>
          <w:spacing w:val="-2"/>
        </w:rPr>
        <w:t xml:space="preserve"> </w:t>
      </w:r>
      <w:r>
        <w:t>in</w:t>
      </w:r>
      <w:r>
        <w:rPr>
          <w:spacing w:val="-4"/>
        </w:rPr>
        <w:t xml:space="preserve"> </w:t>
      </w:r>
      <w:r>
        <w:t>database</w:t>
      </w:r>
      <w:r>
        <w:rPr>
          <w:spacing w:val="-5"/>
        </w:rPr>
        <w:t xml:space="preserve"> </w:t>
      </w:r>
      <w:r>
        <w:t>queries.</w:t>
      </w:r>
      <w:r>
        <w:rPr>
          <w:spacing w:val="-4"/>
        </w:rPr>
        <w:t xml:space="preserve"> </w:t>
      </w:r>
      <w:r>
        <w:t>Compare cache hierarchy vs virtual memory paging and recommend improvements using appropriate memory technologies.</w:t>
      </w:r>
    </w:p>
    <w:p w14:paraId="29000B91" w14:textId="77777777" w:rsidR="00D47F0E" w:rsidRDefault="007458BD">
      <w:pPr>
        <w:pStyle w:val="ListParagraph"/>
        <w:numPr>
          <w:ilvl w:val="0"/>
          <w:numId w:val="6"/>
        </w:numPr>
        <w:tabs>
          <w:tab w:val="left" w:pos="1440"/>
        </w:tabs>
        <w:spacing w:before="240"/>
        <w:rPr>
          <w:sz w:val="24"/>
        </w:rPr>
      </w:pPr>
      <w:r>
        <w:rPr>
          <w:sz w:val="24"/>
        </w:rPr>
        <w:t>Autonomous</w:t>
      </w:r>
      <w:r>
        <w:rPr>
          <w:spacing w:val="-5"/>
          <w:sz w:val="24"/>
        </w:rPr>
        <w:t xml:space="preserve"> </w:t>
      </w:r>
      <w:r>
        <w:rPr>
          <w:sz w:val="24"/>
        </w:rPr>
        <w:t>Vehicle</w:t>
      </w:r>
      <w:r>
        <w:rPr>
          <w:spacing w:val="-4"/>
          <w:sz w:val="24"/>
        </w:rPr>
        <w:t xml:space="preserve"> </w:t>
      </w:r>
      <w:r>
        <w:rPr>
          <w:sz w:val="24"/>
        </w:rPr>
        <w:t>Data</w:t>
      </w:r>
      <w:r>
        <w:rPr>
          <w:spacing w:val="-4"/>
          <w:sz w:val="24"/>
        </w:rPr>
        <w:t xml:space="preserve"> </w:t>
      </w:r>
      <w:r>
        <w:rPr>
          <w:spacing w:val="-2"/>
          <w:sz w:val="24"/>
        </w:rPr>
        <w:t>Processing</w:t>
      </w:r>
    </w:p>
    <w:p w14:paraId="01C87EC4" w14:textId="77777777" w:rsidR="00D47F0E" w:rsidRDefault="007458BD">
      <w:pPr>
        <w:pStyle w:val="BodyText"/>
        <w:spacing w:before="41"/>
        <w:ind w:left="1500"/>
      </w:pPr>
      <w:r>
        <w:t>An</w:t>
      </w:r>
      <w:r>
        <w:rPr>
          <w:spacing w:val="-4"/>
        </w:rPr>
        <w:t xml:space="preserve"> </w:t>
      </w:r>
      <w:r>
        <w:t>autonomous</w:t>
      </w:r>
      <w:r>
        <w:rPr>
          <w:spacing w:val="-2"/>
        </w:rPr>
        <w:t xml:space="preserve"> </w:t>
      </w:r>
      <w:r>
        <w:t>vehicle must</w:t>
      </w:r>
      <w:r>
        <w:rPr>
          <w:spacing w:val="-1"/>
        </w:rPr>
        <w:t xml:space="preserve"> </w:t>
      </w:r>
      <w:r>
        <w:t>process</w:t>
      </w:r>
      <w:r>
        <w:rPr>
          <w:spacing w:val="-2"/>
        </w:rPr>
        <w:t xml:space="preserve"> </w:t>
      </w:r>
      <w:r>
        <w:t>sensor</w:t>
      </w:r>
      <w:r>
        <w:rPr>
          <w:spacing w:val="-2"/>
        </w:rPr>
        <w:t xml:space="preserve"> </w:t>
      </w:r>
      <w:r>
        <w:t>data in</w:t>
      </w:r>
      <w:r>
        <w:rPr>
          <w:spacing w:val="-2"/>
        </w:rPr>
        <w:t xml:space="preserve"> </w:t>
      </w:r>
      <w:r>
        <w:t>real</w:t>
      </w:r>
      <w:r>
        <w:rPr>
          <w:spacing w:val="-1"/>
        </w:rPr>
        <w:t xml:space="preserve"> </w:t>
      </w:r>
      <w:r>
        <w:t>time.</w:t>
      </w:r>
      <w:r>
        <w:rPr>
          <w:spacing w:val="-1"/>
        </w:rPr>
        <w:t xml:space="preserve"> </w:t>
      </w:r>
      <w:r>
        <w:t>Evaluate</w:t>
      </w:r>
      <w:r>
        <w:rPr>
          <w:spacing w:val="-2"/>
        </w:rPr>
        <w:t xml:space="preserve"> SRAM,</w:t>
      </w:r>
    </w:p>
    <w:p w14:paraId="03B3C474" w14:textId="77777777" w:rsidR="00D47F0E" w:rsidRDefault="00D47F0E">
      <w:pPr>
        <w:pStyle w:val="BodyText"/>
        <w:sectPr w:rsidR="00D47F0E">
          <w:type w:val="continuous"/>
          <w:pgSz w:w="12240" w:h="15840"/>
          <w:pgMar w:top="1380" w:right="360" w:bottom="280" w:left="1080" w:header="720" w:footer="720" w:gutter="0"/>
          <w:cols w:space="720"/>
        </w:sectPr>
      </w:pPr>
    </w:p>
    <w:p w14:paraId="22843FCE" w14:textId="77777777" w:rsidR="00D47F0E" w:rsidRDefault="007458BD">
      <w:pPr>
        <w:pStyle w:val="BodyText"/>
        <w:spacing w:before="79" w:line="276" w:lineRule="auto"/>
        <w:ind w:left="1440" w:right="1118"/>
      </w:pPr>
      <w:r>
        <w:lastRenderedPageBreak/>
        <w:t>DRAM,</w:t>
      </w:r>
      <w:r>
        <w:rPr>
          <w:spacing w:val="-4"/>
        </w:rPr>
        <w:t xml:space="preserve"> </w:t>
      </w:r>
      <w:r>
        <w:t>and</w:t>
      </w:r>
      <w:r>
        <w:rPr>
          <w:spacing w:val="-4"/>
        </w:rPr>
        <w:t xml:space="preserve"> </w:t>
      </w:r>
      <w:r>
        <w:t>MRAM</w:t>
      </w:r>
      <w:r>
        <w:rPr>
          <w:spacing w:val="-5"/>
        </w:rPr>
        <w:t xml:space="preserve"> </w:t>
      </w:r>
      <w:r>
        <w:t>and</w:t>
      </w:r>
      <w:r>
        <w:rPr>
          <w:spacing w:val="-2"/>
        </w:rPr>
        <w:t xml:space="preserve"> </w:t>
      </w:r>
      <w:r>
        <w:t>design</w:t>
      </w:r>
      <w:r>
        <w:rPr>
          <w:spacing w:val="-4"/>
        </w:rPr>
        <w:t xml:space="preserve"> </w:t>
      </w:r>
      <w:r>
        <w:t>a</w:t>
      </w:r>
      <w:r>
        <w:rPr>
          <w:spacing w:val="-4"/>
        </w:rPr>
        <w:t xml:space="preserve"> </w:t>
      </w:r>
      <w:r>
        <w:t>memory</w:t>
      </w:r>
      <w:r>
        <w:rPr>
          <w:spacing w:val="-4"/>
        </w:rPr>
        <w:t xml:space="preserve"> </w:t>
      </w:r>
      <w:r>
        <w:t>hierarchy</w:t>
      </w:r>
      <w:r>
        <w:rPr>
          <w:spacing w:val="-4"/>
        </w:rPr>
        <w:t xml:space="preserve"> </w:t>
      </w:r>
      <w:r>
        <w:t>that</w:t>
      </w:r>
      <w:r>
        <w:rPr>
          <w:spacing w:val="-4"/>
        </w:rPr>
        <w:t xml:space="preserve"> </w:t>
      </w:r>
      <w:r>
        <w:t>maximizes</w:t>
      </w:r>
      <w:r>
        <w:rPr>
          <w:spacing w:val="-5"/>
        </w:rPr>
        <w:t xml:space="preserve"> </w:t>
      </w:r>
      <w:r>
        <w:t>bandwidth</w:t>
      </w:r>
      <w:r>
        <w:rPr>
          <w:spacing w:val="-4"/>
        </w:rPr>
        <w:t xml:space="preserve"> </w:t>
      </w:r>
      <w:r>
        <w:t>and minimizes latency.</w:t>
      </w:r>
    </w:p>
    <w:p w14:paraId="46908C01" w14:textId="77777777" w:rsidR="00D47F0E" w:rsidRDefault="007458BD">
      <w:pPr>
        <w:pStyle w:val="ListParagraph"/>
        <w:numPr>
          <w:ilvl w:val="0"/>
          <w:numId w:val="6"/>
        </w:numPr>
        <w:tabs>
          <w:tab w:val="left" w:pos="1440"/>
        </w:tabs>
        <w:spacing w:before="239"/>
        <w:rPr>
          <w:sz w:val="24"/>
        </w:rPr>
      </w:pPr>
      <w:r>
        <w:rPr>
          <w:sz w:val="24"/>
        </w:rPr>
        <w:t>AI</w:t>
      </w:r>
      <w:r>
        <w:rPr>
          <w:spacing w:val="-3"/>
          <w:sz w:val="24"/>
        </w:rPr>
        <w:t xml:space="preserve"> </w:t>
      </w:r>
      <w:r>
        <w:rPr>
          <w:sz w:val="24"/>
        </w:rPr>
        <w:t>Inference</w:t>
      </w:r>
      <w:r>
        <w:rPr>
          <w:spacing w:val="-2"/>
          <w:sz w:val="24"/>
        </w:rPr>
        <w:t xml:space="preserve"> </w:t>
      </w:r>
      <w:r>
        <w:rPr>
          <w:sz w:val="24"/>
        </w:rPr>
        <w:t xml:space="preserve">Edge </w:t>
      </w:r>
      <w:r>
        <w:rPr>
          <w:spacing w:val="-2"/>
          <w:sz w:val="24"/>
        </w:rPr>
        <w:t>Device</w:t>
      </w:r>
    </w:p>
    <w:p w14:paraId="3257EC93" w14:textId="77777777" w:rsidR="00D47F0E" w:rsidRDefault="007458BD">
      <w:pPr>
        <w:pStyle w:val="BodyText"/>
        <w:spacing w:before="43" w:line="276" w:lineRule="auto"/>
        <w:ind w:left="1440" w:right="502" w:firstLine="60"/>
      </w:pPr>
      <w:r>
        <w:t>An edge AI device needs fast model loading with low power consumption. Compare NAND</w:t>
      </w:r>
      <w:r>
        <w:rPr>
          <w:spacing w:val="-4"/>
        </w:rPr>
        <w:t xml:space="preserve"> </w:t>
      </w:r>
      <w:r>
        <w:t>Flash,</w:t>
      </w:r>
      <w:r>
        <w:rPr>
          <w:spacing w:val="-5"/>
        </w:rPr>
        <w:t xml:space="preserve"> </w:t>
      </w:r>
      <w:r>
        <w:t>DRAM,</w:t>
      </w:r>
      <w:r>
        <w:rPr>
          <w:spacing w:val="-5"/>
        </w:rPr>
        <w:t xml:space="preserve"> </w:t>
      </w:r>
      <w:r>
        <w:t>and</w:t>
      </w:r>
      <w:r>
        <w:rPr>
          <w:spacing w:val="-5"/>
        </w:rPr>
        <w:t xml:space="preserve"> </w:t>
      </w:r>
      <w:r>
        <w:t>RRAM</w:t>
      </w:r>
      <w:r>
        <w:rPr>
          <w:spacing w:val="-6"/>
        </w:rPr>
        <w:t xml:space="preserve"> </w:t>
      </w:r>
      <w:r>
        <w:t>and</w:t>
      </w:r>
      <w:r>
        <w:rPr>
          <w:spacing w:val="-5"/>
        </w:rPr>
        <w:t xml:space="preserve"> </w:t>
      </w:r>
      <w:r>
        <w:t>recommend</w:t>
      </w:r>
      <w:r>
        <w:rPr>
          <w:spacing w:val="-5"/>
        </w:rPr>
        <w:t xml:space="preserve"> </w:t>
      </w:r>
      <w:r>
        <w:t>an</w:t>
      </w:r>
      <w:r>
        <w:rPr>
          <w:spacing w:val="-5"/>
        </w:rPr>
        <w:t xml:space="preserve"> </w:t>
      </w:r>
      <w:r>
        <w:t>optimized</w:t>
      </w:r>
      <w:r>
        <w:rPr>
          <w:spacing w:val="-5"/>
        </w:rPr>
        <w:t xml:space="preserve"> </w:t>
      </w:r>
      <w:r>
        <w:t>hierarchical</w:t>
      </w:r>
      <w:r>
        <w:rPr>
          <w:spacing w:val="-5"/>
        </w:rPr>
        <w:t xml:space="preserve"> </w:t>
      </w:r>
      <w:r>
        <w:t xml:space="preserve">memory </w:t>
      </w:r>
      <w:r>
        <w:rPr>
          <w:spacing w:val="-2"/>
        </w:rPr>
        <w:t>structure.</w:t>
      </w:r>
    </w:p>
    <w:p w14:paraId="721B9C44" w14:textId="77777777" w:rsidR="00D47F0E" w:rsidRDefault="007458BD">
      <w:pPr>
        <w:pStyle w:val="ListParagraph"/>
        <w:numPr>
          <w:ilvl w:val="0"/>
          <w:numId w:val="6"/>
        </w:numPr>
        <w:tabs>
          <w:tab w:val="left" w:pos="1440"/>
        </w:tabs>
        <w:spacing w:before="239"/>
        <w:rPr>
          <w:sz w:val="24"/>
        </w:rPr>
      </w:pPr>
      <w:r>
        <w:rPr>
          <w:sz w:val="24"/>
        </w:rPr>
        <w:t>High-Performance</w:t>
      </w:r>
      <w:r>
        <w:rPr>
          <w:spacing w:val="-4"/>
          <w:sz w:val="24"/>
        </w:rPr>
        <w:t xml:space="preserve"> </w:t>
      </w:r>
      <w:r>
        <w:rPr>
          <w:sz w:val="24"/>
        </w:rPr>
        <w:t>Gaming</w:t>
      </w:r>
      <w:r>
        <w:rPr>
          <w:spacing w:val="-2"/>
          <w:sz w:val="24"/>
        </w:rPr>
        <w:t xml:space="preserve"> Console</w:t>
      </w:r>
    </w:p>
    <w:p w14:paraId="2846C6E1" w14:textId="77777777" w:rsidR="00D47F0E" w:rsidRDefault="007458BD">
      <w:pPr>
        <w:pStyle w:val="BodyText"/>
        <w:spacing w:before="43" w:line="276" w:lineRule="auto"/>
        <w:ind w:left="1440" w:right="1118" w:firstLine="60"/>
      </w:pPr>
      <w:r>
        <w:t>A</w:t>
      </w:r>
      <w:r>
        <w:rPr>
          <w:spacing w:val="-4"/>
        </w:rPr>
        <w:t xml:space="preserve"> </w:t>
      </w:r>
      <w:r>
        <w:t>gaming</w:t>
      </w:r>
      <w:r>
        <w:rPr>
          <w:spacing w:val="-3"/>
        </w:rPr>
        <w:t xml:space="preserve"> </w:t>
      </w:r>
      <w:r>
        <w:t>console</w:t>
      </w:r>
      <w:r>
        <w:rPr>
          <w:spacing w:val="-4"/>
        </w:rPr>
        <w:t xml:space="preserve"> </w:t>
      </w:r>
      <w:r>
        <w:t>suffers</w:t>
      </w:r>
      <w:r>
        <w:rPr>
          <w:spacing w:val="-4"/>
        </w:rPr>
        <w:t xml:space="preserve"> </w:t>
      </w:r>
      <w:r>
        <w:t>frame</w:t>
      </w:r>
      <w:r>
        <w:rPr>
          <w:spacing w:val="-3"/>
        </w:rPr>
        <w:t xml:space="preserve"> </w:t>
      </w:r>
      <w:r>
        <w:t>drops</w:t>
      </w:r>
      <w:r>
        <w:rPr>
          <w:spacing w:val="-4"/>
        </w:rPr>
        <w:t xml:space="preserve"> </w:t>
      </w:r>
      <w:r>
        <w:t>during</w:t>
      </w:r>
      <w:r>
        <w:rPr>
          <w:spacing w:val="-3"/>
        </w:rPr>
        <w:t xml:space="preserve"> </w:t>
      </w:r>
      <w:r>
        <w:t>large</w:t>
      </w:r>
      <w:r>
        <w:rPr>
          <w:spacing w:val="-4"/>
        </w:rPr>
        <w:t xml:space="preserve"> </w:t>
      </w:r>
      <w:r>
        <w:t>scene</w:t>
      </w:r>
      <w:r>
        <w:rPr>
          <w:spacing w:val="-4"/>
        </w:rPr>
        <w:t xml:space="preserve"> </w:t>
      </w:r>
      <w:r>
        <w:t>loading.</w:t>
      </w:r>
      <w:r>
        <w:rPr>
          <w:spacing w:val="-3"/>
        </w:rPr>
        <w:t xml:space="preserve"> </w:t>
      </w:r>
      <w:r>
        <w:t>Analyze</w:t>
      </w:r>
      <w:r>
        <w:rPr>
          <w:spacing w:val="-2"/>
        </w:rPr>
        <w:t xml:space="preserve"> </w:t>
      </w:r>
      <w:r>
        <w:t>L3</w:t>
      </w:r>
      <w:r>
        <w:rPr>
          <w:spacing w:val="-3"/>
        </w:rPr>
        <w:t xml:space="preserve"> </w:t>
      </w:r>
      <w:r>
        <w:t>cache vs DRAM throughput and propose memory hierarchy enhancements.</w:t>
      </w:r>
    </w:p>
    <w:p w14:paraId="3E48680D" w14:textId="77777777" w:rsidR="00D47F0E" w:rsidRDefault="00D47F0E">
      <w:pPr>
        <w:pStyle w:val="BodyText"/>
      </w:pPr>
    </w:p>
    <w:p w14:paraId="7ACC8B0B" w14:textId="77777777" w:rsidR="00D47F0E" w:rsidRDefault="00D47F0E">
      <w:pPr>
        <w:pStyle w:val="BodyText"/>
      </w:pPr>
    </w:p>
    <w:p w14:paraId="13FF1A69" w14:textId="77777777" w:rsidR="00D47F0E" w:rsidRDefault="00D47F0E">
      <w:pPr>
        <w:pStyle w:val="BodyText"/>
      </w:pPr>
    </w:p>
    <w:p w14:paraId="3CA4F9E6" w14:textId="77777777" w:rsidR="00D47F0E" w:rsidRDefault="00D47F0E">
      <w:pPr>
        <w:pStyle w:val="BodyText"/>
      </w:pPr>
    </w:p>
    <w:p w14:paraId="2013B889" w14:textId="77777777" w:rsidR="00D47F0E" w:rsidRDefault="00D47F0E">
      <w:pPr>
        <w:pStyle w:val="BodyText"/>
      </w:pPr>
    </w:p>
    <w:p w14:paraId="2F9B1A4A" w14:textId="77777777" w:rsidR="00D47F0E" w:rsidRDefault="00D47F0E">
      <w:pPr>
        <w:pStyle w:val="BodyText"/>
        <w:spacing w:before="136"/>
      </w:pPr>
    </w:p>
    <w:p w14:paraId="6C4C5D66" w14:textId="77777777" w:rsidR="00D47F0E" w:rsidRDefault="007458BD">
      <w:pPr>
        <w:pStyle w:val="Heading2"/>
        <w:rPr>
          <w:b w:val="0"/>
        </w:rPr>
      </w:pPr>
      <w:r>
        <w:t>Code</w:t>
      </w:r>
      <w:r>
        <w:rPr>
          <w:spacing w:val="-1"/>
        </w:rPr>
        <w:t xml:space="preserve"> </w:t>
      </w:r>
      <w:r>
        <w:t xml:space="preserve">of </w:t>
      </w:r>
      <w:r>
        <w:rPr>
          <w:spacing w:val="-2"/>
        </w:rPr>
        <w:t>Conduct</w:t>
      </w:r>
      <w:r>
        <w:rPr>
          <w:b w:val="0"/>
          <w:spacing w:val="-2"/>
        </w:rPr>
        <w:t>:</w:t>
      </w:r>
    </w:p>
    <w:p w14:paraId="48A80E10" w14:textId="77777777" w:rsidR="00D47F0E" w:rsidRDefault="00D47F0E">
      <w:pPr>
        <w:pStyle w:val="BodyText"/>
        <w:rPr>
          <w:i/>
        </w:rPr>
      </w:pPr>
    </w:p>
    <w:p w14:paraId="723046F6" w14:textId="77777777" w:rsidR="00D47F0E" w:rsidRDefault="00D47F0E">
      <w:pPr>
        <w:pStyle w:val="BodyText"/>
        <w:spacing w:before="206"/>
        <w:rPr>
          <w:i/>
        </w:rPr>
      </w:pPr>
    </w:p>
    <w:p w14:paraId="411F52B0" w14:textId="7CD13F47" w:rsidR="00D47F0E" w:rsidRDefault="007458BD">
      <w:pPr>
        <w:spacing w:before="1" w:line="276" w:lineRule="auto"/>
        <w:ind w:left="720" w:right="1118"/>
        <w:rPr>
          <w:i/>
          <w:sz w:val="24"/>
        </w:rPr>
      </w:pPr>
      <w:r>
        <w:rPr>
          <w:i/>
          <w:sz w:val="24"/>
        </w:rPr>
        <w:t>I</w:t>
      </w:r>
      <w:r>
        <w:rPr>
          <w:i/>
          <w:spacing w:val="40"/>
          <w:sz w:val="24"/>
        </w:rPr>
        <w:t xml:space="preserve"> </w:t>
      </w:r>
      <w:r w:rsidR="00717F0A">
        <w:rPr>
          <w:b/>
          <w:i/>
          <w:sz w:val="24"/>
        </w:rPr>
        <w:t>GOWTHAM S</w:t>
      </w:r>
      <w:r>
        <w:rPr>
          <w:b/>
          <w:i/>
          <w:sz w:val="24"/>
        </w:rPr>
        <w:t>(192</w:t>
      </w:r>
      <w:r w:rsidR="00717F0A">
        <w:rPr>
          <w:b/>
          <w:i/>
          <w:sz w:val="24"/>
        </w:rPr>
        <w:t>565030</w:t>
      </w:r>
      <w:r>
        <w:rPr>
          <w:b/>
          <w:i/>
          <w:sz w:val="24"/>
        </w:rPr>
        <w:t>)</w:t>
      </w:r>
      <w:r>
        <w:rPr>
          <w:b/>
          <w:i/>
          <w:spacing w:val="40"/>
          <w:sz w:val="24"/>
        </w:rPr>
        <w:t xml:space="preserve"> </w:t>
      </w:r>
      <w:r>
        <w:rPr>
          <w:i/>
          <w:sz w:val="24"/>
        </w:rPr>
        <w:t>(Name</w:t>
      </w:r>
      <w:r>
        <w:rPr>
          <w:i/>
          <w:spacing w:val="40"/>
          <w:sz w:val="24"/>
        </w:rPr>
        <w:t xml:space="preserve"> </w:t>
      </w:r>
      <w:r>
        <w:rPr>
          <w:i/>
          <w:sz w:val="24"/>
        </w:rPr>
        <w:t>/</w:t>
      </w:r>
      <w:r>
        <w:rPr>
          <w:i/>
          <w:spacing w:val="40"/>
          <w:sz w:val="24"/>
        </w:rPr>
        <w:t xml:space="preserve"> </w:t>
      </w:r>
      <w:r>
        <w:rPr>
          <w:i/>
          <w:sz w:val="24"/>
        </w:rPr>
        <w:t>Reg</w:t>
      </w:r>
      <w:r>
        <w:rPr>
          <w:i/>
          <w:spacing w:val="40"/>
          <w:sz w:val="24"/>
        </w:rPr>
        <w:t xml:space="preserve"> </w:t>
      </w:r>
      <w:r>
        <w:rPr>
          <w:i/>
          <w:sz w:val="24"/>
        </w:rPr>
        <w:t>No)</w:t>
      </w:r>
      <w:r>
        <w:rPr>
          <w:i/>
          <w:spacing w:val="40"/>
          <w:sz w:val="24"/>
        </w:rPr>
        <w:t xml:space="preserve"> </w:t>
      </w:r>
      <w:r>
        <w:rPr>
          <w:i/>
          <w:sz w:val="24"/>
        </w:rPr>
        <w:t>certify</w:t>
      </w:r>
      <w:r>
        <w:rPr>
          <w:i/>
          <w:spacing w:val="40"/>
          <w:sz w:val="24"/>
        </w:rPr>
        <w:t xml:space="preserve"> </w:t>
      </w:r>
      <w:r>
        <w:rPr>
          <w:i/>
          <w:sz w:val="24"/>
        </w:rPr>
        <w:t>that</w:t>
      </w:r>
      <w:r>
        <w:rPr>
          <w:i/>
          <w:spacing w:val="40"/>
          <w:sz w:val="24"/>
        </w:rPr>
        <w:t xml:space="preserve"> </w:t>
      </w:r>
      <w:r>
        <w:rPr>
          <w:i/>
          <w:sz w:val="24"/>
        </w:rPr>
        <w:t>this</w:t>
      </w:r>
      <w:r>
        <w:rPr>
          <w:i/>
          <w:spacing w:val="40"/>
          <w:sz w:val="24"/>
        </w:rPr>
        <w:t xml:space="preserve"> </w:t>
      </w:r>
      <w:r>
        <w:rPr>
          <w:i/>
          <w:sz w:val="24"/>
        </w:rPr>
        <w:t>submission</w:t>
      </w:r>
      <w:r>
        <w:rPr>
          <w:i/>
          <w:spacing w:val="40"/>
          <w:sz w:val="24"/>
        </w:rPr>
        <w:t xml:space="preserve"> </w:t>
      </w:r>
      <w:r>
        <w:rPr>
          <w:i/>
          <w:sz w:val="24"/>
        </w:rPr>
        <w:t>is</w:t>
      </w:r>
      <w:r>
        <w:rPr>
          <w:i/>
          <w:spacing w:val="40"/>
          <w:sz w:val="24"/>
        </w:rPr>
        <w:t xml:space="preserve"> </w:t>
      </w:r>
      <w:r>
        <w:rPr>
          <w:i/>
          <w:sz w:val="24"/>
        </w:rPr>
        <w:t>my original work and that I have adhered to the guidelines specified for this assessment.</w:t>
      </w:r>
    </w:p>
    <w:p w14:paraId="69B40593" w14:textId="77777777" w:rsidR="00D47F0E" w:rsidRDefault="007458BD">
      <w:pPr>
        <w:spacing w:before="201"/>
        <w:ind w:left="720"/>
        <w:rPr>
          <w:i/>
          <w:sz w:val="24"/>
        </w:rPr>
      </w:pPr>
      <w:r>
        <w:rPr>
          <w:i/>
          <w:sz w:val="24"/>
        </w:rPr>
        <w:t>I</w:t>
      </w:r>
      <w:r>
        <w:rPr>
          <w:i/>
          <w:spacing w:val="-18"/>
          <w:sz w:val="24"/>
        </w:rPr>
        <w:t xml:space="preserve"> </w:t>
      </w:r>
      <w:r>
        <w:rPr>
          <w:i/>
          <w:sz w:val="24"/>
        </w:rPr>
        <w:t>understand</w:t>
      </w:r>
      <w:r>
        <w:rPr>
          <w:i/>
          <w:spacing w:val="-15"/>
          <w:sz w:val="24"/>
        </w:rPr>
        <w:t xml:space="preserve"> </w:t>
      </w:r>
      <w:r>
        <w:rPr>
          <w:i/>
          <w:sz w:val="24"/>
        </w:rPr>
        <w:t>that</w:t>
      </w:r>
      <w:r>
        <w:rPr>
          <w:i/>
          <w:spacing w:val="-15"/>
          <w:sz w:val="24"/>
        </w:rPr>
        <w:t xml:space="preserve"> </w:t>
      </w:r>
      <w:r>
        <w:rPr>
          <w:i/>
          <w:sz w:val="24"/>
        </w:rPr>
        <w:t>any</w:t>
      </w:r>
      <w:r>
        <w:rPr>
          <w:i/>
          <w:spacing w:val="-15"/>
          <w:sz w:val="24"/>
        </w:rPr>
        <w:t xml:space="preserve"> </w:t>
      </w:r>
      <w:r>
        <w:rPr>
          <w:i/>
          <w:sz w:val="24"/>
        </w:rPr>
        <w:t>violation</w:t>
      </w:r>
      <w:r>
        <w:rPr>
          <w:i/>
          <w:spacing w:val="-15"/>
          <w:sz w:val="24"/>
        </w:rPr>
        <w:t xml:space="preserve"> </w:t>
      </w:r>
      <w:r>
        <w:rPr>
          <w:i/>
          <w:sz w:val="24"/>
        </w:rPr>
        <w:t>of</w:t>
      </w:r>
      <w:r>
        <w:rPr>
          <w:i/>
          <w:spacing w:val="-15"/>
          <w:sz w:val="24"/>
        </w:rPr>
        <w:t xml:space="preserve"> </w:t>
      </w:r>
      <w:r>
        <w:rPr>
          <w:i/>
          <w:sz w:val="24"/>
        </w:rPr>
        <w:t>academic</w:t>
      </w:r>
      <w:r>
        <w:rPr>
          <w:i/>
          <w:spacing w:val="-16"/>
          <w:sz w:val="24"/>
        </w:rPr>
        <w:t xml:space="preserve"> </w:t>
      </w:r>
      <w:r>
        <w:rPr>
          <w:i/>
          <w:sz w:val="24"/>
        </w:rPr>
        <w:t>integrity</w:t>
      </w:r>
      <w:r>
        <w:rPr>
          <w:i/>
          <w:spacing w:val="-16"/>
          <w:sz w:val="24"/>
        </w:rPr>
        <w:t xml:space="preserve"> </w:t>
      </w:r>
      <w:r>
        <w:rPr>
          <w:i/>
          <w:sz w:val="24"/>
        </w:rPr>
        <w:t>rules</w:t>
      </w:r>
      <w:r>
        <w:rPr>
          <w:i/>
          <w:spacing w:val="-15"/>
          <w:sz w:val="24"/>
        </w:rPr>
        <w:t xml:space="preserve"> </w:t>
      </w:r>
      <w:r>
        <w:rPr>
          <w:i/>
          <w:sz w:val="24"/>
        </w:rPr>
        <w:t>will</w:t>
      </w:r>
      <w:r>
        <w:rPr>
          <w:i/>
          <w:spacing w:val="-15"/>
          <w:sz w:val="24"/>
        </w:rPr>
        <w:t xml:space="preserve"> </w:t>
      </w:r>
      <w:r>
        <w:rPr>
          <w:i/>
          <w:sz w:val="24"/>
        </w:rPr>
        <w:t>result</w:t>
      </w:r>
      <w:r>
        <w:rPr>
          <w:i/>
          <w:spacing w:val="-15"/>
          <w:sz w:val="24"/>
        </w:rPr>
        <w:t xml:space="preserve"> </w:t>
      </w:r>
      <w:r>
        <w:rPr>
          <w:i/>
          <w:sz w:val="24"/>
        </w:rPr>
        <w:t>in</w:t>
      </w:r>
      <w:r>
        <w:rPr>
          <w:i/>
          <w:spacing w:val="-14"/>
          <w:sz w:val="24"/>
        </w:rPr>
        <w:t xml:space="preserve"> </w:t>
      </w:r>
      <w:r>
        <w:rPr>
          <w:i/>
          <w:sz w:val="24"/>
        </w:rPr>
        <w:t>disciplinary</w:t>
      </w:r>
      <w:r>
        <w:rPr>
          <w:i/>
          <w:spacing w:val="-15"/>
          <w:sz w:val="24"/>
        </w:rPr>
        <w:t xml:space="preserve"> </w:t>
      </w:r>
      <w:r>
        <w:rPr>
          <w:i/>
          <w:spacing w:val="-2"/>
          <w:sz w:val="24"/>
        </w:rPr>
        <w:t>action.</w:t>
      </w:r>
    </w:p>
    <w:p w14:paraId="3A46B7DD" w14:textId="77777777" w:rsidR="00D47F0E" w:rsidRDefault="00D47F0E">
      <w:pPr>
        <w:pStyle w:val="BodyText"/>
        <w:rPr>
          <w:i/>
        </w:rPr>
      </w:pPr>
    </w:p>
    <w:p w14:paraId="46085C7F" w14:textId="77777777" w:rsidR="00D47F0E" w:rsidRDefault="00D47F0E">
      <w:pPr>
        <w:pStyle w:val="BodyText"/>
        <w:rPr>
          <w:i/>
        </w:rPr>
      </w:pPr>
    </w:p>
    <w:p w14:paraId="49D14B5A" w14:textId="77777777" w:rsidR="00D47F0E" w:rsidRDefault="00D47F0E">
      <w:pPr>
        <w:pStyle w:val="BodyText"/>
        <w:rPr>
          <w:i/>
        </w:rPr>
      </w:pPr>
    </w:p>
    <w:p w14:paraId="7D44A604" w14:textId="77777777" w:rsidR="00D47F0E" w:rsidRDefault="00D47F0E">
      <w:pPr>
        <w:pStyle w:val="BodyText"/>
        <w:spacing w:before="172"/>
        <w:rPr>
          <w:i/>
        </w:rPr>
      </w:pPr>
    </w:p>
    <w:p w14:paraId="4DA1DDFD" w14:textId="77777777" w:rsidR="00D47F0E" w:rsidRDefault="007458BD">
      <w:pPr>
        <w:pStyle w:val="Heading1"/>
        <w:ind w:left="142" w:firstLine="0"/>
      </w:pPr>
      <w:r>
        <w:t>MARKS</w:t>
      </w:r>
      <w:r>
        <w:rPr>
          <w:spacing w:val="-3"/>
        </w:rPr>
        <w:t xml:space="preserve"> </w:t>
      </w:r>
      <w:r>
        <w:rPr>
          <w:spacing w:val="-2"/>
        </w:rPr>
        <w:t>ALLOCATION</w:t>
      </w:r>
    </w:p>
    <w:p w14:paraId="55CE1A89" w14:textId="77777777" w:rsidR="00D47F0E" w:rsidRDefault="00D47F0E">
      <w:pPr>
        <w:pStyle w:val="BodyText"/>
        <w:spacing w:before="90" w:after="1"/>
        <w:rPr>
          <w:b/>
          <w:sz w:val="20"/>
        </w:rPr>
      </w:pPr>
    </w:p>
    <w:tbl>
      <w:tblPr>
        <w:tblW w:w="0" w:type="auto"/>
        <w:tblInd w:w="5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743"/>
        <w:gridCol w:w="1702"/>
        <w:gridCol w:w="1561"/>
        <w:gridCol w:w="1703"/>
        <w:gridCol w:w="1984"/>
      </w:tblGrid>
      <w:tr w:rsidR="00D47F0E" w14:paraId="70E7F3F9" w14:textId="77777777">
        <w:trPr>
          <w:trHeight w:val="890"/>
        </w:trPr>
        <w:tc>
          <w:tcPr>
            <w:tcW w:w="1234" w:type="dxa"/>
          </w:tcPr>
          <w:p w14:paraId="5EDCDBA0" w14:textId="77777777" w:rsidR="00D47F0E" w:rsidRDefault="00D47F0E">
            <w:pPr>
              <w:pStyle w:val="TableParagraph"/>
            </w:pPr>
          </w:p>
        </w:tc>
        <w:tc>
          <w:tcPr>
            <w:tcW w:w="1743" w:type="dxa"/>
          </w:tcPr>
          <w:p w14:paraId="59E26B81" w14:textId="77777777" w:rsidR="00D47F0E" w:rsidRDefault="007458BD">
            <w:pPr>
              <w:pStyle w:val="TableParagraph"/>
              <w:ind w:left="121" w:right="116"/>
              <w:jc w:val="center"/>
              <w:rPr>
                <w:b/>
                <w:sz w:val="20"/>
              </w:rPr>
            </w:pPr>
            <w:r>
              <w:rPr>
                <w:b/>
                <w:sz w:val="20"/>
              </w:rPr>
              <w:t>Understanding</w:t>
            </w:r>
            <w:r>
              <w:rPr>
                <w:b/>
                <w:spacing w:val="-13"/>
                <w:sz w:val="20"/>
              </w:rPr>
              <w:t xml:space="preserve"> </w:t>
            </w:r>
            <w:r>
              <w:rPr>
                <w:b/>
                <w:sz w:val="20"/>
              </w:rPr>
              <w:t xml:space="preserve">of </w:t>
            </w:r>
            <w:r>
              <w:rPr>
                <w:b/>
                <w:spacing w:val="-2"/>
                <w:sz w:val="20"/>
              </w:rPr>
              <w:t>Industry</w:t>
            </w:r>
            <w:r>
              <w:rPr>
                <w:b/>
                <w:spacing w:val="40"/>
                <w:sz w:val="20"/>
              </w:rPr>
              <w:t xml:space="preserve"> </w:t>
            </w:r>
            <w:r>
              <w:rPr>
                <w:b/>
                <w:sz w:val="20"/>
              </w:rPr>
              <w:t>Problem (20%)</w:t>
            </w:r>
          </w:p>
        </w:tc>
        <w:tc>
          <w:tcPr>
            <w:tcW w:w="1702" w:type="dxa"/>
          </w:tcPr>
          <w:p w14:paraId="5E4320A8" w14:textId="77777777" w:rsidR="00D47F0E" w:rsidRDefault="007458BD">
            <w:pPr>
              <w:pStyle w:val="TableParagraph"/>
              <w:ind w:left="162" w:right="156" w:firstLine="2"/>
              <w:jc w:val="center"/>
              <w:rPr>
                <w:b/>
                <w:sz w:val="20"/>
              </w:rPr>
            </w:pPr>
            <w:r>
              <w:rPr>
                <w:b/>
                <w:sz w:val="20"/>
              </w:rPr>
              <w:t xml:space="preserve">Application of </w:t>
            </w:r>
            <w:r>
              <w:rPr>
                <w:b/>
                <w:spacing w:val="-2"/>
                <w:sz w:val="20"/>
              </w:rPr>
              <w:t xml:space="preserve">Engineering </w:t>
            </w:r>
            <w:r>
              <w:rPr>
                <w:b/>
                <w:sz w:val="20"/>
              </w:rPr>
              <w:t>Concepts</w:t>
            </w:r>
            <w:r>
              <w:rPr>
                <w:b/>
                <w:spacing w:val="-13"/>
                <w:sz w:val="20"/>
              </w:rPr>
              <w:t xml:space="preserve"> </w:t>
            </w:r>
            <w:r>
              <w:rPr>
                <w:b/>
                <w:sz w:val="20"/>
              </w:rPr>
              <w:t>(25%)</w:t>
            </w:r>
          </w:p>
        </w:tc>
        <w:tc>
          <w:tcPr>
            <w:tcW w:w="1561" w:type="dxa"/>
          </w:tcPr>
          <w:p w14:paraId="5048C358" w14:textId="77777777" w:rsidR="00D47F0E" w:rsidRDefault="007458BD">
            <w:pPr>
              <w:pStyle w:val="TableParagraph"/>
              <w:spacing w:before="115"/>
              <w:ind w:left="512" w:right="102" w:hanging="404"/>
              <w:rPr>
                <w:b/>
                <w:sz w:val="20"/>
              </w:rPr>
            </w:pPr>
            <w:r>
              <w:rPr>
                <w:b/>
                <w:sz w:val="20"/>
              </w:rPr>
              <w:t>Solution</w:t>
            </w:r>
            <w:r>
              <w:rPr>
                <w:b/>
                <w:spacing w:val="-13"/>
                <w:sz w:val="20"/>
              </w:rPr>
              <w:t xml:space="preserve"> </w:t>
            </w:r>
            <w:r>
              <w:rPr>
                <w:b/>
                <w:sz w:val="20"/>
              </w:rPr>
              <w:t xml:space="preserve">Design </w:t>
            </w:r>
            <w:r>
              <w:rPr>
                <w:b/>
                <w:spacing w:val="-2"/>
                <w:sz w:val="20"/>
              </w:rPr>
              <w:t>(25%)</w:t>
            </w:r>
          </w:p>
        </w:tc>
        <w:tc>
          <w:tcPr>
            <w:tcW w:w="1703" w:type="dxa"/>
          </w:tcPr>
          <w:p w14:paraId="127AD98B" w14:textId="77777777" w:rsidR="00D47F0E" w:rsidRDefault="007458BD">
            <w:pPr>
              <w:pStyle w:val="TableParagraph"/>
              <w:spacing w:before="115"/>
              <w:ind w:left="581" w:right="320" w:hanging="255"/>
              <w:rPr>
                <w:b/>
                <w:sz w:val="20"/>
              </w:rPr>
            </w:pPr>
            <w:r>
              <w:rPr>
                <w:b/>
                <w:sz w:val="20"/>
              </w:rPr>
              <w:t>Use</w:t>
            </w:r>
            <w:r>
              <w:rPr>
                <w:b/>
                <w:spacing w:val="-13"/>
                <w:sz w:val="20"/>
              </w:rPr>
              <w:t xml:space="preserve"> </w:t>
            </w:r>
            <w:r>
              <w:rPr>
                <w:b/>
                <w:sz w:val="20"/>
              </w:rPr>
              <w:t>of</w:t>
            </w:r>
            <w:r>
              <w:rPr>
                <w:b/>
                <w:spacing w:val="-12"/>
                <w:sz w:val="20"/>
              </w:rPr>
              <w:t xml:space="preserve"> </w:t>
            </w:r>
            <w:r>
              <w:rPr>
                <w:b/>
                <w:sz w:val="20"/>
              </w:rPr>
              <w:t xml:space="preserve">Tools </w:t>
            </w:r>
            <w:r>
              <w:rPr>
                <w:b/>
                <w:spacing w:val="-2"/>
                <w:sz w:val="20"/>
              </w:rPr>
              <w:t>(15%)</w:t>
            </w:r>
          </w:p>
        </w:tc>
        <w:tc>
          <w:tcPr>
            <w:tcW w:w="1984" w:type="dxa"/>
          </w:tcPr>
          <w:p w14:paraId="0DF8636B" w14:textId="77777777" w:rsidR="00D47F0E" w:rsidRDefault="00D47F0E">
            <w:pPr>
              <w:pStyle w:val="TableParagraph"/>
              <w:rPr>
                <w:b/>
                <w:sz w:val="20"/>
              </w:rPr>
            </w:pPr>
          </w:p>
          <w:p w14:paraId="0D0AC303" w14:textId="77777777" w:rsidR="00D47F0E" w:rsidRDefault="007458BD">
            <w:pPr>
              <w:pStyle w:val="TableParagraph"/>
              <w:ind w:left="335"/>
              <w:rPr>
                <w:b/>
                <w:sz w:val="20"/>
              </w:rPr>
            </w:pPr>
            <w:r>
              <w:rPr>
                <w:b/>
                <w:sz w:val="20"/>
              </w:rPr>
              <w:t>Analysis</w:t>
            </w:r>
            <w:r>
              <w:rPr>
                <w:b/>
                <w:spacing w:val="-11"/>
                <w:sz w:val="20"/>
              </w:rPr>
              <w:t xml:space="preserve"> </w:t>
            </w:r>
            <w:r>
              <w:rPr>
                <w:b/>
                <w:spacing w:val="-2"/>
                <w:sz w:val="20"/>
              </w:rPr>
              <w:t>(10%)</w:t>
            </w:r>
          </w:p>
        </w:tc>
      </w:tr>
      <w:tr w:rsidR="00D47F0E" w14:paraId="2CF432D9" w14:textId="77777777">
        <w:trPr>
          <w:trHeight w:val="432"/>
        </w:trPr>
        <w:tc>
          <w:tcPr>
            <w:tcW w:w="1234" w:type="dxa"/>
          </w:tcPr>
          <w:p w14:paraId="0D8785E8" w14:textId="77777777" w:rsidR="00D47F0E" w:rsidRDefault="007458BD">
            <w:pPr>
              <w:pStyle w:val="TableParagraph"/>
              <w:spacing w:before="3"/>
              <w:ind w:left="11"/>
              <w:jc w:val="center"/>
              <w:rPr>
                <w:b/>
                <w:sz w:val="20"/>
              </w:rPr>
            </w:pPr>
            <w:r>
              <w:rPr>
                <w:b/>
                <w:spacing w:val="-5"/>
                <w:sz w:val="20"/>
              </w:rPr>
              <w:t>Q1</w:t>
            </w:r>
          </w:p>
        </w:tc>
        <w:tc>
          <w:tcPr>
            <w:tcW w:w="1743" w:type="dxa"/>
          </w:tcPr>
          <w:p w14:paraId="2328BEDE" w14:textId="77777777" w:rsidR="00D47F0E" w:rsidRDefault="00D47F0E">
            <w:pPr>
              <w:pStyle w:val="TableParagraph"/>
            </w:pPr>
          </w:p>
        </w:tc>
        <w:tc>
          <w:tcPr>
            <w:tcW w:w="1702" w:type="dxa"/>
          </w:tcPr>
          <w:p w14:paraId="6D2F1D38" w14:textId="77777777" w:rsidR="00D47F0E" w:rsidRDefault="00D47F0E">
            <w:pPr>
              <w:pStyle w:val="TableParagraph"/>
            </w:pPr>
          </w:p>
        </w:tc>
        <w:tc>
          <w:tcPr>
            <w:tcW w:w="1561" w:type="dxa"/>
          </w:tcPr>
          <w:p w14:paraId="4380CDA0" w14:textId="77777777" w:rsidR="00D47F0E" w:rsidRDefault="00D47F0E">
            <w:pPr>
              <w:pStyle w:val="TableParagraph"/>
            </w:pPr>
          </w:p>
        </w:tc>
        <w:tc>
          <w:tcPr>
            <w:tcW w:w="1703" w:type="dxa"/>
          </w:tcPr>
          <w:p w14:paraId="3F5D5CB3" w14:textId="77777777" w:rsidR="00D47F0E" w:rsidRDefault="00D47F0E">
            <w:pPr>
              <w:pStyle w:val="TableParagraph"/>
            </w:pPr>
          </w:p>
        </w:tc>
        <w:tc>
          <w:tcPr>
            <w:tcW w:w="1984" w:type="dxa"/>
          </w:tcPr>
          <w:p w14:paraId="7BBA163E" w14:textId="77777777" w:rsidR="00D47F0E" w:rsidRDefault="00D47F0E">
            <w:pPr>
              <w:pStyle w:val="TableParagraph"/>
            </w:pPr>
          </w:p>
        </w:tc>
      </w:tr>
      <w:tr w:rsidR="00D47F0E" w14:paraId="70A1ED37" w14:textId="77777777">
        <w:trPr>
          <w:trHeight w:val="429"/>
        </w:trPr>
        <w:tc>
          <w:tcPr>
            <w:tcW w:w="1234" w:type="dxa"/>
          </w:tcPr>
          <w:p w14:paraId="2F4F7F15" w14:textId="77777777" w:rsidR="00D47F0E" w:rsidRDefault="007458BD">
            <w:pPr>
              <w:pStyle w:val="TableParagraph"/>
              <w:ind w:left="11"/>
              <w:jc w:val="center"/>
              <w:rPr>
                <w:b/>
                <w:sz w:val="20"/>
              </w:rPr>
            </w:pPr>
            <w:r>
              <w:rPr>
                <w:b/>
                <w:spacing w:val="-5"/>
                <w:sz w:val="20"/>
              </w:rPr>
              <w:t>Q2</w:t>
            </w:r>
          </w:p>
        </w:tc>
        <w:tc>
          <w:tcPr>
            <w:tcW w:w="1743" w:type="dxa"/>
          </w:tcPr>
          <w:p w14:paraId="17CB10B6" w14:textId="77777777" w:rsidR="00D47F0E" w:rsidRDefault="00D47F0E">
            <w:pPr>
              <w:pStyle w:val="TableParagraph"/>
            </w:pPr>
          </w:p>
        </w:tc>
        <w:tc>
          <w:tcPr>
            <w:tcW w:w="1702" w:type="dxa"/>
          </w:tcPr>
          <w:p w14:paraId="644CE5EA" w14:textId="77777777" w:rsidR="00D47F0E" w:rsidRDefault="00D47F0E">
            <w:pPr>
              <w:pStyle w:val="TableParagraph"/>
            </w:pPr>
          </w:p>
        </w:tc>
        <w:tc>
          <w:tcPr>
            <w:tcW w:w="1561" w:type="dxa"/>
          </w:tcPr>
          <w:p w14:paraId="751D2D01" w14:textId="77777777" w:rsidR="00D47F0E" w:rsidRDefault="00D47F0E">
            <w:pPr>
              <w:pStyle w:val="TableParagraph"/>
            </w:pPr>
          </w:p>
        </w:tc>
        <w:tc>
          <w:tcPr>
            <w:tcW w:w="1703" w:type="dxa"/>
          </w:tcPr>
          <w:p w14:paraId="7B5467E3" w14:textId="77777777" w:rsidR="00D47F0E" w:rsidRDefault="00D47F0E">
            <w:pPr>
              <w:pStyle w:val="TableParagraph"/>
            </w:pPr>
          </w:p>
        </w:tc>
        <w:tc>
          <w:tcPr>
            <w:tcW w:w="1984" w:type="dxa"/>
          </w:tcPr>
          <w:p w14:paraId="70225849" w14:textId="77777777" w:rsidR="00D47F0E" w:rsidRDefault="00D47F0E">
            <w:pPr>
              <w:pStyle w:val="TableParagraph"/>
            </w:pPr>
          </w:p>
        </w:tc>
      </w:tr>
      <w:tr w:rsidR="00D47F0E" w14:paraId="66B0E607" w14:textId="77777777">
        <w:trPr>
          <w:trHeight w:val="429"/>
        </w:trPr>
        <w:tc>
          <w:tcPr>
            <w:tcW w:w="1234" w:type="dxa"/>
          </w:tcPr>
          <w:p w14:paraId="0F164B33" w14:textId="77777777" w:rsidR="00D47F0E" w:rsidRDefault="007458BD">
            <w:pPr>
              <w:pStyle w:val="TableParagraph"/>
              <w:ind w:left="11"/>
              <w:jc w:val="center"/>
              <w:rPr>
                <w:b/>
                <w:sz w:val="20"/>
              </w:rPr>
            </w:pPr>
            <w:r>
              <w:rPr>
                <w:b/>
                <w:spacing w:val="-5"/>
                <w:sz w:val="20"/>
              </w:rPr>
              <w:t>Q3</w:t>
            </w:r>
          </w:p>
        </w:tc>
        <w:tc>
          <w:tcPr>
            <w:tcW w:w="1743" w:type="dxa"/>
          </w:tcPr>
          <w:p w14:paraId="654F8C83" w14:textId="77777777" w:rsidR="00D47F0E" w:rsidRDefault="00D47F0E">
            <w:pPr>
              <w:pStyle w:val="TableParagraph"/>
            </w:pPr>
          </w:p>
        </w:tc>
        <w:tc>
          <w:tcPr>
            <w:tcW w:w="1702" w:type="dxa"/>
          </w:tcPr>
          <w:p w14:paraId="37CE6524" w14:textId="77777777" w:rsidR="00D47F0E" w:rsidRDefault="00D47F0E">
            <w:pPr>
              <w:pStyle w:val="TableParagraph"/>
            </w:pPr>
          </w:p>
        </w:tc>
        <w:tc>
          <w:tcPr>
            <w:tcW w:w="1561" w:type="dxa"/>
          </w:tcPr>
          <w:p w14:paraId="040AF0F8" w14:textId="77777777" w:rsidR="00D47F0E" w:rsidRDefault="00D47F0E">
            <w:pPr>
              <w:pStyle w:val="TableParagraph"/>
            </w:pPr>
          </w:p>
        </w:tc>
        <w:tc>
          <w:tcPr>
            <w:tcW w:w="1703" w:type="dxa"/>
          </w:tcPr>
          <w:p w14:paraId="32CB1A3C" w14:textId="77777777" w:rsidR="00D47F0E" w:rsidRDefault="00D47F0E">
            <w:pPr>
              <w:pStyle w:val="TableParagraph"/>
            </w:pPr>
          </w:p>
        </w:tc>
        <w:tc>
          <w:tcPr>
            <w:tcW w:w="1984" w:type="dxa"/>
          </w:tcPr>
          <w:p w14:paraId="34BA35DB" w14:textId="77777777" w:rsidR="00D47F0E" w:rsidRDefault="00D47F0E">
            <w:pPr>
              <w:pStyle w:val="TableParagraph"/>
            </w:pPr>
          </w:p>
        </w:tc>
      </w:tr>
      <w:tr w:rsidR="00D47F0E" w14:paraId="7C32A14E" w14:textId="77777777">
        <w:trPr>
          <w:trHeight w:val="431"/>
        </w:trPr>
        <w:tc>
          <w:tcPr>
            <w:tcW w:w="1234" w:type="dxa"/>
          </w:tcPr>
          <w:p w14:paraId="2B7581B9" w14:textId="77777777" w:rsidR="00D47F0E" w:rsidRDefault="007458BD">
            <w:pPr>
              <w:pStyle w:val="TableParagraph"/>
              <w:spacing w:before="2"/>
              <w:ind w:left="11"/>
              <w:jc w:val="center"/>
              <w:rPr>
                <w:b/>
                <w:sz w:val="20"/>
              </w:rPr>
            </w:pPr>
            <w:r>
              <w:rPr>
                <w:b/>
                <w:spacing w:val="-5"/>
                <w:sz w:val="20"/>
              </w:rPr>
              <w:t>Q4</w:t>
            </w:r>
          </w:p>
        </w:tc>
        <w:tc>
          <w:tcPr>
            <w:tcW w:w="1743" w:type="dxa"/>
          </w:tcPr>
          <w:p w14:paraId="55FE4E41" w14:textId="77777777" w:rsidR="00D47F0E" w:rsidRDefault="00D47F0E">
            <w:pPr>
              <w:pStyle w:val="TableParagraph"/>
            </w:pPr>
          </w:p>
        </w:tc>
        <w:tc>
          <w:tcPr>
            <w:tcW w:w="1702" w:type="dxa"/>
          </w:tcPr>
          <w:p w14:paraId="180CE85C" w14:textId="77777777" w:rsidR="00D47F0E" w:rsidRDefault="00D47F0E">
            <w:pPr>
              <w:pStyle w:val="TableParagraph"/>
            </w:pPr>
          </w:p>
        </w:tc>
        <w:tc>
          <w:tcPr>
            <w:tcW w:w="1561" w:type="dxa"/>
          </w:tcPr>
          <w:p w14:paraId="423AD59B" w14:textId="77777777" w:rsidR="00D47F0E" w:rsidRDefault="00D47F0E">
            <w:pPr>
              <w:pStyle w:val="TableParagraph"/>
            </w:pPr>
          </w:p>
        </w:tc>
        <w:tc>
          <w:tcPr>
            <w:tcW w:w="1703" w:type="dxa"/>
          </w:tcPr>
          <w:p w14:paraId="66218063" w14:textId="77777777" w:rsidR="00D47F0E" w:rsidRDefault="00D47F0E">
            <w:pPr>
              <w:pStyle w:val="TableParagraph"/>
            </w:pPr>
          </w:p>
        </w:tc>
        <w:tc>
          <w:tcPr>
            <w:tcW w:w="1984" w:type="dxa"/>
          </w:tcPr>
          <w:p w14:paraId="2E473114" w14:textId="77777777" w:rsidR="00D47F0E" w:rsidRDefault="00D47F0E">
            <w:pPr>
              <w:pStyle w:val="TableParagraph"/>
            </w:pPr>
          </w:p>
        </w:tc>
      </w:tr>
      <w:tr w:rsidR="00D47F0E" w14:paraId="58BB6D5B" w14:textId="77777777">
        <w:trPr>
          <w:trHeight w:val="429"/>
        </w:trPr>
        <w:tc>
          <w:tcPr>
            <w:tcW w:w="1234" w:type="dxa"/>
          </w:tcPr>
          <w:p w14:paraId="3D6333C2" w14:textId="77777777" w:rsidR="00D47F0E" w:rsidRDefault="007458BD">
            <w:pPr>
              <w:pStyle w:val="TableParagraph"/>
              <w:ind w:left="11"/>
              <w:jc w:val="center"/>
              <w:rPr>
                <w:b/>
                <w:sz w:val="20"/>
              </w:rPr>
            </w:pPr>
            <w:r>
              <w:rPr>
                <w:b/>
                <w:spacing w:val="-5"/>
                <w:sz w:val="20"/>
              </w:rPr>
              <w:t>Q5</w:t>
            </w:r>
          </w:p>
        </w:tc>
        <w:tc>
          <w:tcPr>
            <w:tcW w:w="1743" w:type="dxa"/>
          </w:tcPr>
          <w:p w14:paraId="21C56E39" w14:textId="77777777" w:rsidR="00D47F0E" w:rsidRDefault="00D47F0E">
            <w:pPr>
              <w:pStyle w:val="TableParagraph"/>
            </w:pPr>
          </w:p>
        </w:tc>
        <w:tc>
          <w:tcPr>
            <w:tcW w:w="1702" w:type="dxa"/>
          </w:tcPr>
          <w:p w14:paraId="2E2244E5" w14:textId="77777777" w:rsidR="00D47F0E" w:rsidRDefault="00D47F0E">
            <w:pPr>
              <w:pStyle w:val="TableParagraph"/>
            </w:pPr>
          </w:p>
        </w:tc>
        <w:tc>
          <w:tcPr>
            <w:tcW w:w="1561" w:type="dxa"/>
          </w:tcPr>
          <w:p w14:paraId="73B9C3E7" w14:textId="77777777" w:rsidR="00D47F0E" w:rsidRDefault="00D47F0E">
            <w:pPr>
              <w:pStyle w:val="TableParagraph"/>
            </w:pPr>
          </w:p>
        </w:tc>
        <w:tc>
          <w:tcPr>
            <w:tcW w:w="1703" w:type="dxa"/>
          </w:tcPr>
          <w:p w14:paraId="389D7665" w14:textId="77777777" w:rsidR="00D47F0E" w:rsidRDefault="00D47F0E">
            <w:pPr>
              <w:pStyle w:val="TableParagraph"/>
            </w:pPr>
          </w:p>
        </w:tc>
        <w:tc>
          <w:tcPr>
            <w:tcW w:w="1984" w:type="dxa"/>
          </w:tcPr>
          <w:p w14:paraId="0BD3D5BD" w14:textId="77777777" w:rsidR="00D47F0E" w:rsidRDefault="00D47F0E">
            <w:pPr>
              <w:pStyle w:val="TableParagraph"/>
            </w:pPr>
          </w:p>
        </w:tc>
      </w:tr>
    </w:tbl>
    <w:p w14:paraId="295F10A8" w14:textId="77777777" w:rsidR="00D47F0E" w:rsidRDefault="00D47F0E">
      <w:pPr>
        <w:pStyle w:val="TableParagraph"/>
        <w:sectPr w:rsidR="00D47F0E">
          <w:pgSz w:w="12240" w:h="15840"/>
          <w:pgMar w:top="1360" w:right="360" w:bottom="280" w:left="1080" w:header="720" w:footer="720" w:gutter="0"/>
          <w:cols w:space="720"/>
        </w:sectPr>
      </w:pPr>
    </w:p>
    <w:p w14:paraId="3F0EB348" w14:textId="77777777" w:rsidR="00D47F0E" w:rsidRDefault="007458BD">
      <w:pPr>
        <w:pStyle w:val="Heading1"/>
        <w:spacing w:before="79"/>
        <w:ind w:left="720" w:firstLine="0"/>
      </w:pPr>
      <w:r>
        <w:lastRenderedPageBreak/>
        <w:t>RUBRICS</w:t>
      </w:r>
      <w:r>
        <w:rPr>
          <w:spacing w:val="-4"/>
        </w:rPr>
        <w:t xml:space="preserve"> </w:t>
      </w:r>
      <w:r>
        <w:t>FOR</w:t>
      </w:r>
      <w:r>
        <w:rPr>
          <w:spacing w:val="-4"/>
        </w:rPr>
        <w:t xml:space="preserve"> </w:t>
      </w:r>
      <w:r>
        <w:rPr>
          <w:spacing w:val="-2"/>
        </w:rPr>
        <w:t>CALCULATION:</w:t>
      </w:r>
    </w:p>
    <w:p w14:paraId="3200981D" w14:textId="77777777" w:rsidR="00D47F0E" w:rsidRDefault="00D47F0E">
      <w:pPr>
        <w:pStyle w:val="BodyText"/>
        <w:rPr>
          <w:b/>
          <w:sz w:val="20"/>
        </w:rPr>
      </w:pPr>
    </w:p>
    <w:p w14:paraId="5BD86AE6" w14:textId="77777777" w:rsidR="00D47F0E" w:rsidRDefault="00D47F0E">
      <w:pPr>
        <w:pStyle w:val="BodyText"/>
        <w:rPr>
          <w:b/>
          <w:sz w:val="20"/>
        </w:rPr>
      </w:pPr>
    </w:p>
    <w:p w14:paraId="1889D5A5" w14:textId="77777777" w:rsidR="00D47F0E" w:rsidRDefault="00D47F0E">
      <w:pPr>
        <w:pStyle w:val="BodyText"/>
        <w:spacing w:before="69" w:after="1"/>
        <w:rPr>
          <w:b/>
          <w:sz w:val="20"/>
        </w:rPr>
      </w:pPr>
    </w:p>
    <w:tbl>
      <w:tblPr>
        <w:tblW w:w="0" w:type="auto"/>
        <w:tblInd w:w="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58"/>
        <w:gridCol w:w="1275"/>
        <w:gridCol w:w="2592"/>
        <w:gridCol w:w="1732"/>
        <w:gridCol w:w="1913"/>
        <w:gridCol w:w="1702"/>
      </w:tblGrid>
      <w:tr w:rsidR="00D47F0E" w14:paraId="46ECCB6A" w14:textId="77777777">
        <w:trPr>
          <w:trHeight w:val="968"/>
        </w:trPr>
        <w:tc>
          <w:tcPr>
            <w:tcW w:w="1558" w:type="dxa"/>
          </w:tcPr>
          <w:p w14:paraId="7AD5D77B" w14:textId="77777777" w:rsidR="00D47F0E" w:rsidRDefault="00D47F0E">
            <w:pPr>
              <w:pStyle w:val="TableParagraph"/>
              <w:spacing w:before="10"/>
              <w:rPr>
                <w:b/>
                <w:sz w:val="20"/>
              </w:rPr>
            </w:pPr>
          </w:p>
          <w:p w14:paraId="78B880E4" w14:textId="77777777" w:rsidR="00D47F0E" w:rsidRDefault="007458BD">
            <w:pPr>
              <w:pStyle w:val="TableParagraph"/>
              <w:ind w:left="139" w:right="126"/>
              <w:jc w:val="center"/>
              <w:rPr>
                <w:b/>
                <w:sz w:val="20"/>
              </w:rPr>
            </w:pPr>
            <w:r>
              <w:rPr>
                <w:b/>
                <w:spacing w:val="-2"/>
                <w:sz w:val="20"/>
              </w:rPr>
              <w:t>Criteria</w:t>
            </w:r>
          </w:p>
        </w:tc>
        <w:tc>
          <w:tcPr>
            <w:tcW w:w="1275" w:type="dxa"/>
          </w:tcPr>
          <w:p w14:paraId="5935AABB" w14:textId="77777777" w:rsidR="00D47F0E" w:rsidRDefault="00D47F0E">
            <w:pPr>
              <w:pStyle w:val="TableParagraph"/>
              <w:spacing w:before="10"/>
              <w:rPr>
                <w:b/>
                <w:sz w:val="20"/>
              </w:rPr>
            </w:pPr>
          </w:p>
          <w:p w14:paraId="7AE3A42B" w14:textId="77777777" w:rsidR="00D47F0E" w:rsidRDefault="007458BD">
            <w:pPr>
              <w:pStyle w:val="TableParagraph"/>
              <w:ind w:left="15"/>
              <w:jc w:val="center"/>
              <w:rPr>
                <w:b/>
                <w:sz w:val="20"/>
              </w:rPr>
            </w:pPr>
            <w:r>
              <w:rPr>
                <w:b/>
                <w:spacing w:val="-2"/>
                <w:sz w:val="20"/>
              </w:rPr>
              <w:t>Weightage</w:t>
            </w:r>
          </w:p>
        </w:tc>
        <w:tc>
          <w:tcPr>
            <w:tcW w:w="2592" w:type="dxa"/>
          </w:tcPr>
          <w:p w14:paraId="0A1DF677" w14:textId="77777777" w:rsidR="00D47F0E" w:rsidRDefault="00D47F0E">
            <w:pPr>
              <w:pStyle w:val="TableParagraph"/>
              <w:spacing w:before="10"/>
              <w:rPr>
                <w:b/>
                <w:sz w:val="20"/>
              </w:rPr>
            </w:pPr>
          </w:p>
          <w:p w14:paraId="3A84FBFD" w14:textId="77777777" w:rsidR="00D47F0E" w:rsidRDefault="007458BD">
            <w:pPr>
              <w:pStyle w:val="TableParagraph"/>
              <w:ind w:left="414"/>
              <w:rPr>
                <w:b/>
                <w:sz w:val="20"/>
              </w:rPr>
            </w:pPr>
            <w:r>
              <w:rPr>
                <w:b/>
                <w:sz w:val="20"/>
              </w:rPr>
              <w:t>Level</w:t>
            </w:r>
            <w:r>
              <w:rPr>
                <w:b/>
                <w:spacing w:val="-3"/>
                <w:sz w:val="20"/>
              </w:rPr>
              <w:t xml:space="preserve"> </w:t>
            </w:r>
            <w:r>
              <w:rPr>
                <w:b/>
                <w:sz w:val="20"/>
              </w:rPr>
              <w:t>4</w:t>
            </w:r>
            <w:r>
              <w:rPr>
                <w:b/>
                <w:spacing w:val="-1"/>
                <w:sz w:val="20"/>
              </w:rPr>
              <w:t xml:space="preserve"> </w:t>
            </w:r>
            <w:r>
              <w:rPr>
                <w:b/>
                <w:sz w:val="20"/>
              </w:rPr>
              <w:t>–</w:t>
            </w:r>
            <w:r>
              <w:rPr>
                <w:b/>
                <w:spacing w:val="-1"/>
                <w:sz w:val="20"/>
              </w:rPr>
              <w:t xml:space="preserve"> </w:t>
            </w:r>
            <w:r>
              <w:rPr>
                <w:b/>
                <w:spacing w:val="-2"/>
                <w:sz w:val="20"/>
              </w:rPr>
              <w:t>Exemplary</w:t>
            </w:r>
          </w:p>
        </w:tc>
        <w:tc>
          <w:tcPr>
            <w:tcW w:w="1732" w:type="dxa"/>
          </w:tcPr>
          <w:p w14:paraId="1AC3DAB3" w14:textId="77777777" w:rsidR="00D47F0E" w:rsidRDefault="00D47F0E">
            <w:pPr>
              <w:pStyle w:val="TableParagraph"/>
              <w:spacing w:before="10"/>
              <w:rPr>
                <w:b/>
                <w:sz w:val="20"/>
              </w:rPr>
            </w:pPr>
          </w:p>
          <w:p w14:paraId="66A9CAEF" w14:textId="77777777" w:rsidR="00D47F0E" w:rsidRDefault="007458BD">
            <w:pPr>
              <w:pStyle w:val="TableParagraph"/>
              <w:spacing w:line="278" w:lineRule="auto"/>
              <w:ind w:left="441" w:right="430" w:firstLine="38"/>
              <w:rPr>
                <w:b/>
                <w:sz w:val="20"/>
              </w:rPr>
            </w:pPr>
            <w:r>
              <w:rPr>
                <w:b/>
                <w:sz w:val="20"/>
              </w:rPr>
              <w:t xml:space="preserve">Level 3 – </w:t>
            </w:r>
            <w:r>
              <w:rPr>
                <w:b/>
                <w:spacing w:val="-2"/>
                <w:sz w:val="20"/>
              </w:rPr>
              <w:t>Proficient</w:t>
            </w:r>
          </w:p>
        </w:tc>
        <w:tc>
          <w:tcPr>
            <w:tcW w:w="1913" w:type="dxa"/>
          </w:tcPr>
          <w:p w14:paraId="1ADB1EB9" w14:textId="77777777" w:rsidR="00D47F0E" w:rsidRDefault="00D47F0E">
            <w:pPr>
              <w:pStyle w:val="TableParagraph"/>
              <w:spacing w:before="10"/>
              <w:rPr>
                <w:b/>
                <w:sz w:val="20"/>
              </w:rPr>
            </w:pPr>
          </w:p>
          <w:p w14:paraId="63366843" w14:textId="77777777" w:rsidR="00D47F0E" w:rsidRDefault="007458BD">
            <w:pPr>
              <w:pStyle w:val="TableParagraph"/>
              <w:spacing w:line="278" w:lineRule="auto"/>
              <w:ind w:left="478" w:right="463" w:firstLine="93"/>
              <w:rPr>
                <w:b/>
                <w:sz w:val="20"/>
              </w:rPr>
            </w:pPr>
            <w:r>
              <w:rPr>
                <w:b/>
                <w:sz w:val="20"/>
              </w:rPr>
              <w:t xml:space="preserve">Level 2 – </w:t>
            </w:r>
            <w:r>
              <w:rPr>
                <w:b/>
                <w:spacing w:val="-2"/>
                <w:sz w:val="20"/>
              </w:rPr>
              <w:t>Developing</w:t>
            </w:r>
          </w:p>
        </w:tc>
        <w:tc>
          <w:tcPr>
            <w:tcW w:w="1702" w:type="dxa"/>
          </w:tcPr>
          <w:p w14:paraId="394AB000" w14:textId="77777777" w:rsidR="00D47F0E" w:rsidRDefault="00D47F0E">
            <w:pPr>
              <w:pStyle w:val="TableParagraph"/>
              <w:spacing w:before="10"/>
              <w:rPr>
                <w:b/>
                <w:sz w:val="20"/>
              </w:rPr>
            </w:pPr>
          </w:p>
          <w:p w14:paraId="014ECBCB" w14:textId="77777777" w:rsidR="00D47F0E" w:rsidRDefault="007458BD">
            <w:pPr>
              <w:pStyle w:val="TableParagraph"/>
              <w:spacing w:line="278" w:lineRule="auto"/>
              <w:ind w:left="418" w:right="400" w:firstLine="48"/>
              <w:rPr>
                <w:b/>
                <w:sz w:val="20"/>
              </w:rPr>
            </w:pPr>
            <w:r>
              <w:rPr>
                <w:b/>
                <w:sz w:val="20"/>
              </w:rPr>
              <w:t xml:space="preserve">Level 1 – </w:t>
            </w:r>
            <w:r>
              <w:rPr>
                <w:b/>
                <w:spacing w:val="-2"/>
                <w:sz w:val="20"/>
              </w:rPr>
              <w:t>Beginning</w:t>
            </w:r>
          </w:p>
        </w:tc>
      </w:tr>
      <w:tr w:rsidR="00D47F0E" w14:paraId="35D70C18" w14:textId="77777777">
        <w:trPr>
          <w:trHeight w:val="1500"/>
        </w:trPr>
        <w:tc>
          <w:tcPr>
            <w:tcW w:w="1558" w:type="dxa"/>
          </w:tcPr>
          <w:p w14:paraId="054482D8" w14:textId="77777777" w:rsidR="00D47F0E" w:rsidRDefault="00D47F0E">
            <w:pPr>
              <w:pStyle w:val="TableParagraph"/>
              <w:spacing w:before="10"/>
              <w:rPr>
                <w:b/>
                <w:sz w:val="20"/>
              </w:rPr>
            </w:pPr>
          </w:p>
          <w:p w14:paraId="305C5589" w14:textId="77777777" w:rsidR="00D47F0E" w:rsidRDefault="007458BD">
            <w:pPr>
              <w:pStyle w:val="TableParagraph"/>
              <w:spacing w:line="276" w:lineRule="auto"/>
              <w:ind w:left="138" w:right="126"/>
              <w:jc w:val="center"/>
              <w:rPr>
                <w:sz w:val="20"/>
              </w:rPr>
            </w:pPr>
            <w:r>
              <w:rPr>
                <w:spacing w:val="-2"/>
                <w:sz w:val="20"/>
              </w:rPr>
              <w:t xml:space="preserve">Understanding </w:t>
            </w:r>
            <w:r>
              <w:rPr>
                <w:sz w:val="20"/>
              </w:rPr>
              <w:t xml:space="preserve">of Industry </w:t>
            </w:r>
            <w:r>
              <w:rPr>
                <w:spacing w:val="-2"/>
                <w:sz w:val="20"/>
              </w:rPr>
              <w:t>Problem</w:t>
            </w:r>
          </w:p>
        </w:tc>
        <w:tc>
          <w:tcPr>
            <w:tcW w:w="1275" w:type="dxa"/>
          </w:tcPr>
          <w:p w14:paraId="614A4408" w14:textId="77777777" w:rsidR="00D47F0E" w:rsidRDefault="00D47F0E">
            <w:pPr>
              <w:pStyle w:val="TableParagraph"/>
              <w:spacing w:before="10"/>
              <w:rPr>
                <w:b/>
                <w:sz w:val="20"/>
              </w:rPr>
            </w:pPr>
          </w:p>
          <w:p w14:paraId="7920C9E2" w14:textId="77777777" w:rsidR="00D47F0E" w:rsidRDefault="007458BD">
            <w:pPr>
              <w:pStyle w:val="TableParagraph"/>
              <w:ind w:left="15"/>
              <w:jc w:val="center"/>
              <w:rPr>
                <w:sz w:val="20"/>
              </w:rPr>
            </w:pPr>
            <w:r>
              <w:rPr>
                <w:spacing w:val="-5"/>
                <w:sz w:val="20"/>
              </w:rPr>
              <w:t>20%</w:t>
            </w:r>
          </w:p>
        </w:tc>
        <w:tc>
          <w:tcPr>
            <w:tcW w:w="2592" w:type="dxa"/>
          </w:tcPr>
          <w:p w14:paraId="79EDE147" w14:textId="77777777" w:rsidR="00D47F0E" w:rsidRDefault="00D47F0E">
            <w:pPr>
              <w:pStyle w:val="TableParagraph"/>
              <w:spacing w:before="10"/>
              <w:rPr>
                <w:b/>
                <w:sz w:val="20"/>
              </w:rPr>
            </w:pPr>
          </w:p>
          <w:p w14:paraId="35E85C80" w14:textId="77777777" w:rsidR="00D47F0E" w:rsidRDefault="007458BD">
            <w:pPr>
              <w:pStyle w:val="TableParagraph"/>
              <w:spacing w:line="276" w:lineRule="auto"/>
              <w:ind w:left="177" w:right="164" w:firstLine="2"/>
              <w:jc w:val="center"/>
              <w:rPr>
                <w:sz w:val="20"/>
              </w:rPr>
            </w:pPr>
            <w:r>
              <w:rPr>
                <w:spacing w:val="-2"/>
                <w:sz w:val="20"/>
              </w:rPr>
              <w:t xml:space="preserve">Comprehensive </w:t>
            </w:r>
            <w:r>
              <w:rPr>
                <w:sz w:val="20"/>
              </w:rPr>
              <w:t>understanding</w:t>
            </w:r>
            <w:r>
              <w:rPr>
                <w:spacing w:val="-13"/>
                <w:sz w:val="20"/>
              </w:rPr>
              <w:t xml:space="preserve"> </w:t>
            </w:r>
            <w:r>
              <w:rPr>
                <w:sz w:val="20"/>
              </w:rPr>
              <w:t>of</w:t>
            </w:r>
            <w:r>
              <w:rPr>
                <w:spacing w:val="-12"/>
                <w:sz w:val="20"/>
              </w:rPr>
              <w:t xml:space="preserve"> </w:t>
            </w:r>
            <w:r>
              <w:rPr>
                <w:sz w:val="20"/>
              </w:rPr>
              <w:t>real-world problem and constraints</w:t>
            </w:r>
          </w:p>
        </w:tc>
        <w:tc>
          <w:tcPr>
            <w:tcW w:w="1732" w:type="dxa"/>
          </w:tcPr>
          <w:p w14:paraId="2E317025" w14:textId="77777777" w:rsidR="00D47F0E" w:rsidRDefault="00D47F0E">
            <w:pPr>
              <w:pStyle w:val="TableParagraph"/>
              <w:spacing w:before="10"/>
              <w:rPr>
                <w:b/>
                <w:sz w:val="20"/>
              </w:rPr>
            </w:pPr>
          </w:p>
          <w:p w14:paraId="39A80685" w14:textId="77777777" w:rsidR="00D47F0E" w:rsidRDefault="007458BD">
            <w:pPr>
              <w:pStyle w:val="TableParagraph"/>
              <w:spacing w:line="276" w:lineRule="auto"/>
              <w:ind w:left="213" w:right="201" w:hanging="1"/>
              <w:jc w:val="center"/>
              <w:rPr>
                <w:sz w:val="20"/>
              </w:rPr>
            </w:pPr>
            <w:r>
              <w:rPr>
                <w:spacing w:val="-4"/>
                <w:sz w:val="20"/>
              </w:rPr>
              <w:t xml:space="preserve">Good </w:t>
            </w:r>
            <w:r>
              <w:rPr>
                <w:spacing w:val="-2"/>
                <w:sz w:val="20"/>
              </w:rPr>
              <w:t xml:space="preserve">understanding </w:t>
            </w:r>
            <w:r>
              <w:rPr>
                <w:sz w:val="20"/>
              </w:rPr>
              <w:t>with</w:t>
            </w:r>
            <w:r>
              <w:rPr>
                <w:spacing w:val="-13"/>
                <w:sz w:val="20"/>
              </w:rPr>
              <w:t xml:space="preserve"> </w:t>
            </w:r>
            <w:r>
              <w:rPr>
                <w:sz w:val="20"/>
              </w:rPr>
              <w:t>minor</w:t>
            </w:r>
            <w:r>
              <w:rPr>
                <w:spacing w:val="-12"/>
                <w:sz w:val="20"/>
              </w:rPr>
              <w:t xml:space="preserve"> </w:t>
            </w:r>
            <w:r>
              <w:rPr>
                <w:sz w:val="20"/>
              </w:rPr>
              <w:t>gaps in</w:t>
            </w:r>
            <w:r>
              <w:rPr>
                <w:spacing w:val="-1"/>
                <w:sz w:val="20"/>
              </w:rPr>
              <w:t xml:space="preserve"> </w:t>
            </w:r>
            <w:r>
              <w:rPr>
                <w:spacing w:val="-2"/>
                <w:sz w:val="20"/>
              </w:rPr>
              <w:t>requirements</w:t>
            </w:r>
          </w:p>
        </w:tc>
        <w:tc>
          <w:tcPr>
            <w:tcW w:w="1913" w:type="dxa"/>
          </w:tcPr>
          <w:p w14:paraId="7E0EF64D" w14:textId="77777777" w:rsidR="00D47F0E" w:rsidRDefault="00D47F0E">
            <w:pPr>
              <w:pStyle w:val="TableParagraph"/>
              <w:spacing w:before="10"/>
              <w:rPr>
                <w:b/>
                <w:sz w:val="20"/>
              </w:rPr>
            </w:pPr>
          </w:p>
          <w:p w14:paraId="1F0BEDF2" w14:textId="77777777" w:rsidR="00D47F0E" w:rsidRDefault="007458BD">
            <w:pPr>
              <w:pStyle w:val="TableParagraph"/>
              <w:spacing w:line="276" w:lineRule="auto"/>
              <w:ind w:left="125" w:right="109" w:firstLine="1"/>
              <w:jc w:val="center"/>
              <w:rPr>
                <w:sz w:val="20"/>
              </w:rPr>
            </w:pPr>
            <w:r>
              <w:rPr>
                <w:spacing w:val="-2"/>
                <w:sz w:val="20"/>
              </w:rPr>
              <w:t>Basic</w:t>
            </w:r>
            <w:r>
              <w:rPr>
                <w:spacing w:val="40"/>
                <w:sz w:val="20"/>
              </w:rPr>
              <w:t xml:space="preserve"> </w:t>
            </w:r>
            <w:r>
              <w:rPr>
                <w:sz w:val="20"/>
              </w:rPr>
              <w:t>understanding;</w:t>
            </w:r>
            <w:r>
              <w:rPr>
                <w:spacing w:val="-13"/>
                <w:sz w:val="20"/>
              </w:rPr>
              <w:t xml:space="preserve"> </w:t>
            </w:r>
            <w:r>
              <w:rPr>
                <w:sz w:val="20"/>
              </w:rPr>
              <w:t xml:space="preserve">some </w:t>
            </w:r>
            <w:r>
              <w:rPr>
                <w:spacing w:val="-2"/>
                <w:sz w:val="20"/>
              </w:rPr>
              <w:t>requirements</w:t>
            </w:r>
            <w:r>
              <w:rPr>
                <w:spacing w:val="80"/>
                <w:sz w:val="20"/>
              </w:rPr>
              <w:t xml:space="preserve"> </w:t>
            </w:r>
            <w:r>
              <w:rPr>
                <w:spacing w:val="-2"/>
                <w:sz w:val="20"/>
              </w:rPr>
              <w:t>unclear</w:t>
            </w:r>
          </w:p>
        </w:tc>
        <w:tc>
          <w:tcPr>
            <w:tcW w:w="1702" w:type="dxa"/>
          </w:tcPr>
          <w:p w14:paraId="27B42E10" w14:textId="77777777" w:rsidR="00D47F0E" w:rsidRDefault="00D47F0E">
            <w:pPr>
              <w:pStyle w:val="TableParagraph"/>
              <w:spacing w:before="10"/>
              <w:rPr>
                <w:b/>
                <w:sz w:val="20"/>
              </w:rPr>
            </w:pPr>
          </w:p>
          <w:p w14:paraId="4657EAC9" w14:textId="77777777" w:rsidR="00D47F0E" w:rsidRDefault="007458BD">
            <w:pPr>
              <w:pStyle w:val="TableParagraph"/>
              <w:spacing w:line="276" w:lineRule="auto"/>
              <w:ind w:left="198" w:right="180" w:hanging="2"/>
              <w:jc w:val="center"/>
              <w:rPr>
                <w:sz w:val="20"/>
              </w:rPr>
            </w:pPr>
            <w:r>
              <w:rPr>
                <w:spacing w:val="-4"/>
                <w:sz w:val="20"/>
              </w:rPr>
              <w:t xml:space="preserve">Poor </w:t>
            </w:r>
            <w:r>
              <w:rPr>
                <w:spacing w:val="-2"/>
                <w:sz w:val="20"/>
              </w:rPr>
              <w:t xml:space="preserve">understanding; misinterprets </w:t>
            </w:r>
            <w:r>
              <w:rPr>
                <w:sz w:val="20"/>
              </w:rPr>
              <w:t>problem</w:t>
            </w:r>
            <w:r>
              <w:rPr>
                <w:spacing w:val="-13"/>
                <w:sz w:val="20"/>
              </w:rPr>
              <w:t xml:space="preserve"> </w:t>
            </w:r>
            <w:r>
              <w:rPr>
                <w:sz w:val="20"/>
              </w:rPr>
              <w:t>context</w:t>
            </w:r>
          </w:p>
        </w:tc>
      </w:tr>
      <w:tr w:rsidR="00D47F0E" w14:paraId="1DB4C142" w14:textId="77777777">
        <w:trPr>
          <w:trHeight w:val="1497"/>
        </w:trPr>
        <w:tc>
          <w:tcPr>
            <w:tcW w:w="1558" w:type="dxa"/>
          </w:tcPr>
          <w:p w14:paraId="15F7BDDA" w14:textId="77777777" w:rsidR="00D47F0E" w:rsidRDefault="00D47F0E">
            <w:pPr>
              <w:pStyle w:val="TableParagraph"/>
              <w:spacing w:before="10"/>
              <w:rPr>
                <w:b/>
                <w:sz w:val="20"/>
              </w:rPr>
            </w:pPr>
          </w:p>
          <w:p w14:paraId="5C3B1276" w14:textId="77777777" w:rsidR="00D47F0E" w:rsidRDefault="007458BD">
            <w:pPr>
              <w:pStyle w:val="TableParagraph"/>
              <w:spacing w:line="276" w:lineRule="auto"/>
              <w:ind w:left="140" w:right="126"/>
              <w:jc w:val="center"/>
              <w:rPr>
                <w:sz w:val="20"/>
              </w:rPr>
            </w:pPr>
            <w:r>
              <w:rPr>
                <w:sz w:val="20"/>
              </w:rPr>
              <w:t>Application</w:t>
            </w:r>
            <w:r>
              <w:rPr>
                <w:spacing w:val="-13"/>
                <w:sz w:val="20"/>
              </w:rPr>
              <w:t xml:space="preserve"> </w:t>
            </w:r>
            <w:r>
              <w:rPr>
                <w:sz w:val="20"/>
              </w:rPr>
              <w:t xml:space="preserve">of </w:t>
            </w:r>
            <w:r>
              <w:rPr>
                <w:spacing w:val="-2"/>
                <w:sz w:val="20"/>
              </w:rPr>
              <w:t>Engineering Concepts</w:t>
            </w:r>
          </w:p>
        </w:tc>
        <w:tc>
          <w:tcPr>
            <w:tcW w:w="1275" w:type="dxa"/>
          </w:tcPr>
          <w:p w14:paraId="61401088" w14:textId="77777777" w:rsidR="00D47F0E" w:rsidRDefault="00D47F0E">
            <w:pPr>
              <w:pStyle w:val="TableParagraph"/>
              <w:spacing w:before="10"/>
              <w:rPr>
                <w:b/>
                <w:sz w:val="20"/>
              </w:rPr>
            </w:pPr>
          </w:p>
          <w:p w14:paraId="71C71F2C" w14:textId="77777777" w:rsidR="00D47F0E" w:rsidRDefault="007458BD">
            <w:pPr>
              <w:pStyle w:val="TableParagraph"/>
              <w:ind w:left="15"/>
              <w:jc w:val="center"/>
              <w:rPr>
                <w:sz w:val="20"/>
              </w:rPr>
            </w:pPr>
            <w:r>
              <w:rPr>
                <w:spacing w:val="-5"/>
                <w:sz w:val="20"/>
              </w:rPr>
              <w:t>25%</w:t>
            </w:r>
          </w:p>
        </w:tc>
        <w:tc>
          <w:tcPr>
            <w:tcW w:w="2592" w:type="dxa"/>
          </w:tcPr>
          <w:p w14:paraId="7F03DF28" w14:textId="77777777" w:rsidR="00D47F0E" w:rsidRDefault="00D47F0E">
            <w:pPr>
              <w:pStyle w:val="TableParagraph"/>
              <w:spacing w:before="10"/>
              <w:rPr>
                <w:b/>
                <w:sz w:val="20"/>
              </w:rPr>
            </w:pPr>
          </w:p>
          <w:p w14:paraId="5294EB41" w14:textId="77777777" w:rsidR="00D47F0E" w:rsidRDefault="007458BD">
            <w:pPr>
              <w:pStyle w:val="TableParagraph"/>
              <w:spacing w:line="276" w:lineRule="auto"/>
              <w:ind w:left="108" w:right="98"/>
              <w:jc w:val="center"/>
              <w:rPr>
                <w:sz w:val="20"/>
              </w:rPr>
            </w:pPr>
            <w:r>
              <w:rPr>
                <w:sz w:val="20"/>
              </w:rPr>
              <w:t>Applies advanced and relevant</w:t>
            </w:r>
            <w:r>
              <w:rPr>
                <w:spacing w:val="-13"/>
                <w:sz w:val="20"/>
              </w:rPr>
              <w:t xml:space="preserve"> </w:t>
            </w:r>
            <w:r>
              <w:rPr>
                <w:sz w:val="20"/>
              </w:rPr>
              <w:t>concepts</w:t>
            </w:r>
            <w:r>
              <w:rPr>
                <w:spacing w:val="-12"/>
                <w:sz w:val="20"/>
              </w:rPr>
              <w:t xml:space="preserve"> </w:t>
            </w:r>
            <w:r>
              <w:rPr>
                <w:sz w:val="20"/>
              </w:rPr>
              <w:t>effectively to solve the problem</w:t>
            </w:r>
          </w:p>
        </w:tc>
        <w:tc>
          <w:tcPr>
            <w:tcW w:w="1732" w:type="dxa"/>
          </w:tcPr>
          <w:p w14:paraId="361201D8" w14:textId="77777777" w:rsidR="00D47F0E" w:rsidRDefault="00D47F0E">
            <w:pPr>
              <w:pStyle w:val="TableParagraph"/>
              <w:spacing w:before="10"/>
              <w:rPr>
                <w:b/>
                <w:sz w:val="20"/>
              </w:rPr>
            </w:pPr>
          </w:p>
          <w:p w14:paraId="6BDD7E27" w14:textId="77777777" w:rsidR="00D47F0E" w:rsidRDefault="007458BD">
            <w:pPr>
              <w:pStyle w:val="TableParagraph"/>
              <w:spacing w:line="276" w:lineRule="auto"/>
              <w:ind w:left="312" w:right="298" w:firstLine="2"/>
              <w:jc w:val="center"/>
              <w:rPr>
                <w:sz w:val="20"/>
              </w:rPr>
            </w:pPr>
            <w:r>
              <w:rPr>
                <w:spacing w:val="-2"/>
                <w:sz w:val="20"/>
              </w:rPr>
              <w:t xml:space="preserve">Applies appropriate </w:t>
            </w:r>
            <w:r>
              <w:rPr>
                <w:sz w:val="20"/>
              </w:rPr>
              <w:t>concepts</w:t>
            </w:r>
            <w:r>
              <w:rPr>
                <w:spacing w:val="-13"/>
                <w:sz w:val="20"/>
              </w:rPr>
              <w:t xml:space="preserve"> </w:t>
            </w:r>
            <w:r>
              <w:rPr>
                <w:sz w:val="20"/>
              </w:rPr>
              <w:t>with minor errors</w:t>
            </w:r>
          </w:p>
        </w:tc>
        <w:tc>
          <w:tcPr>
            <w:tcW w:w="1913" w:type="dxa"/>
          </w:tcPr>
          <w:p w14:paraId="2B3D9156" w14:textId="77777777" w:rsidR="00D47F0E" w:rsidRDefault="00D47F0E">
            <w:pPr>
              <w:pStyle w:val="TableParagraph"/>
              <w:spacing w:before="10"/>
              <w:rPr>
                <w:b/>
                <w:sz w:val="20"/>
              </w:rPr>
            </w:pPr>
          </w:p>
          <w:p w14:paraId="73FD4AC2" w14:textId="77777777" w:rsidR="00D47F0E" w:rsidRDefault="007458BD">
            <w:pPr>
              <w:pStyle w:val="TableParagraph"/>
              <w:spacing w:line="276" w:lineRule="auto"/>
              <w:ind w:left="497" w:right="155" w:hanging="329"/>
              <w:rPr>
                <w:sz w:val="20"/>
              </w:rPr>
            </w:pPr>
            <w:r>
              <w:rPr>
                <w:sz w:val="20"/>
              </w:rPr>
              <w:t>Limited</w:t>
            </w:r>
            <w:r>
              <w:rPr>
                <w:spacing w:val="-13"/>
                <w:sz w:val="20"/>
              </w:rPr>
              <w:t xml:space="preserve"> </w:t>
            </w:r>
            <w:r>
              <w:rPr>
                <w:sz w:val="20"/>
              </w:rPr>
              <w:t>application of concepts</w:t>
            </w:r>
          </w:p>
        </w:tc>
        <w:tc>
          <w:tcPr>
            <w:tcW w:w="1702" w:type="dxa"/>
          </w:tcPr>
          <w:p w14:paraId="5729EF5C" w14:textId="77777777" w:rsidR="00D47F0E" w:rsidRDefault="00D47F0E">
            <w:pPr>
              <w:pStyle w:val="TableParagraph"/>
              <w:spacing w:before="10"/>
              <w:rPr>
                <w:b/>
                <w:sz w:val="20"/>
              </w:rPr>
            </w:pPr>
          </w:p>
          <w:p w14:paraId="7ED07210" w14:textId="77777777" w:rsidR="00D47F0E" w:rsidRDefault="007458BD">
            <w:pPr>
              <w:pStyle w:val="TableParagraph"/>
              <w:spacing w:line="276" w:lineRule="auto"/>
              <w:ind w:left="13"/>
              <w:jc w:val="center"/>
              <w:rPr>
                <w:sz w:val="20"/>
              </w:rPr>
            </w:pPr>
            <w:r>
              <w:rPr>
                <w:sz w:val="20"/>
              </w:rPr>
              <w:t>Incorrect</w:t>
            </w:r>
            <w:r>
              <w:rPr>
                <w:spacing w:val="-13"/>
                <w:sz w:val="20"/>
              </w:rPr>
              <w:t xml:space="preserve"> </w:t>
            </w:r>
            <w:r>
              <w:rPr>
                <w:sz w:val="20"/>
              </w:rPr>
              <w:t>or</w:t>
            </w:r>
            <w:r>
              <w:rPr>
                <w:spacing w:val="-12"/>
                <w:sz w:val="20"/>
              </w:rPr>
              <w:t xml:space="preserve"> </w:t>
            </w:r>
            <w:r>
              <w:rPr>
                <w:sz w:val="20"/>
              </w:rPr>
              <w:t xml:space="preserve">no application of </w:t>
            </w:r>
            <w:r>
              <w:rPr>
                <w:spacing w:val="-2"/>
                <w:sz w:val="20"/>
              </w:rPr>
              <w:t>concepts</w:t>
            </w:r>
          </w:p>
        </w:tc>
      </w:tr>
      <w:tr w:rsidR="00D47F0E" w14:paraId="70E9EBE8" w14:textId="77777777">
        <w:trPr>
          <w:trHeight w:val="1233"/>
        </w:trPr>
        <w:tc>
          <w:tcPr>
            <w:tcW w:w="1558" w:type="dxa"/>
          </w:tcPr>
          <w:p w14:paraId="3A66B4C1" w14:textId="77777777" w:rsidR="00D47F0E" w:rsidRDefault="00D47F0E">
            <w:pPr>
              <w:pStyle w:val="TableParagraph"/>
              <w:spacing w:before="10"/>
              <w:rPr>
                <w:b/>
                <w:sz w:val="20"/>
              </w:rPr>
            </w:pPr>
          </w:p>
          <w:p w14:paraId="1131174C" w14:textId="77777777" w:rsidR="00D47F0E" w:rsidRDefault="007458BD">
            <w:pPr>
              <w:pStyle w:val="TableParagraph"/>
              <w:ind w:left="14"/>
              <w:jc w:val="center"/>
              <w:rPr>
                <w:sz w:val="20"/>
              </w:rPr>
            </w:pPr>
            <w:r>
              <w:rPr>
                <w:sz w:val="20"/>
              </w:rPr>
              <w:t>Solution</w:t>
            </w:r>
            <w:r>
              <w:rPr>
                <w:spacing w:val="-6"/>
                <w:sz w:val="20"/>
              </w:rPr>
              <w:t xml:space="preserve"> </w:t>
            </w:r>
            <w:r>
              <w:rPr>
                <w:spacing w:val="-2"/>
                <w:sz w:val="20"/>
              </w:rPr>
              <w:t>Design</w:t>
            </w:r>
          </w:p>
        </w:tc>
        <w:tc>
          <w:tcPr>
            <w:tcW w:w="1275" w:type="dxa"/>
          </w:tcPr>
          <w:p w14:paraId="23578784" w14:textId="77777777" w:rsidR="00D47F0E" w:rsidRDefault="00D47F0E">
            <w:pPr>
              <w:pStyle w:val="TableParagraph"/>
              <w:spacing w:before="10"/>
              <w:rPr>
                <w:b/>
                <w:sz w:val="20"/>
              </w:rPr>
            </w:pPr>
          </w:p>
          <w:p w14:paraId="6FF6A2AD" w14:textId="77777777" w:rsidR="00D47F0E" w:rsidRDefault="007458BD">
            <w:pPr>
              <w:pStyle w:val="TableParagraph"/>
              <w:ind w:left="15"/>
              <w:jc w:val="center"/>
              <w:rPr>
                <w:sz w:val="20"/>
              </w:rPr>
            </w:pPr>
            <w:r>
              <w:rPr>
                <w:spacing w:val="-5"/>
                <w:sz w:val="20"/>
              </w:rPr>
              <w:t>25%</w:t>
            </w:r>
          </w:p>
        </w:tc>
        <w:tc>
          <w:tcPr>
            <w:tcW w:w="2592" w:type="dxa"/>
          </w:tcPr>
          <w:p w14:paraId="63CBAAE0" w14:textId="77777777" w:rsidR="00D47F0E" w:rsidRDefault="00D47F0E">
            <w:pPr>
              <w:pStyle w:val="TableParagraph"/>
              <w:spacing w:before="10"/>
              <w:rPr>
                <w:b/>
                <w:sz w:val="20"/>
              </w:rPr>
            </w:pPr>
          </w:p>
          <w:p w14:paraId="17674019" w14:textId="77777777" w:rsidR="00D47F0E" w:rsidRDefault="007458BD">
            <w:pPr>
              <w:pStyle w:val="TableParagraph"/>
              <w:spacing w:line="276" w:lineRule="auto"/>
              <w:ind w:left="316" w:right="265" w:hanging="39"/>
              <w:jc w:val="both"/>
              <w:rPr>
                <w:sz w:val="20"/>
              </w:rPr>
            </w:pPr>
            <w:r>
              <w:rPr>
                <w:sz w:val="20"/>
              </w:rPr>
              <w:t>Innovative,</w:t>
            </w:r>
            <w:r>
              <w:rPr>
                <w:spacing w:val="-13"/>
                <w:sz w:val="20"/>
              </w:rPr>
              <w:t xml:space="preserve"> </w:t>
            </w:r>
            <w:r>
              <w:rPr>
                <w:sz w:val="20"/>
              </w:rPr>
              <w:t>practical,</w:t>
            </w:r>
            <w:r>
              <w:rPr>
                <w:spacing w:val="-12"/>
                <w:sz w:val="20"/>
              </w:rPr>
              <w:t xml:space="preserve"> </w:t>
            </w:r>
            <w:r>
              <w:rPr>
                <w:sz w:val="20"/>
              </w:rPr>
              <w:t>and feasible</w:t>
            </w:r>
            <w:r>
              <w:rPr>
                <w:spacing w:val="-1"/>
                <w:sz w:val="20"/>
              </w:rPr>
              <w:t xml:space="preserve"> </w:t>
            </w:r>
            <w:r>
              <w:rPr>
                <w:sz w:val="20"/>
              </w:rPr>
              <w:t>solution aligned with industry standards</w:t>
            </w:r>
          </w:p>
        </w:tc>
        <w:tc>
          <w:tcPr>
            <w:tcW w:w="1732" w:type="dxa"/>
          </w:tcPr>
          <w:p w14:paraId="6F12C80F" w14:textId="77777777" w:rsidR="00D47F0E" w:rsidRDefault="00D47F0E">
            <w:pPr>
              <w:pStyle w:val="TableParagraph"/>
              <w:spacing w:before="10"/>
              <w:rPr>
                <w:b/>
                <w:sz w:val="20"/>
              </w:rPr>
            </w:pPr>
          </w:p>
          <w:p w14:paraId="3E91E481" w14:textId="77777777" w:rsidR="00D47F0E" w:rsidRDefault="007458BD">
            <w:pPr>
              <w:pStyle w:val="TableParagraph"/>
              <w:spacing w:line="276" w:lineRule="auto"/>
              <w:ind w:left="206" w:right="187" w:firstLine="182"/>
              <w:rPr>
                <w:sz w:val="20"/>
              </w:rPr>
            </w:pPr>
            <w:r>
              <w:rPr>
                <w:sz w:val="20"/>
              </w:rPr>
              <w:t>Logical and feasible</w:t>
            </w:r>
            <w:r>
              <w:rPr>
                <w:spacing w:val="-13"/>
                <w:sz w:val="20"/>
              </w:rPr>
              <w:t xml:space="preserve"> </w:t>
            </w:r>
            <w:r>
              <w:rPr>
                <w:sz w:val="20"/>
              </w:rPr>
              <w:t>solution with</w:t>
            </w:r>
            <w:r>
              <w:rPr>
                <w:spacing w:val="-3"/>
                <w:sz w:val="20"/>
              </w:rPr>
              <w:t xml:space="preserve"> </w:t>
            </w:r>
            <w:r>
              <w:rPr>
                <w:sz w:val="20"/>
              </w:rPr>
              <w:t>minor</w:t>
            </w:r>
            <w:r>
              <w:rPr>
                <w:spacing w:val="-4"/>
                <w:sz w:val="20"/>
              </w:rPr>
              <w:t xml:space="preserve"> gaps</w:t>
            </w:r>
          </w:p>
        </w:tc>
        <w:tc>
          <w:tcPr>
            <w:tcW w:w="1913" w:type="dxa"/>
          </w:tcPr>
          <w:p w14:paraId="7DF808D8" w14:textId="77777777" w:rsidR="00D47F0E" w:rsidRDefault="00D47F0E">
            <w:pPr>
              <w:pStyle w:val="TableParagraph"/>
              <w:spacing w:before="10"/>
              <w:rPr>
                <w:b/>
                <w:sz w:val="20"/>
              </w:rPr>
            </w:pPr>
          </w:p>
          <w:p w14:paraId="2F783A76" w14:textId="77777777" w:rsidR="00D47F0E" w:rsidRDefault="007458BD">
            <w:pPr>
              <w:pStyle w:val="TableParagraph"/>
              <w:spacing w:line="276" w:lineRule="auto"/>
              <w:ind w:left="248" w:hanging="63"/>
              <w:rPr>
                <w:sz w:val="20"/>
              </w:rPr>
            </w:pPr>
            <w:r>
              <w:rPr>
                <w:sz w:val="20"/>
              </w:rPr>
              <w:t>Basic</w:t>
            </w:r>
            <w:r>
              <w:rPr>
                <w:spacing w:val="-13"/>
                <w:sz w:val="20"/>
              </w:rPr>
              <w:t xml:space="preserve"> </w:t>
            </w:r>
            <w:r>
              <w:rPr>
                <w:sz w:val="20"/>
              </w:rPr>
              <w:t>solution</w:t>
            </w:r>
            <w:r>
              <w:rPr>
                <w:spacing w:val="-12"/>
                <w:sz w:val="20"/>
              </w:rPr>
              <w:t xml:space="preserve"> </w:t>
            </w:r>
            <w:r>
              <w:rPr>
                <w:sz w:val="20"/>
              </w:rPr>
              <w:t>with limited feasibility</w:t>
            </w:r>
          </w:p>
        </w:tc>
        <w:tc>
          <w:tcPr>
            <w:tcW w:w="1702" w:type="dxa"/>
          </w:tcPr>
          <w:p w14:paraId="32677B3D" w14:textId="77777777" w:rsidR="00D47F0E" w:rsidRDefault="00D47F0E">
            <w:pPr>
              <w:pStyle w:val="TableParagraph"/>
              <w:spacing w:before="10"/>
              <w:rPr>
                <w:b/>
                <w:sz w:val="20"/>
              </w:rPr>
            </w:pPr>
          </w:p>
          <w:p w14:paraId="46EF99BE" w14:textId="77777777" w:rsidR="00D47F0E" w:rsidRDefault="007458BD">
            <w:pPr>
              <w:pStyle w:val="TableParagraph"/>
              <w:spacing w:line="276" w:lineRule="auto"/>
              <w:ind w:left="402" w:right="383" w:hanging="1"/>
              <w:jc w:val="center"/>
              <w:rPr>
                <w:sz w:val="20"/>
              </w:rPr>
            </w:pPr>
            <w:r>
              <w:rPr>
                <w:sz w:val="20"/>
              </w:rPr>
              <w:t xml:space="preserve">Unclear or </w:t>
            </w:r>
            <w:r>
              <w:rPr>
                <w:spacing w:val="-2"/>
                <w:sz w:val="20"/>
              </w:rPr>
              <w:t>impractical solution</w:t>
            </w:r>
          </w:p>
        </w:tc>
      </w:tr>
      <w:tr w:rsidR="00D47F0E" w14:paraId="63EF4883" w14:textId="77777777">
        <w:trPr>
          <w:trHeight w:val="1497"/>
        </w:trPr>
        <w:tc>
          <w:tcPr>
            <w:tcW w:w="1558" w:type="dxa"/>
          </w:tcPr>
          <w:p w14:paraId="590C13F9" w14:textId="77777777" w:rsidR="00D47F0E" w:rsidRDefault="00D47F0E">
            <w:pPr>
              <w:pStyle w:val="TableParagraph"/>
              <w:spacing w:before="10"/>
              <w:rPr>
                <w:b/>
                <w:sz w:val="20"/>
              </w:rPr>
            </w:pPr>
          </w:p>
          <w:p w14:paraId="3F67187D" w14:textId="77777777" w:rsidR="00D47F0E" w:rsidRDefault="007458BD">
            <w:pPr>
              <w:pStyle w:val="TableParagraph"/>
              <w:ind w:left="140" w:right="126"/>
              <w:jc w:val="center"/>
              <w:rPr>
                <w:sz w:val="20"/>
              </w:rPr>
            </w:pPr>
            <w:r>
              <w:rPr>
                <w:sz w:val="20"/>
              </w:rPr>
              <w:t>Use</w:t>
            </w:r>
            <w:r>
              <w:rPr>
                <w:spacing w:val="-3"/>
                <w:sz w:val="20"/>
              </w:rPr>
              <w:t xml:space="preserve"> </w:t>
            </w:r>
            <w:r>
              <w:rPr>
                <w:sz w:val="20"/>
              </w:rPr>
              <w:t>of</w:t>
            </w:r>
            <w:r>
              <w:rPr>
                <w:spacing w:val="-2"/>
                <w:sz w:val="20"/>
              </w:rPr>
              <w:t xml:space="preserve"> Tools</w:t>
            </w:r>
          </w:p>
        </w:tc>
        <w:tc>
          <w:tcPr>
            <w:tcW w:w="1275" w:type="dxa"/>
          </w:tcPr>
          <w:p w14:paraId="712355DD" w14:textId="77777777" w:rsidR="00D47F0E" w:rsidRDefault="00D47F0E">
            <w:pPr>
              <w:pStyle w:val="TableParagraph"/>
              <w:spacing w:before="10"/>
              <w:rPr>
                <w:b/>
                <w:sz w:val="20"/>
              </w:rPr>
            </w:pPr>
          </w:p>
          <w:p w14:paraId="73A1F30C" w14:textId="77777777" w:rsidR="00D47F0E" w:rsidRDefault="007458BD">
            <w:pPr>
              <w:pStyle w:val="TableParagraph"/>
              <w:ind w:left="15"/>
              <w:jc w:val="center"/>
              <w:rPr>
                <w:sz w:val="20"/>
              </w:rPr>
            </w:pPr>
            <w:r>
              <w:rPr>
                <w:spacing w:val="-5"/>
                <w:sz w:val="20"/>
              </w:rPr>
              <w:t>15%</w:t>
            </w:r>
          </w:p>
        </w:tc>
        <w:tc>
          <w:tcPr>
            <w:tcW w:w="2592" w:type="dxa"/>
          </w:tcPr>
          <w:p w14:paraId="26F605A0" w14:textId="77777777" w:rsidR="00D47F0E" w:rsidRDefault="00D47F0E">
            <w:pPr>
              <w:pStyle w:val="TableParagraph"/>
              <w:spacing w:before="10"/>
              <w:rPr>
                <w:b/>
                <w:sz w:val="20"/>
              </w:rPr>
            </w:pPr>
          </w:p>
          <w:p w14:paraId="4742A51D" w14:textId="77777777" w:rsidR="00D47F0E" w:rsidRDefault="007458BD">
            <w:pPr>
              <w:pStyle w:val="TableParagraph"/>
              <w:spacing w:line="276" w:lineRule="auto"/>
              <w:ind w:left="174" w:right="161" w:hanging="2"/>
              <w:jc w:val="center"/>
              <w:rPr>
                <w:sz w:val="20"/>
              </w:rPr>
            </w:pPr>
            <w:r>
              <w:rPr>
                <w:sz w:val="20"/>
              </w:rPr>
              <w:t>Effective use of modern tools,</w:t>
            </w:r>
            <w:r>
              <w:rPr>
                <w:spacing w:val="-13"/>
                <w:sz w:val="20"/>
              </w:rPr>
              <w:t xml:space="preserve"> </w:t>
            </w:r>
            <w:r>
              <w:rPr>
                <w:sz w:val="20"/>
              </w:rPr>
              <w:t>technologies,</w:t>
            </w:r>
            <w:r>
              <w:rPr>
                <w:spacing w:val="-12"/>
                <w:sz w:val="20"/>
              </w:rPr>
              <w:t xml:space="preserve"> </w:t>
            </w:r>
            <w:r>
              <w:rPr>
                <w:sz w:val="20"/>
              </w:rPr>
              <w:t>and</w:t>
            </w:r>
            <w:r>
              <w:rPr>
                <w:spacing w:val="-12"/>
                <w:sz w:val="20"/>
              </w:rPr>
              <w:t xml:space="preserve"> </w:t>
            </w:r>
            <w:r>
              <w:rPr>
                <w:sz w:val="20"/>
              </w:rPr>
              <w:t xml:space="preserve">real </w:t>
            </w:r>
            <w:r>
              <w:rPr>
                <w:spacing w:val="-4"/>
                <w:sz w:val="20"/>
              </w:rPr>
              <w:t>data</w:t>
            </w:r>
          </w:p>
        </w:tc>
        <w:tc>
          <w:tcPr>
            <w:tcW w:w="1732" w:type="dxa"/>
          </w:tcPr>
          <w:p w14:paraId="62C52924" w14:textId="77777777" w:rsidR="00D47F0E" w:rsidRDefault="00D47F0E">
            <w:pPr>
              <w:pStyle w:val="TableParagraph"/>
              <w:spacing w:before="10"/>
              <w:rPr>
                <w:b/>
                <w:sz w:val="20"/>
              </w:rPr>
            </w:pPr>
          </w:p>
          <w:p w14:paraId="40C84197" w14:textId="77777777" w:rsidR="00D47F0E" w:rsidRDefault="007458BD">
            <w:pPr>
              <w:pStyle w:val="TableParagraph"/>
              <w:spacing w:line="276" w:lineRule="auto"/>
              <w:ind w:left="167" w:right="153"/>
              <w:jc w:val="center"/>
              <w:rPr>
                <w:sz w:val="20"/>
              </w:rPr>
            </w:pPr>
            <w:r>
              <w:rPr>
                <w:sz w:val="20"/>
              </w:rPr>
              <w:t>Appropriate</w:t>
            </w:r>
            <w:r>
              <w:rPr>
                <w:spacing w:val="-13"/>
                <w:sz w:val="20"/>
              </w:rPr>
              <w:t xml:space="preserve"> </w:t>
            </w:r>
            <w:r>
              <w:rPr>
                <w:sz w:val="20"/>
              </w:rPr>
              <w:t xml:space="preserve">use of tools with </w:t>
            </w:r>
            <w:r>
              <w:rPr>
                <w:spacing w:val="-2"/>
                <w:sz w:val="20"/>
              </w:rPr>
              <w:t>correct implementation</w:t>
            </w:r>
          </w:p>
        </w:tc>
        <w:tc>
          <w:tcPr>
            <w:tcW w:w="1913" w:type="dxa"/>
          </w:tcPr>
          <w:p w14:paraId="5D890CD4" w14:textId="77777777" w:rsidR="00D47F0E" w:rsidRDefault="00D47F0E">
            <w:pPr>
              <w:pStyle w:val="TableParagraph"/>
              <w:spacing w:before="10"/>
              <w:rPr>
                <w:b/>
                <w:sz w:val="20"/>
              </w:rPr>
            </w:pPr>
          </w:p>
          <w:p w14:paraId="6DBE0C16" w14:textId="77777777" w:rsidR="00D47F0E" w:rsidRDefault="007458BD">
            <w:pPr>
              <w:pStyle w:val="TableParagraph"/>
              <w:spacing w:line="276" w:lineRule="auto"/>
              <w:ind w:left="74" w:right="57"/>
              <w:jc w:val="center"/>
              <w:rPr>
                <w:sz w:val="20"/>
              </w:rPr>
            </w:pPr>
            <w:r>
              <w:rPr>
                <w:sz w:val="20"/>
              </w:rPr>
              <w:t>Limited or inconsistent</w:t>
            </w:r>
            <w:r>
              <w:rPr>
                <w:spacing w:val="-13"/>
                <w:sz w:val="20"/>
              </w:rPr>
              <w:t xml:space="preserve"> </w:t>
            </w:r>
            <w:r>
              <w:rPr>
                <w:sz w:val="20"/>
              </w:rPr>
              <w:t>use</w:t>
            </w:r>
            <w:r>
              <w:rPr>
                <w:spacing w:val="-12"/>
                <w:sz w:val="20"/>
              </w:rPr>
              <w:t xml:space="preserve"> </w:t>
            </w:r>
            <w:r>
              <w:rPr>
                <w:sz w:val="20"/>
              </w:rPr>
              <w:t xml:space="preserve">of </w:t>
            </w:r>
            <w:r>
              <w:rPr>
                <w:spacing w:val="-2"/>
                <w:sz w:val="20"/>
              </w:rPr>
              <w:t>tools</w:t>
            </w:r>
          </w:p>
        </w:tc>
        <w:tc>
          <w:tcPr>
            <w:tcW w:w="1702" w:type="dxa"/>
          </w:tcPr>
          <w:p w14:paraId="2EE2977D" w14:textId="77777777" w:rsidR="00D47F0E" w:rsidRDefault="00D47F0E">
            <w:pPr>
              <w:pStyle w:val="TableParagraph"/>
              <w:spacing w:before="10"/>
              <w:rPr>
                <w:b/>
                <w:sz w:val="20"/>
              </w:rPr>
            </w:pPr>
          </w:p>
          <w:p w14:paraId="45DA54AD" w14:textId="77777777" w:rsidR="00D47F0E" w:rsidRDefault="007458BD">
            <w:pPr>
              <w:pStyle w:val="TableParagraph"/>
              <w:spacing w:line="276" w:lineRule="auto"/>
              <w:ind w:left="229" w:right="212" w:hanging="2"/>
              <w:jc w:val="center"/>
              <w:rPr>
                <w:sz w:val="20"/>
              </w:rPr>
            </w:pPr>
            <w:r>
              <w:rPr>
                <w:sz w:val="20"/>
              </w:rPr>
              <w:t>Minimal or incorrect</w:t>
            </w:r>
            <w:r>
              <w:rPr>
                <w:spacing w:val="-13"/>
                <w:sz w:val="20"/>
              </w:rPr>
              <w:t xml:space="preserve"> </w:t>
            </w:r>
            <w:r>
              <w:rPr>
                <w:sz w:val="20"/>
              </w:rPr>
              <w:t>use</w:t>
            </w:r>
            <w:r>
              <w:rPr>
                <w:spacing w:val="-12"/>
                <w:sz w:val="20"/>
              </w:rPr>
              <w:t xml:space="preserve"> </w:t>
            </w:r>
            <w:r>
              <w:rPr>
                <w:sz w:val="20"/>
              </w:rPr>
              <w:t xml:space="preserve">of </w:t>
            </w:r>
            <w:r>
              <w:rPr>
                <w:spacing w:val="-2"/>
                <w:sz w:val="20"/>
              </w:rPr>
              <w:t>tools</w:t>
            </w:r>
          </w:p>
        </w:tc>
      </w:tr>
      <w:tr w:rsidR="00D47F0E" w14:paraId="257C6A13" w14:textId="77777777">
        <w:trPr>
          <w:trHeight w:val="1235"/>
        </w:trPr>
        <w:tc>
          <w:tcPr>
            <w:tcW w:w="1558" w:type="dxa"/>
          </w:tcPr>
          <w:p w14:paraId="6DBDB75B" w14:textId="77777777" w:rsidR="00D47F0E" w:rsidRDefault="00D47F0E">
            <w:pPr>
              <w:pStyle w:val="TableParagraph"/>
              <w:spacing w:before="12"/>
              <w:rPr>
                <w:b/>
                <w:sz w:val="20"/>
              </w:rPr>
            </w:pPr>
          </w:p>
          <w:p w14:paraId="2230223C" w14:textId="77777777" w:rsidR="00D47F0E" w:rsidRDefault="007458BD">
            <w:pPr>
              <w:pStyle w:val="TableParagraph"/>
              <w:ind w:left="138" w:right="128"/>
              <w:jc w:val="center"/>
              <w:rPr>
                <w:sz w:val="20"/>
              </w:rPr>
            </w:pPr>
            <w:r>
              <w:rPr>
                <w:spacing w:val="-2"/>
                <w:sz w:val="20"/>
              </w:rPr>
              <w:t>Analysis</w:t>
            </w:r>
          </w:p>
        </w:tc>
        <w:tc>
          <w:tcPr>
            <w:tcW w:w="1275" w:type="dxa"/>
          </w:tcPr>
          <w:p w14:paraId="2B9E1B29" w14:textId="77777777" w:rsidR="00D47F0E" w:rsidRDefault="00D47F0E">
            <w:pPr>
              <w:pStyle w:val="TableParagraph"/>
              <w:spacing w:before="12"/>
              <w:rPr>
                <w:b/>
                <w:sz w:val="20"/>
              </w:rPr>
            </w:pPr>
          </w:p>
          <w:p w14:paraId="6B84B2AF" w14:textId="77777777" w:rsidR="00D47F0E" w:rsidRDefault="007458BD">
            <w:pPr>
              <w:pStyle w:val="TableParagraph"/>
              <w:ind w:left="15"/>
              <w:jc w:val="center"/>
              <w:rPr>
                <w:sz w:val="20"/>
              </w:rPr>
            </w:pPr>
            <w:r>
              <w:rPr>
                <w:spacing w:val="-5"/>
                <w:sz w:val="20"/>
              </w:rPr>
              <w:t>10%</w:t>
            </w:r>
          </w:p>
        </w:tc>
        <w:tc>
          <w:tcPr>
            <w:tcW w:w="2592" w:type="dxa"/>
          </w:tcPr>
          <w:p w14:paraId="5CC7C5A7" w14:textId="77777777" w:rsidR="00D47F0E" w:rsidRDefault="00D47F0E">
            <w:pPr>
              <w:pStyle w:val="TableParagraph"/>
              <w:spacing w:before="12"/>
              <w:rPr>
                <w:b/>
                <w:sz w:val="20"/>
              </w:rPr>
            </w:pPr>
          </w:p>
          <w:p w14:paraId="76F68F07" w14:textId="77777777" w:rsidR="00D47F0E" w:rsidRDefault="007458BD">
            <w:pPr>
              <w:pStyle w:val="TableParagraph"/>
              <w:spacing w:line="276" w:lineRule="auto"/>
              <w:ind w:left="347" w:right="334" w:hanging="3"/>
              <w:jc w:val="center"/>
              <w:rPr>
                <w:sz w:val="20"/>
              </w:rPr>
            </w:pPr>
            <w:r>
              <w:rPr>
                <w:sz w:val="20"/>
              </w:rPr>
              <w:t>Thorough</w:t>
            </w:r>
            <w:r>
              <w:rPr>
                <w:spacing w:val="-13"/>
                <w:sz w:val="20"/>
              </w:rPr>
              <w:t xml:space="preserve"> </w:t>
            </w:r>
            <w:r>
              <w:rPr>
                <w:sz w:val="20"/>
              </w:rPr>
              <w:t>analysis</w:t>
            </w:r>
            <w:r>
              <w:rPr>
                <w:spacing w:val="-12"/>
                <w:sz w:val="20"/>
              </w:rPr>
              <w:t xml:space="preserve"> </w:t>
            </w:r>
            <w:r>
              <w:rPr>
                <w:sz w:val="20"/>
              </w:rPr>
              <w:t>with validated results and performance</w:t>
            </w:r>
            <w:r>
              <w:rPr>
                <w:spacing w:val="-13"/>
                <w:sz w:val="20"/>
              </w:rPr>
              <w:t xml:space="preserve"> </w:t>
            </w:r>
            <w:r>
              <w:rPr>
                <w:sz w:val="20"/>
              </w:rPr>
              <w:t>evaluation</w:t>
            </w:r>
          </w:p>
        </w:tc>
        <w:tc>
          <w:tcPr>
            <w:tcW w:w="1732" w:type="dxa"/>
          </w:tcPr>
          <w:p w14:paraId="6BD9E6F1" w14:textId="77777777" w:rsidR="00D47F0E" w:rsidRDefault="00D47F0E">
            <w:pPr>
              <w:pStyle w:val="TableParagraph"/>
              <w:spacing w:before="12"/>
              <w:rPr>
                <w:b/>
                <w:sz w:val="20"/>
              </w:rPr>
            </w:pPr>
          </w:p>
          <w:p w14:paraId="217D9EDE" w14:textId="77777777" w:rsidR="00D47F0E" w:rsidRDefault="007458BD">
            <w:pPr>
              <w:pStyle w:val="TableParagraph"/>
              <w:spacing w:line="276" w:lineRule="auto"/>
              <w:ind w:left="232" w:right="221" w:firstLine="3"/>
              <w:jc w:val="center"/>
              <w:rPr>
                <w:sz w:val="20"/>
              </w:rPr>
            </w:pPr>
            <w:r>
              <w:rPr>
                <w:sz w:val="20"/>
              </w:rPr>
              <w:t>Good analysis with</w:t>
            </w:r>
            <w:r>
              <w:rPr>
                <w:spacing w:val="-13"/>
                <w:sz w:val="20"/>
              </w:rPr>
              <w:t xml:space="preserve"> </w:t>
            </w:r>
            <w:r>
              <w:rPr>
                <w:sz w:val="20"/>
              </w:rPr>
              <w:t xml:space="preserve">reasonable </w:t>
            </w:r>
            <w:r>
              <w:rPr>
                <w:spacing w:val="-2"/>
                <w:sz w:val="20"/>
              </w:rPr>
              <w:t>validation</w:t>
            </w:r>
          </w:p>
        </w:tc>
        <w:tc>
          <w:tcPr>
            <w:tcW w:w="1913" w:type="dxa"/>
          </w:tcPr>
          <w:p w14:paraId="6B44731A" w14:textId="77777777" w:rsidR="00D47F0E" w:rsidRDefault="00D47F0E">
            <w:pPr>
              <w:pStyle w:val="TableParagraph"/>
              <w:spacing w:before="12"/>
              <w:rPr>
                <w:b/>
                <w:sz w:val="20"/>
              </w:rPr>
            </w:pPr>
          </w:p>
          <w:p w14:paraId="3C009F16" w14:textId="77777777" w:rsidR="00D47F0E" w:rsidRDefault="007458BD">
            <w:pPr>
              <w:pStyle w:val="TableParagraph"/>
              <w:spacing w:line="276" w:lineRule="auto"/>
              <w:ind w:left="248" w:hanging="63"/>
              <w:rPr>
                <w:sz w:val="20"/>
              </w:rPr>
            </w:pPr>
            <w:r>
              <w:rPr>
                <w:sz w:val="20"/>
              </w:rPr>
              <w:t>Basic</w:t>
            </w:r>
            <w:r>
              <w:rPr>
                <w:spacing w:val="-13"/>
                <w:sz w:val="20"/>
              </w:rPr>
              <w:t xml:space="preserve"> </w:t>
            </w:r>
            <w:r>
              <w:rPr>
                <w:sz w:val="20"/>
              </w:rPr>
              <w:t>analysis</w:t>
            </w:r>
            <w:r>
              <w:rPr>
                <w:spacing w:val="-12"/>
                <w:sz w:val="20"/>
              </w:rPr>
              <w:t xml:space="preserve"> </w:t>
            </w:r>
            <w:r>
              <w:rPr>
                <w:sz w:val="20"/>
              </w:rPr>
              <w:t>with limited validation</w:t>
            </w:r>
          </w:p>
        </w:tc>
        <w:tc>
          <w:tcPr>
            <w:tcW w:w="1702" w:type="dxa"/>
          </w:tcPr>
          <w:p w14:paraId="7EE3E588" w14:textId="77777777" w:rsidR="00D47F0E" w:rsidRDefault="00D47F0E">
            <w:pPr>
              <w:pStyle w:val="TableParagraph"/>
              <w:spacing w:before="12"/>
              <w:rPr>
                <w:b/>
                <w:sz w:val="20"/>
              </w:rPr>
            </w:pPr>
          </w:p>
          <w:p w14:paraId="07E98ABF" w14:textId="77777777" w:rsidR="00D47F0E" w:rsidRDefault="007458BD">
            <w:pPr>
              <w:pStyle w:val="TableParagraph"/>
              <w:spacing w:line="276" w:lineRule="auto"/>
              <w:ind w:left="529" w:right="400" w:hanging="101"/>
              <w:rPr>
                <w:sz w:val="20"/>
              </w:rPr>
            </w:pPr>
            <w:r>
              <w:rPr>
                <w:sz w:val="20"/>
              </w:rPr>
              <w:t>Poor</w:t>
            </w:r>
            <w:r>
              <w:rPr>
                <w:spacing w:val="-13"/>
                <w:sz w:val="20"/>
              </w:rPr>
              <w:t xml:space="preserve"> </w:t>
            </w:r>
            <w:r>
              <w:rPr>
                <w:sz w:val="20"/>
              </w:rPr>
              <w:t>or</w:t>
            </w:r>
            <w:r>
              <w:rPr>
                <w:spacing w:val="-12"/>
                <w:sz w:val="20"/>
              </w:rPr>
              <w:t xml:space="preserve"> </w:t>
            </w:r>
            <w:r>
              <w:rPr>
                <w:sz w:val="20"/>
              </w:rPr>
              <w:t xml:space="preserve">no </w:t>
            </w:r>
            <w:r>
              <w:rPr>
                <w:spacing w:val="-2"/>
                <w:sz w:val="20"/>
              </w:rPr>
              <w:t>analysis</w:t>
            </w:r>
          </w:p>
        </w:tc>
      </w:tr>
    </w:tbl>
    <w:p w14:paraId="30FE2695" w14:textId="77777777" w:rsidR="00D47F0E" w:rsidRDefault="00D47F0E">
      <w:pPr>
        <w:pStyle w:val="BodyText"/>
        <w:rPr>
          <w:b/>
        </w:rPr>
      </w:pPr>
    </w:p>
    <w:p w14:paraId="211AE724" w14:textId="77777777" w:rsidR="00D47F0E" w:rsidRDefault="00D47F0E">
      <w:pPr>
        <w:pStyle w:val="BodyText"/>
        <w:rPr>
          <w:b/>
        </w:rPr>
      </w:pPr>
    </w:p>
    <w:p w14:paraId="20220EB8" w14:textId="77777777" w:rsidR="00D47F0E" w:rsidRDefault="00D47F0E">
      <w:pPr>
        <w:pStyle w:val="BodyText"/>
        <w:rPr>
          <w:b/>
        </w:rPr>
      </w:pPr>
    </w:p>
    <w:p w14:paraId="559B7CFD" w14:textId="77777777" w:rsidR="00D47F0E" w:rsidRDefault="00D47F0E">
      <w:pPr>
        <w:pStyle w:val="BodyText"/>
        <w:rPr>
          <w:b/>
        </w:rPr>
      </w:pPr>
    </w:p>
    <w:p w14:paraId="4916CF13" w14:textId="77777777" w:rsidR="00D47F0E" w:rsidRDefault="00D47F0E">
      <w:pPr>
        <w:pStyle w:val="BodyText"/>
        <w:rPr>
          <w:b/>
        </w:rPr>
      </w:pPr>
    </w:p>
    <w:p w14:paraId="0B12EB97" w14:textId="77777777" w:rsidR="00D47F0E" w:rsidRDefault="00D47F0E">
      <w:pPr>
        <w:pStyle w:val="BodyText"/>
        <w:spacing w:before="152"/>
        <w:rPr>
          <w:b/>
        </w:rPr>
      </w:pPr>
    </w:p>
    <w:p w14:paraId="6FE4B19B" w14:textId="77777777" w:rsidR="00D47F0E" w:rsidRDefault="007458BD">
      <w:pPr>
        <w:ind w:left="720"/>
        <w:rPr>
          <w:b/>
          <w:sz w:val="24"/>
        </w:rPr>
      </w:pPr>
      <w:r>
        <w:rPr>
          <w:b/>
          <w:sz w:val="24"/>
        </w:rPr>
        <w:t>ANNEXURE</w:t>
      </w:r>
      <w:r>
        <w:rPr>
          <w:b/>
          <w:spacing w:val="-6"/>
          <w:sz w:val="24"/>
        </w:rPr>
        <w:t xml:space="preserve"> </w:t>
      </w:r>
      <w:r>
        <w:rPr>
          <w:b/>
          <w:spacing w:val="-10"/>
          <w:sz w:val="24"/>
        </w:rPr>
        <w:t>A</w:t>
      </w:r>
    </w:p>
    <w:p w14:paraId="337E7887" w14:textId="77777777" w:rsidR="00D47F0E" w:rsidRDefault="007458BD">
      <w:pPr>
        <w:spacing w:before="240"/>
        <w:ind w:left="720"/>
        <w:rPr>
          <w:b/>
          <w:sz w:val="24"/>
        </w:rPr>
      </w:pPr>
      <w:r>
        <w:rPr>
          <w:b/>
          <w:sz w:val="24"/>
        </w:rPr>
        <w:t>Industry</w:t>
      </w:r>
      <w:r>
        <w:rPr>
          <w:b/>
          <w:spacing w:val="-4"/>
          <w:sz w:val="24"/>
        </w:rPr>
        <w:t xml:space="preserve"> </w:t>
      </w:r>
      <w:r>
        <w:rPr>
          <w:b/>
          <w:sz w:val="24"/>
        </w:rPr>
        <w:t>Problem</w:t>
      </w:r>
      <w:r>
        <w:rPr>
          <w:b/>
          <w:spacing w:val="-4"/>
          <w:sz w:val="24"/>
        </w:rPr>
        <w:t xml:space="preserve"> </w:t>
      </w:r>
      <w:r>
        <w:rPr>
          <w:b/>
          <w:sz w:val="24"/>
        </w:rPr>
        <w:t>Solving</w:t>
      </w:r>
      <w:r>
        <w:rPr>
          <w:b/>
          <w:spacing w:val="-3"/>
          <w:sz w:val="24"/>
        </w:rPr>
        <w:t xml:space="preserve"> </w:t>
      </w:r>
      <w:r>
        <w:rPr>
          <w:b/>
          <w:spacing w:val="-4"/>
          <w:sz w:val="24"/>
        </w:rPr>
        <w:t>Task</w:t>
      </w:r>
    </w:p>
    <w:p w14:paraId="15E29834" w14:textId="77777777" w:rsidR="00D47F0E" w:rsidRDefault="00D47F0E">
      <w:pPr>
        <w:rPr>
          <w:b/>
          <w:sz w:val="24"/>
        </w:rPr>
        <w:sectPr w:rsidR="00D47F0E">
          <w:pgSz w:w="12240" w:h="15840"/>
          <w:pgMar w:top="1360" w:right="360" w:bottom="280" w:left="1080" w:header="720" w:footer="720" w:gutter="0"/>
          <w:cols w:space="720"/>
        </w:sectPr>
      </w:pPr>
    </w:p>
    <w:p w14:paraId="30F5CF78" w14:textId="77777777" w:rsidR="00D47F0E" w:rsidRDefault="007458BD">
      <w:pPr>
        <w:spacing w:before="79"/>
        <w:ind w:left="720"/>
        <w:rPr>
          <w:b/>
          <w:sz w:val="24"/>
        </w:rPr>
      </w:pPr>
      <w:r>
        <w:rPr>
          <w:b/>
          <w:sz w:val="24"/>
        </w:rPr>
        <w:lastRenderedPageBreak/>
        <w:t>Q1.</w:t>
      </w:r>
      <w:r>
        <w:rPr>
          <w:b/>
          <w:spacing w:val="-3"/>
          <w:sz w:val="24"/>
        </w:rPr>
        <w:t xml:space="preserve"> </w:t>
      </w:r>
      <w:r>
        <w:rPr>
          <w:b/>
          <w:sz w:val="24"/>
        </w:rPr>
        <w:t>Smartphone</w:t>
      </w:r>
      <w:r>
        <w:rPr>
          <w:b/>
          <w:spacing w:val="-4"/>
          <w:sz w:val="24"/>
        </w:rPr>
        <w:t xml:space="preserve"> </w:t>
      </w:r>
      <w:r>
        <w:rPr>
          <w:b/>
          <w:sz w:val="24"/>
        </w:rPr>
        <w:t>Performance</w:t>
      </w:r>
      <w:r>
        <w:rPr>
          <w:b/>
          <w:spacing w:val="-3"/>
          <w:sz w:val="24"/>
        </w:rPr>
        <w:t xml:space="preserve"> </w:t>
      </w:r>
      <w:r>
        <w:rPr>
          <w:b/>
          <w:spacing w:val="-2"/>
          <w:sz w:val="24"/>
        </w:rPr>
        <w:t>Optimization</w:t>
      </w:r>
    </w:p>
    <w:p w14:paraId="6124FA7F" w14:textId="77777777" w:rsidR="00D47F0E" w:rsidRDefault="007458BD">
      <w:pPr>
        <w:pStyle w:val="BodyText"/>
        <w:spacing w:before="41" w:line="276" w:lineRule="auto"/>
        <w:ind w:left="720" w:right="1452"/>
      </w:pPr>
      <w:r>
        <w:rPr>
          <w:b/>
        </w:rPr>
        <w:t xml:space="preserve">Scenario: </w:t>
      </w:r>
      <w:r>
        <w:t>A mobile manufacturer observes lag while switching between apps. Analyze the</w:t>
      </w:r>
      <w:r>
        <w:rPr>
          <w:spacing w:val="-3"/>
        </w:rPr>
        <w:t xml:space="preserve"> </w:t>
      </w:r>
      <w:r>
        <w:t>role</w:t>
      </w:r>
      <w:r>
        <w:rPr>
          <w:spacing w:val="-3"/>
        </w:rPr>
        <w:t xml:space="preserve"> </w:t>
      </w:r>
      <w:r>
        <w:t>of</w:t>
      </w:r>
      <w:r>
        <w:rPr>
          <w:spacing w:val="-5"/>
        </w:rPr>
        <w:t xml:space="preserve"> </w:t>
      </w:r>
      <w:r>
        <w:t>L1,</w:t>
      </w:r>
      <w:r>
        <w:rPr>
          <w:spacing w:val="-3"/>
        </w:rPr>
        <w:t xml:space="preserve"> </w:t>
      </w:r>
      <w:r>
        <w:t>L2,</w:t>
      </w:r>
      <w:r>
        <w:rPr>
          <w:spacing w:val="-3"/>
        </w:rPr>
        <w:t xml:space="preserve"> </w:t>
      </w:r>
      <w:r>
        <w:t>L3</w:t>
      </w:r>
      <w:r>
        <w:rPr>
          <w:spacing w:val="-1"/>
        </w:rPr>
        <w:t xml:space="preserve"> </w:t>
      </w:r>
      <w:r>
        <w:t>cache</w:t>
      </w:r>
      <w:r>
        <w:rPr>
          <w:spacing w:val="-4"/>
        </w:rPr>
        <w:t xml:space="preserve"> </w:t>
      </w:r>
      <w:r>
        <w:t>and</w:t>
      </w:r>
      <w:r>
        <w:rPr>
          <w:spacing w:val="-3"/>
        </w:rPr>
        <w:t xml:space="preserve"> </w:t>
      </w:r>
      <w:r>
        <w:t>DRAM,</w:t>
      </w:r>
      <w:r>
        <w:rPr>
          <w:spacing w:val="-1"/>
        </w:rPr>
        <w:t xml:space="preserve"> </w:t>
      </w:r>
      <w:r>
        <w:t>and</w:t>
      </w:r>
      <w:r>
        <w:rPr>
          <w:spacing w:val="-3"/>
        </w:rPr>
        <w:t xml:space="preserve"> </w:t>
      </w:r>
      <w:r>
        <w:t>propose</w:t>
      </w:r>
      <w:r>
        <w:rPr>
          <w:spacing w:val="-4"/>
        </w:rPr>
        <w:t xml:space="preserve"> </w:t>
      </w:r>
      <w:r>
        <w:t>a</w:t>
      </w:r>
      <w:r>
        <w:rPr>
          <w:spacing w:val="-4"/>
        </w:rPr>
        <w:t xml:space="preserve"> </w:t>
      </w:r>
      <w:r>
        <w:t>hierarchical</w:t>
      </w:r>
      <w:r>
        <w:rPr>
          <w:spacing w:val="-3"/>
        </w:rPr>
        <w:t xml:space="preserve"> </w:t>
      </w:r>
      <w:r>
        <w:t>memory</w:t>
      </w:r>
      <w:r>
        <w:rPr>
          <w:spacing w:val="-3"/>
        </w:rPr>
        <w:t xml:space="preserve"> </w:t>
      </w:r>
      <w:r>
        <w:t>redesign</w:t>
      </w:r>
      <w:r>
        <w:rPr>
          <w:spacing w:val="-3"/>
        </w:rPr>
        <w:t xml:space="preserve"> </w:t>
      </w:r>
      <w:r>
        <w:t>to reduce latency and improve throughput.</w:t>
      </w:r>
    </w:p>
    <w:p w14:paraId="62AAB40D" w14:textId="77777777" w:rsidR="00D47F0E" w:rsidRDefault="007458BD">
      <w:pPr>
        <w:pStyle w:val="Heading1"/>
        <w:numPr>
          <w:ilvl w:val="0"/>
          <w:numId w:val="1"/>
        </w:numPr>
        <w:tabs>
          <w:tab w:val="left" w:pos="960"/>
        </w:tabs>
        <w:spacing w:before="200"/>
      </w:pPr>
      <w:r>
        <w:t>Understanding</w:t>
      </w:r>
      <w:r>
        <w:rPr>
          <w:spacing w:val="-3"/>
        </w:rPr>
        <w:t xml:space="preserve"> </w:t>
      </w:r>
      <w:r>
        <w:t>of</w:t>
      </w:r>
      <w:r>
        <w:rPr>
          <w:spacing w:val="-3"/>
        </w:rPr>
        <w:t xml:space="preserve"> </w:t>
      </w:r>
      <w:r>
        <w:t>the</w:t>
      </w:r>
      <w:r>
        <w:rPr>
          <w:spacing w:val="-4"/>
        </w:rPr>
        <w:t xml:space="preserve"> </w:t>
      </w:r>
      <w:r>
        <w:t>Industry</w:t>
      </w:r>
      <w:r>
        <w:rPr>
          <w:spacing w:val="-2"/>
        </w:rPr>
        <w:t xml:space="preserve"> Problem</w:t>
      </w:r>
    </w:p>
    <w:p w14:paraId="49CA2F5D" w14:textId="77777777" w:rsidR="00D47F0E" w:rsidRDefault="007458BD">
      <w:pPr>
        <w:pStyle w:val="BodyText"/>
        <w:spacing w:before="242" w:line="276" w:lineRule="auto"/>
        <w:ind w:left="720" w:right="1452"/>
      </w:pPr>
      <w:r>
        <w:t>App-switch lag on a smartphone SoC typically stems from cold cache/TLB state and DRAM</w:t>
      </w:r>
      <w:r>
        <w:rPr>
          <w:spacing w:val="-5"/>
        </w:rPr>
        <w:t xml:space="preserve"> </w:t>
      </w:r>
      <w:r>
        <w:t>page-table</w:t>
      </w:r>
      <w:r>
        <w:rPr>
          <w:spacing w:val="-5"/>
        </w:rPr>
        <w:t xml:space="preserve"> </w:t>
      </w:r>
      <w:r>
        <w:t>reloads</w:t>
      </w:r>
      <w:r>
        <w:rPr>
          <w:spacing w:val="-5"/>
        </w:rPr>
        <w:t xml:space="preserve"> </w:t>
      </w:r>
      <w:r>
        <w:t>each</w:t>
      </w:r>
      <w:r>
        <w:rPr>
          <w:spacing w:val="-4"/>
        </w:rPr>
        <w:t xml:space="preserve"> </w:t>
      </w:r>
      <w:r>
        <w:t>time</w:t>
      </w:r>
      <w:r>
        <w:rPr>
          <w:spacing w:val="-4"/>
        </w:rPr>
        <w:t xml:space="preserve"> </w:t>
      </w:r>
      <w:r>
        <w:t>the</w:t>
      </w:r>
      <w:r>
        <w:rPr>
          <w:spacing w:val="-5"/>
        </w:rPr>
        <w:t xml:space="preserve"> </w:t>
      </w:r>
      <w:r>
        <w:t>OS</w:t>
      </w:r>
      <w:r>
        <w:rPr>
          <w:spacing w:val="-5"/>
        </w:rPr>
        <w:t xml:space="preserve"> </w:t>
      </w:r>
      <w:r>
        <w:t>swaps</w:t>
      </w:r>
      <w:r>
        <w:rPr>
          <w:spacing w:val="-2"/>
        </w:rPr>
        <w:t xml:space="preserve"> </w:t>
      </w:r>
      <w:r>
        <w:t>the</w:t>
      </w:r>
      <w:r>
        <w:rPr>
          <w:spacing w:val="-4"/>
        </w:rPr>
        <w:t xml:space="preserve"> </w:t>
      </w:r>
      <w:r>
        <w:t>foreground</w:t>
      </w:r>
      <w:r>
        <w:rPr>
          <w:spacing w:val="-4"/>
        </w:rPr>
        <w:t xml:space="preserve"> </w:t>
      </w:r>
      <w:r>
        <w:t>process's</w:t>
      </w:r>
      <w:r>
        <w:rPr>
          <w:spacing w:val="-5"/>
        </w:rPr>
        <w:t xml:space="preserve"> </w:t>
      </w:r>
      <w:r>
        <w:t>working</w:t>
      </w:r>
      <w:r>
        <w:rPr>
          <w:spacing w:val="-4"/>
        </w:rPr>
        <w:t xml:space="preserve"> </w:t>
      </w:r>
      <w:r>
        <w:t>set. The constraint set includes a tight power/thermal budget, limited die area for cache, and mobile LPDDR DRAM bandwidth that is far lower than desktop DRAM. The core problem is that every app switch forces a near-total cache flush and re-population, exposing the full L1→L2→L3→DRAM latency chain repeatedly.</w:t>
      </w:r>
    </w:p>
    <w:p w14:paraId="6C87D80D" w14:textId="77777777" w:rsidR="00D47F0E" w:rsidRDefault="007458BD">
      <w:pPr>
        <w:pStyle w:val="Heading1"/>
        <w:numPr>
          <w:ilvl w:val="0"/>
          <w:numId w:val="1"/>
        </w:numPr>
        <w:tabs>
          <w:tab w:val="left" w:pos="960"/>
        </w:tabs>
        <w:spacing w:before="202"/>
      </w:pPr>
      <w:r>
        <w:t>Application</w:t>
      </w:r>
      <w:r>
        <w:rPr>
          <w:spacing w:val="-5"/>
        </w:rPr>
        <w:t xml:space="preserve"> </w:t>
      </w:r>
      <w:r>
        <w:t>of</w:t>
      </w:r>
      <w:r>
        <w:rPr>
          <w:spacing w:val="-5"/>
        </w:rPr>
        <w:t xml:space="preserve"> </w:t>
      </w:r>
      <w:r>
        <w:t>Engineering</w:t>
      </w:r>
      <w:r>
        <w:rPr>
          <w:spacing w:val="-4"/>
        </w:rPr>
        <w:t xml:space="preserve"> </w:t>
      </w:r>
      <w:r>
        <w:rPr>
          <w:spacing w:val="-2"/>
        </w:rPr>
        <w:t>Concepts</w:t>
      </w:r>
    </w:p>
    <w:p w14:paraId="32785FB0" w14:textId="77777777" w:rsidR="00D47F0E" w:rsidRDefault="00D47F0E">
      <w:pPr>
        <w:pStyle w:val="BodyText"/>
        <w:spacing w:before="10"/>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8"/>
        <w:gridCol w:w="2157"/>
        <w:gridCol w:w="2155"/>
        <w:gridCol w:w="2160"/>
      </w:tblGrid>
      <w:tr w:rsidR="00D47F0E" w14:paraId="7A28A1D1" w14:textId="77777777">
        <w:trPr>
          <w:trHeight w:val="551"/>
        </w:trPr>
        <w:tc>
          <w:tcPr>
            <w:tcW w:w="2158" w:type="dxa"/>
          </w:tcPr>
          <w:p w14:paraId="4EFBAB3E" w14:textId="77777777" w:rsidR="00D47F0E" w:rsidRDefault="007458BD">
            <w:pPr>
              <w:pStyle w:val="TableParagraph"/>
              <w:spacing w:line="275" w:lineRule="exact"/>
              <w:ind w:left="107"/>
              <w:rPr>
                <w:b/>
                <w:sz w:val="24"/>
              </w:rPr>
            </w:pPr>
            <w:r>
              <w:rPr>
                <w:b/>
                <w:sz w:val="24"/>
              </w:rPr>
              <w:t>Memory</w:t>
            </w:r>
            <w:r>
              <w:rPr>
                <w:b/>
                <w:spacing w:val="-4"/>
                <w:sz w:val="24"/>
              </w:rPr>
              <w:t xml:space="preserve"> Level</w:t>
            </w:r>
          </w:p>
        </w:tc>
        <w:tc>
          <w:tcPr>
            <w:tcW w:w="2157" w:type="dxa"/>
          </w:tcPr>
          <w:p w14:paraId="27E54E3B" w14:textId="77777777" w:rsidR="00D47F0E" w:rsidRDefault="007458BD">
            <w:pPr>
              <w:pStyle w:val="TableParagraph"/>
              <w:spacing w:line="275" w:lineRule="exact"/>
              <w:ind w:left="107"/>
              <w:rPr>
                <w:b/>
                <w:sz w:val="24"/>
              </w:rPr>
            </w:pPr>
            <w:r>
              <w:rPr>
                <w:b/>
                <w:spacing w:val="-2"/>
                <w:sz w:val="24"/>
              </w:rPr>
              <w:t>Latency</w:t>
            </w:r>
          </w:p>
        </w:tc>
        <w:tc>
          <w:tcPr>
            <w:tcW w:w="2155" w:type="dxa"/>
          </w:tcPr>
          <w:p w14:paraId="22F6E5B5" w14:textId="77777777" w:rsidR="00D47F0E" w:rsidRDefault="007458BD">
            <w:pPr>
              <w:pStyle w:val="TableParagraph"/>
              <w:spacing w:line="275" w:lineRule="exact"/>
              <w:ind w:left="108"/>
              <w:rPr>
                <w:b/>
                <w:sz w:val="24"/>
              </w:rPr>
            </w:pPr>
            <w:r>
              <w:rPr>
                <w:b/>
                <w:sz w:val="24"/>
              </w:rPr>
              <w:t>Bandwidth</w:t>
            </w:r>
            <w:r>
              <w:rPr>
                <w:b/>
                <w:spacing w:val="-7"/>
                <w:sz w:val="24"/>
              </w:rPr>
              <w:t xml:space="preserve"> </w:t>
            </w:r>
            <w:r>
              <w:rPr>
                <w:b/>
                <w:spacing w:val="-2"/>
                <w:sz w:val="24"/>
              </w:rPr>
              <w:t>Impact</w:t>
            </w:r>
          </w:p>
        </w:tc>
        <w:tc>
          <w:tcPr>
            <w:tcW w:w="2160" w:type="dxa"/>
          </w:tcPr>
          <w:p w14:paraId="74D71409" w14:textId="77777777" w:rsidR="00D47F0E" w:rsidRDefault="007458BD">
            <w:pPr>
              <w:pStyle w:val="TableParagraph"/>
              <w:spacing w:line="276" w:lineRule="exact"/>
              <w:ind w:left="109" w:right="729"/>
              <w:rPr>
                <w:b/>
                <w:sz w:val="24"/>
              </w:rPr>
            </w:pPr>
            <w:r>
              <w:rPr>
                <w:b/>
                <w:sz w:val="24"/>
              </w:rPr>
              <w:t>Role</w:t>
            </w:r>
            <w:r>
              <w:rPr>
                <w:b/>
                <w:spacing w:val="-15"/>
                <w:sz w:val="24"/>
              </w:rPr>
              <w:t xml:space="preserve"> </w:t>
            </w:r>
            <w:r>
              <w:rPr>
                <w:b/>
                <w:sz w:val="24"/>
              </w:rPr>
              <w:t>in</w:t>
            </w:r>
            <w:r>
              <w:rPr>
                <w:b/>
                <w:spacing w:val="-15"/>
                <w:sz w:val="24"/>
              </w:rPr>
              <w:t xml:space="preserve"> </w:t>
            </w:r>
            <w:r>
              <w:rPr>
                <w:b/>
                <w:sz w:val="24"/>
              </w:rPr>
              <w:t>App-Switch Lag</w:t>
            </w:r>
          </w:p>
        </w:tc>
      </w:tr>
      <w:tr w:rsidR="00D47F0E" w14:paraId="07545C4D" w14:textId="77777777">
        <w:trPr>
          <w:trHeight w:val="1379"/>
        </w:trPr>
        <w:tc>
          <w:tcPr>
            <w:tcW w:w="2158" w:type="dxa"/>
          </w:tcPr>
          <w:p w14:paraId="03D4B535" w14:textId="77777777" w:rsidR="00D47F0E" w:rsidRDefault="007458BD">
            <w:pPr>
              <w:pStyle w:val="TableParagraph"/>
              <w:spacing w:before="1"/>
              <w:ind w:left="107"/>
              <w:rPr>
                <w:sz w:val="24"/>
              </w:rPr>
            </w:pPr>
            <w:r>
              <w:rPr>
                <w:sz w:val="24"/>
              </w:rPr>
              <w:t xml:space="preserve">L1 </w:t>
            </w:r>
            <w:r>
              <w:rPr>
                <w:spacing w:val="-2"/>
                <w:sz w:val="24"/>
              </w:rPr>
              <w:t>Cache</w:t>
            </w:r>
          </w:p>
        </w:tc>
        <w:tc>
          <w:tcPr>
            <w:tcW w:w="2157" w:type="dxa"/>
          </w:tcPr>
          <w:p w14:paraId="1238637C" w14:textId="77777777" w:rsidR="00D47F0E" w:rsidRDefault="007458BD">
            <w:pPr>
              <w:pStyle w:val="TableParagraph"/>
              <w:spacing w:before="1"/>
              <w:ind w:left="107"/>
              <w:rPr>
                <w:sz w:val="24"/>
              </w:rPr>
            </w:pPr>
            <w:r>
              <w:rPr>
                <w:sz w:val="24"/>
              </w:rPr>
              <w:t>~1–2</w:t>
            </w:r>
            <w:r>
              <w:rPr>
                <w:spacing w:val="-3"/>
                <w:sz w:val="24"/>
              </w:rPr>
              <w:t xml:space="preserve"> </w:t>
            </w:r>
            <w:r>
              <w:rPr>
                <w:spacing w:val="-2"/>
                <w:sz w:val="24"/>
              </w:rPr>
              <w:t>cycles</w:t>
            </w:r>
          </w:p>
        </w:tc>
        <w:tc>
          <w:tcPr>
            <w:tcW w:w="2155" w:type="dxa"/>
          </w:tcPr>
          <w:p w14:paraId="184D4C7D" w14:textId="77777777" w:rsidR="00D47F0E" w:rsidRDefault="007458BD">
            <w:pPr>
              <w:pStyle w:val="TableParagraph"/>
              <w:spacing w:before="1"/>
              <w:ind w:left="108"/>
              <w:rPr>
                <w:sz w:val="24"/>
              </w:rPr>
            </w:pPr>
            <w:r>
              <w:rPr>
                <w:sz w:val="24"/>
              </w:rPr>
              <w:t>Very</w:t>
            </w:r>
            <w:r>
              <w:rPr>
                <w:spacing w:val="-2"/>
                <w:sz w:val="24"/>
              </w:rPr>
              <w:t xml:space="preserve"> </w:t>
            </w:r>
            <w:r>
              <w:rPr>
                <w:spacing w:val="-4"/>
                <w:sz w:val="24"/>
              </w:rPr>
              <w:t>High</w:t>
            </w:r>
          </w:p>
        </w:tc>
        <w:tc>
          <w:tcPr>
            <w:tcW w:w="2160" w:type="dxa"/>
          </w:tcPr>
          <w:p w14:paraId="687C12FA" w14:textId="77777777" w:rsidR="00D47F0E" w:rsidRDefault="007458BD">
            <w:pPr>
              <w:pStyle w:val="TableParagraph"/>
              <w:spacing w:before="1"/>
              <w:ind w:left="109" w:right="137"/>
              <w:rPr>
                <w:sz w:val="24"/>
              </w:rPr>
            </w:pPr>
            <w:r>
              <w:rPr>
                <w:sz w:val="24"/>
              </w:rPr>
              <w:t>Serves</w:t>
            </w:r>
            <w:r>
              <w:rPr>
                <w:spacing w:val="-15"/>
                <w:sz w:val="24"/>
              </w:rPr>
              <w:t xml:space="preserve"> </w:t>
            </w:r>
            <w:r>
              <w:rPr>
                <w:sz w:val="24"/>
              </w:rPr>
              <w:t>per-core</w:t>
            </w:r>
            <w:r>
              <w:rPr>
                <w:spacing w:val="-15"/>
                <w:sz w:val="24"/>
              </w:rPr>
              <w:t xml:space="preserve"> </w:t>
            </w:r>
            <w:r>
              <w:rPr>
                <w:sz w:val="24"/>
              </w:rPr>
              <w:t xml:space="preserve">hot </w:t>
            </w:r>
            <w:r>
              <w:rPr>
                <w:spacing w:val="-2"/>
                <w:sz w:val="24"/>
              </w:rPr>
              <w:t xml:space="preserve">instructions/data; </w:t>
            </w:r>
            <w:r>
              <w:rPr>
                <w:sz w:val="24"/>
              </w:rPr>
              <w:t>too small to hold multiple apps'</w:t>
            </w:r>
          </w:p>
          <w:p w14:paraId="7AF0EA2B" w14:textId="77777777" w:rsidR="00D47F0E" w:rsidRDefault="007458BD">
            <w:pPr>
              <w:pStyle w:val="TableParagraph"/>
              <w:spacing w:line="254" w:lineRule="exact"/>
              <w:ind w:left="109"/>
              <w:rPr>
                <w:sz w:val="24"/>
              </w:rPr>
            </w:pPr>
            <w:r>
              <w:rPr>
                <w:sz w:val="24"/>
              </w:rPr>
              <w:t>working</w:t>
            </w:r>
            <w:r>
              <w:rPr>
                <w:spacing w:val="-2"/>
                <w:sz w:val="24"/>
              </w:rPr>
              <w:t xml:space="preserve"> </w:t>
            </w:r>
            <w:r>
              <w:rPr>
                <w:spacing w:val="-4"/>
                <w:sz w:val="24"/>
              </w:rPr>
              <w:t>sets</w:t>
            </w:r>
          </w:p>
        </w:tc>
      </w:tr>
      <w:tr w:rsidR="00D47F0E" w14:paraId="3136EA18" w14:textId="77777777">
        <w:trPr>
          <w:trHeight w:val="830"/>
        </w:trPr>
        <w:tc>
          <w:tcPr>
            <w:tcW w:w="2158" w:type="dxa"/>
          </w:tcPr>
          <w:p w14:paraId="4A65A002" w14:textId="77777777" w:rsidR="00D47F0E" w:rsidRDefault="007458BD">
            <w:pPr>
              <w:pStyle w:val="TableParagraph"/>
              <w:spacing w:before="1"/>
              <w:ind w:left="107"/>
              <w:rPr>
                <w:sz w:val="24"/>
              </w:rPr>
            </w:pPr>
            <w:r>
              <w:rPr>
                <w:sz w:val="24"/>
              </w:rPr>
              <w:t xml:space="preserve">L2 </w:t>
            </w:r>
            <w:r>
              <w:rPr>
                <w:spacing w:val="-2"/>
                <w:sz w:val="24"/>
              </w:rPr>
              <w:t>Cache</w:t>
            </w:r>
          </w:p>
        </w:tc>
        <w:tc>
          <w:tcPr>
            <w:tcW w:w="2157" w:type="dxa"/>
          </w:tcPr>
          <w:p w14:paraId="37B842BF" w14:textId="77777777" w:rsidR="00D47F0E" w:rsidRDefault="007458BD">
            <w:pPr>
              <w:pStyle w:val="TableParagraph"/>
              <w:spacing w:before="1"/>
              <w:ind w:left="107"/>
              <w:rPr>
                <w:sz w:val="24"/>
              </w:rPr>
            </w:pPr>
            <w:r>
              <w:rPr>
                <w:sz w:val="24"/>
              </w:rPr>
              <w:t>~10</w:t>
            </w:r>
            <w:r>
              <w:rPr>
                <w:spacing w:val="-2"/>
                <w:sz w:val="24"/>
              </w:rPr>
              <w:t xml:space="preserve"> cycles</w:t>
            </w:r>
          </w:p>
        </w:tc>
        <w:tc>
          <w:tcPr>
            <w:tcW w:w="2155" w:type="dxa"/>
          </w:tcPr>
          <w:p w14:paraId="32E560F2" w14:textId="77777777" w:rsidR="00D47F0E" w:rsidRDefault="007458BD">
            <w:pPr>
              <w:pStyle w:val="TableParagraph"/>
              <w:spacing w:before="1"/>
              <w:ind w:left="108"/>
              <w:rPr>
                <w:sz w:val="24"/>
              </w:rPr>
            </w:pPr>
            <w:r>
              <w:rPr>
                <w:spacing w:val="-4"/>
                <w:sz w:val="24"/>
              </w:rPr>
              <w:t>High</w:t>
            </w:r>
          </w:p>
        </w:tc>
        <w:tc>
          <w:tcPr>
            <w:tcW w:w="2160" w:type="dxa"/>
          </w:tcPr>
          <w:p w14:paraId="24C4E94D" w14:textId="77777777" w:rsidR="00D47F0E" w:rsidRDefault="007458BD">
            <w:pPr>
              <w:pStyle w:val="TableParagraph"/>
              <w:spacing w:line="276" w:lineRule="exact"/>
              <w:ind w:left="109" w:right="137"/>
              <w:rPr>
                <w:sz w:val="24"/>
              </w:rPr>
            </w:pPr>
            <w:r>
              <w:rPr>
                <w:sz w:val="24"/>
              </w:rPr>
              <w:t>Buffers per-core misses;</w:t>
            </w:r>
            <w:r>
              <w:rPr>
                <w:spacing w:val="-15"/>
                <w:sz w:val="24"/>
              </w:rPr>
              <w:t xml:space="preserve"> </w:t>
            </w:r>
            <w:r>
              <w:rPr>
                <w:sz w:val="24"/>
              </w:rPr>
              <w:t>still</w:t>
            </w:r>
            <w:r>
              <w:rPr>
                <w:spacing w:val="-15"/>
                <w:sz w:val="24"/>
              </w:rPr>
              <w:t xml:space="preserve"> </w:t>
            </w:r>
            <w:r>
              <w:rPr>
                <w:sz w:val="24"/>
              </w:rPr>
              <w:t>flushed on context switch</w:t>
            </w:r>
          </w:p>
        </w:tc>
      </w:tr>
      <w:tr w:rsidR="00D47F0E" w14:paraId="3160B5ED" w14:textId="77777777">
        <w:trPr>
          <w:trHeight w:val="1655"/>
        </w:trPr>
        <w:tc>
          <w:tcPr>
            <w:tcW w:w="2158" w:type="dxa"/>
          </w:tcPr>
          <w:p w14:paraId="22BF5A43" w14:textId="77777777" w:rsidR="00D47F0E" w:rsidRDefault="007458BD">
            <w:pPr>
              <w:pStyle w:val="TableParagraph"/>
              <w:spacing w:line="275" w:lineRule="exact"/>
              <w:ind w:left="107"/>
              <w:rPr>
                <w:sz w:val="24"/>
              </w:rPr>
            </w:pPr>
            <w:r>
              <w:rPr>
                <w:sz w:val="24"/>
              </w:rPr>
              <w:t>L3</w:t>
            </w:r>
            <w:r>
              <w:rPr>
                <w:spacing w:val="-1"/>
                <w:sz w:val="24"/>
              </w:rPr>
              <w:t xml:space="preserve"> </w:t>
            </w:r>
            <w:r>
              <w:rPr>
                <w:sz w:val="24"/>
              </w:rPr>
              <w:t>Cache</w:t>
            </w:r>
            <w:r>
              <w:rPr>
                <w:spacing w:val="-2"/>
                <w:sz w:val="24"/>
              </w:rPr>
              <w:t xml:space="preserve"> (shared)</w:t>
            </w:r>
          </w:p>
        </w:tc>
        <w:tc>
          <w:tcPr>
            <w:tcW w:w="2157" w:type="dxa"/>
          </w:tcPr>
          <w:p w14:paraId="21F67104" w14:textId="77777777" w:rsidR="00D47F0E" w:rsidRDefault="007458BD">
            <w:pPr>
              <w:pStyle w:val="TableParagraph"/>
              <w:spacing w:line="275" w:lineRule="exact"/>
              <w:ind w:left="107"/>
              <w:rPr>
                <w:sz w:val="24"/>
              </w:rPr>
            </w:pPr>
            <w:r>
              <w:rPr>
                <w:sz w:val="24"/>
              </w:rPr>
              <w:t>~30</w:t>
            </w:r>
            <w:r>
              <w:rPr>
                <w:spacing w:val="-2"/>
                <w:sz w:val="24"/>
              </w:rPr>
              <w:t xml:space="preserve"> cycles</w:t>
            </w:r>
          </w:p>
        </w:tc>
        <w:tc>
          <w:tcPr>
            <w:tcW w:w="2155" w:type="dxa"/>
          </w:tcPr>
          <w:p w14:paraId="065A7488" w14:textId="77777777" w:rsidR="00D47F0E" w:rsidRDefault="007458BD">
            <w:pPr>
              <w:pStyle w:val="TableParagraph"/>
              <w:spacing w:line="275" w:lineRule="exact"/>
              <w:ind w:left="108"/>
              <w:rPr>
                <w:sz w:val="24"/>
              </w:rPr>
            </w:pPr>
            <w:r>
              <w:rPr>
                <w:sz w:val="24"/>
              </w:rPr>
              <w:t>Moderate</w:t>
            </w:r>
            <w:r>
              <w:rPr>
                <w:spacing w:val="-3"/>
                <w:sz w:val="24"/>
              </w:rPr>
              <w:t xml:space="preserve"> </w:t>
            </w:r>
            <w:r>
              <w:rPr>
                <w:spacing w:val="-2"/>
                <w:sz w:val="24"/>
              </w:rPr>
              <w:t>(shared)</w:t>
            </w:r>
          </w:p>
        </w:tc>
        <w:tc>
          <w:tcPr>
            <w:tcW w:w="2160" w:type="dxa"/>
          </w:tcPr>
          <w:p w14:paraId="57354339" w14:textId="77777777" w:rsidR="00D47F0E" w:rsidRDefault="007458BD">
            <w:pPr>
              <w:pStyle w:val="TableParagraph"/>
              <w:spacing w:line="276" w:lineRule="exact"/>
              <w:ind w:left="109" w:right="243"/>
              <w:rPr>
                <w:sz w:val="24"/>
              </w:rPr>
            </w:pPr>
            <w:r>
              <w:rPr>
                <w:sz w:val="24"/>
              </w:rPr>
              <w:t>Retains</w:t>
            </w:r>
            <w:r>
              <w:rPr>
                <w:spacing w:val="-15"/>
                <w:sz w:val="24"/>
              </w:rPr>
              <w:t xml:space="preserve"> </w:t>
            </w:r>
            <w:r>
              <w:rPr>
                <w:sz w:val="24"/>
              </w:rPr>
              <w:t>some</w:t>
            </w:r>
            <w:r>
              <w:rPr>
                <w:spacing w:val="-15"/>
                <w:sz w:val="24"/>
              </w:rPr>
              <w:t xml:space="preserve"> </w:t>
            </w:r>
            <w:r>
              <w:rPr>
                <w:sz w:val="24"/>
              </w:rPr>
              <w:t xml:space="preserve">data across context switches if large enough — key to reducing reload </w:t>
            </w:r>
            <w:r>
              <w:rPr>
                <w:spacing w:val="-4"/>
                <w:sz w:val="24"/>
              </w:rPr>
              <w:t>cost</w:t>
            </w:r>
          </w:p>
        </w:tc>
      </w:tr>
      <w:tr w:rsidR="00D47F0E" w14:paraId="074ECD56" w14:textId="77777777">
        <w:trPr>
          <w:trHeight w:val="1380"/>
        </w:trPr>
        <w:tc>
          <w:tcPr>
            <w:tcW w:w="2158" w:type="dxa"/>
          </w:tcPr>
          <w:p w14:paraId="6630253B" w14:textId="77777777" w:rsidR="00D47F0E" w:rsidRDefault="007458BD">
            <w:pPr>
              <w:pStyle w:val="TableParagraph"/>
              <w:spacing w:line="275" w:lineRule="exact"/>
              <w:ind w:left="107"/>
              <w:rPr>
                <w:sz w:val="24"/>
              </w:rPr>
            </w:pPr>
            <w:r>
              <w:rPr>
                <w:sz w:val="24"/>
              </w:rPr>
              <w:t>DRAM</w:t>
            </w:r>
            <w:r>
              <w:rPr>
                <w:spacing w:val="-4"/>
                <w:sz w:val="24"/>
              </w:rPr>
              <w:t xml:space="preserve"> </w:t>
            </w:r>
            <w:r>
              <w:rPr>
                <w:spacing w:val="-2"/>
                <w:sz w:val="24"/>
              </w:rPr>
              <w:t>(LPDDR)</w:t>
            </w:r>
          </w:p>
        </w:tc>
        <w:tc>
          <w:tcPr>
            <w:tcW w:w="2157" w:type="dxa"/>
          </w:tcPr>
          <w:p w14:paraId="601123FF" w14:textId="77777777" w:rsidR="00D47F0E" w:rsidRDefault="007458BD">
            <w:pPr>
              <w:pStyle w:val="TableParagraph"/>
              <w:spacing w:line="275" w:lineRule="exact"/>
              <w:ind w:left="107"/>
              <w:rPr>
                <w:sz w:val="24"/>
              </w:rPr>
            </w:pPr>
            <w:r>
              <w:rPr>
                <w:sz w:val="24"/>
              </w:rPr>
              <w:t>~150–200</w:t>
            </w:r>
            <w:r>
              <w:rPr>
                <w:spacing w:val="-1"/>
                <w:sz w:val="24"/>
              </w:rPr>
              <w:t xml:space="preserve"> </w:t>
            </w:r>
            <w:r>
              <w:rPr>
                <w:spacing w:val="-2"/>
                <w:sz w:val="24"/>
              </w:rPr>
              <w:t>cycles</w:t>
            </w:r>
          </w:p>
        </w:tc>
        <w:tc>
          <w:tcPr>
            <w:tcW w:w="2155" w:type="dxa"/>
          </w:tcPr>
          <w:p w14:paraId="0C9EC621" w14:textId="77777777" w:rsidR="00D47F0E" w:rsidRDefault="007458BD">
            <w:pPr>
              <w:pStyle w:val="TableParagraph"/>
              <w:ind w:left="108" w:right="84"/>
              <w:rPr>
                <w:sz w:val="24"/>
              </w:rPr>
            </w:pPr>
            <w:r>
              <w:rPr>
                <w:sz w:val="24"/>
              </w:rPr>
              <w:t>Low</w:t>
            </w:r>
            <w:r>
              <w:rPr>
                <w:spacing w:val="-15"/>
                <w:sz w:val="24"/>
              </w:rPr>
              <w:t xml:space="preserve"> </w:t>
            </w:r>
            <w:r>
              <w:rPr>
                <w:sz w:val="24"/>
              </w:rPr>
              <w:t>relative</w:t>
            </w:r>
            <w:r>
              <w:rPr>
                <w:spacing w:val="-15"/>
                <w:sz w:val="24"/>
              </w:rPr>
              <w:t xml:space="preserve"> </w:t>
            </w:r>
            <w:r>
              <w:rPr>
                <w:sz w:val="24"/>
              </w:rPr>
              <w:t xml:space="preserve">to </w:t>
            </w:r>
            <w:r>
              <w:rPr>
                <w:spacing w:val="-2"/>
                <w:sz w:val="24"/>
              </w:rPr>
              <w:t>cache</w:t>
            </w:r>
          </w:p>
        </w:tc>
        <w:tc>
          <w:tcPr>
            <w:tcW w:w="2160" w:type="dxa"/>
          </w:tcPr>
          <w:p w14:paraId="4223A752" w14:textId="77777777" w:rsidR="00D47F0E" w:rsidRDefault="007458BD">
            <w:pPr>
              <w:pStyle w:val="TableParagraph"/>
              <w:ind w:left="109" w:right="243"/>
              <w:rPr>
                <w:sz w:val="24"/>
              </w:rPr>
            </w:pPr>
            <w:r>
              <w:rPr>
                <w:sz w:val="24"/>
              </w:rPr>
              <w:t>Every full cache miss chain ends here; narrow mobile</w:t>
            </w:r>
            <w:r>
              <w:rPr>
                <w:spacing w:val="-15"/>
                <w:sz w:val="24"/>
              </w:rPr>
              <w:t xml:space="preserve"> </w:t>
            </w:r>
            <w:r>
              <w:rPr>
                <w:sz w:val="24"/>
              </w:rPr>
              <w:t>bus</w:t>
            </w:r>
            <w:r>
              <w:rPr>
                <w:spacing w:val="-15"/>
                <w:sz w:val="24"/>
              </w:rPr>
              <w:t xml:space="preserve"> </w:t>
            </w:r>
            <w:r>
              <w:rPr>
                <w:sz w:val="24"/>
              </w:rPr>
              <w:t>limits</w:t>
            </w:r>
          </w:p>
          <w:p w14:paraId="6CD6CBA1" w14:textId="77777777" w:rsidR="00D47F0E" w:rsidRDefault="007458BD">
            <w:pPr>
              <w:pStyle w:val="TableParagraph"/>
              <w:spacing w:line="257" w:lineRule="exact"/>
              <w:ind w:left="109"/>
              <w:rPr>
                <w:sz w:val="24"/>
              </w:rPr>
            </w:pPr>
            <w:r>
              <w:rPr>
                <w:spacing w:val="-2"/>
                <w:sz w:val="24"/>
              </w:rPr>
              <w:t>throughput</w:t>
            </w:r>
          </w:p>
        </w:tc>
      </w:tr>
    </w:tbl>
    <w:p w14:paraId="75281ACE" w14:textId="77777777" w:rsidR="00D47F0E" w:rsidRDefault="00D47F0E">
      <w:pPr>
        <w:pStyle w:val="BodyText"/>
        <w:spacing w:before="243"/>
        <w:rPr>
          <w:b/>
        </w:rPr>
      </w:pPr>
    </w:p>
    <w:p w14:paraId="1E994461" w14:textId="77777777" w:rsidR="00D47F0E" w:rsidRDefault="007458BD">
      <w:pPr>
        <w:pStyle w:val="Heading1"/>
        <w:numPr>
          <w:ilvl w:val="0"/>
          <w:numId w:val="1"/>
        </w:numPr>
        <w:tabs>
          <w:tab w:val="left" w:pos="960"/>
        </w:tabs>
      </w:pPr>
      <w:r>
        <w:t>Proposed</w:t>
      </w:r>
      <w:r>
        <w:rPr>
          <w:spacing w:val="-4"/>
        </w:rPr>
        <w:t xml:space="preserve"> </w:t>
      </w:r>
      <w:r>
        <w:t>Solution</w:t>
      </w:r>
      <w:r>
        <w:rPr>
          <w:spacing w:val="-4"/>
        </w:rPr>
        <w:t xml:space="preserve"> </w:t>
      </w:r>
      <w:r>
        <w:rPr>
          <w:spacing w:val="-2"/>
        </w:rPr>
        <w:t>Design</w:t>
      </w:r>
    </w:p>
    <w:p w14:paraId="78E0F44F" w14:textId="77777777" w:rsidR="00D47F0E" w:rsidRDefault="007458BD">
      <w:pPr>
        <w:pStyle w:val="BodyText"/>
        <w:spacing w:before="240" w:line="276" w:lineRule="auto"/>
        <w:ind w:left="720" w:right="1452"/>
      </w:pPr>
      <w:r>
        <w:t>Redesign the hierarchy so the shared L3 acts as a larger 'victim'/retention cache sized to hold the combined working sets of 2–3 recently used apps, add way-partitioning so a foreground</w:t>
      </w:r>
      <w:r>
        <w:rPr>
          <w:spacing w:val="-2"/>
        </w:rPr>
        <w:t xml:space="preserve"> </w:t>
      </w:r>
      <w:r>
        <w:t>app</w:t>
      </w:r>
      <w:r>
        <w:rPr>
          <w:spacing w:val="-4"/>
        </w:rPr>
        <w:t xml:space="preserve"> </w:t>
      </w:r>
      <w:r>
        <w:t>cannot</w:t>
      </w:r>
      <w:r>
        <w:rPr>
          <w:spacing w:val="-4"/>
        </w:rPr>
        <w:t xml:space="preserve"> </w:t>
      </w:r>
      <w:r>
        <w:t>evict</w:t>
      </w:r>
      <w:r>
        <w:rPr>
          <w:spacing w:val="-4"/>
        </w:rPr>
        <w:t xml:space="preserve"> </w:t>
      </w:r>
      <w:r>
        <w:t>the</w:t>
      </w:r>
      <w:r>
        <w:rPr>
          <w:spacing w:val="-4"/>
        </w:rPr>
        <w:t xml:space="preserve"> </w:t>
      </w:r>
      <w:r>
        <w:t>whole</w:t>
      </w:r>
      <w:r>
        <w:rPr>
          <w:spacing w:val="-4"/>
        </w:rPr>
        <w:t xml:space="preserve"> </w:t>
      </w:r>
      <w:r>
        <w:t>L3,</w:t>
      </w:r>
      <w:r>
        <w:rPr>
          <w:spacing w:val="-4"/>
        </w:rPr>
        <w:t xml:space="preserve"> </w:t>
      </w:r>
      <w:r>
        <w:t>and</w:t>
      </w:r>
      <w:r>
        <w:rPr>
          <w:spacing w:val="-4"/>
        </w:rPr>
        <w:t xml:space="preserve"> </w:t>
      </w:r>
      <w:r>
        <w:t>widen/duplex</w:t>
      </w:r>
      <w:r>
        <w:rPr>
          <w:spacing w:val="-4"/>
        </w:rPr>
        <w:t xml:space="preserve"> </w:t>
      </w:r>
      <w:r>
        <w:t>the</w:t>
      </w:r>
      <w:r>
        <w:rPr>
          <w:spacing w:val="-4"/>
        </w:rPr>
        <w:t xml:space="preserve"> </w:t>
      </w:r>
      <w:r>
        <w:t>LPDDR</w:t>
      </w:r>
      <w:r>
        <w:rPr>
          <w:spacing w:val="-4"/>
        </w:rPr>
        <w:t xml:space="preserve"> </w:t>
      </w:r>
      <w:r>
        <w:t>channel</w:t>
      </w:r>
      <w:r>
        <w:rPr>
          <w:spacing w:val="-4"/>
        </w:rPr>
        <w:t xml:space="preserve"> </w:t>
      </w:r>
      <w:r>
        <w:t>to</w:t>
      </w:r>
      <w:r>
        <w:rPr>
          <w:spacing w:val="-4"/>
        </w:rPr>
        <w:t xml:space="preserve"> </w:t>
      </w:r>
      <w:r>
        <w:t>raise</w:t>
      </w:r>
    </w:p>
    <w:p w14:paraId="690967F1" w14:textId="77777777" w:rsidR="00D47F0E" w:rsidRDefault="00D47F0E">
      <w:pPr>
        <w:pStyle w:val="BodyText"/>
        <w:spacing w:line="276" w:lineRule="auto"/>
        <w:sectPr w:rsidR="00D47F0E">
          <w:pgSz w:w="12240" w:h="15840"/>
          <w:pgMar w:top="1360" w:right="360" w:bottom="280" w:left="1080" w:header="720" w:footer="720" w:gutter="0"/>
          <w:cols w:space="720"/>
        </w:sectPr>
      </w:pPr>
    </w:p>
    <w:p w14:paraId="28E58276" w14:textId="77777777" w:rsidR="00D47F0E" w:rsidRDefault="007458BD">
      <w:pPr>
        <w:pStyle w:val="BodyText"/>
        <w:spacing w:before="79" w:line="276" w:lineRule="auto"/>
        <w:ind w:left="720" w:right="1508"/>
      </w:pPr>
      <w:r>
        <w:lastRenderedPageBreak/>
        <w:t>DRAM</w:t>
      </w:r>
      <w:r>
        <w:rPr>
          <w:spacing w:val="-5"/>
        </w:rPr>
        <w:t xml:space="preserve"> </w:t>
      </w:r>
      <w:r>
        <w:t>throughput</w:t>
      </w:r>
      <w:r>
        <w:rPr>
          <w:spacing w:val="-4"/>
        </w:rPr>
        <w:t xml:space="preserve"> </w:t>
      </w:r>
      <w:r>
        <w:t>for</w:t>
      </w:r>
      <w:r>
        <w:rPr>
          <w:spacing w:val="-6"/>
        </w:rPr>
        <w:t xml:space="preserve"> </w:t>
      </w:r>
      <w:r>
        <w:t>the</w:t>
      </w:r>
      <w:r>
        <w:rPr>
          <w:spacing w:val="-4"/>
        </w:rPr>
        <w:t xml:space="preserve"> </w:t>
      </w:r>
      <w:r>
        <w:t>residual</w:t>
      </w:r>
      <w:r>
        <w:rPr>
          <w:spacing w:val="-4"/>
        </w:rPr>
        <w:t xml:space="preserve"> </w:t>
      </w:r>
      <w:r>
        <w:t>misses.</w:t>
      </w:r>
      <w:r>
        <w:rPr>
          <w:spacing w:val="-4"/>
        </w:rPr>
        <w:t xml:space="preserve"> </w:t>
      </w:r>
      <w:r>
        <w:t>This</w:t>
      </w:r>
      <w:r>
        <w:rPr>
          <w:spacing w:val="-4"/>
        </w:rPr>
        <w:t xml:space="preserve"> </w:t>
      </w:r>
      <w:r>
        <w:t>shortens</w:t>
      </w:r>
      <w:r>
        <w:rPr>
          <w:spacing w:val="-5"/>
        </w:rPr>
        <w:t xml:space="preserve"> </w:t>
      </w:r>
      <w:r>
        <w:t>the</w:t>
      </w:r>
      <w:r>
        <w:rPr>
          <w:spacing w:val="-5"/>
        </w:rPr>
        <w:t xml:space="preserve"> </w:t>
      </w:r>
      <w:r>
        <w:t>effective</w:t>
      </w:r>
      <w:r>
        <w:rPr>
          <w:spacing w:val="-5"/>
        </w:rPr>
        <w:t xml:space="preserve"> </w:t>
      </w:r>
      <w:r>
        <w:t>miss</w:t>
      </w:r>
      <w:r>
        <w:rPr>
          <w:spacing w:val="-2"/>
        </w:rPr>
        <w:t xml:space="preserve"> </w:t>
      </w:r>
      <w:r>
        <w:t>chain</w:t>
      </w:r>
      <w:r>
        <w:rPr>
          <w:spacing w:val="-4"/>
        </w:rPr>
        <w:t xml:space="preserve"> </w:t>
      </w:r>
      <w:r>
        <w:t>from full DRAM round-trips to mostly L3 hits.</w:t>
      </w:r>
    </w:p>
    <w:p w14:paraId="07CAB0A7" w14:textId="77777777" w:rsidR="00D47F0E" w:rsidRDefault="007458BD">
      <w:pPr>
        <w:pStyle w:val="BodyText"/>
        <w:spacing w:before="71"/>
        <w:rPr>
          <w:sz w:val="20"/>
        </w:rPr>
      </w:pPr>
      <w:r>
        <w:rPr>
          <w:noProof/>
          <w:sz w:val="20"/>
        </w:rPr>
        <w:drawing>
          <wp:anchor distT="0" distB="0" distL="0" distR="0" simplePos="0" relativeHeight="487587840" behindDoc="1" locked="0" layoutInCell="1" allowOverlap="1" wp14:anchorId="75C131D0" wp14:editId="0FA0F865">
            <wp:simplePos x="0" y="0"/>
            <wp:positionH relativeFrom="page">
              <wp:posOffset>1221973</wp:posOffset>
            </wp:positionH>
            <wp:positionV relativeFrom="paragraph">
              <wp:posOffset>206891</wp:posOffset>
            </wp:positionV>
            <wp:extent cx="5066212" cy="299656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066212" cy="2996565"/>
                    </a:xfrm>
                    <a:prstGeom prst="rect">
                      <a:avLst/>
                    </a:prstGeom>
                  </pic:spPr>
                </pic:pic>
              </a:graphicData>
            </a:graphic>
          </wp:anchor>
        </w:drawing>
      </w:r>
    </w:p>
    <w:p w14:paraId="05E7AA99" w14:textId="77777777" w:rsidR="00D47F0E" w:rsidRDefault="00D47F0E">
      <w:pPr>
        <w:pStyle w:val="BodyText"/>
      </w:pPr>
    </w:p>
    <w:p w14:paraId="23885E57" w14:textId="77777777" w:rsidR="00D47F0E" w:rsidRDefault="00D47F0E">
      <w:pPr>
        <w:pStyle w:val="BodyText"/>
      </w:pPr>
    </w:p>
    <w:p w14:paraId="4197F045" w14:textId="77777777" w:rsidR="00D47F0E" w:rsidRDefault="00D47F0E">
      <w:pPr>
        <w:pStyle w:val="BodyText"/>
      </w:pPr>
    </w:p>
    <w:p w14:paraId="7CE95789" w14:textId="77777777" w:rsidR="00D47F0E" w:rsidRDefault="00D47F0E">
      <w:pPr>
        <w:pStyle w:val="BodyText"/>
      </w:pPr>
    </w:p>
    <w:p w14:paraId="1ED0261F" w14:textId="77777777" w:rsidR="00D47F0E" w:rsidRDefault="00D47F0E">
      <w:pPr>
        <w:pStyle w:val="BodyText"/>
        <w:spacing w:before="113"/>
      </w:pPr>
    </w:p>
    <w:p w14:paraId="325336C6" w14:textId="77777777" w:rsidR="00D47F0E" w:rsidRDefault="007458BD">
      <w:pPr>
        <w:pStyle w:val="Heading1"/>
        <w:numPr>
          <w:ilvl w:val="0"/>
          <w:numId w:val="1"/>
        </w:numPr>
        <w:tabs>
          <w:tab w:val="left" w:pos="960"/>
        </w:tabs>
      </w:pPr>
      <w:r>
        <w:t>Use</w:t>
      </w:r>
      <w:r>
        <w:rPr>
          <w:spacing w:val="-4"/>
        </w:rPr>
        <w:t xml:space="preserve"> </w:t>
      </w:r>
      <w:r>
        <w:t>of</w:t>
      </w:r>
      <w:r>
        <w:rPr>
          <w:spacing w:val="-2"/>
        </w:rPr>
        <w:t xml:space="preserve"> </w:t>
      </w:r>
      <w:r>
        <w:t>Tools</w:t>
      </w:r>
      <w:r>
        <w:rPr>
          <w:spacing w:val="-2"/>
        </w:rPr>
        <w:t xml:space="preserve"> </w:t>
      </w:r>
      <w:r>
        <w:t>/</w:t>
      </w:r>
      <w:r>
        <w:rPr>
          <w:spacing w:val="-2"/>
        </w:rPr>
        <w:t xml:space="preserve"> </w:t>
      </w:r>
      <w:r>
        <w:t>Supporting</w:t>
      </w:r>
      <w:r>
        <w:rPr>
          <w:spacing w:val="-2"/>
        </w:rPr>
        <w:t xml:space="preserve"> </w:t>
      </w:r>
      <w:r>
        <w:t>Data</w:t>
      </w:r>
      <w:r>
        <w:rPr>
          <w:spacing w:val="-1"/>
        </w:rPr>
        <w:t xml:space="preserve"> </w:t>
      </w:r>
      <w:r>
        <w:rPr>
          <w:spacing w:val="-2"/>
        </w:rPr>
        <w:t>(Visualization)</w:t>
      </w:r>
    </w:p>
    <w:p w14:paraId="3D6916A8" w14:textId="77777777" w:rsidR="00D47F0E" w:rsidRDefault="007458BD">
      <w:pPr>
        <w:pStyle w:val="BodyText"/>
        <w:spacing w:before="127"/>
        <w:rPr>
          <w:b/>
          <w:sz w:val="20"/>
        </w:rPr>
      </w:pPr>
      <w:r>
        <w:rPr>
          <w:b/>
          <w:noProof/>
          <w:sz w:val="20"/>
        </w:rPr>
        <w:drawing>
          <wp:anchor distT="0" distB="0" distL="0" distR="0" simplePos="0" relativeHeight="487588352" behindDoc="1" locked="0" layoutInCell="1" allowOverlap="1" wp14:anchorId="2D65E9AC" wp14:editId="39C2410E">
            <wp:simplePos x="0" y="0"/>
            <wp:positionH relativeFrom="page">
              <wp:posOffset>1318331</wp:posOffset>
            </wp:positionH>
            <wp:positionV relativeFrom="paragraph">
              <wp:posOffset>242398</wp:posOffset>
            </wp:positionV>
            <wp:extent cx="5142670" cy="258632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142670" cy="2586323"/>
                    </a:xfrm>
                    <a:prstGeom prst="rect">
                      <a:avLst/>
                    </a:prstGeom>
                  </pic:spPr>
                </pic:pic>
              </a:graphicData>
            </a:graphic>
          </wp:anchor>
        </w:drawing>
      </w:r>
    </w:p>
    <w:p w14:paraId="039704E0" w14:textId="77777777" w:rsidR="00D47F0E" w:rsidRDefault="00D47F0E">
      <w:pPr>
        <w:pStyle w:val="BodyText"/>
        <w:spacing w:before="139"/>
        <w:rPr>
          <w:b/>
        </w:rPr>
      </w:pPr>
    </w:p>
    <w:p w14:paraId="53A2B0AF" w14:textId="77777777" w:rsidR="00D47F0E" w:rsidRDefault="007458BD">
      <w:pPr>
        <w:ind w:left="1593"/>
        <w:rPr>
          <w:i/>
          <w:sz w:val="24"/>
        </w:rPr>
      </w:pPr>
      <w:r>
        <w:rPr>
          <w:i/>
          <w:sz w:val="24"/>
        </w:rPr>
        <w:t>Fig.</w:t>
      </w:r>
      <w:r>
        <w:rPr>
          <w:i/>
          <w:spacing w:val="-3"/>
          <w:sz w:val="24"/>
        </w:rPr>
        <w:t xml:space="preserve"> </w:t>
      </w:r>
      <w:r>
        <w:rPr>
          <w:i/>
          <w:sz w:val="24"/>
        </w:rPr>
        <w:t>Q1</w:t>
      </w:r>
      <w:r>
        <w:rPr>
          <w:i/>
          <w:spacing w:val="-1"/>
          <w:sz w:val="24"/>
        </w:rPr>
        <w:t xml:space="preserve"> </w:t>
      </w:r>
      <w:r>
        <w:rPr>
          <w:i/>
          <w:sz w:val="24"/>
        </w:rPr>
        <w:t>—</w:t>
      </w:r>
      <w:r>
        <w:rPr>
          <w:i/>
          <w:spacing w:val="-1"/>
          <w:sz w:val="24"/>
        </w:rPr>
        <w:t xml:space="preserve"> </w:t>
      </w:r>
      <w:r>
        <w:rPr>
          <w:i/>
          <w:sz w:val="24"/>
        </w:rPr>
        <w:t>Latency</w:t>
      </w:r>
      <w:r>
        <w:rPr>
          <w:i/>
          <w:spacing w:val="-1"/>
          <w:sz w:val="24"/>
        </w:rPr>
        <w:t xml:space="preserve"> </w:t>
      </w:r>
      <w:r>
        <w:rPr>
          <w:i/>
          <w:sz w:val="24"/>
        </w:rPr>
        <w:t>by</w:t>
      </w:r>
      <w:r>
        <w:rPr>
          <w:i/>
          <w:spacing w:val="-2"/>
          <w:sz w:val="24"/>
        </w:rPr>
        <w:t xml:space="preserve"> </w:t>
      </w:r>
      <w:r>
        <w:rPr>
          <w:i/>
          <w:sz w:val="24"/>
        </w:rPr>
        <w:t>memory</w:t>
      </w:r>
      <w:r>
        <w:rPr>
          <w:i/>
          <w:spacing w:val="-2"/>
          <w:sz w:val="24"/>
        </w:rPr>
        <w:t xml:space="preserve"> </w:t>
      </w:r>
      <w:r>
        <w:rPr>
          <w:i/>
          <w:sz w:val="24"/>
        </w:rPr>
        <w:t>level,</w:t>
      </w:r>
      <w:r>
        <w:rPr>
          <w:i/>
          <w:spacing w:val="-1"/>
          <w:sz w:val="24"/>
        </w:rPr>
        <w:t xml:space="preserve"> </w:t>
      </w:r>
      <w:r>
        <w:rPr>
          <w:i/>
          <w:sz w:val="24"/>
        </w:rPr>
        <w:t>current SoC</w:t>
      </w:r>
      <w:r>
        <w:rPr>
          <w:i/>
          <w:spacing w:val="2"/>
          <w:sz w:val="24"/>
        </w:rPr>
        <w:t xml:space="preserve"> </w:t>
      </w:r>
      <w:r>
        <w:rPr>
          <w:i/>
          <w:sz w:val="24"/>
        </w:rPr>
        <w:t>hierarchy</w:t>
      </w:r>
      <w:r>
        <w:rPr>
          <w:i/>
          <w:spacing w:val="-1"/>
          <w:sz w:val="24"/>
        </w:rPr>
        <w:t xml:space="preserve"> </w:t>
      </w:r>
      <w:r>
        <w:rPr>
          <w:i/>
          <w:sz w:val="24"/>
        </w:rPr>
        <w:t xml:space="preserve">(log </w:t>
      </w:r>
      <w:r>
        <w:rPr>
          <w:i/>
          <w:spacing w:val="-2"/>
          <w:sz w:val="24"/>
        </w:rPr>
        <w:t>scale).</w:t>
      </w:r>
    </w:p>
    <w:p w14:paraId="236102F7" w14:textId="77777777" w:rsidR="00D47F0E" w:rsidRDefault="00D47F0E">
      <w:pPr>
        <w:rPr>
          <w:i/>
          <w:sz w:val="24"/>
        </w:rPr>
        <w:sectPr w:rsidR="00D47F0E">
          <w:pgSz w:w="12240" w:h="15840"/>
          <w:pgMar w:top="1360" w:right="360" w:bottom="280" w:left="1080" w:header="720" w:footer="720" w:gutter="0"/>
          <w:cols w:space="720"/>
        </w:sectPr>
      </w:pPr>
    </w:p>
    <w:p w14:paraId="5BBB8BF4" w14:textId="77777777" w:rsidR="00D47F0E" w:rsidRDefault="007458BD">
      <w:pPr>
        <w:pStyle w:val="Heading1"/>
        <w:numPr>
          <w:ilvl w:val="0"/>
          <w:numId w:val="1"/>
        </w:numPr>
        <w:tabs>
          <w:tab w:val="left" w:pos="960"/>
        </w:tabs>
        <w:spacing w:before="79"/>
      </w:pPr>
      <w:r>
        <w:lastRenderedPageBreak/>
        <w:t>Analysis</w:t>
      </w:r>
      <w:r>
        <w:rPr>
          <w:spacing w:val="-3"/>
        </w:rPr>
        <w:t xml:space="preserve"> </w:t>
      </w:r>
      <w:r>
        <w:t>&amp;</w:t>
      </w:r>
      <w:r>
        <w:rPr>
          <w:spacing w:val="-4"/>
        </w:rPr>
        <w:t xml:space="preserve"> </w:t>
      </w:r>
      <w:r>
        <w:t>Expected</w:t>
      </w:r>
      <w:r>
        <w:rPr>
          <w:spacing w:val="-2"/>
        </w:rPr>
        <w:t xml:space="preserve"> Outcome</w:t>
      </w:r>
    </w:p>
    <w:p w14:paraId="44F501C2" w14:textId="77777777" w:rsidR="00D47F0E" w:rsidRDefault="007458BD">
      <w:pPr>
        <w:pStyle w:val="BodyText"/>
        <w:spacing w:before="243" w:line="276" w:lineRule="auto"/>
        <w:ind w:left="720" w:right="1452"/>
      </w:pPr>
      <w:r>
        <w:t>With an enlarged, partitioned L3 (8–16 MB) and dual-channel LPDDR5X, the expected effect is a significant cut in average memory access time (AMAT) during app switches, since</w:t>
      </w:r>
      <w:r>
        <w:rPr>
          <w:spacing w:val="-6"/>
        </w:rPr>
        <w:t xml:space="preserve"> </w:t>
      </w:r>
      <w:r>
        <w:t>the</w:t>
      </w:r>
      <w:r>
        <w:rPr>
          <w:spacing w:val="-4"/>
        </w:rPr>
        <w:t xml:space="preserve"> </w:t>
      </w:r>
      <w:r>
        <w:t>majority</w:t>
      </w:r>
      <w:r>
        <w:rPr>
          <w:spacing w:val="-4"/>
        </w:rPr>
        <w:t xml:space="preserve"> </w:t>
      </w:r>
      <w:r>
        <w:t>of</w:t>
      </w:r>
      <w:r>
        <w:rPr>
          <w:spacing w:val="-4"/>
        </w:rPr>
        <w:t xml:space="preserve"> </w:t>
      </w:r>
      <w:r>
        <w:t>reloaded</w:t>
      </w:r>
      <w:r>
        <w:rPr>
          <w:spacing w:val="-4"/>
        </w:rPr>
        <w:t xml:space="preserve"> </w:t>
      </w:r>
      <w:r>
        <w:t>pages/instructions</w:t>
      </w:r>
      <w:r>
        <w:rPr>
          <w:spacing w:val="-5"/>
        </w:rPr>
        <w:t xml:space="preserve"> </w:t>
      </w:r>
      <w:r>
        <w:t>are</w:t>
      </w:r>
      <w:r>
        <w:rPr>
          <w:spacing w:val="-6"/>
        </w:rPr>
        <w:t xml:space="preserve"> </w:t>
      </w:r>
      <w:r>
        <w:t>served</w:t>
      </w:r>
      <w:r>
        <w:rPr>
          <w:spacing w:val="-4"/>
        </w:rPr>
        <w:t xml:space="preserve"> </w:t>
      </w:r>
      <w:r>
        <w:t>from</w:t>
      </w:r>
      <w:r>
        <w:rPr>
          <w:spacing w:val="-4"/>
        </w:rPr>
        <w:t xml:space="preserve"> </w:t>
      </w:r>
      <w:r>
        <w:t>L3</w:t>
      </w:r>
      <w:r>
        <w:rPr>
          <w:spacing w:val="-2"/>
        </w:rPr>
        <w:t xml:space="preserve"> </w:t>
      </w:r>
      <w:r>
        <w:t>(~30</w:t>
      </w:r>
      <w:r>
        <w:rPr>
          <w:spacing w:val="-4"/>
        </w:rPr>
        <w:t xml:space="preserve"> </w:t>
      </w:r>
      <w:r>
        <w:t>cycles)</w:t>
      </w:r>
      <w:r>
        <w:rPr>
          <w:spacing w:val="-5"/>
        </w:rPr>
        <w:t xml:space="preserve"> </w:t>
      </w:r>
      <w:r>
        <w:t>instead of DRAM (~200 cycles) — an estimated 5–6x latency reduction for the app-switch critical path, translating to smoother UI transitions within the same power budget.</w:t>
      </w:r>
    </w:p>
    <w:p w14:paraId="06513B75" w14:textId="77777777" w:rsidR="00D47F0E" w:rsidRDefault="00D47F0E">
      <w:pPr>
        <w:pStyle w:val="BodyText"/>
      </w:pPr>
    </w:p>
    <w:p w14:paraId="7562B205" w14:textId="77777777" w:rsidR="00D47F0E" w:rsidRDefault="00D47F0E">
      <w:pPr>
        <w:pStyle w:val="BodyText"/>
        <w:spacing w:before="165"/>
      </w:pPr>
    </w:p>
    <w:p w14:paraId="665464B2" w14:textId="77777777" w:rsidR="00D47F0E" w:rsidRDefault="007458BD">
      <w:pPr>
        <w:pStyle w:val="Heading1"/>
        <w:ind w:left="720" w:firstLine="0"/>
      </w:pPr>
      <w:r>
        <w:t>Q2.</w:t>
      </w:r>
      <w:r>
        <w:rPr>
          <w:spacing w:val="-2"/>
        </w:rPr>
        <w:t xml:space="preserve"> </w:t>
      </w:r>
      <w:r>
        <w:t>Cloud</w:t>
      </w:r>
      <w:r>
        <w:rPr>
          <w:spacing w:val="-2"/>
        </w:rPr>
        <w:t xml:space="preserve"> </w:t>
      </w:r>
      <w:r>
        <w:t>Server</w:t>
      </w:r>
      <w:r>
        <w:rPr>
          <w:spacing w:val="-3"/>
        </w:rPr>
        <w:t xml:space="preserve"> </w:t>
      </w:r>
      <w:r>
        <w:t>Memory</w:t>
      </w:r>
      <w:r>
        <w:rPr>
          <w:spacing w:val="-1"/>
        </w:rPr>
        <w:t xml:space="preserve"> </w:t>
      </w:r>
      <w:r>
        <w:rPr>
          <w:spacing w:val="-2"/>
        </w:rPr>
        <w:t>Bottleneck</w:t>
      </w:r>
    </w:p>
    <w:p w14:paraId="4EA7FCAB" w14:textId="77777777" w:rsidR="00D47F0E" w:rsidRDefault="007458BD">
      <w:pPr>
        <w:pStyle w:val="BodyText"/>
        <w:spacing w:before="41" w:line="276" w:lineRule="auto"/>
        <w:ind w:left="720" w:right="1452"/>
      </w:pPr>
      <w:r>
        <w:rPr>
          <w:b/>
        </w:rPr>
        <w:t xml:space="preserve">Scenario: </w:t>
      </w:r>
      <w:r>
        <w:t>A cloud service provider experiences high latency in database queries. Compare</w:t>
      </w:r>
      <w:r>
        <w:rPr>
          <w:spacing w:val="-5"/>
        </w:rPr>
        <w:t xml:space="preserve"> </w:t>
      </w:r>
      <w:r>
        <w:t>cache</w:t>
      </w:r>
      <w:r>
        <w:rPr>
          <w:spacing w:val="-5"/>
        </w:rPr>
        <w:t xml:space="preserve"> </w:t>
      </w:r>
      <w:r>
        <w:t>hierarchy</w:t>
      </w:r>
      <w:r>
        <w:rPr>
          <w:spacing w:val="-2"/>
        </w:rPr>
        <w:t xml:space="preserve"> </w:t>
      </w:r>
      <w:r>
        <w:t>vs</w:t>
      </w:r>
      <w:r>
        <w:rPr>
          <w:spacing w:val="-5"/>
        </w:rPr>
        <w:t xml:space="preserve"> </w:t>
      </w:r>
      <w:r>
        <w:t>virtual</w:t>
      </w:r>
      <w:r>
        <w:rPr>
          <w:spacing w:val="-4"/>
        </w:rPr>
        <w:t xml:space="preserve"> </w:t>
      </w:r>
      <w:r>
        <w:t>memory</w:t>
      </w:r>
      <w:r>
        <w:rPr>
          <w:spacing w:val="-4"/>
        </w:rPr>
        <w:t xml:space="preserve"> </w:t>
      </w:r>
      <w:r>
        <w:t>paging</w:t>
      </w:r>
      <w:r>
        <w:rPr>
          <w:spacing w:val="-4"/>
        </w:rPr>
        <w:t xml:space="preserve"> </w:t>
      </w:r>
      <w:r>
        <w:t>and</w:t>
      </w:r>
      <w:r>
        <w:rPr>
          <w:spacing w:val="-4"/>
        </w:rPr>
        <w:t xml:space="preserve"> </w:t>
      </w:r>
      <w:r>
        <w:t>recommend</w:t>
      </w:r>
      <w:r>
        <w:rPr>
          <w:spacing w:val="-4"/>
        </w:rPr>
        <w:t xml:space="preserve"> </w:t>
      </w:r>
      <w:r>
        <w:t>improvements</w:t>
      </w:r>
      <w:r>
        <w:rPr>
          <w:spacing w:val="-5"/>
        </w:rPr>
        <w:t xml:space="preserve"> </w:t>
      </w:r>
      <w:r>
        <w:t>using appropriate memory technologies.</w:t>
      </w:r>
    </w:p>
    <w:p w14:paraId="1D951D91" w14:textId="77777777" w:rsidR="00D47F0E" w:rsidRDefault="007458BD">
      <w:pPr>
        <w:pStyle w:val="Heading1"/>
        <w:numPr>
          <w:ilvl w:val="0"/>
          <w:numId w:val="5"/>
        </w:numPr>
        <w:tabs>
          <w:tab w:val="left" w:pos="960"/>
        </w:tabs>
        <w:spacing w:before="200"/>
      </w:pPr>
      <w:r>
        <w:t>Understanding</w:t>
      </w:r>
      <w:r>
        <w:rPr>
          <w:spacing w:val="-3"/>
        </w:rPr>
        <w:t xml:space="preserve"> </w:t>
      </w:r>
      <w:r>
        <w:t>of</w:t>
      </w:r>
      <w:r>
        <w:rPr>
          <w:spacing w:val="-3"/>
        </w:rPr>
        <w:t xml:space="preserve"> </w:t>
      </w:r>
      <w:r>
        <w:t>the</w:t>
      </w:r>
      <w:r>
        <w:rPr>
          <w:spacing w:val="-4"/>
        </w:rPr>
        <w:t xml:space="preserve"> </w:t>
      </w:r>
      <w:r>
        <w:t>Industry</w:t>
      </w:r>
      <w:r>
        <w:rPr>
          <w:spacing w:val="-2"/>
        </w:rPr>
        <w:t xml:space="preserve"> Problem</w:t>
      </w:r>
    </w:p>
    <w:p w14:paraId="7C9BF74C" w14:textId="77777777" w:rsidR="00D47F0E" w:rsidRDefault="007458BD">
      <w:pPr>
        <w:pStyle w:val="BodyText"/>
        <w:spacing w:before="243" w:line="276" w:lineRule="auto"/>
        <w:ind w:left="720" w:right="1486"/>
      </w:pPr>
      <w:r>
        <w:t>Database workloads on cloud servers have working sets far larger than any cache level, so queries constantly cross from the CPU cache hierarchy into the OS-managed virtual memory system. High query latency typically indicates frequent TLB misses, page-table walks, or — worst case — page faults that hit secondary storage. The problem must be understood</w:t>
      </w:r>
      <w:r>
        <w:rPr>
          <w:spacing w:val="-4"/>
        </w:rPr>
        <w:t xml:space="preserve"> </w:t>
      </w:r>
      <w:r>
        <w:t>at</w:t>
      </w:r>
      <w:r>
        <w:rPr>
          <w:spacing w:val="-4"/>
        </w:rPr>
        <w:t xml:space="preserve"> </w:t>
      </w:r>
      <w:r>
        <w:t>two</w:t>
      </w:r>
      <w:r>
        <w:rPr>
          <w:spacing w:val="-4"/>
        </w:rPr>
        <w:t xml:space="preserve"> </w:t>
      </w:r>
      <w:r>
        <w:t>levels:</w:t>
      </w:r>
      <w:r>
        <w:rPr>
          <w:spacing w:val="-1"/>
        </w:rPr>
        <w:t xml:space="preserve"> </w:t>
      </w:r>
      <w:r>
        <w:t>the</w:t>
      </w:r>
      <w:r>
        <w:rPr>
          <w:spacing w:val="-4"/>
        </w:rPr>
        <w:t xml:space="preserve"> </w:t>
      </w:r>
      <w:r>
        <w:t>hardware</w:t>
      </w:r>
      <w:r>
        <w:rPr>
          <w:spacing w:val="-4"/>
        </w:rPr>
        <w:t xml:space="preserve"> </w:t>
      </w:r>
      <w:r>
        <w:t>cache</w:t>
      </w:r>
      <w:r>
        <w:rPr>
          <w:spacing w:val="-5"/>
        </w:rPr>
        <w:t xml:space="preserve"> </w:t>
      </w:r>
      <w:r>
        <w:t>path</w:t>
      </w:r>
      <w:r>
        <w:rPr>
          <w:spacing w:val="-2"/>
        </w:rPr>
        <w:t xml:space="preserve"> </w:t>
      </w:r>
      <w:r>
        <w:t>(fast,</w:t>
      </w:r>
      <w:r>
        <w:rPr>
          <w:spacing w:val="-4"/>
        </w:rPr>
        <w:t xml:space="preserve"> </w:t>
      </w:r>
      <w:r>
        <w:t>small)</w:t>
      </w:r>
      <w:r>
        <w:rPr>
          <w:spacing w:val="-4"/>
        </w:rPr>
        <w:t xml:space="preserve"> </w:t>
      </w:r>
      <w:r>
        <w:t>and</w:t>
      </w:r>
      <w:r>
        <w:rPr>
          <w:spacing w:val="-4"/>
        </w:rPr>
        <w:t xml:space="preserve"> </w:t>
      </w:r>
      <w:r>
        <w:t>the</w:t>
      </w:r>
      <w:r>
        <w:rPr>
          <w:spacing w:val="-4"/>
        </w:rPr>
        <w:t xml:space="preserve"> </w:t>
      </w:r>
      <w:r>
        <w:t>software-managed paging path (large, orders of magnitude slower on a miss).</w:t>
      </w:r>
    </w:p>
    <w:p w14:paraId="066B2496" w14:textId="77777777" w:rsidR="00D47F0E" w:rsidRDefault="00D47F0E">
      <w:pPr>
        <w:pStyle w:val="BodyText"/>
      </w:pPr>
    </w:p>
    <w:p w14:paraId="57673946" w14:textId="77777777" w:rsidR="00D47F0E" w:rsidRDefault="00D47F0E">
      <w:pPr>
        <w:pStyle w:val="BodyText"/>
      </w:pPr>
    </w:p>
    <w:p w14:paraId="2E0D27C5" w14:textId="77777777" w:rsidR="00D47F0E" w:rsidRDefault="00D47F0E">
      <w:pPr>
        <w:pStyle w:val="BodyText"/>
      </w:pPr>
    </w:p>
    <w:p w14:paraId="49BB7546" w14:textId="77777777" w:rsidR="00D47F0E" w:rsidRDefault="00D47F0E">
      <w:pPr>
        <w:pStyle w:val="BodyText"/>
        <w:spacing w:before="128"/>
      </w:pPr>
    </w:p>
    <w:p w14:paraId="378EEDEC" w14:textId="77777777" w:rsidR="00D47F0E" w:rsidRDefault="007458BD">
      <w:pPr>
        <w:pStyle w:val="Heading1"/>
        <w:numPr>
          <w:ilvl w:val="0"/>
          <w:numId w:val="5"/>
        </w:numPr>
        <w:tabs>
          <w:tab w:val="left" w:pos="960"/>
        </w:tabs>
        <w:spacing w:before="1"/>
      </w:pPr>
      <w:r>
        <w:t>Application</w:t>
      </w:r>
      <w:r>
        <w:rPr>
          <w:spacing w:val="-5"/>
        </w:rPr>
        <w:t xml:space="preserve"> </w:t>
      </w:r>
      <w:r>
        <w:t>of</w:t>
      </w:r>
      <w:r>
        <w:rPr>
          <w:spacing w:val="-5"/>
        </w:rPr>
        <w:t xml:space="preserve"> </w:t>
      </w:r>
      <w:r>
        <w:t>Engineering</w:t>
      </w:r>
      <w:r>
        <w:rPr>
          <w:spacing w:val="-4"/>
        </w:rPr>
        <w:t xml:space="preserve"> </w:t>
      </w:r>
      <w:r>
        <w:rPr>
          <w:spacing w:val="-2"/>
        </w:rPr>
        <w:t>Concepts</w:t>
      </w:r>
    </w:p>
    <w:p w14:paraId="014A5B5E" w14:textId="77777777" w:rsidR="00D47F0E" w:rsidRDefault="00D47F0E">
      <w:pPr>
        <w:pStyle w:val="BodyText"/>
        <w:spacing w:before="13"/>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8"/>
        <w:gridCol w:w="2157"/>
        <w:gridCol w:w="2155"/>
        <w:gridCol w:w="2160"/>
      </w:tblGrid>
      <w:tr w:rsidR="00D47F0E" w14:paraId="11FB31E8" w14:textId="77777777">
        <w:trPr>
          <w:trHeight w:val="551"/>
        </w:trPr>
        <w:tc>
          <w:tcPr>
            <w:tcW w:w="2158" w:type="dxa"/>
          </w:tcPr>
          <w:p w14:paraId="1C9FD674" w14:textId="77777777" w:rsidR="00D47F0E" w:rsidRDefault="007458BD">
            <w:pPr>
              <w:pStyle w:val="TableParagraph"/>
              <w:spacing w:line="275" w:lineRule="exact"/>
              <w:ind w:left="107"/>
              <w:rPr>
                <w:b/>
                <w:sz w:val="24"/>
              </w:rPr>
            </w:pPr>
            <w:r>
              <w:rPr>
                <w:b/>
                <w:spacing w:val="-2"/>
                <w:sz w:val="24"/>
              </w:rPr>
              <w:t>Mechanism</w:t>
            </w:r>
          </w:p>
        </w:tc>
        <w:tc>
          <w:tcPr>
            <w:tcW w:w="2157" w:type="dxa"/>
          </w:tcPr>
          <w:p w14:paraId="3AF2E78D" w14:textId="77777777" w:rsidR="00D47F0E" w:rsidRDefault="007458BD">
            <w:pPr>
              <w:pStyle w:val="TableParagraph"/>
              <w:spacing w:line="275" w:lineRule="exact"/>
              <w:ind w:left="107"/>
              <w:rPr>
                <w:b/>
                <w:sz w:val="24"/>
              </w:rPr>
            </w:pPr>
            <w:r>
              <w:rPr>
                <w:b/>
                <w:spacing w:val="-2"/>
                <w:sz w:val="24"/>
              </w:rPr>
              <w:t>Latency</w:t>
            </w:r>
          </w:p>
        </w:tc>
        <w:tc>
          <w:tcPr>
            <w:tcW w:w="2155" w:type="dxa"/>
          </w:tcPr>
          <w:p w14:paraId="13A9CF2D" w14:textId="77777777" w:rsidR="00D47F0E" w:rsidRDefault="007458BD">
            <w:pPr>
              <w:pStyle w:val="TableParagraph"/>
              <w:spacing w:line="275" w:lineRule="exact"/>
              <w:ind w:left="108"/>
              <w:rPr>
                <w:b/>
                <w:sz w:val="24"/>
              </w:rPr>
            </w:pPr>
            <w:r>
              <w:rPr>
                <w:b/>
                <w:spacing w:val="-2"/>
                <w:sz w:val="24"/>
              </w:rPr>
              <w:t>Management</w:t>
            </w:r>
          </w:p>
        </w:tc>
        <w:tc>
          <w:tcPr>
            <w:tcW w:w="2160" w:type="dxa"/>
          </w:tcPr>
          <w:p w14:paraId="747D9CF4" w14:textId="77777777" w:rsidR="00D47F0E" w:rsidRDefault="007458BD">
            <w:pPr>
              <w:pStyle w:val="TableParagraph"/>
              <w:spacing w:line="276" w:lineRule="exact"/>
              <w:ind w:left="109" w:right="137"/>
              <w:rPr>
                <w:b/>
                <w:sz w:val="24"/>
              </w:rPr>
            </w:pPr>
            <w:r>
              <w:rPr>
                <w:b/>
                <w:sz w:val="24"/>
              </w:rPr>
              <w:t>Effect</w:t>
            </w:r>
            <w:r>
              <w:rPr>
                <w:b/>
                <w:spacing w:val="-15"/>
                <w:sz w:val="24"/>
              </w:rPr>
              <w:t xml:space="preserve"> </w:t>
            </w:r>
            <w:r>
              <w:rPr>
                <w:b/>
                <w:sz w:val="24"/>
              </w:rPr>
              <w:t>on</w:t>
            </w:r>
            <w:r>
              <w:rPr>
                <w:b/>
                <w:spacing w:val="-15"/>
                <w:sz w:val="24"/>
              </w:rPr>
              <w:t xml:space="preserve"> </w:t>
            </w:r>
            <w:r>
              <w:rPr>
                <w:b/>
                <w:sz w:val="24"/>
              </w:rPr>
              <w:t xml:space="preserve">Query </w:t>
            </w:r>
            <w:r>
              <w:rPr>
                <w:b/>
                <w:spacing w:val="-2"/>
                <w:sz w:val="24"/>
              </w:rPr>
              <w:t>Latency</w:t>
            </w:r>
          </w:p>
        </w:tc>
      </w:tr>
      <w:tr w:rsidR="00D47F0E" w14:paraId="72C09800" w14:textId="77777777">
        <w:trPr>
          <w:trHeight w:val="827"/>
        </w:trPr>
        <w:tc>
          <w:tcPr>
            <w:tcW w:w="2158" w:type="dxa"/>
          </w:tcPr>
          <w:p w14:paraId="6CB64F18" w14:textId="77777777" w:rsidR="00D47F0E" w:rsidRDefault="007458BD">
            <w:pPr>
              <w:pStyle w:val="TableParagraph"/>
              <w:ind w:left="107" w:right="443"/>
              <w:rPr>
                <w:sz w:val="24"/>
              </w:rPr>
            </w:pPr>
            <w:r>
              <w:rPr>
                <w:sz w:val="24"/>
              </w:rPr>
              <w:t>L1/L2/L3</w:t>
            </w:r>
            <w:r>
              <w:rPr>
                <w:spacing w:val="-15"/>
                <w:sz w:val="24"/>
              </w:rPr>
              <w:t xml:space="preserve"> </w:t>
            </w:r>
            <w:r>
              <w:rPr>
                <w:sz w:val="24"/>
              </w:rPr>
              <w:t xml:space="preserve">Cache </w:t>
            </w:r>
            <w:r>
              <w:rPr>
                <w:spacing w:val="-4"/>
                <w:sz w:val="24"/>
              </w:rPr>
              <w:t>Path</w:t>
            </w:r>
          </w:p>
        </w:tc>
        <w:tc>
          <w:tcPr>
            <w:tcW w:w="2157" w:type="dxa"/>
          </w:tcPr>
          <w:p w14:paraId="2905464E" w14:textId="77777777" w:rsidR="00D47F0E" w:rsidRDefault="007458BD">
            <w:pPr>
              <w:pStyle w:val="TableParagraph"/>
              <w:spacing w:line="275" w:lineRule="exact"/>
              <w:ind w:left="107"/>
              <w:rPr>
                <w:sz w:val="24"/>
              </w:rPr>
            </w:pPr>
            <w:r>
              <w:rPr>
                <w:sz w:val="24"/>
              </w:rPr>
              <w:t>1–40</w:t>
            </w:r>
            <w:r>
              <w:rPr>
                <w:spacing w:val="-2"/>
                <w:sz w:val="24"/>
              </w:rPr>
              <w:t xml:space="preserve"> cycles</w:t>
            </w:r>
          </w:p>
        </w:tc>
        <w:tc>
          <w:tcPr>
            <w:tcW w:w="2155" w:type="dxa"/>
          </w:tcPr>
          <w:p w14:paraId="4A66D81B" w14:textId="77777777" w:rsidR="00D47F0E" w:rsidRDefault="007458BD">
            <w:pPr>
              <w:pStyle w:val="TableParagraph"/>
              <w:spacing w:line="275" w:lineRule="exact"/>
              <w:ind w:left="108"/>
              <w:rPr>
                <w:sz w:val="24"/>
              </w:rPr>
            </w:pPr>
            <w:r>
              <w:rPr>
                <w:spacing w:val="-2"/>
                <w:sz w:val="24"/>
              </w:rPr>
              <w:t>Hardware-managed</w:t>
            </w:r>
          </w:p>
        </w:tc>
        <w:tc>
          <w:tcPr>
            <w:tcW w:w="2160" w:type="dxa"/>
          </w:tcPr>
          <w:p w14:paraId="667D5F5E" w14:textId="77777777" w:rsidR="00D47F0E" w:rsidRDefault="007458BD">
            <w:pPr>
              <w:pStyle w:val="TableParagraph"/>
              <w:spacing w:line="276" w:lineRule="exact"/>
              <w:ind w:left="109" w:right="363"/>
              <w:rPr>
                <w:sz w:val="24"/>
              </w:rPr>
            </w:pPr>
            <w:r>
              <w:rPr>
                <w:sz w:val="24"/>
              </w:rPr>
              <w:t>Serves hot rows/index</w:t>
            </w:r>
            <w:r>
              <w:rPr>
                <w:spacing w:val="-15"/>
                <w:sz w:val="24"/>
              </w:rPr>
              <w:t xml:space="preserve"> </w:t>
            </w:r>
            <w:r>
              <w:rPr>
                <w:sz w:val="24"/>
              </w:rPr>
              <w:t>pages already resident</w:t>
            </w:r>
          </w:p>
        </w:tc>
      </w:tr>
      <w:tr w:rsidR="00D47F0E" w14:paraId="198A7F21" w14:textId="77777777">
        <w:trPr>
          <w:trHeight w:val="827"/>
        </w:trPr>
        <w:tc>
          <w:tcPr>
            <w:tcW w:w="2158" w:type="dxa"/>
          </w:tcPr>
          <w:p w14:paraId="619425B1" w14:textId="77777777" w:rsidR="00D47F0E" w:rsidRDefault="007458BD">
            <w:pPr>
              <w:pStyle w:val="TableParagraph"/>
              <w:ind w:left="107" w:right="336"/>
              <w:rPr>
                <w:sz w:val="24"/>
              </w:rPr>
            </w:pPr>
            <w:r>
              <w:rPr>
                <w:sz w:val="24"/>
              </w:rPr>
              <w:t>TLB (address translation</w:t>
            </w:r>
            <w:r>
              <w:rPr>
                <w:spacing w:val="-15"/>
                <w:sz w:val="24"/>
              </w:rPr>
              <w:t xml:space="preserve"> </w:t>
            </w:r>
            <w:r>
              <w:rPr>
                <w:sz w:val="24"/>
              </w:rPr>
              <w:t>cache)</w:t>
            </w:r>
          </w:p>
        </w:tc>
        <w:tc>
          <w:tcPr>
            <w:tcW w:w="2157" w:type="dxa"/>
          </w:tcPr>
          <w:p w14:paraId="0B76F482" w14:textId="77777777" w:rsidR="00D47F0E" w:rsidRDefault="007458BD">
            <w:pPr>
              <w:pStyle w:val="TableParagraph"/>
              <w:spacing w:line="274" w:lineRule="exact"/>
              <w:ind w:left="107"/>
              <w:rPr>
                <w:sz w:val="24"/>
              </w:rPr>
            </w:pPr>
            <w:r>
              <w:rPr>
                <w:sz w:val="24"/>
              </w:rPr>
              <w:t>~1</w:t>
            </w:r>
            <w:r>
              <w:rPr>
                <w:spacing w:val="-4"/>
                <w:sz w:val="24"/>
              </w:rPr>
              <w:t xml:space="preserve"> </w:t>
            </w:r>
            <w:r>
              <w:rPr>
                <w:sz w:val="24"/>
              </w:rPr>
              <w:t>cycle</w:t>
            </w:r>
            <w:r>
              <w:rPr>
                <w:spacing w:val="-1"/>
                <w:sz w:val="24"/>
              </w:rPr>
              <w:t xml:space="preserve"> </w:t>
            </w:r>
            <w:r>
              <w:rPr>
                <w:spacing w:val="-2"/>
                <w:sz w:val="24"/>
              </w:rPr>
              <w:t>(hit)</w:t>
            </w:r>
          </w:p>
        </w:tc>
        <w:tc>
          <w:tcPr>
            <w:tcW w:w="2155" w:type="dxa"/>
          </w:tcPr>
          <w:p w14:paraId="6D8EE6B5" w14:textId="77777777" w:rsidR="00D47F0E" w:rsidRDefault="007458BD">
            <w:pPr>
              <w:pStyle w:val="TableParagraph"/>
              <w:spacing w:line="274" w:lineRule="exact"/>
              <w:ind w:left="108"/>
              <w:rPr>
                <w:sz w:val="24"/>
              </w:rPr>
            </w:pPr>
            <w:r>
              <w:rPr>
                <w:sz w:val="24"/>
              </w:rPr>
              <w:t>Hardware,</w:t>
            </w:r>
            <w:r>
              <w:rPr>
                <w:spacing w:val="-7"/>
                <w:sz w:val="24"/>
              </w:rPr>
              <w:t xml:space="preserve"> </w:t>
            </w:r>
            <w:r>
              <w:rPr>
                <w:spacing w:val="-2"/>
                <w:sz w:val="24"/>
              </w:rPr>
              <w:t>small</w:t>
            </w:r>
          </w:p>
        </w:tc>
        <w:tc>
          <w:tcPr>
            <w:tcW w:w="2160" w:type="dxa"/>
          </w:tcPr>
          <w:p w14:paraId="1E359289" w14:textId="77777777" w:rsidR="00D47F0E" w:rsidRDefault="007458BD">
            <w:pPr>
              <w:pStyle w:val="TableParagraph"/>
              <w:spacing w:line="274" w:lineRule="exact"/>
              <w:ind w:left="109"/>
              <w:rPr>
                <w:sz w:val="24"/>
              </w:rPr>
            </w:pPr>
            <w:r>
              <w:rPr>
                <w:sz w:val="24"/>
              </w:rPr>
              <w:t>Avoids</w:t>
            </w:r>
            <w:r>
              <w:rPr>
                <w:spacing w:val="-9"/>
                <w:sz w:val="24"/>
              </w:rPr>
              <w:t xml:space="preserve"> </w:t>
            </w:r>
            <w:r>
              <w:rPr>
                <w:sz w:val="24"/>
              </w:rPr>
              <w:t>page-</w:t>
            </w:r>
            <w:r>
              <w:rPr>
                <w:spacing w:val="-2"/>
                <w:sz w:val="24"/>
              </w:rPr>
              <w:t>table</w:t>
            </w:r>
          </w:p>
          <w:p w14:paraId="08435116" w14:textId="77777777" w:rsidR="00D47F0E" w:rsidRDefault="007458BD">
            <w:pPr>
              <w:pStyle w:val="TableParagraph"/>
              <w:spacing w:line="270" w:lineRule="atLeast"/>
              <w:ind w:left="109" w:right="137"/>
              <w:rPr>
                <w:sz w:val="24"/>
              </w:rPr>
            </w:pPr>
            <w:r>
              <w:rPr>
                <w:sz w:val="24"/>
              </w:rPr>
              <w:t>walk</w:t>
            </w:r>
            <w:r>
              <w:rPr>
                <w:spacing w:val="-15"/>
                <w:sz w:val="24"/>
              </w:rPr>
              <w:t xml:space="preserve"> </w:t>
            </w:r>
            <w:r>
              <w:rPr>
                <w:sz w:val="24"/>
              </w:rPr>
              <w:t>for</w:t>
            </w:r>
            <w:r>
              <w:rPr>
                <w:spacing w:val="-15"/>
                <w:sz w:val="24"/>
              </w:rPr>
              <w:t xml:space="preserve"> </w:t>
            </w:r>
            <w:r>
              <w:rPr>
                <w:sz w:val="24"/>
              </w:rPr>
              <w:t>recently used pages</w:t>
            </w:r>
          </w:p>
        </w:tc>
      </w:tr>
      <w:tr w:rsidR="00D47F0E" w14:paraId="23BE6796" w14:textId="77777777">
        <w:trPr>
          <w:trHeight w:val="1106"/>
        </w:trPr>
        <w:tc>
          <w:tcPr>
            <w:tcW w:w="2158" w:type="dxa"/>
          </w:tcPr>
          <w:p w14:paraId="713BC910" w14:textId="77777777" w:rsidR="00D47F0E" w:rsidRDefault="007458BD">
            <w:pPr>
              <w:pStyle w:val="TableParagraph"/>
              <w:spacing w:before="1"/>
              <w:ind w:left="107"/>
              <w:rPr>
                <w:sz w:val="24"/>
              </w:rPr>
            </w:pPr>
            <w:r>
              <w:rPr>
                <w:sz w:val="24"/>
              </w:rPr>
              <w:t>Page-Table</w:t>
            </w:r>
            <w:r>
              <w:rPr>
                <w:spacing w:val="-6"/>
                <w:sz w:val="24"/>
              </w:rPr>
              <w:t xml:space="preserve"> </w:t>
            </w:r>
            <w:r>
              <w:rPr>
                <w:spacing w:val="-4"/>
                <w:sz w:val="24"/>
              </w:rPr>
              <w:t>Walk</w:t>
            </w:r>
          </w:p>
        </w:tc>
        <w:tc>
          <w:tcPr>
            <w:tcW w:w="2157" w:type="dxa"/>
          </w:tcPr>
          <w:p w14:paraId="1D9D4DDF" w14:textId="77777777" w:rsidR="00D47F0E" w:rsidRDefault="007458BD">
            <w:pPr>
              <w:pStyle w:val="TableParagraph"/>
              <w:spacing w:before="1"/>
              <w:ind w:left="107"/>
              <w:rPr>
                <w:sz w:val="24"/>
              </w:rPr>
            </w:pPr>
            <w:r>
              <w:rPr>
                <w:sz w:val="24"/>
              </w:rPr>
              <w:t>~20–30</w:t>
            </w:r>
            <w:r>
              <w:rPr>
                <w:spacing w:val="-1"/>
                <w:sz w:val="24"/>
              </w:rPr>
              <w:t xml:space="preserve"> </w:t>
            </w:r>
            <w:r>
              <w:rPr>
                <w:spacing w:val="-2"/>
                <w:sz w:val="24"/>
              </w:rPr>
              <w:t>cycles</w:t>
            </w:r>
          </w:p>
        </w:tc>
        <w:tc>
          <w:tcPr>
            <w:tcW w:w="2155" w:type="dxa"/>
          </w:tcPr>
          <w:p w14:paraId="36C11C95" w14:textId="77777777" w:rsidR="00D47F0E" w:rsidRDefault="007458BD">
            <w:pPr>
              <w:pStyle w:val="TableParagraph"/>
              <w:spacing w:before="1"/>
              <w:ind w:left="108"/>
              <w:rPr>
                <w:sz w:val="24"/>
              </w:rPr>
            </w:pPr>
            <w:r>
              <w:rPr>
                <w:sz w:val="24"/>
              </w:rPr>
              <w:t>Triggered</w:t>
            </w:r>
            <w:r>
              <w:rPr>
                <w:spacing w:val="-15"/>
                <w:sz w:val="24"/>
              </w:rPr>
              <w:t xml:space="preserve"> </w:t>
            </w:r>
            <w:r>
              <w:rPr>
                <w:sz w:val="24"/>
              </w:rPr>
              <w:t>on</w:t>
            </w:r>
            <w:r>
              <w:rPr>
                <w:spacing w:val="-15"/>
                <w:sz w:val="24"/>
              </w:rPr>
              <w:t xml:space="preserve"> </w:t>
            </w:r>
            <w:r>
              <w:rPr>
                <w:sz w:val="24"/>
              </w:rPr>
              <w:t xml:space="preserve">TLB </w:t>
            </w:r>
            <w:r>
              <w:rPr>
                <w:spacing w:val="-4"/>
                <w:sz w:val="24"/>
              </w:rPr>
              <w:t>miss</w:t>
            </w:r>
          </w:p>
        </w:tc>
        <w:tc>
          <w:tcPr>
            <w:tcW w:w="2160" w:type="dxa"/>
          </w:tcPr>
          <w:p w14:paraId="29725F4A" w14:textId="77777777" w:rsidR="00D47F0E" w:rsidRDefault="007458BD">
            <w:pPr>
              <w:pStyle w:val="TableParagraph"/>
              <w:spacing w:line="270" w:lineRule="atLeast"/>
              <w:ind w:left="109" w:right="137"/>
              <w:rPr>
                <w:sz w:val="24"/>
              </w:rPr>
            </w:pPr>
            <w:r>
              <w:rPr>
                <w:sz w:val="24"/>
              </w:rPr>
              <w:t>Extra memory accesses</w:t>
            </w:r>
            <w:r>
              <w:rPr>
                <w:spacing w:val="-15"/>
                <w:sz w:val="24"/>
              </w:rPr>
              <w:t xml:space="preserve"> </w:t>
            </w:r>
            <w:r>
              <w:rPr>
                <w:sz w:val="24"/>
              </w:rPr>
              <w:t>to</w:t>
            </w:r>
            <w:r>
              <w:rPr>
                <w:spacing w:val="-15"/>
                <w:sz w:val="24"/>
              </w:rPr>
              <w:t xml:space="preserve"> </w:t>
            </w:r>
            <w:r>
              <w:rPr>
                <w:sz w:val="24"/>
              </w:rPr>
              <w:t xml:space="preserve">resolve </w:t>
            </w:r>
            <w:proofErr w:type="spellStart"/>
            <w:r>
              <w:rPr>
                <w:spacing w:val="-2"/>
                <w:sz w:val="24"/>
              </w:rPr>
              <w:t>virtual→physical</w:t>
            </w:r>
            <w:proofErr w:type="spellEnd"/>
            <w:r>
              <w:rPr>
                <w:spacing w:val="-2"/>
                <w:sz w:val="24"/>
              </w:rPr>
              <w:t xml:space="preserve"> address</w:t>
            </w:r>
          </w:p>
        </w:tc>
      </w:tr>
      <w:tr w:rsidR="00D47F0E" w14:paraId="21B09C6F" w14:textId="77777777">
        <w:trPr>
          <w:trHeight w:val="827"/>
        </w:trPr>
        <w:tc>
          <w:tcPr>
            <w:tcW w:w="2158" w:type="dxa"/>
          </w:tcPr>
          <w:p w14:paraId="5A98A6D4" w14:textId="77777777" w:rsidR="00D47F0E" w:rsidRDefault="007458BD">
            <w:pPr>
              <w:pStyle w:val="TableParagraph"/>
              <w:ind w:left="107" w:right="91"/>
              <w:rPr>
                <w:sz w:val="24"/>
              </w:rPr>
            </w:pPr>
            <w:r>
              <w:rPr>
                <w:sz w:val="24"/>
              </w:rPr>
              <w:t>Page</w:t>
            </w:r>
            <w:r>
              <w:rPr>
                <w:spacing w:val="-15"/>
                <w:sz w:val="24"/>
              </w:rPr>
              <w:t xml:space="preserve"> </w:t>
            </w:r>
            <w:r>
              <w:rPr>
                <w:sz w:val="24"/>
              </w:rPr>
              <w:t>Fault</w:t>
            </w:r>
            <w:r>
              <w:rPr>
                <w:spacing w:val="-15"/>
                <w:sz w:val="24"/>
              </w:rPr>
              <w:t xml:space="preserve"> </w:t>
            </w:r>
            <w:r>
              <w:rPr>
                <w:sz w:val="24"/>
              </w:rPr>
              <w:t>(paging to disk/SSD)</w:t>
            </w:r>
          </w:p>
        </w:tc>
        <w:tc>
          <w:tcPr>
            <w:tcW w:w="2157" w:type="dxa"/>
          </w:tcPr>
          <w:p w14:paraId="2D44FBD7" w14:textId="77777777" w:rsidR="00D47F0E" w:rsidRDefault="007458BD">
            <w:pPr>
              <w:pStyle w:val="TableParagraph"/>
              <w:ind w:left="107" w:right="441"/>
              <w:rPr>
                <w:sz w:val="24"/>
              </w:rPr>
            </w:pPr>
            <w:r>
              <w:rPr>
                <w:sz w:val="24"/>
              </w:rPr>
              <w:t>Microseconds</w:t>
            </w:r>
            <w:r>
              <w:rPr>
                <w:spacing w:val="-15"/>
                <w:sz w:val="24"/>
              </w:rPr>
              <w:t xml:space="preserve"> </w:t>
            </w:r>
            <w:r>
              <w:rPr>
                <w:sz w:val="24"/>
              </w:rPr>
              <w:t xml:space="preserve">to </w:t>
            </w:r>
            <w:r>
              <w:rPr>
                <w:spacing w:val="-2"/>
                <w:sz w:val="24"/>
              </w:rPr>
              <w:t>milliseconds</w:t>
            </w:r>
          </w:p>
        </w:tc>
        <w:tc>
          <w:tcPr>
            <w:tcW w:w="2155" w:type="dxa"/>
          </w:tcPr>
          <w:p w14:paraId="4A7E455D" w14:textId="77777777" w:rsidR="00D47F0E" w:rsidRDefault="007458BD">
            <w:pPr>
              <w:pStyle w:val="TableParagraph"/>
              <w:ind w:left="108"/>
              <w:rPr>
                <w:sz w:val="24"/>
              </w:rPr>
            </w:pPr>
            <w:r>
              <w:rPr>
                <w:spacing w:val="-2"/>
                <w:sz w:val="24"/>
              </w:rPr>
              <w:t xml:space="preserve">Software-handled, </w:t>
            </w:r>
            <w:r>
              <w:rPr>
                <w:sz w:val="24"/>
              </w:rPr>
              <w:t>very slow</w:t>
            </w:r>
          </w:p>
        </w:tc>
        <w:tc>
          <w:tcPr>
            <w:tcW w:w="2160" w:type="dxa"/>
          </w:tcPr>
          <w:p w14:paraId="6937EDF4" w14:textId="77777777" w:rsidR="00D47F0E" w:rsidRDefault="007458BD">
            <w:pPr>
              <w:pStyle w:val="TableParagraph"/>
              <w:spacing w:line="276" w:lineRule="exact"/>
              <w:ind w:left="109" w:right="243"/>
              <w:rPr>
                <w:sz w:val="24"/>
              </w:rPr>
            </w:pPr>
            <w:r>
              <w:rPr>
                <w:sz w:val="24"/>
              </w:rPr>
              <w:t>Dominates</w:t>
            </w:r>
            <w:r>
              <w:rPr>
                <w:spacing w:val="-15"/>
                <w:sz w:val="24"/>
              </w:rPr>
              <w:t xml:space="preserve"> </w:t>
            </w:r>
            <w:r>
              <w:rPr>
                <w:sz w:val="24"/>
              </w:rPr>
              <w:t>latency when working set exceeds RAM</w:t>
            </w:r>
          </w:p>
        </w:tc>
      </w:tr>
    </w:tbl>
    <w:p w14:paraId="0F6E0C4B" w14:textId="77777777" w:rsidR="00D47F0E" w:rsidRDefault="00D47F0E">
      <w:pPr>
        <w:pStyle w:val="TableParagraph"/>
        <w:spacing w:line="276" w:lineRule="exact"/>
        <w:rPr>
          <w:sz w:val="24"/>
        </w:rPr>
        <w:sectPr w:rsidR="00D47F0E">
          <w:pgSz w:w="12240" w:h="15840"/>
          <w:pgMar w:top="1360" w:right="360" w:bottom="280" w:left="1080" w:header="720" w:footer="720" w:gutter="0"/>
          <w:cols w:space="720"/>
        </w:sectPr>
      </w:pPr>
    </w:p>
    <w:p w14:paraId="0BDA550B" w14:textId="77777777" w:rsidR="00D47F0E" w:rsidRDefault="007458BD">
      <w:pPr>
        <w:pStyle w:val="Heading1"/>
        <w:numPr>
          <w:ilvl w:val="0"/>
          <w:numId w:val="5"/>
        </w:numPr>
        <w:tabs>
          <w:tab w:val="left" w:pos="960"/>
        </w:tabs>
        <w:spacing w:before="79"/>
      </w:pPr>
      <w:r>
        <w:lastRenderedPageBreak/>
        <w:t>Proposed</w:t>
      </w:r>
      <w:r>
        <w:rPr>
          <w:spacing w:val="-4"/>
        </w:rPr>
        <w:t xml:space="preserve"> </w:t>
      </w:r>
      <w:r>
        <w:t>Solution</w:t>
      </w:r>
      <w:r>
        <w:rPr>
          <w:spacing w:val="-4"/>
        </w:rPr>
        <w:t xml:space="preserve"> </w:t>
      </w:r>
      <w:r>
        <w:rPr>
          <w:spacing w:val="-2"/>
        </w:rPr>
        <w:t>Design</w:t>
      </w:r>
    </w:p>
    <w:p w14:paraId="51FD3886" w14:textId="77777777" w:rsidR="00D47F0E" w:rsidRDefault="007458BD">
      <w:pPr>
        <w:pStyle w:val="BodyText"/>
        <w:spacing w:before="243" w:line="276" w:lineRule="auto"/>
        <w:ind w:left="720" w:right="1452"/>
      </w:pPr>
      <w:r>
        <w:t>Recommend increasing shared L3 capacity to reduce index/hot-row re-fetching, adopting huge</w:t>
      </w:r>
      <w:r>
        <w:rPr>
          <w:spacing w:val="-4"/>
        </w:rPr>
        <w:t xml:space="preserve"> </w:t>
      </w:r>
      <w:r>
        <w:t>pages</w:t>
      </w:r>
      <w:r>
        <w:rPr>
          <w:spacing w:val="-4"/>
        </w:rPr>
        <w:t xml:space="preserve"> </w:t>
      </w:r>
      <w:r>
        <w:t>(2</w:t>
      </w:r>
      <w:r>
        <w:rPr>
          <w:spacing w:val="-3"/>
        </w:rPr>
        <w:t xml:space="preserve"> </w:t>
      </w:r>
      <w:r>
        <w:t>MB/1</w:t>
      </w:r>
      <w:r>
        <w:rPr>
          <w:spacing w:val="-3"/>
        </w:rPr>
        <w:t xml:space="preserve"> </w:t>
      </w:r>
      <w:r>
        <w:t>GB)</w:t>
      </w:r>
      <w:r>
        <w:rPr>
          <w:spacing w:val="-2"/>
        </w:rPr>
        <w:t xml:space="preserve"> </w:t>
      </w:r>
      <w:r>
        <w:t>to</w:t>
      </w:r>
      <w:r>
        <w:rPr>
          <w:spacing w:val="-3"/>
        </w:rPr>
        <w:t xml:space="preserve"> </w:t>
      </w:r>
      <w:r>
        <w:t>cut</w:t>
      </w:r>
      <w:r>
        <w:rPr>
          <w:spacing w:val="-3"/>
        </w:rPr>
        <w:t xml:space="preserve"> </w:t>
      </w:r>
      <w:r>
        <w:t>TLB</w:t>
      </w:r>
      <w:r>
        <w:rPr>
          <w:spacing w:val="-3"/>
        </w:rPr>
        <w:t xml:space="preserve"> </w:t>
      </w:r>
      <w:r>
        <w:t>miss</w:t>
      </w:r>
      <w:r>
        <w:rPr>
          <w:spacing w:val="-4"/>
        </w:rPr>
        <w:t xml:space="preserve"> </w:t>
      </w:r>
      <w:r>
        <w:t>rate</w:t>
      </w:r>
      <w:r>
        <w:rPr>
          <w:spacing w:val="-3"/>
        </w:rPr>
        <w:t xml:space="preserve"> </w:t>
      </w:r>
      <w:r>
        <w:t>and</w:t>
      </w:r>
      <w:r>
        <w:rPr>
          <w:spacing w:val="-1"/>
        </w:rPr>
        <w:t xml:space="preserve"> </w:t>
      </w:r>
      <w:r>
        <w:t>page-walk</w:t>
      </w:r>
      <w:r>
        <w:rPr>
          <w:spacing w:val="-3"/>
        </w:rPr>
        <w:t xml:space="preserve"> </w:t>
      </w:r>
      <w:r>
        <w:t>overhead</w:t>
      </w:r>
      <w:r>
        <w:rPr>
          <w:spacing w:val="-3"/>
        </w:rPr>
        <w:t xml:space="preserve"> </w:t>
      </w:r>
      <w:r>
        <w:t>for</w:t>
      </w:r>
      <w:r>
        <w:rPr>
          <w:spacing w:val="-2"/>
        </w:rPr>
        <w:t xml:space="preserve"> </w:t>
      </w:r>
      <w:r>
        <w:t>large</w:t>
      </w:r>
      <w:r>
        <w:rPr>
          <w:spacing w:val="-4"/>
        </w:rPr>
        <w:t xml:space="preserve"> </w:t>
      </w:r>
      <w:r>
        <w:t xml:space="preserve">database buffer pools, and moving the paging backing store from spinning disk/SATA SSD to </w:t>
      </w:r>
      <w:proofErr w:type="spellStart"/>
      <w:r>
        <w:t>NVMe</w:t>
      </w:r>
      <w:proofErr w:type="spellEnd"/>
      <w:r>
        <w:t xml:space="preserve"> or storage-class memory (e.g., Optane-class or NAND-based SCM) so that unavoidable page faults are far less costly.</w:t>
      </w:r>
    </w:p>
    <w:p w14:paraId="7A6E48FD" w14:textId="77777777" w:rsidR="00D47F0E" w:rsidRDefault="007458BD">
      <w:pPr>
        <w:pStyle w:val="BodyText"/>
        <w:spacing w:before="69"/>
        <w:rPr>
          <w:sz w:val="20"/>
        </w:rPr>
      </w:pPr>
      <w:r>
        <w:rPr>
          <w:noProof/>
          <w:sz w:val="20"/>
        </w:rPr>
        <w:drawing>
          <wp:anchor distT="0" distB="0" distL="0" distR="0" simplePos="0" relativeHeight="487588864" behindDoc="1" locked="0" layoutInCell="1" allowOverlap="1" wp14:anchorId="6C467A32" wp14:editId="66CAAE46">
            <wp:simplePos x="0" y="0"/>
            <wp:positionH relativeFrom="page">
              <wp:posOffset>1221598</wp:posOffset>
            </wp:positionH>
            <wp:positionV relativeFrom="paragraph">
              <wp:posOffset>205189</wp:posOffset>
            </wp:positionV>
            <wp:extent cx="5050195" cy="299656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050195" cy="2996565"/>
                    </a:xfrm>
                    <a:prstGeom prst="rect">
                      <a:avLst/>
                    </a:prstGeom>
                  </pic:spPr>
                </pic:pic>
              </a:graphicData>
            </a:graphic>
          </wp:anchor>
        </w:drawing>
      </w:r>
    </w:p>
    <w:p w14:paraId="73F309B8" w14:textId="77777777" w:rsidR="00D47F0E" w:rsidRDefault="00D47F0E">
      <w:pPr>
        <w:pStyle w:val="BodyText"/>
      </w:pPr>
    </w:p>
    <w:p w14:paraId="4DC8C2C4" w14:textId="77777777" w:rsidR="00D47F0E" w:rsidRDefault="00D47F0E">
      <w:pPr>
        <w:pStyle w:val="BodyText"/>
      </w:pPr>
    </w:p>
    <w:p w14:paraId="29E4BAD6" w14:textId="77777777" w:rsidR="00D47F0E" w:rsidRDefault="00D47F0E">
      <w:pPr>
        <w:pStyle w:val="BodyText"/>
      </w:pPr>
    </w:p>
    <w:p w14:paraId="46E07138" w14:textId="77777777" w:rsidR="00D47F0E" w:rsidRDefault="00D47F0E">
      <w:pPr>
        <w:pStyle w:val="BodyText"/>
      </w:pPr>
    </w:p>
    <w:p w14:paraId="2B644424" w14:textId="77777777" w:rsidR="00D47F0E" w:rsidRDefault="00D47F0E">
      <w:pPr>
        <w:pStyle w:val="BodyText"/>
        <w:spacing w:before="84"/>
      </w:pPr>
    </w:p>
    <w:p w14:paraId="4096E7E7" w14:textId="77777777" w:rsidR="00D47F0E" w:rsidRDefault="007458BD">
      <w:pPr>
        <w:pStyle w:val="Heading1"/>
        <w:numPr>
          <w:ilvl w:val="0"/>
          <w:numId w:val="5"/>
        </w:numPr>
        <w:tabs>
          <w:tab w:val="left" w:pos="960"/>
        </w:tabs>
        <w:spacing w:before="1"/>
      </w:pPr>
      <w:r>
        <w:t>Use</w:t>
      </w:r>
      <w:r>
        <w:rPr>
          <w:spacing w:val="-4"/>
        </w:rPr>
        <w:t xml:space="preserve"> </w:t>
      </w:r>
      <w:r>
        <w:t>of</w:t>
      </w:r>
      <w:r>
        <w:rPr>
          <w:spacing w:val="-2"/>
        </w:rPr>
        <w:t xml:space="preserve"> </w:t>
      </w:r>
      <w:r>
        <w:t>Tools</w:t>
      </w:r>
      <w:r>
        <w:rPr>
          <w:spacing w:val="-2"/>
        </w:rPr>
        <w:t xml:space="preserve"> </w:t>
      </w:r>
      <w:r>
        <w:t>/</w:t>
      </w:r>
      <w:r>
        <w:rPr>
          <w:spacing w:val="-2"/>
        </w:rPr>
        <w:t xml:space="preserve"> </w:t>
      </w:r>
      <w:r>
        <w:t>Supporting</w:t>
      </w:r>
      <w:r>
        <w:rPr>
          <w:spacing w:val="-2"/>
        </w:rPr>
        <w:t xml:space="preserve"> </w:t>
      </w:r>
      <w:r>
        <w:t>Data</w:t>
      </w:r>
      <w:r>
        <w:rPr>
          <w:spacing w:val="-1"/>
        </w:rPr>
        <w:t xml:space="preserve"> </w:t>
      </w:r>
      <w:r>
        <w:rPr>
          <w:spacing w:val="-2"/>
        </w:rPr>
        <w:t>(Visualization)</w:t>
      </w:r>
    </w:p>
    <w:p w14:paraId="784B660D" w14:textId="77777777" w:rsidR="00D47F0E" w:rsidRDefault="00D47F0E">
      <w:pPr>
        <w:pStyle w:val="Heading1"/>
        <w:sectPr w:rsidR="00D47F0E">
          <w:pgSz w:w="12240" w:h="15840"/>
          <w:pgMar w:top="1360" w:right="360" w:bottom="280" w:left="1080" w:header="720" w:footer="720" w:gutter="0"/>
          <w:cols w:space="720"/>
        </w:sectPr>
      </w:pPr>
    </w:p>
    <w:p w14:paraId="7F96F874" w14:textId="77777777" w:rsidR="00D47F0E" w:rsidRDefault="007458BD">
      <w:pPr>
        <w:ind w:left="996"/>
        <w:rPr>
          <w:sz w:val="20"/>
        </w:rPr>
      </w:pPr>
      <w:r>
        <w:rPr>
          <w:noProof/>
          <w:sz w:val="20"/>
        </w:rPr>
        <w:lastRenderedPageBreak/>
        <w:drawing>
          <wp:inline distT="0" distB="0" distL="0" distR="0" wp14:anchorId="088C92AB" wp14:editId="13E3586E">
            <wp:extent cx="5142605" cy="282035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142605" cy="2820352"/>
                    </a:xfrm>
                    <a:prstGeom prst="rect">
                      <a:avLst/>
                    </a:prstGeom>
                  </pic:spPr>
                </pic:pic>
              </a:graphicData>
            </a:graphic>
          </wp:inline>
        </w:drawing>
      </w:r>
    </w:p>
    <w:p w14:paraId="5DC68488" w14:textId="77777777" w:rsidR="00D47F0E" w:rsidRDefault="00D47F0E">
      <w:pPr>
        <w:pStyle w:val="BodyText"/>
        <w:spacing w:before="99"/>
        <w:rPr>
          <w:b/>
        </w:rPr>
      </w:pPr>
    </w:p>
    <w:p w14:paraId="23D74221" w14:textId="77777777" w:rsidR="00D47F0E" w:rsidRDefault="007458BD">
      <w:pPr>
        <w:spacing w:line="278" w:lineRule="auto"/>
        <w:ind w:left="4263" w:right="1452" w:hanging="3342"/>
        <w:rPr>
          <w:i/>
          <w:sz w:val="24"/>
        </w:rPr>
      </w:pPr>
      <w:r>
        <w:rPr>
          <w:i/>
          <w:sz w:val="24"/>
        </w:rPr>
        <w:t>Fig.</w:t>
      </w:r>
      <w:r>
        <w:rPr>
          <w:i/>
          <w:spacing w:val="-4"/>
          <w:sz w:val="24"/>
        </w:rPr>
        <w:t xml:space="preserve"> </w:t>
      </w:r>
      <w:r>
        <w:rPr>
          <w:i/>
          <w:sz w:val="24"/>
        </w:rPr>
        <w:t>Q2</w:t>
      </w:r>
      <w:r>
        <w:rPr>
          <w:i/>
          <w:spacing w:val="-5"/>
          <w:sz w:val="24"/>
        </w:rPr>
        <w:t xml:space="preserve"> </w:t>
      </w:r>
      <w:r>
        <w:rPr>
          <w:i/>
          <w:sz w:val="24"/>
        </w:rPr>
        <w:t>—</w:t>
      </w:r>
      <w:r>
        <w:rPr>
          <w:i/>
          <w:spacing w:val="-4"/>
          <w:sz w:val="24"/>
        </w:rPr>
        <w:t xml:space="preserve"> </w:t>
      </w:r>
      <w:r>
        <w:rPr>
          <w:i/>
          <w:sz w:val="24"/>
        </w:rPr>
        <w:t>Cache-hierarchy</w:t>
      </w:r>
      <w:r>
        <w:rPr>
          <w:i/>
          <w:spacing w:val="-5"/>
          <w:sz w:val="24"/>
        </w:rPr>
        <w:t xml:space="preserve"> </w:t>
      </w:r>
      <w:r>
        <w:rPr>
          <w:i/>
          <w:sz w:val="24"/>
        </w:rPr>
        <w:t>path</w:t>
      </w:r>
      <w:r>
        <w:rPr>
          <w:i/>
          <w:spacing w:val="-4"/>
          <w:sz w:val="24"/>
        </w:rPr>
        <w:t xml:space="preserve"> </w:t>
      </w:r>
      <w:r>
        <w:rPr>
          <w:i/>
          <w:sz w:val="24"/>
        </w:rPr>
        <w:t>vs</w:t>
      </w:r>
      <w:r>
        <w:rPr>
          <w:i/>
          <w:spacing w:val="-5"/>
          <w:sz w:val="24"/>
        </w:rPr>
        <w:t xml:space="preserve"> </w:t>
      </w:r>
      <w:r>
        <w:rPr>
          <w:i/>
          <w:sz w:val="24"/>
        </w:rPr>
        <w:t>virtual-memory</w:t>
      </w:r>
      <w:r>
        <w:rPr>
          <w:i/>
          <w:spacing w:val="-5"/>
          <w:sz w:val="24"/>
        </w:rPr>
        <w:t xml:space="preserve"> </w:t>
      </w:r>
      <w:r>
        <w:rPr>
          <w:i/>
          <w:sz w:val="24"/>
        </w:rPr>
        <w:t>paging</w:t>
      </w:r>
      <w:r>
        <w:rPr>
          <w:i/>
          <w:spacing w:val="-4"/>
          <w:sz w:val="24"/>
        </w:rPr>
        <w:t xml:space="preserve"> </w:t>
      </w:r>
      <w:r>
        <w:rPr>
          <w:i/>
          <w:sz w:val="24"/>
        </w:rPr>
        <w:t>path,</w:t>
      </w:r>
      <w:r>
        <w:rPr>
          <w:i/>
          <w:spacing w:val="-4"/>
          <w:sz w:val="24"/>
        </w:rPr>
        <w:t xml:space="preserve"> </w:t>
      </w:r>
      <w:r>
        <w:rPr>
          <w:i/>
          <w:sz w:val="24"/>
        </w:rPr>
        <w:t>approximate</w:t>
      </w:r>
      <w:r>
        <w:rPr>
          <w:i/>
          <w:spacing w:val="-4"/>
          <w:sz w:val="24"/>
        </w:rPr>
        <w:t xml:space="preserve"> </w:t>
      </w:r>
      <w:r>
        <w:rPr>
          <w:i/>
          <w:sz w:val="24"/>
        </w:rPr>
        <w:t>access time (log scale).</w:t>
      </w:r>
    </w:p>
    <w:p w14:paraId="1410B4F9" w14:textId="77777777" w:rsidR="00D47F0E" w:rsidRDefault="007458BD">
      <w:pPr>
        <w:pStyle w:val="Heading1"/>
        <w:numPr>
          <w:ilvl w:val="0"/>
          <w:numId w:val="5"/>
        </w:numPr>
        <w:tabs>
          <w:tab w:val="left" w:pos="960"/>
        </w:tabs>
        <w:spacing w:before="195"/>
      </w:pPr>
      <w:r>
        <w:t>Analysis</w:t>
      </w:r>
      <w:r>
        <w:rPr>
          <w:spacing w:val="-3"/>
        </w:rPr>
        <w:t xml:space="preserve"> </w:t>
      </w:r>
      <w:r>
        <w:t>&amp;</w:t>
      </w:r>
      <w:r>
        <w:rPr>
          <w:spacing w:val="-4"/>
        </w:rPr>
        <w:t xml:space="preserve"> </w:t>
      </w:r>
      <w:r>
        <w:t>Expected</w:t>
      </w:r>
      <w:r>
        <w:rPr>
          <w:spacing w:val="-2"/>
        </w:rPr>
        <w:t xml:space="preserve"> Outcome</w:t>
      </w:r>
    </w:p>
    <w:p w14:paraId="5FFB64C9" w14:textId="77777777" w:rsidR="00D47F0E" w:rsidRDefault="007458BD">
      <w:pPr>
        <w:pStyle w:val="BodyText"/>
        <w:spacing w:before="242" w:line="276" w:lineRule="auto"/>
        <w:ind w:left="720" w:right="1829"/>
      </w:pPr>
      <w:r>
        <w:t xml:space="preserve">Huge pages reduce the number of TLB entries needed to cover a large buffer pool, cutting TLB-miss-induced page-walks; combined with an </w:t>
      </w:r>
      <w:proofErr w:type="spellStart"/>
      <w:r>
        <w:t>NVMe</w:t>
      </w:r>
      <w:proofErr w:type="spellEnd"/>
      <w:r>
        <w:t>-backed page store, worst-case</w:t>
      </w:r>
      <w:r>
        <w:rPr>
          <w:spacing w:val="-4"/>
        </w:rPr>
        <w:t xml:space="preserve"> </w:t>
      </w:r>
      <w:r>
        <w:t>page-fault</w:t>
      </w:r>
      <w:r>
        <w:rPr>
          <w:spacing w:val="-3"/>
        </w:rPr>
        <w:t xml:space="preserve"> </w:t>
      </w:r>
      <w:r>
        <w:t>latency</w:t>
      </w:r>
      <w:r>
        <w:rPr>
          <w:spacing w:val="-3"/>
        </w:rPr>
        <w:t xml:space="preserve"> </w:t>
      </w:r>
      <w:r>
        <w:t>drops</w:t>
      </w:r>
      <w:r>
        <w:rPr>
          <w:spacing w:val="-4"/>
        </w:rPr>
        <w:t xml:space="preserve"> </w:t>
      </w:r>
      <w:r>
        <w:t>by</w:t>
      </w:r>
      <w:r>
        <w:rPr>
          <w:spacing w:val="-3"/>
        </w:rPr>
        <w:t xml:space="preserve"> </w:t>
      </w:r>
      <w:r>
        <w:t>roughly</w:t>
      </w:r>
      <w:r>
        <w:rPr>
          <w:spacing w:val="-3"/>
        </w:rPr>
        <w:t xml:space="preserve"> </w:t>
      </w:r>
      <w:r>
        <w:t>one</w:t>
      </w:r>
      <w:r>
        <w:rPr>
          <w:spacing w:val="-4"/>
        </w:rPr>
        <w:t xml:space="preserve"> </w:t>
      </w:r>
      <w:r>
        <w:t>to</w:t>
      </w:r>
      <w:r>
        <w:rPr>
          <w:spacing w:val="-3"/>
        </w:rPr>
        <w:t xml:space="preserve"> </w:t>
      </w:r>
      <w:r>
        <w:t>two</w:t>
      </w:r>
      <w:r>
        <w:rPr>
          <w:spacing w:val="-3"/>
        </w:rPr>
        <w:t xml:space="preserve"> </w:t>
      </w:r>
      <w:r>
        <w:t>orders</w:t>
      </w:r>
      <w:r>
        <w:rPr>
          <w:spacing w:val="-4"/>
        </w:rPr>
        <w:t xml:space="preserve"> </w:t>
      </w:r>
      <w:r>
        <w:t>of</w:t>
      </w:r>
      <w:r>
        <w:rPr>
          <w:spacing w:val="-5"/>
        </w:rPr>
        <w:t xml:space="preserve"> </w:t>
      </w:r>
      <w:r>
        <w:t>magnitude</w:t>
      </w:r>
      <w:r>
        <w:rPr>
          <w:spacing w:val="-4"/>
        </w:rPr>
        <w:t xml:space="preserve"> </w:t>
      </w:r>
      <w:r>
        <w:t xml:space="preserve">versus SATA SSD/HDD. Net effect: query tail latency becomes dominated by cache/TLB </w:t>
      </w:r>
      <w:proofErr w:type="spellStart"/>
      <w:r>
        <w:t>behaviour</w:t>
      </w:r>
      <w:proofErr w:type="spellEnd"/>
      <w:r>
        <w:t xml:space="preserve"> rather than rare but extremely costly page faults.</w:t>
      </w:r>
    </w:p>
    <w:p w14:paraId="4A5652ED" w14:textId="77777777" w:rsidR="00D47F0E" w:rsidRDefault="00D47F0E">
      <w:pPr>
        <w:pStyle w:val="BodyText"/>
      </w:pPr>
    </w:p>
    <w:p w14:paraId="6CB83B1E" w14:textId="77777777" w:rsidR="00D47F0E" w:rsidRDefault="00D47F0E">
      <w:pPr>
        <w:pStyle w:val="BodyText"/>
        <w:spacing w:before="165"/>
      </w:pPr>
    </w:p>
    <w:p w14:paraId="72C0D2C0" w14:textId="77777777" w:rsidR="00D47F0E" w:rsidRDefault="007458BD">
      <w:pPr>
        <w:pStyle w:val="Heading1"/>
        <w:spacing w:before="1"/>
        <w:ind w:left="720" w:firstLine="0"/>
      </w:pPr>
      <w:r>
        <w:t>Q3.</w:t>
      </w:r>
      <w:r>
        <w:rPr>
          <w:spacing w:val="-2"/>
        </w:rPr>
        <w:t xml:space="preserve"> </w:t>
      </w:r>
      <w:r>
        <w:t>Autonomous</w:t>
      </w:r>
      <w:r>
        <w:rPr>
          <w:spacing w:val="-3"/>
        </w:rPr>
        <w:t xml:space="preserve"> </w:t>
      </w:r>
      <w:r>
        <w:t>Vehicle</w:t>
      </w:r>
      <w:r>
        <w:rPr>
          <w:spacing w:val="-3"/>
        </w:rPr>
        <w:t xml:space="preserve"> </w:t>
      </w:r>
      <w:r>
        <w:t>Data</w:t>
      </w:r>
      <w:r>
        <w:rPr>
          <w:spacing w:val="-1"/>
        </w:rPr>
        <w:t xml:space="preserve"> </w:t>
      </w:r>
      <w:r>
        <w:rPr>
          <w:spacing w:val="-2"/>
        </w:rPr>
        <w:t>Processing</w:t>
      </w:r>
    </w:p>
    <w:p w14:paraId="6A61FC78" w14:textId="77777777" w:rsidR="00D47F0E" w:rsidRDefault="007458BD">
      <w:pPr>
        <w:pStyle w:val="BodyText"/>
        <w:spacing w:before="40" w:line="276" w:lineRule="auto"/>
        <w:ind w:left="720" w:right="1508"/>
      </w:pPr>
      <w:r>
        <w:rPr>
          <w:b/>
        </w:rPr>
        <w:t xml:space="preserve">Scenario: </w:t>
      </w:r>
      <w:r>
        <w:t>An autonomous vehicle must process sensor data in real time. Evaluate SRAM,</w:t>
      </w:r>
      <w:r>
        <w:rPr>
          <w:spacing w:val="-4"/>
        </w:rPr>
        <w:t xml:space="preserve"> </w:t>
      </w:r>
      <w:r>
        <w:t>DRAM,</w:t>
      </w:r>
      <w:r>
        <w:rPr>
          <w:spacing w:val="-4"/>
        </w:rPr>
        <w:t xml:space="preserve"> </w:t>
      </w:r>
      <w:r>
        <w:t>and</w:t>
      </w:r>
      <w:r>
        <w:rPr>
          <w:spacing w:val="-4"/>
        </w:rPr>
        <w:t xml:space="preserve"> </w:t>
      </w:r>
      <w:r>
        <w:t>MRAM</w:t>
      </w:r>
      <w:r>
        <w:rPr>
          <w:spacing w:val="-5"/>
        </w:rPr>
        <w:t xml:space="preserve"> </w:t>
      </w:r>
      <w:r>
        <w:t>and</w:t>
      </w:r>
      <w:r>
        <w:rPr>
          <w:spacing w:val="-4"/>
        </w:rPr>
        <w:t xml:space="preserve"> </w:t>
      </w:r>
      <w:r>
        <w:t>design</w:t>
      </w:r>
      <w:r>
        <w:rPr>
          <w:spacing w:val="-4"/>
        </w:rPr>
        <w:t xml:space="preserve"> </w:t>
      </w:r>
      <w:r>
        <w:t>a</w:t>
      </w:r>
      <w:r>
        <w:rPr>
          <w:spacing w:val="-4"/>
        </w:rPr>
        <w:t xml:space="preserve"> </w:t>
      </w:r>
      <w:r>
        <w:t>memory</w:t>
      </w:r>
      <w:r>
        <w:rPr>
          <w:spacing w:val="-4"/>
        </w:rPr>
        <w:t xml:space="preserve"> </w:t>
      </w:r>
      <w:r>
        <w:t>hierarchy</w:t>
      </w:r>
      <w:r>
        <w:rPr>
          <w:spacing w:val="-4"/>
        </w:rPr>
        <w:t xml:space="preserve"> </w:t>
      </w:r>
      <w:r>
        <w:t>that</w:t>
      </w:r>
      <w:r>
        <w:rPr>
          <w:spacing w:val="-4"/>
        </w:rPr>
        <w:t xml:space="preserve"> </w:t>
      </w:r>
      <w:r>
        <w:t>maximizes</w:t>
      </w:r>
      <w:r>
        <w:rPr>
          <w:spacing w:val="-5"/>
        </w:rPr>
        <w:t xml:space="preserve"> </w:t>
      </w:r>
      <w:r>
        <w:t>bandwidth and minimizes latency.</w:t>
      </w:r>
    </w:p>
    <w:p w14:paraId="4C1F7703" w14:textId="77777777" w:rsidR="00D47F0E" w:rsidRDefault="007458BD">
      <w:pPr>
        <w:pStyle w:val="Heading1"/>
        <w:numPr>
          <w:ilvl w:val="0"/>
          <w:numId w:val="4"/>
        </w:numPr>
        <w:tabs>
          <w:tab w:val="left" w:pos="960"/>
        </w:tabs>
        <w:spacing w:before="201"/>
      </w:pPr>
      <w:r>
        <w:t>Understanding</w:t>
      </w:r>
      <w:r>
        <w:rPr>
          <w:spacing w:val="-3"/>
        </w:rPr>
        <w:t xml:space="preserve"> </w:t>
      </w:r>
      <w:r>
        <w:t>of</w:t>
      </w:r>
      <w:r>
        <w:rPr>
          <w:spacing w:val="-3"/>
        </w:rPr>
        <w:t xml:space="preserve"> </w:t>
      </w:r>
      <w:r>
        <w:t>the</w:t>
      </w:r>
      <w:r>
        <w:rPr>
          <w:spacing w:val="-4"/>
        </w:rPr>
        <w:t xml:space="preserve"> </w:t>
      </w:r>
      <w:r>
        <w:t>Industry</w:t>
      </w:r>
      <w:r>
        <w:rPr>
          <w:spacing w:val="-2"/>
        </w:rPr>
        <w:t xml:space="preserve"> Problem</w:t>
      </w:r>
    </w:p>
    <w:p w14:paraId="6E258BBF" w14:textId="77777777" w:rsidR="00D47F0E" w:rsidRDefault="007458BD">
      <w:pPr>
        <w:pStyle w:val="BodyText"/>
        <w:spacing w:before="242" w:line="276" w:lineRule="auto"/>
        <w:ind w:left="720" w:right="1444"/>
      </w:pPr>
      <w:r>
        <w:t>Autonomous-vehicle</w:t>
      </w:r>
      <w:r>
        <w:rPr>
          <w:spacing w:val="-4"/>
        </w:rPr>
        <w:t xml:space="preserve"> </w:t>
      </w:r>
      <w:r>
        <w:t>ECUs</w:t>
      </w:r>
      <w:r>
        <w:rPr>
          <w:spacing w:val="-4"/>
        </w:rPr>
        <w:t xml:space="preserve"> </w:t>
      </w:r>
      <w:r>
        <w:t>must</w:t>
      </w:r>
      <w:r>
        <w:rPr>
          <w:spacing w:val="-3"/>
        </w:rPr>
        <w:t xml:space="preserve"> </w:t>
      </w:r>
      <w:r>
        <w:t>fuse</w:t>
      </w:r>
      <w:r>
        <w:rPr>
          <w:spacing w:val="-5"/>
        </w:rPr>
        <w:t xml:space="preserve"> </w:t>
      </w:r>
      <w:r>
        <w:t>camera,</w:t>
      </w:r>
      <w:r>
        <w:rPr>
          <w:spacing w:val="-3"/>
        </w:rPr>
        <w:t xml:space="preserve"> </w:t>
      </w:r>
      <w:r>
        <w:t>LiDAR,</w:t>
      </w:r>
      <w:r>
        <w:rPr>
          <w:spacing w:val="-3"/>
        </w:rPr>
        <w:t xml:space="preserve"> </w:t>
      </w:r>
      <w:r>
        <w:t>and</w:t>
      </w:r>
      <w:r>
        <w:rPr>
          <w:spacing w:val="-3"/>
        </w:rPr>
        <w:t xml:space="preserve"> </w:t>
      </w:r>
      <w:r>
        <w:t>radar</w:t>
      </w:r>
      <w:r>
        <w:rPr>
          <w:spacing w:val="-3"/>
        </w:rPr>
        <w:t xml:space="preserve"> </w:t>
      </w:r>
      <w:r>
        <w:t>streams</w:t>
      </w:r>
      <w:r>
        <w:rPr>
          <w:spacing w:val="-4"/>
        </w:rPr>
        <w:t xml:space="preserve"> </w:t>
      </w:r>
      <w:r>
        <w:t>under</w:t>
      </w:r>
      <w:r>
        <w:rPr>
          <w:spacing w:val="-3"/>
        </w:rPr>
        <w:t xml:space="preserve"> </w:t>
      </w:r>
      <w:r>
        <w:t>hard</w:t>
      </w:r>
      <w:r>
        <w:rPr>
          <w:spacing w:val="-2"/>
        </w:rPr>
        <w:t xml:space="preserve"> </w:t>
      </w:r>
      <w:r>
        <w:t>real-time</w:t>
      </w:r>
      <w:r>
        <w:rPr>
          <w:spacing w:val="-1"/>
        </w:rPr>
        <w:t xml:space="preserve"> </w:t>
      </w:r>
      <w:r>
        <w:t>deadlines;</w:t>
      </w:r>
      <w:r>
        <w:rPr>
          <w:spacing w:val="-1"/>
        </w:rPr>
        <w:t xml:space="preserve"> </w:t>
      </w:r>
      <w:r>
        <w:t>any</w:t>
      </w:r>
      <w:r>
        <w:rPr>
          <w:spacing w:val="-1"/>
        </w:rPr>
        <w:t xml:space="preserve"> </w:t>
      </w:r>
      <w:r>
        <w:t>excessive</w:t>
      </w:r>
      <w:r>
        <w:rPr>
          <w:spacing w:val="-2"/>
        </w:rPr>
        <w:t xml:space="preserve"> </w:t>
      </w:r>
      <w:r>
        <w:t>latency</w:t>
      </w:r>
      <w:r>
        <w:rPr>
          <w:spacing w:val="-1"/>
        </w:rPr>
        <w:t xml:space="preserve"> </w:t>
      </w:r>
      <w:r>
        <w:t>or</w:t>
      </w:r>
      <w:r>
        <w:rPr>
          <w:spacing w:val="-1"/>
        </w:rPr>
        <w:t xml:space="preserve"> </w:t>
      </w:r>
      <w:r>
        <w:t>state</w:t>
      </w:r>
      <w:r>
        <w:rPr>
          <w:spacing w:val="-1"/>
        </w:rPr>
        <w:t xml:space="preserve"> </w:t>
      </w:r>
      <w:r>
        <w:t>loss on</w:t>
      </w:r>
      <w:r>
        <w:rPr>
          <w:spacing w:val="-1"/>
        </w:rPr>
        <w:t xml:space="preserve"> </w:t>
      </w:r>
      <w:r>
        <w:t>power</w:t>
      </w:r>
      <w:r>
        <w:rPr>
          <w:spacing w:val="-1"/>
        </w:rPr>
        <w:t xml:space="preserve"> </w:t>
      </w:r>
      <w:r>
        <w:t>interruption</w:t>
      </w:r>
      <w:r>
        <w:rPr>
          <w:spacing w:val="-1"/>
        </w:rPr>
        <w:t xml:space="preserve"> </w:t>
      </w:r>
      <w:r>
        <w:t>is</w:t>
      </w:r>
      <w:r>
        <w:rPr>
          <w:spacing w:val="-2"/>
        </w:rPr>
        <w:t xml:space="preserve"> </w:t>
      </w:r>
      <w:r>
        <w:t>safety-critical, not just a performance issue. The design constraint is therefore threefold: nanosecond-level</w:t>
      </w:r>
      <w:r>
        <w:rPr>
          <w:spacing w:val="-1"/>
        </w:rPr>
        <w:t xml:space="preserve"> </w:t>
      </w:r>
      <w:r>
        <w:t>determinism</w:t>
      </w:r>
      <w:r>
        <w:rPr>
          <w:spacing w:val="-1"/>
        </w:rPr>
        <w:t xml:space="preserve"> </w:t>
      </w:r>
      <w:r>
        <w:t>for</w:t>
      </w:r>
      <w:r>
        <w:rPr>
          <w:spacing w:val="-2"/>
        </w:rPr>
        <w:t xml:space="preserve"> </w:t>
      </w:r>
      <w:r>
        <w:t>control</w:t>
      </w:r>
      <w:r>
        <w:rPr>
          <w:spacing w:val="-1"/>
        </w:rPr>
        <w:t xml:space="preserve"> </w:t>
      </w:r>
      <w:r>
        <w:t>loops,</w:t>
      </w:r>
      <w:r>
        <w:rPr>
          <w:spacing w:val="-1"/>
        </w:rPr>
        <w:t xml:space="preserve"> </w:t>
      </w:r>
      <w:r>
        <w:t>high</w:t>
      </w:r>
      <w:r>
        <w:rPr>
          <w:spacing w:val="-1"/>
        </w:rPr>
        <w:t xml:space="preserve"> </w:t>
      </w:r>
      <w:r>
        <w:t>sustained</w:t>
      </w:r>
      <w:r>
        <w:rPr>
          <w:spacing w:val="-1"/>
        </w:rPr>
        <w:t xml:space="preserve"> </w:t>
      </w:r>
      <w:r>
        <w:t>bandwidth</w:t>
      </w:r>
      <w:r>
        <w:rPr>
          <w:spacing w:val="-1"/>
        </w:rPr>
        <w:t xml:space="preserve"> </w:t>
      </w:r>
      <w:r>
        <w:t>for</w:t>
      </w:r>
      <w:r>
        <w:rPr>
          <w:spacing w:val="-2"/>
        </w:rPr>
        <w:t xml:space="preserve"> </w:t>
      </w:r>
      <w:r>
        <w:t>sensor fusion,</w:t>
      </w:r>
      <w:r>
        <w:rPr>
          <w:spacing w:val="-1"/>
        </w:rPr>
        <w:t xml:space="preserve"> </w:t>
      </w:r>
      <w:r>
        <w:t>and</w:t>
      </w:r>
      <w:r>
        <w:rPr>
          <w:spacing w:val="-1"/>
        </w:rPr>
        <w:t xml:space="preserve"> </w:t>
      </w:r>
      <w:r>
        <w:t>non-volatility for critical state in case of power transients.</w:t>
      </w:r>
    </w:p>
    <w:p w14:paraId="316F208A" w14:textId="77777777" w:rsidR="00D47F0E" w:rsidRDefault="007458BD">
      <w:pPr>
        <w:pStyle w:val="Heading1"/>
        <w:numPr>
          <w:ilvl w:val="0"/>
          <w:numId w:val="4"/>
        </w:numPr>
        <w:tabs>
          <w:tab w:val="left" w:pos="960"/>
        </w:tabs>
        <w:spacing w:before="199"/>
      </w:pPr>
      <w:r>
        <w:t>Application</w:t>
      </w:r>
      <w:r>
        <w:rPr>
          <w:spacing w:val="-5"/>
        </w:rPr>
        <w:t xml:space="preserve"> </w:t>
      </w:r>
      <w:r>
        <w:t>of</w:t>
      </w:r>
      <w:r>
        <w:rPr>
          <w:spacing w:val="-5"/>
        </w:rPr>
        <w:t xml:space="preserve"> </w:t>
      </w:r>
      <w:r>
        <w:t>Engineering</w:t>
      </w:r>
      <w:r>
        <w:rPr>
          <w:spacing w:val="-4"/>
        </w:rPr>
        <w:t xml:space="preserve"> </w:t>
      </w:r>
      <w:r>
        <w:rPr>
          <w:spacing w:val="-2"/>
        </w:rPr>
        <w:t>Concepts</w:t>
      </w:r>
    </w:p>
    <w:p w14:paraId="0F40153E" w14:textId="77777777" w:rsidR="00D47F0E" w:rsidRDefault="00D47F0E">
      <w:pPr>
        <w:pStyle w:val="Heading1"/>
        <w:sectPr w:rsidR="00D47F0E">
          <w:pgSz w:w="12240" w:h="15840"/>
          <w:pgMar w:top="1580" w:right="360" w:bottom="280" w:left="1080" w:header="720" w:footer="720" w:gutter="0"/>
          <w:cols w:space="720"/>
        </w:sect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8"/>
        <w:gridCol w:w="2157"/>
        <w:gridCol w:w="2155"/>
        <w:gridCol w:w="2160"/>
      </w:tblGrid>
      <w:tr w:rsidR="00D47F0E" w14:paraId="497C7BEA" w14:textId="77777777">
        <w:trPr>
          <w:trHeight w:val="827"/>
        </w:trPr>
        <w:tc>
          <w:tcPr>
            <w:tcW w:w="2158" w:type="dxa"/>
          </w:tcPr>
          <w:p w14:paraId="287BAD76" w14:textId="77777777" w:rsidR="00D47F0E" w:rsidRDefault="007458BD">
            <w:pPr>
              <w:pStyle w:val="TableParagraph"/>
              <w:spacing w:line="275" w:lineRule="exact"/>
              <w:ind w:left="107"/>
              <w:rPr>
                <w:b/>
                <w:sz w:val="24"/>
              </w:rPr>
            </w:pPr>
            <w:r>
              <w:rPr>
                <w:b/>
                <w:spacing w:val="-2"/>
                <w:sz w:val="24"/>
              </w:rPr>
              <w:lastRenderedPageBreak/>
              <w:t>Technology</w:t>
            </w:r>
          </w:p>
        </w:tc>
        <w:tc>
          <w:tcPr>
            <w:tcW w:w="2157" w:type="dxa"/>
          </w:tcPr>
          <w:p w14:paraId="2BBA5BB7" w14:textId="77777777" w:rsidR="00D47F0E" w:rsidRDefault="007458BD">
            <w:pPr>
              <w:pStyle w:val="TableParagraph"/>
              <w:spacing w:line="275" w:lineRule="exact"/>
              <w:ind w:left="107"/>
              <w:rPr>
                <w:b/>
                <w:sz w:val="24"/>
              </w:rPr>
            </w:pPr>
            <w:r>
              <w:rPr>
                <w:b/>
                <w:spacing w:val="-2"/>
                <w:sz w:val="24"/>
              </w:rPr>
              <w:t>Latency</w:t>
            </w:r>
          </w:p>
        </w:tc>
        <w:tc>
          <w:tcPr>
            <w:tcW w:w="2155" w:type="dxa"/>
          </w:tcPr>
          <w:p w14:paraId="275D38C6" w14:textId="77777777" w:rsidR="00D47F0E" w:rsidRDefault="007458BD">
            <w:pPr>
              <w:pStyle w:val="TableParagraph"/>
              <w:spacing w:line="275" w:lineRule="exact"/>
              <w:ind w:left="108"/>
              <w:rPr>
                <w:b/>
                <w:sz w:val="24"/>
              </w:rPr>
            </w:pPr>
            <w:r>
              <w:rPr>
                <w:b/>
                <w:spacing w:val="-2"/>
                <w:sz w:val="24"/>
              </w:rPr>
              <w:t>Bandwidth</w:t>
            </w:r>
          </w:p>
        </w:tc>
        <w:tc>
          <w:tcPr>
            <w:tcW w:w="2160" w:type="dxa"/>
          </w:tcPr>
          <w:p w14:paraId="3E57CDBC" w14:textId="77777777" w:rsidR="00D47F0E" w:rsidRDefault="007458BD">
            <w:pPr>
              <w:pStyle w:val="TableParagraph"/>
              <w:spacing w:line="276" w:lineRule="exact"/>
              <w:ind w:left="109" w:right="729"/>
              <w:rPr>
                <w:b/>
                <w:sz w:val="24"/>
              </w:rPr>
            </w:pPr>
            <w:r>
              <w:rPr>
                <w:b/>
                <w:sz w:val="24"/>
              </w:rPr>
              <w:t>Role</w:t>
            </w:r>
            <w:r>
              <w:rPr>
                <w:b/>
                <w:spacing w:val="-15"/>
                <w:sz w:val="24"/>
              </w:rPr>
              <w:t xml:space="preserve"> </w:t>
            </w:r>
            <w:r>
              <w:rPr>
                <w:b/>
                <w:sz w:val="24"/>
              </w:rPr>
              <w:t>in</w:t>
            </w:r>
            <w:r>
              <w:rPr>
                <w:b/>
                <w:spacing w:val="-15"/>
                <w:sz w:val="24"/>
              </w:rPr>
              <w:t xml:space="preserve"> </w:t>
            </w:r>
            <w:r>
              <w:rPr>
                <w:b/>
                <w:sz w:val="24"/>
              </w:rPr>
              <w:t xml:space="preserve">ECU </w:t>
            </w:r>
            <w:r>
              <w:rPr>
                <w:b/>
                <w:spacing w:val="-2"/>
                <w:sz w:val="24"/>
              </w:rPr>
              <w:t>Memory Hierarchy</w:t>
            </w:r>
          </w:p>
        </w:tc>
      </w:tr>
      <w:tr w:rsidR="00D47F0E" w14:paraId="769AFF4C" w14:textId="77777777">
        <w:trPr>
          <w:trHeight w:val="1103"/>
        </w:trPr>
        <w:tc>
          <w:tcPr>
            <w:tcW w:w="2158" w:type="dxa"/>
          </w:tcPr>
          <w:p w14:paraId="47AA98F3" w14:textId="77777777" w:rsidR="00D47F0E" w:rsidRDefault="007458BD">
            <w:pPr>
              <w:pStyle w:val="TableParagraph"/>
              <w:spacing w:line="275" w:lineRule="exact"/>
              <w:ind w:left="107"/>
              <w:rPr>
                <w:sz w:val="24"/>
              </w:rPr>
            </w:pPr>
            <w:r>
              <w:rPr>
                <w:spacing w:val="-4"/>
                <w:sz w:val="24"/>
              </w:rPr>
              <w:t>SRAM</w:t>
            </w:r>
          </w:p>
        </w:tc>
        <w:tc>
          <w:tcPr>
            <w:tcW w:w="2157" w:type="dxa"/>
          </w:tcPr>
          <w:p w14:paraId="76BA6D0E" w14:textId="77777777" w:rsidR="00D47F0E" w:rsidRDefault="007458BD">
            <w:pPr>
              <w:pStyle w:val="TableParagraph"/>
              <w:spacing w:line="275" w:lineRule="exact"/>
              <w:ind w:left="107"/>
              <w:rPr>
                <w:sz w:val="24"/>
              </w:rPr>
            </w:pPr>
            <w:r>
              <w:rPr>
                <w:sz w:val="24"/>
              </w:rPr>
              <w:t>~1–2</w:t>
            </w:r>
            <w:r>
              <w:rPr>
                <w:spacing w:val="-1"/>
                <w:sz w:val="24"/>
              </w:rPr>
              <w:t xml:space="preserve"> </w:t>
            </w:r>
            <w:r>
              <w:rPr>
                <w:spacing w:val="-5"/>
                <w:sz w:val="24"/>
              </w:rPr>
              <w:t>ns</w:t>
            </w:r>
          </w:p>
        </w:tc>
        <w:tc>
          <w:tcPr>
            <w:tcW w:w="2155" w:type="dxa"/>
          </w:tcPr>
          <w:p w14:paraId="68F69690" w14:textId="77777777" w:rsidR="00D47F0E" w:rsidRDefault="007458BD">
            <w:pPr>
              <w:pStyle w:val="TableParagraph"/>
              <w:spacing w:line="275" w:lineRule="exact"/>
              <w:ind w:left="108"/>
              <w:rPr>
                <w:sz w:val="24"/>
              </w:rPr>
            </w:pPr>
            <w:r>
              <w:rPr>
                <w:sz w:val="24"/>
              </w:rPr>
              <w:t>High</w:t>
            </w:r>
            <w:r>
              <w:rPr>
                <w:spacing w:val="-1"/>
                <w:sz w:val="24"/>
              </w:rPr>
              <w:t xml:space="preserve"> </w:t>
            </w:r>
            <w:r>
              <w:rPr>
                <w:sz w:val="24"/>
              </w:rPr>
              <w:t>(multi-</w:t>
            </w:r>
            <w:r>
              <w:rPr>
                <w:spacing w:val="-2"/>
                <w:sz w:val="24"/>
              </w:rPr>
              <w:t>port)</w:t>
            </w:r>
          </w:p>
        </w:tc>
        <w:tc>
          <w:tcPr>
            <w:tcW w:w="2160" w:type="dxa"/>
          </w:tcPr>
          <w:p w14:paraId="56FB027B" w14:textId="77777777" w:rsidR="00D47F0E" w:rsidRDefault="007458BD">
            <w:pPr>
              <w:pStyle w:val="TableParagraph"/>
              <w:spacing w:line="276" w:lineRule="exact"/>
              <w:ind w:left="109" w:right="108"/>
              <w:rPr>
                <w:sz w:val="24"/>
              </w:rPr>
            </w:pPr>
            <w:r>
              <w:rPr>
                <w:spacing w:val="-2"/>
                <w:sz w:val="24"/>
              </w:rPr>
              <w:t>On-chip scratchpad/cache</w:t>
            </w:r>
            <w:r>
              <w:rPr>
                <w:spacing w:val="40"/>
                <w:sz w:val="24"/>
              </w:rPr>
              <w:t xml:space="preserve"> </w:t>
            </w:r>
            <w:r>
              <w:rPr>
                <w:sz w:val="24"/>
              </w:rPr>
              <w:t>for</w:t>
            </w:r>
            <w:r>
              <w:rPr>
                <w:spacing w:val="-15"/>
                <w:sz w:val="24"/>
              </w:rPr>
              <w:t xml:space="preserve"> </w:t>
            </w:r>
            <w:r>
              <w:rPr>
                <w:sz w:val="24"/>
              </w:rPr>
              <w:t>control-loop</w:t>
            </w:r>
            <w:r>
              <w:rPr>
                <w:spacing w:val="-15"/>
                <w:sz w:val="24"/>
              </w:rPr>
              <w:t xml:space="preserve"> </w:t>
            </w:r>
            <w:r>
              <w:rPr>
                <w:sz w:val="24"/>
              </w:rPr>
              <w:t>and per-frame buffers</w:t>
            </w:r>
          </w:p>
        </w:tc>
      </w:tr>
      <w:tr w:rsidR="00D47F0E" w14:paraId="17EAC64A" w14:textId="77777777">
        <w:trPr>
          <w:trHeight w:val="827"/>
        </w:trPr>
        <w:tc>
          <w:tcPr>
            <w:tcW w:w="2158" w:type="dxa"/>
          </w:tcPr>
          <w:p w14:paraId="334105EA" w14:textId="77777777" w:rsidR="00D47F0E" w:rsidRDefault="007458BD">
            <w:pPr>
              <w:pStyle w:val="TableParagraph"/>
              <w:spacing w:line="275" w:lineRule="exact"/>
              <w:ind w:left="107"/>
              <w:rPr>
                <w:sz w:val="24"/>
              </w:rPr>
            </w:pPr>
            <w:r>
              <w:rPr>
                <w:spacing w:val="-4"/>
                <w:sz w:val="24"/>
              </w:rPr>
              <w:t>DRAM</w:t>
            </w:r>
          </w:p>
        </w:tc>
        <w:tc>
          <w:tcPr>
            <w:tcW w:w="2157" w:type="dxa"/>
          </w:tcPr>
          <w:p w14:paraId="608CACDC" w14:textId="77777777" w:rsidR="00D47F0E" w:rsidRDefault="007458BD">
            <w:pPr>
              <w:pStyle w:val="TableParagraph"/>
              <w:spacing w:line="275" w:lineRule="exact"/>
              <w:ind w:left="107"/>
              <w:rPr>
                <w:sz w:val="24"/>
              </w:rPr>
            </w:pPr>
            <w:r>
              <w:rPr>
                <w:sz w:val="24"/>
              </w:rPr>
              <w:t>~50–70</w:t>
            </w:r>
            <w:r>
              <w:rPr>
                <w:spacing w:val="-1"/>
                <w:sz w:val="24"/>
              </w:rPr>
              <w:t xml:space="preserve"> </w:t>
            </w:r>
            <w:r>
              <w:rPr>
                <w:spacing w:val="-5"/>
                <w:sz w:val="24"/>
              </w:rPr>
              <w:t>ns</w:t>
            </w:r>
          </w:p>
        </w:tc>
        <w:tc>
          <w:tcPr>
            <w:tcW w:w="2155" w:type="dxa"/>
          </w:tcPr>
          <w:p w14:paraId="0FD05F5F" w14:textId="77777777" w:rsidR="00D47F0E" w:rsidRDefault="007458BD">
            <w:pPr>
              <w:pStyle w:val="TableParagraph"/>
              <w:ind w:left="108" w:right="84"/>
              <w:rPr>
                <w:sz w:val="24"/>
              </w:rPr>
            </w:pPr>
            <w:r>
              <w:rPr>
                <w:sz w:val="24"/>
              </w:rPr>
              <w:t>High sustained (wide</w:t>
            </w:r>
            <w:r>
              <w:rPr>
                <w:spacing w:val="-15"/>
                <w:sz w:val="24"/>
              </w:rPr>
              <w:t xml:space="preserve"> </w:t>
            </w:r>
            <w:r>
              <w:rPr>
                <w:sz w:val="24"/>
              </w:rPr>
              <w:t>bus,</w:t>
            </w:r>
            <w:r>
              <w:rPr>
                <w:spacing w:val="-15"/>
                <w:sz w:val="24"/>
              </w:rPr>
              <w:t xml:space="preserve"> </w:t>
            </w:r>
            <w:r>
              <w:rPr>
                <w:sz w:val="24"/>
              </w:rPr>
              <w:t>ECC)</w:t>
            </w:r>
          </w:p>
        </w:tc>
        <w:tc>
          <w:tcPr>
            <w:tcW w:w="2160" w:type="dxa"/>
          </w:tcPr>
          <w:p w14:paraId="47E7851F" w14:textId="77777777" w:rsidR="00D47F0E" w:rsidRDefault="007458BD">
            <w:pPr>
              <w:pStyle w:val="TableParagraph"/>
              <w:spacing w:line="276" w:lineRule="exact"/>
              <w:ind w:left="109" w:right="137"/>
              <w:rPr>
                <w:sz w:val="24"/>
              </w:rPr>
            </w:pPr>
            <w:r>
              <w:rPr>
                <w:spacing w:val="-2"/>
                <w:sz w:val="24"/>
              </w:rPr>
              <w:t xml:space="preserve">Sensor-fusion </w:t>
            </w:r>
            <w:r>
              <w:rPr>
                <w:sz w:val="24"/>
              </w:rPr>
              <w:t>working</w:t>
            </w:r>
            <w:r>
              <w:rPr>
                <w:spacing w:val="-15"/>
                <w:sz w:val="24"/>
              </w:rPr>
              <w:t xml:space="preserve"> </w:t>
            </w:r>
            <w:r>
              <w:rPr>
                <w:sz w:val="24"/>
              </w:rPr>
              <w:t>set,</w:t>
            </w:r>
            <w:r>
              <w:rPr>
                <w:spacing w:val="-15"/>
                <w:sz w:val="24"/>
              </w:rPr>
              <w:t xml:space="preserve"> </w:t>
            </w:r>
            <w:r>
              <w:rPr>
                <w:sz w:val="24"/>
              </w:rPr>
              <w:t xml:space="preserve">frame </w:t>
            </w:r>
            <w:r>
              <w:rPr>
                <w:spacing w:val="-2"/>
                <w:sz w:val="24"/>
              </w:rPr>
              <w:t>buffers</w:t>
            </w:r>
          </w:p>
        </w:tc>
      </w:tr>
      <w:tr w:rsidR="00D47F0E" w14:paraId="24BA268E" w14:textId="77777777">
        <w:trPr>
          <w:trHeight w:val="1105"/>
        </w:trPr>
        <w:tc>
          <w:tcPr>
            <w:tcW w:w="2158" w:type="dxa"/>
          </w:tcPr>
          <w:p w14:paraId="24C5B810" w14:textId="77777777" w:rsidR="00D47F0E" w:rsidRDefault="007458BD">
            <w:pPr>
              <w:pStyle w:val="TableParagraph"/>
              <w:ind w:left="107"/>
              <w:rPr>
                <w:sz w:val="24"/>
              </w:rPr>
            </w:pPr>
            <w:r>
              <w:rPr>
                <w:spacing w:val="-4"/>
                <w:sz w:val="24"/>
              </w:rPr>
              <w:t>MRAM</w:t>
            </w:r>
          </w:p>
        </w:tc>
        <w:tc>
          <w:tcPr>
            <w:tcW w:w="2157" w:type="dxa"/>
          </w:tcPr>
          <w:p w14:paraId="5032F39C" w14:textId="77777777" w:rsidR="00D47F0E" w:rsidRDefault="007458BD">
            <w:pPr>
              <w:pStyle w:val="TableParagraph"/>
              <w:ind w:left="107"/>
              <w:rPr>
                <w:sz w:val="24"/>
              </w:rPr>
            </w:pPr>
            <w:r>
              <w:rPr>
                <w:sz w:val="24"/>
              </w:rPr>
              <w:t>~5–10</w:t>
            </w:r>
            <w:r>
              <w:rPr>
                <w:spacing w:val="-1"/>
                <w:sz w:val="24"/>
              </w:rPr>
              <w:t xml:space="preserve"> </w:t>
            </w:r>
            <w:r>
              <w:rPr>
                <w:spacing w:val="-5"/>
                <w:sz w:val="24"/>
              </w:rPr>
              <w:t>ns</w:t>
            </w:r>
          </w:p>
        </w:tc>
        <w:tc>
          <w:tcPr>
            <w:tcW w:w="2155" w:type="dxa"/>
          </w:tcPr>
          <w:p w14:paraId="4DB8918C" w14:textId="77777777" w:rsidR="00D47F0E" w:rsidRDefault="007458BD">
            <w:pPr>
              <w:pStyle w:val="TableParagraph"/>
              <w:ind w:left="108"/>
              <w:rPr>
                <w:sz w:val="24"/>
              </w:rPr>
            </w:pPr>
            <w:r>
              <w:rPr>
                <w:spacing w:val="-2"/>
                <w:sz w:val="24"/>
              </w:rPr>
              <w:t>Moderate–</w:t>
            </w:r>
            <w:r>
              <w:rPr>
                <w:spacing w:val="-4"/>
                <w:sz w:val="24"/>
              </w:rPr>
              <w:t>High</w:t>
            </w:r>
          </w:p>
        </w:tc>
        <w:tc>
          <w:tcPr>
            <w:tcW w:w="2160" w:type="dxa"/>
          </w:tcPr>
          <w:p w14:paraId="3CB47496" w14:textId="77777777" w:rsidR="00D47F0E" w:rsidRDefault="007458BD">
            <w:pPr>
              <w:pStyle w:val="TableParagraph"/>
              <w:ind w:left="109" w:right="300"/>
              <w:rPr>
                <w:sz w:val="24"/>
              </w:rPr>
            </w:pPr>
            <w:r>
              <w:rPr>
                <w:sz w:val="24"/>
              </w:rPr>
              <w:t>Non-volatile</w:t>
            </w:r>
            <w:r>
              <w:rPr>
                <w:spacing w:val="-15"/>
                <w:sz w:val="24"/>
              </w:rPr>
              <w:t xml:space="preserve"> </w:t>
            </w:r>
            <w:r>
              <w:rPr>
                <w:sz w:val="24"/>
              </w:rPr>
              <w:t>store for critical state, instant-on after</w:t>
            </w:r>
          </w:p>
          <w:p w14:paraId="71E97854" w14:textId="77777777" w:rsidR="00D47F0E" w:rsidRDefault="007458BD">
            <w:pPr>
              <w:pStyle w:val="TableParagraph"/>
              <w:spacing w:before="1" w:line="257" w:lineRule="exact"/>
              <w:ind w:left="109"/>
              <w:rPr>
                <w:sz w:val="24"/>
              </w:rPr>
            </w:pPr>
            <w:r>
              <w:rPr>
                <w:sz w:val="24"/>
              </w:rPr>
              <w:t>power</w:t>
            </w:r>
            <w:r>
              <w:rPr>
                <w:spacing w:val="-2"/>
                <w:sz w:val="24"/>
              </w:rPr>
              <w:t xml:space="preserve"> </w:t>
            </w:r>
            <w:r>
              <w:rPr>
                <w:spacing w:val="-4"/>
                <w:sz w:val="24"/>
              </w:rPr>
              <w:t>loss</w:t>
            </w:r>
          </w:p>
        </w:tc>
      </w:tr>
    </w:tbl>
    <w:p w14:paraId="1465C8C4" w14:textId="77777777" w:rsidR="00D47F0E" w:rsidRDefault="00D47F0E">
      <w:pPr>
        <w:pStyle w:val="BodyText"/>
        <w:spacing w:before="261"/>
        <w:rPr>
          <w:b/>
        </w:rPr>
      </w:pPr>
    </w:p>
    <w:p w14:paraId="1FD3BD01" w14:textId="77777777" w:rsidR="00D47F0E" w:rsidRDefault="007458BD">
      <w:pPr>
        <w:pStyle w:val="Heading1"/>
        <w:numPr>
          <w:ilvl w:val="0"/>
          <w:numId w:val="4"/>
        </w:numPr>
        <w:tabs>
          <w:tab w:val="left" w:pos="960"/>
        </w:tabs>
      </w:pPr>
      <w:r>
        <w:t>Proposed</w:t>
      </w:r>
      <w:r>
        <w:rPr>
          <w:spacing w:val="-4"/>
        </w:rPr>
        <w:t xml:space="preserve"> </w:t>
      </w:r>
      <w:r>
        <w:t>Solution</w:t>
      </w:r>
      <w:r>
        <w:rPr>
          <w:spacing w:val="-4"/>
        </w:rPr>
        <w:t xml:space="preserve"> </w:t>
      </w:r>
      <w:r>
        <w:rPr>
          <w:spacing w:val="-2"/>
        </w:rPr>
        <w:t>Design</w:t>
      </w:r>
    </w:p>
    <w:p w14:paraId="190692E0" w14:textId="77777777" w:rsidR="00D47F0E" w:rsidRDefault="007458BD">
      <w:pPr>
        <w:pStyle w:val="BodyText"/>
        <w:spacing w:before="243" w:line="276" w:lineRule="auto"/>
        <w:ind w:left="720" w:right="1508"/>
      </w:pPr>
      <w:r>
        <w:t>Use SRAM scratchpads for the hard-real-time control loop and per-frame sensor buffers (deterministic, no refresh stalls), ECC-protected DRAM with a wide bus for the sensor-fusion</w:t>
      </w:r>
      <w:r>
        <w:rPr>
          <w:spacing w:val="-3"/>
        </w:rPr>
        <w:t xml:space="preserve"> </w:t>
      </w:r>
      <w:r>
        <w:t>and</w:t>
      </w:r>
      <w:r>
        <w:rPr>
          <w:spacing w:val="-3"/>
        </w:rPr>
        <w:t xml:space="preserve"> </w:t>
      </w:r>
      <w:r>
        <w:t>perception</w:t>
      </w:r>
      <w:r>
        <w:rPr>
          <w:spacing w:val="-3"/>
        </w:rPr>
        <w:t xml:space="preserve"> </w:t>
      </w:r>
      <w:r>
        <w:t>working</w:t>
      </w:r>
      <w:r>
        <w:rPr>
          <w:spacing w:val="-3"/>
        </w:rPr>
        <w:t xml:space="preserve"> </w:t>
      </w:r>
      <w:r>
        <w:t>set,</w:t>
      </w:r>
      <w:r>
        <w:rPr>
          <w:spacing w:val="-3"/>
        </w:rPr>
        <w:t xml:space="preserve"> </w:t>
      </w:r>
      <w:r>
        <w:t>and</w:t>
      </w:r>
      <w:r>
        <w:rPr>
          <w:spacing w:val="-3"/>
        </w:rPr>
        <w:t xml:space="preserve"> </w:t>
      </w:r>
      <w:r>
        <w:t>MRAM</w:t>
      </w:r>
      <w:r>
        <w:rPr>
          <w:spacing w:val="-4"/>
        </w:rPr>
        <w:t xml:space="preserve"> </w:t>
      </w:r>
      <w:r>
        <w:t>as</w:t>
      </w:r>
      <w:r>
        <w:rPr>
          <w:spacing w:val="-1"/>
        </w:rPr>
        <w:t xml:space="preserve"> </w:t>
      </w:r>
      <w:r>
        <w:t>a</w:t>
      </w:r>
      <w:r>
        <w:rPr>
          <w:spacing w:val="-4"/>
        </w:rPr>
        <w:t xml:space="preserve"> </w:t>
      </w:r>
      <w:r>
        <w:t>non-volatile</w:t>
      </w:r>
      <w:r>
        <w:rPr>
          <w:spacing w:val="-4"/>
        </w:rPr>
        <w:t xml:space="preserve"> </w:t>
      </w:r>
      <w:r>
        <w:t>buffer</w:t>
      </w:r>
      <w:r>
        <w:rPr>
          <w:spacing w:val="-3"/>
        </w:rPr>
        <w:t xml:space="preserve"> </w:t>
      </w:r>
      <w:r>
        <w:t>that</w:t>
      </w:r>
      <w:r>
        <w:rPr>
          <w:spacing w:val="-1"/>
        </w:rPr>
        <w:t xml:space="preserve"> </w:t>
      </w:r>
      <w:r>
        <w:t>continuously mirrors critical safety state (e.g., last-known trajectory) so no data is lost on power interruption — avoiding the multi-millisecond penalty of falling back to flash/SSD.</w:t>
      </w:r>
    </w:p>
    <w:p w14:paraId="2C3D681A" w14:textId="77777777" w:rsidR="00D47F0E" w:rsidRDefault="007458BD">
      <w:pPr>
        <w:pStyle w:val="BodyText"/>
        <w:spacing w:before="71"/>
        <w:rPr>
          <w:sz w:val="20"/>
        </w:rPr>
      </w:pPr>
      <w:r>
        <w:rPr>
          <w:noProof/>
          <w:sz w:val="20"/>
        </w:rPr>
        <w:drawing>
          <wp:anchor distT="0" distB="0" distL="0" distR="0" simplePos="0" relativeHeight="487589376" behindDoc="1" locked="0" layoutInCell="1" allowOverlap="1" wp14:anchorId="13C4312E" wp14:editId="689F748B">
            <wp:simplePos x="0" y="0"/>
            <wp:positionH relativeFrom="page">
              <wp:posOffset>1223206</wp:posOffset>
            </wp:positionH>
            <wp:positionV relativeFrom="paragraph">
              <wp:posOffset>206813</wp:posOffset>
            </wp:positionV>
            <wp:extent cx="5190015" cy="229895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190015" cy="2298954"/>
                    </a:xfrm>
                    <a:prstGeom prst="rect">
                      <a:avLst/>
                    </a:prstGeom>
                  </pic:spPr>
                </pic:pic>
              </a:graphicData>
            </a:graphic>
          </wp:anchor>
        </w:drawing>
      </w:r>
    </w:p>
    <w:p w14:paraId="4ACF8749" w14:textId="77777777" w:rsidR="00D47F0E" w:rsidRDefault="00D47F0E">
      <w:pPr>
        <w:pStyle w:val="BodyText"/>
      </w:pPr>
    </w:p>
    <w:p w14:paraId="1685CD32" w14:textId="77777777" w:rsidR="00D47F0E" w:rsidRDefault="00D47F0E">
      <w:pPr>
        <w:pStyle w:val="BodyText"/>
      </w:pPr>
    </w:p>
    <w:p w14:paraId="261DAA31" w14:textId="77777777" w:rsidR="00D47F0E" w:rsidRDefault="00D47F0E">
      <w:pPr>
        <w:pStyle w:val="BodyText"/>
      </w:pPr>
    </w:p>
    <w:p w14:paraId="5B16E806" w14:textId="77777777" w:rsidR="00D47F0E" w:rsidRDefault="00D47F0E">
      <w:pPr>
        <w:pStyle w:val="BodyText"/>
      </w:pPr>
    </w:p>
    <w:p w14:paraId="18D0204C" w14:textId="77777777" w:rsidR="00D47F0E" w:rsidRDefault="00D47F0E">
      <w:pPr>
        <w:pStyle w:val="BodyText"/>
        <w:spacing w:before="100"/>
      </w:pPr>
    </w:p>
    <w:p w14:paraId="0373CF97" w14:textId="77777777" w:rsidR="00D47F0E" w:rsidRDefault="007458BD">
      <w:pPr>
        <w:pStyle w:val="Heading1"/>
        <w:numPr>
          <w:ilvl w:val="0"/>
          <w:numId w:val="4"/>
        </w:numPr>
        <w:tabs>
          <w:tab w:val="left" w:pos="960"/>
        </w:tabs>
        <w:spacing w:before="1"/>
      </w:pPr>
      <w:r>
        <w:t>Use</w:t>
      </w:r>
      <w:r>
        <w:rPr>
          <w:spacing w:val="-4"/>
        </w:rPr>
        <w:t xml:space="preserve"> </w:t>
      </w:r>
      <w:r>
        <w:t>of</w:t>
      </w:r>
      <w:r>
        <w:rPr>
          <w:spacing w:val="-2"/>
        </w:rPr>
        <w:t xml:space="preserve"> </w:t>
      </w:r>
      <w:r>
        <w:t>Tools</w:t>
      </w:r>
      <w:r>
        <w:rPr>
          <w:spacing w:val="-2"/>
        </w:rPr>
        <w:t xml:space="preserve"> </w:t>
      </w:r>
      <w:r>
        <w:t>/</w:t>
      </w:r>
      <w:r>
        <w:rPr>
          <w:spacing w:val="-2"/>
        </w:rPr>
        <w:t xml:space="preserve"> </w:t>
      </w:r>
      <w:r>
        <w:t>Supporting</w:t>
      </w:r>
      <w:r>
        <w:rPr>
          <w:spacing w:val="-2"/>
        </w:rPr>
        <w:t xml:space="preserve"> </w:t>
      </w:r>
      <w:r>
        <w:t>Data</w:t>
      </w:r>
      <w:r>
        <w:rPr>
          <w:spacing w:val="-1"/>
        </w:rPr>
        <w:t xml:space="preserve"> </w:t>
      </w:r>
      <w:r>
        <w:rPr>
          <w:spacing w:val="-2"/>
        </w:rPr>
        <w:t>(Visualization)</w:t>
      </w:r>
    </w:p>
    <w:p w14:paraId="0CEF8E61" w14:textId="77777777" w:rsidR="00D47F0E" w:rsidRDefault="00D47F0E">
      <w:pPr>
        <w:pStyle w:val="Heading1"/>
        <w:sectPr w:rsidR="00D47F0E">
          <w:pgSz w:w="12240" w:h="15840"/>
          <w:pgMar w:top="1420" w:right="360" w:bottom="280" w:left="1080" w:header="720" w:footer="720" w:gutter="0"/>
          <w:cols w:space="720"/>
        </w:sectPr>
      </w:pPr>
    </w:p>
    <w:p w14:paraId="5D35CD65" w14:textId="77777777" w:rsidR="00D47F0E" w:rsidRDefault="007458BD">
      <w:pPr>
        <w:ind w:left="993"/>
        <w:rPr>
          <w:sz w:val="20"/>
        </w:rPr>
      </w:pPr>
      <w:r>
        <w:rPr>
          <w:noProof/>
          <w:sz w:val="20"/>
        </w:rPr>
        <w:lastRenderedPageBreak/>
        <w:drawing>
          <wp:inline distT="0" distB="0" distL="0" distR="0" wp14:anchorId="4846F999" wp14:editId="65E23B25">
            <wp:extent cx="5169206" cy="213455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169206" cy="2134552"/>
                    </a:xfrm>
                    <a:prstGeom prst="rect">
                      <a:avLst/>
                    </a:prstGeom>
                  </pic:spPr>
                </pic:pic>
              </a:graphicData>
            </a:graphic>
          </wp:inline>
        </w:drawing>
      </w:r>
    </w:p>
    <w:p w14:paraId="74157155" w14:textId="77777777" w:rsidR="00D47F0E" w:rsidRDefault="00D47F0E">
      <w:pPr>
        <w:pStyle w:val="BodyText"/>
        <w:spacing w:before="97"/>
        <w:rPr>
          <w:b/>
        </w:rPr>
      </w:pPr>
    </w:p>
    <w:p w14:paraId="75A9BB51" w14:textId="77777777" w:rsidR="00D47F0E" w:rsidRDefault="007458BD">
      <w:pPr>
        <w:spacing w:before="1"/>
        <w:ind w:left="1570"/>
        <w:rPr>
          <w:i/>
          <w:sz w:val="24"/>
        </w:rPr>
      </w:pPr>
      <w:r>
        <w:rPr>
          <w:i/>
          <w:sz w:val="24"/>
        </w:rPr>
        <w:t>Fig.</w:t>
      </w:r>
      <w:r>
        <w:rPr>
          <w:i/>
          <w:spacing w:val="-3"/>
          <w:sz w:val="24"/>
        </w:rPr>
        <w:t xml:space="preserve"> </w:t>
      </w:r>
      <w:r>
        <w:rPr>
          <w:i/>
          <w:sz w:val="24"/>
        </w:rPr>
        <w:t>Q3</w:t>
      </w:r>
      <w:r>
        <w:rPr>
          <w:i/>
          <w:spacing w:val="-1"/>
          <w:sz w:val="24"/>
        </w:rPr>
        <w:t xml:space="preserve"> </w:t>
      </w:r>
      <w:r>
        <w:rPr>
          <w:i/>
          <w:sz w:val="24"/>
        </w:rPr>
        <w:t>—</w:t>
      </w:r>
      <w:r>
        <w:rPr>
          <w:i/>
          <w:spacing w:val="-1"/>
          <w:sz w:val="24"/>
        </w:rPr>
        <w:t xml:space="preserve"> </w:t>
      </w:r>
      <w:r>
        <w:rPr>
          <w:i/>
          <w:sz w:val="24"/>
        </w:rPr>
        <w:t>Latency</w:t>
      </w:r>
      <w:r>
        <w:rPr>
          <w:i/>
          <w:spacing w:val="-1"/>
          <w:sz w:val="24"/>
        </w:rPr>
        <w:t xml:space="preserve"> </w:t>
      </w:r>
      <w:r>
        <w:rPr>
          <w:i/>
          <w:sz w:val="24"/>
        </w:rPr>
        <w:t>and</w:t>
      </w:r>
      <w:r>
        <w:rPr>
          <w:i/>
          <w:spacing w:val="-1"/>
          <w:sz w:val="24"/>
        </w:rPr>
        <w:t xml:space="preserve"> </w:t>
      </w:r>
      <w:r>
        <w:rPr>
          <w:i/>
          <w:sz w:val="24"/>
        </w:rPr>
        <w:t>relative</w:t>
      </w:r>
      <w:r>
        <w:rPr>
          <w:i/>
          <w:spacing w:val="-2"/>
          <w:sz w:val="24"/>
        </w:rPr>
        <w:t xml:space="preserve"> </w:t>
      </w:r>
      <w:r>
        <w:rPr>
          <w:i/>
          <w:sz w:val="24"/>
        </w:rPr>
        <w:t>bandwidth:</w:t>
      </w:r>
      <w:r>
        <w:rPr>
          <w:i/>
          <w:spacing w:val="-1"/>
          <w:sz w:val="24"/>
        </w:rPr>
        <w:t xml:space="preserve"> </w:t>
      </w:r>
      <w:r>
        <w:rPr>
          <w:i/>
          <w:sz w:val="24"/>
        </w:rPr>
        <w:t>SRAM</w:t>
      </w:r>
      <w:r>
        <w:rPr>
          <w:i/>
          <w:spacing w:val="-1"/>
          <w:sz w:val="24"/>
        </w:rPr>
        <w:t xml:space="preserve"> </w:t>
      </w:r>
      <w:r>
        <w:rPr>
          <w:i/>
          <w:sz w:val="24"/>
        </w:rPr>
        <w:t>vs</w:t>
      </w:r>
      <w:r>
        <w:rPr>
          <w:i/>
          <w:spacing w:val="-2"/>
          <w:sz w:val="24"/>
        </w:rPr>
        <w:t xml:space="preserve"> </w:t>
      </w:r>
      <w:r>
        <w:rPr>
          <w:i/>
          <w:sz w:val="24"/>
        </w:rPr>
        <w:t>DRAM</w:t>
      </w:r>
      <w:r>
        <w:rPr>
          <w:i/>
          <w:spacing w:val="1"/>
          <w:sz w:val="24"/>
        </w:rPr>
        <w:t xml:space="preserve"> </w:t>
      </w:r>
      <w:r>
        <w:rPr>
          <w:i/>
          <w:sz w:val="24"/>
        </w:rPr>
        <w:t>vs</w:t>
      </w:r>
      <w:r>
        <w:rPr>
          <w:i/>
          <w:spacing w:val="-1"/>
          <w:sz w:val="24"/>
        </w:rPr>
        <w:t xml:space="preserve"> </w:t>
      </w:r>
      <w:r>
        <w:rPr>
          <w:i/>
          <w:spacing w:val="-2"/>
          <w:sz w:val="24"/>
        </w:rPr>
        <w:t>MRAM.</w:t>
      </w:r>
    </w:p>
    <w:p w14:paraId="0B8412EE" w14:textId="77777777" w:rsidR="00D47F0E" w:rsidRDefault="007458BD">
      <w:pPr>
        <w:pStyle w:val="Heading1"/>
        <w:numPr>
          <w:ilvl w:val="0"/>
          <w:numId w:val="4"/>
        </w:numPr>
        <w:tabs>
          <w:tab w:val="left" w:pos="960"/>
        </w:tabs>
        <w:spacing w:before="240"/>
      </w:pPr>
      <w:r>
        <w:t>Analysis</w:t>
      </w:r>
      <w:r>
        <w:rPr>
          <w:spacing w:val="-3"/>
        </w:rPr>
        <w:t xml:space="preserve"> </w:t>
      </w:r>
      <w:r>
        <w:t>&amp;</w:t>
      </w:r>
      <w:r>
        <w:rPr>
          <w:spacing w:val="-4"/>
        </w:rPr>
        <w:t xml:space="preserve"> </w:t>
      </w:r>
      <w:r>
        <w:t>Expected</w:t>
      </w:r>
      <w:r>
        <w:rPr>
          <w:spacing w:val="-2"/>
        </w:rPr>
        <w:t xml:space="preserve"> Outcome</w:t>
      </w:r>
    </w:p>
    <w:p w14:paraId="64D6FBB7" w14:textId="77777777" w:rsidR="00D47F0E" w:rsidRDefault="007458BD">
      <w:pPr>
        <w:pStyle w:val="BodyText"/>
        <w:spacing w:before="242" w:line="276" w:lineRule="auto"/>
        <w:ind w:left="720" w:right="1615"/>
      </w:pPr>
      <w:r>
        <w:t>This hierarchy keeps the control-loop critical path entirely within SRAM/DRAM latencies</w:t>
      </w:r>
      <w:r>
        <w:rPr>
          <w:spacing w:val="-5"/>
        </w:rPr>
        <w:t xml:space="preserve"> </w:t>
      </w:r>
      <w:r>
        <w:t>(tens</w:t>
      </w:r>
      <w:r>
        <w:rPr>
          <w:spacing w:val="-5"/>
        </w:rPr>
        <w:t xml:space="preserve"> </w:t>
      </w:r>
      <w:r>
        <w:t>of</w:t>
      </w:r>
      <w:r>
        <w:rPr>
          <w:spacing w:val="-4"/>
        </w:rPr>
        <w:t xml:space="preserve"> </w:t>
      </w:r>
      <w:r>
        <w:t>nanoseconds),</w:t>
      </w:r>
      <w:r>
        <w:rPr>
          <w:spacing w:val="-4"/>
        </w:rPr>
        <w:t xml:space="preserve"> </w:t>
      </w:r>
      <w:r>
        <w:t>meeting</w:t>
      </w:r>
      <w:r>
        <w:rPr>
          <w:spacing w:val="-4"/>
        </w:rPr>
        <w:t xml:space="preserve"> </w:t>
      </w:r>
      <w:r>
        <w:t>real-time</w:t>
      </w:r>
      <w:r>
        <w:rPr>
          <w:spacing w:val="-4"/>
        </w:rPr>
        <w:t xml:space="preserve"> </w:t>
      </w:r>
      <w:r>
        <w:t>deadlines,</w:t>
      </w:r>
      <w:r>
        <w:rPr>
          <w:spacing w:val="-4"/>
        </w:rPr>
        <w:t xml:space="preserve"> </w:t>
      </w:r>
      <w:r>
        <w:t>while</w:t>
      </w:r>
      <w:r>
        <w:rPr>
          <w:spacing w:val="-5"/>
        </w:rPr>
        <w:t xml:space="preserve"> </w:t>
      </w:r>
      <w:r>
        <w:t>MRAM</w:t>
      </w:r>
      <w:r>
        <w:rPr>
          <w:spacing w:val="-5"/>
        </w:rPr>
        <w:t xml:space="preserve"> </w:t>
      </w:r>
      <w:r>
        <w:t>adds</w:t>
      </w:r>
      <w:r>
        <w:rPr>
          <w:spacing w:val="-5"/>
        </w:rPr>
        <w:t xml:space="preserve"> </w:t>
      </w:r>
      <w:r>
        <w:t>safety-relevant persistence with a latency penalty measured in nanoseconds rather than the milliseconds a flash-based checkpoint would cost — directly reducing the risk window during power anomalies.</w:t>
      </w:r>
    </w:p>
    <w:p w14:paraId="268391B8" w14:textId="77777777" w:rsidR="00D47F0E" w:rsidRDefault="00D47F0E">
      <w:pPr>
        <w:pStyle w:val="BodyText"/>
      </w:pPr>
    </w:p>
    <w:p w14:paraId="207A0B73" w14:textId="77777777" w:rsidR="00D47F0E" w:rsidRDefault="00D47F0E">
      <w:pPr>
        <w:pStyle w:val="BodyText"/>
        <w:spacing w:before="165"/>
      </w:pPr>
    </w:p>
    <w:p w14:paraId="0515F8D2" w14:textId="77777777" w:rsidR="00D47F0E" w:rsidRDefault="007458BD">
      <w:pPr>
        <w:pStyle w:val="Heading1"/>
        <w:spacing w:before="1"/>
        <w:ind w:left="720" w:firstLine="0"/>
      </w:pPr>
      <w:r>
        <w:t>Q4.</w:t>
      </w:r>
      <w:r>
        <w:rPr>
          <w:spacing w:val="-2"/>
        </w:rPr>
        <w:t xml:space="preserve"> </w:t>
      </w:r>
      <w:r>
        <w:t>AI</w:t>
      </w:r>
      <w:r>
        <w:rPr>
          <w:spacing w:val="-2"/>
        </w:rPr>
        <w:t xml:space="preserve"> </w:t>
      </w:r>
      <w:r>
        <w:t>Inference</w:t>
      </w:r>
      <w:r>
        <w:rPr>
          <w:spacing w:val="-3"/>
        </w:rPr>
        <w:t xml:space="preserve"> </w:t>
      </w:r>
      <w:r>
        <w:t xml:space="preserve">Edge </w:t>
      </w:r>
      <w:r>
        <w:rPr>
          <w:spacing w:val="-2"/>
        </w:rPr>
        <w:t>Device</w:t>
      </w:r>
    </w:p>
    <w:p w14:paraId="36F7530D" w14:textId="77777777" w:rsidR="00D47F0E" w:rsidRDefault="007458BD">
      <w:pPr>
        <w:pStyle w:val="BodyText"/>
        <w:spacing w:before="40" w:line="276" w:lineRule="auto"/>
        <w:ind w:left="720" w:right="1118"/>
      </w:pPr>
      <w:r>
        <w:rPr>
          <w:b/>
        </w:rPr>
        <w:t xml:space="preserve">Scenario: </w:t>
      </w:r>
      <w:r>
        <w:t>An edge AI device needs fast model loading with low power consumption. Compare</w:t>
      </w:r>
      <w:r>
        <w:rPr>
          <w:spacing w:val="-6"/>
        </w:rPr>
        <w:t xml:space="preserve"> </w:t>
      </w:r>
      <w:r>
        <w:t>NAND</w:t>
      </w:r>
      <w:r>
        <w:rPr>
          <w:spacing w:val="-4"/>
        </w:rPr>
        <w:t xml:space="preserve"> </w:t>
      </w:r>
      <w:r>
        <w:t>Flash,</w:t>
      </w:r>
      <w:r>
        <w:rPr>
          <w:spacing w:val="-4"/>
        </w:rPr>
        <w:t xml:space="preserve"> </w:t>
      </w:r>
      <w:r>
        <w:t>DRAM,</w:t>
      </w:r>
      <w:r>
        <w:rPr>
          <w:spacing w:val="-5"/>
        </w:rPr>
        <w:t xml:space="preserve"> </w:t>
      </w:r>
      <w:r>
        <w:t>and</w:t>
      </w:r>
      <w:r>
        <w:rPr>
          <w:spacing w:val="-5"/>
        </w:rPr>
        <w:t xml:space="preserve"> </w:t>
      </w:r>
      <w:r>
        <w:t>RRAM</w:t>
      </w:r>
      <w:r>
        <w:rPr>
          <w:spacing w:val="-6"/>
        </w:rPr>
        <w:t xml:space="preserve"> </w:t>
      </w:r>
      <w:r>
        <w:t>and</w:t>
      </w:r>
      <w:r>
        <w:rPr>
          <w:spacing w:val="-5"/>
        </w:rPr>
        <w:t xml:space="preserve"> </w:t>
      </w:r>
      <w:r>
        <w:t>recommend</w:t>
      </w:r>
      <w:r>
        <w:rPr>
          <w:spacing w:val="-5"/>
        </w:rPr>
        <w:t xml:space="preserve"> </w:t>
      </w:r>
      <w:r>
        <w:t>an</w:t>
      </w:r>
      <w:r>
        <w:rPr>
          <w:spacing w:val="-5"/>
        </w:rPr>
        <w:t xml:space="preserve"> </w:t>
      </w:r>
      <w:r>
        <w:t>optimized</w:t>
      </w:r>
      <w:r>
        <w:rPr>
          <w:spacing w:val="-3"/>
        </w:rPr>
        <w:t xml:space="preserve"> </w:t>
      </w:r>
      <w:r>
        <w:t>hierarchical memory structure.</w:t>
      </w:r>
    </w:p>
    <w:p w14:paraId="4939ED7E" w14:textId="77777777" w:rsidR="00D47F0E" w:rsidRDefault="007458BD">
      <w:pPr>
        <w:pStyle w:val="Heading1"/>
        <w:numPr>
          <w:ilvl w:val="0"/>
          <w:numId w:val="3"/>
        </w:numPr>
        <w:tabs>
          <w:tab w:val="left" w:pos="960"/>
        </w:tabs>
        <w:spacing w:before="200"/>
      </w:pPr>
      <w:r>
        <w:t>Understanding</w:t>
      </w:r>
      <w:r>
        <w:rPr>
          <w:spacing w:val="-3"/>
        </w:rPr>
        <w:t xml:space="preserve"> </w:t>
      </w:r>
      <w:r>
        <w:t>of</w:t>
      </w:r>
      <w:r>
        <w:rPr>
          <w:spacing w:val="-3"/>
        </w:rPr>
        <w:t xml:space="preserve"> </w:t>
      </w:r>
      <w:r>
        <w:t>the</w:t>
      </w:r>
      <w:r>
        <w:rPr>
          <w:spacing w:val="-4"/>
        </w:rPr>
        <w:t xml:space="preserve"> </w:t>
      </w:r>
      <w:r>
        <w:t>Industry</w:t>
      </w:r>
      <w:r>
        <w:rPr>
          <w:spacing w:val="-2"/>
        </w:rPr>
        <w:t xml:space="preserve"> Problem</w:t>
      </w:r>
    </w:p>
    <w:p w14:paraId="4E58D776" w14:textId="77777777" w:rsidR="00D47F0E" w:rsidRDefault="007458BD">
      <w:pPr>
        <w:pStyle w:val="BodyText"/>
        <w:spacing w:before="243" w:line="276" w:lineRule="auto"/>
        <w:ind w:left="720" w:right="1508"/>
      </w:pPr>
      <w:r>
        <w:t>Edge</w:t>
      </w:r>
      <w:r>
        <w:rPr>
          <w:spacing w:val="-5"/>
        </w:rPr>
        <w:t xml:space="preserve"> </w:t>
      </w:r>
      <w:r>
        <w:t>AI</w:t>
      </w:r>
      <w:r>
        <w:rPr>
          <w:spacing w:val="-7"/>
        </w:rPr>
        <w:t xml:space="preserve"> </w:t>
      </w:r>
      <w:r>
        <w:t>devices</w:t>
      </w:r>
      <w:r>
        <w:rPr>
          <w:spacing w:val="-5"/>
        </w:rPr>
        <w:t xml:space="preserve"> </w:t>
      </w:r>
      <w:r>
        <w:t>(e.g.,</w:t>
      </w:r>
      <w:r>
        <w:rPr>
          <w:spacing w:val="-4"/>
        </w:rPr>
        <w:t xml:space="preserve"> </w:t>
      </w:r>
      <w:r>
        <w:t>battery-powered</w:t>
      </w:r>
      <w:r>
        <w:rPr>
          <w:spacing w:val="-4"/>
        </w:rPr>
        <w:t xml:space="preserve"> </w:t>
      </w:r>
      <w:r>
        <w:t>inference</w:t>
      </w:r>
      <w:r>
        <w:rPr>
          <w:spacing w:val="-3"/>
        </w:rPr>
        <w:t xml:space="preserve"> </w:t>
      </w:r>
      <w:r>
        <w:t>accelerators)</w:t>
      </w:r>
      <w:r>
        <w:rPr>
          <w:spacing w:val="-5"/>
        </w:rPr>
        <w:t xml:space="preserve"> </w:t>
      </w:r>
      <w:r>
        <w:t>must</w:t>
      </w:r>
      <w:r>
        <w:rPr>
          <w:spacing w:val="-3"/>
        </w:rPr>
        <w:t xml:space="preserve"> </w:t>
      </w:r>
      <w:r>
        <w:t>load</w:t>
      </w:r>
      <w:r>
        <w:rPr>
          <w:spacing w:val="-4"/>
        </w:rPr>
        <w:t xml:space="preserve"> </w:t>
      </w:r>
      <w:r>
        <w:t>trained</w:t>
      </w:r>
      <w:r>
        <w:rPr>
          <w:spacing w:val="-4"/>
        </w:rPr>
        <w:t xml:space="preserve"> </w:t>
      </w:r>
      <w:r>
        <w:t>model weights quickly on wake-up while keeping idle and active power low. NAND Flash offers dense non-volatile storage but with slow, block-oriented access; DRAM offers speed but is volatile and power-hungry to refresh continuously; the problem is to minimize both model-load latency and standby energy.</w:t>
      </w:r>
    </w:p>
    <w:p w14:paraId="414E97CB" w14:textId="77777777" w:rsidR="00D47F0E" w:rsidRDefault="007458BD">
      <w:pPr>
        <w:pStyle w:val="Heading1"/>
        <w:numPr>
          <w:ilvl w:val="0"/>
          <w:numId w:val="3"/>
        </w:numPr>
        <w:tabs>
          <w:tab w:val="left" w:pos="960"/>
        </w:tabs>
        <w:spacing w:before="199"/>
      </w:pPr>
      <w:r>
        <w:t>Application</w:t>
      </w:r>
      <w:r>
        <w:rPr>
          <w:spacing w:val="-5"/>
        </w:rPr>
        <w:t xml:space="preserve"> </w:t>
      </w:r>
      <w:r>
        <w:t>of</w:t>
      </w:r>
      <w:r>
        <w:rPr>
          <w:spacing w:val="-5"/>
        </w:rPr>
        <w:t xml:space="preserve"> </w:t>
      </w:r>
      <w:r>
        <w:t>Engineering</w:t>
      </w:r>
      <w:r>
        <w:rPr>
          <w:spacing w:val="-4"/>
        </w:rPr>
        <w:t xml:space="preserve"> </w:t>
      </w:r>
      <w:r>
        <w:rPr>
          <w:spacing w:val="-2"/>
        </w:rPr>
        <w:t>Concepts</w:t>
      </w:r>
    </w:p>
    <w:p w14:paraId="7F221CFC" w14:textId="77777777" w:rsidR="00D47F0E" w:rsidRDefault="00D47F0E">
      <w:pPr>
        <w:pStyle w:val="BodyText"/>
        <w:spacing w:before="13"/>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8"/>
        <w:gridCol w:w="2157"/>
        <w:gridCol w:w="2157"/>
        <w:gridCol w:w="2157"/>
      </w:tblGrid>
      <w:tr w:rsidR="00D47F0E" w14:paraId="4F425CC5" w14:textId="77777777">
        <w:trPr>
          <w:trHeight w:val="551"/>
        </w:trPr>
        <w:tc>
          <w:tcPr>
            <w:tcW w:w="2158" w:type="dxa"/>
          </w:tcPr>
          <w:p w14:paraId="5ABEF25F" w14:textId="77777777" w:rsidR="00D47F0E" w:rsidRDefault="007458BD">
            <w:pPr>
              <w:pStyle w:val="TableParagraph"/>
              <w:spacing w:line="275" w:lineRule="exact"/>
              <w:ind w:left="107"/>
              <w:rPr>
                <w:b/>
                <w:sz w:val="24"/>
              </w:rPr>
            </w:pPr>
            <w:r>
              <w:rPr>
                <w:b/>
                <w:spacing w:val="-2"/>
                <w:sz w:val="24"/>
              </w:rPr>
              <w:t>Technology</w:t>
            </w:r>
          </w:p>
        </w:tc>
        <w:tc>
          <w:tcPr>
            <w:tcW w:w="2157" w:type="dxa"/>
          </w:tcPr>
          <w:p w14:paraId="6A65060B" w14:textId="77777777" w:rsidR="00D47F0E" w:rsidRDefault="007458BD">
            <w:pPr>
              <w:pStyle w:val="TableParagraph"/>
              <w:spacing w:line="275" w:lineRule="exact"/>
              <w:ind w:left="107"/>
              <w:rPr>
                <w:b/>
                <w:sz w:val="24"/>
              </w:rPr>
            </w:pPr>
            <w:r>
              <w:rPr>
                <w:b/>
                <w:spacing w:val="-2"/>
                <w:sz w:val="24"/>
              </w:rPr>
              <w:t>Latency</w:t>
            </w:r>
          </w:p>
        </w:tc>
        <w:tc>
          <w:tcPr>
            <w:tcW w:w="2157" w:type="dxa"/>
          </w:tcPr>
          <w:p w14:paraId="40A5C48A" w14:textId="77777777" w:rsidR="00D47F0E" w:rsidRDefault="007458BD">
            <w:pPr>
              <w:pStyle w:val="TableParagraph"/>
              <w:spacing w:line="276" w:lineRule="exact"/>
              <w:ind w:left="108"/>
              <w:rPr>
                <w:b/>
                <w:sz w:val="24"/>
              </w:rPr>
            </w:pPr>
            <w:r>
              <w:rPr>
                <w:b/>
                <w:spacing w:val="-2"/>
                <w:sz w:val="24"/>
              </w:rPr>
              <w:t>Power/Volatility Profile</w:t>
            </w:r>
          </w:p>
        </w:tc>
        <w:tc>
          <w:tcPr>
            <w:tcW w:w="2157" w:type="dxa"/>
          </w:tcPr>
          <w:p w14:paraId="3271B53B" w14:textId="77777777" w:rsidR="00D47F0E" w:rsidRDefault="007458BD">
            <w:pPr>
              <w:pStyle w:val="TableParagraph"/>
              <w:spacing w:line="276" w:lineRule="exact"/>
              <w:ind w:left="109"/>
              <w:rPr>
                <w:b/>
                <w:sz w:val="24"/>
              </w:rPr>
            </w:pPr>
            <w:r>
              <w:rPr>
                <w:b/>
                <w:sz w:val="24"/>
              </w:rPr>
              <w:t>Role</w:t>
            </w:r>
            <w:r>
              <w:rPr>
                <w:b/>
                <w:spacing w:val="-13"/>
                <w:sz w:val="24"/>
              </w:rPr>
              <w:t xml:space="preserve"> </w:t>
            </w:r>
            <w:r>
              <w:rPr>
                <w:b/>
                <w:sz w:val="24"/>
              </w:rPr>
              <w:t>in</w:t>
            </w:r>
            <w:r>
              <w:rPr>
                <w:b/>
                <w:spacing w:val="-12"/>
                <w:sz w:val="24"/>
              </w:rPr>
              <w:t xml:space="preserve"> </w:t>
            </w:r>
            <w:r>
              <w:rPr>
                <w:b/>
                <w:sz w:val="24"/>
              </w:rPr>
              <w:t>Edge</w:t>
            </w:r>
            <w:r>
              <w:rPr>
                <w:b/>
                <w:spacing w:val="-13"/>
                <w:sz w:val="24"/>
              </w:rPr>
              <w:t xml:space="preserve"> </w:t>
            </w:r>
            <w:r>
              <w:rPr>
                <w:b/>
                <w:sz w:val="24"/>
              </w:rPr>
              <w:t xml:space="preserve">AI </w:t>
            </w:r>
            <w:r>
              <w:rPr>
                <w:b/>
                <w:spacing w:val="-2"/>
                <w:sz w:val="24"/>
              </w:rPr>
              <w:t>Hierarchy</w:t>
            </w:r>
          </w:p>
        </w:tc>
      </w:tr>
      <w:tr w:rsidR="00D47F0E" w14:paraId="50BA25A9" w14:textId="77777777">
        <w:trPr>
          <w:trHeight w:val="551"/>
        </w:trPr>
        <w:tc>
          <w:tcPr>
            <w:tcW w:w="2158" w:type="dxa"/>
          </w:tcPr>
          <w:p w14:paraId="3FEDBE38" w14:textId="77777777" w:rsidR="00D47F0E" w:rsidRDefault="007458BD">
            <w:pPr>
              <w:pStyle w:val="TableParagraph"/>
              <w:spacing w:line="275" w:lineRule="exact"/>
              <w:ind w:left="107"/>
              <w:rPr>
                <w:sz w:val="24"/>
              </w:rPr>
            </w:pPr>
            <w:r>
              <w:rPr>
                <w:sz w:val="24"/>
              </w:rPr>
              <w:t>NAND</w:t>
            </w:r>
            <w:r>
              <w:rPr>
                <w:spacing w:val="-4"/>
                <w:sz w:val="24"/>
              </w:rPr>
              <w:t xml:space="preserve"> Flash</w:t>
            </w:r>
          </w:p>
        </w:tc>
        <w:tc>
          <w:tcPr>
            <w:tcW w:w="2157" w:type="dxa"/>
          </w:tcPr>
          <w:p w14:paraId="1EA73D38" w14:textId="77777777" w:rsidR="00D47F0E" w:rsidRDefault="007458BD">
            <w:pPr>
              <w:pStyle w:val="TableParagraph"/>
              <w:spacing w:line="275" w:lineRule="exact"/>
              <w:ind w:left="107"/>
              <w:rPr>
                <w:sz w:val="24"/>
              </w:rPr>
            </w:pPr>
            <w:r>
              <w:rPr>
                <w:sz w:val="24"/>
              </w:rPr>
              <w:t>~25–100</w:t>
            </w:r>
            <w:r>
              <w:rPr>
                <w:spacing w:val="-3"/>
                <w:sz w:val="24"/>
              </w:rPr>
              <w:t xml:space="preserve"> </w:t>
            </w:r>
            <w:r>
              <w:rPr>
                <w:sz w:val="24"/>
              </w:rPr>
              <w:t>µs</w:t>
            </w:r>
            <w:r>
              <w:rPr>
                <w:spacing w:val="-1"/>
                <w:sz w:val="24"/>
              </w:rPr>
              <w:t xml:space="preserve"> </w:t>
            </w:r>
            <w:r>
              <w:rPr>
                <w:spacing w:val="-2"/>
                <w:sz w:val="24"/>
              </w:rPr>
              <w:t>(read)</w:t>
            </w:r>
          </w:p>
        </w:tc>
        <w:tc>
          <w:tcPr>
            <w:tcW w:w="2157" w:type="dxa"/>
          </w:tcPr>
          <w:p w14:paraId="10E43CC7" w14:textId="77777777" w:rsidR="00D47F0E" w:rsidRDefault="007458BD">
            <w:pPr>
              <w:pStyle w:val="TableParagraph"/>
              <w:spacing w:line="276" w:lineRule="exact"/>
              <w:ind w:left="108" w:right="94"/>
              <w:rPr>
                <w:sz w:val="24"/>
              </w:rPr>
            </w:pPr>
            <w:r>
              <w:rPr>
                <w:sz w:val="24"/>
              </w:rPr>
              <w:t>Non-volatile,</w:t>
            </w:r>
            <w:r>
              <w:rPr>
                <w:spacing w:val="-15"/>
                <w:sz w:val="24"/>
              </w:rPr>
              <w:t xml:space="preserve"> </w:t>
            </w:r>
            <w:r>
              <w:rPr>
                <w:sz w:val="24"/>
              </w:rPr>
              <w:t>dense, cheap per bit</w:t>
            </w:r>
          </w:p>
        </w:tc>
        <w:tc>
          <w:tcPr>
            <w:tcW w:w="2157" w:type="dxa"/>
          </w:tcPr>
          <w:p w14:paraId="1EFC50F2" w14:textId="77777777" w:rsidR="00D47F0E" w:rsidRDefault="007458BD">
            <w:pPr>
              <w:pStyle w:val="TableParagraph"/>
              <w:spacing w:line="276" w:lineRule="exact"/>
              <w:ind w:left="109"/>
              <w:rPr>
                <w:sz w:val="24"/>
              </w:rPr>
            </w:pPr>
            <w:r>
              <w:rPr>
                <w:sz w:val="24"/>
              </w:rPr>
              <w:t>Bulk</w:t>
            </w:r>
            <w:r>
              <w:rPr>
                <w:spacing w:val="-13"/>
                <w:sz w:val="24"/>
              </w:rPr>
              <w:t xml:space="preserve"> </w:t>
            </w:r>
            <w:r>
              <w:rPr>
                <w:sz w:val="24"/>
              </w:rPr>
              <w:t>storage</w:t>
            </w:r>
            <w:r>
              <w:rPr>
                <w:spacing w:val="-14"/>
                <w:sz w:val="24"/>
              </w:rPr>
              <w:t xml:space="preserve"> </w:t>
            </w:r>
            <w:r>
              <w:rPr>
                <w:sz w:val="24"/>
              </w:rPr>
              <w:t>for</w:t>
            </w:r>
            <w:r>
              <w:rPr>
                <w:spacing w:val="-14"/>
                <w:sz w:val="24"/>
              </w:rPr>
              <w:t xml:space="preserve"> </w:t>
            </w:r>
            <w:r>
              <w:rPr>
                <w:sz w:val="24"/>
              </w:rPr>
              <w:t>the full trained model</w:t>
            </w:r>
          </w:p>
        </w:tc>
      </w:tr>
    </w:tbl>
    <w:p w14:paraId="1043A4C1" w14:textId="77777777" w:rsidR="00D47F0E" w:rsidRDefault="00D47F0E">
      <w:pPr>
        <w:pStyle w:val="TableParagraph"/>
        <w:spacing w:line="276" w:lineRule="exact"/>
        <w:rPr>
          <w:sz w:val="24"/>
        </w:rPr>
        <w:sectPr w:rsidR="00D47F0E">
          <w:pgSz w:w="12240" w:h="15840"/>
          <w:pgMar w:top="1560" w:right="360" w:bottom="1366" w:left="1080" w:header="720" w:footer="720" w:gutter="0"/>
          <w:cols w:space="720"/>
        </w:sect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8"/>
        <w:gridCol w:w="2157"/>
        <w:gridCol w:w="2157"/>
        <w:gridCol w:w="2157"/>
      </w:tblGrid>
      <w:tr w:rsidR="00D47F0E" w14:paraId="77B23F69" w14:textId="77777777">
        <w:trPr>
          <w:trHeight w:val="827"/>
        </w:trPr>
        <w:tc>
          <w:tcPr>
            <w:tcW w:w="2158" w:type="dxa"/>
          </w:tcPr>
          <w:p w14:paraId="0E144A39" w14:textId="77777777" w:rsidR="00D47F0E" w:rsidRDefault="007458BD">
            <w:pPr>
              <w:pStyle w:val="TableParagraph"/>
              <w:spacing w:line="275" w:lineRule="exact"/>
              <w:ind w:left="107"/>
              <w:rPr>
                <w:sz w:val="24"/>
              </w:rPr>
            </w:pPr>
            <w:r>
              <w:rPr>
                <w:spacing w:val="-4"/>
                <w:sz w:val="24"/>
              </w:rPr>
              <w:lastRenderedPageBreak/>
              <w:t>DRAM</w:t>
            </w:r>
          </w:p>
        </w:tc>
        <w:tc>
          <w:tcPr>
            <w:tcW w:w="2157" w:type="dxa"/>
          </w:tcPr>
          <w:p w14:paraId="3B701279" w14:textId="77777777" w:rsidR="00D47F0E" w:rsidRDefault="007458BD">
            <w:pPr>
              <w:pStyle w:val="TableParagraph"/>
              <w:spacing w:line="275" w:lineRule="exact"/>
              <w:ind w:left="107"/>
              <w:rPr>
                <w:sz w:val="24"/>
              </w:rPr>
            </w:pPr>
            <w:r>
              <w:rPr>
                <w:sz w:val="24"/>
              </w:rPr>
              <w:t>~50–100</w:t>
            </w:r>
            <w:r>
              <w:rPr>
                <w:spacing w:val="-1"/>
                <w:sz w:val="24"/>
              </w:rPr>
              <w:t xml:space="preserve"> </w:t>
            </w:r>
            <w:r>
              <w:rPr>
                <w:spacing w:val="-5"/>
                <w:sz w:val="24"/>
              </w:rPr>
              <w:t>ns</w:t>
            </w:r>
          </w:p>
        </w:tc>
        <w:tc>
          <w:tcPr>
            <w:tcW w:w="2157" w:type="dxa"/>
          </w:tcPr>
          <w:p w14:paraId="55817469" w14:textId="77777777" w:rsidR="00D47F0E" w:rsidRDefault="007458BD">
            <w:pPr>
              <w:pStyle w:val="TableParagraph"/>
              <w:ind w:left="108" w:right="594"/>
              <w:rPr>
                <w:sz w:val="24"/>
              </w:rPr>
            </w:pPr>
            <w:r>
              <w:rPr>
                <w:sz w:val="24"/>
              </w:rPr>
              <w:t>Volatile,</w:t>
            </w:r>
            <w:r>
              <w:rPr>
                <w:spacing w:val="-15"/>
                <w:sz w:val="24"/>
              </w:rPr>
              <w:t xml:space="preserve"> </w:t>
            </w:r>
            <w:r>
              <w:rPr>
                <w:sz w:val="24"/>
              </w:rPr>
              <w:t>needs refresh power</w:t>
            </w:r>
          </w:p>
        </w:tc>
        <w:tc>
          <w:tcPr>
            <w:tcW w:w="2157" w:type="dxa"/>
          </w:tcPr>
          <w:p w14:paraId="625BD2C8" w14:textId="77777777" w:rsidR="00D47F0E" w:rsidRDefault="007458BD">
            <w:pPr>
              <w:pStyle w:val="TableParagraph"/>
              <w:spacing w:line="276" w:lineRule="exact"/>
              <w:ind w:left="109" w:right="538"/>
              <w:jc w:val="both"/>
              <w:rPr>
                <w:sz w:val="24"/>
              </w:rPr>
            </w:pPr>
            <w:r>
              <w:rPr>
                <w:sz w:val="24"/>
              </w:rPr>
              <w:t>Active</w:t>
            </w:r>
            <w:r>
              <w:rPr>
                <w:spacing w:val="-15"/>
                <w:sz w:val="24"/>
              </w:rPr>
              <w:t xml:space="preserve"> </w:t>
            </w:r>
            <w:r>
              <w:rPr>
                <w:sz w:val="24"/>
              </w:rPr>
              <w:t>working memory</w:t>
            </w:r>
            <w:r>
              <w:rPr>
                <w:spacing w:val="-15"/>
                <w:sz w:val="24"/>
              </w:rPr>
              <w:t xml:space="preserve"> </w:t>
            </w:r>
            <w:r>
              <w:rPr>
                <w:sz w:val="24"/>
              </w:rPr>
              <w:t xml:space="preserve">during </w:t>
            </w:r>
            <w:r>
              <w:rPr>
                <w:spacing w:val="-2"/>
                <w:sz w:val="24"/>
              </w:rPr>
              <w:t>inference</w:t>
            </w:r>
          </w:p>
        </w:tc>
      </w:tr>
      <w:tr w:rsidR="00D47F0E" w14:paraId="61A564FA" w14:textId="77777777">
        <w:trPr>
          <w:trHeight w:val="827"/>
        </w:trPr>
        <w:tc>
          <w:tcPr>
            <w:tcW w:w="2158" w:type="dxa"/>
          </w:tcPr>
          <w:p w14:paraId="0C37898C" w14:textId="77777777" w:rsidR="00D47F0E" w:rsidRDefault="007458BD">
            <w:pPr>
              <w:pStyle w:val="TableParagraph"/>
              <w:spacing w:line="275" w:lineRule="exact"/>
              <w:ind w:left="107"/>
              <w:rPr>
                <w:sz w:val="24"/>
              </w:rPr>
            </w:pPr>
            <w:r>
              <w:rPr>
                <w:spacing w:val="-4"/>
                <w:sz w:val="24"/>
              </w:rPr>
              <w:t>RRAM</w:t>
            </w:r>
          </w:p>
        </w:tc>
        <w:tc>
          <w:tcPr>
            <w:tcW w:w="2157" w:type="dxa"/>
          </w:tcPr>
          <w:p w14:paraId="49A470A3" w14:textId="77777777" w:rsidR="00D47F0E" w:rsidRDefault="007458BD">
            <w:pPr>
              <w:pStyle w:val="TableParagraph"/>
              <w:spacing w:line="275" w:lineRule="exact"/>
              <w:ind w:left="107"/>
              <w:rPr>
                <w:sz w:val="24"/>
              </w:rPr>
            </w:pPr>
            <w:r>
              <w:rPr>
                <w:sz w:val="24"/>
              </w:rPr>
              <w:t>~ns</w:t>
            </w:r>
            <w:r>
              <w:rPr>
                <w:spacing w:val="-5"/>
                <w:sz w:val="24"/>
              </w:rPr>
              <w:t xml:space="preserve"> </w:t>
            </w:r>
            <w:r>
              <w:rPr>
                <w:spacing w:val="-2"/>
                <w:sz w:val="24"/>
              </w:rPr>
              <w:t>range</w:t>
            </w:r>
          </w:p>
        </w:tc>
        <w:tc>
          <w:tcPr>
            <w:tcW w:w="2157" w:type="dxa"/>
          </w:tcPr>
          <w:p w14:paraId="44820092" w14:textId="77777777" w:rsidR="00D47F0E" w:rsidRDefault="007458BD">
            <w:pPr>
              <w:pStyle w:val="TableParagraph"/>
              <w:ind w:left="108" w:right="341"/>
              <w:rPr>
                <w:sz w:val="24"/>
              </w:rPr>
            </w:pPr>
            <w:r>
              <w:rPr>
                <w:sz w:val="24"/>
              </w:rPr>
              <w:t>Non-volatile,</w:t>
            </w:r>
            <w:r>
              <w:rPr>
                <w:spacing w:val="-15"/>
                <w:sz w:val="24"/>
              </w:rPr>
              <w:t xml:space="preserve"> </w:t>
            </w:r>
            <w:r>
              <w:rPr>
                <w:sz w:val="24"/>
              </w:rPr>
              <w:t>low write energy</w:t>
            </w:r>
          </w:p>
        </w:tc>
        <w:tc>
          <w:tcPr>
            <w:tcW w:w="2157" w:type="dxa"/>
          </w:tcPr>
          <w:p w14:paraId="4A5CB555" w14:textId="77777777" w:rsidR="00D47F0E" w:rsidRDefault="007458BD">
            <w:pPr>
              <w:pStyle w:val="TableParagraph"/>
              <w:spacing w:line="276" w:lineRule="exact"/>
              <w:ind w:left="109" w:right="119"/>
              <w:rPr>
                <w:sz w:val="24"/>
              </w:rPr>
            </w:pPr>
            <w:r>
              <w:rPr>
                <w:sz w:val="24"/>
              </w:rPr>
              <w:t>Fast-loading</w:t>
            </w:r>
            <w:r>
              <w:rPr>
                <w:spacing w:val="-15"/>
                <w:sz w:val="24"/>
              </w:rPr>
              <w:t xml:space="preserve"> </w:t>
            </w:r>
            <w:r>
              <w:rPr>
                <w:sz w:val="24"/>
              </w:rPr>
              <w:t xml:space="preserve">weight cache close to the </w:t>
            </w:r>
            <w:r>
              <w:rPr>
                <w:spacing w:val="-2"/>
                <w:sz w:val="24"/>
              </w:rPr>
              <w:t>accelerator</w:t>
            </w:r>
          </w:p>
        </w:tc>
      </w:tr>
    </w:tbl>
    <w:p w14:paraId="211FC8A1" w14:textId="77777777" w:rsidR="00D47F0E" w:rsidRDefault="00D47F0E">
      <w:pPr>
        <w:pStyle w:val="BodyText"/>
        <w:spacing w:before="262"/>
        <w:rPr>
          <w:b/>
        </w:rPr>
      </w:pPr>
    </w:p>
    <w:p w14:paraId="5B607AFD" w14:textId="77777777" w:rsidR="00D47F0E" w:rsidRDefault="007458BD">
      <w:pPr>
        <w:pStyle w:val="Heading1"/>
        <w:numPr>
          <w:ilvl w:val="0"/>
          <w:numId w:val="3"/>
        </w:numPr>
        <w:tabs>
          <w:tab w:val="left" w:pos="960"/>
        </w:tabs>
      </w:pPr>
      <w:r>
        <w:t>Proposed</w:t>
      </w:r>
      <w:r>
        <w:rPr>
          <w:spacing w:val="-4"/>
        </w:rPr>
        <w:t xml:space="preserve"> </w:t>
      </w:r>
      <w:r>
        <w:t>Solution</w:t>
      </w:r>
      <w:r>
        <w:rPr>
          <w:spacing w:val="-4"/>
        </w:rPr>
        <w:t xml:space="preserve"> </w:t>
      </w:r>
      <w:r>
        <w:rPr>
          <w:spacing w:val="-2"/>
        </w:rPr>
        <w:t>Design</w:t>
      </w:r>
    </w:p>
    <w:p w14:paraId="1F5B2616" w14:textId="77777777" w:rsidR="00D47F0E" w:rsidRDefault="007458BD">
      <w:pPr>
        <w:pStyle w:val="BodyText"/>
        <w:spacing w:before="243" w:line="276" w:lineRule="auto"/>
        <w:ind w:left="720" w:right="1881"/>
      </w:pPr>
      <w:r>
        <w:t>Store</w:t>
      </w:r>
      <w:r>
        <w:rPr>
          <w:spacing w:val="-5"/>
        </w:rPr>
        <w:t xml:space="preserve"> </w:t>
      </w:r>
      <w:r>
        <w:t>the</w:t>
      </w:r>
      <w:r>
        <w:rPr>
          <w:spacing w:val="-3"/>
        </w:rPr>
        <w:t xml:space="preserve"> </w:t>
      </w:r>
      <w:r>
        <w:t>full</w:t>
      </w:r>
      <w:r>
        <w:rPr>
          <w:spacing w:val="-3"/>
        </w:rPr>
        <w:t xml:space="preserve"> </w:t>
      </w:r>
      <w:r>
        <w:t>model</w:t>
      </w:r>
      <w:r>
        <w:rPr>
          <w:spacing w:val="-3"/>
        </w:rPr>
        <w:t xml:space="preserve"> </w:t>
      </w:r>
      <w:r>
        <w:t>in</w:t>
      </w:r>
      <w:r>
        <w:rPr>
          <w:spacing w:val="-3"/>
        </w:rPr>
        <w:t xml:space="preserve"> </w:t>
      </w:r>
      <w:r>
        <w:t>NAND</w:t>
      </w:r>
      <w:r>
        <w:rPr>
          <w:spacing w:val="-4"/>
        </w:rPr>
        <w:t xml:space="preserve"> </w:t>
      </w:r>
      <w:r>
        <w:t>Flash</w:t>
      </w:r>
      <w:r>
        <w:rPr>
          <w:spacing w:val="-2"/>
        </w:rPr>
        <w:t xml:space="preserve"> </w:t>
      </w:r>
      <w:r>
        <w:t>for</w:t>
      </w:r>
      <w:r>
        <w:rPr>
          <w:spacing w:val="-5"/>
        </w:rPr>
        <w:t xml:space="preserve"> </w:t>
      </w:r>
      <w:r>
        <w:t>cost-effective</w:t>
      </w:r>
      <w:r>
        <w:rPr>
          <w:spacing w:val="-4"/>
        </w:rPr>
        <w:t xml:space="preserve"> </w:t>
      </w:r>
      <w:r>
        <w:t>bulk</w:t>
      </w:r>
      <w:r>
        <w:rPr>
          <w:spacing w:val="-3"/>
        </w:rPr>
        <w:t xml:space="preserve"> </w:t>
      </w:r>
      <w:r>
        <w:t>persistence,</w:t>
      </w:r>
      <w:r>
        <w:rPr>
          <w:spacing w:val="-3"/>
        </w:rPr>
        <w:t xml:space="preserve"> </w:t>
      </w:r>
      <w:r>
        <w:t>but</w:t>
      </w:r>
      <w:r>
        <w:rPr>
          <w:spacing w:val="-1"/>
        </w:rPr>
        <w:t xml:space="preserve"> </w:t>
      </w:r>
      <w:r>
        <w:t>cache</w:t>
      </w:r>
      <w:r>
        <w:rPr>
          <w:spacing w:val="-4"/>
        </w:rPr>
        <w:t xml:space="preserve"> </w:t>
      </w:r>
      <w:r>
        <w:t>the frequently-used/most-recent model weights in RRAM so inference can begin almost instantly on wake without waiting on a full NAND read, and use a modestly-sized DRAM</w:t>
      </w:r>
      <w:r>
        <w:rPr>
          <w:spacing w:val="-2"/>
        </w:rPr>
        <w:t xml:space="preserve"> </w:t>
      </w:r>
      <w:r>
        <w:t>buffer</w:t>
      </w:r>
      <w:r>
        <w:rPr>
          <w:spacing w:val="-1"/>
        </w:rPr>
        <w:t xml:space="preserve"> </w:t>
      </w:r>
      <w:r>
        <w:t>only</w:t>
      </w:r>
      <w:r>
        <w:rPr>
          <w:spacing w:val="-1"/>
        </w:rPr>
        <w:t xml:space="preserve"> </w:t>
      </w:r>
      <w:r>
        <w:t>for</w:t>
      </w:r>
      <w:r>
        <w:rPr>
          <w:spacing w:val="-1"/>
        </w:rPr>
        <w:t xml:space="preserve"> </w:t>
      </w:r>
      <w:r>
        <w:t>transient</w:t>
      </w:r>
      <w:r>
        <w:rPr>
          <w:spacing w:val="-1"/>
        </w:rPr>
        <w:t xml:space="preserve"> </w:t>
      </w:r>
      <w:r>
        <w:t>activations —</w:t>
      </w:r>
      <w:r>
        <w:rPr>
          <w:spacing w:val="-1"/>
        </w:rPr>
        <w:t xml:space="preserve"> </w:t>
      </w:r>
      <w:r>
        <w:t>keeping</w:t>
      </w:r>
      <w:r>
        <w:rPr>
          <w:spacing w:val="-1"/>
        </w:rPr>
        <w:t xml:space="preserve"> </w:t>
      </w:r>
      <w:r>
        <w:t>DRAM</w:t>
      </w:r>
      <w:r>
        <w:rPr>
          <w:spacing w:val="-2"/>
        </w:rPr>
        <w:t xml:space="preserve"> </w:t>
      </w:r>
      <w:r>
        <w:t>refresh</w:t>
      </w:r>
      <w:r>
        <w:rPr>
          <w:spacing w:val="-1"/>
        </w:rPr>
        <w:t xml:space="preserve"> </w:t>
      </w:r>
      <w:r>
        <w:t>(and</w:t>
      </w:r>
      <w:r>
        <w:rPr>
          <w:spacing w:val="-1"/>
        </w:rPr>
        <w:t xml:space="preserve"> </w:t>
      </w:r>
      <w:r>
        <w:t>thus</w:t>
      </w:r>
      <w:r>
        <w:rPr>
          <w:spacing w:val="-1"/>
        </w:rPr>
        <w:t xml:space="preserve"> </w:t>
      </w:r>
      <w:r>
        <w:t>idle power) to a minimum.</w:t>
      </w:r>
    </w:p>
    <w:p w14:paraId="06D0DC3C" w14:textId="77777777" w:rsidR="00D47F0E" w:rsidRDefault="007458BD">
      <w:pPr>
        <w:pStyle w:val="BodyText"/>
        <w:spacing w:before="73"/>
        <w:rPr>
          <w:sz w:val="20"/>
        </w:rPr>
      </w:pPr>
      <w:r>
        <w:rPr>
          <w:noProof/>
          <w:sz w:val="20"/>
        </w:rPr>
        <w:drawing>
          <wp:anchor distT="0" distB="0" distL="0" distR="0" simplePos="0" relativeHeight="487589888" behindDoc="1" locked="0" layoutInCell="1" allowOverlap="1" wp14:anchorId="3303EF1B" wp14:editId="38F8B188">
            <wp:simplePos x="0" y="0"/>
            <wp:positionH relativeFrom="page">
              <wp:posOffset>1223994</wp:posOffset>
            </wp:positionH>
            <wp:positionV relativeFrom="paragraph">
              <wp:posOffset>207729</wp:posOffset>
            </wp:positionV>
            <wp:extent cx="5353220" cy="23400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353220" cy="2340006"/>
                    </a:xfrm>
                    <a:prstGeom prst="rect">
                      <a:avLst/>
                    </a:prstGeom>
                  </pic:spPr>
                </pic:pic>
              </a:graphicData>
            </a:graphic>
          </wp:anchor>
        </w:drawing>
      </w:r>
    </w:p>
    <w:p w14:paraId="159D8CCB" w14:textId="77777777" w:rsidR="00D47F0E" w:rsidRDefault="00D47F0E">
      <w:pPr>
        <w:pStyle w:val="BodyText"/>
      </w:pPr>
    </w:p>
    <w:p w14:paraId="582EF48D" w14:textId="77777777" w:rsidR="00D47F0E" w:rsidRDefault="00D47F0E">
      <w:pPr>
        <w:pStyle w:val="BodyText"/>
      </w:pPr>
    </w:p>
    <w:p w14:paraId="1C68B6E4" w14:textId="77777777" w:rsidR="00D47F0E" w:rsidRDefault="00D47F0E">
      <w:pPr>
        <w:pStyle w:val="BodyText"/>
      </w:pPr>
    </w:p>
    <w:p w14:paraId="783D115B" w14:textId="77777777" w:rsidR="00D47F0E" w:rsidRDefault="00D47F0E">
      <w:pPr>
        <w:pStyle w:val="BodyText"/>
      </w:pPr>
    </w:p>
    <w:p w14:paraId="59CFC9AA" w14:textId="77777777" w:rsidR="00D47F0E" w:rsidRDefault="00D47F0E">
      <w:pPr>
        <w:pStyle w:val="BodyText"/>
        <w:spacing w:before="83"/>
      </w:pPr>
    </w:p>
    <w:p w14:paraId="13787778" w14:textId="77777777" w:rsidR="00D47F0E" w:rsidRDefault="007458BD">
      <w:pPr>
        <w:pStyle w:val="Heading1"/>
        <w:numPr>
          <w:ilvl w:val="0"/>
          <w:numId w:val="3"/>
        </w:numPr>
        <w:tabs>
          <w:tab w:val="left" w:pos="960"/>
        </w:tabs>
      </w:pPr>
      <w:r>
        <w:t>Use</w:t>
      </w:r>
      <w:r>
        <w:rPr>
          <w:spacing w:val="-4"/>
        </w:rPr>
        <w:t xml:space="preserve"> </w:t>
      </w:r>
      <w:r>
        <w:t>of</w:t>
      </w:r>
      <w:r>
        <w:rPr>
          <w:spacing w:val="-2"/>
        </w:rPr>
        <w:t xml:space="preserve"> </w:t>
      </w:r>
      <w:r>
        <w:t>Tools</w:t>
      </w:r>
      <w:r>
        <w:rPr>
          <w:spacing w:val="-2"/>
        </w:rPr>
        <w:t xml:space="preserve"> </w:t>
      </w:r>
      <w:r>
        <w:t>/</w:t>
      </w:r>
      <w:r>
        <w:rPr>
          <w:spacing w:val="-2"/>
        </w:rPr>
        <w:t xml:space="preserve"> </w:t>
      </w:r>
      <w:r>
        <w:t>Supporting</w:t>
      </w:r>
      <w:r>
        <w:rPr>
          <w:spacing w:val="-2"/>
        </w:rPr>
        <w:t xml:space="preserve"> </w:t>
      </w:r>
      <w:r>
        <w:t>Data</w:t>
      </w:r>
      <w:r>
        <w:rPr>
          <w:spacing w:val="-1"/>
        </w:rPr>
        <w:t xml:space="preserve"> </w:t>
      </w:r>
      <w:r>
        <w:rPr>
          <w:spacing w:val="-2"/>
        </w:rPr>
        <w:t>(Visualization)</w:t>
      </w:r>
    </w:p>
    <w:p w14:paraId="0F8C01FA" w14:textId="77777777" w:rsidR="00D47F0E" w:rsidRDefault="00D47F0E">
      <w:pPr>
        <w:pStyle w:val="Heading1"/>
        <w:sectPr w:rsidR="00D47F0E">
          <w:type w:val="continuous"/>
          <w:pgSz w:w="12240" w:h="15840"/>
          <w:pgMar w:top="1420" w:right="360" w:bottom="280" w:left="1080" w:header="720" w:footer="720" w:gutter="0"/>
          <w:cols w:space="720"/>
        </w:sectPr>
      </w:pPr>
    </w:p>
    <w:p w14:paraId="09347CF6" w14:textId="77777777" w:rsidR="00D47F0E" w:rsidRDefault="007458BD">
      <w:pPr>
        <w:ind w:left="996"/>
        <w:rPr>
          <w:sz w:val="20"/>
        </w:rPr>
      </w:pPr>
      <w:r>
        <w:rPr>
          <w:noProof/>
          <w:sz w:val="20"/>
        </w:rPr>
        <w:lastRenderedPageBreak/>
        <w:drawing>
          <wp:inline distT="0" distB="0" distL="0" distR="0" wp14:anchorId="37BF7643" wp14:editId="4728C999">
            <wp:extent cx="5142670" cy="258632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142670" cy="2586323"/>
                    </a:xfrm>
                    <a:prstGeom prst="rect">
                      <a:avLst/>
                    </a:prstGeom>
                  </pic:spPr>
                </pic:pic>
              </a:graphicData>
            </a:graphic>
          </wp:inline>
        </w:drawing>
      </w:r>
    </w:p>
    <w:p w14:paraId="3DAA9221" w14:textId="77777777" w:rsidR="00D47F0E" w:rsidRDefault="00D47F0E">
      <w:pPr>
        <w:pStyle w:val="BodyText"/>
        <w:spacing w:before="139"/>
        <w:rPr>
          <w:b/>
        </w:rPr>
      </w:pPr>
    </w:p>
    <w:p w14:paraId="53B4CEA2" w14:textId="77777777" w:rsidR="00D47F0E" w:rsidRDefault="007458BD">
      <w:pPr>
        <w:ind w:left="1044"/>
        <w:rPr>
          <w:i/>
          <w:sz w:val="24"/>
        </w:rPr>
      </w:pPr>
      <w:r>
        <w:rPr>
          <w:i/>
          <w:sz w:val="24"/>
        </w:rPr>
        <w:t>Fig.</w:t>
      </w:r>
      <w:r>
        <w:rPr>
          <w:i/>
          <w:spacing w:val="-3"/>
          <w:sz w:val="24"/>
        </w:rPr>
        <w:t xml:space="preserve"> </w:t>
      </w:r>
      <w:r>
        <w:rPr>
          <w:i/>
          <w:sz w:val="24"/>
        </w:rPr>
        <w:t>Q4</w:t>
      </w:r>
      <w:r>
        <w:rPr>
          <w:i/>
          <w:spacing w:val="-1"/>
          <w:sz w:val="24"/>
        </w:rPr>
        <w:t xml:space="preserve"> </w:t>
      </w:r>
      <w:r>
        <w:rPr>
          <w:i/>
          <w:sz w:val="24"/>
        </w:rPr>
        <w:t>—</w:t>
      </w:r>
      <w:r>
        <w:rPr>
          <w:i/>
          <w:spacing w:val="-1"/>
          <w:sz w:val="24"/>
        </w:rPr>
        <w:t xml:space="preserve"> </w:t>
      </w:r>
      <w:r>
        <w:rPr>
          <w:i/>
          <w:sz w:val="24"/>
        </w:rPr>
        <w:t>Read latency comparison: NAND</w:t>
      </w:r>
      <w:r>
        <w:rPr>
          <w:i/>
          <w:spacing w:val="-2"/>
          <w:sz w:val="24"/>
        </w:rPr>
        <w:t xml:space="preserve"> </w:t>
      </w:r>
      <w:r>
        <w:rPr>
          <w:i/>
          <w:sz w:val="24"/>
        </w:rPr>
        <w:t>Flash vs</w:t>
      </w:r>
      <w:r>
        <w:rPr>
          <w:i/>
          <w:spacing w:val="-2"/>
          <w:sz w:val="24"/>
        </w:rPr>
        <w:t xml:space="preserve"> </w:t>
      </w:r>
      <w:r>
        <w:rPr>
          <w:i/>
          <w:sz w:val="24"/>
        </w:rPr>
        <w:t>DRAM</w:t>
      </w:r>
      <w:r>
        <w:rPr>
          <w:i/>
          <w:spacing w:val="-1"/>
          <w:sz w:val="24"/>
        </w:rPr>
        <w:t xml:space="preserve"> </w:t>
      </w:r>
      <w:r>
        <w:rPr>
          <w:i/>
          <w:sz w:val="24"/>
        </w:rPr>
        <w:t>vs</w:t>
      </w:r>
      <w:r>
        <w:rPr>
          <w:i/>
          <w:spacing w:val="-2"/>
          <w:sz w:val="24"/>
        </w:rPr>
        <w:t xml:space="preserve"> </w:t>
      </w:r>
      <w:r>
        <w:rPr>
          <w:i/>
          <w:sz w:val="24"/>
        </w:rPr>
        <w:t>RRAM</w:t>
      </w:r>
      <w:r>
        <w:rPr>
          <w:i/>
          <w:spacing w:val="-2"/>
          <w:sz w:val="24"/>
        </w:rPr>
        <w:t xml:space="preserve"> </w:t>
      </w:r>
      <w:r>
        <w:rPr>
          <w:i/>
          <w:sz w:val="24"/>
        </w:rPr>
        <w:t xml:space="preserve">(log </w:t>
      </w:r>
      <w:r>
        <w:rPr>
          <w:i/>
          <w:spacing w:val="-2"/>
          <w:sz w:val="24"/>
        </w:rPr>
        <w:t>scale).</w:t>
      </w:r>
    </w:p>
    <w:p w14:paraId="5A68041A" w14:textId="77777777" w:rsidR="00D47F0E" w:rsidRDefault="007458BD">
      <w:pPr>
        <w:pStyle w:val="Heading1"/>
        <w:numPr>
          <w:ilvl w:val="0"/>
          <w:numId w:val="3"/>
        </w:numPr>
        <w:tabs>
          <w:tab w:val="left" w:pos="960"/>
        </w:tabs>
        <w:spacing w:before="240"/>
      </w:pPr>
      <w:r>
        <w:t>Analysis</w:t>
      </w:r>
      <w:r>
        <w:rPr>
          <w:spacing w:val="-3"/>
        </w:rPr>
        <w:t xml:space="preserve"> </w:t>
      </w:r>
      <w:r>
        <w:t>&amp;</w:t>
      </w:r>
      <w:r>
        <w:rPr>
          <w:spacing w:val="-4"/>
        </w:rPr>
        <w:t xml:space="preserve"> </w:t>
      </w:r>
      <w:r>
        <w:t>Expected</w:t>
      </w:r>
      <w:r>
        <w:rPr>
          <w:spacing w:val="-2"/>
        </w:rPr>
        <w:t xml:space="preserve"> Outcome</w:t>
      </w:r>
    </w:p>
    <w:p w14:paraId="63723ED2" w14:textId="77777777" w:rsidR="00D47F0E" w:rsidRDefault="007458BD">
      <w:pPr>
        <w:pStyle w:val="BodyText"/>
        <w:spacing w:before="242" w:line="276" w:lineRule="auto"/>
        <w:ind w:left="720" w:right="1486"/>
      </w:pPr>
      <w:r>
        <w:t>Because</w:t>
      </w:r>
      <w:r>
        <w:rPr>
          <w:spacing w:val="-3"/>
        </w:rPr>
        <w:t xml:space="preserve"> </w:t>
      </w:r>
      <w:r>
        <w:t>RRAM</w:t>
      </w:r>
      <w:r>
        <w:rPr>
          <w:spacing w:val="-3"/>
        </w:rPr>
        <w:t xml:space="preserve"> </w:t>
      </w:r>
      <w:r>
        <w:t>is</w:t>
      </w:r>
      <w:r>
        <w:rPr>
          <w:spacing w:val="-3"/>
        </w:rPr>
        <w:t xml:space="preserve"> </w:t>
      </w:r>
      <w:r>
        <w:t>non-volatile</w:t>
      </w:r>
      <w:r>
        <w:rPr>
          <w:spacing w:val="-3"/>
        </w:rPr>
        <w:t xml:space="preserve"> </w:t>
      </w:r>
      <w:r>
        <w:t>and</w:t>
      </w:r>
      <w:r>
        <w:rPr>
          <w:spacing w:val="-2"/>
        </w:rPr>
        <w:t xml:space="preserve"> </w:t>
      </w:r>
      <w:r>
        <w:t>needs</w:t>
      </w:r>
      <w:r>
        <w:rPr>
          <w:spacing w:val="-3"/>
        </w:rPr>
        <w:t xml:space="preserve"> </w:t>
      </w:r>
      <w:r>
        <w:t>no</w:t>
      </w:r>
      <w:r>
        <w:rPr>
          <w:spacing w:val="-2"/>
        </w:rPr>
        <w:t xml:space="preserve"> </w:t>
      </w:r>
      <w:r>
        <w:t>refresh,</w:t>
      </w:r>
      <w:r>
        <w:rPr>
          <w:spacing w:val="-2"/>
        </w:rPr>
        <w:t xml:space="preserve"> </w:t>
      </w:r>
      <w:r>
        <w:t>the</w:t>
      </w:r>
      <w:r>
        <w:rPr>
          <w:spacing w:val="-3"/>
        </w:rPr>
        <w:t xml:space="preserve"> </w:t>
      </w:r>
      <w:r>
        <w:t>device</w:t>
      </w:r>
      <w:r>
        <w:rPr>
          <w:spacing w:val="-4"/>
        </w:rPr>
        <w:t xml:space="preserve"> </w:t>
      </w:r>
      <w:r>
        <w:t>can</w:t>
      </w:r>
      <w:r>
        <w:rPr>
          <w:spacing w:val="-2"/>
        </w:rPr>
        <w:t xml:space="preserve"> </w:t>
      </w:r>
      <w:r>
        <w:t>power</w:t>
      </w:r>
      <w:r>
        <w:rPr>
          <w:spacing w:val="-1"/>
        </w:rPr>
        <w:t xml:space="preserve"> </w:t>
      </w:r>
      <w:r>
        <w:t>down</w:t>
      </w:r>
      <w:r>
        <w:rPr>
          <w:spacing w:val="-2"/>
        </w:rPr>
        <w:t xml:space="preserve"> </w:t>
      </w:r>
      <w:r>
        <w:t>DRAM between inference bursts without losing the cached weights, cutting idle power substantially versus keeping the model resident in DRAM. Model 'cold start' latency drops</w:t>
      </w:r>
      <w:r>
        <w:rPr>
          <w:spacing w:val="-5"/>
        </w:rPr>
        <w:t xml:space="preserve"> </w:t>
      </w:r>
      <w:r>
        <w:t>from</w:t>
      </w:r>
      <w:r>
        <w:rPr>
          <w:spacing w:val="-5"/>
        </w:rPr>
        <w:t xml:space="preserve"> </w:t>
      </w:r>
      <w:r>
        <w:t>NAND's</w:t>
      </w:r>
      <w:r>
        <w:rPr>
          <w:spacing w:val="-5"/>
        </w:rPr>
        <w:t xml:space="preserve"> </w:t>
      </w:r>
      <w:r>
        <w:t>tens-of-microseconds</w:t>
      </w:r>
      <w:r>
        <w:rPr>
          <w:spacing w:val="-5"/>
        </w:rPr>
        <w:t xml:space="preserve"> </w:t>
      </w:r>
      <w:r>
        <w:t>range</w:t>
      </w:r>
      <w:r>
        <w:rPr>
          <w:spacing w:val="-5"/>
        </w:rPr>
        <w:t xml:space="preserve"> </w:t>
      </w:r>
      <w:r>
        <w:t>to</w:t>
      </w:r>
      <w:r>
        <w:rPr>
          <w:spacing w:val="-4"/>
        </w:rPr>
        <w:t xml:space="preserve"> </w:t>
      </w:r>
      <w:r>
        <w:t>RRAM's</w:t>
      </w:r>
      <w:r>
        <w:rPr>
          <w:spacing w:val="-5"/>
        </w:rPr>
        <w:t xml:space="preserve"> </w:t>
      </w:r>
      <w:r>
        <w:t>nanosecond-scale</w:t>
      </w:r>
      <w:r>
        <w:rPr>
          <w:spacing w:val="-4"/>
        </w:rPr>
        <w:t xml:space="preserve"> </w:t>
      </w:r>
      <w:r>
        <w:t>access</w:t>
      </w:r>
      <w:r>
        <w:rPr>
          <w:spacing w:val="-5"/>
        </w:rPr>
        <w:t xml:space="preserve"> </w:t>
      </w:r>
      <w:r>
        <w:t>for the cached portion, directly improving wake-to-inference time.</w:t>
      </w:r>
    </w:p>
    <w:p w14:paraId="30E0F547" w14:textId="77777777" w:rsidR="00D47F0E" w:rsidRDefault="00D47F0E">
      <w:pPr>
        <w:pStyle w:val="BodyText"/>
      </w:pPr>
    </w:p>
    <w:p w14:paraId="412E695A" w14:textId="77777777" w:rsidR="00D47F0E" w:rsidRDefault="00D47F0E">
      <w:pPr>
        <w:pStyle w:val="BodyText"/>
        <w:spacing w:before="166"/>
      </w:pPr>
    </w:p>
    <w:p w14:paraId="2C8C8341" w14:textId="77777777" w:rsidR="00D47F0E" w:rsidRDefault="007458BD">
      <w:pPr>
        <w:pStyle w:val="Heading1"/>
        <w:ind w:left="720" w:firstLine="0"/>
      </w:pPr>
      <w:r>
        <w:t>Q5.</w:t>
      </w:r>
      <w:r>
        <w:rPr>
          <w:spacing w:val="-3"/>
        </w:rPr>
        <w:t xml:space="preserve"> </w:t>
      </w:r>
      <w:r>
        <w:t>High-Performance</w:t>
      </w:r>
      <w:r>
        <w:rPr>
          <w:spacing w:val="-1"/>
        </w:rPr>
        <w:t xml:space="preserve"> </w:t>
      </w:r>
      <w:r>
        <w:t>Gaming</w:t>
      </w:r>
      <w:r>
        <w:rPr>
          <w:spacing w:val="-2"/>
        </w:rPr>
        <w:t xml:space="preserve"> Console</w:t>
      </w:r>
    </w:p>
    <w:p w14:paraId="25941B1F" w14:textId="77777777" w:rsidR="00D47F0E" w:rsidRDefault="007458BD">
      <w:pPr>
        <w:pStyle w:val="BodyText"/>
        <w:spacing w:before="41" w:line="278" w:lineRule="auto"/>
        <w:ind w:left="720" w:right="1118"/>
      </w:pPr>
      <w:r>
        <w:rPr>
          <w:b/>
        </w:rPr>
        <w:t>Scenario:</w:t>
      </w:r>
      <w:r>
        <w:rPr>
          <w:b/>
          <w:spacing w:val="-4"/>
        </w:rPr>
        <w:t xml:space="preserve"> </w:t>
      </w:r>
      <w:r>
        <w:t>A</w:t>
      </w:r>
      <w:r>
        <w:rPr>
          <w:spacing w:val="-5"/>
        </w:rPr>
        <w:t xml:space="preserve"> </w:t>
      </w:r>
      <w:r>
        <w:t>gaming</w:t>
      </w:r>
      <w:r>
        <w:rPr>
          <w:spacing w:val="-4"/>
        </w:rPr>
        <w:t xml:space="preserve"> </w:t>
      </w:r>
      <w:r>
        <w:t>console</w:t>
      </w:r>
      <w:r>
        <w:rPr>
          <w:spacing w:val="-4"/>
        </w:rPr>
        <w:t xml:space="preserve"> </w:t>
      </w:r>
      <w:r>
        <w:t>suffers</w:t>
      </w:r>
      <w:r>
        <w:rPr>
          <w:spacing w:val="-3"/>
        </w:rPr>
        <w:t xml:space="preserve"> </w:t>
      </w:r>
      <w:r>
        <w:t>frame</w:t>
      </w:r>
      <w:r>
        <w:rPr>
          <w:spacing w:val="-4"/>
        </w:rPr>
        <w:t xml:space="preserve"> </w:t>
      </w:r>
      <w:r>
        <w:t>drops</w:t>
      </w:r>
      <w:r>
        <w:rPr>
          <w:spacing w:val="-3"/>
        </w:rPr>
        <w:t xml:space="preserve"> </w:t>
      </w:r>
      <w:r>
        <w:t>during</w:t>
      </w:r>
      <w:r>
        <w:rPr>
          <w:spacing w:val="-4"/>
        </w:rPr>
        <w:t xml:space="preserve"> </w:t>
      </w:r>
      <w:r>
        <w:t>large</w:t>
      </w:r>
      <w:r>
        <w:rPr>
          <w:spacing w:val="-5"/>
        </w:rPr>
        <w:t xml:space="preserve"> </w:t>
      </w:r>
      <w:r>
        <w:t>scene</w:t>
      </w:r>
      <w:r>
        <w:rPr>
          <w:spacing w:val="-5"/>
        </w:rPr>
        <w:t xml:space="preserve"> </w:t>
      </w:r>
      <w:r>
        <w:t>loading.</w:t>
      </w:r>
      <w:r>
        <w:rPr>
          <w:spacing w:val="-4"/>
        </w:rPr>
        <w:t xml:space="preserve"> </w:t>
      </w:r>
      <w:r>
        <w:t>Analyze</w:t>
      </w:r>
      <w:r>
        <w:rPr>
          <w:spacing w:val="-6"/>
        </w:rPr>
        <w:t xml:space="preserve"> </w:t>
      </w:r>
      <w:r>
        <w:t>L3 cache vs DRAM throughput and propose memory hierarchy enhancements.</w:t>
      </w:r>
    </w:p>
    <w:p w14:paraId="3DE14B2E" w14:textId="77777777" w:rsidR="00D47F0E" w:rsidRDefault="007458BD">
      <w:pPr>
        <w:pStyle w:val="Heading1"/>
        <w:numPr>
          <w:ilvl w:val="0"/>
          <w:numId w:val="2"/>
        </w:numPr>
        <w:tabs>
          <w:tab w:val="left" w:pos="960"/>
        </w:tabs>
        <w:spacing w:before="195"/>
      </w:pPr>
      <w:r>
        <w:t>Understanding</w:t>
      </w:r>
      <w:r>
        <w:rPr>
          <w:spacing w:val="-3"/>
        </w:rPr>
        <w:t xml:space="preserve"> </w:t>
      </w:r>
      <w:r>
        <w:t>of</w:t>
      </w:r>
      <w:r>
        <w:rPr>
          <w:spacing w:val="-3"/>
        </w:rPr>
        <w:t xml:space="preserve"> </w:t>
      </w:r>
      <w:r>
        <w:t>the</w:t>
      </w:r>
      <w:r>
        <w:rPr>
          <w:spacing w:val="-4"/>
        </w:rPr>
        <w:t xml:space="preserve"> </w:t>
      </w:r>
      <w:r>
        <w:t>Industry</w:t>
      </w:r>
      <w:r>
        <w:rPr>
          <w:spacing w:val="-2"/>
        </w:rPr>
        <w:t xml:space="preserve"> Problem</w:t>
      </w:r>
    </w:p>
    <w:p w14:paraId="070DF22A" w14:textId="77777777" w:rsidR="00D47F0E" w:rsidRDefault="007458BD">
      <w:pPr>
        <w:pStyle w:val="BodyText"/>
        <w:spacing w:before="242" w:line="276" w:lineRule="auto"/>
        <w:ind w:left="720" w:right="1515"/>
      </w:pPr>
      <w:r>
        <w:t>Large</w:t>
      </w:r>
      <w:r>
        <w:rPr>
          <w:spacing w:val="-5"/>
        </w:rPr>
        <w:t xml:space="preserve"> </w:t>
      </w:r>
      <w:r>
        <w:t>open-world</w:t>
      </w:r>
      <w:r>
        <w:rPr>
          <w:spacing w:val="-3"/>
        </w:rPr>
        <w:t xml:space="preserve"> </w:t>
      </w:r>
      <w:r>
        <w:t>scene</w:t>
      </w:r>
      <w:r>
        <w:rPr>
          <w:spacing w:val="-4"/>
        </w:rPr>
        <w:t xml:space="preserve"> </w:t>
      </w:r>
      <w:r>
        <w:t>loads</w:t>
      </w:r>
      <w:r>
        <w:rPr>
          <w:spacing w:val="-4"/>
        </w:rPr>
        <w:t xml:space="preserve"> </w:t>
      </w:r>
      <w:r>
        <w:t>stream</w:t>
      </w:r>
      <w:r>
        <w:rPr>
          <w:spacing w:val="-3"/>
        </w:rPr>
        <w:t xml:space="preserve"> </w:t>
      </w:r>
      <w:r>
        <w:t>textures,</w:t>
      </w:r>
      <w:r>
        <w:rPr>
          <w:spacing w:val="-3"/>
        </w:rPr>
        <w:t xml:space="preserve"> </w:t>
      </w:r>
      <w:r>
        <w:t>geometry,</w:t>
      </w:r>
      <w:r>
        <w:rPr>
          <w:spacing w:val="-3"/>
        </w:rPr>
        <w:t xml:space="preserve"> </w:t>
      </w:r>
      <w:r>
        <w:t>and</w:t>
      </w:r>
      <w:r>
        <w:rPr>
          <w:spacing w:val="-3"/>
        </w:rPr>
        <w:t xml:space="preserve"> </w:t>
      </w:r>
      <w:r>
        <w:t>audio</w:t>
      </w:r>
      <w:r>
        <w:rPr>
          <w:spacing w:val="-3"/>
        </w:rPr>
        <w:t xml:space="preserve"> </w:t>
      </w:r>
      <w:r>
        <w:t>assets</w:t>
      </w:r>
      <w:r>
        <w:rPr>
          <w:spacing w:val="-4"/>
        </w:rPr>
        <w:t xml:space="preserve"> </w:t>
      </w:r>
      <w:r>
        <w:t>faster</w:t>
      </w:r>
      <w:r>
        <w:rPr>
          <w:spacing w:val="-4"/>
        </w:rPr>
        <w:t xml:space="preserve"> </w:t>
      </w:r>
      <w:r>
        <w:t>than</w:t>
      </w:r>
      <w:r>
        <w:rPr>
          <w:spacing w:val="-3"/>
        </w:rPr>
        <w:t xml:space="preserve"> </w:t>
      </w:r>
      <w:r>
        <w:t xml:space="preserve">the DRAM/cache path can supply them, causing frame drops as the GPU stalls waiting on data. The bottleneck is throughput (sustained GB/s), not just latency: L3 cache offers very high bandwidth but limited capacity, while GDDR/DDR DRAM offers large capacity but comparatively lower sustained throughput under mixed CPU/GPU </w:t>
      </w:r>
      <w:r>
        <w:rPr>
          <w:spacing w:val="-2"/>
        </w:rPr>
        <w:t>contention.</w:t>
      </w:r>
    </w:p>
    <w:p w14:paraId="3D0FEF8D" w14:textId="77777777" w:rsidR="00D47F0E" w:rsidRDefault="007458BD">
      <w:pPr>
        <w:pStyle w:val="Heading1"/>
        <w:numPr>
          <w:ilvl w:val="0"/>
          <w:numId w:val="2"/>
        </w:numPr>
        <w:tabs>
          <w:tab w:val="left" w:pos="960"/>
        </w:tabs>
        <w:spacing w:before="201"/>
      </w:pPr>
      <w:r>
        <w:t>Application</w:t>
      </w:r>
      <w:r>
        <w:rPr>
          <w:spacing w:val="-5"/>
        </w:rPr>
        <w:t xml:space="preserve"> </w:t>
      </w:r>
      <w:r>
        <w:t>of</w:t>
      </w:r>
      <w:r>
        <w:rPr>
          <w:spacing w:val="-5"/>
        </w:rPr>
        <w:t xml:space="preserve"> </w:t>
      </w:r>
      <w:r>
        <w:t>Engineering</w:t>
      </w:r>
      <w:r>
        <w:rPr>
          <w:spacing w:val="-4"/>
        </w:rPr>
        <w:t xml:space="preserve"> </w:t>
      </w:r>
      <w:r>
        <w:rPr>
          <w:spacing w:val="-2"/>
        </w:rPr>
        <w:t>Concepts</w:t>
      </w:r>
    </w:p>
    <w:p w14:paraId="2765DA34" w14:textId="77777777" w:rsidR="00D47F0E" w:rsidRDefault="00D47F0E">
      <w:pPr>
        <w:pStyle w:val="BodyText"/>
        <w:spacing w:before="1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6"/>
        <w:gridCol w:w="2878"/>
        <w:gridCol w:w="2878"/>
      </w:tblGrid>
      <w:tr w:rsidR="00D47F0E" w14:paraId="3C22438A" w14:textId="77777777">
        <w:trPr>
          <w:trHeight w:val="275"/>
        </w:trPr>
        <w:tc>
          <w:tcPr>
            <w:tcW w:w="2876" w:type="dxa"/>
          </w:tcPr>
          <w:p w14:paraId="0970B88A" w14:textId="77777777" w:rsidR="00D47F0E" w:rsidRDefault="007458BD">
            <w:pPr>
              <w:pStyle w:val="TableParagraph"/>
              <w:spacing w:line="256" w:lineRule="exact"/>
              <w:ind w:left="107"/>
              <w:rPr>
                <w:b/>
                <w:sz w:val="24"/>
              </w:rPr>
            </w:pPr>
            <w:r>
              <w:rPr>
                <w:b/>
                <w:sz w:val="24"/>
              </w:rPr>
              <w:t>Memory</w:t>
            </w:r>
            <w:r>
              <w:rPr>
                <w:b/>
                <w:spacing w:val="-4"/>
                <w:sz w:val="24"/>
              </w:rPr>
              <w:t xml:space="preserve"> Level</w:t>
            </w:r>
          </w:p>
        </w:tc>
        <w:tc>
          <w:tcPr>
            <w:tcW w:w="2878" w:type="dxa"/>
          </w:tcPr>
          <w:p w14:paraId="446429B9" w14:textId="77777777" w:rsidR="00D47F0E" w:rsidRDefault="007458BD">
            <w:pPr>
              <w:pStyle w:val="TableParagraph"/>
              <w:spacing w:line="256" w:lineRule="exact"/>
              <w:ind w:left="107"/>
              <w:rPr>
                <w:b/>
                <w:sz w:val="24"/>
              </w:rPr>
            </w:pPr>
            <w:r>
              <w:rPr>
                <w:b/>
                <w:spacing w:val="-2"/>
                <w:sz w:val="24"/>
              </w:rPr>
              <w:t>Throughput</w:t>
            </w:r>
          </w:p>
        </w:tc>
        <w:tc>
          <w:tcPr>
            <w:tcW w:w="2878" w:type="dxa"/>
          </w:tcPr>
          <w:p w14:paraId="51A182C3" w14:textId="77777777" w:rsidR="00D47F0E" w:rsidRDefault="007458BD">
            <w:pPr>
              <w:pStyle w:val="TableParagraph"/>
              <w:spacing w:line="256" w:lineRule="exact"/>
              <w:ind w:left="107"/>
              <w:rPr>
                <w:b/>
                <w:sz w:val="24"/>
              </w:rPr>
            </w:pPr>
            <w:r>
              <w:rPr>
                <w:b/>
                <w:sz w:val="24"/>
              </w:rPr>
              <w:t>Capacity</w:t>
            </w:r>
            <w:r>
              <w:rPr>
                <w:b/>
                <w:spacing w:val="-1"/>
                <w:sz w:val="24"/>
              </w:rPr>
              <w:t xml:space="preserve"> </w:t>
            </w:r>
            <w:r>
              <w:rPr>
                <w:b/>
                <w:spacing w:val="-2"/>
                <w:sz w:val="24"/>
              </w:rPr>
              <w:t>Constraint</w:t>
            </w:r>
          </w:p>
        </w:tc>
      </w:tr>
    </w:tbl>
    <w:p w14:paraId="0985D0AA" w14:textId="77777777" w:rsidR="00D47F0E" w:rsidRDefault="00D47F0E">
      <w:pPr>
        <w:pStyle w:val="TableParagraph"/>
        <w:spacing w:line="256" w:lineRule="exact"/>
        <w:rPr>
          <w:b/>
          <w:sz w:val="24"/>
        </w:rPr>
        <w:sectPr w:rsidR="00D47F0E">
          <w:pgSz w:w="12240" w:h="15840"/>
          <w:pgMar w:top="1580" w:right="360" w:bottom="1430" w:left="1080" w:header="720" w:footer="720" w:gutter="0"/>
          <w:cols w:space="720"/>
        </w:sect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6"/>
        <w:gridCol w:w="2878"/>
        <w:gridCol w:w="2878"/>
      </w:tblGrid>
      <w:tr w:rsidR="00D47F0E" w14:paraId="04FA9740" w14:textId="77777777">
        <w:trPr>
          <w:trHeight w:val="827"/>
        </w:trPr>
        <w:tc>
          <w:tcPr>
            <w:tcW w:w="2876" w:type="dxa"/>
          </w:tcPr>
          <w:p w14:paraId="6DA2C0D4" w14:textId="77777777" w:rsidR="00D47F0E" w:rsidRDefault="007458BD">
            <w:pPr>
              <w:pStyle w:val="TableParagraph"/>
              <w:spacing w:line="275" w:lineRule="exact"/>
              <w:ind w:left="107"/>
              <w:rPr>
                <w:sz w:val="24"/>
              </w:rPr>
            </w:pPr>
            <w:r>
              <w:rPr>
                <w:sz w:val="24"/>
              </w:rPr>
              <w:lastRenderedPageBreak/>
              <w:t>L3</w:t>
            </w:r>
            <w:r>
              <w:rPr>
                <w:spacing w:val="-1"/>
                <w:sz w:val="24"/>
              </w:rPr>
              <w:t xml:space="preserve"> </w:t>
            </w:r>
            <w:r>
              <w:rPr>
                <w:sz w:val="24"/>
              </w:rPr>
              <w:t>Cache</w:t>
            </w:r>
            <w:r>
              <w:rPr>
                <w:spacing w:val="-2"/>
                <w:sz w:val="24"/>
              </w:rPr>
              <w:t xml:space="preserve"> (shared)</w:t>
            </w:r>
          </w:p>
        </w:tc>
        <w:tc>
          <w:tcPr>
            <w:tcW w:w="2878" w:type="dxa"/>
          </w:tcPr>
          <w:p w14:paraId="17CC7244" w14:textId="77777777" w:rsidR="00D47F0E" w:rsidRDefault="007458BD">
            <w:pPr>
              <w:pStyle w:val="TableParagraph"/>
              <w:spacing w:line="275" w:lineRule="exact"/>
              <w:ind w:left="107"/>
              <w:rPr>
                <w:sz w:val="24"/>
              </w:rPr>
            </w:pPr>
            <w:r>
              <w:rPr>
                <w:sz w:val="24"/>
              </w:rPr>
              <w:t>~300–400</w:t>
            </w:r>
            <w:r>
              <w:rPr>
                <w:spacing w:val="-3"/>
                <w:sz w:val="24"/>
              </w:rPr>
              <w:t xml:space="preserve"> </w:t>
            </w:r>
            <w:r>
              <w:rPr>
                <w:sz w:val="24"/>
              </w:rPr>
              <w:t>GB/s</w:t>
            </w:r>
            <w:r>
              <w:rPr>
                <w:spacing w:val="-2"/>
                <w:sz w:val="24"/>
              </w:rPr>
              <w:t xml:space="preserve"> </w:t>
            </w:r>
            <w:r>
              <w:rPr>
                <w:sz w:val="24"/>
              </w:rPr>
              <w:t>(on-</w:t>
            </w:r>
            <w:r>
              <w:rPr>
                <w:spacing w:val="-4"/>
                <w:sz w:val="24"/>
              </w:rPr>
              <w:t>die)</w:t>
            </w:r>
          </w:p>
        </w:tc>
        <w:tc>
          <w:tcPr>
            <w:tcW w:w="2878" w:type="dxa"/>
          </w:tcPr>
          <w:p w14:paraId="194847E3" w14:textId="77777777" w:rsidR="00D47F0E" w:rsidRDefault="007458BD">
            <w:pPr>
              <w:pStyle w:val="TableParagraph"/>
              <w:spacing w:line="276" w:lineRule="exact"/>
              <w:ind w:left="107" w:right="597"/>
              <w:jc w:val="both"/>
              <w:rPr>
                <w:sz w:val="24"/>
              </w:rPr>
            </w:pPr>
            <w:r>
              <w:rPr>
                <w:sz w:val="24"/>
              </w:rPr>
              <w:t>Small</w:t>
            </w:r>
            <w:r>
              <w:rPr>
                <w:spacing w:val="-9"/>
                <w:sz w:val="24"/>
              </w:rPr>
              <w:t xml:space="preserve"> </w:t>
            </w:r>
            <w:r>
              <w:rPr>
                <w:sz w:val="24"/>
              </w:rPr>
              <w:t>(tens</w:t>
            </w:r>
            <w:r>
              <w:rPr>
                <w:spacing w:val="-10"/>
                <w:sz w:val="24"/>
              </w:rPr>
              <w:t xml:space="preserve"> </w:t>
            </w:r>
            <w:r>
              <w:rPr>
                <w:sz w:val="24"/>
              </w:rPr>
              <w:t>of</w:t>
            </w:r>
            <w:r>
              <w:rPr>
                <w:spacing w:val="-9"/>
                <w:sz w:val="24"/>
              </w:rPr>
              <w:t xml:space="preserve"> </w:t>
            </w:r>
            <w:r>
              <w:rPr>
                <w:sz w:val="24"/>
              </w:rPr>
              <w:t>MB)</w:t>
            </w:r>
            <w:r>
              <w:rPr>
                <w:spacing w:val="-9"/>
                <w:sz w:val="24"/>
              </w:rPr>
              <w:t xml:space="preserve"> </w:t>
            </w:r>
            <w:r>
              <w:rPr>
                <w:sz w:val="24"/>
              </w:rPr>
              <w:t xml:space="preserve">— cannot hold full scene </w:t>
            </w:r>
            <w:r>
              <w:rPr>
                <w:spacing w:val="-2"/>
                <w:sz w:val="24"/>
              </w:rPr>
              <w:t>assets</w:t>
            </w:r>
          </w:p>
        </w:tc>
      </w:tr>
      <w:tr w:rsidR="00D47F0E" w14:paraId="6E6C2972" w14:textId="77777777">
        <w:trPr>
          <w:trHeight w:val="827"/>
        </w:trPr>
        <w:tc>
          <w:tcPr>
            <w:tcW w:w="2876" w:type="dxa"/>
          </w:tcPr>
          <w:p w14:paraId="1C89262E" w14:textId="77777777" w:rsidR="00D47F0E" w:rsidRDefault="007458BD">
            <w:pPr>
              <w:pStyle w:val="TableParagraph"/>
              <w:spacing w:line="275" w:lineRule="exact"/>
              <w:ind w:left="107"/>
              <w:rPr>
                <w:sz w:val="24"/>
              </w:rPr>
            </w:pPr>
            <w:r>
              <w:rPr>
                <w:sz w:val="24"/>
              </w:rPr>
              <w:t>GDDR6/DDR</w:t>
            </w:r>
            <w:r>
              <w:rPr>
                <w:spacing w:val="-4"/>
                <w:sz w:val="24"/>
              </w:rPr>
              <w:t xml:space="preserve"> DRAM</w:t>
            </w:r>
          </w:p>
        </w:tc>
        <w:tc>
          <w:tcPr>
            <w:tcW w:w="2878" w:type="dxa"/>
          </w:tcPr>
          <w:p w14:paraId="548A6177" w14:textId="77777777" w:rsidR="00D47F0E" w:rsidRDefault="007458BD">
            <w:pPr>
              <w:pStyle w:val="TableParagraph"/>
              <w:spacing w:line="275" w:lineRule="exact"/>
              <w:ind w:left="107"/>
              <w:rPr>
                <w:sz w:val="24"/>
              </w:rPr>
            </w:pPr>
            <w:r>
              <w:rPr>
                <w:sz w:val="24"/>
              </w:rPr>
              <w:t>~50–70</w:t>
            </w:r>
            <w:r>
              <w:rPr>
                <w:spacing w:val="-2"/>
                <w:sz w:val="24"/>
              </w:rPr>
              <w:t xml:space="preserve"> </w:t>
            </w:r>
            <w:r>
              <w:rPr>
                <w:sz w:val="24"/>
              </w:rPr>
              <w:t>GB/s</w:t>
            </w:r>
            <w:r>
              <w:rPr>
                <w:spacing w:val="-3"/>
                <w:sz w:val="24"/>
              </w:rPr>
              <w:t xml:space="preserve"> </w:t>
            </w:r>
            <w:r>
              <w:rPr>
                <w:sz w:val="24"/>
              </w:rPr>
              <w:t>(shared</w:t>
            </w:r>
            <w:r>
              <w:rPr>
                <w:spacing w:val="-1"/>
                <w:sz w:val="24"/>
              </w:rPr>
              <w:t xml:space="preserve"> </w:t>
            </w:r>
            <w:r>
              <w:rPr>
                <w:spacing w:val="-4"/>
                <w:sz w:val="24"/>
              </w:rPr>
              <w:t>bus)</w:t>
            </w:r>
          </w:p>
        </w:tc>
        <w:tc>
          <w:tcPr>
            <w:tcW w:w="2878" w:type="dxa"/>
          </w:tcPr>
          <w:p w14:paraId="5BC9F941" w14:textId="77777777" w:rsidR="00D47F0E" w:rsidRDefault="007458BD">
            <w:pPr>
              <w:pStyle w:val="TableParagraph"/>
              <w:spacing w:line="276" w:lineRule="exact"/>
              <w:ind w:left="107" w:right="600"/>
              <w:rPr>
                <w:sz w:val="24"/>
              </w:rPr>
            </w:pPr>
            <w:r>
              <w:rPr>
                <w:sz w:val="24"/>
              </w:rPr>
              <w:t>Large</w:t>
            </w:r>
            <w:r>
              <w:rPr>
                <w:spacing w:val="-14"/>
                <w:sz w:val="24"/>
              </w:rPr>
              <w:t xml:space="preserve"> </w:t>
            </w:r>
            <w:r>
              <w:rPr>
                <w:sz w:val="24"/>
              </w:rPr>
              <w:t>(8–16+</w:t>
            </w:r>
            <w:r>
              <w:rPr>
                <w:spacing w:val="-13"/>
                <w:sz w:val="24"/>
              </w:rPr>
              <w:t xml:space="preserve"> </w:t>
            </w:r>
            <w:r>
              <w:rPr>
                <w:sz w:val="24"/>
              </w:rPr>
              <w:t>GB)</w:t>
            </w:r>
            <w:r>
              <w:rPr>
                <w:spacing w:val="-12"/>
                <w:sz w:val="24"/>
              </w:rPr>
              <w:t xml:space="preserve"> </w:t>
            </w:r>
            <w:r>
              <w:rPr>
                <w:sz w:val="24"/>
              </w:rPr>
              <w:t>but bottlenecked under CPU+GPU</w:t>
            </w:r>
            <w:r>
              <w:rPr>
                <w:spacing w:val="-15"/>
                <w:sz w:val="24"/>
              </w:rPr>
              <w:t xml:space="preserve"> </w:t>
            </w:r>
            <w:r>
              <w:rPr>
                <w:sz w:val="24"/>
              </w:rPr>
              <w:t>contention</w:t>
            </w:r>
          </w:p>
        </w:tc>
      </w:tr>
    </w:tbl>
    <w:p w14:paraId="467EFDC3" w14:textId="77777777" w:rsidR="00D47F0E" w:rsidRDefault="00D47F0E">
      <w:pPr>
        <w:pStyle w:val="BodyText"/>
        <w:spacing w:before="262"/>
        <w:rPr>
          <w:b/>
        </w:rPr>
      </w:pPr>
    </w:p>
    <w:p w14:paraId="10DA0BB7" w14:textId="77777777" w:rsidR="00D47F0E" w:rsidRDefault="007458BD">
      <w:pPr>
        <w:pStyle w:val="Heading1"/>
        <w:numPr>
          <w:ilvl w:val="0"/>
          <w:numId w:val="2"/>
        </w:numPr>
        <w:tabs>
          <w:tab w:val="left" w:pos="960"/>
        </w:tabs>
      </w:pPr>
      <w:r>
        <w:t>Proposed</w:t>
      </w:r>
      <w:r>
        <w:rPr>
          <w:spacing w:val="-4"/>
        </w:rPr>
        <w:t xml:space="preserve"> </w:t>
      </w:r>
      <w:r>
        <w:t>Solution</w:t>
      </w:r>
      <w:r>
        <w:rPr>
          <w:spacing w:val="-4"/>
        </w:rPr>
        <w:t xml:space="preserve"> </w:t>
      </w:r>
      <w:r>
        <w:rPr>
          <w:spacing w:val="-2"/>
        </w:rPr>
        <w:t>Design</w:t>
      </w:r>
    </w:p>
    <w:p w14:paraId="18003836" w14:textId="77777777" w:rsidR="00D47F0E" w:rsidRDefault="007458BD">
      <w:pPr>
        <w:pStyle w:val="BodyText"/>
        <w:spacing w:before="243" w:line="276" w:lineRule="auto"/>
        <w:ind w:left="720" w:right="1515"/>
      </w:pPr>
      <w:r>
        <w:t>Increase effective streaming throughput by enlarging L3 to act as a texture/asset streaming buffer, widening/upgrading to a higher-clocked GDDR6X-class DRAM bus for</w:t>
      </w:r>
      <w:r>
        <w:rPr>
          <w:spacing w:val="-5"/>
        </w:rPr>
        <w:t xml:space="preserve"> </w:t>
      </w:r>
      <w:r>
        <w:t>peak</w:t>
      </w:r>
      <w:r>
        <w:rPr>
          <w:spacing w:val="-3"/>
        </w:rPr>
        <w:t xml:space="preserve"> </w:t>
      </w:r>
      <w:r>
        <w:t>scene-load</w:t>
      </w:r>
      <w:r>
        <w:rPr>
          <w:spacing w:val="-3"/>
        </w:rPr>
        <w:t xml:space="preserve"> </w:t>
      </w:r>
      <w:r>
        <w:t>bursts,</w:t>
      </w:r>
      <w:r>
        <w:rPr>
          <w:spacing w:val="-3"/>
        </w:rPr>
        <w:t xml:space="preserve"> </w:t>
      </w:r>
      <w:r>
        <w:t>and</w:t>
      </w:r>
      <w:r>
        <w:rPr>
          <w:spacing w:val="-3"/>
        </w:rPr>
        <w:t xml:space="preserve"> </w:t>
      </w:r>
      <w:r>
        <w:t>adding</w:t>
      </w:r>
      <w:r>
        <w:rPr>
          <w:spacing w:val="-3"/>
        </w:rPr>
        <w:t xml:space="preserve"> </w:t>
      </w:r>
      <w:r>
        <w:t>an</w:t>
      </w:r>
      <w:r>
        <w:rPr>
          <w:spacing w:val="-3"/>
        </w:rPr>
        <w:t xml:space="preserve"> </w:t>
      </w:r>
      <w:proofErr w:type="spellStart"/>
      <w:r>
        <w:t>NVMe</w:t>
      </w:r>
      <w:proofErr w:type="spellEnd"/>
      <w:r>
        <w:rPr>
          <w:spacing w:val="-2"/>
        </w:rPr>
        <w:t xml:space="preserve"> </w:t>
      </w:r>
      <w:r>
        <w:t>SSD</w:t>
      </w:r>
      <w:r>
        <w:rPr>
          <w:spacing w:val="-4"/>
        </w:rPr>
        <w:t xml:space="preserve"> </w:t>
      </w:r>
      <w:r>
        <w:t>with</w:t>
      </w:r>
      <w:r>
        <w:rPr>
          <w:spacing w:val="-3"/>
        </w:rPr>
        <w:t xml:space="preserve"> </w:t>
      </w:r>
      <w:r>
        <w:t>a</w:t>
      </w:r>
      <w:r>
        <w:rPr>
          <w:spacing w:val="-4"/>
        </w:rPr>
        <w:t xml:space="preserve"> </w:t>
      </w:r>
      <w:r>
        <w:t>direct</w:t>
      </w:r>
      <w:r>
        <w:rPr>
          <w:spacing w:val="-3"/>
        </w:rPr>
        <w:t xml:space="preserve"> </w:t>
      </w:r>
      <w:r>
        <w:t>GPU-decompression path (bypassing the CPU) so raw asset throughput no longer depends solely on the DRAM bus during a load screen.</w:t>
      </w:r>
    </w:p>
    <w:p w14:paraId="5B792317" w14:textId="77777777" w:rsidR="00D47F0E" w:rsidRDefault="007458BD">
      <w:pPr>
        <w:pStyle w:val="BodyText"/>
        <w:spacing w:before="70"/>
        <w:rPr>
          <w:sz w:val="20"/>
        </w:rPr>
      </w:pPr>
      <w:r>
        <w:rPr>
          <w:noProof/>
          <w:sz w:val="20"/>
        </w:rPr>
        <w:drawing>
          <wp:anchor distT="0" distB="0" distL="0" distR="0" simplePos="0" relativeHeight="487590400" behindDoc="1" locked="0" layoutInCell="1" allowOverlap="1" wp14:anchorId="02CAC395" wp14:editId="37BDEC2B">
            <wp:simplePos x="0" y="0"/>
            <wp:positionH relativeFrom="page">
              <wp:posOffset>1222578</wp:posOffset>
            </wp:positionH>
            <wp:positionV relativeFrom="paragraph">
              <wp:posOffset>206313</wp:posOffset>
            </wp:positionV>
            <wp:extent cx="5360675" cy="229895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360675" cy="2298954"/>
                    </a:xfrm>
                    <a:prstGeom prst="rect">
                      <a:avLst/>
                    </a:prstGeom>
                  </pic:spPr>
                </pic:pic>
              </a:graphicData>
            </a:graphic>
          </wp:anchor>
        </w:drawing>
      </w:r>
    </w:p>
    <w:p w14:paraId="51442164" w14:textId="77777777" w:rsidR="00D47F0E" w:rsidRDefault="00D47F0E">
      <w:pPr>
        <w:pStyle w:val="BodyText"/>
      </w:pPr>
    </w:p>
    <w:p w14:paraId="3DC1D2B8" w14:textId="77777777" w:rsidR="00D47F0E" w:rsidRDefault="00D47F0E">
      <w:pPr>
        <w:pStyle w:val="BodyText"/>
      </w:pPr>
    </w:p>
    <w:p w14:paraId="4FBDAB11" w14:textId="77777777" w:rsidR="00D47F0E" w:rsidRDefault="00D47F0E">
      <w:pPr>
        <w:pStyle w:val="BodyText"/>
      </w:pPr>
    </w:p>
    <w:p w14:paraId="3A589D4B" w14:textId="77777777" w:rsidR="00D47F0E" w:rsidRDefault="00D47F0E">
      <w:pPr>
        <w:pStyle w:val="BodyText"/>
      </w:pPr>
    </w:p>
    <w:p w14:paraId="74971238" w14:textId="77777777" w:rsidR="00D47F0E" w:rsidRDefault="00D47F0E">
      <w:pPr>
        <w:pStyle w:val="BodyText"/>
        <w:spacing w:before="63"/>
      </w:pPr>
    </w:p>
    <w:p w14:paraId="62A2F596" w14:textId="77777777" w:rsidR="00D47F0E" w:rsidRDefault="007458BD">
      <w:pPr>
        <w:pStyle w:val="Heading1"/>
        <w:numPr>
          <w:ilvl w:val="0"/>
          <w:numId w:val="2"/>
        </w:numPr>
        <w:tabs>
          <w:tab w:val="left" w:pos="960"/>
        </w:tabs>
      </w:pPr>
      <w:r>
        <w:t>Use</w:t>
      </w:r>
      <w:r>
        <w:rPr>
          <w:spacing w:val="-4"/>
        </w:rPr>
        <w:t xml:space="preserve"> </w:t>
      </w:r>
      <w:r>
        <w:t>of</w:t>
      </w:r>
      <w:r>
        <w:rPr>
          <w:spacing w:val="-2"/>
        </w:rPr>
        <w:t xml:space="preserve"> </w:t>
      </w:r>
      <w:r>
        <w:t>Tools</w:t>
      </w:r>
      <w:r>
        <w:rPr>
          <w:spacing w:val="-2"/>
        </w:rPr>
        <w:t xml:space="preserve"> </w:t>
      </w:r>
      <w:r>
        <w:t>/</w:t>
      </w:r>
      <w:r>
        <w:rPr>
          <w:spacing w:val="-2"/>
        </w:rPr>
        <w:t xml:space="preserve"> </w:t>
      </w:r>
      <w:r>
        <w:t>Supporting</w:t>
      </w:r>
      <w:r>
        <w:rPr>
          <w:spacing w:val="-2"/>
        </w:rPr>
        <w:t xml:space="preserve"> </w:t>
      </w:r>
      <w:r>
        <w:t>Data</w:t>
      </w:r>
      <w:r>
        <w:rPr>
          <w:spacing w:val="-1"/>
        </w:rPr>
        <w:t xml:space="preserve"> </w:t>
      </w:r>
      <w:r>
        <w:rPr>
          <w:spacing w:val="-2"/>
        </w:rPr>
        <w:t>(Visualization)</w:t>
      </w:r>
    </w:p>
    <w:p w14:paraId="20B47674" w14:textId="77777777" w:rsidR="00D47F0E" w:rsidRDefault="00D47F0E">
      <w:pPr>
        <w:pStyle w:val="Heading1"/>
        <w:sectPr w:rsidR="00D47F0E">
          <w:type w:val="continuous"/>
          <w:pgSz w:w="12240" w:h="15840"/>
          <w:pgMar w:top="1420" w:right="360" w:bottom="280" w:left="1080" w:header="720" w:footer="720" w:gutter="0"/>
          <w:cols w:space="720"/>
        </w:sectPr>
      </w:pPr>
    </w:p>
    <w:p w14:paraId="4630F663" w14:textId="77777777" w:rsidR="00D47F0E" w:rsidRDefault="007458BD">
      <w:pPr>
        <w:ind w:left="996"/>
        <w:rPr>
          <w:sz w:val="20"/>
        </w:rPr>
      </w:pPr>
      <w:r>
        <w:rPr>
          <w:noProof/>
          <w:sz w:val="20"/>
        </w:rPr>
        <w:lastRenderedPageBreak/>
        <w:drawing>
          <wp:inline distT="0" distB="0" distL="0" distR="0" wp14:anchorId="0C19FA94" wp14:editId="5BAEB8C9">
            <wp:extent cx="5142670" cy="260432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142670" cy="2604325"/>
                    </a:xfrm>
                    <a:prstGeom prst="rect">
                      <a:avLst/>
                    </a:prstGeom>
                  </pic:spPr>
                </pic:pic>
              </a:graphicData>
            </a:graphic>
          </wp:inline>
        </w:drawing>
      </w:r>
    </w:p>
    <w:p w14:paraId="5F692149" w14:textId="77777777" w:rsidR="00D47F0E" w:rsidRDefault="00D47F0E">
      <w:pPr>
        <w:pStyle w:val="BodyText"/>
        <w:spacing w:before="110"/>
        <w:rPr>
          <w:b/>
        </w:rPr>
      </w:pPr>
    </w:p>
    <w:p w14:paraId="5F2EC7E2" w14:textId="77777777" w:rsidR="00D47F0E" w:rsidRDefault="007458BD">
      <w:pPr>
        <w:ind w:left="1394"/>
        <w:rPr>
          <w:i/>
          <w:sz w:val="24"/>
        </w:rPr>
      </w:pPr>
      <w:r>
        <w:rPr>
          <w:i/>
          <w:sz w:val="24"/>
        </w:rPr>
        <w:t>Fig.</w:t>
      </w:r>
      <w:r>
        <w:rPr>
          <w:i/>
          <w:spacing w:val="-3"/>
          <w:sz w:val="24"/>
        </w:rPr>
        <w:t xml:space="preserve"> </w:t>
      </w:r>
      <w:r>
        <w:rPr>
          <w:i/>
          <w:sz w:val="24"/>
        </w:rPr>
        <w:t>Q5</w:t>
      </w:r>
      <w:r>
        <w:rPr>
          <w:i/>
          <w:spacing w:val="-1"/>
          <w:sz w:val="24"/>
        </w:rPr>
        <w:t xml:space="preserve"> </w:t>
      </w:r>
      <w:r>
        <w:rPr>
          <w:i/>
          <w:sz w:val="24"/>
        </w:rPr>
        <w:t>— Sustained</w:t>
      </w:r>
      <w:r>
        <w:rPr>
          <w:i/>
          <w:spacing w:val="-1"/>
          <w:sz w:val="24"/>
        </w:rPr>
        <w:t xml:space="preserve"> </w:t>
      </w:r>
      <w:r>
        <w:rPr>
          <w:i/>
          <w:sz w:val="24"/>
        </w:rPr>
        <w:t>throughput: L3 cache</w:t>
      </w:r>
      <w:r>
        <w:rPr>
          <w:i/>
          <w:spacing w:val="-1"/>
          <w:sz w:val="24"/>
        </w:rPr>
        <w:t xml:space="preserve"> </w:t>
      </w:r>
      <w:r>
        <w:rPr>
          <w:i/>
          <w:sz w:val="24"/>
        </w:rPr>
        <w:t>vs</w:t>
      </w:r>
      <w:r>
        <w:rPr>
          <w:i/>
          <w:spacing w:val="-2"/>
          <w:sz w:val="24"/>
        </w:rPr>
        <w:t xml:space="preserve"> </w:t>
      </w:r>
      <w:r>
        <w:rPr>
          <w:i/>
          <w:sz w:val="24"/>
        </w:rPr>
        <w:t>DRAM</w:t>
      </w:r>
      <w:r>
        <w:rPr>
          <w:i/>
          <w:spacing w:val="-1"/>
          <w:sz w:val="24"/>
        </w:rPr>
        <w:t xml:space="preserve"> </w:t>
      </w:r>
      <w:r>
        <w:rPr>
          <w:i/>
          <w:sz w:val="24"/>
        </w:rPr>
        <w:t>during scene</w:t>
      </w:r>
      <w:r>
        <w:rPr>
          <w:i/>
          <w:spacing w:val="-1"/>
          <w:sz w:val="24"/>
        </w:rPr>
        <w:t xml:space="preserve"> </w:t>
      </w:r>
      <w:r>
        <w:rPr>
          <w:i/>
          <w:spacing w:val="-2"/>
          <w:sz w:val="24"/>
        </w:rPr>
        <w:t>loading.</w:t>
      </w:r>
    </w:p>
    <w:p w14:paraId="20B70531" w14:textId="77777777" w:rsidR="00D47F0E" w:rsidRDefault="007458BD">
      <w:pPr>
        <w:pStyle w:val="Heading1"/>
        <w:numPr>
          <w:ilvl w:val="0"/>
          <w:numId w:val="2"/>
        </w:numPr>
        <w:tabs>
          <w:tab w:val="left" w:pos="960"/>
        </w:tabs>
        <w:spacing w:before="240"/>
      </w:pPr>
      <w:r>
        <w:t>Analysis</w:t>
      </w:r>
      <w:r>
        <w:rPr>
          <w:spacing w:val="-3"/>
        </w:rPr>
        <w:t xml:space="preserve"> </w:t>
      </w:r>
      <w:r>
        <w:t>&amp;</w:t>
      </w:r>
      <w:r>
        <w:rPr>
          <w:spacing w:val="-4"/>
        </w:rPr>
        <w:t xml:space="preserve"> </w:t>
      </w:r>
      <w:r>
        <w:t>Expected</w:t>
      </w:r>
      <w:r>
        <w:rPr>
          <w:spacing w:val="-2"/>
        </w:rPr>
        <w:t xml:space="preserve"> Outcome</w:t>
      </w:r>
    </w:p>
    <w:p w14:paraId="284EE558" w14:textId="77777777" w:rsidR="00D47F0E" w:rsidRDefault="007458BD">
      <w:pPr>
        <w:pStyle w:val="BodyText"/>
        <w:spacing w:before="242" w:line="276" w:lineRule="auto"/>
        <w:ind w:left="720" w:right="1508"/>
      </w:pPr>
      <w:r>
        <w:t xml:space="preserve">By offloading bulk asset transfer to a direct </w:t>
      </w:r>
      <w:proofErr w:type="spellStart"/>
      <w:r>
        <w:t>NVMe</w:t>
      </w:r>
      <w:proofErr w:type="spellEnd"/>
      <w:r>
        <w:t xml:space="preserve">-to-GPU decompression path and using the enlarged L3 purely as a </w:t>
      </w:r>
      <w:proofErr w:type="gramStart"/>
      <w:r>
        <w:t>fast streaming</w:t>
      </w:r>
      <w:proofErr w:type="gramEnd"/>
      <w:r>
        <w:t xml:space="preserve"> buffer, DRAM bus contention during scene</w:t>
      </w:r>
      <w:r>
        <w:rPr>
          <w:spacing w:val="-4"/>
        </w:rPr>
        <w:t xml:space="preserve"> </w:t>
      </w:r>
      <w:r>
        <w:t>loads</w:t>
      </w:r>
      <w:r>
        <w:rPr>
          <w:spacing w:val="-4"/>
        </w:rPr>
        <w:t xml:space="preserve"> </w:t>
      </w:r>
      <w:r>
        <w:t>is</w:t>
      </w:r>
      <w:r>
        <w:rPr>
          <w:spacing w:val="-4"/>
        </w:rPr>
        <w:t xml:space="preserve"> </w:t>
      </w:r>
      <w:r>
        <w:t>reduced,</w:t>
      </w:r>
      <w:r>
        <w:rPr>
          <w:spacing w:val="-1"/>
        </w:rPr>
        <w:t xml:space="preserve"> </w:t>
      </w:r>
      <w:r>
        <w:t>allowing</w:t>
      </w:r>
      <w:r>
        <w:rPr>
          <w:spacing w:val="-3"/>
        </w:rPr>
        <w:t xml:space="preserve"> </w:t>
      </w:r>
      <w:r>
        <w:t>the</w:t>
      </w:r>
      <w:r>
        <w:rPr>
          <w:spacing w:val="-4"/>
        </w:rPr>
        <w:t xml:space="preserve"> </w:t>
      </w:r>
      <w:r>
        <w:t>GPU</w:t>
      </w:r>
      <w:r>
        <w:rPr>
          <w:spacing w:val="-4"/>
        </w:rPr>
        <w:t xml:space="preserve"> </w:t>
      </w:r>
      <w:r>
        <w:t>to</w:t>
      </w:r>
      <w:r>
        <w:rPr>
          <w:spacing w:val="-3"/>
        </w:rPr>
        <w:t xml:space="preserve"> </w:t>
      </w:r>
      <w:r>
        <w:t>receive</w:t>
      </w:r>
      <w:r>
        <w:rPr>
          <w:spacing w:val="-4"/>
        </w:rPr>
        <w:t xml:space="preserve"> </w:t>
      </w:r>
      <w:r>
        <w:t>assets</w:t>
      </w:r>
      <w:r>
        <w:rPr>
          <w:spacing w:val="-4"/>
        </w:rPr>
        <w:t xml:space="preserve"> </w:t>
      </w:r>
      <w:r>
        <w:t>at</w:t>
      </w:r>
      <w:r>
        <w:rPr>
          <w:spacing w:val="-3"/>
        </w:rPr>
        <w:t xml:space="preserve"> </w:t>
      </w:r>
      <w:r>
        <w:t>a</w:t>
      </w:r>
      <w:r>
        <w:rPr>
          <w:spacing w:val="-3"/>
        </w:rPr>
        <w:t xml:space="preserve"> </w:t>
      </w:r>
      <w:r>
        <w:t>more</w:t>
      </w:r>
      <w:r>
        <w:rPr>
          <w:spacing w:val="-4"/>
        </w:rPr>
        <w:t xml:space="preserve"> </w:t>
      </w:r>
      <w:r>
        <w:t>consistent</w:t>
      </w:r>
      <w:r>
        <w:rPr>
          <w:spacing w:val="-3"/>
        </w:rPr>
        <w:t xml:space="preserve"> </w:t>
      </w:r>
      <w:r>
        <w:t>rate</w:t>
      </w:r>
      <w:r>
        <w:rPr>
          <w:spacing w:val="-3"/>
        </w:rPr>
        <w:t xml:space="preserve"> </w:t>
      </w:r>
      <w:r>
        <w:t>and reducing the frame-time spikes that manifest as dropped frames.</w:t>
      </w:r>
    </w:p>
    <w:sectPr w:rsidR="00D47F0E">
      <w:pgSz w:w="12240" w:h="15840"/>
      <w:pgMar w:top="158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20688"/>
    <w:multiLevelType w:val="hybridMultilevel"/>
    <w:tmpl w:val="8CF058BA"/>
    <w:lvl w:ilvl="0" w:tplc="4466867E">
      <w:start w:val="1"/>
      <w:numFmt w:val="decimal"/>
      <w:lvlText w:val="%1."/>
      <w:lvlJc w:val="left"/>
      <w:pPr>
        <w:ind w:left="9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A3A9CFA">
      <w:numFmt w:val="bullet"/>
      <w:lvlText w:val="•"/>
      <w:lvlJc w:val="left"/>
      <w:pPr>
        <w:ind w:left="1944" w:hanging="240"/>
      </w:pPr>
      <w:rPr>
        <w:rFonts w:hint="default"/>
        <w:lang w:val="en-US" w:eastAsia="en-US" w:bidi="ar-SA"/>
      </w:rPr>
    </w:lvl>
    <w:lvl w:ilvl="2" w:tplc="A098551E">
      <w:numFmt w:val="bullet"/>
      <w:lvlText w:val="•"/>
      <w:lvlJc w:val="left"/>
      <w:pPr>
        <w:ind w:left="2928" w:hanging="240"/>
      </w:pPr>
      <w:rPr>
        <w:rFonts w:hint="default"/>
        <w:lang w:val="en-US" w:eastAsia="en-US" w:bidi="ar-SA"/>
      </w:rPr>
    </w:lvl>
    <w:lvl w:ilvl="3" w:tplc="FBC41BC2">
      <w:numFmt w:val="bullet"/>
      <w:lvlText w:val="•"/>
      <w:lvlJc w:val="left"/>
      <w:pPr>
        <w:ind w:left="3912" w:hanging="240"/>
      </w:pPr>
      <w:rPr>
        <w:rFonts w:hint="default"/>
        <w:lang w:val="en-US" w:eastAsia="en-US" w:bidi="ar-SA"/>
      </w:rPr>
    </w:lvl>
    <w:lvl w:ilvl="4" w:tplc="574A35BE">
      <w:numFmt w:val="bullet"/>
      <w:lvlText w:val="•"/>
      <w:lvlJc w:val="left"/>
      <w:pPr>
        <w:ind w:left="4896" w:hanging="240"/>
      </w:pPr>
      <w:rPr>
        <w:rFonts w:hint="default"/>
        <w:lang w:val="en-US" w:eastAsia="en-US" w:bidi="ar-SA"/>
      </w:rPr>
    </w:lvl>
    <w:lvl w:ilvl="5" w:tplc="330228A8">
      <w:numFmt w:val="bullet"/>
      <w:lvlText w:val="•"/>
      <w:lvlJc w:val="left"/>
      <w:pPr>
        <w:ind w:left="5880" w:hanging="240"/>
      </w:pPr>
      <w:rPr>
        <w:rFonts w:hint="default"/>
        <w:lang w:val="en-US" w:eastAsia="en-US" w:bidi="ar-SA"/>
      </w:rPr>
    </w:lvl>
    <w:lvl w:ilvl="6" w:tplc="31F882DE">
      <w:numFmt w:val="bullet"/>
      <w:lvlText w:val="•"/>
      <w:lvlJc w:val="left"/>
      <w:pPr>
        <w:ind w:left="6864" w:hanging="240"/>
      </w:pPr>
      <w:rPr>
        <w:rFonts w:hint="default"/>
        <w:lang w:val="en-US" w:eastAsia="en-US" w:bidi="ar-SA"/>
      </w:rPr>
    </w:lvl>
    <w:lvl w:ilvl="7" w:tplc="0812D838">
      <w:numFmt w:val="bullet"/>
      <w:lvlText w:val="•"/>
      <w:lvlJc w:val="left"/>
      <w:pPr>
        <w:ind w:left="7848" w:hanging="240"/>
      </w:pPr>
      <w:rPr>
        <w:rFonts w:hint="default"/>
        <w:lang w:val="en-US" w:eastAsia="en-US" w:bidi="ar-SA"/>
      </w:rPr>
    </w:lvl>
    <w:lvl w:ilvl="8" w:tplc="81DA1F70">
      <w:numFmt w:val="bullet"/>
      <w:lvlText w:val="•"/>
      <w:lvlJc w:val="left"/>
      <w:pPr>
        <w:ind w:left="8832" w:hanging="240"/>
      </w:pPr>
      <w:rPr>
        <w:rFonts w:hint="default"/>
        <w:lang w:val="en-US" w:eastAsia="en-US" w:bidi="ar-SA"/>
      </w:rPr>
    </w:lvl>
  </w:abstractNum>
  <w:abstractNum w:abstractNumId="1" w15:restartNumberingAfterBreak="0">
    <w:nsid w:val="25BC4622"/>
    <w:multiLevelType w:val="hybridMultilevel"/>
    <w:tmpl w:val="7A941B2E"/>
    <w:lvl w:ilvl="0" w:tplc="3C8653C4">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2EE50D4">
      <w:numFmt w:val="bullet"/>
      <w:lvlText w:val="•"/>
      <w:lvlJc w:val="left"/>
      <w:pPr>
        <w:ind w:left="2376" w:hanging="360"/>
      </w:pPr>
      <w:rPr>
        <w:rFonts w:hint="default"/>
        <w:lang w:val="en-US" w:eastAsia="en-US" w:bidi="ar-SA"/>
      </w:rPr>
    </w:lvl>
    <w:lvl w:ilvl="2" w:tplc="2FAAF0F0">
      <w:numFmt w:val="bullet"/>
      <w:lvlText w:val="•"/>
      <w:lvlJc w:val="left"/>
      <w:pPr>
        <w:ind w:left="3312" w:hanging="360"/>
      </w:pPr>
      <w:rPr>
        <w:rFonts w:hint="default"/>
        <w:lang w:val="en-US" w:eastAsia="en-US" w:bidi="ar-SA"/>
      </w:rPr>
    </w:lvl>
    <w:lvl w:ilvl="3" w:tplc="B338F876">
      <w:numFmt w:val="bullet"/>
      <w:lvlText w:val="•"/>
      <w:lvlJc w:val="left"/>
      <w:pPr>
        <w:ind w:left="4248" w:hanging="360"/>
      </w:pPr>
      <w:rPr>
        <w:rFonts w:hint="default"/>
        <w:lang w:val="en-US" w:eastAsia="en-US" w:bidi="ar-SA"/>
      </w:rPr>
    </w:lvl>
    <w:lvl w:ilvl="4" w:tplc="91446B56">
      <w:numFmt w:val="bullet"/>
      <w:lvlText w:val="•"/>
      <w:lvlJc w:val="left"/>
      <w:pPr>
        <w:ind w:left="5184" w:hanging="360"/>
      </w:pPr>
      <w:rPr>
        <w:rFonts w:hint="default"/>
        <w:lang w:val="en-US" w:eastAsia="en-US" w:bidi="ar-SA"/>
      </w:rPr>
    </w:lvl>
    <w:lvl w:ilvl="5" w:tplc="190C3070">
      <w:numFmt w:val="bullet"/>
      <w:lvlText w:val="•"/>
      <w:lvlJc w:val="left"/>
      <w:pPr>
        <w:ind w:left="6120" w:hanging="360"/>
      </w:pPr>
      <w:rPr>
        <w:rFonts w:hint="default"/>
        <w:lang w:val="en-US" w:eastAsia="en-US" w:bidi="ar-SA"/>
      </w:rPr>
    </w:lvl>
    <w:lvl w:ilvl="6" w:tplc="C7BE3BB2">
      <w:numFmt w:val="bullet"/>
      <w:lvlText w:val="•"/>
      <w:lvlJc w:val="left"/>
      <w:pPr>
        <w:ind w:left="7056" w:hanging="360"/>
      </w:pPr>
      <w:rPr>
        <w:rFonts w:hint="default"/>
        <w:lang w:val="en-US" w:eastAsia="en-US" w:bidi="ar-SA"/>
      </w:rPr>
    </w:lvl>
    <w:lvl w:ilvl="7" w:tplc="91723DAE">
      <w:numFmt w:val="bullet"/>
      <w:lvlText w:val="•"/>
      <w:lvlJc w:val="left"/>
      <w:pPr>
        <w:ind w:left="7992" w:hanging="360"/>
      </w:pPr>
      <w:rPr>
        <w:rFonts w:hint="default"/>
        <w:lang w:val="en-US" w:eastAsia="en-US" w:bidi="ar-SA"/>
      </w:rPr>
    </w:lvl>
    <w:lvl w:ilvl="8" w:tplc="C63ECD9C">
      <w:numFmt w:val="bullet"/>
      <w:lvlText w:val="•"/>
      <w:lvlJc w:val="left"/>
      <w:pPr>
        <w:ind w:left="8928" w:hanging="360"/>
      </w:pPr>
      <w:rPr>
        <w:rFonts w:hint="default"/>
        <w:lang w:val="en-US" w:eastAsia="en-US" w:bidi="ar-SA"/>
      </w:rPr>
    </w:lvl>
  </w:abstractNum>
  <w:abstractNum w:abstractNumId="2" w15:restartNumberingAfterBreak="0">
    <w:nsid w:val="404611DE"/>
    <w:multiLevelType w:val="hybridMultilevel"/>
    <w:tmpl w:val="3DD2F008"/>
    <w:lvl w:ilvl="0" w:tplc="1CD45F5E">
      <w:start w:val="1"/>
      <w:numFmt w:val="decimal"/>
      <w:lvlText w:val="%1."/>
      <w:lvlJc w:val="left"/>
      <w:pPr>
        <w:ind w:left="9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FF7AB03C">
      <w:numFmt w:val="bullet"/>
      <w:lvlText w:val="•"/>
      <w:lvlJc w:val="left"/>
      <w:pPr>
        <w:ind w:left="1944" w:hanging="240"/>
      </w:pPr>
      <w:rPr>
        <w:rFonts w:hint="default"/>
        <w:lang w:val="en-US" w:eastAsia="en-US" w:bidi="ar-SA"/>
      </w:rPr>
    </w:lvl>
    <w:lvl w:ilvl="2" w:tplc="6D3E67C8">
      <w:numFmt w:val="bullet"/>
      <w:lvlText w:val="•"/>
      <w:lvlJc w:val="left"/>
      <w:pPr>
        <w:ind w:left="2928" w:hanging="240"/>
      </w:pPr>
      <w:rPr>
        <w:rFonts w:hint="default"/>
        <w:lang w:val="en-US" w:eastAsia="en-US" w:bidi="ar-SA"/>
      </w:rPr>
    </w:lvl>
    <w:lvl w:ilvl="3" w:tplc="E3723384">
      <w:numFmt w:val="bullet"/>
      <w:lvlText w:val="•"/>
      <w:lvlJc w:val="left"/>
      <w:pPr>
        <w:ind w:left="3912" w:hanging="240"/>
      </w:pPr>
      <w:rPr>
        <w:rFonts w:hint="default"/>
        <w:lang w:val="en-US" w:eastAsia="en-US" w:bidi="ar-SA"/>
      </w:rPr>
    </w:lvl>
    <w:lvl w:ilvl="4" w:tplc="D076D48A">
      <w:numFmt w:val="bullet"/>
      <w:lvlText w:val="•"/>
      <w:lvlJc w:val="left"/>
      <w:pPr>
        <w:ind w:left="4896" w:hanging="240"/>
      </w:pPr>
      <w:rPr>
        <w:rFonts w:hint="default"/>
        <w:lang w:val="en-US" w:eastAsia="en-US" w:bidi="ar-SA"/>
      </w:rPr>
    </w:lvl>
    <w:lvl w:ilvl="5" w:tplc="40EC2B72">
      <w:numFmt w:val="bullet"/>
      <w:lvlText w:val="•"/>
      <w:lvlJc w:val="left"/>
      <w:pPr>
        <w:ind w:left="5880" w:hanging="240"/>
      </w:pPr>
      <w:rPr>
        <w:rFonts w:hint="default"/>
        <w:lang w:val="en-US" w:eastAsia="en-US" w:bidi="ar-SA"/>
      </w:rPr>
    </w:lvl>
    <w:lvl w:ilvl="6" w:tplc="2F08D314">
      <w:numFmt w:val="bullet"/>
      <w:lvlText w:val="•"/>
      <w:lvlJc w:val="left"/>
      <w:pPr>
        <w:ind w:left="6864" w:hanging="240"/>
      </w:pPr>
      <w:rPr>
        <w:rFonts w:hint="default"/>
        <w:lang w:val="en-US" w:eastAsia="en-US" w:bidi="ar-SA"/>
      </w:rPr>
    </w:lvl>
    <w:lvl w:ilvl="7" w:tplc="36860E84">
      <w:numFmt w:val="bullet"/>
      <w:lvlText w:val="•"/>
      <w:lvlJc w:val="left"/>
      <w:pPr>
        <w:ind w:left="7848" w:hanging="240"/>
      </w:pPr>
      <w:rPr>
        <w:rFonts w:hint="default"/>
        <w:lang w:val="en-US" w:eastAsia="en-US" w:bidi="ar-SA"/>
      </w:rPr>
    </w:lvl>
    <w:lvl w:ilvl="8" w:tplc="62EA39D4">
      <w:numFmt w:val="bullet"/>
      <w:lvlText w:val="•"/>
      <w:lvlJc w:val="left"/>
      <w:pPr>
        <w:ind w:left="8832" w:hanging="240"/>
      </w:pPr>
      <w:rPr>
        <w:rFonts w:hint="default"/>
        <w:lang w:val="en-US" w:eastAsia="en-US" w:bidi="ar-SA"/>
      </w:rPr>
    </w:lvl>
  </w:abstractNum>
  <w:abstractNum w:abstractNumId="3" w15:restartNumberingAfterBreak="0">
    <w:nsid w:val="4C8603F1"/>
    <w:multiLevelType w:val="hybridMultilevel"/>
    <w:tmpl w:val="B1DE440E"/>
    <w:lvl w:ilvl="0" w:tplc="2C8429BE">
      <w:start w:val="1"/>
      <w:numFmt w:val="decimal"/>
      <w:lvlText w:val="%1."/>
      <w:lvlJc w:val="left"/>
      <w:pPr>
        <w:ind w:left="9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D926367A">
      <w:numFmt w:val="bullet"/>
      <w:lvlText w:val="•"/>
      <w:lvlJc w:val="left"/>
      <w:pPr>
        <w:ind w:left="1944" w:hanging="240"/>
      </w:pPr>
      <w:rPr>
        <w:rFonts w:hint="default"/>
        <w:lang w:val="en-US" w:eastAsia="en-US" w:bidi="ar-SA"/>
      </w:rPr>
    </w:lvl>
    <w:lvl w:ilvl="2" w:tplc="3614FF4E">
      <w:numFmt w:val="bullet"/>
      <w:lvlText w:val="•"/>
      <w:lvlJc w:val="left"/>
      <w:pPr>
        <w:ind w:left="2928" w:hanging="240"/>
      </w:pPr>
      <w:rPr>
        <w:rFonts w:hint="default"/>
        <w:lang w:val="en-US" w:eastAsia="en-US" w:bidi="ar-SA"/>
      </w:rPr>
    </w:lvl>
    <w:lvl w:ilvl="3" w:tplc="0C4C1FA2">
      <w:numFmt w:val="bullet"/>
      <w:lvlText w:val="•"/>
      <w:lvlJc w:val="left"/>
      <w:pPr>
        <w:ind w:left="3912" w:hanging="240"/>
      </w:pPr>
      <w:rPr>
        <w:rFonts w:hint="default"/>
        <w:lang w:val="en-US" w:eastAsia="en-US" w:bidi="ar-SA"/>
      </w:rPr>
    </w:lvl>
    <w:lvl w:ilvl="4" w:tplc="D304C2BC">
      <w:numFmt w:val="bullet"/>
      <w:lvlText w:val="•"/>
      <w:lvlJc w:val="left"/>
      <w:pPr>
        <w:ind w:left="4896" w:hanging="240"/>
      </w:pPr>
      <w:rPr>
        <w:rFonts w:hint="default"/>
        <w:lang w:val="en-US" w:eastAsia="en-US" w:bidi="ar-SA"/>
      </w:rPr>
    </w:lvl>
    <w:lvl w:ilvl="5" w:tplc="56CC4D7C">
      <w:numFmt w:val="bullet"/>
      <w:lvlText w:val="•"/>
      <w:lvlJc w:val="left"/>
      <w:pPr>
        <w:ind w:left="5880" w:hanging="240"/>
      </w:pPr>
      <w:rPr>
        <w:rFonts w:hint="default"/>
        <w:lang w:val="en-US" w:eastAsia="en-US" w:bidi="ar-SA"/>
      </w:rPr>
    </w:lvl>
    <w:lvl w:ilvl="6" w:tplc="FB102102">
      <w:numFmt w:val="bullet"/>
      <w:lvlText w:val="•"/>
      <w:lvlJc w:val="left"/>
      <w:pPr>
        <w:ind w:left="6864" w:hanging="240"/>
      </w:pPr>
      <w:rPr>
        <w:rFonts w:hint="default"/>
        <w:lang w:val="en-US" w:eastAsia="en-US" w:bidi="ar-SA"/>
      </w:rPr>
    </w:lvl>
    <w:lvl w:ilvl="7" w:tplc="954E73BA">
      <w:numFmt w:val="bullet"/>
      <w:lvlText w:val="•"/>
      <w:lvlJc w:val="left"/>
      <w:pPr>
        <w:ind w:left="7848" w:hanging="240"/>
      </w:pPr>
      <w:rPr>
        <w:rFonts w:hint="default"/>
        <w:lang w:val="en-US" w:eastAsia="en-US" w:bidi="ar-SA"/>
      </w:rPr>
    </w:lvl>
    <w:lvl w:ilvl="8" w:tplc="0FBE3A84">
      <w:numFmt w:val="bullet"/>
      <w:lvlText w:val="•"/>
      <w:lvlJc w:val="left"/>
      <w:pPr>
        <w:ind w:left="8832" w:hanging="240"/>
      </w:pPr>
      <w:rPr>
        <w:rFonts w:hint="default"/>
        <w:lang w:val="en-US" w:eastAsia="en-US" w:bidi="ar-SA"/>
      </w:rPr>
    </w:lvl>
  </w:abstractNum>
  <w:abstractNum w:abstractNumId="4" w15:restartNumberingAfterBreak="0">
    <w:nsid w:val="6EE50DEA"/>
    <w:multiLevelType w:val="hybridMultilevel"/>
    <w:tmpl w:val="EC08A926"/>
    <w:lvl w:ilvl="0" w:tplc="A0E029D0">
      <w:start w:val="1"/>
      <w:numFmt w:val="decimal"/>
      <w:lvlText w:val="%1."/>
      <w:lvlJc w:val="left"/>
      <w:pPr>
        <w:ind w:left="9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76728864">
      <w:numFmt w:val="bullet"/>
      <w:lvlText w:val="•"/>
      <w:lvlJc w:val="left"/>
      <w:pPr>
        <w:ind w:left="1944" w:hanging="240"/>
      </w:pPr>
      <w:rPr>
        <w:rFonts w:hint="default"/>
        <w:lang w:val="en-US" w:eastAsia="en-US" w:bidi="ar-SA"/>
      </w:rPr>
    </w:lvl>
    <w:lvl w:ilvl="2" w:tplc="C3F2A2DA">
      <w:numFmt w:val="bullet"/>
      <w:lvlText w:val="•"/>
      <w:lvlJc w:val="left"/>
      <w:pPr>
        <w:ind w:left="2928" w:hanging="240"/>
      </w:pPr>
      <w:rPr>
        <w:rFonts w:hint="default"/>
        <w:lang w:val="en-US" w:eastAsia="en-US" w:bidi="ar-SA"/>
      </w:rPr>
    </w:lvl>
    <w:lvl w:ilvl="3" w:tplc="FB2E9682">
      <w:numFmt w:val="bullet"/>
      <w:lvlText w:val="•"/>
      <w:lvlJc w:val="left"/>
      <w:pPr>
        <w:ind w:left="3912" w:hanging="240"/>
      </w:pPr>
      <w:rPr>
        <w:rFonts w:hint="default"/>
        <w:lang w:val="en-US" w:eastAsia="en-US" w:bidi="ar-SA"/>
      </w:rPr>
    </w:lvl>
    <w:lvl w:ilvl="4" w:tplc="8960A06C">
      <w:numFmt w:val="bullet"/>
      <w:lvlText w:val="•"/>
      <w:lvlJc w:val="left"/>
      <w:pPr>
        <w:ind w:left="4896" w:hanging="240"/>
      </w:pPr>
      <w:rPr>
        <w:rFonts w:hint="default"/>
        <w:lang w:val="en-US" w:eastAsia="en-US" w:bidi="ar-SA"/>
      </w:rPr>
    </w:lvl>
    <w:lvl w:ilvl="5" w:tplc="C268813E">
      <w:numFmt w:val="bullet"/>
      <w:lvlText w:val="•"/>
      <w:lvlJc w:val="left"/>
      <w:pPr>
        <w:ind w:left="5880" w:hanging="240"/>
      </w:pPr>
      <w:rPr>
        <w:rFonts w:hint="default"/>
        <w:lang w:val="en-US" w:eastAsia="en-US" w:bidi="ar-SA"/>
      </w:rPr>
    </w:lvl>
    <w:lvl w:ilvl="6" w:tplc="CAB8719E">
      <w:numFmt w:val="bullet"/>
      <w:lvlText w:val="•"/>
      <w:lvlJc w:val="left"/>
      <w:pPr>
        <w:ind w:left="6864" w:hanging="240"/>
      </w:pPr>
      <w:rPr>
        <w:rFonts w:hint="default"/>
        <w:lang w:val="en-US" w:eastAsia="en-US" w:bidi="ar-SA"/>
      </w:rPr>
    </w:lvl>
    <w:lvl w:ilvl="7" w:tplc="4E6E433A">
      <w:numFmt w:val="bullet"/>
      <w:lvlText w:val="•"/>
      <w:lvlJc w:val="left"/>
      <w:pPr>
        <w:ind w:left="7848" w:hanging="240"/>
      </w:pPr>
      <w:rPr>
        <w:rFonts w:hint="default"/>
        <w:lang w:val="en-US" w:eastAsia="en-US" w:bidi="ar-SA"/>
      </w:rPr>
    </w:lvl>
    <w:lvl w:ilvl="8" w:tplc="5C1AEF42">
      <w:numFmt w:val="bullet"/>
      <w:lvlText w:val="•"/>
      <w:lvlJc w:val="left"/>
      <w:pPr>
        <w:ind w:left="8832" w:hanging="240"/>
      </w:pPr>
      <w:rPr>
        <w:rFonts w:hint="default"/>
        <w:lang w:val="en-US" w:eastAsia="en-US" w:bidi="ar-SA"/>
      </w:rPr>
    </w:lvl>
  </w:abstractNum>
  <w:abstractNum w:abstractNumId="5" w15:restartNumberingAfterBreak="0">
    <w:nsid w:val="72DD6441"/>
    <w:multiLevelType w:val="hybridMultilevel"/>
    <w:tmpl w:val="A1E42418"/>
    <w:lvl w:ilvl="0" w:tplc="1B96A98C">
      <w:start w:val="1"/>
      <w:numFmt w:val="decimal"/>
      <w:lvlText w:val="%1."/>
      <w:lvlJc w:val="left"/>
      <w:pPr>
        <w:ind w:left="9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E95AB8FE">
      <w:numFmt w:val="bullet"/>
      <w:lvlText w:val="•"/>
      <w:lvlJc w:val="left"/>
      <w:pPr>
        <w:ind w:left="1944" w:hanging="240"/>
      </w:pPr>
      <w:rPr>
        <w:rFonts w:hint="default"/>
        <w:lang w:val="en-US" w:eastAsia="en-US" w:bidi="ar-SA"/>
      </w:rPr>
    </w:lvl>
    <w:lvl w:ilvl="2" w:tplc="89F4D564">
      <w:numFmt w:val="bullet"/>
      <w:lvlText w:val="•"/>
      <w:lvlJc w:val="left"/>
      <w:pPr>
        <w:ind w:left="2928" w:hanging="240"/>
      </w:pPr>
      <w:rPr>
        <w:rFonts w:hint="default"/>
        <w:lang w:val="en-US" w:eastAsia="en-US" w:bidi="ar-SA"/>
      </w:rPr>
    </w:lvl>
    <w:lvl w:ilvl="3" w:tplc="E02EF1FA">
      <w:numFmt w:val="bullet"/>
      <w:lvlText w:val="•"/>
      <w:lvlJc w:val="left"/>
      <w:pPr>
        <w:ind w:left="3912" w:hanging="240"/>
      </w:pPr>
      <w:rPr>
        <w:rFonts w:hint="default"/>
        <w:lang w:val="en-US" w:eastAsia="en-US" w:bidi="ar-SA"/>
      </w:rPr>
    </w:lvl>
    <w:lvl w:ilvl="4" w:tplc="AD50486C">
      <w:numFmt w:val="bullet"/>
      <w:lvlText w:val="•"/>
      <w:lvlJc w:val="left"/>
      <w:pPr>
        <w:ind w:left="4896" w:hanging="240"/>
      </w:pPr>
      <w:rPr>
        <w:rFonts w:hint="default"/>
        <w:lang w:val="en-US" w:eastAsia="en-US" w:bidi="ar-SA"/>
      </w:rPr>
    </w:lvl>
    <w:lvl w:ilvl="5" w:tplc="CB38D5A2">
      <w:numFmt w:val="bullet"/>
      <w:lvlText w:val="•"/>
      <w:lvlJc w:val="left"/>
      <w:pPr>
        <w:ind w:left="5880" w:hanging="240"/>
      </w:pPr>
      <w:rPr>
        <w:rFonts w:hint="default"/>
        <w:lang w:val="en-US" w:eastAsia="en-US" w:bidi="ar-SA"/>
      </w:rPr>
    </w:lvl>
    <w:lvl w:ilvl="6" w:tplc="1E08755A">
      <w:numFmt w:val="bullet"/>
      <w:lvlText w:val="•"/>
      <w:lvlJc w:val="left"/>
      <w:pPr>
        <w:ind w:left="6864" w:hanging="240"/>
      </w:pPr>
      <w:rPr>
        <w:rFonts w:hint="default"/>
        <w:lang w:val="en-US" w:eastAsia="en-US" w:bidi="ar-SA"/>
      </w:rPr>
    </w:lvl>
    <w:lvl w:ilvl="7" w:tplc="5B0C619E">
      <w:numFmt w:val="bullet"/>
      <w:lvlText w:val="•"/>
      <w:lvlJc w:val="left"/>
      <w:pPr>
        <w:ind w:left="7848" w:hanging="240"/>
      </w:pPr>
      <w:rPr>
        <w:rFonts w:hint="default"/>
        <w:lang w:val="en-US" w:eastAsia="en-US" w:bidi="ar-SA"/>
      </w:rPr>
    </w:lvl>
    <w:lvl w:ilvl="8" w:tplc="497A61B6">
      <w:numFmt w:val="bullet"/>
      <w:lvlText w:val="•"/>
      <w:lvlJc w:val="left"/>
      <w:pPr>
        <w:ind w:left="8832" w:hanging="240"/>
      </w:pPr>
      <w:rPr>
        <w:rFonts w:hint="default"/>
        <w:lang w:val="en-US" w:eastAsia="en-US" w:bidi="ar-SA"/>
      </w:rPr>
    </w:lvl>
  </w:abstractNum>
  <w:num w:numId="1" w16cid:durableId="1302032339">
    <w:abstractNumId w:val="5"/>
  </w:num>
  <w:num w:numId="2" w16cid:durableId="400100848">
    <w:abstractNumId w:val="0"/>
  </w:num>
  <w:num w:numId="3" w16cid:durableId="1830513840">
    <w:abstractNumId w:val="4"/>
  </w:num>
  <w:num w:numId="4" w16cid:durableId="1267736511">
    <w:abstractNumId w:val="3"/>
  </w:num>
  <w:num w:numId="5" w16cid:durableId="942230498">
    <w:abstractNumId w:val="2"/>
  </w:num>
  <w:num w:numId="6" w16cid:durableId="997345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F0E"/>
    <w:rsid w:val="002B10C8"/>
    <w:rsid w:val="00503424"/>
    <w:rsid w:val="00626461"/>
    <w:rsid w:val="00717F0A"/>
    <w:rsid w:val="00742F8E"/>
    <w:rsid w:val="007458BD"/>
    <w:rsid w:val="00A151A3"/>
    <w:rsid w:val="00C67B1E"/>
    <w:rsid w:val="00D47F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A74BB"/>
  <w15:docId w15:val="{4D0F5A81-6AD9-4923-920B-81BA29F4F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60" w:hanging="240"/>
      <w:outlineLvl w:val="0"/>
    </w:pPr>
    <w:rPr>
      <w:b/>
      <w:bCs/>
      <w:sz w:val="24"/>
      <w:szCs w:val="24"/>
    </w:rPr>
  </w:style>
  <w:style w:type="paragraph" w:styleId="Heading2">
    <w:name w:val="heading 2"/>
    <w:basedOn w:val="Normal"/>
    <w:uiPriority w:val="9"/>
    <w:unhideWhenUsed/>
    <w:qFormat/>
    <w:pPr>
      <w:ind w:left="720"/>
      <w:outlineLvl w:val="1"/>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9"/>
      <w:ind w:left="720"/>
    </w:pPr>
    <w:rPr>
      <w:b/>
      <w:bCs/>
      <w:sz w:val="34"/>
      <w:szCs w:val="34"/>
    </w:rPr>
  </w:style>
  <w:style w:type="paragraph" w:styleId="ListParagraph">
    <w:name w:val="List Paragraph"/>
    <w:basedOn w:val="Normal"/>
    <w:uiPriority w:val="1"/>
    <w:qFormat/>
    <w:pPr>
      <w:ind w:left="960" w:hanging="24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2064</Words>
  <Characters>11765</Characters>
  <Application>Microsoft Office Word</Application>
  <DocSecurity>0</DocSecurity>
  <Lines>98</Lines>
  <Paragraphs>27</Paragraphs>
  <ScaleCrop>false</ScaleCrop>
  <Company/>
  <LinksUpToDate>false</LinksUpToDate>
  <CharactersWithSpaces>13802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Tharun G</cp:lastModifiedBy>
  <cp:revision>2</cp:revision>
  <dcterms:created xsi:type="dcterms:W3CDTF">2026-08-27T05:30:00Z</dcterms:created>
  <dcterms:modified xsi:type="dcterms:W3CDTF">2026-08-27T05:30:00Z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Creator">
    <vt:lpwstr>Microsoft® Word 2024</vt:lpwstr>
  </property>
  <property fmtid="{D5CDD505-2E9C-101B-9397-08002B2CF9AE}" pid="5" name="LastSaved">
    <vt:filetime>2026-08-26T00:00:00Z</vt:filetime>
  </property>
  <property fmtid="{D5CDD505-2E9C-101B-9397-08002B2CF9AE}" pid="6" name="Producer">
    <vt:lpwstr>Microsoft® Word 2024</vt:lpwstr>
  </property>
</Properties>
</file>