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53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TASK 2 – JUDGE THE TYPE OF OPERATING SYSTEM FOR EACH ENVIRONMENT</w:t>
      </w:r>
    </w:p>
    <w:p w14:paraId="3631C28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1. Introduction</w:t>
      </w:r>
    </w:p>
    <w:p w14:paraId="2E00E24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An operating system manages hardware resources and provides services for application programs. Different computing environments require different types of operating systems depending on their performance, reliability, processing, and availability requirements.</w:t>
      </w:r>
    </w:p>
    <w:p w14:paraId="72F595D5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In the smart hospital, the operating system must support bedside patient monitors, nurses' tablets, doctors' workstations, a central database server, an MRI imaging server, and communication with partner hospitals.</w:t>
      </w:r>
    </w:p>
    <w:p w14:paraId="5281F6A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Using one operating system type for all these environments may not provide the required performance and reliability. Therefore, different operating-system types are selected for different hospital environments.</w:t>
      </w:r>
    </w:p>
    <w:p w14:paraId="5EDF47D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 Comparison of Operating-System Types</w:t>
      </w:r>
    </w:p>
    <w:p w14:paraId="36D3FCA4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2.1 Mainframe Operating System</w:t>
      </w:r>
    </w:p>
    <w:p w14:paraId="7D8FEAE1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mainframe operating system is designed to handle large volumes of data and transactions from many users simultaneously.</w:t>
      </w:r>
    </w:p>
    <w:p w14:paraId="1532A8A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Characteristics:</w:t>
      </w:r>
    </w:p>
    <w:p w14:paraId="537C2219" w14:textId="77777777" w:rsidR="00496F6D" w:rsidRPr="00496F6D" w:rsidRDefault="00496F6D" w:rsidP="00496F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 xml:space="preserve">Supports </w:t>
      </w:r>
      <w:proofErr w:type="gramStart"/>
      <w:r w:rsidRPr="00496F6D">
        <w:rPr>
          <w:rFonts w:ascii="Times New Roman" w:hAnsi="Times New Roman" w:cs="Times New Roman"/>
        </w:rPr>
        <w:t>a large number of</w:t>
      </w:r>
      <w:proofErr w:type="gramEnd"/>
      <w:r w:rsidRPr="00496F6D">
        <w:rPr>
          <w:rFonts w:ascii="Times New Roman" w:hAnsi="Times New Roman" w:cs="Times New Roman"/>
        </w:rPr>
        <w:t xml:space="preserve"> users.</w:t>
      </w:r>
    </w:p>
    <w:p w14:paraId="5C34EB5A" w14:textId="77777777" w:rsidR="00496F6D" w:rsidRPr="00496F6D" w:rsidRDefault="00496F6D" w:rsidP="00496F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Handles high-volume transaction processing.</w:t>
      </w:r>
    </w:p>
    <w:p w14:paraId="7535C677" w14:textId="77777777" w:rsidR="00496F6D" w:rsidRPr="00496F6D" w:rsidRDefault="00496F6D" w:rsidP="00496F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Provides strong reliability and security.</w:t>
      </w:r>
    </w:p>
    <w:p w14:paraId="2B0BBD37" w14:textId="77777777" w:rsidR="00496F6D" w:rsidRPr="00496F6D" w:rsidRDefault="00496F6D" w:rsidP="00496F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large-scale data management.</w:t>
      </w:r>
    </w:p>
    <w:p w14:paraId="7C66B5B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It can support large-scale patient-record transactions across multiple hospitals.</w:t>
      </w:r>
    </w:p>
    <w:p w14:paraId="0B569D1B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It may be expensive and unnecessary for individual bedside monitors and desktop systems.</w:t>
      </w:r>
    </w:p>
    <w:p w14:paraId="01260ECA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F35E0B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D5C417" w14:textId="2C120FC2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2.2 Desktop Operating System</w:t>
      </w:r>
    </w:p>
    <w:p w14:paraId="67D0716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desktop operating system is designed for personal computers and provides an interactive environment for users.</w:t>
      </w:r>
    </w:p>
    <w:p w14:paraId="429C895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Characteristics:</w:t>
      </w:r>
    </w:p>
    <w:p w14:paraId="0A4CA1AD" w14:textId="77777777" w:rsidR="00496F6D" w:rsidRPr="00496F6D" w:rsidRDefault="00496F6D" w:rsidP="00496F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Provides a graphical user interface.</w:t>
      </w:r>
    </w:p>
    <w:p w14:paraId="38E314A2" w14:textId="77777777" w:rsidR="00496F6D" w:rsidRPr="00496F6D" w:rsidRDefault="00496F6D" w:rsidP="00496F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multiple applications.</w:t>
      </w:r>
    </w:p>
    <w:p w14:paraId="7A9B59D3" w14:textId="77777777" w:rsidR="00496F6D" w:rsidRPr="00496F6D" w:rsidRDefault="00496F6D" w:rsidP="00496F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Allows users to manage files and devices.</w:t>
      </w:r>
    </w:p>
    <w:p w14:paraId="34D1DEBA" w14:textId="77777777" w:rsidR="00496F6D" w:rsidRPr="00496F6D" w:rsidRDefault="00496F6D" w:rsidP="00496F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multitasking.</w:t>
      </w:r>
    </w:p>
    <w:p w14:paraId="725A4EC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Suitable for doctors' desktop workstations used for viewing patient records, preparing reports, and accessing hospital applications.</w:t>
      </w:r>
    </w:p>
    <w:p w14:paraId="0D8CED8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A general-purpose desktop OS does not guarantee strict real-time response.</w:t>
      </w:r>
    </w:p>
    <w:p w14:paraId="7281279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2.3 Multiprocessor Operating System</w:t>
      </w:r>
    </w:p>
    <w:p w14:paraId="5FD893A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multiprocessor operating system supports a computer containing two or more processors or CPU cores.</w:t>
      </w:r>
    </w:p>
    <w:p w14:paraId="12A4AEA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Characteristics:</w:t>
      </w:r>
    </w:p>
    <w:p w14:paraId="52CD1FB9" w14:textId="77777777" w:rsidR="00496F6D" w:rsidRPr="00496F6D" w:rsidRDefault="00496F6D" w:rsidP="00496F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Executes multiple tasks simultaneously.</w:t>
      </w:r>
    </w:p>
    <w:p w14:paraId="2246DAFE" w14:textId="77777777" w:rsidR="00496F6D" w:rsidRPr="00496F6D" w:rsidRDefault="00496F6D" w:rsidP="00496F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Improves processing speed.</w:t>
      </w:r>
    </w:p>
    <w:p w14:paraId="134C1380" w14:textId="77777777" w:rsidR="00496F6D" w:rsidRPr="00496F6D" w:rsidRDefault="00496F6D" w:rsidP="00496F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Shares memory and system resources.</w:t>
      </w:r>
    </w:p>
    <w:p w14:paraId="6894C514" w14:textId="77777777" w:rsidR="00496F6D" w:rsidRPr="00496F6D" w:rsidRDefault="00496F6D" w:rsidP="00496F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parallel processing.</w:t>
      </w:r>
    </w:p>
    <w:p w14:paraId="2E59773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Suitable for the MRI imaging server because MRI image processing requires significant computational power.</w:t>
      </w:r>
    </w:p>
    <w:p w14:paraId="393F68D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Performance depends on processor coordination, memory bandwidth, and how effectively the application can be divided into parallel tasks.</w:t>
      </w:r>
    </w:p>
    <w:p w14:paraId="50A62DF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2.4 Distributed Operating System</w:t>
      </w:r>
    </w:p>
    <w:p w14:paraId="123D399D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distributed computing environment connects multiple independent computers and allows them to communicate and share resources.</w:t>
      </w:r>
    </w:p>
    <w:p w14:paraId="51D8055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Characteristics:</w:t>
      </w:r>
    </w:p>
    <w:p w14:paraId="6750C0A0" w14:textId="77777777" w:rsidR="00496F6D" w:rsidRPr="00496F6D" w:rsidRDefault="00496F6D" w:rsidP="00496F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Connects computers through a network.</w:t>
      </w:r>
    </w:p>
    <w:p w14:paraId="1FFAAFEA" w14:textId="77777777" w:rsidR="00496F6D" w:rsidRPr="00496F6D" w:rsidRDefault="00496F6D" w:rsidP="00496F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resource sharing.</w:t>
      </w:r>
    </w:p>
    <w:p w14:paraId="6F3B6C29" w14:textId="77777777" w:rsidR="00496F6D" w:rsidRPr="00496F6D" w:rsidRDefault="00496F6D" w:rsidP="00496F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Allows communication between different locations.</w:t>
      </w:r>
    </w:p>
    <w:p w14:paraId="55B15E06" w14:textId="77777777" w:rsidR="00496F6D" w:rsidRPr="00496F6D" w:rsidRDefault="00496F6D" w:rsidP="00496F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Can distribute workloads across multiple systems.</w:t>
      </w:r>
    </w:p>
    <w:p w14:paraId="1070F33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Suitable for connecting the main hospital with two partner hospitals to share patient records.</w:t>
      </w:r>
    </w:p>
    <w:p w14:paraId="582F08B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Network failures, communication delays, and security issues can affect data sharing.</w:t>
      </w:r>
    </w:p>
    <w:p w14:paraId="1F6EA48F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2.5 Clustered Operating System</w:t>
      </w:r>
    </w:p>
    <w:p w14:paraId="72ABC562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clustered system connects multiple independent computers, called nodes, to work together as a single service or coordinated system.</w:t>
      </w:r>
    </w:p>
    <w:p w14:paraId="42C02CB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Characteristics:</w:t>
      </w:r>
    </w:p>
    <w:p w14:paraId="6180933E" w14:textId="77777777" w:rsidR="00496F6D" w:rsidRPr="00496F6D" w:rsidRDefault="00496F6D" w:rsidP="00496F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Provides high availability.</w:t>
      </w:r>
    </w:p>
    <w:p w14:paraId="1C9D89CB" w14:textId="77777777" w:rsidR="00496F6D" w:rsidRPr="00496F6D" w:rsidRDefault="00496F6D" w:rsidP="00496F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failover when a node fails.</w:t>
      </w:r>
    </w:p>
    <w:p w14:paraId="62BBE32C" w14:textId="77777777" w:rsidR="00496F6D" w:rsidRPr="00496F6D" w:rsidRDefault="00496F6D" w:rsidP="00496F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Improves service reliability.</w:t>
      </w:r>
    </w:p>
    <w:p w14:paraId="5D06F230" w14:textId="77777777" w:rsidR="00496F6D" w:rsidRPr="00496F6D" w:rsidRDefault="00496F6D" w:rsidP="00496F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Can distribute workloads between nodes.</w:t>
      </w:r>
    </w:p>
    <w:p w14:paraId="6E86082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Suitable for the central patient database server. If one database node fails, another node can take over the service.</w:t>
      </w:r>
    </w:p>
    <w:p w14:paraId="26F3D5E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Requires additional hardware, network configuration, and cluster-management software.</w:t>
      </w:r>
    </w:p>
    <w:p w14:paraId="7360C93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2.6 Real-Time Operating System (RTOS)</w:t>
      </w:r>
    </w:p>
    <w:p w14:paraId="631430D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real-time operating system is designed to process events and produce responses within specified time limits.</w:t>
      </w:r>
    </w:p>
    <w:p w14:paraId="18A1F395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There are two important types:</w:t>
      </w:r>
    </w:p>
    <w:p w14:paraId="06C46485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0A684F" w14:textId="526BA5CC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A. Hard Real-Time Operating System</w:t>
      </w:r>
    </w:p>
    <w:p w14:paraId="6250559F" w14:textId="77777777" w:rsidR="00496F6D" w:rsidRPr="00496F6D" w:rsidRDefault="00496F6D" w:rsidP="00496F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Every critical task must complete within its specified deadline.</w:t>
      </w:r>
    </w:p>
    <w:p w14:paraId="3EF19412" w14:textId="77777777" w:rsidR="00496F6D" w:rsidRPr="00496F6D" w:rsidRDefault="00496F6D" w:rsidP="00496F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Missing a deadline is considered a system failure.</w:t>
      </w:r>
    </w:p>
    <w:p w14:paraId="54CA522D" w14:textId="77777777" w:rsidR="00496F6D" w:rsidRPr="00496F6D" w:rsidRDefault="00496F6D" w:rsidP="00496F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Provides predictable and deterministic response times.</w:t>
      </w:r>
    </w:p>
    <w:p w14:paraId="70BF67C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Suitable for bedside patient monitors because abnormal readings must trigger an alarm within 10 milliseconds.</w:t>
      </w:r>
    </w:p>
    <w:p w14:paraId="79FE336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B. Soft Real-Time Operating System</w:t>
      </w:r>
    </w:p>
    <w:p w14:paraId="28071A70" w14:textId="77777777" w:rsidR="00496F6D" w:rsidRPr="00496F6D" w:rsidRDefault="00496F6D" w:rsidP="00496F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Tasks should complete within their deadlines whenever possible.</w:t>
      </w:r>
    </w:p>
    <w:p w14:paraId="338E05B1" w14:textId="77777777" w:rsidR="00496F6D" w:rsidRPr="00496F6D" w:rsidRDefault="00496F6D" w:rsidP="00496F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Occasional delays are acceptable.</w:t>
      </w:r>
    </w:p>
    <w:p w14:paraId="6A7D2A52" w14:textId="77777777" w:rsidR="00496F6D" w:rsidRPr="00496F6D" w:rsidRDefault="00496F6D" w:rsidP="00496F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Missing a deadline reduces performance but does not necessarily cause complete system failure.</w:t>
      </w:r>
    </w:p>
    <w:p w14:paraId="5ECD6F84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Can support MRI image processing and non-critical imaging operations where occasional processing delays are tolerable.</w:t>
      </w:r>
    </w:p>
    <w:p w14:paraId="0A3C121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A soft real-time system cannot guarantee that every task will meet its deadline.</w:t>
      </w:r>
    </w:p>
    <w:p w14:paraId="3D8ECED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2.7 Handheld Operating System</w:t>
      </w:r>
    </w:p>
    <w:p w14:paraId="2AA25A8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handheld operating system is designed for portable devices such as smartphones and tablets.</w:t>
      </w:r>
    </w:p>
    <w:p w14:paraId="31771AD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Characteristics:</w:t>
      </w:r>
    </w:p>
    <w:p w14:paraId="414DC6B5" w14:textId="77777777" w:rsidR="00496F6D" w:rsidRPr="00496F6D" w:rsidRDefault="00496F6D" w:rsidP="00496F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Optimised for battery usage.</w:t>
      </w:r>
    </w:p>
    <w:p w14:paraId="5FCCD95B" w14:textId="77777777" w:rsidR="00496F6D" w:rsidRPr="00496F6D" w:rsidRDefault="00496F6D" w:rsidP="00496F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touchscreen interfaces.</w:t>
      </w:r>
    </w:p>
    <w:p w14:paraId="50BB5C76" w14:textId="77777777" w:rsidR="00496F6D" w:rsidRPr="00496F6D" w:rsidRDefault="00496F6D" w:rsidP="00496F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Provides wireless connectivity.</w:t>
      </w:r>
    </w:p>
    <w:p w14:paraId="3ED703FE" w14:textId="77777777" w:rsidR="00496F6D" w:rsidRPr="00496F6D" w:rsidRDefault="00496F6D" w:rsidP="00496F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mobile applications and security features.</w:t>
      </w:r>
    </w:p>
    <w:p w14:paraId="59C0FB0B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Hospital application:</w:t>
      </w:r>
      <w:r w:rsidRPr="00496F6D">
        <w:rPr>
          <w:rFonts w:ascii="Times New Roman" w:hAnsi="Times New Roman" w:cs="Times New Roman"/>
        </w:rPr>
        <w:t xml:space="preserve"> Suitable for nurses' tablets used to view patient information, update records, and receive notifications.</w:t>
      </w:r>
    </w:p>
    <w:p w14:paraId="5B6BB1A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  <w:r w:rsidRPr="00496F6D">
        <w:rPr>
          <w:rFonts w:ascii="Times New Roman" w:hAnsi="Times New Roman" w:cs="Times New Roman"/>
        </w:rPr>
        <w:t xml:space="preserve"> Battery capacity, wireless connectivity, and mobile-device security must be considered.</w:t>
      </w:r>
    </w:p>
    <w:p w14:paraId="4D8C548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3. Selection of Operating-System Types for the Hospital</w:t>
      </w:r>
    </w:p>
    <w:p w14:paraId="1B9288BF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following table shows the recommended operating-system type for each hospital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249"/>
        <w:gridCol w:w="4361"/>
      </w:tblGrid>
      <w:tr w:rsidR="00496F6D" w:rsidRPr="00496F6D" w14:paraId="39A78104" w14:textId="77777777" w:rsidTr="00496F6D">
        <w:tc>
          <w:tcPr>
            <w:tcW w:w="0" w:type="auto"/>
            <w:hideMark/>
          </w:tcPr>
          <w:p w14:paraId="5F94BD7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Hospital Environment</w:t>
            </w:r>
          </w:p>
        </w:tc>
        <w:tc>
          <w:tcPr>
            <w:tcW w:w="0" w:type="auto"/>
            <w:hideMark/>
          </w:tcPr>
          <w:p w14:paraId="68361D6E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Recommended OS Type</w:t>
            </w:r>
          </w:p>
        </w:tc>
        <w:tc>
          <w:tcPr>
            <w:tcW w:w="0" w:type="auto"/>
            <w:hideMark/>
          </w:tcPr>
          <w:p w14:paraId="7F13E790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496F6D" w:rsidRPr="00496F6D" w14:paraId="30BEA90C" w14:textId="77777777" w:rsidTr="00496F6D">
        <w:tc>
          <w:tcPr>
            <w:tcW w:w="0" w:type="auto"/>
            <w:hideMark/>
          </w:tcPr>
          <w:p w14:paraId="6A0D3A1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Bedside patient monitors</w:t>
            </w:r>
          </w:p>
        </w:tc>
        <w:tc>
          <w:tcPr>
            <w:tcW w:w="0" w:type="auto"/>
            <w:hideMark/>
          </w:tcPr>
          <w:p w14:paraId="187B4533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Hard Real-Time OS</w:t>
            </w:r>
          </w:p>
        </w:tc>
        <w:tc>
          <w:tcPr>
            <w:tcW w:w="0" w:type="auto"/>
            <w:hideMark/>
          </w:tcPr>
          <w:p w14:paraId="4C1A8720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 xml:space="preserve">Guarantees predictable response for critical alarms within the 10 </w:t>
            </w:r>
            <w:proofErr w:type="spellStart"/>
            <w:r w:rsidRPr="00496F6D">
              <w:rPr>
                <w:rFonts w:ascii="Times New Roman" w:hAnsi="Times New Roman" w:cs="Times New Roman"/>
              </w:rPr>
              <w:t>ms</w:t>
            </w:r>
            <w:proofErr w:type="spellEnd"/>
            <w:r w:rsidRPr="00496F6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96F6D">
              <w:rPr>
                <w:rFonts w:ascii="Times New Roman" w:hAnsi="Times New Roman" w:cs="Times New Roman"/>
              </w:rPr>
              <w:t>deadline</w:t>
            </w:r>
            <w:proofErr w:type="gramEnd"/>
            <w:r w:rsidRPr="00496F6D">
              <w:rPr>
                <w:rFonts w:ascii="Times New Roman" w:hAnsi="Times New Roman" w:cs="Times New Roman"/>
              </w:rPr>
              <w:t>.</w:t>
            </w:r>
          </w:p>
        </w:tc>
      </w:tr>
      <w:tr w:rsidR="00496F6D" w:rsidRPr="00496F6D" w14:paraId="072EF753" w14:textId="77777777" w:rsidTr="00496F6D">
        <w:tc>
          <w:tcPr>
            <w:tcW w:w="0" w:type="auto"/>
            <w:hideMark/>
          </w:tcPr>
          <w:p w14:paraId="1D6803B5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Nurses' handheld tablets</w:t>
            </w:r>
          </w:p>
        </w:tc>
        <w:tc>
          <w:tcPr>
            <w:tcW w:w="0" w:type="auto"/>
            <w:hideMark/>
          </w:tcPr>
          <w:p w14:paraId="3A630222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Handheld/Mobile OS</w:t>
            </w:r>
          </w:p>
        </w:tc>
        <w:tc>
          <w:tcPr>
            <w:tcW w:w="0" w:type="auto"/>
            <w:hideMark/>
          </w:tcPr>
          <w:p w14:paraId="0355A1DB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Provides battery optimisation, wireless connectivity, and touchscreen support.</w:t>
            </w:r>
          </w:p>
        </w:tc>
      </w:tr>
      <w:tr w:rsidR="00496F6D" w:rsidRPr="00496F6D" w14:paraId="514E4947" w14:textId="77777777" w:rsidTr="00496F6D">
        <w:tc>
          <w:tcPr>
            <w:tcW w:w="0" w:type="auto"/>
            <w:hideMark/>
          </w:tcPr>
          <w:p w14:paraId="2FD2D770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Doctors' desktop workstations</w:t>
            </w:r>
          </w:p>
        </w:tc>
        <w:tc>
          <w:tcPr>
            <w:tcW w:w="0" w:type="auto"/>
            <w:hideMark/>
          </w:tcPr>
          <w:p w14:paraId="469FA493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Desktop OS</w:t>
            </w:r>
          </w:p>
        </w:tc>
        <w:tc>
          <w:tcPr>
            <w:tcW w:w="0" w:type="auto"/>
            <w:hideMark/>
          </w:tcPr>
          <w:p w14:paraId="757980C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Supports graphical applications, multitasking, and patient-record access.</w:t>
            </w:r>
          </w:p>
        </w:tc>
      </w:tr>
      <w:tr w:rsidR="00496F6D" w:rsidRPr="00496F6D" w14:paraId="4C8F46FF" w14:textId="77777777" w:rsidTr="00496F6D">
        <w:tc>
          <w:tcPr>
            <w:tcW w:w="0" w:type="auto"/>
            <w:hideMark/>
          </w:tcPr>
          <w:p w14:paraId="435E13B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Central patient database server</w:t>
            </w:r>
          </w:p>
        </w:tc>
        <w:tc>
          <w:tcPr>
            <w:tcW w:w="0" w:type="auto"/>
            <w:hideMark/>
          </w:tcPr>
          <w:p w14:paraId="0B27350A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Clustered OS</w:t>
            </w:r>
          </w:p>
        </w:tc>
        <w:tc>
          <w:tcPr>
            <w:tcW w:w="0" w:type="auto"/>
            <w:hideMark/>
          </w:tcPr>
          <w:p w14:paraId="7A2A8723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Provides high availability and failover when a server node fails.</w:t>
            </w:r>
          </w:p>
        </w:tc>
      </w:tr>
      <w:tr w:rsidR="00496F6D" w:rsidRPr="00496F6D" w14:paraId="006C652B" w14:textId="77777777" w:rsidTr="00496F6D">
        <w:tc>
          <w:tcPr>
            <w:tcW w:w="0" w:type="auto"/>
            <w:hideMark/>
          </w:tcPr>
          <w:p w14:paraId="2FA3731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MRI imaging server</w:t>
            </w:r>
          </w:p>
        </w:tc>
        <w:tc>
          <w:tcPr>
            <w:tcW w:w="0" w:type="auto"/>
            <w:hideMark/>
          </w:tcPr>
          <w:p w14:paraId="2C82F3A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Multiprocessor OS</w:t>
            </w:r>
          </w:p>
        </w:tc>
        <w:tc>
          <w:tcPr>
            <w:tcW w:w="0" w:type="auto"/>
            <w:hideMark/>
          </w:tcPr>
          <w:p w14:paraId="36CA0D48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Uses multiple processors for parallel processing of MRI images.</w:t>
            </w:r>
          </w:p>
        </w:tc>
      </w:tr>
      <w:tr w:rsidR="00496F6D" w:rsidRPr="00496F6D" w14:paraId="6DCA5376" w14:textId="77777777" w:rsidTr="00496F6D">
        <w:tc>
          <w:tcPr>
            <w:tcW w:w="0" w:type="auto"/>
            <w:hideMark/>
          </w:tcPr>
          <w:p w14:paraId="5971C636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Partner hospital communication</w:t>
            </w:r>
          </w:p>
        </w:tc>
        <w:tc>
          <w:tcPr>
            <w:tcW w:w="0" w:type="auto"/>
            <w:hideMark/>
          </w:tcPr>
          <w:p w14:paraId="7CCDEA2B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Distributed System</w:t>
            </w:r>
          </w:p>
        </w:tc>
        <w:tc>
          <w:tcPr>
            <w:tcW w:w="0" w:type="auto"/>
            <w:hideMark/>
          </w:tcPr>
          <w:p w14:paraId="029D7626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Enables secure communication and patient-record sharing between hospitals.</w:t>
            </w:r>
          </w:p>
        </w:tc>
      </w:tr>
    </w:tbl>
    <w:p w14:paraId="05F0D6E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4. Symmetric vs Asymmetric Multiprocessing for the Imaging Server</w:t>
      </w:r>
    </w:p>
    <w:p w14:paraId="0370F7DF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Multiprocessing allows multiple processors to work within the same computer system.</w:t>
      </w:r>
    </w:p>
    <w:p w14:paraId="1FE1CFF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There are two major approaches:</w:t>
      </w:r>
    </w:p>
    <w:p w14:paraId="34F45282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4.1 Symmetric Multiprocessing (SMP)</w:t>
      </w:r>
    </w:p>
    <w:p w14:paraId="1C0E10E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In symmetric multiprocessing, all processors are treated equally and can execute operating-system tasks and application processes.</w:t>
      </w:r>
    </w:p>
    <w:p w14:paraId="62AB594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Advantages:</w:t>
      </w:r>
    </w:p>
    <w:p w14:paraId="628D50E2" w14:textId="77777777" w:rsidR="00496F6D" w:rsidRPr="00496F6D" w:rsidRDefault="00496F6D" w:rsidP="00496F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All processors can share the workload.</w:t>
      </w:r>
    </w:p>
    <w:p w14:paraId="6264E89C" w14:textId="77777777" w:rsidR="00496F6D" w:rsidRPr="00496F6D" w:rsidRDefault="00496F6D" w:rsidP="00496F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parallel execution.</w:t>
      </w:r>
    </w:p>
    <w:p w14:paraId="543C81D6" w14:textId="77777777" w:rsidR="00496F6D" w:rsidRPr="00496F6D" w:rsidRDefault="00496F6D" w:rsidP="00496F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Improves processor utilisation.</w:t>
      </w:r>
    </w:p>
    <w:p w14:paraId="304DCE6D" w14:textId="77777777" w:rsidR="00496F6D" w:rsidRPr="00496F6D" w:rsidRDefault="00496F6D" w:rsidP="00496F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lastRenderedPageBreak/>
        <w:t>Provides flexible task scheduling.</w:t>
      </w:r>
    </w:p>
    <w:p w14:paraId="33F503B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Disadvantages:</w:t>
      </w:r>
    </w:p>
    <w:p w14:paraId="599C4E55" w14:textId="77777777" w:rsidR="00496F6D" w:rsidRPr="00496F6D" w:rsidRDefault="00496F6D" w:rsidP="00496F6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Requires coordination between processors.</w:t>
      </w:r>
    </w:p>
    <w:p w14:paraId="5C75FE53" w14:textId="77777777" w:rsidR="00496F6D" w:rsidRPr="00496F6D" w:rsidRDefault="00496F6D" w:rsidP="00496F6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Shared-memory access can become a bottleneck.</w:t>
      </w:r>
    </w:p>
    <w:p w14:paraId="35AAA220" w14:textId="77777777" w:rsidR="00496F6D" w:rsidRPr="00496F6D" w:rsidRDefault="00496F6D" w:rsidP="00496F6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Requires proper synchronisation.</w:t>
      </w:r>
    </w:p>
    <w:p w14:paraId="6E1A75A5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4.2 Asymmetric Multiprocessing (AMP)</w:t>
      </w:r>
    </w:p>
    <w:p w14:paraId="08203AD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In asymmetric multiprocessing, processors have assigned roles. One processor may control the system while other processors perform specific tasks.</w:t>
      </w:r>
    </w:p>
    <w:p w14:paraId="577E4CB4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Advantages:</w:t>
      </w:r>
    </w:p>
    <w:p w14:paraId="2351863C" w14:textId="77777777" w:rsidR="00496F6D" w:rsidRPr="00496F6D" w:rsidRDefault="00496F6D" w:rsidP="00496F6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Tasks can be assigned to dedicated processors.</w:t>
      </w:r>
    </w:p>
    <w:p w14:paraId="09977468" w14:textId="77777777" w:rsidR="00496F6D" w:rsidRPr="00496F6D" w:rsidRDefault="00496F6D" w:rsidP="00496F6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Provides controlled processing responsibilities.</w:t>
      </w:r>
    </w:p>
    <w:p w14:paraId="12596DA2" w14:textId="77777777" w:rsidR="00496F6D" w:rsidRPr="00496F6D" w:rsidRDefault="00496F6D" w:rsidP="00496F6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Useful for specialised embedded systems.</w:t>
      </w:r>
    </w:p>
    <w:p w14:paraId="0BCFAE01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Disadvantages:</w:t>
      </w:r>
    </w:p>
    <w:p w14:paraId="39532126" w14:textId="77777777" w:rsidR="00496F6D" w:rsidRPr="00496F6D" w:rsidRDefault="00496F6D" w:rsidP="00496F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Less flexible workload distribution.</w:t>
      </w:r>
    </w:p>
    <w:p w14:paraId="452B7EE7" w14:textId="77777777" w:rsidR="00496F6D" w:rsidRPr="00496F6D" w:rsidRDefault="00496F6D" w:rsidP="00496F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controlling processor may become a bottleneck.</w:t>
      </w:r>
    </w:p>
    <w:p w14:paraId="30B0446D" w14:textId="77777777" w:rsidR="00496F6D" w:rsidRPr="00496F6D" w:rsidRDefault="00496F6D" w:rsidP="00496F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Failure of an important controlling processor can affect the system.</w:t>
      </w:r>
    </w:p>
    <w:p w14:paraId="753DE1A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4.3 Recommended Approach</w:t>
      </w:r>
    </w:p>
    <w:p w14:paraId="6206147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 xml:space="preserve">For the hospital's MRI imaging server, </w:t>
      </w:r>
      <w:r w:rsidRPr="00496F6D">
        <w:rPr>
          <w:rFonts w:ascii="Times New Roman" w:hAnsi="Times New Roman" w:cs="Times New Roman"/>
          <w:b/>
          <w:bCs/>
        </w:rPr>
        <w:t>Symmetric Multiprocessing (SMP)</w:t>
      </w:r>
      <w:r w:rsidRPr="00496F6D">
        <w:rPr>
          <w:rFonts w:ascii="Times New Roman" w:hAnsi="Times New Roman" w:cs="Times New Roman"/>
        </w:rPr>
        <w:t xml:space="preserve"> is recommended.</w:t>
      </w:r>
    </w:p>
    <w:p w14:paraId="1E4BE29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MRI image processing involves large computational workloads. SMP allows multiple processors to share these workloads and execute parallel tasks efficiently.</w:t>
      </w:r>
    </w:p>
    <w:p w14:paraId="604067A9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AMP is less suitable because assigning fixed roles to processors may reduce flexibility when processing different MRI workloads.</w:t>
      </w:r>
    </w:p>
    <w:p w14:paraId="21D5B01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Therefore, SMP provides better general-purpose parallel processing for the MRI imaging server.</w:t>
      </w:r>
    </w:p>
    <w:p w14:paraId="2DF19593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DD01E58" w14:textId="1033CAA3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5. Clustered Database Server with Failover</w:t>
      </w:r>
    </w:p>
    <w:p w14:paraId="5428E93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central patient database must remain available because doctors and nurses depend on patient records for treatment.</w:t>
      </w:r>
    </w:p>
    <w:p w14:paraId="4087B541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clustered database system can use two or more server nodes.</w:t>
      </w:r>
    </w:p>
    <w:p w14:paraId="3141430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Working Principle</w:t>
      </w:r>
    </w:p>
    <w:p w14:paraId="2FB510CD" w14:textId="77777777" w:rsidR="00496F6D" w:rsidRPr="00496F6D" w:rsidRDefault="00496F6D" w:rsidP="00496F6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primary database node handles normal database requests.</w:t>
      </w:r>
    </w:p>
    <w:p w14:paraId="50525739" w14:textId="77777777" w:rsidR="00496F6D" w:rsidRPr="00496F6D" w:rsidRDefault="00496F6D" w:rsidP="00496F6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secondary node remains available as a standby or participates in the cluster, depending on the configuration.</w:t>
      </w:r>
    </w:p>
    <w:p w14:paraId="01E8FBE1" w14:textId="77777777" w:rsidR="00496F6D" w:rsidRPr="00496F6D" w:rsidRDefault="00496F6D" w:rsidP="00496F6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Database changes are replicated or made available through shared storage according to the cluster design.</w:t>
      </w:r>
    </w:p>
    <w:p w14:paraId="621395DE" w14:textId="77777777" w:rsidR="00496F6D" w:rsidRPr="00496F6D" w:rsidRDefault="00496F6D" w:rsidP="00496F6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cluster monitors the health of the nodes.</w:t>
      </w:r>
    </w:p>
    <w:p w14:paraId="24694928" w14:textId="77777777" w:rsidR="00496F6D" w:rsidRPr="00496F6D" w:rsidRDefault="00496F6D" w:rsidP="00496F6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If the primary node fails, the failover mechanism promotes or activates another node.</w:t>
      </w:r>
    </w:p>
    <w:p w14:paraId="76285666" w14:textId="77777777" w:rsidR="00496F6D" w:rsidRPr="00496F6D" w:rsidRDefault="00496F6D" w:rsidP="00496F6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Users reconnect to the available database service.</w:t>
      </w:r>
    </w:p>
    <w:p w14:paraId="0487833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Example</w:t>
      </w:r>
    </w:p>
    <w:p w14:paraId="5DC187B5" w14:textId="77777777" w:rsidR="00496F6D" w:rsidRPr="00496F6D" w:rsidRDefault="00496F6D" w:rsidP="00496F6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Node 1: Primary database server.</w:t>
      </w:r>
    </w:p>
    <w:p w14:paraId="64800378" w14:textId="77777777" w:rsidR="00496F6D" w:rsidRPr="00496F6D" w:rsidRDefault="00496F6D" w:rsidP="00496F6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Node 2: Secondary database server.</w:t>
      </w:r>
    </w:p>
    <w:p w14:paraId="1E11EED5" w14:textId="77777777" w:rsidR="00496F6D" w:rsidRPr="00496F6D" w:rsidRDefault="00496F6D" w:rsidP="00496F6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Cluster manager: Monitors node availability and manages failover.</w:t>
      </w:r>
    </w:p>
    <w:p w14:paraId="31042BDC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Advantages:</w:t>
      </w:r>
    </w:p>
    <w:p w14:paraId="08135F88" w14:textId="77777777" w:rsidR="00496F6D" w:rsidRPr="00496F6D" w:rsidRDefault="00496F6D" w:rsidP="00496F6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Reduces downtime.</w:t>
      </w:r>
    </w:p>
    <w:p w14:paraId="6A449841" w14:textId="77777777" w:rsidR="00496F6D" w:rsidRPr="00496F6D" w:rsidRDefault="00496F6D" w:rsidP="00496F6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Improves database availability.</w:t>
      </w:r>
    </w:p>
    <w:p w14:paraId="6491EA20" w14:textId="77777777" w:rsidR="00496F6D" w:rsidRPr="00496F6D" w:rsidRDefault="00496F6D" w:rsidP="00496F6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Supports recovery from node failure.</w:t>
      </w:r>
    </w:p>
    <w:p w14:paraId="4CCFB8C6" w14:textId="77777777" w:rsidR="00496F6D" w:rsidRPr="00496F6D" w:rsidRDefault="00496F6D" w:rsidP="00496F6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Helps maintain continuous access to patient records.</w:t>
      </w:r>
    </w:p>
    <w:p w14:paraId="57F0540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Limitation:</w:t>
      </w:r>
    </w:p>
    <w:p w14:paraId="39D4710D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cluster requires additional hardware, networking, replication, and configuration. Failover may also involve a short interruption, and it does not automatically protect against every type of failure, such as data corruption or a site-wide disaster.</w:t>
      </w:r>
    </w:p>
    <w:p w14:paraId="2601D7C4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6. Alternative Concept: Single Large Multiprocessor Machine Instead of a Cluster</w:t>
      </w:r>
    </w:p>
    <w:p w14:paraId="2FBF3E1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If the hospital uses one large multiprocessor server instead of a cluster of smaller servers, the database runs on a single powerful machine containing multiple processors.</w:t>
      </w:r>
    </w:p>
    <w:p w14:paraId="56BDC18F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6.1 Availability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3718"/>
        <w:gridCol w:w="3320"/>
      </w:tblGrid>
      <w:tr w:rsidR="00496F6D" w:rsidRPr="00496F6D" w14:paraId="20A4439A" w14:textId="77777777" w:rsidTr="00496F6D">
        <w:tc>
          <w:tcPr>
            <w:tcW w:w="0" w:type="auto"/>
            <w:hideMark/>
          </w:tcPr>
          <w:p w14:paraId="48B7768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414BAC68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Single Multiprocessor Server</w:t>
            </w:r>
          </w:p>
        </w:tc>
        <w:tc>
          <w:tcPr>
            <w:tcW w:w="0" w:type="auto"/>
            <w:hideMark/>
          </w:tcPr>
          <w:p w14:paraId="0F21D991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Clustered Database Server</w:t>
            </w:r>
          </w:p>
        </w:tc>
      </w:tr>
      <w:tr w:rsidR="00496F6D" w:rsidRPr="00496F6D" w14:paraId="2598DEC1" w14:textId="77777777" w:rsidTr="00496F6D">
        <w:tc>
          <w:tcPr>
            <w:tcW w:w="0" w:type="auto"/>
            <w:hideMark/>
          </w:tcPr>
          <w:p w14:paraId="58C24010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0" w:type="auto"/>
            <w:hideMark/>
          </w:tcPr>
          <w:p w14:paraId="2F208CD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One large server</w:t>
            </w:r>
          </w:p>
        </w:tc>
        <w:tc>
          <w:tcPr>
            <w:tcW w:w="0" w:type="auto"/>
            <w:hideMark/>
          </w:tcPr>
          <w:p w14:paraId="0EC7E495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Multiple connected servers</w:t>
            </w:r>
          </w:p>
        </w:tc>
      </w:tr>
      <w:tr w:rsidR="00496F6D" w:rsidRPr="00496F6D" w14:paraId="31C12A9C" w14:textId="77777777" w:rsidTr="00496F6D">
        <w:tc>
          <w:tcPr>
            <w:tcW w:w="0" w:type="auto"/>
            <w:hideMark/>
          </w:tcPr>
          <w:p w14:paraId="74A6558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Processor failure</w:t>
            </w:r>
          </w:p>
        </w:tc>
        <w:tc>
          <w:tcPr>
            <w:tcW w:w="0" w:type="auto"/>
            <w:hideMark/>
          </w:tcPr>
          <w:p w14:paraId="2C2CC7F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Other processors may continue working if supported</w:t>
            </w:r>
          </w:p>
        </w:tc>
        <w:tc>
          <w:tcPr>
            <w:tcW w:w="0" w:type="auto"/>
            <w:hideMark/>
          </w:tcPr>
          <w:p w14:paraId="4D00C638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Other nodes can continue providing the service</w:t>
            </w:r>
          </w:p>
        </w:tc>
      </w:tr>
      <w:tr w:rsidR="00496F6D" w:rsidRPr="00496F6D" w14:paraId="71FE9F51" w14:textId="77777777" w:rsidTr="00496F6D">
        <w:tc>
          <w:tcPr>
            <w:tcW w:w="0" w:type="auto"/>
            <w:hideMark/>
          </w:tcPr>
          <w:p w14:paraId="5A8C7B76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Complete server failure</w:t>
            </w:r>
          </w:p>
        </w:tc>
        <w:tc>
          <w:tcPr>
            <w:tcW w:w="0" w:type="auto"/>
            <w:hideMark/>
          </w:tcPr>
          <w:p w14:paraId="5A694112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Database service may become unavailable</w:t>
            </w:r>
          </w:p>
        </w:tc>
        <w:tc>
          <w:tcPr>
            <w:tcW w:w="0" w:type="auto"/>
            <w:hideMark/>
          </w:tcPr>
          <w:p w14:paraId="12F23C43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Another node can take over</w:t>
            </w:r>
          </w:p>
        </w:tc>
      </w:tr>
      <w:tr w:rsidR="00496F6D" w:rsidRPr="00496F6D" w14:paraId="31CDC61F" w14:textId="77777777" w:rsidTr="00496F6D">
        <w:tc>
          <w:tcPr>
            <w:tcW w:w="0" w:type="auto"/>
            <w:hideMark/>
          </w:tcPr>
          <w:p w14:paraId="5032E37B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4B4DC5AB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Depends heavily on one machine</w:t>
            </w:r>
          </w:p>
        </w:tc>
        <w:tc>
          <w:tcPr>
            <w:tcW w:w="0" w:type="auto"/>
            <w:hideMark/>
          </w:tcPr>
          <w:p w14:paraId="01A4FEC0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Higher availability through failover</w:t>
            </w:r>
          </w:p>
        </w:tc>
      </w:tr>
      <w:tr w:rsidR="00496F6D" w:rsidRPr="00496F6D" w14:paraId="06851727" w14:textId="77777777" w:rsidTr="00496F6D">
        <w:tc>
          <w:tcPr>
            <w:tcW w:w="0" w:type="auto"/>
            <w:hideMark/>
          </w:tcPr>
          <w:p w14:paraId="3E3659D9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Recovery</w:t>
            </w:r>
          </w:p>
        </w:tc>
        <w:tc>
          <w:tcPr>
            <w:tcW w:w="0" w:type="auto"/>
            <w:hideMark/>
          </w:tcPr>
          <w:p w14:paraId="46219CDB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May require server repair or restart</w:t>
            </w:r>
          </w:p>
        </w:tc>
        <w:tc>
          <w:tcPr>
            <w:tcW w:w="0" w:type="auto"/>
            <w:hideMark/>
          </w:tcPr>
          <w:p w14:paraId="128B5694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Can automatically or manually fail over</w:t>
            </w:r>
          </w:p>
        </w:tc>
      </w:tr>
    </w:tbl>
    <w:p w14:paraId="3AD5ED2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Evaluation:</w:t>
      </w:r>
    </w:p>
    <w:p w14:paraId="3BF82E5D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single large server creates a single point of failure at the machine level. Even if it contains multiple processors, failure of its power supply, motherboard, or other critical components may stop the database service.</w:t>
      </w:r>
    </w:p>
    <w:p w14:paraId="3B1771E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clustered system provides another node that can take over the database service, potentially within seconds if failover is properly configured and tested.</w:t>
      </w:r>
    </w:p>
    <w:p w14:paraId="0D79E67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Therefore, clustering is more suitable for a hospital database that must remain continuously available.</w:t>
      </w:r>
    </w:p>
    <w:p w14:paraId="64D7A490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A21D6E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9ECA95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953653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6F18C4" w14:textId="77777777" w:rsid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8B2F83" w14:textId="3651DBEE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6.2 Cost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3435"/>
        <w:gridCol w:w="3530"/>
      </w:tblGrid>
      <w:tr w:rsidR="00496F6D" w:rsidRPr="00496F6D" w14:paraId="5B1B229B" w14:textId="77777777" w:rsidTr="00496F6D">
        <w:tc>
          <w:tcPr>
            <w:tcW w:w="0" w:type="auto"/>
            <w:hideMark/>
          </w:tcPr>
          <w:p w14:paraId="2EAA649F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59E2EBC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Single Multiprocessor Server</w:t>
            </w:r>
          </w:p>
        </w:tc>
        <w:tc>
          <w:tcPr>
            <w:tcW w:w="0" w:type="auto"/>
            <w:hideMark/>
          </w:tcPr>
          <w:p w14:paraId="717CC840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96F6D">
              <w:rPr>
                <w:rFonts w:ascii="Times New Roman" w:hAnsi="Times New Roman" w:cs="Times New Roman"/>
                <w:b/>
                <w:bCs/>
              </w:rPr>
              <w:t>Clustered Server</w:t>
            </w:r>
          </w:p>
        </w:tc>
      </w:tr>
      <w:tr w:rsidR="00496F6D" w:rsidRPr="00496F6D" w14:paraId="0F4F83BF" w14:textId="77777777" w:rsidTr="00496F6D">
        <w:tc>
          <w:tcPr>
            <w:tcW w:w="0" w:type="auto"/>
            <w:hideMark/>
          </w:tcPr>
          <w:p w14:paraId="3B0B68C1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Initial hardware cost</w:t>
            </w:r>
          </w:p>
        </w:tc>
        <w:tc>
          <w:tcPr>
            <w:tcW w:w="0" w:type="auto"/>
            <w:hideMark/>
          </w:tcPr>
          <w:p w14:paraId="3FBE82CA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AAC4E96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Higher because multiple machines are required</w:t>
            </w:r>
          </w:p>
        </w:tc>
      </w:tr>
      <w:tr w:rsidR="00496F6D" w:rsidRPr="00496F6D" w14:paraId="457B0DCD" w14:textId="77777777" w:rsidTr="00496F6D">
        <w:tc>
          <w:tcPr>
            <w:tcW w:w="0" w:type="auto"/>
            <w:hideMark/>
          </w:tcPr>
          <w:p w14:paraId="787DF32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hideMark/>
          </w:tcPr>
          <w:p w14:paraId="12E604E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Concentrated on one server</w:t>
            </w:r>
          </w:p>
        </w:tc>
        <w:tc>
          <w:tcPr>
            <w:tcW w:w="0" w:type="auto"/>
            <w:hideMark/>
          </w:tcPr>
          <w:p w14:paraId="1D579EFD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Distributed across multiple nodes</w:t>
            </w:r>
          </w:p>
        </w:tc>
      </w:tr>
      <w:tr w:rsidR="00496F6D" w:rsidRPr="00496F6D" w14:paraId="5753D7D0" w14:textId="77777777" w:rsidTr="00496F6D">
        <w:tc>
          <w:tcPr>
            <w:tcW w:w="0" w:type="auto"/>
            <w:hideMark/>
          </w:tcPr>
          <w:p w14:paraId="1CCD4CAA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Backup hardware</w:t>
            </w:r>
          </w:p>
        </w:tc>
        <w:tc>
          <w:tcPr>
            <w:tcW w:w="0" w:type="auto"/>
            <w:hideMark/>
          </w:tcPr>
          <w:p w14:paraId="0B02CB69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Additional backup equipment may be needed</w:t>
            </w:r>
          </w:p>
        </w:tc>
        <w:tc>
          <w:tcPr>
            <w:tcW w:w="0" w:type="auto"/>
            <w:hideMark/>
          </w:tcPr>
          <w:p w14:paraId="054230B9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Failover nodes provide additional service capacity</w:t>
            </w:r>
          </w:p>
        </w:tc>
      </w:tr>
      <w:tr w:rsidR="00496F6D" w:rsidRPr="00496F6D" w14:paraId="501F3395" w14:textId="77777777" w:rsidTr="00496F6D">
        <w:tc>
          <w:tcPr>
            <w:tcW w:w="0" w:type="auto"/>
            <w:hideMark/>
          </w:tcPr>
          <w:p w14:paraId="468B1FA7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0" w:type="auto"/>
            <w:hideMark/>
          </w:tcPr>
          <w:p w14:paraId="624A2262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Comparatively simpler</w:t>
            </w:r>
          </w:p>
        </w:tc>
        <w:tc>
          <w:tcPr>
            <w:tcW w:w="0" w:type="auto"/>
            <w:hideMark/>
          </w:tcPr>
          <w:p w14:paraId="5115E5D6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More complex</w:t>
            </w:r>
          </w:p>
        </w:tc>
      </w:tr>
      <w:tr w:rsidR="00496F6D" w:rsidRPr="00496F6D" w14:paraId="563CDD9F" w14:textId="77777777" w:rsidTr="00496F6D">
        <w:tc>
          <w:tcPr>
            <w:tcW w:w="0" w:type="auto"/>
            <w:hideMark/>
          </w:tcPr>
          <w:p w14:paraId="580ACA19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Long-term availability</w:t>
            </w:r>
          </w:p>
        </w:tc>
        <w:tc>
          <w:tcPr>
            <w:tcW w:w="0" w:type="auto"/>
            <w:hideMark/>
          </w:tcPr>
          <w:p w14:paraId="30F7FB4C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Lower if no separate recovery system exists</w:t>
            </w:r>
          </w:p>
        </w:tc>
        <w:tc>
          <w:tcPr>
            <w:tcW w:w="0" w:type="auto"/>
            <w:hideMark/>
          </w:tcPr>
          <w:p w14:paraId="347060C3" w14:textId="77777777" w:rsidR="00496F6D" w:rsidRPr="00496F6D" w:rsidRDefault="00496F6D" w:rsidP="00496F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6F6D">
              <w:rPr>
                <w:rFonts w:ascii="Times New Roman" w:hAnsi="Times New Roman" w:cs="Times New Roman"/>
              </w:rPr>
              <w:t>Better when correctly configured</w:t>
            </w:r>
          </w:p>
        </w:tc>
      </w:tr>
    </w:tbl>
    <w:p w14:paraId="780F133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Evaluation:</w:t>
      </w:r>
    </w:p>
    <w:p w14:paraId="7561523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single multiprocessor server may have a lower initial cost than a fully redundant cluster. However, a clustered solution provides better availability and reduces the risk of prolonged service interruption.</w:t>
      </w:r>
    </w:p>
    <w:p w14:paraId="319BE00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For a hospital, the cost of database downtime can be significant because clinical staff depend on patient information. Therefore, the additional cost of clustering is justified.</w:t>
      </w:r>
    </w:p>
    <w:p w14:paraId="43EE0A24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6.3 Throughput and Time Complexity</w:t>
      </w:r>
    </w:p>
    <w:p w14:paraId="1E07D741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multiprocessor server can process multiple requests simultaneously.</w:t>
      </w:r>
    </w:p>
    <w:p w14:paraId="2DD999B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If the system contains P processors, the ideal processing capacity may increase approximately in proportion to P when tasks can be parallelised.</w:t>
      </w:r>
    </w:p>
    <w:p w14:paraId="0FEB487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Ideal throughput relationship:</w:t>
      </w:r>
    </w:p>
    <w:p w14:paraId="5048CE08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 xml:space="preserve">Throughput </w:t>
      </w:r>
      <w:r w:rsidRPr="00496F6D">
        <w:rPr>
          <w:rFonts w:ascii="Cambria Math" w:hAnsi="Cambria Math" w:cs="Cambria Math"/>
        </w:rPr>
        <w:t>∝</w:t>
      </w:r>
      <w:r w:rsidRPr="00496F6D">
        <w:rPr>
          <w:rFonts w:ascii="Times New Roman" w:hAnsi="Times New Roman" w:cs="Times New Roman"/>
        </w:rPr>
        <w:t xml:space="preserve"> P</w:t>
      </w:r>
    </w:p>
    <w:p w14:paraId="1414F4F5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However, actual performance does not always increase linearly because of:</w:t>
      </w:r>
    </w:p>
    <w:p w14:paraId="03060BA3" w14:textId="77777777" w:rsidR="00496F6D" w:rsidRPr="00496F6D" w:rsidRDefault="00496F6D" w:rsidP="00496F6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Processor coordination overhead.</w:t>
      </w:r>
    </w:p>
    <w:p w14:paraId="19F91B46" w14:textId="77777777" w:rsidR="00496F6D" w:rsidRPr="00496F6D" w:rsidRDefault="00496F6D" w:rsidP="00496F6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Shared-memory contention.</w:t>
      </w:r>
    </w:p>
    <w:p w14:paraId="0498029C" w14:textId="77777777" w:rsidR="00496F6D" w:rsidRPr="00496F6D" w:rsidRDefault="00496F6D" w:rsidP="00496F6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Disk I/O limitations.</w:t>
      </w:r>
    </w:p>
    <w:p w14:paraId="56A8CB4D" w14:textId="77777777" w:rsidR="00496F6D" w:rsidRPr="00496F6D" w:rsidRDefault="00496F6D" w:rsidP="00496F6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lastRenderedPageBreak/>
        <w:t>Sequential parts of database operations.</w:t>
      </w:r>
    </w:p>
    <w:p w14:paraId="248C1E65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According to Amdahl's Law, the speedup is limited by the portion of the workload that cannot be parallelised.</w:t>
      </w:r>
    </w:p>
    <w:p w14:paraId="2E76BED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Evaluation:</w:t>
      </w:r>
    </w:p>
    <w:p w14:paraId="1C850AA4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Adding more processors can improve database throughput, but the improvement becomes limited when shared resources or sequential operations become bottlenecks.</w:t>
      </w:r>
    </w:p>
    <w:p w14:paraId="36F5EDB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cluster can also distribute database requests across multiple nodes, depending on its database architecture and configuration.</w:t>
      </w:r>
    </w:p>
    <w:p w14:paraId="13ACC7B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6.4 Memory and Space Complexity</w:t>
      </w:r>
    </w:p>
    <w:p w14:paraId="6677841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In a single multiprocessor server, all processors generally access the system's shared main memory.</w:t>
      </w:r>
    </w:p>
    <w:p w14:paraId="12132573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available memory is limited by the server's supported RAM capacity and configuration.</w:t>
      </w:r>
    </w:p>
    <w:p w14:paraId="03905E02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If the database requires M bytes of memory, the system must have sufficient physical memory to support the database workload and operating-system processes.</w:t>
      </w:r>
    </w:p>
    <w:p w14:paraId="5473332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In a clustered system, each node has its own memory. The total physical memory across nodes may be larger, but it is not automatically combined into one shared memory space.</w:t>
      </w:r>
    </w:p>
    <w:p w14:paraId="627EB430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Evaluation:</w:t>
      </w:r>
    </w:p>
    <w:p w14:paraId="31D37ECA" w14:textId="77777777" w:rsidR="00496F6D" w:rsidRPr="00496F6D" w:rsidRDefault="00496F6D" w:rsidP="00496F6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 xml:space="preserve">A single large server provides a </w:t>
      </w:r>
      <w:proofErr w:type="gramStart"/>
      <w:r w:rsidRPr="00496F6D">
        <w:rPr>
          <w:rFonts w:ascii="Times New Roman" w:hAnsi="Times New Roman" w:cs="Times New Roman"/>
        </w:rPr>
        <w:t>large shared</w:t>
      </w:r>
      <w:proofErr w:type="gramEnd"/>
      <w:r w:rsidRPr="00496F6D">
        <w:rPr>
          <w:rFonts w:ascii="Times New Roman" w:hAnsi="Times New Roman" w:cs="Times New Roman"/>
        </w:rPr>
        <w:t xml:space="preserve"> memory space within one machine.</w:t>
      </w:r>
    </w:p>
    <w:p w14:paraId="19B3CDB2" w14:textId="77777777" w:rsidR="00496F6D" w:rsidRPr="00496F6D" w:rsidRDefault="00496F6D" w:rsidP="00496F6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cluster provides memory across multiple independent nodes.</w:t>
      </w:r>
    </w:p>
    <w:p w14:paraId="21E6F5FD" w14:textId="77777777" w:rsidR="00496F6D" w:rsidRPr="00496F6D" w:rsidRDefault="00496F6D" w:rsidP="00496F6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Cluster memory must be managed according to the distributed database architecture.</w:t>
      </w:r>
    </w:p>
    <w:p w14:paraId="3477B9F6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For a growing hospital network, a cluster offers better flexibility because additional nodes can be added when processing and storage requirements increase.</w:t>
      </w:r>
    </w:p>
    <w:p w14:paraId="7025DE0B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  <w:b/>
          <w:bCs/>
        </w:rPr>
      </w:pPr>
      <w:r w:rsidRPr="00496F6D">
        <w:rPr>
          <w:rFonts w:ascii="Times New Roman" w:hAnsi="Times New Roman" w:cs="Times New Roman"/>
          <w:b/>
          <w:bCs/>
        </w:rPr>
        <w:t>7. Final Recommendation</w:t>
      </w:r>
    </w:p>
    <w:p w14:paraId="77C4375E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hospital should use different operating-system types according to the requirements of each computing environment.</w:t>
      </w:r>
    </w:p>
    <w:p w14:paraId="3D8CF63A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 recommended design is:</w:t>
      </w:r>
    </w:p>
    <w:p w14:paraId="63CEEA42" w14:textId="77777777" w:rsidR="00496F6D" w:rsidRPr="00496F6D" w:rsidRDefault="00496F6D" w:rsidP="00496F6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lastRenderedPageBreak/>
        <w:t>Bedside monitors:</w:t>
      </w:r>
      <w:r w:rsidRPr="00496F6D">
        <w:rPr>
          <w:rFonts w:ascii="Times New Roman" w:hAnsi="Times New Roman" w:cs="Times New Roman"/>
        </w:rPr>
        <w:t xml:space="preserve"> Hard Real-Time Operating System for guaranteed alarm deadlines.</w:t>
      </w:r>
    </w:p>
    <w:p w14:paraId="13FDC1FE" w14:textId="77777777" w:rsidR="00496F6D" w:rsidRPr="00496F6D" w:rsidRDefault="00496F6D" w:rsidP="00496F6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Nurses' tablets:</w:t>
      </w:r>
      <w:r w:rsidRPr="00496F6D">
        <w:rPr>
          <w:rFonts w:ascii="Times New Roman" w:hAnsi="Times New Roman" w:cs="Times New Roman"/>
        </w:rPr>
        <w:t xml:space="preserve"> Handheld Operating System for mobility and battery efficiency.</w:t>
      </w:r>
    </w:p>
    <w:p w14:paraId="0907E2DA" w14:textId="77777777" w:rsidR="00496F6D" w:rsidRPr="00496F6D" w:rsidRDefault="00496F6D" w:rsidP="00496F6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Doctors' workstations:</w:t>
      </w:r>
      <w:r w:rsidRPr="00496F6D">
        <w:rPr>
          <w:rFonts w:ascii="Times New Roman" w:hAnsi="Times New Roman" w:cs="Times New Roman"/>
        </w:rPr>
        <w:t xml:space="preserve"> Desktop Operating System for interactive applications.</w:t>
      </w:r>
    </w:p>
    <w:p w14:paraId="0E9673CE" w14:textId="77777777" w:rsidR="00496F6D" w:rsidRPr="00496F6D" w:rsidRDefault="00496F6D" w:rsidP="00496F6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Central database:</w:t>
      </w:r>
      <w:r w:rsidRPr="00496F6D">
        <w:rPr>
          <w:rFonts w:ascii="Times New Roman" w:hAnsi="Times New Roman" w:cs="Times New Roman"/>
        </w:rPr>
        <w:t xml:space="preserve"> Clustered System for high availability and failover.</w:t>
      </w:r>
    </w:p>
    <w:p w14:paraId="3CE55890" w14:textId="77777777" w:rsidR="00496F6D" w:rsidRPr="00496F6D" w:rsidRDefault="00496F6D" w:rsidP="00496F6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MRI imaging server:</w:t>
      </w:r>
      <w:r w:rsidRPr="00496F6D">
        <w:rPr>
          <w:rFonts w:ascii="Times New Roman" w:hAnsi="Times New Roman" w:cs="Times New Roman"/>
        </w:rPr>
        <w:t xml:space="preserve"> Multiprocessor Operating System using SMP for parallel processing.</w:t>
      </w:r>
    </w:p>
    <w:p w14:paraId="45836507" w14:textId="77777777" w:rsidR="00496F6D" w:rsidRPr="00496F6D" w:rsidRDefault="00496F6D" w:rsidP="00496F6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  <w:b/>
          <w:bCs/>
        </w:rPr>
        <w:t>Partner hospitals:</w:t>
      </w:r>
      <w:r w:rsidRPr="00496F6D">
        <w:rPr>
          <w:rFonts w:ascii="Times New Roman" w:hAnsi="Times New Roman" w:cs="Times New Roman"/>
        </w:rPr>
        <w:t xml:space="preserve"> Distributed System for secure patient-record sharing.</w:t>
      </w:r>
    </w:p>
    <w:p w14:paraId="5CC799C7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A single large multiprocessor server may provide high processing capacity, but it cannot provide the same machine-level fault tolerance as a properly configured cluster.</w:t>
      </w:r>
    </w:p>
    <w:p w14:paraId="70635822" w14:textId="77777777" w:rsidR="00496F6D" w:rsidRPr="00496F6D" w:rsidRDefault="00496F6D" w:rsidP="00496F6D">
      <w:pPr>
        <w:spacing w:line="360" w:lineRule="auto"/>
        <w:rPr>
          <w:rFonts w:ascii="Times New Roman" w:hAnsi="Times New Roman" w:cs="Times New Roman"/>
        </w:rPr>
      </w:pPr>
      <w:r w:rsidRPr="00496F6D">
        <w:rPr>
          <w:rFonts w:ascii="Times New Roman" w:hAnsi="Times New Roman" w:cs="Times New Roman"/>
        </w:rPr>
        <w:t>Therefore, the combination of specialised operating-system types is the most appropriate solution for the smart hospital because it provides real-time response, efficient processing, scalability, and high availability.</w:t>
      </w:r>
    </w:p>
    <w:p w14:paraId="7EE9989D" w14:textId="77777777" w:rsidR="00CA759C" w:rsidRPr="00496F6D" w:rsidRDefault="00CA759C" w:rsidP="00496F6D">
      <w:pPr>
        <w:spacing w:line="360" w:lineRule="auto"/>
        <w:rPr>
          <w:rFonts w:ascii="Times New Roman" w:hAnsi="Times New Roman" w:cs="Times New Roman"/>
        </w:rPr>
      </w:pPr>
    </w:p>
    <w:sectPr w:rsidR="00CA759C" w:rsidRPr="00496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51D"/>
    <w:multiLevelType w:val="multilevel"/>
    <w:tmpl w:val="870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C5156"/>
    <w:multiLevelType w:val="multilevel"/>
    <w:tmpl w:val="2C1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5605"/>
    <w:multiLevelType w:val="multilevel"/>
    <w:tmpl w:val="689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F4FFD"/>
    <w:multiLevelType w:val="multilevel"/>
    <w:tmpl w:val="DF2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71D2"/>
    <w:multiLevelType w:val="multilevel"/>
    <w:tmpl w:val="BBFE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D3C0D"/>
    <w:multiLevelType w:val="multilevel"/>
    <w:tmpl w:val="0CE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C7220"/>
    <w:multiLevelType w:val="multilevel"/>
    <w:tmpl w:val="029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2326A"/>
    <w:multiLevelType w:val="multilevel"/>
    <w:tmpl w:val="A61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4728E"/>
    <w:multiLevelType w:val="multilevel"/>
    <w:tmpl w:val="EDC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70E74"/>
    <w:multiLevelType w:val="multilevel"/>
    <w:tmpl w:val="4C86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13A65"/>
    <w:multiLevelType w:val="multilevel"/>
    <w:tmpl w:val="D48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A1320"/>
    <w:multiLevelType w:val="multilevel"/>
    <w:tmpl w:val="D17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C706B"/>
    <w:multiLevelType w:val="multilevel"/>
    <w:tmpl w:val="F8E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73B0D"/>
    <w:multiLevelType w:val="multilevel"/>
    <w:tmpl w:val="5D2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60BDB"/>
    <w:multiLevelType w:val="multilevel"/>
    <w:tmpl w:val="FA1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7325A"/>
    <w:multiLevelType w:val="multilevel"/>
    <w:tmpl w:val="BF6C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9E006F"/>
    <w:multiLevelType w:val="multilevel"/>
    <w:tmpl w:val="8EC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5270C"/>
    <w:multiLevelType w:val="multilevel"/>
    <w:tmpl w:val="68E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89051">
    <w:abstractNumId w:val="3"/>
  </w:num>
  <w:num w:numId="2" w16cid:durableId="975258192">
    <w:abstractNumId w:val="11"/>
  </w:num>
  <w:num w:numId="3" w16cid:durableId="1721977887">
    <w:abstractNumId w:val="12"/>
  </w:num>
  <w:num w:numId="4" w16cid:durableId="893009577">
    <w:abstractNumId w:val="0"/>
  </w:num>
  <w:num w:numId="5" w16cid:durableId="1468352661">
    <w:abstractNumId w:val="2"/>
  </w:num>
  <w:num w:numId="6" w16cid:durableId="411051022">
    <w:abstractNumId w:val="6"/>
  </w:num>
  <w:num w:numId="7" w16cid:durableId="19279668">
    <w:abstractNumId w:val="16"/>
  </w:num>
  <w:num w:numId="8" w16cid:durableId="203101626">
    <w:abstractNumId w:val="4"/>
  </w:num>
  <w:num w:numId="9" w16cid:durableId="747847816">
    <w:abstractNumId w:val="13"/>
  </w:num>
  <w:num w:numId="10" w16cid:durableId="279995428">
    <w:abstractNumId w:val="17"/>
  </w:num>
  <w:num w:numId="11" w16cid:durableId="619382291">
    <w:abstractNumId w:val="1"/>
  </w:num>
  <w:num w:numId="12" w16cid:durableId="1490365691">
    <w:abstractNumId w:val="8"/>
  </w:num>
  <w:num w:numId="13" w16cid:durableId="1246913958">
    <w:abstractNumId w:val="15"/>
  </w:num>
  <w:num w:numId="14" w16cid:durableId="1072577941">
    <w:abstractNumId w:val="14"/>
  </w:num>
  <w:num w:numId="15" w16cid:durableId="1361588047">
    <w:abstractNumId w:val="7"/>
  </w:num>
  <w:num w:numId="16" w16cid:durableId="999772473">
    <w:abstractNumId w:val="10"/>
  </w:num>
  <w:num w:numId="17" w16cid:durableId="1827936198">
    <w:abstractNumId w:val="5"/>
  </w:num>
  <w:num w:numId="18" w16cid:durableId="106655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6D"/>
    <w:rsid w:val="00496F6D"/>
    <w:rsid w:val="00A86094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9DEB"/>
  <w15:chartTrackingRefBased/>
  <w15:docId w15:val="{E64BA137-6D8D-4CDC-8799-40C650D9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F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6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2072</Words>
  <Characters>11813</Characters>
  <Application>Microsoft Office Word</Application>
  <DocSecurity>0</DocSecurity>
  <Lines>98</Lines>
  <Paragraphs>27</Paragraphs>
  <ScaleCrop>false</ScaleCrop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2026-10-31T04:27:00Z</dcterms:created>
  <dcterms:modified xsi:type="dcterms:W3CDTF">2026-10-31T04:30:00Z</dcterms:modified>
</cp:coreProperties>
</file>