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693E" w14:textId="77777777" w:rsidR="00FD6707" w:rsidRDefault="0085014F">
      <w:pPr>
        <w:jc w:val="center"/>
        <w:rPr>
          <w:b/>
          <w:bCs/>
          <w:sz w:val="34"/>
          <w:szCs w:val="34"/>
        </w:rPr>
      </w:pPr>
      <w:r>
        <w:rPr>
          <w:b/>
          <w:bCs/>
          <w:sz w:val="34"/>
          <w:szCs w:val="34"/>
        </w:rPr>
        <w:t xml:space="preserve"> SIMATS ENGINEERING</w:t>
      </w:r>
    </w:p>
    <w:p w14:paraId="14CC513C" w14:textId="77777777" w:rsidR="00FD6707" w:rsidRDefault="0085014F">
      <w:pPr>
        <w:jc w:val="center"/>
        <w:rPr>
          <w:b/>
          <w:bCs/>
          <w:sz w:val="28"/>
          <w:szCs w:val="28"/>
        </w:rPr>
      </w:pPr>
      <w:r>
        <w:rPr>
          <w:b/>
          <w:bCs/>
          <w:sz w:val="28"/>
          <w:szCs w:val="28"/>
        </w:rPr>
        <w:t>ASSESSMENT TOOL 2</w:t>
      </w:r>
    </w:p>
    <w:p w14:paraId="7D5518E0" w14:textId="77777777" w:rsidR="00FD6707" w:rsidRDefault="00FD6707">
      <w:pPr>
        <w:jc w:val="center"/>
        <w:rPr>
          <w:b/>
          <w:bCs/>
          <w:sz w:val="34"/>
          <w:szCs w:val="34"/>
        </w:rPr>
      </w:pPr>
    </w:p>
    <w:p w14:paraId="44A83E6A" w14:textId="4185D921" w:rsidR="00FD6707" w:rsidRPr="00D048BB" w:rsidRDefault="00D048BB" w:rsidP="00D048BB">
      <w:pPr>
        <w:rPr>
          <w:sz w:val="28"/>
          <w:szCs w:val="28"/>
        </w:rPr>
      </w:pPr>
      <w:r w:rsidRPr="00D048BB">
        <w:rPr>
          <w:sz w:val="28"/>
          <w:szCs w:val="28"/>
        </w:rPr>
        <w:t xml:space="preserve">NAME: </w:t>
      </w:r>
      <w:r w:rsidR="0021301B">
        <w:rPr>
          <w:sz w:val="28"/>
          <w:szCs w:val="28"/>
        </w:rPr>
        <w:t>SIVARANGJENII B</w:t>
      </w:r>
    </w:p>
    <w:p w14:paraId="12C8E394" w14:textId="750F2A92" w:rsidR="00D048BB" w:rsidRPr="00D048BB" w:rsidRDefault="00D048BB" w:rsidP="00D048BB">
      <w:pPr>
        <w:rPr>
          <w:sz w:val="28"/>
          <w:szCs w:val="28"/>
        </w:rPr>
      </w:pPr>
      <w:r w:rsidRPr="00D048BB">
        <w:rPr>
          <w:sz w:val="28"/>
          <w:szCs w:val="28"/>
        </w:rPr>
        <w:t>REG NO:19252137</w:t>
      </w:r>
      <w:r w:rsidR="0021301B">
        <w:rPr>
          <w:sz w:val="28"/>
          <w:szCs w:val="28"/>
        </w:rPr>
        <w:t>5</w:t>
      </w:r>
    </w:p>
    <w:p w14:paraId="056F37DC" w14:textId="77777777" w:rsidR="00FD6707" w:rsidRPr="00D048BB" w:rsidRDefault="0085014F">
      <w:pPr>
        <w:rPr>
          <w:rFonts w:eastAsia="Arial"/>
          <w:sz w:val="28"/>
          <w:szCs w:val="28"/>
        </w:rPr>
      </w:pPr>
      <w:r w:rsidRPr="00D048BB">
        <w:rPr>
          <w:rFonts w:eastAsia="Arial"/>
          <w:sz w:val="28"/>
          <w:szCs w:val="28"/>
        </w:rPr>
        <w:t>COURSE NAME: COMPUTER NETWORKS</w:t>
      </w:r>
    </w:p>
    <w:p w14:paraId="16BEB41D" w14:textId="293CA03F" w:rsidR="00FD6707" w:rsidRDefault="0085014F">
      <w:pPr>
        <w:rPr>
          <w:rFonts w:ascii="Arial" w:eastAsia="Arial" w:hAnsi="Arial" w:cs="Arial"/>
          <w:b/>
          <w:bCs/>
        </w:rPr>
      </w:pPr>
      <w:r w:rsidRPr="00D048BB">
        <w:rPr>
          <w:rFonts w:eastAsia="Arial"/>
          <w:sz w:val="28"/>
          <w:szCs w:val="28"/>
        </w:rPr>
        <w:t>COURSE CODE: CSA07</w:t>
      </w:r>
      <w:r w:rsidR="00D048BB">
        <w:rPr>
          <w:rFonts w:eastAsia="Arial"/>
          <w:sz w:val="28"/>
          <w:szCs w:val="28"/>
        </w:rPr>
        <w:t>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D107110" w14:textId="77777777" w:rsidR="00FD6707" w:rsidRDefault="00FD6707">
      <w:pPr>
        <w:rPr>
          <w:rFonts w:ascii="Arial" w:eastAsia="Arial" w:hAnsi="Arial" w:cs="Arial"/>
          <w:b/>
          <w:bCs/>
        </w:rPr>
      </w:pPr>
    </w:p>
    <w:p w14:paraId="6ACE32F3" w14:textId="77777777" w:rsidR="00FD6707" w:rsidRDefault="00FD6707">
      <w:pPr>
        <w:rPr>
          <w:rFonts w:ascii="Arial" w:eastAsia="Arial" w:hAnsi="Arial" w:cs="Arial"/>
          <w:b/>
          <w:bCs/>
        </w:rPr>
      </w:pPr>
    </w:p>
    <w:p w14:paraId="038580B4"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E33C865" wp14:editId="339BA5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FF0DBD"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4E33C86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FF0DBD" w14:textId="77777777" w:rsidR="00FD6707" w:rsidRDefault="00FD6707">
                      <w:pPr>
                        <w:textDirection w:val="btLr"/>
                      </w:pPr>
                    </w:p>
                  </w:txbxContent>
                </v:textbox>
                <w10:anchorlock/>
              </v:rect>
            </w:pict>
          </mc:Fallback>
        </mc:AlternateContent>
      </w:r>
    </w:p>
    <w:p w14:paraId="33A72693" w14:textId="77777777" w:rsidR="00FD6707" w:rsidRDefault="00FD6707">
      <w:pPr>
        <w:rPr>
          <w:rFonts w:ascii="Arial" w:eastAsia="Arial" w:hAnsi="Arial" w:cs="Arial"/>
          <w:b/>
          <w:bCs/>
        </w:rPr>
      </w:pPr>
    </w:p>
    <w:p w14:paraId="2E7F9D2F" w14:textId="77777777" w:rsidR="00FD6707" w:rsidRDefault="0085014F">
      <w:pPr>
        <w:rPr>
          <w:rFonts w:ascii="Arial" w:eastAsia="Arial" w:hAnsi="Arial" w:cs="Arial"/>
          <w:b/>
          <w:bCs/>
        </w:rPr>
      </w:pPr>
      <w:r>
        <w:rPr>
          <w:rFonts w:ascii="Arial" w:eastAsia="Arial" w:hAnsi="Arial" w:cs="Arial"/>
          <w:b/>
          <w:bCs/>
        </w:rPr>
        <w:t>COURSE OUTCOME COVERED</w:t>
      </w:r>
    </w:p>
    <w:p w14:paraId="70BDEE5C" w14:textId="77777777" w:rsidR="00FD6707" w:rsidRDefault="00FD6707">
      <w:pPr>
        <w:rPr>
          <w:rFonts w:ascii="Arial" w:eastAsia="Arial" w:hAnsi="Arial" w:cs="Arial"/>
          <w:b/>
          <w:bCs/>
        </w:rPr>
      </w:pPr>
    </w:p>
    <w:p w14:paraId="416E3AE7"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CD696F2"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0F699264" w14:textId="77777777" w:rsidR="00FD6707" w:rsidRDefault="00FD6707">
      <w:pPr>
        <w:rPr>
          <w:rFonts w:ascii="Arial" w:eastAsia="Arial" w:hAnsi="Arial" w:cs="Arial"/>
          <w:i/>
          <w:iCs/>
        </w:rPr>
      </w:pPr>
    </w:p>
    <w:p w14:paraId="6021BCF3" w14:textId="77777777" w:rsidR="00FD6707" w:rsidRDefault="0085014F">
      <w:pPr>
        <w:rPr>
          <w:rFonts w:ascii="Arial" w:eastAsia="Arial" w:hAnsi="Arial" w:cs="Arial"/>
          <w:i/>
          <w:iCs/>
        </w:rPr>
      </w:pPr>
      <w:r>
        <w:rPr>
          <w:rFonts w:ascii="Arial" w:eastAsia="Arial" w:hAnsi="Arial" w:cs="Arial"/>
          <w:i/>
          <w:iCs/>
        </w:rPr>
        <w:t>Assessment Tool Weightage: 30%</w:t>
      </w:r>
    </w:p>
    <w:p w14:paraId="095AA014" w14:textId="77777777" w:rsidR="00FD6707" w:rsidRDefault="00FD6707">
      <w:pPr>
        <w:rPr>
          <w:rFonts w:ascii="Arial" w:eastAsia="Arial" w:hAnsi="Arial" w:cs="Arial"/>
          <w:i/>
          <w:iCs/>
        </w:rPr>
      </w:pPr>
    </w:p>
    <w:p w14:paraId="74BBE505"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752085C8" wp14:editId="7BB9468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048D5E"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52085C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2048D5E" w14:textId="77777777" w:rsidR="00FD6707" w:rsidRDefault="00FD6707">
                      <w:pPr>
                        <w:textDirection w:val="btLr"/>
                      </w:pPr>
                    </w:p>
                  </w:txbxContent>
                </v:textbox>
                <w10:anchorlock/>
              </v:rect>
            </w:pict>
          </mc:Fallback>
        </mc:AlternateContent>
      </w:r>
    </w:p>
    <w:p w14:paraId="674DF523" w14:textId="77777777" w:rsidR="00FD6707" w:rsidRDefault="00FD6707">
      <w:pPr>
        <w:rPr>
          <w:i/>
          <w:iCs/>
        </w:rPr>
      </w:pPr>
    </w:p>
    <w:p w14:paraId="34C23787"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19D8FA88" w14:textId="77777777" w:rsidR="00FD6707" w:rsidRDefault="00FD6707">
      <w:pPr>
        <w:rPr>
          <w:rFonts w:ascii="Arial" w:eastAsia="Arial" w:hAnsi="Arial" w:cs="Arial"/>
        </w:rPr>
      </w:pPr>
    </w:p>
    <w:p w14:paraId="340FE7A2"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6135FC7A" w14:textId="77777777" w:rsidR="0085014F" w:rsidRDefault="0085014F">
      <w:pPr>
        <w:pBdr>
          <w:top w:val="nil"/>
          <w:left w:val="nil"/>
          <w:bottom w:val="nil"/>
          <w:right w:val="nil"/>
          <w:between w:val="nil"/>
        </w:pBdr>
        <w:ind w:left="644"/>
        <w:jc w:val="center"/>
        <w:rPr>
          <w:b/>
          <w:bCs/>
          <w:color w:val="000000"/>
          <w:sz w:val="32"/>
          <w:szCs w:val="32"/>
        </w:rPr>
      </w:pPr>
    </w:p>
    <w:p w14:paraId="6F23D13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85014F">
        <w:rPr>
          <w:rFonts w:eastAsia="Cambria"/>
          <w:color w:val="000000"/>
          <w:sz w:val="32"/>
          <w:szCs w:val="32"/>
        </w:rPr>
        <w:t>Netgear</w:t>
      </w:r>
      <w:proofErr w:type="spellEnd"/>
      <w:r w:rsidRPr="0085014F">
        <w:rPr>
          <w:rFonts w:eastAsia="Cambria"/>
          <w:color w:val="000000"/>
          <w:sz w:val="32"/>
          <w:szCs w:val="32"/>
        </w:rPr>
        <w:t xml:space="preserve"> </w:t>
      </w:r>
      <w:proofErr w:type="spellStart"/>
      <w:r w:rsidRPr="0085014F">
        <w:rPr>
          <w:rFonts w:eastAsia="Cambria"/>
          <w:color w:val="000000"/>
          <w:sz w:val="32"/>
          <w:szCs w:val="32"/>
        </w:rPr>
        <w:t>ProSafe</w:t>
      </w:r>
      <w:proofErr w:type="spellEnd"/>
      <w:r w:rsidRPr="0085014F">
        <w:rPr>
          <w:rFonts w:eastAsia="Cambria"/>
          <w:color w:val="000000"/>
          <w:sz w:val="32"/>
          <w:szCs w:val="32"/>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85014F">
        <w:rPr>
          <w:rFonts w:eastAsia="Cambria"/>
          <w:color w:val="000000"/>
          <w:sz w:val="32"/>
          <w:szCs w:val="32"/>
        </w:rPr>
        <w:t>pfSense</w:t>
      </w:r>
      <w:proofErr w:type="spellEnd"/>
      <w:r w:rsidRPr="0085014F">
        <w:rPr>
          <w:rFonts w:eastAsia="Cambria"/>
          <w:color w:val="000000"/>
          <w:sz w:val="32"/>
          <w:szCs w:val="32"/>
        </w:rPr>
        <w:t xml:space="preserve"> appliance) that handles internet access, DHCP, and network address translation. A Wi-Fi access point connected to the </w:t>
      </w:r>
      <w:r w:rsidRPr="0085014F">
        <w:rPr>
          <w:rFonts w:eastAsia="Cambria"/>
          <w:color w:val="000000"/>
          <w:sz w:val="32"/>
          <w:szCs w:val="32"/>
        </w:rPr>
        <w:lastRenderedPageBreak/>
        <w:t>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85014F">
        <w:rPr>
          <w:color w:val="000000"/>
          <w:sz w:val="32"/>
          <w:szCs w:val="32"/>
        </w:rPr>
        <w:t xml:space="preserve"> </w:t>
      </w:r>
    </w:p>
    <w:p w14:paraId="4C1E700B"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 either single-mode for long distances between buildings or multi-mode OM4 within the data </w:t>
      </w:r>
      <w:proofErr w:type="spellStart"/>
      <w:r w:rsidRPr="0085014F">
        <w:rPr>
          <w:rFonts w:eastAsia="Cambria"/>
          <w:color w:val="000000"/>
          <w:sz w:val="32"/>
          <w:szCs w:val="32"/>
        </w:rPr>
        <w:t>center</w:t>
      </w:r>
      <w:proofErr w:type="spellEnd"/>
      <w:r w:rsidRPr="0085014F">
        <w:rPr>
          <w:rFonts w:eastAsia="Cambria"/>
          <w:color w:val="000000"/>
          <w:sz w:val="32"/>
          <w:szCs w:val="32"/>
        </w:rPr>
        <w:t xml:space="preserve"> — because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85014F">
        <w:rPr>
          <w:color w:val="000000"/>
          <w:sz w:val="32"/>
          <w:szCs w:val="32"/>
        </w:rPr>
        <w:t xml:space="preserve"> </w:t>
      </w:r>
    </w:p>
    <w:p w14:paraId="46BD250C"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85014F">
        <w:rPr>
          <w:color w:val="000000"/>
          <w:sz w:val="32"/>
          <w:szCs w:val="32"/>
        </w:rPr>
        <w:t xml:space="preserve"> </w:t>
      </w:r>
    </w:p>
    <w:p w14:paraId="6143090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85014F">
        <w:rPr>
          <w:color w:val="000000"/>
          <w:sz w:val="32"/>
          <w:szCs w:val="32"/>
        </w:rPr>
        <w:t xml:space="preserve"> </w:t>
      </w:r>
    </w:p>
    <w:p w14:paraId="63BE89A4" w14:textId="77777777" w:rsidR="00FD6707" w:rsidRPr="0085014F"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sz w:val="32"/>
          <w:szCs w:val="32"/>
        </w:rPr>
      </w:pPr>
      <w:r w:rsidRPr="0085014F">
        <w:rPr>
          <w:rFonts w:eastAsia="Cambria"/>
          <w:color w:val="000000"/>
          <w:sz w:val="32"/>
          <w:szCs w:val="32"/>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85014F">
        <w:rPr>
          <w:color w:val="000000"/>
          <w:sz w:val="32"/>
          <w:szCs w:val="32"/>
        </w:rPr>
        <w:t xml:space="preserve"> </w:t>
      </w:r>
    </w:p>
    <w:p w14:paraId="1FB33D95" w14:textId="77777777" w:rsidR="00FD6707" w:rsidRDefault="0085014F">
      <w:pPr>
        <w:spacing w:after="90"/>
        <w:jc w:val="both"/>
        <w:rPr>
          <w:rFonts w:ascii="Arial" w:eastAsia="Arial" w:hAnsi="Arial" w:cs="Arial"/>
          <w:b/>
          <w:bCs/>
        </w:rPr>
      </w:pPr>
      <w:r>
        <w:rPr>
          <w:rFonts w:ascii="Arial" w:eastAsia="Arial" w:hAnsi="Arial" w:cs="Arial"/>
          <w:b/>
          <w:bCs/>
        </w:rPr>
        <w:t xml:space="preserve"> </w:t>
      </w:r>
    </w:p>
    <w:p w14:paraId="3A4E5146" w14:textId="77777777" w:rsidR="009A3762" w:rsidRDefault="009A3762">
      <w:pPr>
        <w:spacing w:after="90"/>
        <w:jc w:val="both"/>
        <w:rPr>
          <w:rFonts w:ascii="Arial" w:eastAsia="Arial" w:hAnsi="Arial" w:cs="Arial"/>
          <w:b/>
          <w:bCs/>
        </w:rPr>
      </w:pPr>
    </w:p>
    <w:p w14:paraId="6990C398" w14:textId="77777777" w:rsidR="009A3762" w:rsidRDefault="009A3762">
      <w:pPr>
        <w:spacing w:after="90"/>
        <w:jc w:val="both"/>
        <w:rPr>
          <w:rFonts w:ascii="Arial" w:eastAsia="Arial" w:hAnsi="Arial" w:cs="Arial"/>
          <w:b/>
          <w:bCs/>
        </w:rPr>
      </w:pPr>
    </w:p>
    <w:p w14:paraId="71AC7DE6" w14:textId="77777777" w:rsidR="009A3762" w:rsidRDefault="009A3762">
      <w:pPr>
        <w:spacing w:after="90"/>
        <w:jc w:val="both"/>
        <w:rPr>
          <w:rFonts w:ascii="Arial" w:eastAsia="Arial" w:hAnsi="Arial" w:cs="Arial"/>
          <w:b/>
          <w:bCs/>
        </w:rPr>
      </w:pPr>
    </w:p>
    <w:p w14:paraId="0166DF0A" w14:textId="77777777" w:rsidR="009A3762" w:rsidRDefault="009A3762">
      <w:pPr>
        <w:spacing w:after="90"/>
        <w:jc w:val="both"/>
        <w:rPr>
          <w:rFonts w:ascii="Arial" w:eastAsia="Arial" w:hAnsi="Arial" w:cs="Arial"/>
          <w:b/>
          <w:bCs/>
        </w:rPr>
      </w:pPr>
    </w:p>
    <w:p w14:paraId="6287271F" w14:textId="77777777" w:rsidR="009A3762" w:rsidRDefault="009A3762">
      <w:pPr>
        <w:spacing w:after="90"/>
        <w:jc w:val="both"/>
        <w:rPr>
          <w:rFonts w:ascii="Arial" w:eastAsia="Arial" w:hAnsi="Arial" w:cs="Arial"/>
          <w:b/>
          <w:bCs/>
        </w:rPr>
      </w:pPr>
    </w:p>
    <w:p w14:paraId="75F4BBB5" w14:textId="77777777" w:rsidR="009A3762" w:rsidRDefault="009A3762">
      <w:pPr>
        <w:spacing w:after="90"/>
        <w:jc w:val="both"/>
        <w:rPr>
          <w:rFonts w:ascii="Arial" w:eastAsia="Arial" w:hAnsi="Arial" w:cs="Arial"/>
          <w:b/>
          <w:bCs/>
        </w:rPr>
      </w:pPr>
    </w:p>
    <w:p w14:paraId="48D20630" w14:textId="77777777" w:rsidR="009A3762" w:rsidRDefault="009A3762">
      <w:pPr>
        <w:spacing w:after="90"/>
        <w:jc w:val="both"/>
        <w:rPr>
          <w:rFonts w:ascii="Arial" w:eastAsia="Arial" w:hAnsi="Arial" w:cs="Arial"/>
          <w:b/>
          <w:bCs/>
        </w:rPr>
      </w:pPr>
    </w:p>
    <w:p w14:paraId="3C444DF5" w14:textId="77777777" w:rsidR="009A3762" w:rsidRDefault="009A3762">
      <w:pPr>
        <w:spacing w:after="90"/>
        <w:jc w:val="both"/>
        <w:rPr>
          <w:rFonts w:ascii="Arial" w:eastAsia="Arial" w:hAnsi="Arial" w:cs="Arial"/>
          <w:b/>
          <w:bCs/>
        </w:rPr>
      </w:pPr>
    </w:p>
    <w:p w14:paraId="236F86C6" w14:textId="77777777" w:rsidR="009A3762" w:rsidRDefault="009A3762">
      <w:pPr>
        <w:spacing w:after="90"/>
        <w:jc w:val="both"/>
        <w:rPr>
          <w:rFonts w:ascii="Arial" w:eastAsia="Arial" w:hAnsi="Arial" w:cs="Arial"/>
          <w:b/>
          <w:bCs/>
        </w:rPr>
      </w:pPr>
    </w:p>
    <w:p w14:paraId="08921A72" w14:textId="77777777" w:rsidR="009A3762" w:rsidRDefault="009A3762">
      <w:pPr>
        <w:spacing w:after="90"/>
        <w:jc w:val="both"/>
        <w:rPr>
          <w:rFonts w:ascii="Arial" w:eastAsia="Arial" w:hAnsi="Arial" w:cs="Arial"/>
          <w:b/>
          <w:bCs/>
        </w:rPr>
      </w:pPr>
    </w:p>
    <w:p w14:paraId="680D49F3" w14:textId="77777777" w:rsidR="009A3762" w:rsidRDefault="009A3762">
      <w:pPr>
        <w:spacing w:after="90"/>
        <w:jc w:val="both"/>
        <w:rPr>
          <w:rFonts w:ascii="Arial" w:eastAsia="Arial" w:hAnsi="Arial" w:cs="Arial"/>
          <w:b/>
          <w:bCs/>
        </w:rPr>
      </w:pPr>
    </w:p>
    <w:p w14:paraId="60DAD481" w14:textId="77777777" w:rsidR="009A3762" w:rsidRDefault="009A3762">
      <w:pPr>
        <w:spacing w:after="90"/>
        <w:jc w:val="both"/>
        <w:rPr>
          <w:rFonts w:ascii="Arial" w:eastAsia="Arial" w:hAnsi="Arial" w:cs="Arial"/>
          <w:b/>
          <w:bCs/>
        </w:rPr>
      </w:pPr>
    </w:p>
    <w:p w14:paraId="461741EA" w14:textId="77777777" w:rsidR="009A3762" w:rsidRDefault="009A3762">
      <w:pPr>
        <w:spacing w:after="90"/>
        <w:jc w:val="both"/>
        <w:rPr>
          <w:rFonts w:ascii="Arial" w:eastAsia="Arial" w:hAnsi="Arial" w:cs="Arial"/>
          <w:b/>
          <w:bCs/>
        </w:rPr>
      </w:pPr>
    </w:p>
    <w:p w14:paraId="05487AD0" w14:textId="77777777" w:rsidR="009A3762" w:rsidRDefault="009A3762">
      <w:pPr>
        <w:spacing w:after="90"/>
        <w:jc w:val="both"/>
        <w:rPr>
          <w:rFonts w:ascii="Arial" w:eastAsia="Arial" w:hAnsi="Arial" w:cs="Arial"/>
          <w:b/>
          <w:bCs/>
        </w:rPr>
      </w:pPr>
    </w:p>
    <w:p w14:paraId="489C3802" w14:textId="77777777" w:rsidR="009A3762" w:rsidRDefault="009A3762">
      <w:pPr>
        <w:spacing w:after="90"/>
        <w:jc w:val="both"/>
        <w:rPr>
          <w:rFonts w:ascii="Arial" w:eastAsia="Arial" w:hAnsi="Arial" w:cs="Arial"/>
          <w:b/>
          <w:bCs/>
        </w:rPr>
      </w:pPr>
    </w:p>
    <w:p w14:paraId="2C1D7247" w14:textId="77777777" w:rsidR="009A3762" w:rsidRDefault="009A3762">
      <w:pPr>
        <w:spacing w:after="90"/>
        <w:jc w:val="both"/>
        <w:rPr>
          <w:rFonts w:ascii="Arial" w:eastAsia="Arial" w:hAnsi="Arial" w:cs="Arial"/>
          <w:b/>
          <w:bCs/>
        </w:rPr>
      </w:pPr>
    </w:p>
    <w:p w14:paraId="00B5E790" w14:textId="77777777" w:rsidR="009A3762" w:rsidRDefault="009A3762">
      <w:pPr>
        <w:spacing w:after="90"/>
        <w:jc w:val="both"/>
        <w:rPr>
          <w:rFonts w:ascii="Arial" w:eastAsia="Arial" w:hAnsi="Arial" w:cs="Arial"/>
          <w:b/>
          <w:bCs/>
        </w:rPr>
      </w:pPr>
    </w:p>
    <w:p w14:paraId="5D8123A7" w14:textId="77777777" w:rsidR="009A3762" w:rsidRDefault="009A3762">
      <w:pPr>
        <w:spacing w:after="90"/>
        <w:jc w:val="both"/>
        <w:rPr>
          <w:rFonts w:ascii="Arial" w:eastAsia="Arial" w:hAnsi="Arial" w:cs="Arial"/>
          <w:b/>
          <w:bCs/>
        </w:rPr>
      </w:pPr>
    </w:p>
    <w:p w14:paraId="3E419B2E" w14:textId="77777777" w:rsidR="009A3762" w:rsidRDefault="009A3762">
      <w:pPr>
        <w:spacing w:after="90"/>
        <w:jc w:val="both"/>
        <w:rPr>
          <w:rFonts w:ascii="Arial" w:eastAsia="Arial" w:hAnsi="Arial" w:cs="Arial"/>
          <w:b/>
          <w:bCs/>
        </w:rPr>
      </w:pPr>
    </w:p>
    <w:p w14:paraId="75EB0D06" w14:textId="77777777"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555F8CCC" w14:textId="77777777" w:rsidR="00FD6707" w:rsidRDefault="00FD6707">
      <w:pPr>
        <w:rPr>
          <w:color w:val="000000"/>
        </w:rPr>
      </w:pPr>
    </w:p>
    <w:p w14:paraId="4DA9646C" w14:textId="77777777" w:rsidR="00FD6707" w:rsidRDefault="00FD6707">
      <w:pPr>
        <w:jc w:val="center"/>
        <w:rPr>
          <w:b/>
          <w:bCs/>
          <w:sz w:val="34"/>
          <w:szCs w:val="34"/>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4C6C977D" w14:textId="77777777">
        <w:trPr>
          <w:tblHeader/>
        </w:trPr>
        <w:tc>
          <w:tcPr>
            <w:tcW w:w="1622" w:type="dxa"/>
            <w:vAlign w:val="center"/>
          </w:tcPr>
          <w:p w14:paraId="767E55CD" w14:textId="77777777" w:rsidR="00FD6707" w:rsidRDefault="0085014F">
            <w:pPr>
              <w:jc w:val="center"/>
              <w:rPr>
                <w:b/>
                <w:bCs/>
              </w:rPr>
            </w:pPr>
            <w:r>
              <w:rPr>
                <w:b/>
                <w:bCs/>
              </w:rPr>
              <w:t>Criteria</w:t>
            </w:r>
          </w:p>
        </w:tc>
        <w:tc>
          <w:tcPr>
            <w:tcW w:w="1174" w:type="dxa"/>
            <w:vAlign w:val="center"/>
          </w:tcPr>
          <w:p w14:paraId="67AEA01E" w14:textId="77777777" w:rsidR="00FD6707" w:rsidRDefault="0085014F">
            <w:pPr>
              <w:jc w:val="center"/>
              <w:rPr>
                <w:b/>
                <w:bCs/>
              </w:rPr>
            </w:pPr>
            <w:r>
              <w:rPr>
                <w:b/>
                <w:bCs/>
              </w:rPr>
              <w:t>Weightage</w:t>
            </w:r>
          </w:p>
        </w:tc>
        <w:tc>
          <w:tcPr>
            <w:tcW w:w="1612" w:type="dxa"/>
            <w:vAlign w:val="center"/>
          </w:tcPr>
          <w:p w14:paraId="31418879" w14:textId="77777777" w:rsidR="00FD6707" w:rsidRDefault="0085014F">
            <w:pPr>
              <w:jc w:val="center"/>
              <w:rPr>
                <w:b/>
                <w:bCs/>
              </w:rPr>
            </w:pPr>
            <w:r>
              <w:rPr>
                <w:b/>
                <w:bCs/>
              </w:rPr>
              <w:t>Exemplary (4)</w:t>
            </w:r>
          </w:p>
        </w:tc>
        <w:tc>
          <w:tcPr>
            <w:tcW w:w="1518" w:type="dxa"/>
            <w:vAlign w:val="center"/>
          </w:tcPr>
          <w:p w14:paraId="3A1D612D" w14:textId="77777777" w:rsidR="00FD6707" w:rsidRDefault="0085014F">
            <w:pPr>
              <w:jc w:val="center"/>
              <w:rPr>
                <w:b/>
                <w:bCs/>
              </w:rPr>
            </w:pPr>
            <w:r>
              <w:rPr>
                <w:b/>
                <w:bCs/>
              </w:rPr>
              <w:t>Proficient (3)</w:t>
            </w:r>
          </w:p>
        </w:tc>
        <w:tc>
          <w:tcPr>
            <w:tcW w:w="1521" w:type="dxa"/>
            <w:vAlign w:val="center"/>
          </w:tcPr>
          <w:p w14:paraId="1425BF50" w14:textId="77777777" w:rsidR="00FD6707" w:rsidRDefault="0085014F">
            <w:pPr>
              <w:jc w:val="center"/>
              <w:rPr>
                <w:b/>
                <w:bCs/>
              </w:rPr>
            </w:pPr>
            <w:r>
              <w:rPr>
                <w:b/>
                <w:bCs/>
              </w:rPr>
              <w:t>Developing (2)</w:t>
            </w:r>
          </w:p>
        </w:tc>
        <w:tc>
          <w:tcPr>
            <w:tcW w:w="1615" w:type="dxa"/>
            <w:vAlign w:val="center"/>
          </w:tcPr>
          <w:p w14:paraId="072909E0" w14:textId="77777777" w:rsidR="00FD6707" w:rsidRDefault="0085014F">
            <w:pPr>
              <w:jc w:val="center"/>
              <w:rPr>
                <w:b/>
                <w:bCs/>
              </w:rPr>
            </w:pPr>
            <w:r>
              <w:rPr>
                <w:b/>
                <w:bCs/>
              </w:rPr>
              <w:t>Beginning (1)</w:t>
            </w:r>
          </w:p>
        </w:tc>
      </w:tr>
      <w:tr w:rsidR="00FD6707" w14:paraId="5B79999B" w14:textId="77777777">
        <w:tc>
          <w:tcPr>
            <w:tcW w:w="1622" w:type="dxa"/>
            <w:vAlign w:val="center"/>
          </w:tcPr>
          <w:p w14:paraId="7CFC6A54" w14:textId="77777777" w:rsidR="00FD6707" w:rsidRDefault="0085014F">
            <w:r>
              <w:t>Problem Analysis</w:t>
            </w:r>
          </w:p>
        </w:tc>
        <w:tc>
          <w:tcPr>
            <w:tcW w:w="1174" w:type="dxa"/>
            <w:vAlign w:val="center"/>
          </w:tcPr>
          <w:p w14:paraId="7A880323" w14:textId="77777777" w:rsidR="00FD6707" w:rsidRDefault="0085014F">
            <w:r>
              <w:t>15%</w:t>
            </w:r>
          </w:p>
        </w:tc>
        <w:tc>
          <w:tcPr>
            <w:tcW w:w="1612" w:type="dxa"/>
            <w:vAlign w:val="center"/>
          </w:tcPr>
          <w:p w14:paraId="4EED41D6"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7F038CC6" w14:textId="77777777" w:rsidR="00FD6707" w:rsidRDefault="0085014F">
            <w:r>
              <w:t>Good understanding with minor gaps</w:t>
            </w:r>
          </w:p>
        </w:tc>
        <w:tc>
          <w:tcPr>
            <w:tcW w:w="1521" w:type="dxa"/>
            <w:vAlign w:val="center"/>
          </w:tcPr>
          <w:p w14:paraId="463C868F" w14:textId="77777777" w:rsidR="00FD6707" w:rsidRDefault="0085014F">
            <w:r>
              <w:t>Basic understanding; some key aspects missing</w:t>
            </w:r>
          </w:p>
        </w:tc>
        <w:tc>
          <w:tcPr>
            <w:tcW w:w="1615" w:type="dxa"/>
            <w:vAlign w:val="center"/>
          </w:tcPr>
          <w:p w14:paraId="1B02F4E4" w14:textId="77777777" w:rsidR="00FD6707" w:rsidRDefault="0085014F">
            <w:r>
              <w:t>Poor or incorrect understanding of the problem</w:t>
            </w:r>
          </w:p>
        </w:tc>
      </w:tr>
      <w:tr w:rsidR="00FD6707" w14:paraId="2F291147" w14:textId="77777777">
        <w:tc>
          <w:tcPr>
            <w:tcW w:w="1622" w:type="dxa"/>
            <w:vAlign w:val="center"/>
          </w:tcPr>
          <w:p w14:paraId="6306B3C9" w14:textId="77777777" w:rsidR="00FD6707" w:rsidRDefault="0085014F">
            <w:r>
              <w:t>Solution Design</w:t>
            </w:r>
          </w:p>
        </w:tc>
        <w:tc>
          <w:tcPr>
            <w:tcW w:w="1174" w:type="dxa"/>
            <w:vAlign w:val="center"/>
          </w:tcPr>
          <w:p w14:paraId="132C161E" w14:textId="77777777" w:rsidR="00FD6707" w:rsidRDefault="0085014F">
            <w:r>
              <w:t>20%</w:t>
            </w:r>
          </w:p>
        </w:tc>
        <w:tc>
          <w:tcPr>
            <w:tcW w:w="1612" w:type="dxa"/>
            <w:vAlign w:val="center"/>
          </w:tcPr>
          <w:p w14:paraId="1D592630" w14:textId="77777777" w:rsidR="00FD6707" w:rsidRDefault="0085014F">
            <w:r>
              <w:t>Innovative, practical, and industry-relevant solution</w:t>
            </w:r>
          </w:p>
        </w:tc>
        <w:tc>
          <w:tcPr>
            <w:tcW w:w="1518" w:type="dxa"/>
            <w:vAlign w:val="center"/>
          </w:tcPr>
          <w:p w14:paraId="001AB624" w14:textId="77777777" w:rsidR="00FD6707" w:rsidRDefault="0085014F">
            <w:r>
              <w:t>Effective solution with minor limitations</w:t>
            </w:r>
          </w:p>
        </w:tc>
        <w:tc>
          <w:tcPr>
            <w:tcW w:w="1521" w:type="dxa"/>
            <w:vAlign w:val="center"/>
          </w:tcPr>
          <w:p w14:paraId="1BCA271F" w14:textId="77777777" w:rsidR="00FD6707" w:rsidRDefault="0085014F">
            <w:r>
              <w:t>Partially suitable solution</w:t>
            </w:r>
          </w:p>
        </w:tc>
        <w:tc>
          <w:tcPr>
            <w:tcW w:w="1615" w:type="dxa"/>
            <w:vAlign w:val="center"/>
          </w:tcPr>
          <w:p w14:paraId="354B91E7" w14:textId="77777777" w:rsidR="00FD6707" w:rsidRDefault="0085014F">
            <w:r>
              <w:t>Inappropriate or unclear solution</w:t>
            </w:r>
          </w:p>
        </w:tc>
      </w:tr>
      <w:tr w:rsidR="00FD6707" w14:paraId="1002D95B" w14:textId="77777777">
        <w:tc>
          <w:tcPr>
            <w:tcW w:w="1622" w:type="dxa"/>
            <w:vAlign w:val="center"/>
          </w:tcPr>
          <w:p w14:paraId="558899C6" w14:textId="77777777" w:rsidR="00FD6707" w:rsidRDefault="0085014F">
            <w:r>
              <w:t>Technical Implementation</w:t>
            </w:r>
          </w:p>
        </w:tc>
        <w:tc>
          <w:tcPr>
            <w:tcW w:w="1174" w:type="dxa"/>
            <w:vAlign w:val="center"/>
          </w:tcPr>
          <w:p w14:paraId="7480179E" w14:textId="77777777" w:rsidR="00FD6707" w:rsidRDefault="0085014F">
            <w:r>
              <w:t>20%</w:t>
            </w:r>
          </w:p>
        </w:tc>
        <w:tc>
          <w:tcPr>
            <w:tcW w:w="1612" w:type="dxa"/>
            <w:vAlign w:val="center"/>
          </w:tcPr>
          <w:p w14:paraId="71170EAB" w14:textId="77777777" w:rsidR="00FD6707" w:rsidRDefault="0085014F">
            <w:r>
              <w:t>Fully functional, accurate, and well-executed implementation</w:t>
            </w:r>
          </w:p>
        </w:tc>
        <w:tc>
          <w:tcPr>
            <w:tcW w:w="1518" w:type="dxa"/>
            <w:vAlign w:val="center"/>
          </w:tcPr>
          <w:p w14:paraId="1C9AA325" w14:textId="77777777" w:rsidR="00FD6707" w:rsidRDefault="0085014F">
            <w:r>
              <w:t>Mostly functional with minor errors</w:t>
            </w:r>
          </w:p>
        </w:tc>
        <w:tc>
          <w:tcPr>
            <w:tcW w:w="1521" w:type="dxa"/>
            <w:vAlign w:val="center"/>
          </w:tcPr>
          <w:p w14:paraId="73718101" w14:textId="77777777" w:rsidR="00FD6707" w:rsidRDefault="0085014F">
            <w:r>
              <w:t>Partially implemented solution</w:t>
            </w:r>
          </w:p>
        </w:tc>
        <w:tc>
          <w:tcPr>
            <w:tcW w:w="1615" w:type="dxa"/>
            <w:vAlign w:val="center"/>
          </w:tcPr>
          <w:p w14:paraId="646EF6E7" w14:textId="77777777" w:rsidR="00FD6707" w:rsidRDefault="0085014F">
            <w:r>
              <w:t>Incomplete or non-functional implementation</w:t>
            </w:r>
          </w:p>
        </w:tc>
      </w:tr>
      <w:tr w:rsidR="00FD6707" w14:paraId="101300A2" w14:textId="77777777">
        <w:tc>
          <w:tcPr>
            <w:tcW w:w="1622" w:type="dxa"/>
            <w:vAlign w:val="center"/>
          </w:tcPr>
          <w:p w14:paraId="58593EF1" w14:textId="77777777" w:rsidR="00FD6707" w:rsidRDefault="0085014F">
            <w:r>
              <w:t>Use of Tools &amp; Technologies</w:t>
            </w:r>
          </w:p>
        </w:tc>
        <w:tc>
          <w:tcPr>
            <w:tcW w:w="1174" w:type="dxa"/>
            <w:vAlign w:val="center"/>
          </w:tcPr>
          <w:p w14:paraId="72D076F1" w14:textId="77777777" w:rsidR="00FD6707" w:rsidRDefault="0085014F">
            <w:r>
              <w:t>10%</w:t>
            </w:r>
          </w:p>
        </w:tc>
        <w:tc>
          <w:tcPr>
            <w:tcW w:w="1612" w:type="dxa"/>
            <w:vAlign w:val="center"/>
          </w:tcPr>
          <w:p w14:paraId="4270021F" w14:textId="77777777" w:rsidR="00FD6707" w:rsidRDefault="0085014F">
            <w:r>
              <w:t>Appropriate and advanced use of relevant tools and technologies</w:t>
            </w:r>
          </w:p>
        </w:tc>
        <w:tc>
          <w:tcPr>
            <w:tcW w:w="1518" w:type="dxa"/>
            <w:vAlign w:val="center"/>
          </w:tcPr>
          <w:p w14:paraId="5E0E41CA" w14:textId="77777777" w:rsidR="00FD6707" w:rsidRDefault="0085014F">
            <w:r>
              <w:t>Correct use of tools</w:t>
            </w:r>
          </w:p>
        </w:tc>
        <w:tc>
          <w:tcPr>
            <w:tcW w:w="1521" w:type="dxa"/>
            <w:vAlign w:val="center"/>
          </w:tcPr>
          <w:p w14:paraId="63FEDD1D" w14:textId="77777777" w:rsidR="00FD6707" w:rsidRDefault="0085014F">
            <w:r>
              <w:t>Limited or basic use of tools</w:t>
            </w:r>
          </w:p>
        </w:tc>
        <w:tc>
          <w:tcPr>
            <w:tcW w:w="1615" w:type="dxa"/>
            <w:vAlign w:val="center"/>
          </w:tcPr>
          <w:p w14:paraId="43758F9B" w14:textId="77777777" w:rsidR="00FD6707" w:rsidRDefault="0085014F">
            <w:r>
              <w:t>Incorrect or no use of tools</w:t>
            </w:r>
          </w:p>
        </w:tc>
      </w:tr>
      <w:tr w:rsidR="00FD6707" w14:paraId="3160B937" w14:textId="77777777">
        <w:tc>
          <w:tcPr>
            <w:tcW w:w="1622" w:type="dxa"/>
            <w:vAlign w:val="center"/>
          </w:tcPr>
          <w:p w14:paraId="440BF9BA" w14:textId="77777777" w:rsidR="00FD6707" w:rsidRDefault="0085014F">
            <w:r>
              <w:t>Problem-Solving Approach</w:t>
            </w:r>
          </w:p>
        </w:tc>
        <w:tc>
          <w:tcPr>
            <w:tcW w:w="1174" w:type="dxa"/>
            <w:vAlign w:val="center"/>
          </w:tcPr>
          <w:p w14:paraId="1A783B3A" w14:textId="77777777" w:rsidR="00FD6707" w:rsidRDefault="0085014F">
            <w:r>
              <w:t>10%</w:t>
            </w:r>
          </w:p>
        </w:tc>
        <w:tc>
          <w:tcPr>
            <w:tcW w:w="1612" w:type="dxa"/>
            <w:vAlign w:val="center"/>
          </w:tcPr>
          <w:p w14:paraId="1184CDB4" w14:textId="77777777" w:rsidR="00FD6707" w:rsidRDefault="0085014F">
            <w:r>
              <w:t>Logical, systematic, and well-structured approach</w:t>
            </w:r>
          </w:p>
        </w:tc>
        <w:tc>
          <w:tcPr>
            <w:tcW w:w="1518" w:type="dxa"/>
            <w:vAlign w:val="center"/>
          </w:tcPr>
          <w:p w14:paraId="2ED43D9F" w14:textId="77777777" w:rsidR="00FD6707" w:rsidRDefault="0085014F">
            <w:r>
              <w:t>Mostly logical approach</w:t>
            </w:r>
          </w:p>
        </w:tc>
        <w:tc>
          <w:tcPr>
            <w:tcW w:w="1521" w:type="dxa"/>
            <w:vAlign w:val="center"/>
          </w:tcPr>
          <w:p w14:paraId="1F4CBE54" w14:textId="77777777" w:rsidR="00FD6707" w:rsidRDefault="0085014F">
            <w:r>
              <w:t>Somewhat disorganized approach</w:t>
            </w:r>
          </w:p>
        </w:tc>
        <w:tc>
          <w:tcPr>
            <w:tcW w:w="1615" w:type="dxa"/>
            <w:vAlign w:val="center"/>
          </w:tcPr>
          <w:p w14:paraId="5E2E4D84" w14:textId="77777777" w:rsidR="00FD6707" w:rsidRDefault="0085014F">
            <w:r>
              <w:t>No clear approach</w:t>
            </w:r>
          </w:p>
        </w:tc>
      </w:tr>
      <w:tr w:rsidR="00FD6707" w14:paraId="29FDC3D7" w14:textId="77777777">
        <w:tc>
          <w:tcPr>
            <w:tcW w:w="1622" w:type="dxa"/>
            <w:vAlign w:val="center"/>
          </w:tcPr>
          <w:p w14:paraId="66AE3AE9" w14:textId="77777777" w:rsidR="00FD6707" w:rsidRDefault="0085014F">
            <w:r>
              <w:t>Innovation &amp; Creativity</w:t>
            </w:r>
          </w:p>
        </w:tc>
        <w:tc>
          <w:tcPr>
            <w:tcW w:w="1174" w:type="dxa"/>
            <w:vAlign w:val="center"/>
          </w:tcPr>
          <w:p w14:paraId="4516E4DF" w14:textId="77777777" w:rsidR="00FD6707" w:rsidRDefault="0085014F">
            <w:r>
              <w:t>10%</w:t>
            </w:r>
          </w:p>
        </w:tc>
        <w:tc>
          <w:tcPr>
            <w:tcW w:w="1612" w:type="dxa"/>
            <w:vAlign w:val="center"/>
          </w:tcPr>
          <w:p w14:paraId="1A570BE4" w14:textId="77777777" w:rsidR="00FD6707" w:rsidRDefault="0085014F">
            <w:r>
              <w:t>Highly creative and original solution</w:t>
            </w:r>
          </w:p>
        </w:tc>
        <w:tc>
          <w:tcPr>
            <w:tcW w:w="1518" w:type="dxa"/>
            <w:vAlign w:val="center"/>
          </w:tcPr>
          <w:p w14:paraId="186FEB3E" w14:textId="77777777" w:rsidR="00FD6707" w:rsidRDefault="0085014F">
            <w:r>
              <w:t>Some creativity</w:t>
            </w:r>
          </w:p>
        </w:tc>
        <w:tc>
          <w:tcPr>
            <w:tcW w:w="1521" w:type="dxa"/>
            <w:vAlign w:val="center"/>
          </w:tcPr>
          <w:p w14:paraId="18A072F5" w14:textId="77777777" w:rsidR="00FD6707" w:rsidRDefault="0085014F">
            <w:r>
              <w:t>Limited originality</w:t>
            </w:r>
          </w:p>
        </w:tc>
        <w:tc>
          <w:tcPr>
            <w:tcW w:w="1615" w:type="dxa"/>
            <w:vAlign w:val="center"/>
          </w:tcPr>
          <w:p w14:paraId="5E66D4C7" w14:textId="77777777" w:rsidR="00FD6707" w:rsidRDefault="0085014F">
            <w:r>
              <w:t>No creativity</w:t>
            </w:r>
          </w:p>
        </w:tc>
      </w:tr>
      <w:tr w:rsidR="00FD6707" w14:paraId="3A3A515C" w14:textId="77777777">
        <w:tc>
          <w:tcPr>
            <w:tcW w:w="1622" w:type="dxa"/>
            <w:vAlign w:val="center"/>
          </w:tcPr>
          <w:p w14:paraId="074ED804" w14:textId="77777777" w:rsidR="00FD6707" w:rsidRDefault="0085014F">
            <w:r>
              <w:t>Testing &amp; Validation</w:t>
            </w:r>
          </w:p>
        </w:tc>
        <w:tc>
          <w:tcPr>
            <w:tcW w:w="1174" w:type="dxa"/>
            <w:vAlign w:val="center"/>
          </w:tcPr>
          <w:p w14:paraId="76C1BACF" w14:textId="77777777" w:rsidR="00FD6707" w:rsidRDefault="0085014F">
            <w:r>
              <w:t>5%</w:t>
            </w:r>
          </w:p>
        </w:tc>
        <w:tc>
          <w:tcPr>
            <w:tcW w:w="1612" w:type="dxa"/>
            <w:vAlign w:val="center"/>
          </w:tcPr>
          <w:p w14:paraId="0128A199" w14:textId="77777777" w:rsidR="00FD6707" w:rsidRDefault="0085014F">
            <w:r>
              <w:t>Thorough testing with real-world scenarios</w:t>
            </w:r>
          </w:p>
        </w:tc>
        <w:tc>
          <w:tcPr>
            <w:tcW w:w="1518" w:type="dxa"/>
            <w:vAlign w:val="center"/>
          </w:tcPr>
          <w:p w14:paraId="0ECC0A94" w14:textId="77777777" w:rsidR="00FD6707" w:rsidRDefault="0085014F">
            <w:r>
              <w:t>Adequate testing</w:t>
            </w:r>
          </w:p>
        </w:tc>
        <w:tc>
          <w:tcPr>
            <w:tcW w:w="1521" w:type="dxa"/>
            <w:vAlign w:val="center"/>
          </w:tcPr>
          <w:p w14:paraId="44BE98BF" w14:textId="77777777" w:rsidR="00FD6707" w:rsidRDefault="0085014F">
            <w:r>
              <w:t>Minimal testing</w:t>
            </w:r>
          </w:p>
        </w:tc>
        <w:tc>
          <w:tcPr>
            <w:tcW w:w="1615" w:type="dxa"/>
            <w:vAlign w:val="center"/>
          </w:tcPr>
          <w:p w14:paraId="5EF6B994" w14:textId="77777777" w:rsidR="00FD6707" w:rsidRDefault="0085014F">
            <w:r>
              <w:t>No testing</w:t>
            </w:r>
          </w:p>
        </w:tc>
      </w:tr>
      <w:tr w:rsidR="00FD6707" w14:paraId="71E116F8" w14:textId="77777777">
        <w:tc>
          <w:tcPr>
            <w:tcW w:w="1622" w:type="dxa"/>
            <w:vAlign w:val="center"/>
          </w:tcPr>
          <w:p w14:paraId="6A501428" w14:textId="77777777" w:rsidR="00FD6707" w:rsidRDefault="0085014F">
            <w:r>
              <w:t>Documentation &amp; Presentation</w:t>
            </w:r>
          </w:p>
        </w:tc>
        <w:tc>
          <w:tcPr>
            <w:tcW w:w="1174" w:type="dxa"/>
            <w:vAlign w:val="center"/>
          </w:tcPr>
          <w:p w14:paraId="1D22254A" w14:textId="77777777" w:rsidR="00FD6707" w:rsidRDefault="0085014F">
            <w:r>
              <w:t>5%</w:t>
            </w:r>
          </w:p>
        </w:tc>
        <w:tc>
          <w:tcPr>
            <w:tcW w:w="1612" w:type="dxa"/>
            <w:vAlign w:val="center"/>
          </w:tcPr>
          <w:p w14:paraId="41FD4ACB" w14:textId="77777777" w:rsidR="00FD6707" w:rsidRDefault="0085014F">
            <w:r>
              <w:t>Clear, professional, and well-documented</w:t>
            </w:r>
          </w:p>
        </w:tc>
        <w:tc>
          <w:tcPr>
            <w:tcW w:w="1518" w:type="dxa"/>
            <w:vAlign w:val="center"/>
          </w:tcPr>
          <w:p w14:paraId="2D2B2F74" w14:textId="77777777" w:rsidR="00FD6707" w:rsidRDefault="0085014F">
            <w:r>
              <w:t>Good documentation</w:t>
            </w:r>
          </w:p>
        </w:tc>
        <w:tc>
          <w:tcPr>
            <w:tcW w:w="1521" w:type="dxa"/>
            <w:vAlign w:val="center"/>
          </w:tcPr>
          <w:p w14:paraId="6CC84995" w14:textId="77777777" w:rsidR="00FD6707" w:rsidRDefault="0085014F">
            <w:r>
              <w:t>Basic documentation</w:t>
            </w:r>
          </w:p>
        </w:tc>
        <w:tc>
          <w:tcPr>
            <w:tcW w:w="1615" w:type="dxa"/>
            <w:vAlign w:val="center"/>
          </w:tcPr>
          <w:p w14:paraId="5ABBCE2A" w14:textId="77777777" w:rsidR="00FD6707" w:rsidRDefault="0085014F">
            <w:r>
              <w:t>Poor or no documentation</w:t>
            </w:r>
          </w:p>
        </w:tc>
      </w:tr>
      <w:tr w:rsidR="00FD6707" w14:paraId="568DEB12" w14:textId="77777777">
        <w:tc>
          <w:tcPr>
            <w:tcW w:w="1622" w:type="dxa"/>
            <w:vAlign w:val="center"/>
          </w:tcPr>
          <w:p w14:paraId="633B0FA5" w14:textId="77777777" w:rsidR="00FD6707" w:rsidRDefault="0085014F">
            <w:r>
              <w:t>Teamwork / Collaboration</w:t>
            </w:r>
          </w:p>
        </w:tc>
        <w:tc>
          <w:tcPr>
            <w:tcW w:w="1174" w:type="dxa"/>
            <w:vAlign w:val="center"/>
          </w:tcPr>
          <w:p w14:paraId="6BD407FA" w14:textId="77777777" w:rsidR="00FD6707" w:rsidRDefault="0085014F">
            <w:r>
              <w:t>5%</w:t>
            </w:r>
          </w:p>
        </w:tc>
        <w:tc>
          <w:tcPr>
            <w:tcW w:w="1612" w:type="dxa"/>
            <w:vAlign w:val="center"/>
          </w:tcPr>
          <w:p w14:paraId="4042F642" w14:textId="77777777" w:rsidR="00FD6707" w:rsidRDefault="0085014F">
            <w:r>
              <w:t>Excellent coordination and contribution (if team-based)</w:t>
            </w:r>
          </w:p>
        </w:tc>
        <w:tc>
          <w:tcPr>
            <w:tcW w:w="1518" w:type="dxa"/>
            <w:vAlign w:val="center"/>
          </w:tcPr>
          <w:p w14:paraId="63EE264E" w14:textId="77777777" w:rsidR="00FD6707" w:rsidRDefault="0085014F">
            <w:r>
              <w:t>Good collaboration</w:t>
            </w:r>
          </w:p>
        </w:tc>
        <w:tc>
          <w:tcPr>
            <w:tcW w:w="1521" w:type="dxa"/>
            <w:vAlign w:val="center"/>
          </w:tcPr>
          <w:p w14:paraId="4240607E" w14:textId="77777777" w:rsidR="00FD6707" w:rsidRDefault="0085014F">
            <w:r>
              <w:t>Limited participation</w:t>
            </w:r>
          </w:p>
        </w:tc>
        <w:tc>
          <w:tcPr>
            <w:tcW w:w="1615" w:type="dxa"/>
            <w:vAlign w:val="center"/>
          </w:tcPr>
          <w:p w14:paraId="3AC299AA" w14:textId="77777777" w:rsidR="00FD6707" w:rsidRDefault="0085014F">
            <w:r>
              <w:t>No collaboration or contribution</w:t>
            </w:r>
          </w:p>
        </w:tc>
      </w:tr>
    </w:tbl>
    <w:p w14:paraId="1D7FE2FD" w14:textId="77777777" w:rsidR="00FD6707" w:rsidRDefault="00FD6707" w:rsidP="009A3762">
      <w:pPr>
        <w:jc w:val="center"/>
        <w:rPr>
          <w:b/>
          <w:bCs/>
          <w:sz w:val="34"/>
          <w:szCs w:val="34"/>
        </w:rPr>
      </w:pPr>
    </w:p>
    <w:p w14:paraId="5EFCC4C3" w14:textId="77777777" w:rsidR="00D048BB" w:rsidRDefault="00D048BB" w:rsidP="00D048BB">
      <w:pPr>
        <w:rPr>
          <w:b/>
          <w:bCs/>
          <w:sz w:val="34"/>
          <w:szCs w:val="34"/>
        </w:rPr>
      </w:pPr>
    </w:p>
    <w:p w14:paraId="34376EF6" w14:textId="77777777" w:rsidR="00D048BB" w:rsidRDefault="00D048BB" w:rsidP="00D048BB">
      <w:pPr>
        <w:rPr>
          <w:b/>
          <w:bCs/>
          <w:sz w:val="34"/>
          <w:szCs w:val="34"/>
        </w:rPr>
      </w:pPr>
    </w:p>
    <w:p w14:paraId="752F661A" w14:textId="77777777" w:rsidR="00D048BB" w:rsidRPr="00D048BB" w:rsidRDefault="00D048BB" w:rsidP="00D048BB">
      <w:pPr>
        <w:rPr>
          <w:b/>
          <w:bCs/>
          <w:sz w:val="44"/>
          <w:szCs w:val="44"/>
        </w:rPr>
      </w:pPr>
      <w:r w:rsidRPr="00D048BB">
        <w:rPr>
          <w:b/>
          <w:bCs/>
          <w:sz w:val="44"/>
          <w:szCs w:val="44"/>
        </w:rPr>
        <w:t>Industry Problem-Solving Task – Answers</w:t>
      </w:r>
    </w:p>
    <w:p w14:paraId="59CA8334" w14:textId="77777777" w:rsidR="00D048BB" w:rsidRPr="00D048BB" w:rsidRDefault="00D048BB" w:rsidP="00D048BB">
      <w:pPr>
        <w:rPr>
          <w:b/>
          <w:bCs/>
          <w:sz w:val="44"/>
          <w:szCs w:val="44"/>
        </w:rPr>
      </w:pPr>
    </w:p>
    <w:p w14:paraId="366CEEDA" w14:textId="77777777" w:rsidR="00D048BB" w:rsidRPr="00D048BB" w:rsidRDefault="00D048BB" w:rsidP="00D048BB">
      <w:pPr>
        <w:rPr>
          <w:b/>
          <w:bCs/>
          <w:sz w:val="36"/>
          <w:szCs w:val="36"/>
        </w:rPr>
      </w:pPr>
      <w:r w:rsidRPr="00D048BB">
        <w:rPr>
          <w:b/>
          <w:bCs/>
          <w:sz w:val="44"/>
          <w:szCs w:val="44"/>
        </w:rPr>
        <w:t xml:space="preserve">1. </w:t>
      </w:r>
      <w:r w:rsidRPr="00D048BB">
        <w:rPr>
          <w:b/>
          <w:bCs/>
          <w:sz w:val="36"/>
          <w:szCs w:val="36"/>
        </w:rPr>
        <w:t>Startup Office (20 Employees)</w:t>
      </w:r>
    </w:p>
    <w:p w14:paraId="0C140155" w14:textId="77777777" w:rsidR="00D048BB" w:rsidRPr="00AC7103" w:rsidRDefault="00D048BB" w:rsidP="00D048BB">
      <w:pPr>
        <w:rPr>
          <w:sz w:val="32"/>
          <w:szCs w:val="32"/>
        </w:rPr>
      </w:pPr>
      <w:r w:rsidRPr="00AC7103">
        <w:rPr>
          <w:sz w:val="32"/>
          <w:szCs w:val="32"/>
        </w:rPr>
        <w:t>Recommended Topology: Star Topology</w:t>
      </w:r>
    </w:p>
    <w:p w14:paraId="7984D59D" w14:textId="77777777" w:rsidR="00D048BB" w:rsidRPr="00AC7103" w:rsidRDefault="00D048BB" w:rsidP="00D048BB">
      <w:pPr>
        <w:rPr>
          <w:sz w:val="32"/>
          <w:szCs w:val="32"/>
        </w:rPr>
      </w:pPr>
    </w:p>
    <w:p w14:paraId="7683CF13" w14:textId="276219CF" w:rsidR="00D048BB" w:rsidRPr="00AC7103" w:rsidRDefault="00D048BB" w:rsidP="00D048BB">
      <w:pPr>
        <w:rPr>
          <w:sz w:val="32"/>
          <w:szCs w:val="32"/>
        </w:rPr>
      </w:pPr>
      <w:r w:rsidRPr="00AC7103">
        <w:rPr>
          <w:b/>
          <w:bCs/>
          <w:sz w:val="32"/>
          <w:szCs w:val="32"/>
        </w:rPr>
        <w:t>Network Devices:</w:t>
      </w:r>
    </w:p>
    <w:p w14:paraId="39AC0AC2" w14:textId="77777777" w:rsidR="00D048BB" w:rsidRPr="00AC7103" w:rsidRDefault="00D048BB" w:rsidP="00D048BB">
      <w:pPr>
        <w:numPr>
          <w:ilvl w:val="0"/>
          <w:numId w:val="2"/>
        </w:numPr>
        <w:rPr>
          <w:sz w:val="32"/>
          <w:szCs w:val="32"/>
        </w:rPr>
      </w:pPr>
      <w:r w:rsidRPr="00AC7103">
        <w:rPr>
          <w:sz w:val="32"/>
          <w:szCs w:val="32"/>
        </w:rPr>
        <w:t xml:space="preserve">24-port Layer 2/Layer 3 Managed Switch </w:t>
      </w:r>
    </w:p>
    <w:p w14:paraId="18257BE3" w14:textId="77777777" w:rsidR="00D048BB" w:rsidRPr="00AC7103" w:rsidRDefault="00D048BB" w:rsidP="00D048BB">
      <w:pPr>
        <w:numPr>
          <w:ilvl w:val="0"/>
          <w:numId w:val="2"/>
        </w:numPr>
        <w:rPr>
          <w:sz w:val="32"/>
          <w:szCs w:val="32"/>
        </w:rPr>
      </w:pPr>
      <w:r w:rsidRPr="00AC7103">
        <w:rPr>
          <w:sz w:val="32"/>
          <w:szCs w:val="32"/>
        </w:rPr>
        <w:t xml:space="preserve">Router/Firewall </w:t>
      </w:r>
    </w:p>
    <w:p w14:paraId="710E6AE9" w14:textId="77777777" w:rsidR="00D048BB" w:rsidRPr="00AC7103" w:rsidRDefault="00D048BB" w:rsidP="00D048BB">
      <w:pPr>
        <w:numPr>
          <w:ilvl w:val="0"/>
          <w:numId w:val="2"/>
        </w:numPr>
        <w:rPr>
          <w:sz w:val="32"/>
          <w:szCs w:val="32"/>
        </w:rPr>
      </w:pPr>
      <w:r w:rsidRPr="00AC7103">
        <w:rPr>
          <w:sz w:val="32"/>
          <w:szCs w:val="32"/>
        </w:rPr>
        <w:t xml:space="preserve">Wi-Fi Access Point </w:t>
      </w:r>
    </w:p>
    <w:p w14:paraId="5128565E" w14:textId="77777777" w:rsidR="00D048BB" w:rsidRPr="00AC7103" w:rsidRDefault="00D048BB" w:rsidP="00D048BB">
      <w:pPr>
        <w:numPr>
          <w:ilvl w:val="0"/>
          <w:numId w:val="2"/>
        </w:numPr>
        <w:rPr>
          <w:sz w:val="32"/>
          <w:szCs w:val="32"/>
        </w:rPr>
      </w:pPr>
      <w:r w:rsidRPr="00AC7103">
        <w:rPr>
          <w:sz w:val="32"/>
          <w:szCs w:val="32"/>
        </w:rPr>
        <w:t xml:space="preserve">PCs, Printers, VoIP Phones </w:t>
      </w:r>
    </w:p>
    <w:p w14:paraId="492D9B1E" w14:textId="77777777" w:rsidR="00D048BB" w:rsidRPr="00AC7103" w:rsidRDefault="00D048BB" w:rsidP="00D048BB">
      <w:pPr>
        <w:rPr>
          <w:sz w:val="32"/>
          <w:szCs w:val="32"/>
        </w:rPr>
      </w:pPr>
    </w:p>
    <w:p w14:paraId="13863961" w14:textId="7803E9CF" w:rsidR="00D048BB" w:rsidRPr="00AC7103" w:rsidRDefault="00D048BB" w:rsidP="00D048BB">
      <w:pPr>
        <w:rPr>
          <w:b/>
          <w:bCs/>
          <w:sz w:val="32"/>
          <w:szCs w:val="32"/>
        </w:rPr>
      </w:pPr>
      <w:r w:rsidRPr="00AC7103">
        <w:rPr>
          <w:b/>
          <w:bCs/>
          <w:sz w:val="32"/>
          <w:szCs w:val="32"/>
        </w:rPr>
        <w:t>Cable Used:</w:t>
      </w:r>
    </w:p>
    <w:p w14:paraId="1F5400ED" w14:textId="77777777" w:rsidR="00D048BB" w:rsidRPr="00AC7103" w:rsidRDefault="00D048BB" w:rsidP="00D048BB">
      <w:pPr>
        <w:numPr>
          <w:ilvl w:val="0"/>
          <w:numId w:val="3"/>
        </w:numPr>
        <w:rPr>
          <w:sz w:val="32"/>
          <w:szCs w:val="32"/>
        </w:rPr>
      </w:pPr>
      <w:r w:rsidRPr="00AC7103">
        <w:rPr>
          <w:sz w:val="32"/>
          <w:szCs w:val="32"/>
        </w:rPr>
        <w:t xml:space="preserve">Cat6 UTP Cable (Gigabit Ethernet) </w:t>
      </w:r>
    </w:p>
    <w:p w14:paraId="473CE0EC" w14:textId="77777777" w:rsidR="00D048BB" w:rsidRPr="00AC7103" w:rsidRDefault="00D048BB" w:rsidP="00D048BB">
      <w:pPr>
        <w:rPr>
          <w:sz w:val="32"/>
          <w:szCs w:val="32"/>
        </w:rPr>
      </w:pPr>
    </w:p>
    <w:p w14:paraId="74B450E5" w14:textId="75A49D8B" w:rsidR="00D048BB" w:rsidRPr="00AC7103" w:rsidRDefault="00D048BB" w:rsidP="00D048BB">
      <w:pPr>
        <w:rPr>
          <w:b/>
          <w:bCs/>
          <w:sz w:val="32"/>
          <w:szCs w:val="32"/>
        </w:rPr>
      </w:pPr>
      <w:r w:rsidRPr="00AC7103">
        <w:rPr>
          <w:b/>
          <w:bCs/>
          <w:sz w:val="32"/>
          <w:szCs w:val="32"/>
        </w:rPr>
        <w:t>Advantages:</w:t>
      </w:r>
    </w:p>
    <w:p w14:paraId="4490685D" w14:textId="77777777" w:rsidR="00D048BB" w:rsidRPr="00AC7103" w:rsidRDefault="00D048BB" w:rsidP="00D048BB">
      <w:pPr>
        <w:numPr>
          <w:ilvl w:val="0"/>
          <w:numId w:val="4"/>
        </w:numPr>
        <w:rPr>
          <w:sz w:val="32"/>
          <w:szCs w:val="32"/>
        </w:rPr>
      </w:pPr>
      <w:r w:rsidRPr="00AC7103">
        <w:rPr>
          <w:sz w:val="32"/>
          <w:szCs w:val="32"/>
        </w:rPr>
        <w:t xml:space="preserve">Easy to install and manage. </w:t>
      </w:r>
    </w:p>
    <w:p w14:paraId="73008555" w14:textId="77777777" w:rsidR="00D048BB" w:rsidRPr="00AC7103" w:rsidRDefault="00D048BB" w:rsidP="00D048BB">
      <w:pPr>
        <w:numPr>
          <w:ilvl w:val="0"/>
          <w:numId w:val="4"/>
        </w:numPr>
        <w:rPr>
          <w:sz w:val="32"/>
          <w:szCs w:val="32"/>
        </w:rPr>
      </w:pPr>
      <w:r w:rsidRPr="00AC7103">
        <w:rPr>
          <w:sz w:val="32"/>
          <w:szCs w:val="32"/>
        </w:rPr>
        <w:t xml:space="preserve">If one cable fails, only that device is affected. </w:t>
      </w:r>
    </w:p>
    <w:p w14:paraId="76080E01" w14:textId="77777777" w:rsidR="00D048BB" w:rsidRPr="00AC7103" w:rsidRDefault="00D048BB" w:rsidP="00D048BB">
      <w:pPr>
        <w:numPr>
          <w:ilvl w:val="0"/>
          <w:numId w:val="4"/>
        </w:numPr>
        <w:rPr>
          <w:sz w:val="32"/>
          <w:szCs w:val="32"/>
        </w:rPr>
      </w:pPr>
      <w:r w:rsidRPr="00AC7103">
        <w:rPr>
          <w:sz w:val="32"/>
          <w:szCs w:val="32"/>
        </w:rPr>
        <w:t xml:space="preserve">Easy to add new devices. </w:t>
      </w:r>
    </w:p>
    <w:p w14:paraId="2E0E2D95" w14:textId="77777777" w:rsidR="00D048BB" w:rsidRPr="00AC7103" w:rsidRDefault="00D048BB" w:rsidP="00D048BB">
      <w:pPr>
        <w:numPr>
          <w:ilvl w:val="0"/>
          <w:numId w:val="4"/>
        </w:numPr>
        <w:rPr>
          <w:b/>
          <w:bCs/>
          <w:sz w:val="32"/>
          <w:szCs w:val="32"/>
        </w:rPr>
      </w:pPr>
      <w:r w:rsidRPr="00AC7103">
        <w:rPr>
          <w:sz w:val="32"/>
          <w:szCs w:val="32"/>
        </w:rPr>
        <w:t>Centralized troubleshooting.</w:t>
      </w:r>
      <w:r w:rsidRPr="00AC7103">
        <w:rPr>
          <w:b/>
          <w:bCs/>
          <w:sz w:val="32"/>
          <w:szCs w:val="32"/>
        </w:rPr>
        <w:t xml:space="preserve"> </w:t>
      </w:r>
    </w:p>
    <w:p w14:paraId="70F77249" w14:textId="058D884B" w:rsidR="00D048BB" w:rsidRPr="00AC7103" w:rsidRDefault="00D048BB" w:rsidP="00D048BB">
      <w:pPr>
        <w:rPr>
          <w:b/>
          <w:bCs/>
          <w:sz w:val="32"/>
          <w:szCs w:val="32"/>
        </w:rPr>
      </w:pPr>
    </w:p>
    <w:p w14:paraId="5078B499" w14:textId="77777777" w:rsidR="00D048BB" w:rsidRPr="00AC7103" w:rsidRDefault="00D048BB" w:rsidP="00D048BB">
      <w:pPr>
        <w:rPr>
          <w:b/>
          <w:bCs/>
          <w:sz w:val="32"/>
          <w:szCs w:val="32"/>
        </w:rPr>
      </w:pPr>
    </w:p>
    <w:p w14:paraId="5C9D936F" w14:textId="2A6CBAB3" w:rsidR="00D048BB" w:rsidRPr="00AC7103" w:rsidRDefault="00D048BB" w:rsidP="00D048BB">
      <w:pPr>
        <w:jc w:val="both"/>
        <w:rPr>
          <w:sz w:val="32"/>
          <w:szCs w:val="32"/>
        </w:rPr>
      </w:pPr>
      <w:r w:rsidRPr="00AC7103">
        <w:rPr>
          <w:sz w:val="32"/>
          <w:szCs w:val="32"/>
        </w:rPr>
        <w:t xml:space="preserve">For a 20-person startup, the most suitable choice is the Star Topology because all computers and network devices are connected to a central switch. A 24-port Layer 2/Layer 3 managed switch is placed at the </w:t>
      </w:r>
      <w:proofErr w:type="spellStart"/>
      <w:r w:rsidRPr="00AC7103">
        <w:rPr>
          <w:sz w:val="32"/>
          <w:szCs w:val="32"/>
        </w:rPr>
        <w:t>center</w:t>
      </w:r>
      <w:proofErr w:type="spellEnd"/>
      <w:r w:rsidRPr="00AC7103">
        <w:rPr>
          <w:sz w:val="32"/>
          <w:szCs w:val="32"/>
        </w:rPr>
        <w:t xml:space="preserve"> of the network to connect workstations, printers, VoIP phones, and other devices while leaving extra ports for future expansion. Each device is connected using Cat6 UTP cables, which support Gigabit Ethernet speeds up to 100 meters and provide reliable high-speed communication. The central switch is connected to a router/firewall that manages internet access, DHCP, NAT, and network security. A Wi-Fi access point connected to the switch provides wireless connectivity for laptops and mobile devices. The major advantage of this topology is that if one cable or workstation fails, only that particular device is affected while the remaining devices continue to operate normally. The centralized design also simplifies network management, troubleshooting, and future expansion.</w:t>
      </w:r>
    </w:p>
    <w:p w14:paraId="5FE84D75" w14:textId="06C99C26" w:rsidR="00D048BB" w:rsidRPr="00AC7103" w:rsidRDefault="00D048BB" w:rsidP="00D048BB">
      <w:pPr>
        <w:rPr>
          <w:b/>
          <w:bCs/>
          <w:sz w:val="36"/>
          <w:szCs w:val="36"/>
        </w:rPr>
      </w:pPr>
      <w:r w:rsidRPr="00AC7103">
        <w:rPr>
          <w:b/>
          <w:bCs/>
          <w:sz w:val="36"/>
          <w:szCs w:val="36"/>
        </w:rPr>
        <w:t>2. Bank Network</w:t>
      </w:r>
    </w:p>
    <w:p w14:paraId="6DF073EB" w14:textId="77777777" w:rsidR="00D048BB" w:rsidRPr="00AC7103" w:rsidRDefault="00D048BB" w:rsidP="00D048BB">
      <w:pPr>
        <w:rPr>
          <w:sz w:val="32"/>
          <w:szCs w:val="32"/>
        </w:rPr>
      </w:pPr>
      <w:r w:rsidRPr="00AC7103">
        <w:rPr>
          <w:sz w:val="32"/>
          <w:szCs w:val="32"/>
        </w:rPr>
        <w:t>Recommended Topology: Full Mesh / Partial Mesh Topology</w:t>
      </w:r>
    </w:p>
    <w:p w14:paraId="2EE8B3BE" w14:textId="77777777" w:rsidR="00AC7103" w:rsidRDefault="00AC7103" w:rsidP="00D048BB">
      <w:pPr>
        <w:rPr>
          <w:b/>
          <w:bCs/>
          <w:sz w:val="32"/>
          <w:szCs w:val="32"/>
        </w:rPr>
      </w:pPr>
    </w:p>
    <w:p w14:paraId="3C9BE639" w14:textId="16895E05" w:rsidR="00D048BB" w:rsidRPr="00AC7103" w:rsidRDefault="00D048BB" w:rsidP="00D048BB">
      <w:pPr>
        <w:rPr>
          <w:sz w:val="32"/>
          <w:szCs w:val="32"/>
        </w:rPr>
      </w:pPr>
      <w:r w:rsidRPr="00AC7103">
        <w:rPr>
          <w:b/>
          <w:bCs/>
          <w:sz w:val="32"/>
          <w:szCs w:val="32"/>
        </w:rPr>
        <w:t>Network Devices</w:t>
      </w:r>
      <w:r w:rsidRPr="00AC7103">
        <w:rPr>
          <w:sz w:val="32"/>
          <w:szCs w:val="32"/>
        </w:rPr>
        <w:t>:</w:t>
      </w:r>
    </w:p>
    <w:p w14:paraId="43DBE941" w14:textId="77777777" w:rsidR="00D048BB" w:rsidRPr="00AC7103" w:rsidRDefault="00D048BB" w:rsidP="00D048BB">
      <w:pPr>
        <w:numPr>
          <w:ilvl w:val="0"/>
          <w:numId w:val="5"/>
        </w:numPr>
        <w:rPr>
          <w:sz w:val="32"/>
          <w:szCs w:val="32"/>
        </w:rPr>
      </w:pPr>
      <w:r w:rsidRPr="00AC7103">
        <w:rPr>
          <w:sz w:val="32"/>
          <w:szCs w:val="32"/>
        </w:rPr>
        <w:t xml:space="preserve">Dual Enterprise Routers </w:t>
      </w:r>
    </w:p>
    <w:p w14:paraId="66904691" w14:textId="77777777" w:rsidR="00D048BB" w:rsidRPr="00AC7103" w:rsidRDefault="00D048BB" w:rsidP="00D048BB">
      <w:pPr>
        <w:numPr>
          <w:ilvl w:val="0"/>
          <w:numId w:val="5"/>
        </w:numPr>
        <w:rPr>
          <w:sz w:val="32"/>
          <w:szCs w:val="32"/>
        </w:rPr>
      </w:pPr>
      <w:r w:rsidRPr="00AC7103">
        <w:rPr>
          <w:sz w:val="32"/>
          <w:szCs w:val="32"/>
        </w:rPr>
        <w:t xml:space="preserve">Core Switches </w:t>
      </w:r>
    </w:p>
    <w:p w14:paraId="47F00E5A" w14:textId="77777777" w:rsidR="00D048BB" w:rsidRPr="00AC7103" w:rsidRDefault="00D048BB" w:rsidP="00D048BB">
      <w:pPr>
        <w:numPr>
          <w:ilvl w:val="0"/>
          <w:numId w:val="5"/>
        </w:numPr>
        <w:rPr>
          <w:sz w:val="32"/>
          <w:szCs w:val="32"/>
        </w:rPr>
      </w:pPr>
      <w:r w:rsidRPr="00AC7103">
        <w:rPr>
          <w:sz w:val="32"/>
          <w:szCs w:val="32"/>
        </w:rPr>
        <w:t xml:space="preserve">Firewalls </w:t>
      </w:r>
    </w:p>
    <w:p w14:paraId="5F637F31" w14:textId="77777777" w:rsidR="00D048BB" w:rsidRPr="00AC7103" w:rsidRDefault="00D048BB" w:rsidP="00D048BB">
      <w:pPr>
        <w:numPr>
          <w:ilvl w:val="0"/>
          <w:numId w:val="5"/>
        </w:numPr>
        <w:rPr>
          <w:sz w:val="32"/>
          <w:szCs w:val="32"/>
        </w:rPr>
      </w:pPr>
      <w:r w:rsidRPr="00AC7103">
        <w:rPr>
          <w:sz w:val="32"/>
          <w:szCs w:val="32"/>
        </w:rPr>
        <w:t xml:space="preserve">Servers </w:t>
      </w:r>
    </w:p>
    <w:p w14:paraId="0713553E" w14:textId="77777777" w:rsidR="00D048BB" w:rsidRPr="00AC7103" w:rsidRDefault="00D048BB" w:rsidP="00D048BB">
      <w:pPr>
        <w:numPr>
          <w:ilvl w:val="0"/>
          <w:numId w:val="5"/>
        </w:numPr>
        <w:rPr>
          <w:sz w:val="32"/>
          <w:szCs w:val="32"/>
        </w:rPr>
      </w:pPr>
      <w:r w:rsidRPr="00AC7103">
        <w:rPr>
          <w:sz w:val="32"/>
          <w:szCs w:val="32"/>
        </w:rPr>
        <w:t xml:space="preserve">UPS and RAID Storage </w:t>
      </w:r>
    </w:p>
    <w:p w14:paraId="48AE4B2A" w14:textId="77777777" w:rsidR="00AC7103" w:rsidRDefault="00AC7103" w:rsidP="00D048BB">
      <w:pPr>
        <w:rPr>
          <w:b/>
          <w:bCs/>
          <w:sz w:val="32"/>
          <w:szCs w:val="32"/>
        </w:rPr>
      </w:pPr>
    </w:p>
    <w:p w14:paraId="0BB9E838" w14:textId="30445644" w:rsidR="00D048BB" w:rsidRPr="00AC7103" w:rsidRDefault="00D048BB" w:rsidP="00D048BB">
      <w:pPr>
        <w:rPr>
          <w:b/>
          <w:bCs/>
          <w:sz w:val="32"/>
          <w:szCs w:val="32"/>
        </w:rPr>
      </w:pPr>
      <w:r w:rsidRPr="00AC7103">
        <w:rPr>
          <w:b/>
          <w:bCs/>
          <w:sz w:val="32"/>
          <w:szCs w:val="32"/>
        </w:rPr>
        <w:t>Cable Used:</w:t>
      </w:r>
    </w:p>
    <w:p w14:paraId="760E64C3" w14:textId="77777777" w:rsidR="00D048BB" w:rsidRPr="00AC7103" w:rsidRDefault="00D048BB" w:rsidP="00D048BB">
      <w:pPr>
        <w:numPr>
          <w:ilvl w:val="0"/>
          <w:numId w:val="6"/>
        </w:numPr>
        <w:rPr>
          <w:sz w:val="32"/>
          <w:szCs w:val="32"/>
        </w:rPr>
      </w:pPr>
      <w:r w:rsidRPr="00AC7103">
        <w:rPr>
          <w:sz w:val="32"/>
          <w:szCs w:val="32"/>
        </w:rPr>
        <w:t xml:space="preserve">Fiber Optic Cable (Single-mode or </w:t>
      </w:r>
      <w:proofErr w:type="gramStart"/>
      <w:r w:rsidRPr="00AC7103">
        <w:rPr>
          <w:sz w:val="32"/>
          <w:szCs w:val="32"/>
        </w:rPr>
        <w:t>Multi-mode</w:t>
      </w:r>
      <w:proofErr w:type="gramEnd"/>
      <w:r w:rsidRPr="00AC7103">
        <w:rPr>
          <w:sz w:val="32"/>
          <w:szCs w:val="32"/>
        </w:rPr>
        <w:t xml:space="preserve">) </w:t>
      </w:r>
    </w:p>
    <w:p w14:paraId="7C8F9B2E" w14:textId="77777777" w:rsidR="00AC7103" w:rsidRDefault="00AC7103" w:rsidP="00D048BB">
      <w:pPr>
        <w:rPr>
          <w:sz w:val="32"/>
          <w:szCs w:val="32"/>
        </w:rPr>
      </w:pPr>
    </w:p>
    <w:p w14:paraId="213C846D" w14:textId="618669A4" w:rsidR="00D048BB" w:rsidRPr="00AC7103" w:rsidRDefault="00D048BB" w:rsidP="00D048BB">
      <w:pPr>
        <w:rPr>
          <w:b/>
          <w:bCs/>
          <w:sz w:val="32"/>
          <w:szCs w:val="32"/>
        </w:rPr>
      </w:pPr>
      <w:r w:rsidRPr="00AC7103">
        <w:rPr>
          <w:b/>
          <w:bCs/>
          <w:sz w:val="32"/>
          <w:szCs w:val="32"/>
        </w:rPr>
        <w:t>Advantages:</w:t>
      </w:r>
    </w:p>
    <w:p w14:paraId="29B11F8B" w14:textId="77777777" w:rsidR="00D048BB" w:rsidRPr="00AC7103" w:rsidRDefault="00D048BB" w:rsidP="00D048BB">
      <w:pPr>
        <w:numPr>
          <w:ilvl w:val="0"/>
          <w:numId w:val="7"/>
        </w:numPr>
        <w:rPr>
          <w:sz w:val="32"/>
          <w:szCs w:val="32"/>
        </w:rPr>
      </w:pPr>
      <w:r w:rsidRPr="00AC7103">
        <w:rPr>
          <w:sz w:val="32"/>
          <w:szCs w:val="32"/>
        </w:rPr>
        <w:t xml:space="preserve">Near-zero downtime. </w:t>
      </w:r>
    </w:p>
    <w:p w14:paraId="0B13D816" w14:textId="77777777" w:rsidR="00D048BB" w:rsidRPr="00AC7103" w:rsidRDefault="00D048BB" w:rsidP="00D048BB">
      <w:pPr>
        <w:numPr>
          <w:ilvl w:val="0"/>
          <w:numId w:val="7"/>
        </w:numPr>
        <w:rPr>
          <w:sz w:val="32"/>
          <w:szCs w:val="32"/>
        </w:rPr>
      </w:pPr>
      <w:r w:rsidRPr="00AC7103">
        <w:rPr>
          <w:sz w:val="32"/>
          <w:szCs w:val="32"/>
        </w:rPr>
        <w:t xml:space="preserve">Multiple backup paths. </w:t>
      </w:r>
    </w:p>
    <w:p w14:paraId="13558D80" w14:textId="77777777" w:rsidR="00D048BB" w:rsidRPr="00AC7103" w:rsidRDefault="00D048BB" w:rsidP="00D048BB">
      <w:pPr>
        <w:numPr>
          <w:ilvl w:val="0"/>
          <w:numId w:val="7"/>
        </w:numPr>
        <w:rPr>
          <w:sz w:val="32"/>
          <w:szCs w:val="32"/>
        </w:rPr>
      </w:pPr>
      <w:r w:rsidRPr="00AC7103">
        <w:rPr>
          <w:sz w:val="32"/>
          <w:szCs w:val="32"/>
        </w:rPr>
        <w:t xml:space="preserve">Automatic rerouting using OSPF/BGP. </w:t>
      </w:r>
    </w:p>
    <w:p w14:paraId="5422223E" w14:textId="77777777" w:rsidR="00D048BB" w:rsidRPr="00AC7103" w:rsidRDefault="00D048BB" w:rsidP="00D048BB">
      <w:pPr>
        <w:numPr>
          <w:ilvl w:val="0"/>
          <w:numId w:val="7"/>
        </w:numPr>
        <w:rPr>
          <w:sz w:val="34"/>
          <w:szCs w:val="34"/>
        </w:rPr>
      </w:pPr>
      <w:r w:rsidRPr="00AC7103">
        <w:rPr>
          <w:sz w:val="32"/>
          <w:szCs w:val="32"/>
        </w:rPr>
        <w:t>High security and reliability</w:t>
      </w:r>
      <w:r w:rsidRPr="00AC7103">
        <w:rPr>
          <w:sz w:val="34"/>
          <w:szCs w:val="34"/>
        </w:rPr>
        <w:t xml:space="preserve">. </w:t>
      </w:r>
    </w:p>
    <w:p w14:paraId="3C888DF3" w14:textId="697BB8FB" w:rsidR="00D048BB" w:rsidRDefault="00D048BB" w:rsidP="00D048BB">
      <w:pPr>
        <w:rPr>
          <w:b/>
          <w:bCs/>
          <w:sz w:val="34"/>
          <w:szCs w:val="34"/>
        </w:rPr>
      </w:pPr>
    </w:p>
    <w:p w14:paraId="6FFEF1B0" w14:textId="77777777" w:rsidR="00AC7103" w:rsidRDefault="00AC7103" w:rsidP="00D048BB">
      <w:pPr>
        <w:rPr>
          <w:b/>
          <w:bCs/>
          <w:sz w:val="34"/>
          <w:szCs w:val="34"/>
        </w:rPr>
      </w:pPr>
    </w:p>
    <w:p w14:paraId="43E3F06A" w14:textId="0372614C" w:rsidR="00AC7103" w:rsidRPr="00AC7103" w:rsidRDefault="00AC7103" w:rsidP="00AC7103">
      <w:pPr>
        <w:jc w:val="both"/>
        <w:rPr>
          <w:sz w:val="32"/>
          <w:szCs w:val="32"/>
        </w:rPr>
      </w:pPr>
      <w:r w:rsidRPr="00AC7103">
        <w:rPr>
          <w:sz w:val="32"/>
          <w:szCs w:val="32"/>
        </w:rPr>
        <w:t xml:space="preserve">For a bank, where uninterrupted service is critical, a Full Mesh or Partial Mesh Topology is the best solution. In this topology, all important network devices such as core routers, multilayer switches, firewalls, and servers are connected through multiple redundant links. Banks generally use dual enterprise routers (such as Cisco ASR or Juniper MX series) with BGP routing to provide redundant internet connections. The backbone uses </w:t>
      </w:r>
      <w:proofErr w:type="spellStart"/>
      <w:r w:rsidRPr="00AC7103">
        <w:rPr>
          <w:sz w:val="32"/>
          <w:szCs w:val="32"/>
        </w:rPr>
        <w:t>fiber</w:t>
      </w:r>
      <w:proofErr w:type="spellEnd"/>
      <w:r w:rsidRPr="00AC7103">
        <w:rPr>
          <w:sz w:val="32"/>
          <w:szCs w:val="32"/>
        </w:rPr>
        <w:t xml:space="preserve"> optic cables (single-mode for long distances and multi-mode for data </w:t>
      </w:r>
      <w:proofErr w:type="spellStart"/>
      <w:r w:rsidRPr="00AC7103">
        <w:rPr>
          <w:sz w:val="32"/>
          <w:szCs w:val="32"/>
        </w:rPr>
        <w:t>centers</w:t>
      </w:r>
      <w:proofErr w:type="spellEnd"/>
      <w:r w:rsidRPr="00AC7103">
        <w:rPr>
          <w:sz w:val="32"/>
          <w:szCs w:val="32"/>
        </w:rPr>
        <w:t>) because they provide very high bandwidth, low latency, and immunity to electromagnetic interference. Additional components such as UPS systems, redundant power supplies, and RAID storage increase reliability. If one network link or device fails, routing protocols like OSPF or BGP automatically redirect traffic through another available path within milliseconds. This ensures continuous banking operations, maintains data integrity, and satisfies strict uptime requirements.</w:t>
      </w:r>
    </w:p>
    <w:p w14:paraId="222B2A6D" w14:textId="77777777" w:rsidR="00AC7103" w:rsidRPr="00AC7103" w:rsidRDefault="00AC7103" w:rsidP="00AC7103">
      <w:pPr>
        <w:jc w:val="both"/>
        <w:rPr>
          <w:sz w:val="32"/>
          <w:szCs w:val="32"/>
        </w:rPr>
      </w:pPr>
    </w:p>
    <w:p w14:paraId="4CBDDF3A" w14:textId="77777777" w:rsidR="00AC7103" w:rsidRPr="00AC7103" w:rsidRDefault="00AC7103" w:rsidP="00AC7103">
      <w:pPr>
        <w:jc w:val="both"/>
        <w:rPr>
          <w:sz w:val="32"/>
          <w:szCs w:val="32"/>
        </w:rPr>
      </w:pPr>
    </w:p>
    <w:p w14:paraId="5DBA6C8E" w14:textId="6D075111" w:rsidR="00D048BB" w:rsidRPr="00D048BB" w:rsidRDefault="00D048BB" w:rsidP="00D048BB">
      <w:pPr>
        <w:rPr>
          <w:b/>
          <w:bCs/>
          <w:sz w:val="34"/>
          <w:szCs w:val="34"/>
        </w:rPr>
      </w:pPr>
      <w:r w:rsidRPr="00D048BB">
        <w:rPr>
          <w:b/>
          <w:bCs/>
          <w:sz w:val="34"/>
          <w:szCs w:val="34"/>
        </w:rPr>
        <w:t>3. Small Classroom Lab</w:t>
      </w:r>
    </w:p>
    <w:p w14:paraId="53E37627" w14:textId="77777777" w:rsidR="00D048BB" w:rsidRPr="00AC7103" w:rsidRDefault="00D048BB" w:rsidP="00D048BB">
      <w:pPr>
        <w:rPr>
          <w:sz w:val="34"/>
          <w:szCs w:val="34"/>
        </w:rPr>
      </w:pPr>
      <w:r w:rsidRPr="00AC7103">
        <w:rPr>
          <w:sz w:val="34"/>
          <w:szCs w:val="34"/>
        </w:rPr>
        <w:t>Recommended Topology: Bus Topology</w:t>
      </w:r>
    </w:p>
    <w:p w14:paraId="229C58A0" w14:textId="77777777" w:rsidR="00AC7103" w:rsidRDefault="00AC7103" w:rsidP="00D048BB">
      <w:pPr>
        <w:rPr>
          <w:sz w:val="34"/>
          <w:szCs w:val="34"/>
        </w:rPr>
      </w:pPr>
    </w:p>
    <w:p w14:paraId="58388597" w14:textId="02BCDDF9" w:rsidR="00D048BB" w:rsidRPr="00AC7103" w:rsidRDefault="00D048BB" w:rsidP="00D048BB">
      <w:pPr>
        <w:rPr>
          <w:b/>
          <w:bCs/>
          <w:sz w:val="34"/>
          <w:szCs w:val="34"/>
        </w:rPr>
      </w:pPr>
      <w:r w:rsidRPr="00AC7103">
        <w:rPr>
          <w:b/>
          <w:bCs/>
          <w:sz w:val="34"/>
          <w:szCs w:val="34"/>
        </w:rPr>
        <w:t>Network Devices:</w:t>
      </w:r>
    </w:p>
    <w:p w14:paraId="0B69E061" w14:textId="77777777" w:rsidR="00D048BB" w:rsidRPr="00AC7103" w:rsidRDefault="00D048BB" w:rsidP="00D048BB">
      <w:pPr>
        <w:numPr>
          <w:ilvl w:val="0"/>
          <w:numId w:val="8"/>
        </w:numPr>
        <w:rPr>
          <w:sz w:val="32"/>
          <w:szCs w:val="32"/>
        </w:rPr>
      </w:pPr>
      <w:r w:rsidRPr="00AC7103">
        <w:rPr>
          <w:sz w:val="32"/>
          <w:szCs w:val="32"/>
        </w:rPr>
        <w:t xml:space="preserve">Coaxial Cable (RG-58) with BNC Connectors and Terminators </w:t>
      </w:r>
    </w:p>
    <w:p w14:paraId="77D199A4" w14:textId="77777777" w:rsidR="00D048BB" w:rsidRPr="00AC7103" w:rsidRDefault="00D048BB" w:rsidP="00D048BB">
      <w:pPr>
        <w:numPr>
          <w:ilvl w:val="0"/>
          <w:numId w:val="8"/>
        </w:numPr>
        <w:rPr>
          <w:sz w:val="32"/>
          <w:szCs w:val="32"/>
        </w:rPr>
      </w:pPr>
      <w:r w:rsidRPr="00AC7103">
        <w:rPr>
          <w:i/>
          <w:iCs/>
          <w:sz w:val="32"/>
          <w:szCs w:val="32"/>
        </w:rPr>
        <w:t>(or)</w:t>
      </w:r>
      <w:r w:rsidRPr="00AC7103">
        <w:rPr>
          <w:sz w:val="32"/>
          <w:szCs w:val="32"/>
        </w:rPr>
        <w:t xml:space="preserve"> Low-cost Unmanaged Switch with Cat5e/Cat6 </w:t>
      </w:r>
    </w:p>
    <w:p w14:paraId="2B930579" w14:textId="77777777" w:rsidR="00AC7103" w:rsidRDefault="00AC7103" w:rsidP="00D048BB">
      <w:pPr>
        <w:rPr>
          <w:sz w:val="34"/>
          <w:szCs w:val="34"/>
        </w:rPr>
      </w:pPr>
    </w:p>
    <w:p w14:paraId="3F000F74" w14:textId="6300AA52" w:rsidR="00D048BB" w:rsidRPr="00AC7103" w:rsidRDefault="00D048BB" w:rsidP="00D048BB">
      <w:pPr>
        <w:rPr>
          <w:b/>
          <w:bCs/>
          <w:sz w:val="34"/>
          <w:szCs w:val="34"/>
        </w:rPr>
      </w:pPr>
      <w:r w:rsidRPr="00AC7103">
        <w:rPr>
          <w:b/>
          <w:bCs/>
          <w:sz w:val="34"/>
          <w:szCs w:val="34"/>
        </w:rPr>
        <w:t>Advantages:</w:t>
      </w:r>
    </w:p>
    <w:p w14:paraId="005DBE1F" w14:textId="77777777" w:rsidR="00D048BB" w:rsidRPr="00AC7103" w:rsidRDefault="00D048BB" w:rsidP="00D048BB">
      <w:pPr>
        <w:numPr>
          <w:ilvl w:val="0"/>
          <w:numId w:val="9"/>
        </w:numPr>
        <w:rPr>
          <w:sz w:val="32"/>
          <w:szCs w:val="32"/>
        </w:rPr>
      </w:pPr>
      <w:r w:rsidRPr="00AC7103">
        <w:rPr>
          <w:sz w:val="32"/>
          <w:szCs w:val="32"/>
        </w:rPr>
        <w:t xml:space="preserve">Very low installation cost. </w:t>
      </w:r>
    </w:p>
    <w:p w14:paraId="27534ABC" w14:textId="77777777" w:rsidR="00D048BB" w:rsidRPr="00AC7103" w:rsidRDefault="00D048BB" w:rsidP="00D048BB">
      <w:pPr>
        <w:numPr>
          <w:ilvl w:val="0"/>
          <w:numId w:val="9"/>
        </w:numPr>
        <w:rPr>
          <w:sz w:val="32"/>
          <w:szCs w:val="32"/>
        </w:rPr>
      </w:pPr>
      <w:r w:rsidRPr="00AC7103">
        <w:rPr>
          <w:sz w:val="32"/>
          <w:szCs w:val="32"/>
        </w:rPr>
        <w:t xml:space="preserve">Simple setup. </w:t>
      </w:r>
    </w:p>
    <w:p w14:paraId="4166CCDD" w14:textId="77777777" w:rsidR="00D048BB" w:rsidRPr="00AC7103" w:rsidRDefault="00D048BB" w:rsidP="00D048BB">
      <w:pPr>
        <w:numPr>
          <w:ilvl w:val="0"/>
          <w:numId w:val="9"/>
        </w:numPr>
        <w:rPr>
          <w:sz w:val="34"/>
          <w:szCs w:val="34"/>
        </w:rPr>
      </w:pPr>
      <w:r w:rsidRPr="00AC7103">
        <w:rPr>
          <w:sz w:val="32"/>
          <w:szCs w:val="32"/>
        </w:rPr>
        <w:t>Suitable for small classroom networks</w:t>
      </w:r>
      <w:r w:rsidRPr="00AC7103">
        <w:rPr>
          <w:sz w:val="34"/>
          <w:szCs w:val="34"/>
        </w:rPr>
        <w:t xml:space="preserve">. </w:t>
      </w:r>
    </w:p>
    <w:p w14:paraId="1FCE15DA" w14:textId="77777777" w:rsidR="00D048BB" w:rsidRPr="00AC7103" w:rsidRDefault="00D048BB" w:rsidP="00D048BB">
      <w:pPr>
        <w:rPr>
          <w:b/>
          <w:bCs/>
          <w:sz w:val="34"/>
          <w:szCs w:val="34"/>
        </w:rPr>
      </w:pPr>
      <w:r w:rsidRPr="00AC7103">
        <w:rPr>
          <w:b/>
          <w:bCs/>
          <w:sz w:val="34"/>
          <w:szCs w:val="34"/>
        </w:rPr>
        <w:t>Limitation:</w:t>
      </w:r>
    </w:p>
    <w:p w14:paraId="4028FE53" w14:textId="77777777" w:rsidR="00D048BB" w:rsidRPr="00AC7103" w:rsidRDefault="00D048BB" w:rsidP="00D048BB">
      <w:pPr>
        <w:numPr>
          <w:ilvl w:val="0"/>
          <w:numId w:val="10"/>
        </w:numPr>
        <w:rPr>
          <w:sz w:val="32"/>
          <w:szCs w:val="32"/>
        </w:rPr>
      </w:pPr>
      <w:r w:rsidRPr="00AC7103">
        <w:rPr>
          <w:sz w:val="32"/>
          <w:szCs w:val="32"/>
        </w:rPr>
        <w:t xml:space="preserve">If the main cable fails, the whole network stops. </w:t>
      </w:r>
    </w:p>
    <w:p w14:paraId="7FB17D7B" w14:textId="77777777" w:rsidR="00D048BB" w:rsidRPr="00AC7103" w:rsidRDefault="00D048BB" w:rsidP="00D048BB">
      <w:pPr>
        <w:numPr>
          <w:ilvl w:val="0"/>
          <w:numId w:val="10"/>
        </w:numPr>
        <w:rPr>
          <w:sz w:val="34"/>
          <w:szCs w:val="34"/>
        </w:rPr>
      </w:pPr>
      <w:r w:rsidRPr="00AC7103">
        <w:rPr>
          <w:sz w:val="32"/>
          <w:szCs w:val="32"/>
        </w:rPr>
        <w:t>Data collisions may occur</w:t>
      </w:r>
      <w:r w:rsidRPr="00AC7103">
        <w:rPr>
          <w:sz w:val="34"/>
          <w:szCs w:val="34"/>
        </w:rPr>
        <w:t xml:space="preserve">. </w:t>
      </w:r>
    </w:p>
    <w:p w14:paraId="5727D4E3" w14:textId="2C41356A" w:rsidR="00D048BB" w:rsidRDefault="00D048BB" w:rsidP="00D048BB">
      <w:pPr>
        <w:rPr>
          <w:sz w:val="34"/>
          <w:szCs w:val="34"/>
        </w:rPr>
      </w:pPr>
    </w:p>
    <w:p w14:paraId="23733749" w14:textId="654232F9" w:rsidR="00AC7103" w:rsidRPr="00AC7103" w:rsidRDefault="00AC7103" w:rsidP="00AC7103">
      <w:pPr>
        <w:jc w:val="both"/>
        <w:rPr>
          <w:sz w:val="32"/>
          <w:szCs w:val="32"/>
        </w:rPr>
      </w:pPr>
      <w:r w:rsidRPr="00AC7103">
        <w:rPr>
          <w:sz w:val="32"/>
          <w:szCs w:val="32"/>
        </w:rPr>
        <w:t>For a small classroom computer laboratory with a limited budget, the Bus Topology provides a cost-effective solution. All computers share a common communication cable, reducing the need for expensive networking hardware. A traditional implementation uses RG-58 coaxial cable, BNC connectors, T-connectors, and 50-ohm terminators placed at both ends of the cable to prevent signal reflection. In a modern implementation, a low-cost 8-port or 16-port unmanaged switch with Cat5e or Cat6 cables may be used while still maintaining a simple and economical design. This topology is suitable for internet browsing, classroom activities, and basic file sharing. However, a major limitation is that if the backbone cable fails, the entire network becomes unavailable, and data collisions may occur when multiple systems communicate simultaneously. Despite these drawbacks, it remains an economical choice for small educational environments.</w:t>
      </w:r>
    </w:p>
    <w:p w14:paraId="70FB0410" w14:textId="77777777" w:rsidR="00AC7103" w:rsidRPr="00AC7103" w:rsidRDefault="00AC7103" w:rsidP="00AC7103">
      <w:pPr>
        <w:jc w:val="both"/>
        <w:rPr>
          <w:sz w:val="32"/>
          <w:szCs w:val="32"/>
        </w:rPr>
      </w:pPr>
    </w:p>
    <w:p w14:paraId="06DB812C" w14:textId="77777777" w:rsidR="00AC7103" w:rsidRDefault="00AC7103" w:rsidP="00D048BB">
      <w:pPr>
        <w:rPr>
          <w:b/>
          <w:bCs/>
          <w:sz w:val="34"/>
          <w:szCs w:val="34"/>
        </w:rPr>
      </w:pPr>
    </w:p>
    <w:p w14:paraId="7DDDC847" w14:textId="77777777" w:rsidR="00AC7103" w:rsidRDefault="00AC7103" w:rsidP="00D048BB">
      <w:pPr>
        <w:rPr>
          <w:b/>
          <w:bCs/>
          <w:sz w:val="34"/>
          <w:szCs w:val="34"/>
        </w:rPr>
      </w:pPr>
    </w:p>
    <w:p w14:paraId="3B77D663" w14:textId="77777777" w:rsidR="00AC7103" w:rsidRDefault="00AC7103" w:rsidP="00D048BB">
      <w:pPr>
        <w:rPr>
          <w:b/>
          <w:bCs/>
          <w:sz w:val="34"/>
          <w:szCs w:val="34"/>
        </w:rPr>
      </w:pPr>
    </w:p>
    <w:p w14:paraId="622A01F3" w14:textId="77777777" w:rsidR="00AC7103" w:rsidRDefault="00AC7103" w:rsidP="00D048BB">
      <w:pPr>
        <w:rPr>
          <w:b/>
          <w:bCs/>
          <w:sz w:val="34"/>
          <w:szCs w:val="34"/>
        </w:rPr>
      </w:pPr>
    </w:p>
    <w:p w14:paraId="2275FA2C" w14:textId="77777777" w:rsidR="00AC7103" w:rsidRDefault="00AC7103" w:rsidP="00D048BB">
      <w:pPr>
        <w:rPr>
          <w:b/>
          <w:bCs/>
          <w:sz w:val="34"/>
          <w:szCs w:val="34"/>
        </w:rPr>
      </w:pPr>
    </w:p>
    <w:p w14:paraId="6A6C05E6" w14:textId="77777777" w:rsidR="00AC7103" w:rsidRDefault="00AC7103" w:rsidP="00D048BB">
      <w:pPr>
        <w:rPr>
          <w:b/>
          <w:bCs/>
          <w:sz w:val="34"/>
          <w:szCs w:val="34"/>
        </w:rPr>
      </w:pPr>
    </w:p>
    <w:p w14:paraId="2E1EF663" w14:textId="6E55BE22" w:rsidR="00D048BB" w:rsidRPr="00D048BB" w:rsidRDefault="00D048BB" w:rsidP="00D048BB">
      <w:pPr>
        <w:rPr>
          <w:b/>
          <w:bCs/>
          <w:sz w:val="34"/>
          <w:szCs w:val="34"/>
        </w:rPr>
      </w:pPr>
      <w:r w:rsidRPr="00D048BB">
        <w:rPr>
          <w:b/>
          <w:bCs/>
          <w:sz w:val="34"/>
          <w:szCs w:val="34"/>
        </w:rPr>
        <w:t>4. Large University Campus</w:t>
      </w:r>
    </w:p>
    <w:p w14:paraId="74DEF958" w14:textId="77777777" w:rsidR="00D048BB" w:rsidRPr="00AC7103" w:rsidRDefault="00D048BB" w:rsidP="00D048BB">
      <w:pPr>
        <w:rPr>
          <w:sz w:val="32"/>
          <w:szCs w:val="32"/>
        </w:rPr>
      </w:pPr>
      <w:r w:rsidRPr="00AC7103">
        <w:rPr>
          <w:sz w:val="32"/>
          <w:szCs w:val="32"/>
        </w:rPr>
        <w:t>Recommended Topology: Hybrid Topology</w:t>
      </w:r>
    </w:p>
    <w:p w14:paraId="1B2F7F28" w14:textId="77777777" w:rsidR="00AC7103" w:rsidRDefault="00AC7103" w:rsidP="00D048BB">
      <w:pPr>
        <w:rPr>
          <w:sz w:val="32"/>
          <w:szCs w:val="32"/>
        </w:rPr>
      </w:pPr>
    </w:p>
    <w:p w14:paraId="2910ACD1" w14:textId="704B7E0C" w:rsidR="00D048BB" w:rsidRPr="00AC7103" w:rsidRDefault="00D048BB" w:rsidP="00D048BB">
      <w:pPr>
        <w:rPr>
          <w:b/>
          <w:bCs/>
          <w:sz w:val="32"/>
          <w:szCs w:val="32"/>
        </w:rPr>
      </w:pPr>
      <w:r w:rsidRPr="00AC7103">
        <w:rPr>
          <w:b/>
          <w:bCs/>
          <w:sz w:val="32"/>
          <w:szCs w:val="32"/>
        </w:rPr>
        <w:t>Network Devices:</w:t>
      </w:r>
    </w:p>
    <w:p w14:paraId="7FC28D89" w14:textId="77777777" w:rsidR="00D048BB" w:rsidRPr="00AC7103" w:rsidRDefault="00D048BB" w:rsidP="00D048BB">
      <w:pPr>
        <w:numPr>
          <w:ilvl w:val="0"/>
          <w:numId w:val="11"/>
        </w:numPr>
        <w:rPr>
          <w:sz w:val="32"/>
          <w:szCs w:val="32"/>
        </w:rPr>
      </w:pPr>
      <w:r w:rsidRPr="00AC7103">
        <w:rPr>
          <w:sz w:val="32"/>
          <w:szCs w:val="32"/>
        </w:rPr>
        <w:t xml:space="preserve">Core Routers </w:t>
      </w:r>
    </w:p>
    <w:p w14:paraId="65BCC923" w14:textId="77777777" w:rsidR="00D048BB" w:rsidRPr="00AC7103" w:rsidRDefault="00D048BB" w:rsidP="00D048BB">
      <w:pPr>
        <w:numPr>
          <w:ilvl w:val="0"/>
          <w:numId w:val="11"/>
        </w:numPr>
        <w:rPr>
          <w:sz w:val="32"/>
          <w:szCs w:val="32"/>
        </w:rPr>
      </w:pPr>
      <w:r w:rsidRPr="00AC7103">
        <w:rPr>
          <w:sz w:val="32"/>
          <w:szCs w:val="32"/>
        </w:rPr>
        <w:t xml:space="preserve">Layer 3 Core Switches </w:t>
      </w:r>
    </w:p>
    <w:p w14:paraId="167D3409" w14:textId="77777777" w:rsidR="00D048BB" w:rsidRPr="00AC7103" w:rsidRDefault="00D048BB" w:rsidP="00D048BB">
      <w:pPr>
        <w:numPr>
          <w:ilvl w:val="0"/>
          <w:numId w:val="11"/>
        </w:numPr>
        <w:rPr>
          <w:sz w:val="32"/>
          <w:szCs w:val="32"/>
        </w:rPr>
      </w:pPr>
      <w:r w:rsidRPr="00AC7103">
        <w:rPr>
          <w:sz w:val="32"/>
          <w:szCs w:val="32"/>
        </w:rPr>
        <w:t xml:space="preserve">Distribution Switches </w:t>
      </w:r>
    </w:p>
    <w:p w14:paraId="5C41FB75" w14:textId="77777777" w:rsidR="00D048BB" w:rsidRPr="00AC7103" w:rsidRDefault="00D048BB" w:rsidP="00D048BB">
      <w:pPr>
        <w:numPr>
          <w:ilvl w:val="0"/>
          <w:numId w:val="11"/>
        </w:numPr>
        <w:rPr>
          <w:sz w:val="32"/>
          <w:szCs w:val="32"/>
        </w:rPr>
      </w:pPr>
      <w:r w:rsidRPr="00AC7103">
        <w:rPr>
          <w:sz w:val="32"/>
          <w:szCs w:val="32"/>
        </w:rPr>
        <w:t xml:space="preserve">Access Switches </w:t>
      </w:r>
    </w:p>
    <w:p w14:paraId="6A58AE90" w14:textId="77777777" w:rsidR="00D048BB" w:rsidRPr="00AC7103" w:rsidRDefault="00D048BB" w:rsidP="00D048BB">
      <w:pPr>
        <w:numPr>
          <w:ilvl w:val="0"/>
          <w:numId w:val="11"/>
        </w:numPr>
        <w:rPr>
          <w:sz w:val="32"/>
          <w:szCs w:val="32"/>
        </w:rPr>
      </w:pPr>
      <w:r w:rsidRPr="00AC7103">
        <w:rPr>
          <w:sz w:val="32"/>
          <w:szCs w:val="32"/>
        </w:rPr>
        <w:t xml:space="preserve">Wireless Access Points </w:t>
      </w:r>
    </w:p>
    <w:p w14:paraId="10C10A15" w14:textId="77777777" w:rsidR="00AC7103" w:rsidRDefault="00AC7103" w:rsidP="00D048BB">
      <w:pPr>
        <w:rPr>
          <w:b/>
          <w:bCs/>
          <w:sz w:val="32"/>
          <w:szCs w:val="32"/>
        </w:rPr>
      </w:pPr>
    </w:p>
    <w:p w14:paraId="672DBC34" w14:textId="4D2B49F5" w:rsidR="00D048BB" w:rsidRPr="00AC7103" w:rsidRDefault="00D048BB" w:rsidP="00D048BB">
      <w:pPr>
        <w:rPr>
          <w:b/>
          <w:bCs/>
          <w:sz w:val="32"/>
          <w:szCs w:val="32"/>
        </w:rPr>
      </w:pPr>
      <w:r w:rsidRPr="00AC7103">
        <w:rPr>
          <w:b/>
          <w:bCs/>
          <w:sz w:val="32"/>
          <w:szCs w:val="32"/>
        </w:rPr>
        <w:t>Cable Used:</w:t>
      </w:r>
    </w:p>
    <w:p w14:paraId="6099F453" w14:textId="77777777" w:rsidR="00D048BB" w:rsidRPr="00AC7103" w:rsidRDefault="00D048BB" w:rsidP="00D048BB">
      <w:pPr>
        <w:numPr>
          <w:ilvl w:val="0"/>
          <w:numId w:val="12"/>
        </w:numPr>
        <w:rPr>
          <w:sz w:val="32"/>
          <w:szCs w:val="32"/>
        </w:rPr>
      </w:pPr>
      <w:r w:rsidRPr="00AC7103">
        <w:rPr>
          <w:sz w:val="32"/>
          <w:szCs w:val="32"/>
        </w:rPr>
        <w:t xml:space="preserve">Fiber Optic Cable (10 Gbps/40 Gbps) </w:t>
      </w:r>
    </w:p>
    <w:p w14:paraId="0D3F0167" w14:textId="77777777" w:rsidR="00D048BB" w:rsidRPr="00AC7103" w:rsidRDefault="00D048BB" w:rsidP="00D048BB">
      <w:pPr>
        <w:numPr>
          <w:ilvl w:val="0"/>
          <w:numId w:val="12"/>
        </w:numPr>
        <w:rPr>
          <w:sz w:val="32"/>
          <w:szCs w:val="32"/>
        </w:rPr>
      </w:pPr>
      <w:r w:rsidRPr="00AC7103">
        <w:rPr>
          <w:sz w:val="32"/>
          <w:szCs w:val="32"/>
        </w:rPr>
        <w:t xml:space="preserve">Cat6 UTP Cable </w:t>
      </w:r>
    </w:p>
    <w:p w14:paraId="45257973" w14:textId="58AC8572" w:rsidR="00D048BB" w:rsidRPr="00AC7103" w:rsidRDefault="00D048BB" w:rsidP="00D048BB">
      <w:pPr>
        <w:rPr>
          <w:b/>
          <w:bCs/>
          <w:sz w:val="32"/>
          <w:szCs w:val="32"/>
        </w:rPr>
      </w:pPr>
      <w:r w:rsidRPr="00AC7103">
        <w:rPr>
          <w:b/>
          <w:bCs/>
          <w:sz w:val="32"/>
          <w:szCs w:val="32"/>
        </w:rPr>
        <w:t>Advantages:</w:t>
      </w:r>
    </w:p>
    <w:p w14:paraId="49B110FC" w14:textId="77777777" w:rsidR="00D048BB" w:rsidRPr="00AC7103" w:rsidRDefault="00D048BB" w:rsidP="00D048BB">
      <w:pPr>
        <w:numPr>
          <w:ilvl w:val="0"/>
          <w:numId w:val="13"/>
        </w:numPr>
        <w:rPr>
          <w:sz w:val="32"/>
          <w:szCs w:val="32"/>
        </w:rPr>
      </w:pPr>
      <w:r w:rsidRPr="00AC7103">
        <w:rPr>
          <w:sz w:val="32"/>
          <w:szCs w:val="32"/>
        </w:rPr>
        <w:t xml:space="preserve">High scalability. </w:t>
      </w:r>
    </w:p>
    <w:p w14:paraId="28E57614" w14:textId="77777777" w:rsidR="00D048BB" w:rsidRPr="00AC7103" w:rsidRDefault="00D048BB" w:rsidP="00D048BB">
      <w:pPr>
        <w:numPr>
          <w:ilvl w:val="0"/>
          <w:numId w:val="13"/>
        </w:numPr>
        <w:rPr>
          <w:sz w:val="32"/>
          <w:szCs w:val="32"/>
        </w:rPr>
      </w:pPr>
      <w:r w:rsidRPr="00AC7103">
        <w:rPr>
          <w:sz w:val="32"/>
          <w:szCs w:val="32"/>
        </w:rPr>
        <w:t xml:space="preserve">Redundant backbone for reliability. </w:t>
      </w:r>
    </w:p>
    <w:p w14:paraId="05EFB1A4" w14:textId="77777777" w:rsidR="00D048BB" w:rsidRPr="00AC7103" w:rsidRDefault="00D048BB" w:rsidP="00D048BB">
      <w:pPr>
        <w:numPr>
          <w:ilvl w:val="0"/>
          <w:numId w:val="13"/>
        </w:numPr>
        <w:rPr>
          <w:sz w:val="32"/>
          <w:szCs w:val="32"/>
        </w:rPr>
      </w:pPr>
      <w:r w:rsidRPr="00AC7103">
        <w:rPr>
          <w:sz w:val="32"/>
          <w:szCs w:val="32"/>
        </w:rPr>
        <w:t xml:space="preserve">Easy to add new buildings. </w:t>
      </w:r>
    </w:p>
    <w:p w14:paraId="577E81EC" w14:textId="77777777" w:rsidR="00D048BB" w:rsidRPr="00AC7103" w:rsidRDefault="00D048BB" w:rsidP="00D048BB">
      <w:pPr>
        <w:numPr>
          <w:ilvl w:val="0"/>
          <w:numId w:val="13"/>
        </w:numPr>
        <w:rPr>
          <w:sz w:val="32"/>
          <w:szCs w:val="32"/>
        </w:rPr>
      </w:pPr>
      <w:r w:rsidRPr="00AC7103">
        <w:rPr>
          <w:sz w:val="32"/>
          <w:szCs w:val="32"/>
        </w:rPr>
        <w:t xml:space="preserve">Supports wired and wireless networks. </w:t>
      </w:r>
    </w:p>
    <w:p w14:paraId="2B4B0E0E" w14:textId="082DF17C" w:rsidR="00D048BB" w:rsidRDefault="00D048BB" w:rsidP="00D048BB">
      <w:pPr>
        <w:rPr>
          <w:b/>
          <w:bCs/>
          <w:sz w:val="34"/>
          <w:szCs w:val="34"/>
        </w:rPr>
      </w:pPr>
    </w:p>
    <w:p w14:paraId="3F1673E6" w14:textId="77777777" w:rsidR="00AC7103" w:rsidRDefault="00AC7103" w:rsidP="00D048BB">
      <w:pPr>
        <w:rPr>
          <w:b/>
          <w:bCs/>
          <w:sz w:val="34"/>
          <w:szCs w:val="34"/>
        </w:rPr>
      </w:pPr>
    </w:p>
    <w:p w14:paraId="6672B38C" w14:textId="0E60E839" w:rsidR="00AC7103" w:rsidRPr="00AC7103" w:rsidRDefault="00AC7103" w:rsidP="00AC7103">
      <w:pPr>
        <w:jc w:val="both"/>
        <w:rPr>
          <w:sz w:val="32"/>
          <w:szCs w:val="32"/>
        </w:rPr>
      </w:pPr>
      <w:r w:rsidRPr="00AC7103">
        <w:rPr>
          <w:sz w:val="32"/>
          <w:szCs w:val="32"/>
        </w:rPr>
        <w:t xml:space="preserve">A large university campus requires a Hybrid Topology because thousands of users across multiple buildings need both scalability and high availability. The campus backbone is connected using a </w:t>
      </w:r>
      <w:proofErr w:type="spellStart"/>
      <w:r w:rsidRPr="00AC7103">
        <w:rPr>
          <w:sz w:val="32"/>
          <w:szCs w:val="32"/>
        </w:rPr>
        <w:t>fiber</w:t>
      </w:r>
      <w:proofErr w:type="spellEnd"/>
      <w:r w:rsidRPr="00AC7103">
        <w:rPr>
          <w:sz w:val="32"/>
          <w:szCs w:val="32"/>
        </w:rPr>
        <w:t xml:space="preserve"> optic ring or partial mesh topology, ensuring redundancy between core routers and multilayer switches. High-speed single-mode </w:t>
      </w:r>
      <w:proofErr w:type="spellStart"/>
      <w:r w:rsidRPr="00AC7103">
        <w:rPr>
          <w:sz w:val="32"/>
          <w:szCs w:val="32"/>
        </w:rPr>
        <w:t>fiber</w:t>
      </w:r>
      <w:proofErr w:type="spellEnd"/>
      <w:r w:rsidRPr="00AC7103">
        <w:rPr>
          <w:sz w:val="32"/>
          <w:szCs w:val="32"/>
        </w:rPr>
        <w:t xml:space="preserve"> cables supporting 10 Gbps or 40 Gbps are commonly used to interconnect academic buildings, libraries, laboratories, hostels, and administrative offices. Each building contains a distribution switch connected to the campus core through dual </w:t>
      </w:r>
      <w:proofErr w:type="spellStart"/>
      <w:r w:rsidRPr="00AC7103">
        <w:rPr>
          <w:sz w:val="32"/>
          <w:szCs w:val="32"/>
        </w:rPr>
        <w:t>fiber</w:t>
      </w:r>
      <w:proofErr w:type="spellEnd"/>
      <w:r w:rsidRPr="00AC7103">
        <w:rPr>
          <w:sz w:val="32"/>
          <w:szCs w:val="32"/>
        </w:rPr>
        <w:t xml:space="preserve"> uplinks. Inside each building, a Star Topology is implemented where access switches connect computers, printers, and other devices using Cat6 UTP cables. Wireless access points are powered using Power over Ethernet (PoE), eliminating the need for separate electrical wiring. This three-layer hierarchical architecture consisting of Core, Distribution, and Access layers provides excellent scalability, easy maintenance, redundancy, and simplified expansion whenever new buildings are added to the campus network.</w:t>
      </w:r>
    </w:p>
    <w:p w14:paraId="79670853" w14:textId="77777777" w:rsidR="00D048BB" w:rsidRPr="00D048BB" w:rsidRDefault="00D048BB" w:rsidP="00D048BB">
      <w:pPr>
        <w:rPr>
          <w:b/>
          <w:bCs/>
          <w:sz w:val="34"/>
          <w:szCs w:val="34"/>
        </w:rPr>
      </w:pPr>
      <w:r w:rsidRPr="00D048BB">
        <w:rPr>
          <w:b/>
          <w:bCs/>
          <w:sz w:val="34"/>
          <w:szCs w:val="34"/>
        </w:rPr>
        <w:t>5. Company with Multiple Departments</w:t>
      </w:r>
    </w:p>
    <w:p w14:paraId="00B73ECF" w14:textId="77777777" w:rsidR="00D048BB" w:rsidRPr="00D048BB" w:rsidRDefault="00D048BB" w:rsidP="00D048BB">
      <w:pPr>
        <w:rPr>
          <w:b/>
          <w:bCs/>
          <w:sz w:val="34"/>
          <w:szCs w:val="34"/>
        </w:rPr>
      </w:pPr>
      <w:r w:rsidRPr="00D048BB">
        <w:rPr>
          <w:b/>
          <w:bCs/>
          <w:sz w:val="34"/>
          <w:szCs w:val="34"/>
        </w:rPr>
        <w:t>Recommended Design: Hierarchical Network with VLANs</w:t>
      </w:r>
    </w:p>
    <w:p w14:paraId="272E42EF" w14:textId="77777777" w:rsidR="00AC7103" w:rsidRDefault="00AC7103" w:rsidP="00D048BB">
      <w:pPr>
        <w:rPr>
          <w:b/>
          <w:bCs/>
          <w:sz w:val="32"/>
          <w:szCs w:val="32"/>
        </w:rPr>
      </w:pPr>
    </w:p>
    <w:p w14:paraId="10F138FC" w14:textId="1036F3A9" w:rsidR="00D048BB" w:rsidRPr="00AC7103" w:rsidRDefault="00D048BB" w:rsidP="00D048BB">
      <w:pPr>
        <w:rPr>
          <w:b/>
          <w:bCs/>
          <w:sz w:val="32"/>
          <w:szCs w:val="32"/>
        </w:rPr>
      </w:pPr>
      <w:r w:rsidRPr="00AC7103">
        <w:rPr>
          <w:b/>
          <w:bCs/>
          <w:sz w:val="32"/>
          <w:szCs w:val="32"/>
        </w:rPr>
        <w:t>Network Devices:</w:t>
      </w:r>
    </w:p>
    <w:p w14:paraId="1123CE5A" w14:textId="77777777" w:rsidR="00D048BB" w:rsidRPr="00AC7103" w:rsidRDefault="00D048BB" w:rsidP="00D048BB">
      <w:pPr>
        <w:numPr>
          <w:ilvl w:val="0"/>
          <w:numId w:val="14"/>
        </w:numPr>
        <w:rPr>
          <w:sz w:val="32"/>
          <w:szCs w:val="32"/>
        </w:rPr>
      </w:pPr>
      <w:r w:rsidRPr="00AC7103">
        <w:rPr>
          <w:sz w:val="32"/>
          <w:szCs w:val="32"/>
        </w:rPr>
        <w:t xml:space="preserve">Layer 2 Access Switches </w:t>
      </w:r>
    </w:p>
    <w:p w14:paraId="25B01785" w14:textId="77777777" w:rsidR="00D048BB" w:rsidRPr="00AC7103" w:rsidRDefault="00D048BB" w:rsidP="00D048BB">
      <w:pPr>
        <w:numPr>
          <w:ilvl w:val="0"/>
          <w:numId w:val="14"/>
        </w:numPr>
        <w:rPr>
          <w:sz w:val="32"/>
          <w:szCs w:val="32"/>
        </w:rPr>
      </w:pPr>
      <w:r w:rsidRPr="00AC7103">
        <w:rPr>
          <w:sz w:val="32"/>
          <w:szCs w:val="32"/>
        </w:rPr>
        <w:t xml:space="preserve">Layer 3 Switch/Router </w:t>
      </w:r>
    </w:p>
    <w:p w14:paraId="6F8309B7" w14:textId="77777777" w:rsidR="00D048BB" w:rsidRPr="00AC7103" w:rsidRDefault="00D048BB" w:rsidP="00D048BB">
      <w:pPr>
        <w:numPr>
          <w:ilvl w:val="0"/>
          <w:numId w:val="14"/>
        </w:numPr>
        <w:rPr>
          <w:sz w:val="32"/>
          <w:szCs w:val="32"/>
        </w:rPr>
      </w:pPr>
      <w:r w:rsidRPr="00AC7103">
        <w:rPr>
          <w:sz w:val="32"/>
          <w:szCs w:val="32"/>
        </w:rPr>
        <w:t xml:space="preserve">Firewall </w:t>
      </w:r>
    </w:p>
    <w:p w14:paraId="1118A31D" w14:textId="77777777" w:rsidR="00D048BB" w:rsidRPr="00AC7103" w:rsidRDefault="00D048BB" w:rsidP="00D048BB">
      <w:pPr>
        <w:numPr>
          <w:ilvl w:val="0"/>
          <w:numId w:val="14"/>
        </w:numPr>
        <w:rPr>
          <w:sz w:val="32"/>
          <w:szCs w:val="32"/>
        </w:rPr>
      </w:pPr>
      <w:r w:rsidRPr="00AC7103">
        <w:rPr>
          <w:sz w:val="32"/>
          <w:szCs w:val="32"/>
        </w:rPr>
        <w:t xml:space="preserve">Router for Internet Access </w:t>
      </w:r>
    </w:p>
    <w:p w14:paraId="58E5EFED" w14:textId="77777777" w:rsidR="00AC7103" w:rsidRDefault="00AC7103" w:rsidP="00D048BB">
      <w:pPr>
        <w:rPr>
          <w:b/>
          <w:bCs/>
          <w:sz w:val="32"/>
          <w:szCs w:val="32"/>
        </w:rPr>
      </w:pPr>
    </w:p>
    <w:p w14:paraId="79364182" w14:textId="34CA8891" w:rsidR="00D048BB" w:rsidRPr="00AC7103" w:rsidRDefault="00D048BB" w:rsidP="00D048BB">
      <w:pPr>
        <w:rPr>
          <w:b/>
          <w:bCs/>
          <w:sz w:val="32"/>
          <w:szCs w:val="32"/>
        </w:rPr>
      </w:pPr>
      <w:r w:rsidRPr="00AC7103">
        <w:rPr>
          <w:b/>
          <w:bCs/>
          <w:sz w:val="32"/>
          <w:szCs w:val="32"/>
        </w:rPr>
        <w:t>Features:</w:t>
      </w:r>
    </w:p>
    <w:p w14:paraId="317C1E59" w14:textId="77777777" w:rsidR="00D048BB" w:rsidRPr="00AC7103" w:rsidRDefault="00D048BB" w:rsidP="00D048BB">
      <w:pPr>
        <w:numPr>
          <w:ilvl w:val="0"/>
          <w:numId w:val="15"/>
        </w:numPr>
        <w:rPr>
          <w:sz w:val="32"/>
          <w:szCs w:val="32"/>
        </w:rPr>
      </w:pPr>
      <w:r w:rsidRPr="00AC7103">
        <w:rPr>
          <w:sz w:val="32"/>
          <w:szCs w:val="32"/>
        </w:rPr>
        <w:t xml:space="preserve">Separate VLANs for HR, Finance, Sales, and IT. </w:t>
      </w:r>
    </w:p>
    <w:p w14:paraId="01A51B92" w14:textId="77777777" w:rsidR="00D048BB" w:rsidRPr="00AC7103" w:rsidRDefault="00D048BB" w:rsidP="00D048BB">
      <w:pPr>
        <w:numPr>
          <w:ilvl w:val="0"/>
          <w:numId w:val="15"/>
        </w:numPr>
        <w:rPr>
          <w:sz w:val="32"/>
          <w:szCs w:val="32"/>
        </w:rPr>
      </w:pPr>
      <w:r w:rsidRPr="00AC7103">
        <w:rPr>
          <w:sz w:val="32"/>
          <w:szCs w:val="32"/>
        </w:rPr>
        <w:t xml:space="preserve">Inter-VLAN routing through Layer 3 Switch. </w:t>
      </w:r>
    </w:p>
    <w:p w14:paraId="361F5E58" w14:textId="77777777" w:rsidR="00D048BB" w:rsidRPr="00AC7103" w:rsidRDefault="00D048BB" w:rsidP="00D048BB">
      <w:pPr>
        <w:numPr>
          <w:ilvl w:val="0"/>
          <w:numId w:val="15"/>
        </w:numPr>
        <w:rPr>
          <w:sz w:val="32"/>
          <w:szCs w:val="32"/>
        </w:rPr>
      </w:pPr>
      <w:r w:rsidRPr="00AC7103">
        <w:rPr>
          <w:sz w:val="32"/>
          <w:szCs w:val="32"/>
        </w:rPr>
        <w:t xml:space="preserve">Proper IP addressing and subnetting. </w:t>
      </w:r>
    </w:p>
    <w:p w14:paraId="6C73398C" w14:textId="77777777" w:rsidR="00D048BB" w:rsidRPr="00AC7103" w:rsidRDefault="00D048BB" w:rsidP="00D048BB">
      <w:pPr>
        <w:numPr>
          <w:ilvl w:val="0"/>
          <w:numId w:val="15"/>
        </w:numPr>
        <w:rPr>
          <w:sz w:val="32"/>
          <w:szCs w:val="32"/>
        </w:rPr>
      </w:pPr>
      <w:r w:rsidRPr="00AC7103">
        <w:rPr>
          <w:sz w:val="32"/>
          <w:szCs w:val="32"/>
        </w:rPr>
        <w:t xml:space="preserve">Redundant links for reliability. </w:t>
      </w:r>
    </w:p>
    <w:p w14:paraId="0A1BC6E3" w14:textId="77777777" w:rsidR="00AC7103" w:rsidRDefault="00AC7103" w:rsidP="00D048BB">
      <w:pPr>
        <w:rPr>
          <w:b/>
          <w:bCs/>
          <w:sz w:val="32"/>
          <w:szCs w:val="32"/>
        </w:rPr>
      </w:pPr>
    </w:p>
    <w:p w14:paraId="1B73A486" w14:textId="08323B5B" w:rsidR="00D048BB" w:rsidRPr="00AC7103" w:rsidRDefault="00D048BB" w:rsidP="00D048BB">
      <w:pPr>
        <w:rPr>
          <w:b/>
          <w:bCs/>
          <w:sz w:val="32"/>
          <w:szCs w:val="32"/>
        </w:rPr>
      </w:pPr>
      <w:r w:rsidRPr="00AC7103">
        <w:rPr>
          <w:b/>
          <w:bCs/>
          <w:sz w:val="32"/>
          <w:szCs w:val="32"/>
        </w:rPr>
        <w:t>Advantages:</w:t>
      </w:r>
    </w:p>
    <w:p w14:paraId="3E7B7B7A" w14:textId="77777777" w:rsidR="00D048BB" w:rsidRPr="00AC7103" w:rsidRDefault="00D048BB" w:rsidP="00D048BB">
      <w:pPr>
        <w:numPr>
          <w:ilvl w:val="0"/>
          <w:numId w:val="16"/>
        </w:numPr>
        <w:rPr>
          <w:sz w:val="32"/>
          <w:szCs w:val="32"/>
        </w:rPr>
      </w:pPr>
      <w:r w:rsidRPr="00AC7103">
        <w:rPr>
          <w:sz w:val="32"/>
          <w:szCs w:val="32"/>
        </w:rPr>
        <w:t xml:space="preserve">Improved security. </w:t>
      </w:r>
    </w:p>
    <w:p w14:paraId="223CC626" w14:textId="77777777" w:rsidR="00D048BB" w:rsidRPr="00AC7103" w:rsidRDefault="00D048BB" w:rsidP="00D048BB">
      <w:pPr>
        <w:numPr>
          <w:ilvl w:val="0"/>
          <w:numId w:val="16"/>
        </w:numPr>
        <w:rPr>
          <w:sz w:val="32"/>
          <w:szCs w:val="32"/>
        </w:rPr>
      </w:pPr>
      <w:r w:rsidRPr="00AC7103">
        <w:rPr>
          <w:sz w:val="32"/>
          <w:szCs w:val="32"/>
        </w:rPr>
        <w:t xml:space="preserve">Reduced broadcast traffic. </w:t>
      </w:r>
    </w:p>
    <w:p w14:paraId="108A5695" w14:textId="77777777" w:rsidR="00D048BB" w:rsidRPr="00AC7103" w:rsidRDefault="00D048BB" w:rsidP="00D048BB">
      <w:pPr>
        <w:numPr>
          <w:ilvl w:val="0"/>
          <w:numId w:val="16"/>
        </w:numPr>
        <w:rPr>
          <w:sz w:val="32"/>
          <w:szCs w:val="32"/>
        </w:rPr>
      </w:pPr>
      <w:r w:rsidRPr="00AC7103">
        <w:rPr>
          <w:sz w:val="32"/>
          <w:szCs w:val="32"/>
        </w:rPr>
        <w:t xml:space="preserve">Better network performance. </w:t>
      </w:r>
    </w:p>
    <w:p w14:paraId="26283D24" w14:textId="77777777" w:rsidR="00D048BB" w:rsidRPr="00AC7103" w:rsidRDefault="00D048BB" w:rsidP="00D048BB">
      <w:pPr>
        <w:numPr>
          <w:ilvl w:val="0"/>
          <w:numId w:val="16"/>
        </w:numPr>
        <w:rPr>
          <w:sz w:val="32"/>
          <w:szCs w:val="32"/>
        </w:rPr>
      </w:pPr>
      <w:r w:rsidRPr="00AC7103">
        <w:rPr>
          <w:sz w:val="32"/>
          <w:szCs w:val="32"/>
        </w:rPr>
        <w:t>Easy expansion and management.</w:t>
      </w:r>
    </w:p>
    <w:p w14:paraId="12DEE765" w14:textId="77777777" w:rsidR="00AC7103" w:rsidRDefault="00AC7103" w:rsidP="00D048BB">
      <w:pPr>
        <w:rPr>
          <w:sz w:val="32"/>
          <w:szCs w:val="32"/>
        </w:rPr>
      </w:pPr>
    </w:p>
    <w:p w14:paraId="7BD2307D" w14:textId="63602CFF" w:rsidR="00D048BB" w:rsidRPr="00AC7103" w:rsidRDefault="00AC7103" w:rsidP="00AC7103">
      <w:pPr>
        <w:jc w:val="both"/>
        <w:rPr>
          <w:sz w:val="32"/>
          <w:szCs w:val="32"/>
        </w:rPr>
      </w:pPr>
      <w:r w:rsidRPr="00AC7103">
        <w:rPr>
          <w:sz w:val="32"/>
          <w:szCs w:val="32"/>
        </w:rPr>
        <w:t>For a company with multiple departments such as Human Resources, Finance, Sales, and Information Technology, a hierarchical VLAN-based network architecture provides the best performance and security. Each department is connected through dedicated Layer 2 access switches, allowing communication among devices within the same department. These access switches connect to a Layer 3 switch or router, which performs inter-VLAN routing so that departments can communicate securely when required. Separate Virtual LANs (VLANs) are configured for each department to isolate broadcast traffic and improve network security Proper IP addressing and subnetting are implemented to organize the network efficiently, and redundant links provide backup communication paths in case of failures. This hierarchical design improves overall network performance, enhances security, simplifies administration, and allows the company to expand easily as additional departments and employees are added.</w:t>
      </w:r>
    </w:p>
    <w:sectPr w:rsidR="00D048BB" w:rsidRPr="00AC710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EACFF38-5DD7-4B88-A630-604C6A6B3742}"/>
  </w:font>
  <w:font w:name="Calibri">
    <w:panose1 w:val="020F0502020204030204"/>
    <w:charset w:val="00"/>
    <w:family w:val="swiss"/>
    <w:pitch w:val="variable"/>
    <w:sig w:usb0="E4002EFF" w:usb1="C200247B" w:usb2="00000009" w:usb3="00000000" w:csb0="000001FF" w:csb1="00000000"/>
    <w:embedRegular r:id="rId2" w:fontKey="{B2E34B22-6A81-4B4A-BABA-EF0F38CBEC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24"/>
    <w:multiLevelType w:val="multilevel"/>
    <w:tmpl w:val="112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F41"/>
    <w:multiLevelType w:val="multilevel"/>
    <w:tmpl w:val="054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07209"/>
    <w:multiLevelType w:val="multilevel"/>
    <w:tmpl w:val="0CE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41130"/>
    <w:multiLevelType w:val="multilevel"/>
    <w:tmpl w:val="25B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191A"/>
    <w:multiLevelType w:val="multilevel"/>
    <w:tmpl w:val="7D1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512EF"/>
    <w:multiLevelType w:val="multilevel"/>
    <w:tmpl w:val="207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325AE"/>
    <w:multiLevelType w:val="multilevel"/>
    <w:tmpl w:val="8E0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21D78"/>
    <w:multiLevelType w:val="multilevel"/>
    <w:tmpl w:val="7E1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40C8D"/>
    <w:multiLevelType w:val="multilevel"/>
    <w:tmpl w:val="73A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318BB"/>
    <w:multiLevelType w:val="multilevel"/>
    <w:tmpl w:val="DAE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5786"/>
    <w:multiLevelType w:val="multilevel"/>
    <w:tmpl w:val="13E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 w15:restartNumberingAfterBreak="0">
    <w:nsid w:val="630220DA"/>
    <w:multiLevelType w:val="multilevel"/>
    <w:tmpl w:val="27D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77876"/>
    <w:multiLevelType w:val="multilevel"/>
    <w:tmpl w:val="4FC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92172"/>
    <w:multiLevelType w:val="multilevel"/>
    <w:tmpl w:val="AA9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4313E"/>
    <w:multiLevelType w:val="multilevel"/>
    <w:tmpl w:val="BDA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6746">
    <w:abstractNumId w:val="11"/>
  </w:num>
  <w:num w:numId="2" w16cid:durableId="299772906">
    <w:abstractNumId w:val="15"/>
  </w:num>
  <w:num w:numId="3" w16cid:durableId="299072649">
    <w:abstractNumId w:val="9"/>
  </w:num>
  <w:num w:numId="4" w16cid:durableId="1540312374">
    <w:abstractNumId w:val="8"/>
  </w:num>
  <w:num w:numId="5" w16cid:durableId="1750695324">
    <w:abstractNumId w:val="10"/>
  </w:num>
  <w:num w:numId="6" w16cid:durableId="2067797029">
    <w:abstractNumId w:val="2"/>
  </w:num>
  <w:num w:numId="7" w16cid:durableId="303588518">
    <w:abstractNumId w:val="0"/>
  </w:num>
  <w:num w:numId="8" w16cid:durableId="940990848">
    <w:abstractNumId w:val="1"/>
  </w:num>
  <w:num w:numId="9" w16cid:durableId="14430026">
    <w:abstractNumId w:val="5"/>
  </w:num>
  <w:num w:numId="10" w16cid:durableId="1179782443">
    <w:abstractNumId w:val="14"/>
  </w:num>
  <w:num w:numId="11" w16cid:durableId="801725350">
    <w:abstractNumId w:val="7"/>
  </w:num>
  <w:num w:numId="12" w16cid:durableId="517549751">
    <w:abstractNumId w:val="3"/>
  </w:num>
  <w:num w:numId="13" w16cid:durableId="1320692303">
    <w:abstractNumId w:val="12"/>
  </w:num>
  <w:num w:numId="14" w16cid:durableId="409624720">
    <w:abstractNumId w:val="4"/>
  </w:num>
  <w:num w:numId="15" w16cid:durableId="1662467972">
    <w:abstractNumId w:val="6"/>
  </w:num>
  <w:num w:numId="16" w16cid:durableId="1045443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203BF0"/>
    <w:rsid w:val="0021301B"/>
    <w:rsid w:val="00303C68"/>
    <w:rsid w:val="003F5A31"/>
    <w:rsid w:val="0085014F"/>
    <w:rsid w:val="009708C7"/>
    <w:rsid w:val="009A3762"/>
    <w:rsid w:val="00AC7103"/>
    <w:rsid w:val="00C3110F"/>
    <w:rsid w:val="00D048BB"/>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72E6"/>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2268</Words>
  <Characters>12931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B. Sivarangjenii</cp:lastModifiedBy>
  <cp:revision>2</cp:revision>
  <dcterms:created xsi:type="dcterms:W3CDTF">2026-08-05T02:56:00Z</dcterms:created>
  <dcterms:modified xsi:type="dcterms:W3CDTF">2026-08-05T02:56:00Z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