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25B596CD" w:rsidR="002C69A3" w:rsidRDefault="002C69A3" w:rsidP="002C69A3">
      <w:pPr>
        <w:rPr>
          <w:b/>
          <w:bCs/>
        </w:rPr>
      </w:pPr>
      <w:r>
        <w:rPr>
          <w:b/>
          <w:bCs/>
        </w:rPr>
        <w:t>EXPERIMENT:</w:t>
      </w:r>
      <w:r w:rsidR="00522796">
        <w:rPr>
          <w:b/>
          <w:bCs/>
        </w:rPr>
        <w:t>10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06A8A087" w:rsidR="00D231BA" w:rsidRPr="00D231BA" w:rsidRDefault="00D231BA" w:rsidP="00C77D16">
      <w:r>
        <w:t xml:space="preserve">             </w:t>
      </w:r>
      <w:r w:rsidR="00BA3C67" w:rsidRPr="00BA3C67">
        <w:t>To create view and index on the given relation.</w:t>
      </w:r>
    </w:p>
    <w:p w14:paraId="6DA40C2F" w14:textId="64FFD75C" w:rsidR="00AA1471" w:rsidRDefault="002C69A3" w:rsidP="00AA1471">
      <w:pPr>
        <w:rPr>
          <w:b/>
          <w:bCs/>
        </w:rPr>
      </w:pPr>
      <w:r>
        <w:rPr>
          <w:b/>
          <w:bCs/>
        </w:rPr>
        <w:t>QUESTION:</w:t>
      </w:r>
    </w:p>
    <w:p w14:paraId="04575C5B" w14:textId="2DD1A0DC" w:rsidR="00522796" w:rsidRDefault="00522796" w:rsidP="00522796">
      <w:pPr>
        <w:ind w:left="768"/>
        <w:rPr>
          <w:b/>
          <w:bCs/>
        </w:rPr>
      </w:pPr>
      <w:r w:rsidRPr="00522796">
        <w:rPr>
          <w:b/>
          <w:bCs/>
        </w:rPr>
        <w:t>1. Create a view with name ‘v1’ using employees1 table which holds the value of employee_id and</w:t>
      </w:r>
      <w:r>
        <w:rPr>
          <w:b/>
          <w:bCs/>
        </w:rPr>
        <w:t xml:space="preserve"> </w:t>
      </w:r>
      <w:r w:rsidRPr="00522796">
        <w:rPr>
          <w:b/>
          <w:bCs/>
        </w:rPr>
        <w:t>salary of employee.</w:t>
      </w:r>
    </w:p>
    <w:p w14:paraId="790DF249" w14:textId="4266FF27" w:rsidR="00D70303" w:rsidRPr="00AA1471" w:rsidRDefault="00D70303" w:rsidP="00AA1471">
      <w:pPr>
        <w:ind w:left="768"/>
        <w:rPr>
          <w:b/>
          <w:bCs/>
        </w:rPr>
      </w:pPr>
      <w:r w:rsidRPr="00AA1471">
        <w:rPr>
          <w:b/>
          <w:bCs/>
        </w:rPr>
        <w:t>SQL QUERIES:</w:t>
      </w:r>
    </w:p>
    <w:p w14:paraId="7796B4DE" w14:textId="7B3CE534" w:rsidR="004D23BA" w:rsidRPr="00D70303" w:rsidRDefault="0089106E" w:rsidP="00D70303">
      <w:pPr>
        <w:ind w:left="768"/>
        <w:rPr>
          <w:b/>
          <w:bCs/>
        </w:rPr>
      </w:pPr>
      <w:r w:rsidRPr="0089106E">
        <w:rPr>
          <w:b/>
          <w:bCs/>
        </w:rPr>
        <w:drawing>
          <wp:inline distT="0" distB="0" distL="0" distR="0" wp14:anchorId="6A31EC22" wp14:editId="183CB217">
            <wp:extent cx="3063505" cy="662997"/>
            <wp:effectExtent l="0" t="0" r="3810" b="3810"/>
            <wp:docPr id="33629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93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AA22" w14:textId="3BE8CC23" w:rsidR="00522796" w:rsidRPr="00522796" w:rsidRDefault="00522796" w:rsidP="00D70303">
      <w:pPr>
        <w:ind w:left="768"/>
        <w:rPr>
          <w:b/>
          <w:bCs/>
        </w:rPr>
      </w:pPr>
      <w:r w:rsidRPr="00522796">
        <w:rPr>
          <w:b/>
          <w:bCs/>
        </w:rPr>
        <w:t>2. Do the insert and delete records from v1 table.</w:t>
      </w:r>
    </w:p>
    <w:p w14:paraId="50DBABE0" w14:textId="5E14E6F8" w:rsidR="00D70303" w:rsidRDefault="00D70303" w:rsidP="00D70303">
      <w:pPr>
        <w:ind w:left="768"/>
        <w:rPr>
          <w:b/>
          <w:bCs/>
        </w:rPr>
      </w:pPr>
      <w:r w:rsidRPr="00D70303">
        <w:rPr>
          <w:b/>
          <w:bCs/>
        </w:rPr>
        <w:t>SQL QUERIES:</w:t>
      </w:r>
    </w:p>
    <w:p w14:paraId="77DC2CE7" w14:textId="21280663" w:rsidR="000C1AF7" w:rsidRDefault="0089106E" w:rsidP="00522796">
      <w:pPr>
        <w:ind w:left="768"/>
        <w:rPr>
          <w:b/>
          <w:bCs/>
        </w:rPr>
      </w:pPr>
      <w:r w:rsidRPr="0089106E">
        <w:rPr>
          <w:b/>
          <w:bCs/>
        </w:rPr>
        <w:drawing>
          <wp:inline distT="0" distB="0" distL="0" distR="0" wp14:anchorId="1789C155" wp14:editId="1ACAAAA7">
            <wp:extent cx="3101609" cy="662997"/>
            <wp:effectExtent l="0" t="0" r="3810" b="3810"/>
            <wp:docPr id="145852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22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7393" w14:textId="514A1CD7" w:rsidR="0089106E" w:rsidRDefault="0089106E" w:rsidP="00522796">
      <w:pPr>
        <w:ind w:left="768"/>
        <w:rPr>
          <w:b/>
          <w:bCs/>
        </w:rPr>
      </w:pPr>
      <w:r w:rsidRPr="0089106E">
        <w:rPr>
          <w:b/>
          <w:bCs/>
        </w:rPr>
        <w:drawing>
          <wp:inline distT="0" distB="0" distL="0" distR="0" wp14:anchorId="23415519" wp14:editId="1C6A76A0">
            <wp:extent cx="1653683" cy="1524132"/>
            <wp:effectExtent l="0" t="0" r="3810" b="0"/>
            <wp:docPr id="19906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0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4FFB" w14:textId="71570483" w:rsidR="0089106E" w:rsidRPr="00522796" w:rsidRDefault="0089106E" w:rsidP="00522796">
      <w:pPr>
        <w:ind w:left="768"/>
        <w:rPr>
          <w:b/>
          <w:bCs/>
        </w:rPr>
      </w:pPr>
      <w:r w:rsidRPr="0089106E">
        <w:rPr>
          <w:b/>
          <w:bCs/>
        </w:rPr>
        <w:drawing>
          <wp:inline distT="0" distB="0" distL="0" distR="0" wp14:anchorId="3254FC3E" wp14:editId="015DAAAC">
            <wp:extent cx="2911092" cy="510584"/>
            <wp:effectExtent l="0" t="0" r="3810" b="3810"/>
            <wp:docPr id="176287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73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1BD7" w14:textId="24E43AFF" w:rsidR="002C69A3" w:rsidRDefault="002C69A3" w:rsidP="00327673">
      <w:r>
        <w:rPr>
          <w:b/>
          <w:bCs/>
        </w:rPr>
        <w:t>RESULT:</w:t>
      </w:r>
    </w:p>
    <w:p w14:paraId="2FB73F2B" w14:textId="16541129" w:rsidR="002C69A3" w:rsidRDefault="0089106E" w:rsidP="002C69A3">
      <w:r>
        <w:t xml:space="preserve">            </w:t>
      </w:r>
      <w:r w:rsidRPr="0089106E">
        <w:t>The records from the tables are displayed using view and index on the given relation.</w:t>
      </w:r>
    </w:p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5D95"/>
    <w:multiLevelType w:val="hybridMultilevel"/>
    <w:tmpl w:val="C7907CEE"/>
    <w:lvl w:ilvl="0" w:tplc="BADAC0B0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1"/>
  </w:num>
  <w:num w:numId="2" w16cid:durableId="103226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1C212A"/>
    <w:rsid w:val="002B6CA7"/>
    <w:rsid w:val="002C69A3"/>
    <w:rsid w:val="00324766"/>
    <w:rsid w:val="00327673"/>
    <w:rsid w:val="00331069"/>
    <w:rsid w:val="00353AAD"/>
    <w:rsid w:val="00365BCB"/>
    <w:rsid w:val="003E43E5"/>
    <w:rsid w:val="00490224"/>
    <w:rsid w:val="004A25C7"/>
    <w:rsid w:val="004A3655"/>
    <w:rsid w:val="004A3C2D"/>
    <w:rsid w:val="004D23BA"/>
    <w:rsid w:val="00522796"/>
    <w:rsid w:val="006434FD"/>
    <w:rsid w:val="00647794"/>
    <w:rsid w:val="00693728"/>
    <w:rsid w:val="00795EEC"/>
    <w:rsid w:val="00844971"/>
    <w:rsid w:val="0089106E"/>
    <w:rsid w:val="009265D2"/>
    <w:rsid w:val="0093279C"/>
    <w:rsid w:val="009A0953"/>
    <w:rsid w:val="009A6D0A"/>
    <w:rsid w:val="009E4FC9"/>
    <w:rsid w:val="00A23B7B"/>
    <w:rsid w:val="00A41EB1"/>
    <w:rsid w:val="00A92A5B"/>
    <w:rsid w:val="00AA1471"/>
    <w:rsid w:val="00B31AFF"/>
    <w:rsid w:val="00BA3C67"/>
    <w:rsid w:val="00BB0907"/>
    <w:rsid w:val="00BC44CC"/>
    <w:rsid w:val="00C076F8"/>
    <w:rsid w:val="00C77D16"/>
    <w:rsid w:val="00C819DD"/>
    <w:rsid w:val="00CB2715"/>
    <w:rsid w:val="00D231BA"/>
    <w:rsid w:val="00D70303"/>
    <w:rsid w:val="00E9000C"/>
    <w:rsid w:val="00EE3EC4"/>
    <w:rsid w:val="00F1290D"/>
    <w:rsid w:val="00F1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3</cp:revision>
  <dcterms:created xsi:type="dcterms:W3CDTF">2026-08-27T05:26:00Z</dcterms:created>
  <dcterms:modified xsi:type="dcterms:W3CDTF">2026-08-27T05:27:00Z</dcterms:modified>
</cp:coreProperties>
</file>