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02" w:rsidRDefault="006D0702" w:rsidP="006D0702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      </w:t>
      </w:r>
      <w: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DUAL LED CHASER</w:t>
      </w:r>
    </w:p>
    <w:p w:rsidR="006D0702" w:rsidRDefault="006D0702" w:rsidP="006D0702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62.2pt">
            <v:imagedata r:id="rId5" o:title="diagram"/>
          </v:shape>
        </w:pict>
      </w: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</w:rPr>
      </w:pPr>
    </w:p>
    <w:p w:rsidR="006D0702" w:rsidRDefault="006D0702" w:rsidP="006D0702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:rsidR="006D0702" w:rsidRDefault="006D0702" w:rsidP="006D0702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:rsidR="006D0702" w:rsidRDefault="006D0702" w:rsidP="006D0702">
      <w:pPr>
        <w:rPr>
          <w:rFonts w:ascii="Tahoma" w:eastAsia="SimSun" w:hAnsi="Tahoma" w:cs="Tahoma"/>
          <w:sz w:val="32"/>
          <w:szCs w:val="32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</w:t>
      </w:r>
      <w:r>
        <w:rPr>
          <w:rFonts w:ascii="Tahoma" w:eastAsia="SimSun" w:hAnsi="Tahoma" w:cs="Tahoma"/>
          <w:sz w:val="28"/>
          <w:szCs w:val="28"/>
        </w:rPr>
        <w:t xml:space="preserve"> using LDR Sensor 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r>
        <w:rPr>
          <w:rFonts w:ascii="Tahoma" w:eastAsia="SimSun" w:hAnsi="Tahoma" w:cs="Tahoma"/>
          <w:sz w:val="28"/>
          <w:szCs w:val="28"/>
        </w:rPr>
        <w:t>different light conditions</w:t>
      </w:r>
    </w:p>
    <w:p w:rsidR="006D0702" w:rsidRDefault="006D0702" w:rsidP="006D0702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connection of different sensors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</w:t>
      </w:r>
      <w:r>
        <w:rPr>
          <w:rFonts w:ascii="Tahoma" w:eastAsia="SimSun" w:hAnsi="Tahoma" w:cs="Tahoma"/>
          <w:sz w:val="28"/>
          <w:szCs w:val="28"/>
        </w:rPr>
        <w:t>of LDR</w:t>
      </w:r>
    </w:p>
    <w:p w:rsidR="006D0702" w:rsidRP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</w:t>
      </w:r>
      <w:r>
        <w:rPr>
          <w:rFonts w:ascii="Tahoma" w:eastAsia="SimSun" w:hAnsi="Tahoma" w:cs="Tahoma"/>
          <w:sz w:val="28"/>
          <w:szCs w:val="28"/>
        </w:rPr>
        <w:t>LDR</w:t>
      </w:r>
      <w:r>
        <w:rPr>
          <w:rFonts w:ascii="Tahoma" w:eastAsia="SimSun" w:hAnsi="Tahoma" w:cs="Tahoma"/>
          <w:sz w:val="28"/>
          <w:szCs w:val="28"/>
        </w:rPr>
        <w:t xml:space="preserve"> and its </w:t>
      </w:r>
      <w:proofErr w:type="spellStart"/>
      <w:r>
        <w:rPr>
          <w:rFonts w:ascii="Tahoma" w:eastAsia="SimSun" w:hAnsi="Tahoma" w:cs="Tahoma"/>
          <w:sz w:val="28"/>
          <w:szCs w:val="28"/>
        </w:rPr>
        <w:t>coding</w:t>
      </w:r>
      <w:proofErr w:type="gramStart"/>
      <w:r>
        <w:rPr>
          <w:rFonts w:ascii="Tahoma" w:eastAsia="SimSun" w:hAnsi="Tahoma" w:cs="Tahoma"/>
          <w:sz w:val="28"/>
          <w:szCs w:val="28"/>
        </w:rPr>
        <w:t>,uses</w:t>
      </w:r>
      <w:proofErr w:type="spellEnd"/>
      <w:proofErr w:type="gramEnd"/>
      <w:r>
        <w:rPr>
          <w:rFonts w:ascii="Tahoma" w:eastAsia="SimSun" w:hAnsi="Tahoma" w:cs="Tahoma"/>
          <w:sz w:val="28"/>
          <w:szCs w:val="28"/>
        </w:rPr>
        <w:t xml:space="preserve">. </w:t>
      </w:r>
    </w:p>
    <w:p w:rsidR="006D0702" w:rsidRDefault="006D0702" w:rsidP="006D0702">
      <w:pPr>
        <w:rPr>
          <w:rFonts w:ascii="Tahoma" w:eastAsia="SimSun" w:hAnsi="Tahoma" w:cs="Tahoma"/>
          <w:color w:val="00B0F0"/>
          <w:sz w:val="32"/>
          <w:szCs w:val="32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>LED glowing in dark only or visa-versa.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  <w:r>
        <w:rPr>
          <w:rFonts w:ascii="Tahoma" w:eastAsia="SimSun" w:hAnsi="Tahoma" w:cs="Tahoma"/>
          <w:sz w:val="28"/>
          <w:szCs w:val="28"/>
        </w:rPr>
        <w:t xml:space="preserve"> for LDR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To select the right port and type of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To check the loose connections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To check the connections according to the codes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Handle LDR </w:t>
      </w:r>
      <w:r>
        <w:rPr>
          <w:rFonts w:ascii="Tahoma" w:eastAsia="SimSun" w:hAnsi="Tahoma" w:cs="Tahoma"/>
          <w:sz w:val="28"/>
          <w:szCs w:val="28"/>
        </w:rPr>
        <w:t xml:space="preserve">carefully 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Do not connect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till the circuit is complete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6D0702" w:rsidRDefault="006D0702" w:rsidP="006D0702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:rsidR="006D0702" w:rsidRDefault="006D0702" w:rsidP="006D0702">
      <w:pPr>
        <w:rPr>
          <w:rFonts w:ascii="Tahoma" w:eastAsia="SimSun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LEDs glows in a</w:t>
      </w:r>
      <w:r>
        <w:rPr>
          <w:rFonts w:ascii="Tahoma" w:eastAsia="SimSun" w:hAnsi="Tahoma" w:cs="Tahoma"/>
          <w:sz w:val="28"/>
          <w:szCs w:val="28"/>
          <w:lang w:val="en-IN"/>
        </w:rPr>
        <w:t xml:space="preserve"> </w:t>
      </w:r>
      <w:r>
        <w:rPr>
          <w:rFonts w:ascii="Tahoma" w:eastAsia="SimSun" w:hAnsi="Tahoma" w:cs="Tahoma"/>
          <w:sz w:val="28"/>
          <w:szCs w:val="28"/>
          <w:lang w:val="en-IN"/>
        </w:rPr>
        <w:t xml:space="preserve">certain period of time </w:t>
      </w:r>
      <w:bookmarkStart w:id="0" w:name="_GoBack"/>
      <w:bookmarkEnd w:id="0"/>
    </w:p>
    <w:p w:rsidR="006D0702" w:rsidRDefault="006D0702" w:rsidP="006D0702">
      <w:pPr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eastAsia="SimSun" w:hAnsi="Tahoma" w:cs="Tahoma"/>
          <w:sz w:val="28"/>
          <w:szCs w:val="28"/>
        </w:rPr>
        <w:t>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It can be used as for decorating purpose</w:t>
      </w:r>
    </w:p>
    <w:p w:rsidR="006D0702" w:rsidRDefault="006D0702" w:rsidP="006D0702"/>
    <w:p w:rsidR="006503B1" w:rsidRDefault="006503B1"/>
    <w:sectPr w:rsidR="0065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C8"/>
    <w:rsid w:val="005479C8"/>
    <w:rsid w:val="006503B1"/>
    <w:rsid w:val="006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02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02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02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0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2</cp:revision>
  <dcterms:created xsi:type="dcterms:W3CDTF">2019-11-02T16:55:00Z</dcterms:created>
  <dcterms:modified xsi:type="dcterms:W3CDTF">2019-11-02T16:59:00Z</dcterms:modified>
</cp:coreProperties>
</file>