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B65854">
      <w:pPr>
        <w:pStyle w:val="4"/>
        <w:rPr>
          <w:rFonts w:ascii="黑体" w:hAnsi="黑体" w:eastAsia="黑体"/>
          <w:sz w:val="32"/>
          <w:szCs w:val="32"/>
        </w:rPr>
      </w:pPr>
      <w:r>
        <w:rPr>
          <w:rFonts w:hint="eastAsia" w:ascii="黑体" w:hAnsi="黑体" w:eastAsia="黑体"/>
          <w:sz w:val="32"/>
          <w:szCs w:val="32"/>
        </w:rPr>
        <w:t>《软件工程与项目管理》第</w:t>
      </w:r>
      <w:r>
        <w:rPr>
          <w:rFonts w:hint="eastAsia" w:ascii="黑体" w:hAnsi="黑体" w:eastAsia="黑体"/>
          <w:sz w:val="32"/>
          <w:szCs w:val="32"/>
          <w:lang w:val="en-US" w:eastAsia="zh-CN"/>
        </w:rPr>
        <w:t>6</w:t>
      </w:r>
      <w:r>
        <w:rPr>
          <w:rFonts w:hint="eastAsia" w:ascii="黑体" w:hAnsi="黑体" w:eastAsia="黑体"/>
          <w:sz w:val="32"/>
          <w:szCs w:val="32"/>
        </w:rPr>
        <w:t>组第</w:t>
      </w:r>
      <w:r>
        <w:rPr>
          <w:rFonts w:hint="eastAsia" w:ascii="黑体" w:hAnsi="黑体" w:eastAsia="黑体"/>
          <w:sz w:val="32"/>
          <w:szCs w:val="32"/>
          <w:lang w:val="en-US" w:eastAsia="zh-CN"/>
        </w:rPr>
        <w:t>1</w:t>
      </w:r>
      <w:r>
        <w:rPr>
          <w:rFonts w:hint="eastAsia" w:ascii="黑体" w:hAnsi="黑体" w:eastAsia="黑体"/>
          <w:sz w:val="32"/>
          <w:szCs w:val="32"/>
        </w:rPr>
        <w:t>次</w:t>
      </w:r>
      <w:r>
        <w:rPr>
          <w:rFonts w:ascii="黑体" w:hAnsi="黑体" w:eastAsia="黑体"/>
          <w:sz w:val="32"/>
          <w:szCs w:val="32"/>
        </w:rPr>
        <w:t>项目进展报告</w:t>
      </w:r>
    </w:p>
    <w:p w14:paraId="466772B2">
      <w:pPr>
        <w:rPr>
          <w:rFonts w:ascii="宋体" w:hAnsi="宋体" w:eastAsia="宋体"/>
          <w:b/>
          <w:bCs/>
          <w:sz w:val="24"/>
          <w:szCs w:val="24"/>
        </w:rPr>
      </w:pPr>
    </w:p>
    <w:p w14:paraId="09A7EAE3">
      <w:pPr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b/>
          <w:bCs/>
          <w:sz w:val="24"/>
          <w:szCs w:val="24"/>
        </w:rPr>
        <w:t>小组编号：</w:t>
      </w:r>
      <w:r>
        <w:rPr>
          <w:rFonts w:ascii="宋体" w:hAnsi="宋体" w:eastAsia="宋体"/>
          <w:sz w:val="24"/>
          <w:szCs w:val="24"/>
        </w:rPr>
        <w:t>第</w:t>
      </w:r>
      <w:r>
        <w:rPr>
          <w:rFonts w:hint="eastAsia" w:ascii="宋体" w:hAnsi="宋体" w:eastAsia="宋体"/>
          <w:sz w:val="24"/>
          <w:szCs w:val="24"/>
          <w:lang w:val="en-US" w:eastAsia="zh-CN"/>
        </w:rPr>
        <w:t>6</w:t>
      </w:r>
      <w:r>
        <w:rPr>
          <w:rFonts w:ascii="宋体" w:hAnsi="宋体" w:eastAsia="宋体"/>
          <w:sz w:val="24"/>
          <w:szCs w:val="24"/>
        </w:rPr>
        <w:t>组</w:t>
      </w:r>
    </w:p>
    <w:p w14:paraId="3A13477F">
      <w:pPr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b/>
          <w:bCs/>
          <w:sz w:val="24"/>
          <w:szCs w:val="24"/>
        </w:rPr>
        <w:t>小组成员：</w:t>
      </w:r>
      <w:r>
        <w:rPr>
          <w:rFonts w:hint="eastAsia" w:ascii="宋体" w:hAnsi="宋体" w:eastAsia="宋体"/>
          <w:sz w:val="24"/>
          <w:szCs w:val="24"/>
          <w:lang w:val="en-US" w:eastAsia="zh-CN"/>
        </w:rPr>
        <w:t>马溶</w:t>
      </w:r>
      <w:r>
        <w:rPr>
          <w:rFonts w:ascii="宋体" w:hAnsi="宋体" w:eastAsia="宋体"/>
          <w:sz w:val="24"/>
          <w:szCs w:val="24"/>
        </w:rPr>
        <w:t>、</w:t>
      </w:r>
      <w:r>
        <w:rPr>
          <w:rFonts w:hint="eastAsia" w:ascii="宋体" w:hAnsi="宋体" w:eastAsia="宋体"/>
          <w:sz w:val="24"/>
          <w:szCs w:val="24"/>
          <w:lang w:val="en-US" w:eastAsia="zh-CN"/>
        </w:rPr>
        <w:t>蔡俊文</w:t>
      </w:r>
    </w:p>
    <w:p w14:paraId="0DDD995D">
      <w:pPr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b/>
          <w:bCs/>
          <w:sz w:val="24"/>
          <w:szCs w:val="24"/>
        </w:rPr>
        <w:t>项目名称：</w:t>
      </w:r>
      <w:r>
        <w:rPr>
          <w:rFonts w:hint="eastAsia" w:ascii="宋体" w:hAnsi="宋体" w:eastAsia="宋体"/>
          <w:sz w:val="24"/>
          <w:szCs w:val="24"/>
          <w:lang w:val="en-US" w:eastAsia="zh-CN"/>
        </w:rPr>
        <w:t>PyMine(扫雷）</w:t>
      </w:r>
    </w:p>
    <w:p w14:paraId="095136EA">
      <w:pPr>
        <w:rPr>
          <w:rFonts w:ascii="宋体" w:hAnsi="宋体" w:eastAsia="宋体"/>
          <w:b/>
          <w:bCs/>
          <w:sz w:val="24"/>
          <w:szCs w:val="24"/>
        </w:rPr>
      </w:pPr>
      <w:r>
        <w:rPr>
          <w:rFonts w:hint="eastAsia" w:ascii="宋体" w:hAnsi="宋体" w:eastAsia="宋体"/>
          <w:b/>
          <w:bCs/>
          <w:sz w:val="24"/>
          <w:szCs w:val="24"/>
        </w:rPr>
        <w:t>原始项目地址：</w:t>
      </w:r>
      <w:r>
        <w:rPr>
          <w:rFonts w:hint="eastAsia" w:ascii="宋体" w:hAnsi="宋体" w:eastAsia="宋体"/>
          <w:sz w:val="24"/>
          <w:szCs w:val="24"/>
        </w:rPr>
        <w:t>https://gitee.com/jerryshensjf/PyMine</w:t>
      </w:r>
    </w:p>
    <w:p w14:paraId="0BB47658">
      <w:pPr>
        <w:rPr>
          <w:rFonts w:ascii="宋体" w:hAnsi="宋体" w:eastAsia="宋体"/>
          <w:b/>
          <w:bCs/>
          <w:sz w:val="24"/>
          <w:szCs w:val="24"/>
        </w:rPr>
      </w:pPr>
      <w:r>
        <w:rPr>
          <w:rFonts w:hint="eastAsia" w:ascii="宋体" w:hAnsi="宋体" w:eastAsia="宋体"/>
          <w:b/>
          <w:bCs/>
          <w:sz w:val="24"/>
          <w:szCs w:val="24"/>
        </w:rPr>
        <w:t>克隆项目地址：</w:t>
      </w:r>
      <w:r>
        <w:rPr>
          <w:rFonts w:hint="eastAsia" w:ascii="宋体" w:hAnsi="宋体" w:eastAsia="宋体"/>
          <w:sz w:val="24"/>
          <w:szCs w:val="24"/>
        </w:rPr>
        <w:t>https://gitee.com/jerryshensjf/PyMine.git</w:t>
      </w:r>
    </w:p>
    <w:p w14:paraId="252CBE73">
      <w:pPr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b/>
          <w:bCs/>
          <w:sz w:val="24"/>
          <w:szCs w:val="24"/>
        </w:rPr>
        <w:t>报告周期：</w:t>
      </w:r>
      <w:r>
        <w:rPr>
          <w:rFonts w:hint="eastAsia" w:ascii="宋体" w:hAnsi="宋体" w:eastAsia="宋体"/>
          <w:sz w:val="24"/>
          <w:szCs w:val="24"/>
          <w:lang w:val="en-US" w:eastAsia="zh-CN"/>
        </w:rPr>
        <w:t>2025</w:t>
      </w:r>
      <w:r>
        <w:rPr>
          <w:rFonts w:ascii="宋体" w:hAnsi="宋体" w:eastAsia="宋体"/>
          <w:sz w:val="24"/>
          <w:szCs w:val="24"/>
        </w:rPr>
        <w:t xml:space="preserve"> 年 </w:t>
      </w:r>
      <w:r>
        <w:rPr>
          <w:rFonts w:hint="eastAsia" w:ascii="宋体" w:hAnsi="宋体" w:eastAsia="宋体"/>
          <w:sz w:val="24"/>
          <w:szCs w:val="24"/>
          <w:lang w:val="en-US" w:eastAsia="zh-CN"/>
        </w:rPr>
        <w:t>9</w:t>
      </w:r>
      <w:r>
        <w:rPr>
          <w:rFonts w:ascii="宋体" w:hAnsi="宋体" w:eastAsia="宋体"/>
          <w:sz w:val="24"/>
          <w:szCs w:val="24"/>
        </w:rPr>
        <w:t xml:space="preserve"> 月 </w:t>
      </w:r>
      <w:r>
        <w:rPr>
          <w:rFonts w:hint="eastAsia" w:ascii="宋体" w:hAnsi="宋体" w:eastAsia="宋体"/>
          <w:sz w:val="24"/>
          <w:szCs w:val="24"/>
          <w:lang w:val="en-US" w:eastAsia="zh-CN"/>
        </w:rPr>
        <w:t>3</w:t>
      </w:r>
      <w:r>
        <w:rPr>
          <w:rFonts w:ascii="宋体" w:hAnsi="宋体" w:eastAsia="宋体"/>
          <w:sz w:val="24"/>
          <w:szCs w:val="24"/>
        </w:rPr>
        <w:t xml:space="preserve"> 日</w:t>
      </w:r>
      <w:r>
        <w:rPr>
          <w:rFonts w:hint="eastAsia" w:ascii="宋体" w:hAnsi="宋体" w:eastAsia="宋体"/>
          <w:sz w:val="24"/>
          <w:szCs w:val="24"/>
          <w:lang w:val="en-US" w:eastAsia="zh-CN"/>
        </w:rPr>
        <w:t xml:space="preserve"> </w:t>
      </w:r>
      <w:r>
        <w:rPr>
          <w:rFonts w:ascii="宋体" w:hAnsi="宋体" w:eastAsia="宋体"/>
          <w:sz w:val="24"/>
          <w:szCs w:val="24"/>
        </w:rPr>
        <w:t xml:space="preserve">至 </w:t>
      </w:r>
      <w:r>
        <w:rPr>
          <w:rFonts w:hint="eastAsia" w:ascii="宋体" w:hAnsi="宋体" w:eastAsia="宋体"/>
          <w:sz w:val="24"/>
          <w:szCs w:val="24"/>
          <w:lang w:val="en-US" w:eastAsia="zh-CN"/>
        </w:rPr>
        <w:t>2025</w:t>
      </w:r>
      <w:r>
        <w:rPr>
          <w:rFonts w:ascii="宋体" w:hAnsi="宋体" w:eastAsia="宋体"/>
          <w:sz w:val="24"/>
          <w:szCs w:val="24"/>
        </w:rPr>
        <w:t xml:space="preserve"> 年 </w:t>
      </w:r>
      <w:r>
        <w:rPr>
          <w:rFonts w:hint="eastAsia" w:ascii="宋体" w:hAnsi="宋体" w:eastAsia="宋体"/>
          <w:sz w:val="24"/>
          <w:szCs w:val="24"/>
          <w:lang w:val="en-US" w:eastAsia="zh-CN"/>
        </w:rPr>
        <w:t>10</w:t>
      </w:r>
      <w:r>
        <w:rPr>
          <w:rFonts w:ascii="宋体" w:hAnsi="宋体" w:eastAsia="宋体"/>
          <w:sz w:val="24"/>
          <w:szCs w:val="24"/>
        </w:rPr>
        <w:t xml:space="preserve"> 月 </w:t>
      </w:r>
      <w:r>
        <w:rPr>
          <w:rFonts w:hint="eastAsia" w:ascii="宋体" w:hAnsi="宋体" w:eastAsia="宋体"/>
          <w:sz w:val="24"/>
          <w:szCs w:val="24"/>
          <w:lang w:val="en-US" w:eastAsia="zh-CN"/>
        </w:rPr>
        <w:t>15</w:t>
      </w:r>
      <w:r>
        <w:rPr>
          <w:rFonts w:ascii="宋体" w:hAnsi="宋体" w:eastAsia="宋体"/>
          <w:sz w:val="24"/>
          <w:szCs w:val="24"/>
        </w:rPr>
        <w:t xml:space="preserve"> 日</w:t>
      </w:r>
    </w:p>
    <w:p w14:paraId="40930942">
      <w:pPr>
        <w:pStyle w:val="2"/>
      </w:pPr>
      <w:r>
        <w:t>第一部分：团队整体</w:t>
      </w:r>
      <w:r>
        <w:rPr>
          <w:rFonts w:hint="eastAsia"/>
        </w:rPr>
        <w:t>工作</w:t>
      </w:r>
    </w:p>
    <w:p w14:paraId="63D70DC1">
      <w:pPr>
        <w:pStyle w:val="3"/>
      </w:pPr>
      <w:r>
        <w:t>1.</w:t>
      </w:r>
      <w:r>
        <w:rPr>
          <w:rFonts w:hint="eastAsia"/>
        </w:rPr>
        <w:t>1</w:t>
      </w:r>
      <w:r>
        <w:t xml:space="preserve"> </w:t>
      </w:r>
      <w:r>
        <w:rPr>
          <w:rFonts w:hint="eastAsia"/>
        </w:rPr>
        <w:t>计划</w:t>
      </w:r>
      <w:r>
        <w:t>任务</w:t>
      </w:r>
      <w:r>
        <w:rPr>
          <w:rFonts w:hint="eastAsia"/>
        </w:rPr>
        <w:t>及</w:t>
      </w:r>
      <w:r>
        <w:t>完成情况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977"/>
        <w:gridCol w:w="2410"/>
        <w:gridCol w:w="2919"/>
      </w:tblGrid>
      <w:tr w14:paraId="475A86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2977" w:type="dxa"/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4C378AB7">
            <w:pPr>
              <w:jc w:val="center"/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/>
                <w:b/>
                <w:bCs/>
                <w:sz w:val="21"/>
                <w:szCs w:val="21"/>
              </w:rPr>
              <w:t>计划任务</w:t>
            </w:r>
          </w:p>
        </w:tc>
        <w:tc>
          <w:tcPr>
            <w:tcW w:w="2410" w:type="dxa"/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09D17403">
            <w:pPr>
              <w:jc w:val="center"/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/>
                <w:b/>
                <w:bCs/>
                <w:sz w:val="21"/>
                <w:szCs w:val="21"/>
              </w:rPr>
              <w:t>完成状态(已完成/进行中/未开始)</w:t>
            </w:r>
          </w:p>
        </w:tc>
        <w:tc>
          <w:tcPr>
            <w:tcW w:w="2919" w:type="dxa"/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435C4F49">
            <w:pPr>
              <w:jc w:val="center"/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/>
                <w:b/>
                <w:bCs/>
                <w:sz w:val="21"/>
                <w:szCs w:val="21"/>
              </w:rPr>
              <w:t>简要说明/遇到的主要问题</w:t>
            </w:r>
          </w:p>
        </w:tc>
      </w:tr>
      <w:tr w14:paraId="514AD0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977" w:type="dxa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76DB34D5">
            <w:pPr>
              <w:rPr>
                <w:rFonts w:hint="default" w:ascii="宋体" w:hAnsi="宋体" w:eastAsia="宋体"/>
                <w:sz w:val="21"/>
                <w:szCs w:val="21"/>
                <w:lang w:val="en-US" w:eastAsia="zh-CN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任务</w:t>
            </w:r>
            <w:r>
              <w:rPr>
                <w:rFonts w:hint="eastAsia" w:ascii="宋体" w:hAnsi="宋体" w:eastAsia="宋体"/>
                <w:sz w:val="21"/>
                <w:szCs w:val="21"/>
              </w:rPr>
              <w:t>1:</w:t>
            </w:r>
            <w:r>
              <w:rPr>
                <w:rFonts w:hint="eastAsia" w:ascii="宋体" w:hAnsi="宋体" w:eastAsia="宋体"/>
                <w:sz w:val="21"/>
                <w:szCs w:val="21"/>
                <w:lang w:val="en-US" w:eastAsia="zh-CN"/>
              </w:rPr>
              <w:t>小组会议讨论</w:t>
            </w:r>
          </w:p>
        </w:tc>
        <w:tc>
          <w:tcPr>
            <w:tcW w:w="2410" w:type="dxa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5286B535">
            <w:pPr>
              <w:jc w:val="center"/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已完成</w:t>
            </w:r>
          </w:p>
        </w:tc>
        <w:tc>
          <w:tcPr>
            <w:tcW w:w="2919" w:type="dxa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001940C8">
            <w:pPr>
              <w:rPr>
                <w:rFonts w:hint="eastAsia" w:ascii="宋体" w:hAnsi="宋体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/>
                <w:sz w:val="21"/>
                <w:szCs w:val="21"/>
                <w:lang w:val="en-US" w:eastAsia="zh-CN"/>
              </w:rPr>
              <w:t>准备初期：两个人都在gitee,github等平台中寻找了开源软件项目，并且进行讨论，选择适合的开源软件项目。</w:t>
            </w:r>
          </w:p>
          <w:p w14:paraId="2BE14E47">
            <w:pPr>
              <w:rPr>
                <w:rFonts w:hint="eastAsia" w:ascii="宋体" w:hAnsi="宋体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/>
                <w:sz w:val="21"/>
                <w:szCs w:val="21"/>
                <w:lang w:val="en-US" w:eastAsia="zh-CN"/>
              </w:rPr>
              <w:t>环境搭建问题：我们阅读了开源软件项目的README文档，并进行分析我们的水平能否驾驭该项目，项目涉及到的语言、技术，以及它所需要搭建的环境等问题。</w:t>
            </w:r>
          </w:p>
          <w:p w14:paraId="59882DE7">
            <w:pPr>
              <w:rPr>
                <w:rFonts w:hint="default" w:ascii="宋体" w:hAnsi="宋体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/>
                <w:sz w:val="21"/>
                <w:szCs w:val="21"/>
                <w:lang w:val="en-US" w:eastAsia="zh-CN"/>
              </w:rPr>
              <w:t>需求问题：我们讨论了开源项目是否是我们所了解的领域。</w:t>
            </w:r>
          </w:p>
          <w:p w14:paraId="14E28667">
            <w:pPr>
              <w:rPr>
                <w:rFonts w:hint="eastAsia" w:ascii="宋体" w:hAnsi="宋体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/>
                <w:sz w:val="21"/>
                <w:szCs w:val="21"/>
                <w:lang w:val="en-US" w:eastAsia="zh-CN"/>
              </w:rPr>
              <w:t>最后经过讨论之后我们选择了“扫雷”这个项目。</w:t>
            </w:r>
          </w:p>
          <w:p w14:paraId="1B04B9DD">
            <w:pPr>
              <w:rPr>
                <w:rFonts w:hint="default" w:ascii="宋体" w:hAnsi="宋体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/>
                <w:sz w:val="21"/>
                <w:szCs w:val="21"/>
                <w:lang w:val="en-US" w:eastAsia="zh-CN"/>
              </w:rPr>
              <w:t>原因：该开源软件项目的语言是python，可以在pycharm中运行，环境配置简单（python3以上版本）。</w:t>
            </w:r>
          </w:p>
        </w:tc>
      </w:tr>
      <w:tr w14:paraId="63ED6A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977" w:type="dxa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3E22D407"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任务</w:t>
            </w:r>
            <w:r>
              <w:rPr>
                <w:rFonts w:hint="eastAsia" w:ascii="宋体" w:hAnsi="宋体" w:eastAsia="宋体"/>
                <w:sz w:val="21"/>
                <w:szCs w:val="21"/>
              </w:rPr>
              <w:t>2:项目开发环境搭建并成功运行项目</w:t>
            </w:r>
          </w:p>
        </w:tc>
        <w:tc>
          <w:tcPr>
            <w:tcW w:w="2410" w:type="dxa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592CE8A8">
            <w:pPr>
              <w:ind w:firstLine="630" w:firstLineChars="300"/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已完成</w:t>
            </w:r>
          </w:p>
        </w:tc>
        <w:tc>
          <w:tcPr>
            <w:tcW w:w="2919" w:type="dxa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586167DF">
            <w:pPr>
              <w:rPr>
                <w:rFonts w:hint="eastAsia" w:ascii="宋体" w:hAnsi="宋体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/>
                <w:sz w:val="21"/>
                <w:szCs w:val="21"/>
                <w:lang w:val="en-US" w:eastAsia="zh-CN"/>
              </w:rPr>
              <w:t>项目的环境已经搭建好</w:t>
            </w:r>
          </w:p>
          <w:p w14:paraId="2AE66640"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  <w:lang w:val="en-US" w:eastAsia="zh-CN"/>
              </w:rPr>
              <w:t>项目环境为 python3+</w:t>
            </w:r>
          </w:p>
        </w:tc>
      </w:tr>
      <w:tr w14:paraId="2DB248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977" w:type="dxa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26152ADA"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任务</w:t>
            </w:r>
            <w:r>
              <w:rPr>
                <w:rFonts w:hint="eastAsia" w:ascii="宋体" w:hAnsi="宋体" w:eastAsia="宋体"/>
                <w:sz w:val="21"/>
                <w:szCs w:val="21"/>
              </w:rPr>
              <w:t>3:完成SonarQube对项目代码的检测</w:t>
            </w:r>
          </w:p>
        </w:tc>
        <w:tc>
          <w:tcPr>
            <w:tcW w:w="2410" w:type="dxa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1519BD39">
            <w:pPr>
              <w:ind w:firstLine="630" w:firstLineChars="300"/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已完成</w:t>
            </w:r>
          </w:p>
        </w:tc>
        <w:tc>
          <w:tcPr>
            <w:tcW w:w="2919" w:type="dxa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177CE6E3">
            <w:pPr>
              <w:rPr>
                <w:rFonts w:hint="eastAsia" w:ascii="宋体" w:hAnsi="宋体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/>
                <w:sz w:val="21"/>
                <w:szCs w:val="21"/>
                <w:lang w:val="en-US" w:eastAsia="zh-CN"/>
              </w:rPr>
              <w:t>对SonarQube进行安装配置：</w:t>
            </w:r>
          </w:p>
          <w:p w14:paraId="7DB58B82">
            <w:pPr>
              <w:rPr>
                <w:rFonts w:hint="eastAsia" w:ascii="宋体" w:hAnsi="宋体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/>
                <w:sz w:val="21"/>
                <w:szCs w:val="21"/>
                <w:lang w:val="en-US" w:eastAsia="zh-CN"/>
              </w:rPr>
              <w:t>首先安装java，配置相应的环境变量；</w:t>
            </w:r>
          </w:p>
          <w:p w14:paraId="6FCF0106">
            <w:pPr>
              <w:rPr>
                <w:rFonts w:hint="eastAsia" w:ascii="宋体" w:hAnsi="宋体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/>
                <w:sz w:val="21"/>
                <w:szCs w:val="21"/>
                <w:lang w:val="en-US" w:eastAsia="zh-CN"/>
              </w:rPr>
              <w:t>安装PostgreSQL数据库，并且创建相应的数据库；</w:t>
            </w:r>
          </w:p>
          <w:p w14:paraId="3574A7B2">
            <w:pPr>
              <w:rPr>
                <w:rFonts w:hint="eastAsia" w:ascii="宋体" w:hAnsi="宋体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/>
                <w:sz w:val="21"/>
                <w:szCs w:val="21"/>
                <w:lang w:val="en-US" w:eastAsia="zh-CN"/>
              </w:rPr>
              <w:t>下载SonarQube并且做相应配置。</w:t>
            </w:r>
          </w:p>
          <w:p w14:paraId="458296F5">
            <w:pPr>
              <w:rPr>
                <w:rFonts w:hint="eastAsia" w:ascii="宋体" w:hAnsi="宋体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/>
                <w:sz w:val="21"/>
                <w:szCs w:val="21"/>
                <w:lang w:val="en-US" w:eastAsia="zh-CN"/>
              </w:rPr>
              <w:t>用SonarQube对代码进行检测：</w:t>
            </w:r>
          </w:p>
          <w:p w14:paraId="4010ED3C">
            <w:pPr>
              <w:rPr>
                <w:rFonts w:hint="default" w:ascii="宋体" w:hAnsi="宋体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/>
                <w:sz w:val="21"/>
                <w:szCs w:val="21"/>
                <w:lang w:val="en-US" w:eastAsia="zh-CN"/>
              </w:rPr>
              <w:t>在SonarQube中创建项目并根据给出的代码内容进行代码质量检测。</w:t>
            </w:r>
          </w:p>
        </w:tc>
      </w:tr>
    </w:tbl>
    <w:p w14:paraId="12C636B6">
      <w:pPr>
        <w:pStyle w:val="3"/>
        <w:rPr>
          <w:rFonts w:ascii="宋体" w:hAnsi="宋体" w:eastAsia="宋体"/>
          <w:sz w:val="24"/>
          <w:szCs w:val="24"/>
        </w:rPr>
      </w:pPr>
      <w:r>
        <w:t>1.</w:t>
      </w:r>
      <w:r>
        <w:rPr>
          <w:rFonts w:hint="eastAsia"/>
        </w:rPr>
        <w:t>2</w:t>
      </w:r>
      <w:r>
        <w:t xml:space="preserve"> 本阶段主要成果</w:t>
      </w:r>
    </w:p>
    <w:p w14:paraId="592D9797">
      <w:pPr>
        <w:rPr>
          <w:rFonts w:hint="eastAsia" w:ascii="宋体" w:hAnsi="宋体" w:eastAsia="宋体"/>
          <w:sz w:val="24"/>
          <w:szCs w:val="24"/>
          <w:lang w:eastAsia="zh-CN"/>
        </w:rPr>
      </w:pPr>
      <w:r>
        <w:rPr>
          <w:rFonts w:hint="eastAsia" w:ascii="宋体" w:hAnsi="宋体" w:eastAsia="宋体"/>
          <w:sz w:val="24"/>
          <w:szCs w:val="24"/>
        </w:rPr>
        <w:t>1.组织</w:t>
      </w:r>
      <w:r>
        <w:rPr>
          <w:rFonts w:ascii="宋体" w:hAnsi="宋体" w:eastAsia="宋体"/>
          <w:sz w:val="24"/>
          <w:szCs w:val="24"/>
        </w:rPr>
        <w:t>召开小组会议</w:t>
      </w:r>
      <w:r>
        <w:rPr>
          <w:rFonts w:hint="eastAsia" w:ascii="宋体" w:hAnsi="宋体" w:eastAsia="宋体"/>
          <w:sz w:val="24"/>
          <w:szCs w:val="24"/>
        </w:rPr>
        <w:t>，详见附录1</w:t>
      </w:r>
      <w:r>
        <w:rPr>
          <w:rFonts w:hint="eastAsia" w:ascii="宋体" w:hAnsi="宋体" w:eastAsia="宋体"/>
          <w:sz w:val="24"/>
          <w:szCs w:val="24"/>
          <w:lang w:eastAsia="zh-CN"/>
        </w:rPr>
        <w:t>。</w:t>
      </w:r>
    </w:p>
    <w:p w14:paraId="451D73E4">
      <w:pPr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2.完成项目开发环境搭建并成功运行项目，详见附录</w:t>
      </w:r>
      <w:r>
        <w:rPr>
          <w:rFonts w:ascii="宋体" w:hAnsi="宋体" w:eastAsia="宋体"/>
          <w:sz w:val="24"/>
          <w:szCs w:val="24"/>
        </w:rPr>
        <w:t>2。</w:t>
      </w:r>
    </w:p>
    <w:p w14:paraId="15F3CB38">
      <w:pPr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3.完成SonarQube对项目代码的检测，详见附录</w:t>
      </w:r>
      <w:r>
        <w:rPr>
          <w:rFonts w:ascii="宋体" w:hAnsi="宋体" w:eastAsia="宋体"/>
          <w:sz w:val="24"/>
          <w:szCs w:val="24"/>
        </w:rPr>
        <w:t>3</w:t>
      </w:r>
      <w:r>
        <w:rPr>
          <w:rFonts w:hint="eastAsia" w:ascii="宋体" w:hAnsi="宋体" w:eastAsia="宋体"/>
          <w:sz w:val="24"/>
          <w:szCs w:val="24"/>
        </w:rPr>
        <w:t>。</w:t>
      </w:r>
    </w:p>
    <w:p w14:paraId="44C7F192">
      <w:pPr>
        <w:pStyle w:val="3"/>
      </w:pPr>
      <w:r>
        <w:t>1.</w:t>
      </w:r>
      <w:r>
        <w:rPr>
          <w:rFonts w:hint="eastAsia"/>
        </w:rPr>
        <w:t>3</w:t>
      </w:r>
      <w:r>
        <w:t xml:space="preserve"> 下阶段工作计划</w:t>
      </w:r>
    </w:p>
    <w:p w14:paraId="6279F59C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1.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00000"/>
          <w:spacing w:val="-1"/>
          <w:sz w:val="24"/>
          <w:szCs w:val="24"/>
          <w:shd w:val="clear" w:fill="FFFFFF"/>
        </w:rPr>
        <w:t>分析每个质量指标背后的具体代码。</w:t>
      </w:r>
    </w:p>
    <w:p w14:paraId="4B3E0672">
      <w:pPr>
        <w:numPr>
          <w:ilvl w:val="0"/>
          <w:numId w:val="1"/>
        </w:numP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00000"/>
          <w:spacing w:val="-1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00000"/>
          <w:spacing w:val="-1"/>
          <w:sz w:val="24"/>
          <w:szCs w:val="24"/>
          <w:shd w:val="clear" w:fill="FFFFFF"/>
        </w:rPr>
        <w:t>撰写“代码质量分析报告”。</w:t>
      </w:r>
    </w:p>
    <w:p w14:paraId="500CF33F">
      <w:pPr>
        <w:numPr>
          <w:ilvl w:val="0"/>
          <w:numId w:val="0"/>
        </w:num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00000"/>
          <w:spacing w:val="-1"/>
          <w:sz w:val="24"/>
          <w:szCs w:val="24"/>
          <w:shd w:val="clear" w:fill="FFFFFF"/>
          <w:lang w:val="en-US" w:eastAsia="zh-CN"/>
        </w:rPr>
        <w:t>(</w:t>
      </w:r>
      <w:r>
        <w:rPr>
          <w:rStyle w:val="8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000000"/>
          <w:spacing w:val="-1"/>
          <w:sz w:val="24"/>
          <w:szCs w:val="24"/>
          <w:shd w:val="clear" w:fill="FFFFFF"/>
          <w:vertAlign w:val="baseline"/>
        </w:rPr>
        <w:t>内容包括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00000"/>
          <w:spacing w:val="-1"/>
          <w:sz w:val="24"/>
          <w:szCs w:val="24"/>
          <w:shd w:val="clear" w:fill="FFFFFF"/>
        </w:rPr>
        <w:t>：项目的整体质量等级、主要的技术优势（比如安全性好）、存在的技术债务（如缺少测试、代码重复）、以及具体的改进建议。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00000"/>
          <w:spacing w:val="-1"/>
          <w:sz w:val="24"/>
          <w:szCs w:val="24"/>
          <w:shd w:val="clear" w:fill="FFFFFF"/>
          <w:lang w:val="en-US" w:eastAsia="zh-CN"/>
        </w:rPr>
        <w:t>)</w:t>
      </w:r>
    </w:p>
    <w:p w14:paraId="607584DF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3.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-1"/>
          <w:sz w:val="24"/>
          <w:szCs w:val="24"/>
          <w:shd w:val="clear" w:fill="FFFFFF"/>
        </w:rPr>
        <w:t>理解项目的整体结构和设计思想。</w:t>
      </w:r>
    </w:p>
    <w:p w14:paraId="17775B05">
      <w:pPr>
        <w:pStyle w:val="2"/>
      </w:pPr>
      <w:r>
        <w:t>第二部分：个人工作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9"/>
        <w:gridCol w:w="7143"/>
      </w:tblGrid>
      <w:tr w14:paraId="18CEDC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9" w:type="dxa"/>
            <w:vAlign w:val="center"/>
          </w:tcPr>
          <w:p w14:paraId="58EB99E5">
            <w:pPr>
              <w:jc w:val="center"/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姓名</w:t>
            </w:r>
          </w:p>
        </w:tc>
        <w:tc>
          <w:tcPr>
            <w:tcW w:w="7143" w:type="dxa"/>
            <w:vAlign w:val="center"/>
          </w:tcPr>
          <w:p w14:paraId="617BC02E">
            <w:pPr>
              <w:jc w:val="center"/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工作任务</w:t>
            </w:r>
          </w:p>
        </w:tc>
      </w:tr>
      <w:tr w14:paraId="126715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9" w:type="dxa"/>
            <w:vAlign w:val="center"/>
          </w:tcPr>
          <w:p w14:paraId="52E0FBF7">
            <w:pPr>
              <w:jc w:val="center"/>
              <w:rPr>
                <w:rFonts w:hint="eastAsia" w:ascii="宋体" w:hAnsi="宋体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/>
                <w:sz w:val="21"/>
                <w:szCs w:val="21"/>
                <w:lang w:val="en-US" w:eastAsia="zh-CN"/>
              </w:rPr>
              <w:t>马溶</w:t>
            </w:r>
          </w:p>
        </w:tc>
        <w:tc>
          <w:tcPr>
            <w:tcW w:w="7143" w:type="dxa"/>
            <w:vAlign w:val="center"/>
          </w:tcPr>
          <w:p w14:paraId="1C2F223A">
            <w:pPr>
              <w:numPr>
                <w:ilvl w:val="0"/>
                <w:numId w:val="2"/>
              </w:numPr>
              <w:rPr>
                <w:rFonts w:hint="eastAsia" w:ascii="宋体" w:hAnsi="宋体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/>
                <w:sz w:val="21"/>
                <w:szCs w:val="21"/>
                <w:lang w:val="en-US" w:eastAsia="zh-CN"/>
              </w:rPr>
              <w:t>寻找开源软件</w:t>
            </w:r>
            <w:r>
              <w:rPr>
                <w:rFonts w:ascii="宋体" w:hAnsi="宋体" w:eastAsia="宋体"/>
                <w:sz w:val="21"/>
                <w:szCs w:val="21"/>
              </w:rPr>
              <w:br w:type="textWrapping"/>
            </w:r>
            <w:r>
              <w:rPr>
                <w:rFonts w:hint="eastAsia" w:ascii="宋体" w:hAnsi="宋体" w:eastAsia="宋体"/>
                <w:sz w:val="21"/>
                <w:szCs w:val="21"/>
              </w:rPr>
              <w:t>（2）</w:t>
            </w:r>
            <w:r>
              <w:rPr>
                <w:rFonts w:hint="eastAsia" w:ascii="宋体" w:hAnsi="宋体" w:eastAsia="宋体"/>
                <w:sz w:val="21"/>
                <w:szCs w:val="21"/>
                <w:lang w:val="en-US" w:eastAsia="zh-CN"/>
              </w:rPr>
              <w:t>撰写附件2</w:t>
            </w:r>
            <w:r>
              <w:rPr>
                <w:rFonts w:ascii="宋体" w:hAnsi="宋体" w:eastAsia="宋体"/>
                <w:sz w:val="21"/>
                <w:szCs w:val="21"/>
              </w:rPr>
              <w:br w:type="textWrapping"/>
            </w:r>
            <w:r>
              <w:rPr>
                <w:rFonts w:hint="eastAsia" w:ascii="宋体" w:hAnsi="宋体" w:eastAsia="宋体"/>
                <w:sz w:val="21"/>
                <w:szCs w:val="21"/>
              </w:rPr>
              <w:t>（3）</w:t>
            </w:r>
            <w:r>
              <w:rPr>
                <w:rFonts w:hint="eastAsia" w:ascii="宋体" w:hAnsi="宋体" w:eastAsia="宋体"/>
                <w:sz w:val="21"/>
                <w:szCs w:val="21"/>
                <w:lang w:val="en-US" w:eastAsia="zh-CN"/>
              </w:rPr>
              <w:t>搭建开源软件运行环境</w:t>
            </w:r>
          </w:p>
          <w:p w14:paraId="29F68867">
            <w:pPr>
              <w:numPr>
                <w:numId w:val="0"/>
              </w:numPr>
              <w:rPr>
                <w:rFonts w:hint="default" w:ascii="宋体" w:hAnsi="宋体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/>
                <w:sz w:val="21"/>
                <w:szCs w:val="21"/>
                <w:lang w:val="en-US" w:eastAsia="zh-CN"/>
              </w:rPr>
              <w:t>（4）下载sonarqube</w:t>
            </w:r>
          </w:p>
        </w:tc>
      </w:tr>
      <w:tr w14:paraId="6E7F1F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9" w:type="dxa"/>
            <w:vAlign w:val="center"/>
          </w:tcPr>
          <w:p w14:paraId="179F719C">
            <w:pPr>
              <w:jc w:val="center"/>
              <w:rPr>
                <w:rFonts w:hint="eastAsia" w:ascii="宋体" w:hAnsi="宋体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/>
                <w:sz w:val="21"/>
                <w:szCs w:val="21"/>
                <w:lang w:val="en-US" w:eastAsia="zh-CN"/>
              </w:rPr>
              <w:t>蔡俊文</w:t>
            </w:r>
          </w:p>
        </w:tc>
        <w:tc>
          <w:tcPr>
            <w:tcW w:w="7143" w:type="dxa"/>
            <w:vAlign w:val="center"/>
          </w:tcPr>
          <w:p w14:paraId="5CB309A3">
            <w:pPr>
              <w:numPr>
                <w:ilvl w:val="0"/>
                <w:numId w:val="3"/>
              </w:numPr>
              <w:rPr>
                <w:rFonts w:hint="default" w:ascii="宋体" w:hAnsi="宋体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/>
                <w:sz w:val="21"/>
                <w:szCs w:val="21"/>
                <w:lang w:val="en-US" w:eastAsia="zh-CN"/>
              </w:rPr>
              <w:t>寻找开源软件</w:t>
            </w:r>
            <w:r>
              <w:rPr>
                <w:rFonts w:ascii="宋体" w:hAnsi="宋体" w:eastAsia="宋体"/>
                <w:sz w:val="21"/>
                <w:szCs w:val="21"/>
              </w:rPr>
              <w:br w:type="textWrapping"/>
            </w:r>
            <w:r>
              <w:rPr>
                <w:rFonts w:hint="eastAsia" w:ascii="宋体" w:hAnsi="宋体" w:eastAsia="宋体"/>
                <w:sz w:val="21"/>
                <w:szCs w:val="21"/>
              </w:rPr>
              <w:t>（2）</w:t>
            </w:r>
            <w:r>
              <w:rPr>
                <w:rFonts w:hint="eastAsia" w:ascii="宋体" w:hAnsi="宋体" w:eastAsia="宋体"/>
                <w:sz w:val="21"/>
                <w:szCs w:val="21"/>
                <w:lang w:val="en-US" w:eastAsia="zh-CN"/>
              </w:rPr>
              <w:t>撰写附件1、附件3</w:t>
            </w:r>
            <w:r>
              <w:rPr>
                <w:rFonts w:ascii="宋体" w:hAnsi="宋体" w:eastAsia="宋体"/>
                <w:sz w:val="21"/>
                <w:szCs w:val="21"/>
              </w:rPr>
              <w:br w:type="textWrapping"/>
            </w:r>
            <w:r>
              <w:rPr>
                <w:rFonts w:hint="eastAsia" w:ascii="宋体" w:hAnsi="宋体" w:eastAsia="宋体"/>
                <w:sz w:val="21"/>
                <w:szCs w:val="21"/>
              </w:rPr>
              <w:t>（3）</w:t>
            </w:r>
            <w:r>
              <w:rPr>
                <w:rFonts w:hint="eastAsia" w:ascii="宋体" w:hAnsi="宋体" w:eastAsia="宋体"/>
                <w:sz w:val="21"/>
                <w:szCs w:val="21"/>
                <w:lang w:val="en-US" w:eastAsia="zh-CN"/>
              </w:rPr>
              <w:t>开源软件检测</w:t>
            </w:r>
          </w:p>
          <w:p w14:paraId="05C94B96">
            <w:pPr>
              <w:numPr>
                <w:numId w:val="0"/>
              </w:numPr>
              <w:rPr>
                <w:rFonts w:hint="default" w:ascii="宋体" w:hAnsi="宋体" w:eastAsia="宋体"/>
                <w:sz w:val="21"/>
                <w:szCs w:val="21"/>
                <w:lang w:val="en-US" w:eastAsia="zh-CN"/>
              </w:rPr>
            </w:pPr>
            <w:bookmarkStart w:id="0" w:name="_GoBack"/>
            <w:bookmarkEnd w:id="0"/>
            <w:r>
              <w:rPr>
                <w:rFonts w:hint="eastAsia" w:ascii="宋体" w:hAnsi="宋体" w:eastAsia="宋体"/>
                <w:sz w:val="21"/>
                <w:szCs w:val="21"/>
                <w:lang w:val="en-US" w:eastAsia="zh-CN"/>
              </w:rPr>
              <w:t>（4）下载sonarqube</w:t>
            </w:r>
          </w:p>
        </w:tc>
      </w:tr>
    </w:tbl>
    <w:p w14:paraId="4788FD6F">
      <w:pPr>
        <w:pStyle w:val="2"/>
      </w:pPr>
      <w:r>
        <w:rPr>
          <w:rFonts w:hint="eastAsia"/>
        </w:rPr>
        <w:t>说明</w:t>
      </w:r>
    </w:p>
    <w:p w14:paraId="6D6F6B4E">
      <w:pPr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定期填写：在每个阶段结束时，由组长组织</w:t>
      </w:r>
      <w:r>
        <w:rPr>
          <w:rFonts w:hint="eastAsia" w:ascii="宋体" w:hAnsi="宋体" w:eastAsia="宋体"/>
          <w:sz w:val="24"/>
          <w:szCs w:val="24"/>
        </w:rPr>
        <w:t>全组</w:t>
      </w:r>
      <w:r>
        <w:rPr>
          <w:rFonts w:ascii="宋体" w:hAnsi="宋体" w:eastAsia="宋体"/>
          <w:sz w:val="24"/>
          <w:szCs w:val="24"/>
        </w:rPr>
        <w:t>共同填写。</w:t>
      </w:r>
    </w:p>
    <w:p w14:paraId="66748353">
      <w:pPr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占位符：将所有[ ]内的提示文本替换为实际内容后，删除[ ]符号。</w:t>
      </w:r>
    </w:p>
    <w:p w14:paraId="0ED47948">
      <w:pPr>
        <w:widowControl/>
        <w:jc w:val="left"/>
      </w:pPr>
      <w:r>
        <w:br w:type="page"/>
      </w:r>
    </w:p>
    <w:p w14:paraId="234F221A">
      <w:r>
        <w:rPr>
          <w:rFonts w:hint="eastAsia"/>
        </w:rPr>
        <w:t>附录1：小组会议纪要</w:t>
      </w:r>
    </w:p>
    <w:p w14:paraId="66194945">
      <w:pPr>
        <w:rPr>
          <w:rFonts w:hint="eastAsia"/>
        </w:rPr>
      </w:pPr>
      <w:r>
        <w:rPr>
          <w:rFonts w:hint="eastAsia"/>
        </w:rPr>
        <w:t>[</w:t>
      </w:r>
      <w:r>
        <w:rPr>
          <w:rFonts w:hint="eastAsia"/>
          <w:lang w:val="en-US" w:eastAsia="zh-CN"/>
        </w:rPr>
        <w:t xml:space="preserve">2025年10月15日 地点：先骕楼X4313B </w:t>
      </w:r>
      <w:r>
        <w:t>]</w:t>
      </w:r>
    </w:p>
    <w:p w14:paraId="3252963C"/>
    <w:p w14:paraId="14802C4E"/>
    <w:p w14:paraId="20932C52"/>
    <w:p w14:paraId="3A51D9E4"/>
    <w:p w14:paraId="1165A82A">
      <w:pPr>
        <w:rPr>
          <w:rFonts w:hint="eastAsia"/>
        </w:rPr>
      </w:pPr>
    </w:p>
    <w:p w14:paraId="57C76C7B">
      <w:r>
        <w:rPr>
          <w:rFonts w:hint="eastAsia"/>
        </w:rPr>
        <w:t>附录2：系统搭建</w:t>
      </w:r>
    </w:p>
    <w:p w14:paraId="636E1F95">
      <w:pPr>
        <w:rPr>
          <w:rFonts w:hint="eastAsia"/>
        </w:rPr>
      </w:pPr>
      <w:r>
        <w:rPr>
          <w:rFonts w:hint="eastAsia"/>
        </w:rPr>
        <w:t>[系统运行的软硬件环境，系统的首页截图</w:t>
      </w:r>
      <w:r>
        <w:t>]</w:t>
      </w:r>
    </w:p>
    <w:p w14:paraId="5B7AED72"/>
    <w:p w14:paraId="4FA8235E"/>
    <w:p w14:paraId="3FDF6C19"/>
    <w:p w14:paraId="1109A329"/>
    <w:p w14:paraId="5B3E5AE7"/>
    <w:p w14:paraId="5A927C79">
      <w:r>
        <w:rPr>
          <w:rFonts w:hint="eastAsia"/>
        </w:rPr>
        <w:t>附录3：代码检测</w:t>
      </w:r>
    </w:p>
    <w:p w14:paraId="3153832B">
      <w:pPr>
        <w:rPr>
          <w:rFonts w:hint="eastAsia"/>
        </w:rPr>
      </w:pPr>
      <w:r>
        <w:rPr>
          <w:rFonts w:hint="eastAsia"/>
        </w:rPr>
        <w:t>[检测结果</w:t>
      </w:r>
      <w:r>
        <w:t>]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FA2BBC"/>
    <w:multiLevelType w:val="singleLevel"/>
    <w:tmpl w:val="92FA2BBC"/>
    <w:lvl w:ilvl="0" w:tentative="0">
      <w:start w:val="1"/>
      <w:numFmt w:val="decimal"/>
      <w:suff w:val="nothing"/>
      <w:lvlText w:val="（%1）"/>
      <w:lvlJc w:val="left"/>
    </w:lvl>
  </w:abstractNum>
  <w:abstractNum w:abstractNumId="1">
    <w:nsid w:val="0330D13C"/>
    <w:multiLevelType w:val="singleLevel"/>
    <w:tmpl w:val="0330D13C"/>
    <w:lvl w:ilvl="0" w:tentative="0">
      <w:start w:val="1"/>
      <w:numFmt w:val="decimal"/>
      <w:suff w:val="nothing"/>
      <w:lvlText w:val="（%1）"/>
      <w:lvlJc w:val="left"/>
    </w:lvl>
  </w:abstractNum>
  <w:abstractNum w:abstractNumId="2">
    <w:nsid w:val="2FE400F4"/>
    <w:multiLevelType w:val="singleLevel"/>
    <w:tmpl w:val="2FE400F4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5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7A1F"/>
    <w:rsid w:val="001A2854"/>
    <w:rsid w:val="00297A1F"/>
    <w:rsid w:val="004958FD"/>
    <w:rsid w:val="00944E8E"/>
    <w:rsid w:val="00CD3A50"/>
    <w:rsid w:val="020A1724"/>
    <w:rsid w:val="094B734F"/>
    <w:rsid w:val="15C547E0"/>
    <w:rsid w:val="32A1455E"/>
    <w:rsid w:val="34052A0C"/>
    <w:rsid w:val="3CA80ACA"/>
    <w:rsid w:val="3EA03A5D"/>
    <w:rsid w:val="51441631"/>
    <w:rsid w:val="536F7A4A"/>
    <w:rsid w:val="59EE791A"/>
    <w:rsid w:val="72AE3BC1"/>
    <w:rsid w:val="7E6A4B5D"/>
    <w:rsid w:val="7FB45D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2"/>
      <w:szCs w:val="22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9"/>
    <w:qFormat/>
    <w:uiPriority w:val="9"/>
    <w:pPr>
      <w:keepNext/>
      <w:keepLines/>
      <w:spacing w:before="480" w:after="80"/>
      <w:outlineLvl w:val="0"/>
    </w:pPr>
    <w:rPr>
      <w:rFonts w:ascii="黑体" w:hAnsi="黑体" w:eastAsia="黑体" w:cstheme="majorBidi"/>
      <w:sz w:val="28"/>
      <w:szCs w:val="28"/>
    </w:rPr>
  </w:style>
  <w:style w:type="paragraph" w:styleId="3">
    <w:name w:val="heading 2"/>
    <w:basedOn w:val="1"/>
    <w:next w:val="1"/>
    <w:link w:val="10"/>
    <w:unhideWhenUsed/>
    <w:qFormat/>
    <w:uiPriority w:val="9"/>
    <w:pPr>
      <w:keepNext/>
      <w:keepLines/>
      <w:spacing w:before="160" w:after="80"/>
      <w:outlineLvl w:val="1"/>
    </w:pPr>
    <w:rPr>
      <w:rFonts w:ascii="宋体" w:hAnsi="宋体" w:eastAsia="宋体" w:cstheme="majorBidi"/>
      <w:b/>
      <w:bCs/>
      <w:sz w:val="28"/>
      <w:szCs w:val="28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Title"/>
    <w:basedOn w:val="1"/>
    <w:next w:val="1"/>
    <w:link w:val="11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styleId="6">
    <w:name w:val="Table Grid"/>
    <w:basedOn w:val="5"/>
    <w:uiPriority w:val="39"/>
    <w:rPr>
      <w:sz w:val="22"/>
      <w14:ligatures w14:val="standardContextual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8">
    <w:name w:val="Strong"/>
    <w:basedOn w:val="7"/>
    <w:qFormat/>
    <w:uiPriority w:val="22"/>
    <w:rPr>
      <w:b/>
    </w:rPr>
  </w:style>
  <w:style w:type="character" w:customStyle="1" w:styleId="9">
    <w:name w:val="标题 1 字符"/>
    <w:basedOn w:val="7"/>
    <w:link w:val="2"/>
    <w:qFormat/>
    <w:uiPriority w:val="9"/>
    <w:rPr>
      <w:rFonts w:ascii="黑体" w:hAnsi="黑体" w:eastAsia="黑体" w:cstheme="majorBidi"/>
      <w:sz w:val="28"/>
      <w:szCs w:val="28"/>
      <w14:ligatures w14:val="standardContextual"/>
    </w:rPr>
  </w:style>
  <w:style w:type="character" w:customStyle="1" w:styleId="10">
    <w:name w:val="标题 2 字符"/>
    <w:basedOn w:val="7"/>
    <w:link w:val="3"/>
    <w:qFormat/>
    <w:uiPriority w:val="9"/>
    <w:rPr>
      <w:rFonts w:ascii="宋体" w:hAnsi="宋体" w:eastAsia="宋体" w:cstheme="majorBidi"/>
      <w:b/>
      <w:bCs/>
      <w:sz w:val="28"/>
      <w:szCs w:val="28"/>
      <w14:ligatures w14:val="standardContextual"/>
    </w:rPr>
  </w:style>
  <w:style w:type="character" w:customStyle="1" w:styleId="11">
    <w:name w:val="标题 字符"/>
    <w:basedOn w:val="7"/>
    <w:link w:val="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  <w14:ligatures w14:val="standardContextual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841</Words>
  <Characters>1056</Characters>
  <Lines>5</Lines>
  <Paragraphs>1</Paragraphs>
  <TotalTime>1</TotalTime>
  <ScaleCrop>false</ScaleCrop>
  <LinksUpToDate>false</LinksUpToDate>
  <CharactersWithSpaces>1076</CharactersWithSpaces>
  <Application>WPS Office_12.1.0.22089_F1E327BC-269C-435d-A152-05C5408002CA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2025-10-14T04:25:00Z</dcterms:created>
  <dc:creator>user</dc:creator>
  <cp:lastModifiedBy>一禾菜</cp:lastModifiedBy>
  <dcterms:modified xsi:type="dcterms:W3CDTF">2025-10-18T08:34:40Z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eyJoZGlkIjoiNmYwODY2MTdkMTcxNGY1MzFjNDhiMTY3NGYyMTc5YmYiLCJ1c2VySWQiOiIxNTI0NDAzNzkyIn0=</vt:lpwstr>
  </property>
  <property fmtid="{D5CDD505-2E9C-101B-9397-08002B2CF9AE}" pid="3" name="KSOProductBuildVer">
    <vt:lpwstr>2052-12.1.0.22089</vt:lpwstr>
  </property>
  <property fmtid="{D5CDD505-2E9C-101B-9397-08002B2CF9AE}" pid="4" name="ICV">
    <vt:lpwstr>608CC194F1284175A7552F78EA28B5D0_12</vt:lpwstr>
  </property>
</Properties>
</file>