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9A9" w:rsidRPr="00D149A9" w:rsidRDefault="00D149A9" w:rsidP="00D149A9">
      <w:pPr>
        <w:tabs>
          <w:tab w:val="left" w:pos="7380"/>
        </w:tabs>
        <w:spacing w:after="0" w:line="312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r w:rsidRPr="00D149A9">
        <w:rPr>
          <w:rFonts w:ascii="Times New Roman" w:hAnsi="Times New Roman"/>
          <w:b/>
          <w:sz w:val="28"/>
          <w:szCs w:val="28"/>
        </w:rPr>
        <w:t>Отчет по практической работе № 6.</w:t>
      </w:r>
    </w:p>
    <w:p w:rsidR="00D149A9" w:rsidRPr="00D149A9" w:rsidRDefault="00D149A9" w:rsidP="00D149A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149A9">
        <w:rPr>
          <w:rFonts w:ascii="Times New Roman" w:hAnsi="Times New Roman"/>
          <w:b/>
          <w:sz w:val="28"/>
          <w:szCs w:val="28"/>
        </w:rPr>
        <w:t>Настройка динамической маршрутизации используя OSPF.</w:t>
      </w:r>
    </w:p>
    <w:p w:rsidR="00471214" w:rsidRPr="00D149A9" w:rsidRDefault="00471214" w:rsidP="0047121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71214" w:rsidRPr="00D149A9" w:rsidRDefault="00471214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  <w:r w:rsidRPr="00D149A9">
        <w:rPr>
          <w:rFonts w:ascii="Times New Roman" w:hAnsi="Times New Roman"/>
          <w:sz w:val="24"/>
          <w:szCs w:val="24"/>
        </w:rPr>
        <w:t>Вып</w:t>
      </w:r>
      <w:r w:rsidR="00D149A9">
        <w:rPr>
          <w:rFonts w:ascii="Times New Roman" w:hAnsi="Times New Roman"/>
          <w:sz w:val="24"/>
          <w:szCs w:val="24"/>
        </w:rPr>
        <w:t>олнено: «____» _________</w:t>
      </w:r>
      <w:r w:rsidRPr="00D149A9">
        <w:rPr>
          <w:rFonts w:ascii="Times New Roman" w:hAnsi="Times New Roman"/>
          <w:sz w:val="24"/>
          <w:szCs w:val="24"/>
        </w:rPr>
        <w:t xml:space="preserve"> 20___ г. </w:t>
      </w:r>
      <w:r w:rsidRPr="00D149A9">
        <w:rPr>
          <w:rFonts w:ascii="Times New Roman" w:hAnsi="Times New Roman"/>
          <w:sz w:val="24"/>
          <w:szCs w:val="24"/>
        </w:rPr>
        <w:tab/>
      </w:r>
      <w:r w:rsidR="00D149A9">
        <w:rPr>
          <w:rFonts w:ascii="Times New Roman" w:hAnsi="Times New Roman"/>
          <w:sz w:val="24"/>
          <w:szCs w:val="24"/>
        </w:rPr>
        <w:t>Защищено «____» ____________</w:t>
      </w:r>
      <w:r w:rsidRPr="00D149A9">
        <w:rPr>
          <w:rFonts w:ascii="Times New Roman" w:hAnsi="Times New Roman"/>
          <w:sz w:val="24"/>
          <w:szCs w:val="24"/>
        </w:rPr>
        <w:t>20___ г.</w:t>
      </w:r>
    </w:p>
    <w:p w:rsidR="00471214" w:rsidRPr="00D149A9" w:rsidRDefault="00D149A9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Группа: 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71214" w:rsidRPr="00D149A9">
        <w:rPr>
          <w:rFonts w:ascii="Times New Roman" w:hAnsi="Times New Roman"/>
          <w:sz w:val="24"/>
          <w:szCs w:val="24"/>
        </w:rPr>
        <w:t>Ау</w:t>
      </w:r>
      <w:r>
        <w:rPr>
          <w:rFonts w:ascii="Times New Roman" w:hAnsi="Times New Roman"/>
          <w:sz w:val="24"/>
          <w:szCs w:val="24"/>
        </w:rPr>
        <w:t>дитория: _______________</w:t>
      </w:r>
    </w:p>
    <w:p w:rsidR="00471214" w:rsidRDefault="00471214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  <w:r w:rsidRPr="00D149A9">
        <w:rPr>
          <w:rFonts w:ascii="Times New Roman" w:hAnsi="Times New Roman"/>
          <w:sz w:val="24"/>
          <w:szCs w:val="24"/>
        </w:rPr>
        <w:t>Студент: ___</w:t>
      </w:r>
      <w:r w:rsidR="00D149A9">
        <w:rPr>
          <w:rFonts w:ascii="Times New Roman" w:hAnsi="Times New Roman"/>
          <w:sz w:val="24"/>
          <w:szCs w:val="24"/>
        </w:rPr>
        <w:t>________________________</w:t>
      </w:r>
      <w:r w:rsidRPr="00D149A9">
        <w:rPr>
          <w:rFonts w:ascii="Times New Roman" w:hAnsi="Times New Roman"/>
          <w:sz w:val="24"/>
          <w:szCs w:val="24"/>
        </w:rPr>
        <w:t>Последние цифры ст. билета: _____________</w:t>
      </w:r>
    </w:p>
    <w:p w:rsidR="00D149A9" w:rsidRDefault="00D149A9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</w:p>
    <w:p w:rsidR="00D149A9" w:rsidRPr="007A6F96" w:rsidRDefault="00D149A9" w:rsidP="00471214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149A9">
        <w:rPr>
          <w:rFonts w:ascii="Times New Roman" w:hAnsi="Times New Roman"/>
          <w:sz w:val="28"/>
          <w:szCs w:val="28"/>
          <w:lang w:val="en-US"/>
        </w:rPr>
        <w:t>N</w:t>
      </w:r>
      <w:r w:rsidRPr="007A6F96">
        <w:rPr>
          <w:rFonts w:ascii="Times New Roman" w:hAnsi="Times New Roman"/>
          <w:sz w:val="28"/>
          <w:szCs w:val="28"/>
        </w:rPr>
        <w:t xml:space="preserve"> =</w:t>
      </w:r>
    </w:p>
    <w:p w:rsidR="00D149A9" w:rsidRPr="007A6F96" w:rsidRDefault="00D149A9" w:rsidP="00471214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149A9">
        <w:rPr>
          <w:rFonts w:ascii="Times New Roman" w:hAnsi="Times New Roman"/>
          <w:sz w:val="28"/>
          <w:szCs w:val="28"/>
          <w:lang w:val="en-US"/>
        </w:rPr>
        <w:t>M</w:t>
      </w:r>
      <w:r w:rsidRPr="007A6F96">
        <w:rPr>
          <w:rFonts w:ascii="Times New Roman" w:hAnsi="Times New Roman"/>
          <w:sz w:val="28"/>
          <w:szCs w:val="28"/>
        </w:rPr>
        <w:t xml:space="preserve"> =</w:t>
      </w:r>
    </w:p>
    <w:p w:rsidR="00D149A9" w:rsidRPr="00D149A9" w:rsidRDefault="00D149A9" w:rsidP="00992E6A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b/>
          <w:sz w:val="28"/>
          <w:szCs w:val="28"/>
        </w:rPr>
      </w:pPr>
    </w:p>
    <w:p w:rsidR="00D149A9" w:rsidRP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b/>
          <w:sz w:val="28"/>
          <w:szCs w:val="28"/>
        </w:rPr>
      </w:pPr>
      <w:r w:rsidRPr="00D149A9">
        <w:rPr>
          <w:rFonts w:ascii="Times New Roman" w:hAnsi="Times New Roman"/>
          <w:b/>
          <w:sz w:val="28"/>
          <w:szCs w:val="28"/>
        </w:rPr>
        <w:t>Шаг 4.</w:t>
      </w:r>
    </w:p>
    <w:p w:rsidR="00D149A9" w:rsidRP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b/>
          <w:sz w:val="28"/>
          <w:szCs w:val="28"/>
        </w:rPr>
      </w:pPr>
      <w:r w:rsidRPr="00D149A9">
        <w:rPr>
          <w:rFonts w:ascii="Times New Roman" w:hAnsi="Times New Roman"/>
          <w:sz w:val="28"/>
          <w:szCs w:val="28"/>
        </w:rPr>
        <w:t>Выполнить эхо-тестирования(</w:t>
      </w:r>
      <w:r w:rsidRPr="00D149A9">
        <w:rPr>
          <w:rFonts w:ascii="Times New Roman" w:hAnsi="Times New Roman"/>
          <w:sz w:val="28"/>
          <w:szCs w:val="28"/>
          <w:lang w:val="en-US"/>
        </w:rPr>
        <w:t>ping</w:t>
      </w:r>
      <w:r w:rsidRPr="00D149A9">
        <w:rPr>
          <w:rFonts w:ascii="Times New Roman" w:hAnsi="Times New Roman"/>
          <w:sz w:val="28"/>
          <w:szCs w:val="28"/>
        </w:rPr>
        <w:t xml:space="preserve">), заполнить </w:t>
      </w:r>
      <w:proofErr w:type="spellStart"/>
      <w:r w:rsidRPr="00D149A9"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Pr="00D149A9">
        <w:rPr>
          <w:rFonts w:ascii="Times New Roman" w:hAnsi="Times New Roman"/>
          <w:sz w:val="28"/>
          <w:szCs w:val="28"/>
        </w:rPr>
        <w:t xml:space="preserve"> адреса в таблице 1.</w:t>
      </w:r>
    </w:p>
    <w:p w:rsidR="00D149A9" w:rsidRP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sz w:val="28"/>
          <w:szCs w:val="28"/>
        </w:rPr>
      </w:pPr>
      <w:r w:rsidRPr="00D149A9">
        <w:rPr>
          <w:rFonts w:ascii="Times New Roman" w:hAnsi="Times New Roman"/>
          <w:sz w:val="28"/>
          <w:szCs w:val="28"/>
        </w:rPr>
        <w:t>Таблица 1. Результаты эхо-тестирования.</w:t>
      </w:r>
    </w:p>
    <w:tbl>
      <w:tblPr>
        <w:tblStyle w:val="a3"/>
        <w:tblW w:w="9493" w:type="dxa"/>
        <w:tblLayout w:type="fixed"/>
        <w:tblLook w:val="01E0" w:firstRow="1" w:lastRow="1" w:firstColumn="1" w:lastColumn="1" w:noHBand="0" w:noVBand="0"/>
      </w:tblPr>
      <w:tblGrid>
        <w:gridCol w:w="1696"/>
        <w:gridCol w:w="851"/>
        <w:gridCol w:w="992"/>
        <w:gridCol w:w="1559"/>
        <w:gridCol w:w="1486"/>
        <w:gridCol w:w="1491"/>
        <w:gridCol w:w="1418"/>
      </w:tblGrid>
      <w:tr w:rsidR="00D149A9" w:rsidRPr="00D149A9" w:rsidTr="003A31B2">
        <w:tc>
          <w:tcPr>
            <w:tcW w:w="1696" w:type="dxa"/>
            <w:vMerge w:val="restart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Тестирующий</w:t>
            </w:r>
          </w:p>
          <w:p w:rsidR="00D149A9" w:rsidRPr="00D149A9" w:rsidRDefault="00D149A9" w:rsidP="003A31B2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Узел (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l-GR"/>
              </w:rPr>
              <w:t>IP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)</w:t>
            </w:r>
          </w:p>
        </w:tc>
        <w:tc>
          <w:tcPr>
            <w:tcW w:w="7797" w:type="dxa"/>
            <w:gridSpan w:val="6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l-GR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Тестируемые узлы (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IP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-адреса)</w:t>
            </w:r>
          </w:p>
        </w:tc>
      </w:tr>
      <w:tr w:rsidR="00D149A9" w:rsidRPr="00D149A9" w:rsidTr="003A31B2">
        <w:tc>
          <w:tcPr>
            <w:tcW w:w="1696" w:type="dxa"/>
            <w:vMerge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4</w:t>
            </w:r>
          </w:p>
        </w:tc>
        <w:tc>
          <w:tcPr>
            <w:tcW w:w="1559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Default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-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gateway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№1</w:t>
            </w:r>
          </w:p>
        </w:tc>
        <w:tc>
          <w:tcPr>
            <w:tcW w:w="1486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Default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-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gateway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№2</w:t>
            </w:r>
          </w:p>
        </w:tc>
        <w:tc>
          <w:tcPr>
            <w:tcW w:w="1491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Default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-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gateway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№3</w:t>
            </w:r>
          </w:p>
        </w:tc>
        <w:tc>
          <w:tcPr>
            <w:tcW w:w="1418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Default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-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gateway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№4</w:t>
            </w:r>
          </w:p>
        </w:tc>
      </w:tr>
      <w:tr w:rsidR="00D149A9" w:rsidRPr="00D149A9" w:rsidTr="003A31B2">
        <w:tc>
          <w:tcPr>
            <w:tcW w:w="1696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486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D149A9" w:rsidRPr="00D149A9" w:rsidTr="003A31B2">
        <w:tc>
          <w:tcPr>
            <w:tcW w:w="1696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486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D149A9" w:rsidRPr="00D149A9" w:rsidRDefault="00D149A9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7A6F96" w:rsidRPr="00D149A9" w:rsidTr="007A6F96">
        <w:trPr>
          <w:trHeight w:val="480"/>
        </w:trPr>
        <w:tc>
          <w:tcPr>
            <w:tcW w:w="1696" w:type="dxa"/>
          </w:tcPr>
          <w:p w:rsidR="007A6F96" w:rsidRPr="00D149A9" w:rsidRDefault="007A6F96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851" w:type="dxa"/>
          </w:tcPr>
          <w:p w:rsidR="007A6F96" w:rsidRPr="00D149A9" w:rsidRDefault="007A6F96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A6F96" w:rsidRPr="00D149A9" w:rsidRDefault="007A6F96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7A6F96" w:rsidRPr="00D149A9" w:rsidRDefault="007A6F96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6" w:type="dxa"/>
          </w:tcPr>
          <w:p w:rsidR="007A6F96" w:rsidRPr="00D149A9" w:rsidRDefault="007A6F96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7A6F96" w:rsidRPr="00D149A9" w:rsidRDefault="007A6F96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A6F96" w:rsidRPr="007A6F96" w:rsidRDefault="007A6F96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7A6F96" w:rsidRPr="00D149A9" w:rsidTr="003A31B2">
        <w:trPr>
          <w:trHeight w:val="360"/>
        </w:trPr>
        <w:tc>
          <w:tcPr>
            <w:tcW w:w="1696" w:type="dxa"/>
          </w:tcPr>
          <w:p w:rsidR="007A6F96" w:rsidRDefault="007A6F96" w:rsidP="003A31B2">
            <w:pPr>
              <w:tabs>
                <w:tab w:val="left" w:pos="7380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851" w:type="dxa"/>
          </w:tcPr>
          <w:p w:rsidR="007A6F96" w:rsidRPr="00D149A9" w:rsidRDefault="007A6F96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A6F96" w:rsidRPr="00D149A9" w:rsidRDefault="007A6F96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7A6F96" w:rsidRPr="00D149A9" w:rsidRDefault="007A6F96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86" w:type="dxa"/>
          </w:tcPr>
          <w:p w:rsidR="007A6F96" w:rsidRPr="00D149A9" w:rsidRDefault="007A6F96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91" w:type="dxa"/>
          </w:tcPr>
          <w:p w:rsidR="007A6F96" w:rsidRPr="00D149A9" w:rsidRDefault="007A6F96" w:rsidP="003A31B2">
            <w:pPr>
              <w:tabs>
                <w:tab w:val="left" w:pos="7380"/>
              </w:tabs>
              <w:spacing w:after="0" w:line="312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:rsidR="007A6F96" w:rsidRDefault="007A6F96" w:rsidP="003A31B2">
            <w:pPr>
              <w:tabs>
                <w:tab w:val="left" w:pos="7380"/>
              </w:tabs>
              <w:spacing w:line="312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D149A9" w:rsidRPr="00D149A9" w:rsidRDefault="00D149A9" w:rsidP="00992E6A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p w:rsidR="00D149A9" w:rsidRP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b/>
          <w:sz w:val="28"/>
          <w:szCs w:val="28"/>
        </w:rPr>
      </w:pPr>
      <w:r w:rsidRPr="00D149A9">
        <w:rPr>
          <w:rFonts w:ascii="Times New Roman" w:hAnsi="Times New Roman"/>
          <w:b/>
          <w:sz w:val="28"/>
          <w:szCs w:val="28"/>
        </w:rPr>
        <w:t>Шаг 5.2</w:t>
      </w:r>
    </w:p>
    <w:p w:rsidR="00D149A9" w:rsidRP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sz w:val="28"/>
          <w:szCs w:val="28"/>
        </w:rPr>
      </w:pP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</w:rPr>
        <w:t xml:space="preserve">Провести это-тестирование между </w:t>
      </w: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  <w:lang w:val="en-US"/>
        </w:rPr>
        <w:t>PC</w:t>
      </w: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</w:rPr>
        <w:t xml:space="preserve">1 и </w:t>
      </w: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  <w:lang w:val="en-US"/>
        </w:rPr>
        <w:t>PC</w:t>
      </w: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</w:rPr>
        <w:t xml:space="preserve">3, </w:t>
      </w: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  <w:lang w:val="en-US"/>
        </w:rPr>
        <w:t>PC</w:t>
      </w: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</w:rPr>
        <w:t xml:space="preserve">4 и </w:t>
      </w: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  <w:lang w:val="en-US"/>
        </w:rPr>
        <w:t>PC</w:t>
      </w:r>
      <w:r w:rsidRPr="00D149A9">
        <w:rPr>
          <w:rFonts w:ascii="Times New Roman" w:hAnsi="Times New Roman"/>
          <w:spacing w:val="3"/>
          <w:sz w:val="28"/>
          <w:szCs w:val="28"/>
          <w:shd w:val="clear" w:color="auto" w:fill="FFFFFF"/>
        </w:rPr>
        <w:t>2.</w:t>
      </w:r>
    </w:p>
    <w:p w:rsidR="00992E6A" w:rsidRPr="00D149A9" w:rsidRDefault="00992E6A" w:rsidP="00992E6A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913"/>
        <w:gridCol w:w="1948"/>
        <w:gridCol w:w="1877"/>
      </w:tblGrid>
      <w:tr w:rsidR="00992E6A" w:rsidRPr="00D149A9" w:rsidTr="00D149A9">
        <w:tc>
          <w:tcPr>
            <w:tcW w:w="1670" w:type="dxa"/>
            <w:vMerge w:val="restart"/>
          </w:tcPr>
          <w:p w:rsidR="00992E6A" w:rsidRPr="00D149A9" w:rsidRDefault="00992E6A" w:rsidP="00652BBD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Тестирующий</w:t>
            </w:r>
          </w:p>
          <w:p w:rsidR="00992E6A" w:rsidRPr="00D149A9" w:rsidRDefault="00992E6A" w:rsidP="00652BBD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Узел (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l-GR"/>
              </w:rPr>
              <w:t>IP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)</w:t>
            </w:r>
          </w:p>
        </w:tc>
        <w:tc>
          <w:tcPr>
            <w:tcW w:w="3825" w:type="dxa"/>
            <w:gridSpan w:val="2"/>
          </w:tcPr>
          <w:p w:rsidR="00992E6A" w:rsidRPr="00D149A9" w:rsidRDefault="00992E6A" w:rsidP="00992E6A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l-GR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Тестируемые узлы (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IP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-адреса)</w:t>
            </w:r>
          </w:p>
        </w:tc>
      </w:tr>
      <w:tr w:rsidR="00D149A9" w:rsidRPr="00D149A9" w:rsidTr="00D149A9">
        <w:tc>
          <w:tcPr>
            <w:tcW w:w="1670" w:type="dxa"/>
            <w:vMerge/>
          </w:tcPr>
          <w:p w:rsidR="00D149A9" w:rsidRPr="00D149A9" w:rsidRDefault="00D149A9" w:rsidP="00652BBD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948" w:type="dxa"/>
          </w:tcPr>
          <w:p w:rsidR="00D149A9" w:rsidRPr="007A6F96" w:rsidRDefault="007A6F96" w:rsidP="00652BBD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1877" w:type="dxa"/>
          </w:tcPr>
          <w:p w:rsidR="00D149A9" w:rsidRPr="007A6F96" w:rsidRDefault="007A6F96" w:rsidP="00652BBD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PC2</w:t>
            </w:r>
          </w:p>
        </w:tc>
      </w:tr>
      <w:tr w:rsidR="00D149A9" w:rsidRPr="00D149A9" w:rsidTr="00D149A9">
        <w:tc>
          <w:tcPr>
            <w:tcW w:w="1670" w:type="dxa"/>
          </w:tcPr>
          <w:p w:rsidR="00D149A9" w:rsidRPr="007A6F96" w:rsidRDefault="007A6F96" w:rsidP="00652BBD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1948" w:type="dxa"/>
          </w:tcPr>
          <w:p w:rsidR="00D149A9" w:rsidRPr="00D149A9" w:rsidRDefault="00D149A9" w:rsidP="00652BBD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877" w:type="dxa"/>
          </w:tcPr>
          <w:p w:rsidR="00D149A9" w:rsidRPr="00D149A9" w:rsidRDefault="00D149A9" w:rsidP="00652BBD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D149A9" w:rsidRPr="00D149A9" w:rsidTr="00D149A9">
        <w:tc>
          <w:tcPr>
            <w:tcW w:w="1670" w:type="dxa"/>
          </w:tcPr>
          <w:p w:rsidR="00D149A9" w:rsidRPr="007A6F96" w:rsidRDefault="007A6F96" w:rsidP="00652BBD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1948" w:type="dxa"/>
          </w:tcPr>
          <w:p w:rsidR="00D149A9" w:rsidRPr="00D149A9" w:rsidRDefault="00D149A9" w:rsidP="00652BBD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877" w:type="dxa"/>
          </w:tcPr>
          <w:p w:rsidR="00D149A9" w:rsidRPr="00D149A9" w:rsidRDefault="00D149A9" w:rsidP="00652BBD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:rsidR="0000363C" w:rsidRPr="00D149A9" w:rsidRDefault="0000363C" w:rsidP="0000363C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p w:rsidR="00D149A9" w:rsidRPr="00D149A9" w:rsidRDefault="00D149A9" w:rsidP="0000363C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p w:rsidR="00D149A9" w:rsidRP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</w:pPr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 xml:space="preserve">Написать сети, которые вы будете анонсировать в рамках настройки </w:t>
      </w:r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OSPF</w:t>
      </w:r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 xml:space="preserve"> для </w:t>
      </w:r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R</w:t>
      </w:r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 xml:space="preserve">1 и </w:t>
      </w:r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R</w:t>
      </w:r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>2.</w:t>
      </w:r>
    </w:p>
    <w:p w:rsidR="00D149A9" w:rsidRP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</w:pPr>
    </w:p>
    <w:p w:rsidR="00D149A9" w:rsidRPr="00FA0AD7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sz w:val="28"/>
          <w:szCs w:val="28"/>
        </w:rPr>
      </w:pPr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>Конфигурация</w:t>
      </w:r>
      <w:r w:rsidR="00FA0AD7" w:rsidRPr="00FA0AD7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 xml:space="preserve"> </w:t>
      </w:r>
      <w:r w:rsidR="00FA0AD7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S</w:t>
      </w:r>
      <w:r w:rsidR="00FA0AD7" w:rsidRPr="00FA0AD7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>1</w:t>
      </w:r>
      <w:r w:rsidR="00FA0AD7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 xml:space="preserve">, S2, </w:t>
      </w:r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R</w:t>
      </w:r>
      <w:r w:rsidR="00FA0AD7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>1,</w:t>
      </w:r>
      <w:r w:rsidR="00FA0AD7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 xml:space="preserve"> </w:t>
      </w:r>
      <w:bookmarkStart w:id="0" w:name="_GoBack"/>
      <w:bookmarkEnd w:id="0"/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R</w:t>
      </w:r>
      <w:r w:rsidRPr="00FA0AD7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>2.</w:t>
      </w:r>
    </w:p>
    <w:sectPr w:rsidR="00D149A9" w:rsidRPr="00FA0AD7" w:rsidSect="00A0185B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B46C4"/>
    <w:multiLevelType w:val="hybridMultilevel"/>
    <w:tmpl w:val="5992B744"/>
    <w:lvl w:ilvl="0" w:tplc="712AB4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2A6E04C3"/>
    <w:multiLevelType w:val="multilevel"/>
    <w:tmpl w:val="C878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51322"/>
    <w:rsid w:val="0000363C"/>
    <w:rsid w:val="00006FCC"/>
    <w:rsid w:val="00015947"/>
    <w:rsid w:val="00027973"/>
    <w:rsid w:val="000465FD"/>
    <w:rsid w:val="0005181E"/>
    <w:rsid w:val="0005355C"/>
    <w:rsid w:val="000A6FEA"/>
    <w:rsid w:val="000B7E06"/>
    <w:rsid w:val="000C0A6B"/>
    <w:rsid w:val="000C7951"/>
    <w:rsid w:val="000D157D"/>
    <w:rsid w:val="000D773A"/>
    <w:rsid w:val="000E3598"/>
    <w:rsid w:val="000E5DB6"/>
    <w:rsid w:val="000E7EBB"/>
    <w:rsid w:val="000F7F0C"/>
    <w:rsid w:val="00117865"/>
    <w:rsid w:val="001230FB"/>
    <w:rsid w:val="00127849"/>
    <w:rsid w:val="00132F57"/>
    <w:rsid w:val="00137C41"/>
    <w:rsid w:val="00147031"/>
    <w:rsid w:val="001477A4"/>
    <w:rsid w:val="001774E7"/>
    <w:rsid w:val="00186DAC"/>
    <w:rsid w:val="001A54DC"/>
    <w:rsid w:val="001C4BC2"/>
    <w:rsid w:val="001C6397"/>
    <w:rsid w:val="00203FAA"/>
    <w:rsid w:val="0022076B"/>
    <w:rsid w:val="002246E4"/>
    <w:rsid w:val="00245514"/>
    <w:rsid w:val="00250809"/>
    <w:rsid w:val="0025396D"/>
    <w:rsid w:val="0028124A"/>
    <w:rsid w:val="00281F71"/>
    <w:rsid w:val="002958DE"/>
    <w:rsid w:val="002974E4"/>
    <w:rsid w:val="002A3883"/>
    <w:rsid w:val="002B04EA"/>
    <w:rsid w:val="002C1092"/>
    <w:rsid w:val="002C133B"/>
    <w:rsid w:val="002E3A34"/>
    <w:rsid w:val="002E602B"/>
    <w:rsid w:val="00303FAB"/>
    <w:rsid w:val="00311F20"/>
    <w:rsid w:val="0031782A"/>
    <w:rsid w:val="0032750F"/>
    <w:rsid w:val="0033270E"/>
    <w:rsid w:val="0034679E"/>
    <w:rsid w:val="0035470A"/>
    <w:rsid w:val="00374EA3"/>
    <w:rsid w:val="003B1EE3"/>
    <w:rsid w:val="003C29F6"/>
    <w:rsid w:val="003C554A"/>
    <w:rsid w:val="003D6172"/>
    <w:rsid w:val="003E20A4"/>
    <w:rsid w:val="00420BE7"/>
    <w:rsid w:val="00421FC6"/>
    <w:rsid w:val="0042336D"/>
    <w:rsid w:val="004339D1"/>
    <w:rsid w:val="00443D79"/>
    <w:rsid w:val="00451322"/>
    <w:rsid w:val="00457E6D"/>
    <w:rsid w:val="00471214"/>
    <w:rsid w:val="00474624"/>
    <w:rsid w:val="00484C1F"/>
    <w:rsid w:val="00491D00"/>
    <w:rsid w:val="004A298E"/>
    <w:rsid w:val="004D1BC0"/>
    <w:rsid w:val="004D201C"/>
    <w:rsid w:val="004E0AF7"/>
    <w:rsid w:val="004E1A86"/>
    <w:rsid w:val="004E57AF"/>
    <w:rsid w:val="005003BE"/>
    <w:rsid w:val="00504D1C"/>
    <w:rsid w:val="00530B35"/>
    <w:rsid w:val="00544166"/>
    <w:rsid w:val="00545B5A"/>
    <w:rsid w:val="00570811"/>
    <w:rsid w:val="00574973"/>
    <w:rsid w:val="005777E9"/>
    <w:rsid w:val="005811E7"/>
    <w:rsid w:val="00583CC1"/>
    <w:rsid w:val="00587354"/>
    <w:rsid w:val="005B6A72"/>
    <w:rsid w:val="005D5E64"/>
    <w:rsid w:val="005D6E50"/>
    <w:rsid w:val="005E3621"/>
    <w:rsid w:val="005F5806"/>
    <w:rsid w:val="005F69A9"/>
    <w:rsid w:val="00615613"/>
    <w:rsid w:val="006161C6"/>
    <w:rsid w:val="00617B0E"/>
    <w:rsid w:val="006419C9"/>
    <w:rsid w:val="00652BBD"/>
    <w:rsid w:val="00653AED"/>
    <w:rsid w:val="00657B31"/>
    <w:rsid w:val="00666BC2"/>
    <w:rsid w:val="00692183"/>
    <w:rsid w:val="00693AC8"/>
    <w:rsid w:val="006A0E53"/>
    <w:rsid w:val="006A21B8"/>
    <w:rsid w:val="006A72E3"/>
    <w:rsid w:val="006C2450"/>
    <w:rsid w:val="006E089E"/>
    <w:rsid w:val="006E1F50"/>
    <w:rsid w:val="006E5B2A"/>
    <w:rsid w:val="006F093E"/>
    <w:rsid w:val="00703233"/>
    <w:rsid w:val="0071091B"/>
    <w:rsid w:val="00721BC0"/>
    <w:rsid w:val="00766A45"/>
    <w:rsid w:val="00776684"/>
    <w:rsid w:val="0077760E"/>
    <w:rsid w:val="00793FC9"/>
    <w:rsid w:val="007A683A"/>
    <w:rsid w:val="007A6F96"/>
    <w:rsid w:val="007C11BC"/>
    <w:rsid w:val="007C5191"/>
    <w:rsid w:val="007D1411"/>
    <w:rsid w:val="007D4062"/>
    <w:rsid w:val="007E4977"/>
    <w:rsid w:val="00815B0C"/>
    <w:rsid w:val="00876408"/>
    <w:rsid w:val="008931F5"/>
    <w:rsid w:val="008A054C"/>
    <w:rsid w:val="008C4A11"/>
    <w:rsid w:val="008C7B1E"/>
    <w:rsid w:val="008E6907"/>
    <w:rsid w:val="0094280C"/>
    <w:rsid w:val="009854D0"/>
    <w:rsid w:val="00992E6A"/>
    <w:rsid w:val="009B2F67"/>
    <w:rsid w:val="009C4DA4"/>
    <w:rsid w:val="009F160B"/>
    <w:rsid w:val="009F72B4"/>
    <w:rsid w:val="00A0185B"/>
    <w:rsid w:val="00A041F1"/>
    <w:rsid w:val="00A075EB"/>
    <w:rsid w:val="00A12355"/>
    <w:rsid w:val="00A1456F"/>
    <w:rsid w:val="00A15BCE"/>
    <w:rsid w:val="00A21B52"/>
    <w:rsid w:val="00A26582"/>
    <w:rsid w:val="00A30918"/>
    <w:rsid w:val="00A41A52"/>
    <w:rsid w:val="00A545B6"/>
    <w:rsid w:val="00A64C03"/>
    <w:rsid w:val="00A74193"/>
    <w:rsid w:val="00A80EBA"/>
    <w:rsid w:val="00A955C9"/>
    <w:rsid w:val="00AA0FE4"/>
    <w:rsid w:val="00AA2258"/>
    <w:rsid w:val="00AA3A8B"/>
    <w:rsid w:val="00AC4258"/>
    <w:rsid w:val="00AD0B7E"/>
    <w:rsid w:val="00AD7B80"/>
    <w:rsid w:val="00AF5894"/>
    <w:rsid w:val="00B03DF3"/>
    <w:rsid w:val="00B1771A"/>
    <w:rsid w:val="00B437BC"/>
    <w:rsid w:val="00B455D9"/>
    <w:rsid w:val="00B5113F"/>
    <w:rsid w:val="00B64016"/>
    <w:rsid w:val="00B82E1E"/>
    <w:rsid w:val="00B96719"/>
    <w:rsid w:val="00BB083B"/>
    <w:rsid w:val="00BC1322"/>
    <w:rsid w:val="00BE3403"/>
    <w:rsid w:val="00BE6F26"/>
    <w:rsid w:val="00BF5A0C"/>
    <w:rsid w:val="00C013D6"/>
    <w:rsid w:val="00C10539"/>
    <w:rsid w:val="00C267BE"/>
    <w:rsid w:val="00C26F31"/>
    <w:rsid w:val="00C52567"/>
    <w:rsid w:val="00C63F7C"/>
    <w:rsid w:val="00C6712C"/>
    <w:rsid w:val="00C85FA4"/>
    <w:rsid w:val="00C970A8"/>
    <w:rsid w:val="00CA1C7A"/>
    <w:rsid w:val="00CA4713"/>
    <w:rsid w:val="00CC31D2"/>
    <w:rsid w:val="00CD314F"/>
    <w:rsid w:val="00CD4AC4"/>
    <w:rsid w:val="00CD6445"/>
    <w:rsid w:val="00D00892"/>
    <w:rsid w:val="00D11ECB"/>
    <w:rsid w:val="00D149A9"/>
    <w:rsid w:val="00D2440E"/>
    <w:rsid w:val="00D27DFE"/>
    <w:rsid w:val="00D3237E"/>
    <w:rsid w:val="00D66E0E"/>
    <w:rsid w:val="00D70E3E"/>
    <w:rsid w:val="00D90FC0"/>
    <w:rsid w:val="00DA455D"/>
    <w:rsid w:val="00DD2956"/>
    <w:rsid w:val="00DE1292"/>
    <w:rsid w:val="00E074CB"/>
    <w:rsid w:val="00E12FE8"/>
    <w:rsid w:val="00E273FE"/>
    <w:rsid w:val="00E358C6"/>
    <w:rsid w:val="00E6178B"/>
    <w:rsid w:val="00E73C66"/>
    <w:rsid w:val="00E8072E"/>
    <w:rsid w:val="00E85F5E"/>
    <w:rsid w:val="00E8628F"/>
    <w:rsid w:val="00EC4D6D"/>
    <w:rsid w:val="00EE16DE"/>
    <w:rsid w:val="00EE7DA8"/>
    <w:rsid w:val="00F24F27"/>
    <w:rsid w:val="00F53B60"/>
    <w:rsid w:val="00F6014F"/>
    <w:rsid w:val="00F601D2"/>
    <w:rsid w:val="00F801EC"/>
    <w:rsid w:val="00F83CC9"/>
    <w:rsid w:val="00F925AA"/>
    <w:rsid w:val="00FA0AD7"/>
    <w:rsid w:val="00FA770B"/>
    <w:rsid w:val="00FF2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5:docId w15:val="{C6FA0216-B8D7-465B-8EFD-F9E56DA7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83B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24F27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/>
      <w:b/>
      <w:bCs/>
      <w:cap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24F27"/>
    <w:rPr>
      <w:rFonts w:ascii="Times New Roman" w:hAnsi="Times New Roman" w:cs="Times New Roman"/>
      <w:b/>
      <w:bCs/>
      <w:caps/>
      <w:kern w:val="32"/>
      <w:sz w:val="32"/>
      <w:szCs w:val="32"/>
    </w:rPr>
  </w:style>
  <w:style w:type="table" w:styleId="a3">
    <w:name w:val="Table Grid"/>
    <w:basedOn w:val="a1"/>
    <w:uiPriority w:val="99"/>
    <w:locked/>
    <w:rsid w:val="00CA4713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8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FA4"/>
    <w:rPr>
      <w:rFonts w:ascii="Tahoma" w:hAnsi="Tahoma" w:cs="Tahoma"/>
      <w:sz w:val="16"/>
      <w:szCs w:val="16"/>
      <w:lang w:eastAsia="en-US"/>
    </w:rPr>
  </w:style>
  <w:style w:type="character" w:customStyle="1" w:styleId="keyword">
    <w:name w:val="keyword"/>
    <w:basedOn w:val="a0"/>
    <w:rsid w:val="00587354"/>
  </w:style>
  <w:style w:type="character" w:styleId="a6">
    <w:name w:val="Strong"/>
    <w:basedOn w:val="a0"/>
    <w:uiPriority w:val="22"/>
    <w:qFormat/>
    <w:locked/>
    <w:rsid w:val="009F72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1E1E7-A973-4ACC-89D8-DA7AAA023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Практическое занятие №2</vt:lpstr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№2</dc:title>
  <dc:creator>Sergey</dc:creator>
  <cp:lastModifiedBy>Коротких Алексей Владимирович</cp:lastModifiedBy>
  <cp:revision>3</cp:revision>
  <cp:lastPrinted>2020-03-17T15:40:00Z</cp:lastPrinted>
  <dcterms:created xsi:type="dcterms:W3CDTF">2021-04-21T08:32:00Z</dcterms:created>
  <dcterms:modified xsi:type="dcterms:W3CDTF">2021-04-28T06:26:00Z</dcterms:modified>
</cp:coreProperties>
</file>