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информационных объектов (справочники)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справочника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справочника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Описание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подготовленных к архивации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завершенных судебных и номенклатурных дел, готовых к передаче в архив, с указанием срока хранения, статуса оформления и ответственного сотрудника.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архивного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Полные данные о деле, находящемся в архиве, включая уникальный архивный номер, описание томов, физическое место хранения, установленный срок хранения и текущий статус.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комплектности и правильности оформления дела, подготовленного к передаче в архив, включающий список выявленных несоответствий и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передачи дел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учета принятых архивом дел, фиксирующий дату приема, сдаточную опись, подписи ответственных лиц и присвоенный архивный шифр.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План-график уничтожения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 с истекшими сроками хранения, выделенных к уничтожению, с указанием дат проведения экспертной комиссии и статуса согласования акта об уничтожении.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План-график передачи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Календарный план передачи дел на постоянное хранение в государственный архив, включающий сроки подготовки описей и согласования объемов партий.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Заявки на возврат дела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поступивших запросов на выдачу архивных дел с указанием инициатора, цели возврата и текущего статуса выполнения заявки.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номенклатура дел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перечень заголовков и индексов всех дел суда с указанием сроков хранения и мест формирования, используемый для систематизации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событий аудита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 упорядоченный список всех доменных событий с указанием типа, временной метки и участника для анализа истории изменений.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события аудита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отдельной записи, включающее полезную нагрузку (Payload), хеш и ссылку на предыдущую запись для проверки целостности цепочки.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целостности журнала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криптографической хеш-цепочки, подтверждающий отсутствие несанкционированных изменений в записях (tamper-proof status).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апелляционной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поданной жалобе, включая реквизиты апеллянта, обжалуемый акт первой инстанции, текущий статус и сроки подачи, необходимые для инициации и отслеживания обжалования.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входящих апелляционных жалоб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жалоб, поступивших из нижестоящих судов, с данными о результатах первичной регистрации и проверке корректности переноса данных для сотрудников аппарата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апелляционного постановления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итогового судебного акта с анализом доводов жалобы и проверкой законности обжалуемого решения, формируемый для изучения и утверждения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судебным издержкам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и основания для взыскания расходов с участников процесса в случае оставления жалобы без удовлетворения, представляемый судье для принятия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жалобы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и результаты пересмотра дела вышестоящим судом (оставлено без изменения или отменено), необходимое для уведомления судьи первой инстанции и фиксации итогов.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 электронной подписи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сертификата ЭП и сведения о полномочиях подписавшего судьи нижестоящего суда, необходимые для автоматической проверки законности подписанного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кандидатур арбитражных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предложенных саморегулируемой организацией кандидатур с данными о соответствии требованиям, необходимый судье для выбора и утверждения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назначения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текущем статусе арбитражного управляющего в конкретном деле (утвержден, приостановлен, освобожден), его полномочиях и ограничениях.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 о назначении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определения или решения, содержащий данные об утверждаемом арбитражном управляющем, процедуре и размере вознаграждения.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внутренних передач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инициированных передач пакетов документов между подразделениями с указанием отправителя, получателя, даты и текущего статуса (Отправлено/Получено/Отказано).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передачи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конкретной передачи, включающее опись передаваемых документов (передаточный реестр), основания передачи и историю смены статусов.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Очередь входящих передач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пакетов документов, направленных в адрес текущего пользователя (подразделения), которые требуют принятия решения о приеме или отказе.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отказов в приеме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передач, по которым получен отказ в приеме, с указанием причины отказа и инициатора для оперативного устранения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входящих обращений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поступивших исковых заявлений и ходатайств, ожидающих распределения или первичного рассмотрения, с указанием входящего номера, даты поступления и краткого содержания.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проверки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результатах автоматических и ручных проверок заявления (подпись, оплата пошлины, подсудность), включая выявленные недостатки и рекомендации по принятию процессуального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оставлению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заявлениях, оставленных без движения, с указанием сроков устранения недостатков, статуса их устранения и даты возможного возвращения заявления.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сформированный текст определения о принятии к производству, возвращении или оставлении без движения, готовый для редактирования и подписания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возбуждения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процесса возбуждения дела по конкретному обращению (принято, возвращено, оставлено без движения) с указанием реквизитов соответствующего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групповым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группы истцов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лиц, присоединившихся к групповому иску, с указанием ролей (ведущий истец, участник), статусов и количества участников для проверки кворума.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присоединении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входящих заявлений от лиц, желающих вступить в группу, с результатами проверки на соответствие требованиям и пороговым значениям.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группового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групповом иске, включая данные ведущего истца, текущий размер группы, уведомления участников и процессуальный статус.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статуса и полномочий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актуального статуса арбитражного управляющего в СРО, действительности страхования и перечня активных дел для проверки правомочности совершения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подходящих кандидатур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список арбитражных управляющих, отфильтрованных по признакам соответствия требованиям (активный статус, действующая страховка) для выбора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жилых помещений застройщика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объектов недвижимости, принадлежащих должнику-застройщику, с указанием адреса, площади и текущего статуса прав требования.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объекта недвижимости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представение конкретного жилого помещения, включающее ссылку на дело о банкротстве, флаг наличия спора и данные о текущем правообладателе.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объектов с двойными продажами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Выборка объектов, на которые претендуют несколько правообладателей, для оперативного выявления и разрешения конфликтов при распределении помещений.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отправки сообщения в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текущее состояние задачи интеграции (новая, подписана, отправлена, получена квитанция) и идентификатор публикации в реестре для контроля арбитражным управляющим соблюдения сроков публикации.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должника из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импортированный профиль должника, включающий сведения о возбужденных производствах и опубликованных сообщениях, используемый для автоматического поиска дел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задач интеграции с 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задач интеграции с фильтрацией по типу операции (публикация акта, импорт профиля) и контексту (идентификатор дела), необходимый для мониторинга техническим специалистом состояния шлюза.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учета исполнительных листов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выданных и погашенных исполнительных документов с указанием серии, номера, даты выдачи и статуса, используемый сотрудниками аппарата суда для контроля движения бланков строгой отчетности.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черновик исполнительного документа, заполненный данными из судебного акта, который судья или помощник проверяет, подписывает и заверяет печатью.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 статусе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данных из ФССП о текущем этапе исполнительного производства, наличии задолженности и предпринятых действиях приставов, формируемое для доклада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информации о факте обращения решения к исполнению, сроках и полученных подтверждениях от государственных органов или приставов, необходимая для закрытия производства или архивации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Уведомление о необходимости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Системное предупреждение для судьи о вступлении решения в законную силу и необходимости вынести определение о выдаче исполнительного листа или направлении акта к исполнению.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заявлений на выдачу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поступивших от взыскателей ходатайств о выдаче исполнительного документа, сгруппированный по делам, для обработки судьей или сотрудниками аппарата.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правовой позиции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отчет, содержащий анализ материалов дела, выявленные обстоятельства, применимые нормы права, судебную практику и рекомендации по принятию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сгенерированный черновик судебного акта (определения, решения, постановления), включающий мотивировочную и резолютивную части, предзаполненный на основе анализа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автоматических проверок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Детализированные результаты автоматизированных проверок материалов дела (сроки, подсудность, тождественность дел, основания для прекращения, полномочия лиц) с ссылками на обнаруженные документы и нарушения.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доказательств и расчетов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оценки относимости, допустимости и достоверности доказательств, а также автоматический расчет денежных сумм (госпошлины, задолженности, ущерба) с проверкой арифметических операций.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процессуальным действиям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Предложения системы по дальнейшим шагам (объединение дел, отложение заседания, назначение экспертизы, вызов свидетелей, меры обеспечения) на основе текущего состояния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Шаблоны и конструктор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выбора шаблона и генерации черновика документа с предзаполненными реквизитами и типовыми формулировками для различных типов судебных актов и писем.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правовой позиции и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Подборка релевантных нормативных актов и судебной практики (постановлений ВС РФ, КС РФ), извлеченная из базы знаний на основе семантического анализа текста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признании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поданном заявлении, включая реквизиты иностранного решения, данные о легализации (апостиль), статус проверки взаимности и текущую стадию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отказа в признании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автоматизированной проверки по ст. 244 АПК РФ и иным основаниям, включая проверку публичного порядка, извещения сторон, компетенции суда РФ и сроков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арбитражного соглашения 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действительности арбитражного соглашения, составе третейского суда, соблюдении процедуры разбирательства и статусе решения (не отменено и не приостановлено).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тождественных дел и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Сравнительный анализ предмета спора и сторон с делами, рассматриваемыми в судах РФ, для выявления тождества или исключительной компетенции российского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по корпоративному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выводы о виде требования, наличии нарушений закона/устава, соблюдении процедур и сроков, сформированные на основе анализа материалов дела и данных из реестров.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Выписка из ЕГРЮЛ/ЕГРИП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Официальный документ, содержащий сведения о статусе юридического лица или индивидуального предпринимателя, полученный из государственного реестра и автоматически приложенный к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контролирующего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досье конкретного КДЛ, включающее персональные данные, период контроля, статус и граф связей с должником и аффилированными лицами.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об основаниях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автоматической проверки правовых оснований для привлечения к субсидиарной ответственности, формируемый для кредитора или арбитражного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потенциальных контролирующих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выявленных лиц, имеющих признаки контроля над должником, с указанием степени их аффилированности и роли в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встречного иска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результаты анализа встречного иска, включая оценку возможности зачета требований и рекомендации по его удовлетворению, необходимые судье для принятия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активов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выявленных и учтенных объектов имущества с указанием типа, текущего статуса (инвентаризация, оценка, исключение) и стоимости, необходимый для формирования отчетности управляющего и контроля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имущественного актива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представение конкретного объекта имущества, включающее историю изменений статуса, результаты оценки, информацию о залогодержателях и решения об исключении из конкурсной массы.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оценка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Агрегированная финансовая оценка стоимости всех активов должника, используемая судом для установления признаков недостаточности имущества и сравнения стоимости при оспаривании сделок.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залогового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активов, обремененных залогом, с выделением залогодержателей и особым статусом, требующим особого порядка утверждения продажи.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кассационной жалобе, включая данные заявителе, обжалуемых судебных актах, текущем статусе и принятых по делу судебных актах.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кассационных жалоб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дел, поступивших к судье для рассмотрения, с указанием статуса принятия жалобы к производству, даты подачи и необходимости подготовки к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справка по жалобе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материалов дела, включая выявленные нарушения норм материального и процессуального права, ссылки на судебную практику и основания для отмены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движения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Последовательная цепочка событий и процессуальных действий по кассационной жалобе, включая даты регистрации, передачи между инстанциями, назначения заседаний и вынесения определений.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вызове и извещении сторон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надлежащем извещении лиц, участвующих в деле, включая статус отправки и получения повесток, информацию о времени и месте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постановления или определения по результатам рассмотрения кассационной жалобы, содержащий мотивировочную часть, анализ доводов и резолютивную часть.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понесенных судебных издержек и распределение расходов между сторонами, включая основания для взыскания с заявителя в случае отказа в удовлетворении жалобы.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приостановлении исполнения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наличии ходатайства о приостановлении исполнения судебного акта, статусе встречного обеспечения и вынесенном определении по данному вопросу.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 на коллегиальном рассмотрении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дел, назначенных к рассмотрению коллегиально, с указанием состава коллегии, роли судьи-докладчика и текущего статуса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проекта судебного акта, подготовленный судьей-докладчиком, доступный для изучения, рецензирования и голосования членами коллегии.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Лист согласования и рецензирования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сбора голосов и замечаний от членов коллегии по проекту судебного акта, отображающий статус согласования каждого участника.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голосования и замечания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голосов (за/против/воздержался) и список текстовых замечаний, поступивших от судей по проекту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 особого мнения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ввода и просмотра текста особого мнения, выражающего несогласие судьи с решением большинства.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Итоговый судебный акт для подписания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Финальная версия документа, готовая к подписанию усиленной квалифицированной электронной подписью (УКЭП) всеми членами коллегии.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корпоративного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включающая категорию спора, данные о юридическом лице, текущий статус процедуры и результаты аудита корпоративных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правовых оснований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Автоматизированные выводы системы о наличии нарушений закона или устава, соблюдении сроков обжалования и процедур созыва собрания, необходимые для формирования позиции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сформированные формулировки оснований для удовлетворения требований или отказа в их удовлетворении, подлежащие проверке и утверждению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корпоративного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дела и перечень совершенных процессуальных действий, доступное для просмотра участникам процесса (заявителю и ответчику).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 дела с маскированием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реестра документов дела, в котором файлы, составляющие коммерческую тайну или находящиеся в контуре конфиденциальности, скрыты или недоступны для скачивания в зависимости от статуса допуска участника.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допуска к конфиденциальным материалам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Отображение текущего уровня доступа пользователя к конкретному делу, включая информацию о наличии действующего соглашения о неразглашении (NDA) и допуска судом к материалам «Коммерческая тайна».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Режим доступа к судебному акту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правил публикации и доступа для конкретного судебного акта, указывающая, запрещена ли его публикация на сайте суда из-за режима закрытого судебного заседания или наличия в нем сведений, составляющих охраняемую законом тайну.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с ограничениями на публикацию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документов дела, для которых установлены ограничения на публичное размещение, с указанием вида тайны (коммерческая, государственная) и основания для запрета публикации.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материалов на секретность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статуса обработки документа сотрудником архива или помощником судьи, показывающее наличие пометок «Для служебного пользования» или «Государственная тайна» и возможность его рассекречивания.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Электронное дело и материалы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комплект документов и судебных актов по делу, доступный для ознакомления участникам процесса и сотрудникам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Лист ознакомления с материалами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Журнальная запись, фиксирующая факт, дату и время доступа участника процесса к конкретным документам или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результаты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для помощника судьи о текущем статусе процедуры ознакомления (активно/завершено) и отметках участников.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документов, приобщенных к материалам дела, с указанием их типа, даты поступления и статуса.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Содержание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судебного акта (решения, определения), доступный для просмотра и анализа участниками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порядка извещения иностранного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результатов автоматического анализа применимого международного договора, наличия представителя в РФ и требований к переводу для конкретного участника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для международной пересылки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документов, подлежащих направлению иностранному лицу или суду, с указанием необходимости перевода и формируемого реестра (форма Ф-103А).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статусе исполнения судебного поручения, включая запрашиваемый орган, сроки и полученные от иностранного суда результаты.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извещения по Гаагской конвенции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ходе вручения документов через центральный орган иностранного государства, включая статус получения Свидетельства о вручении.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Совокупность данных автоматизированной проверки решения иностранного суда или третейского разбирательства на соответствие условиям признания и исполнения (законность состава, извещение, публичный порядок).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перевода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текущем этапе перевода документа (статус назначения переводчику, срок выполнения, наличие готового перевода) для организации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об истребовании иностранных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необходимости получения документов от иностранных органов, используемые для обоснования продления сроков рассмотрения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Каталог шаблонов отчетов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доступных пользователю шаблонов отчетов с описанием их назначения, позволяющий выбрать базу для формирования аналитической выборки.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параметров формирования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Набор доступных фильтров, группировок и настроек колонок для конкретного шаблона, позволяющий настроить выборку данных перед генерацией.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генерации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Табличное или структурированное представление данных, сформированное на основе шаблона и заданных пользователем параметров, готовое для анализа, детализации или экспорта.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Детализированная строка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данных, раскрывающее детали конкретной записи агрегированного отчета, с возможностью перехода к связанным карточкам дела или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отчет по деятельности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Официальный статистический отчет, сформированный на основе данных карточек дел для представления руководству или в вышестоящие инстанции.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 сроках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сроках размещения судебных актов, включающие факты нарушений регламента для анализа и служебных проверок.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мониторинга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упоминаний суда в СМИ, собранный автоматически и отфильтрованный по ключевым словам для формирования ежедневного обзора.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об ошибках и обращениях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инцидентов и системных ошибок, формируемый автоматически для анализа работоспособности информационной системы.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статуса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Консолидированные данные о доставке почтовых отправлений, включая трекинг и уведомления, для подтверждения фактов извещения участников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проверке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поступивших ходатайств и заявлений с указанием наличия или отсутствия вынесенных по ним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сложности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сформированная оценка сложности дела с указанием факторов, влияющих на категорию сложности, для валидации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взыскиваемых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Аналитические данные о размере основной задолженности, санкциях и общей сумме к взысканию, подготовленные системой для вынесения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статусе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текущем статусе банкротства лица и найденных подтверждающих документах, полученные в результате автоматического мониторинга.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Бюджетная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Сформированные пакеты финансовых документов (баланс, отчет о исполнении бюджета) для согласования и подписания руководством.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Налоговая отчетность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Сформированные формы налоговой отчетности (6-НДФЛ, РСВ и др.) для проверки достоверности и отправки в контролирующие органы.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К-ОА-PR-16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движении 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наличии, движении и списании имущества суда для формирования сводной отчетности и контроля сохранности.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ходатайств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входящих заявлений и ходатайств об обеспечительных мерах с указанием статуса, даты поступления и инициатора для оперативного управления сотрудниками канцелярии.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обеспечительной меры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агрегированный вид конкретной обеспечительной меры, включающий вид меры, текущий статус, основания применения, детали встречного обеспечения и историю замен.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модель рисков и соразмерности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Систематизированное представление доказательств и рисков (риск неисполнения, соразмерность, угроза утраты доказательств), необходимое судье для обоснования принятия или отмены меры.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встречного обеспечения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наличии, форме и размере встречного обеспечения, а также статусе его поступления на депозитный счет суда, необходимые для проверки условий активации меры.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определения по обеспечению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судебного акта (определения), содержащий введенную судьей резолютивную часть и правовое обоснование для вынесения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Исполнительный лист по обеспечению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для формирования исполнительного документа, выданного на основании определения об обеспечении иска, содержащие реквизиты для принудительного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автоматического анализа компетенции, включающий выводы о родовой, территориальной, договорной и исключительной подсудности, а также выявленные основания для передачи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надлежащих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арбитражных судов, уполномоченных рассматривать данное дело, с указанием типа компетенции (родовая, территориальная, договорная) и рекомендаций по передаче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описание выявленных процессуальных оснований (исключительная компетенция, соглашение сторон, банкротство) для изменения подсудности или отказа в передаче.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правил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Систематизированный перечень актуальных норм процессуального права, использованных системой при формировании выводов о компетенции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обособленных споров в рамках дела о банкротстве с указанием типа, текущего статуса, сроков и участников для навигации и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Полное сводное представление конкретного спора, включая данные о заявителе, существе требований, процессуальном статусе и истории движения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Последовательная лента событий и судебных актов по конкретному спору, позволяющая отследить ход рассмотрения и соблюдение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документов 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всех документов, ходатайств и отзывов, поданных по спору, сгруппированный по сторонам для анализа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Отображение критических сроков (принятие заявления, вынесение акта, подача возражений) с индикацией просрочки или приближения даты истечения.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готовности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Агрегированное представление о полноте сбора отзывов, извещении сторон и возможности перехода к документарному или общему порядку.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судебным издержкам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и распределение судебных расходов, подлежащих взысканию с лиц, чьи жалобы были оставлены без удовлетворения.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обособленных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споров, привязанных к делу о банкротстве, с указанием типа (оспаривание сделки, субсидиарная ответственность, разногласия), статуса и участников.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обособленного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Полная сводка данных по конкретному спору, включая тип, ссылки на основное дело, список участников, историю судебных заседаний и текущий статус.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и документы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всех документов, отзывов и ходатайств по конкретному обособленному спору, доступный для ознакомления участникам и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позиция по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Сформированная на основе анализа материалов и автоматических проверок позиция суда (проект судебного акта), включая рекомендации и оценку доказательств.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оспариваемой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сделки на соответствие условиям оспаривания (дата совершения, процедура банкротства, наличие обеспечительных мер).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готовности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Отображение готовности дела к судебному разбирательству (статус извещения сторон, наличие отзывов, возможность документарного рассмотрения).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Резолютивная часть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Итоговое решение по спору с фиксацией последствий (например, возврат имущества в конкурсную массу или размер ответственности) для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готовых к архивации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корневых дел и обособленных споров, для которых истекли сроки на обжалование и выполнены условия для передачи материалов в архив, с указанием идентификатора дела и статуса завершения.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архивной партии (тома)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список томов и документов, входящих в формируемую партию для передачи в архив, с привязкой к конкретному обособленному спору или корневому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архива номенклатурного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состава номенклатурного дела, содержащее автоматически сохраненные опубликованные акты и данные о месте их физического хранения.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личного дела сотрудника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материалов личного дела сотрудника, включающее автоматически сохраненные подписанные акты для подтверждения факта ознакомления.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плана восстановления и график погашения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проект плана финансового оздоровления, внешнего управления или реструктуризации гражданина с детализированным графиком платежей, необходимый для проверки и утверждения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исполнения утвержденного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текущий статус выполнения плана (выполнен, не выполнен, с нарушениями), фактические суммы погашения требований и соответствие графику платежей для контроля со стороны суда и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реабилитации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сводку данных о ходе исполнения плана, включающую заключение арбитражного управляющего, отчет должника и итоговые финансовые показатели для принятия решения о завершении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Основания для отмены плана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информацию о нарушениях графика погашения задолженности и инцидентах, являющихся основаниями для судебного акта об отмене плана реструктуризации или перехода к ликвидации.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 оснований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выявленных юридических оснований для пересмотра по ст. 311 АПК РФ, сгенерированный системой на основе анализа материалов дела и вновь открывшихся обстоятельств.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входящей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поступивших в систему подач документов с фильтрацией по датам, статусам обработки и типам документов для оперативного поиска и управления очередью обработки.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электронной подачи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конкретной транзакции подачи, включающее список загруженных файлов, данные о заявителе, результаты технической проверки (ЭП, формат) и присвоенный входящий номер.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технической проверке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документов на соответствие техническим требованиям (валидность электронной подписи, целостность файла, читаемость текста) для выявления причин отклонения или задержки.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регистрации канцелярии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потока документов для сотрудников канцелярии, позволяющее фиксировать факт поступления, присваивать входящие номера и распределять документы в производство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обработки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конкретной подачи в реальном времени (принято, отклонено, требует доработки, зарегистрировано) для информирования заявителя о ходе обработки.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административного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реквизиты оспариваемого решения, наименование административного органа, данные заявителя и текущий статус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 материалов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системы с проверкой законности акта, полномочий органа, наличия доказательств, сроков давности и рекомендациями по квалификации правонарушения.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сформированный текст решения или постановления, включающий вводную, описательно-мотивировочную и резолютивную части, готовый для редактирования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взыскиваемых сумм и санкций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размера основной задолженности, административного штрафа, неустоек и судебных расходов, сформированная на основе анализа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Позиция суда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Сформированные судьей выводы о наличии состава правонарушения, квалификации действий, смягчающих и отягчающих обстоятельствах, а также мере назначенного наказания.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включающая текущую стадию, данные арбитражного управляющего, список участников и хронологию судебных актов.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признаков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неплатежеспособности, динамики задолженности, стоимости активов и соответствия критериям банкротства.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текущем арбитражном управляющем, его СРО, статусе саморегулирования и истории назначений в рамках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процедуре банкротства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отчета арбитражного управляющего о проведенной работе (финансовое оздоровление, реализация имущества), погашении требований и исполнении обязанностей.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особых категорий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и межведомственных запросов, определяющие статус должника (стратегическое, градообразующее или специализированное общество).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определения или решения, содержащий вводную и резолютивную части с учетом специфики процедуры.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прекращения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Системные выводы о наличии юридических оснований для прекращения дела (восстановление платежеспособности, отсутствие средств и др.).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поступивших от участников ходатайств (о введении процедур, истребовании доказательств, присуждении сумм) со статусами их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включающая текущую процедуру, тип должника, дату признания несостоятельности и данные о введенных процедурах, необходимая судье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сроки процедуры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текущего этапа банкротства (наблюдение, финансовое оздоровление и т.д.) с указанием сроков, дат введения и возможности продления, используемая для контроля соблюдения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об арбитражном управляющем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текущем утвержденном арбитражном управляющем (ФИО, статус, процедура), необходимые для подготовки судебных актов о назначении, освобождении или утверждении отчета.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Основания для прекращения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юридически значимых условий (отказ кредиторов, восстановление платежеспособности, отсутствие средств), позволяющих судье оценить возможность прекращения производства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ограничений и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анализа правовых ограничений для совершения действий (оспаривание сделок, смена подсудности), основанный на текущей стадии процедуры и статусе должника.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банкротстве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данные должника, текущую стадию процедуры (реструктуризация или реализация), список кредиторов и ключевые даты, необходимая для ориентации в процессе.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графика и порядка погашения задолженности, включая статус утверждения, исполнение обязательств по срокам и результаты анализа отчетов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реализации имущества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составе конкурсной массы, проведенных торгах и статусе расчетов с кредиторами, формируемые на основе отчетов арбитражного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Аналитическая сводка для освобождения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 добросовестности должника, проверок на наличие административных/уголовных правонарушений и фактов уклонения от платежей, необходимые для вынесения итогового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запрете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заявлении, включая данные об иностранном разбирательстве, сведения о заявителе и текущий статус производства, необходимая для навигации по делу.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о запрете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документов и доказательств, поданных в рамках производства, сгруппированный по этапам рассмотрения для исследования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определения о наложении запрета или об отказе, сформированный на основе анализа практики и материалов дела, для редактирования и подписания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процедуры (принято к производству, назначено заседание, вынесено решение) для информирования заявителя и отслеживания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доступных слотов для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свободных временных интервалов в календаре судьи и доступности залов судебных заседаний для выбора даты и времени проведения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запланированного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Полная информация о назначенном судебном заседании, включая номер дела, судью, время, место проведения, формат (очное/ВКС) и список извещенных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о явке и готовности к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явке участников, результатах проверки извещения, поступивших ходатайствах и технической готовности зала или канала ВКС к началу судебного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График судебных заседаний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Календарный план предстоящих и текущих судебных заседаний, сгруппированный по датам и залам, используемый для проверки корректности расписания и выявления конфликтов.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видеоконференц-связи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техническое состояние сеанса видеоконференц-связи (статус соединения, качество сигнала, наличие неисправностей) для суда первой инстанции и содействующего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уведомлений пользователя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всех оповещений, адресованных текущему пользователю, с указанием типа события, даты поступления и статуса прочтения.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Настройки профиля подписок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текущих настроек пользователя, отображающее список выбранных типов событий и конкретных дел, на которые оформлена подписка.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доставки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результатах отправки уведомлений участникам дела (доставлено, прочитано, ошибка), необходимые для подтверждения надлежащего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обязательных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служебных и нормативных уведомлений, требующих обязательного ознакомления пользователем под роспись, с указанием сроков и статуса прочтения.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 отправленных уведомлений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всех исходящих оповещлений, сформированных системой или сотрудниками, с возможностью фильтрации по получателям, типам и датам.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поступивших в дело ходатайств с указанием их текущего статуса, даты поступления и факта наличия вынесенного судебного акта для контроля полноты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полноте и достаточности рассмотрения ходатайств, включающий автогенерируемую сводку выявленных нарушений и список нерассмотренных обращений.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процессуального контроля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статусах проверок дела, включая отметки о корректности формирования материалов, соблюдении тайны совещательной комнаты и итогах аудита.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о сроках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Статистические данные о сроках размещения судебных актов в общем доступе, позволяющие выявлять факты нарушений регламента и задержек информации.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восстановлению процессуальных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доказательств и причин пропуска срока (OCR+LLM), предоставляющие оценку уважительности причин для принятия решения о восстановлении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законности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мирового соглашения на соответствие закону и наличие нарушений прав третьих лиц, необходимые для утверждения или отказа в соглашении.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список выявленных ошибок и несоответствий в оформлении материалов дела, формируемый помощником судьи при служебной проверке.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наложению судебного штрафа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сформированные выводы и основания для наложения судебного штрафа, требующие подтверждения судьи перед вынесением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приостановлений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действующих приостановлений по делу с указанием госоргана, реквизитов акта и текущего статуса действия меры.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конкретного приостановления, включающее сведения о целевом госоргане, типе акта (инкассовое поручение, решение) и условиях прекращения действия.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уведомления госоргана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состоянии доставки уведомления в информационную систему госоргана (ЦБ, ФНС, ФТС) для подтверждения факта приостановления.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третейском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производстве, включающая реквизиты решения третейского суда, данные о заявлениях на отмену и исполнение, текущий статус и инварианты (невозможность одновременной выдачи листа и отмены).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третейском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входящих заявлений об отмене решения или выдаче исполнительного листа с указанием сторон, типа производства, результатов первичной валидации и статуса распределения судье.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автоматизированной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отчет системы, содержащий анализ соблюдения публичного порядка, компетенции третейского суда, состава арбитража и порядка уведомления сторон для вынесения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отказа или отмены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выводы о наличии или отсутствии законных оснований для отмены решения третейского суда или отказа в выдаче исполнительного листа, включая проверку на тождественные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Позиция суда по существу спора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проект судебного акта и итоговая позиция суда по вопросу удовлетворения или отклонения заявления с возможностью частичного исполнения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комплект документов и сведений, подготовленных помощником судьи, включая истребованные материалы третейского разбирательства и данные о соблюдении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приказного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данные взыскателя и должника, текущий статус, наличие поступивших возражений и список приложенных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анализа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системы о проверке заявления на соответствие требованиям ст. 229.2 АПК РФ, выявленных нарушениях и наличии признаков спора о праве.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приказа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Предварительно заполненный текст судебного акта с реквизитами для перечисления денежных средств и уникальным идентификатором начисления (УИД).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Аналитический отчет по материалам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Детализированная справка по результатам комплексного анализа материалов дела, включая проверку сроков, материального и процессуального права для кассационного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о явке и извещении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список участников процесса с указанием статусов их извещения, фактической явки, причин отсутствия и данных о регистрации через СКУД, необходимый для решения вопроса о возможности проведения заседания.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протокола с транскрибацией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протокола, формируемый в режиме реального времени на основе автоматической транскрибации аудиозаписи, с возможностью ручного редактирования и добавления сведений о процессуальных действиях.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управления аудиофиксацией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для секретаря судебного заседания, отображающий статус записи (старт, стоп, пауза), уровень сигнала и длительность записи для обеспечения непрерывной фиксации хода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Удостоверенный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Окончательная версия протокола, подписанная судьей, содержащая полную запись хода заседания, сведения о лицах, участвующих в деле, и процессуальных действиях, доступная для ознакомления и подачи замечаний.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замечаний на протокол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замечаний, поданных участниками дела на удостоверенный протокол, с указанием содержания замечаний, авторства, даты подачи и статуса рассмотрения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полноты протокола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Сравнительный вид текста протокола и аудиозаписи с выделением потенциальных расхождений или пропусков, используемый помощником судьи для валидации корректности составления документа.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входящих заявлений о пересмотре по новым обстоятельствам, ожидающих регистрации и первичной обработки, для сотрудников канцелярии.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заявления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поданном заявлении, включая реквизиты оспариваемого судебного акта, описание новых обстоятельств и результаты автоматической проверки сроков и оснований для принятия решения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автоматизированного анализа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Систематизированный перечень выявленных юридических оснований для пересмотра согласно ст. 311 АПК РФ и проверка процессуальных сроков, формируемый для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производства по пересмотру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Актуальный статус и история движения дела о пересмотре, включая сведения о подготовке к заседанию и запрошенных материалах, для помощника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проверки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отчет о результатах автоматической валидации искового заявления или ходатайства, содержащий список выявленных нарушений (ошибки и предупреждения) с классификацией по категориям (формальные, процедурные, материально-правовые).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проверки статуса и полномочий представителя по доверенности или иному документу, включая анализ соответствия формы доверенности требованиям закона и проверку данных в реестрах.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сверки факта уплаты, размера и реквизитов госпошлины с требованиями законодательства, включая автоматический расчет суммы, проверку льгот и оснований для освобождения от уплаты.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комплектности документов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обязательных документов, необходимых для конкретного типа обращения (иска, жалобы, заявления), с указанием наличия или отсутствия каждого файла в поданном пакете.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процессуальных действий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вывод о наличии или отсутствии юридических оснований для совершения процессуального действия (например, объединение дел, приостановление производства, оставление без движения) на основе анализа материалов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технических требований к документам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соответствии файлов техническим стандартам (формат, размер, качество сканирования) и валидности электронной подписи (ЭП), включая выявление поврежденных или неподписанных файлов.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права на обращение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анализа соблюдения специальных условий для инициирования процедур в делах о банкротстве, таких как проверка порога задолженности (более 10%), периодов подозрительности и наличия решения собрания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о содействии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входящих запросов от третейских судов с указанием наименования суда-заявителя, вида содействия и текущего статуса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производства по содействию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Детальное представление конкретного заявления, включающее данные о третейском суде, запрашиваемых действиях и материалы для вынесения судебного определения.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судебных актов, подлежащих публикации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вынесенных судебных актов с указанием статуса анонимизации и готовности к размещению на сайте, формируемый для помощника судьи и сотрудников аппарата.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Предпросмотр анонимизированного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Визуализация текста судебного акта после процедуры деперсонификации для проверки судьей корректности скрытия персональных данных перед публикацией.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размещении судебных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опубликованным документам, включающая дату публикации, идентификатор ресурса и статус размещения, необходимая для контроля председателем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Публичная карточка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общедоступной информации о деле, включая реквизиты и список опубликованных судебных актов, доступное участникам процесса и посетителям сайта.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опубликованного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Окончательная версия судебного акта, размещенная в открытом доступе, которую участники дела (заявители, приставы) могут просматривать и скачивать.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новостей и официальных сообщений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опубликованных новостей, опровержений и отчетов о деятельности суда, формируемый пресс-службой для общественности.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внутренних нормативных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локальных актов, приказов и номенклатуры дел, опубликованных во внутренней системе для информирования сотрудников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кадровых мероприятиях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вакансиях, конкурсе и составе кадрового резерва, опубликованная на сайте суда для информирования кандидатов.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Ведомость реестра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кредиторов с указанием размера, очередности и статуса требований, необходимый арбитражному управляющему для формирования отчетов и судье для анализа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требования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отдельного требования, включая историю правопреемства, данные об обеспечении и статус судебного акта, для рассмотрения заявлений и споров.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статистика задолженности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Агрегированные данные об общем размере долга, разбивке по очередям и категориям (работники, обязательные платежи), используемые для проверки признаков банкротства и принятия решений о завершении процедур.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требований для погашения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требований, подлежащих удовлетворению на текущей стадии процедуры, с расчетом сумм к выплате, необходимый для проведения расчетов с кредиторами.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полномочий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размере требования и его доле в общем реестре, позволяющие определить наличие у кредитора права на созыв собрания или оспаривание сделок (например, более 10%).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требования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Полные данные о конкретном требовании, включая сумму, очередь (очередность), текущий статус (заявлено, установлено, отказано) и ссылки на судебные акты, для рассмотрения спора или проведения расчетов.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требований по делу, сгруппированный по очередности и содержащий сводные данные о размере требований для проведения собраний и распределения конкурсной массы.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статистика требований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Агрегированные данные о размере задолженности по денежным обязательствам, выплатам работникам и обязательным платежам для проверки обоснованности заявления о банкротстве.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полномочий кредитора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размере требований конкретного кредитора для подтверждения права на оспаривание сделок (порог &gt;10%) и участия в собраниях кредиторов.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контрактов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зарегистрированных схем с их идентификаторами, версиями и типом определения, необходимый для поиска и выбора формата при валидации.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Определение схемы данных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Полное тело схемы (JSON/Avro) выбранной версии контракта, используемое системой для валидации структуры входящих сообщений.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событий интеграции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Хронологическая лента всех событий, переданных через шину, с указанием идентификатора канала, времени отправки и статуса доставки подписчику.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технического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отдельного сообщения, включающее метаданные, полезную нагрузку (payload) и историю попыток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активных подписчиков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зарегистрированных получателей событий с указанием их типов, статусов доступности и привязанных каналов обмена.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Мониторинг загрузки каналов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метрик производительности шины (Throughput) по каждому каналу, позволяющая оценивать пропускную способность и выявлять узкие места.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Очередь необработанных сообщений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сообщений, которые не были успешно доставлены подписчикам и требуют повторной отправки или ручного вмешательства администратора.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Сводный статистический отчет (Формы 1-АП, 1-АС, 1-Б)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Готовый агрегированный отчет, сформированный на основе данных учетно-статистических карточек, содержащий сводные показатели по категориям дел и финансовым итогам для предоставления в Судебный департамент.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Взвешенная нагрузка на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Расчетные показатели реальной процессуальной нагрузки судей, учитывающие сложность категорий споров и вес обособленных споров в банкротных делах.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финансовых показателей споров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Сравнительные данные по заявленным и взысканным суммам, сгруппированные по типам споров и периодам для анализа эффективности судебной защиты.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контрольных соотношений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достоверности данных отчета, показывающие наличие или отсутствие ошибок в логических связях между статистическими показателями.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маршрутизации сообщения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текущий статус обработки сообщения, выбранный канал доставки, целевую систему и историю прохождения узлов маршрутизации.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интеграционных запросов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исходящих запросов во внешние системы (ФНС, Росреестр, 1С и др.) с фильтрацией по датам, типам получателей и статусам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ошибок трансформации и валидации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сообщений, отклоненных на границах системы из-за несоответствия схем или форматов, с указанием кодов ошибок для диагностики.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правил маршрутизации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активных правил и условий, определяющих выбор каналов отправки (Почта России, ЭДО, интеграция) и приоритизацию сообщений.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Панель мониторинга интеграционных каналов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Сводное представление о доступности и работоспособности внешних endpoints, используемых для автоматической отправки запросов 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Интерфейс аутентификации пользователя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Форма входа в систему, запрашивающая учетные данные для идентификации субъекта и получения токена безопасности.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прав доступа субъекта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списка ролей и полномочий текущего пользователя, необходимое для формирования доступного ему функционала.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зарегистрированных пользователей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учетных записей сотрудников с их статусами, используемый администратором для управления доступом к информационным системам.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Сертификаты электронной подписи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действительных сертификатов УКЭП, привязанных к профилю пользователя, для выбора подписи при подписании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собрания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Официальный документ с итогами голосования, списком присутствующих, кворумом и принятыми решениями, формируемый для направления в суд.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собрания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данных о собрании, включающая повестку дня, статус кворума, результаты голосования по каждому вопросу и наличие необходимых приложений (например, графика погашения задолженности).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включая номер, статус, состав участников (истец, ответчик, третьи лица), назначенного судью, категорию дела и ключевые даты, необходимая для навигации и идентификации производства.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Структурированный список всех участников процесса (ЛУВД) с указанием их процессуального статуса, реквизитов и представленных доверенностей, необходимый для корректного извещения и определения состава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Хронология судебных заседаний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Расписание и результаты прошедших и планируемых судебных заседаний с указанием даты, времени, формы проведения (очная, ВКС) и статуса проведения, необходимое для организации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судебных актов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вынесенных по делу судебных актов (определений, решений, постановлений) с их типом, датой вынесения, статусом вступления в силу и ссылками на документы, необходимый для анализа правовой позиции и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поступивших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заявленных и рассматриваемых в ходе процесса ходатайств (об отводе, приостановлении, истребовании доказательств и др.) с текущим статусом их рассмотрения и резолюцией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материалов 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документов и материалов дела, сгруппированный по сторонам и типам (письменные доказательства, аудиопротоколы, заключения экспертиз), необходимый для исследования обстоятельств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Аналитика правовой позиции и практики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Систематизированные выводы по делу, включающие установленные обстоятельства, ссылки на применимые нормы права, анализ судебной практики и рекомендации по разрешению спора, формируемые для подготовки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стадии исполнения решения (выдан исполнительный лист, статус принудительного исполнения, добровольное исполнение), необходимая для контроля за реализацией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заявленных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понесенных сторонами расходов с указанием типа (госпошлина, экспертиза, представитель), суммы и документа-основания для проверки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пропорционального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Предварительный расчет суммы возмещения, определяемой пропорционально степени удовлетворения исковых требований (KBP61), для включения в резолютивную часть.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оснований для взыскания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Системное заключение о наличии правовых оснований для возмещения издержек (злоупотребление правами, нарушение досудебного порядка) и рекомендуемом плательщике.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Проверка разумности судебных издержек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Сравнение заявленных сумм с рыночными ставками и установленными лимитами для подтверждения их разумности и возможности снижения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текст резолютивной части с итоговыми суммами взыскания, распределением расходов и сроками исполнения, готовый для утверждения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факте уплаты пошлины, наличии льгот у сторон и основаниях для возврата или дополнительного взыскания.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Распределение расходов по мировому соглашению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договоренностях сторон относительно несения судебных расходов, зафиксированные в условиях мирового соглашения.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форм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доступных шаблонов отчетов (например, Форма №6) с указанием их статуса, периода действия и назначения, необходимый для выбора корректной формы при формировании отчета.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Предварительный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Сформированный отчет по выбранной форме, содержащий расчетные показатели, данные учетно-статистических карточек и результаты форматно-логического контроля (ФЛК), необходимый для анализа и выявления ошибок.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Отчет о результатах форматно-логического контроля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список ошибок, несоответствий и предупреждений, выявленных при проверке отчета, с указанием конкретных ячеек и причин, необходимых для исправления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статистического показателя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конкретного показателя отчета, включающая ссылки на исходные учетно-статистические карточки и первичные документы, на основе которых сформировано данное значение.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согласования статистического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отчета в маршруте согласования (например, «На подписи у Судьи», «Утвержден Председателем»), история версий и сведения об ответственных лицах.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Итовый статистический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Окончательный вариант отчета, прошедший все этапы согласования и подписанный уполномоченными лицами, готовый к утверждению и направлению в вышестоящий орган.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Квитанция о приеме отчета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Подтверждение о_successful_ной передаче утвержденного отчета в вышестоящий судебный орган (СД), содержащее дату и идентификатор доставки.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 проверки оснований для привлечения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данных о наличии юридических оснований, презумпций контроля и статуса сроков для подачи заявления о привлечении КДЛ к ответственности.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о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по требованию об ответственности, включая список КДЛ, основания привлечения, текущий статус рассмотрения и расчет суммы дефицита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ходатайств и жалоб по спору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процессуальных документов (жалоб, ходатайств), поданных участниками в рамках конкретного обособленного спора о субсидиарной ответственности.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заявления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судебного разбирательства по привлечению к ответственности, включая информацию о назначенных слушаниях и бремени доказывания.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судебных поручений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поручений, инициированных судом, с указанием статуса, типа (доказывание, вручение, исполнение) и ответственного исполнителя для контроля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представение конкретного поручения, включающее ссылку на определение-основание, содержание запроса, данные об адресате и текущий статус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Входящие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поручений, поступивших из других судов или компетентных органов, требующих решения о возможности исполнения и назначения алгоритма процессуальных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запросов в компетентные органы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направленных запросов во внешние ведомства (в том числе международные) для получения доказательств или уточнения данных, с фиксацией даты отправки и ожидаемого ответа.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судебной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назначенной экспертизе, включая статус, сроки, список вопросов, данные об эксперте и статус депозита, необходимая судье для контроля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кандидатур экспертов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предложенных сторонами и подобранных системой экспертов с результатами автоматической проверки на наличие конфликтов интересов и оснований для отвода.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Рекомендации по подбору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данных системы, содержащее список релевантных экспертных учреждений и специалистов, отфильтрованных по специализации и материалам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Расчет расходов на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размере депозита и распределении расходов на проведение экспертизы между лицами, участвующими в деле, с учетом пропорции удовлетворенных требований.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Журнал входящих сообщений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документов и сообщений, поступивших от эксперта через веб-форму (заключения, уведомления о сроках, сообщения о невозможности проведения), для обработки помощником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сроки проведения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Текущее состояние выполнения поручения эксперту с отображением крайнего срока, дней до просрочки и истории изменений сроков, доступное через интерфейс чат-бота.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Просмотр заключения эксперта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Полное текстовое представление итогового документа с результатами исследований, выводами и подписями, подготовленное для оглашения в судебном заседании.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 и структура лотов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сформированных лотов с указанием включенных активов, начальной стоимости и текущего статуса для проверки полноты реализации имущества.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Итоговый протокол торгов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победителе и финальной цене продажи по каждому лоту для формирования отчета арбитражного управляющего и утверждения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Статистика реализации имущества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вырученных средствах и нереализованных активах для оценки эффективности процедуры реализации и подготовки отчета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подходящих арбитражных управляющих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кандидатур АУ, отфильтрованных по критериям соответствия (квалификация, отсутствие конфликтов интересов) для выбора и утверждения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саморегулируемых организаций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СРО, предоставляющих арбитражных управляющих, с указанием статуса и доступности для выбора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конкретном АУ, включая текущий статус, сведения из реестра, историю назначений и наличие конфликтов интересов.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Реквизиты для оплаты вознаграждения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Банковские и платежные данные утвержденного арбитражного управляющего для формирования судебного акта и выплаты вознаграждения.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судебного акта о статусе 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Автоматически сформированный проект определения или решения, содержащий данные об утверждении, освобождении или отстранении арбитражного управляющего.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вещественных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материальных объектов, принятых судом в качестве доказательств, с указанием текущего места хранения и статуса для общего мониторинга.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вещдока и цепочка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Детальная информация о конкретном объекте, включая историю всех перемещений, ответственных лиц и текущее местоположение в камере хранения.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решений о судьбе вещдоков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принятых судебных актов, определяющих дальнейшие действия с доказательствами (возврат, уничтожение, конфискация), сгруппированный по делам.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объектов для списания и утилизации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пришедших в негодность или подлежащих уничтожению материальных ценностей, требующий оформления актов о выбытии и утилизации.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пользователя и учетные данные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идентификатор пользователя, его учетные данные (логин), текущий статус активности и список назначенных системных ролей для управления аутентификацией.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Матрица прав доступа и полномочий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собой детализированный список полномочий (Permissions), закрепленных за конкретными ролями, позволяющий системе проверять право на выполнение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ролей и участников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системных ролей (Судья, Секретарь, Помощник судьи и др.) с возможностью поиска и выбора пользователей для делегирования задач или назначения комиссий.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доступных сертификатов ЭП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список действующих сертификатов усиленной квалифицированной электронной подписи, привязанных к учетной записи пользователя, для выбора подписи при подписании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элемента справочника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Представляет полный набор атрибутов конкретной записи (код, описание, статус актуальности, версия) для использования в формах ввода, выпадающих списках и при валидации данных.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Иерархия классификатора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Отображает структуру группировки и вложенности элементов справочника для навигации и выбора категорий при регистрации документов и дел.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актуальных версий справочников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справочников системы с указанием их текущих версий и дат действия для мониторинга актуальности нормативно-справочной информации.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адресатов и контактов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Выборка данных о судах, ведомствах и участниках процесса, содержащая адреса, телефоны, факсы и email для автоматизации отправки корреспонденции.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Номенклатура дел и сроки хранения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 и документов с указанием сроков их хранения и категорий для формирования архивных описей и уничтожения документов.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тарифов и лимитов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Содержит данные о госпошлинах, лимитах бюджетных обязательств и нормах расходования материалов для расчета сумм и финансового контроля.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нормативных правовых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Актуализированный список законов, подзаконных актов и судебных постановлений, используемый для правового анализа и ссылок в судебных актах.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К-УНСИ-PR-08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организационной структуры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подразделениях суда, должностях, штатном расписании и сотрудниках для распределения задач и формирования статистики.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дела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информация о деле, включающая текущий статус, перечень сторон, данные о переходе к упрощенному порядку и ключевые даты этапов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дела для ознакомления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список документов и доказательств, размещенных в деле, доступный для просмотра сторонам и сотрудникам суда при подготовке к рассмотрению.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Резолютивная часть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резолютивной части решения, опубликованный для сторон, с указанием даты принятия и сведений о возможности подачи заявления на изготовление мотивированного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заявлений на мотивированное решение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поступивших от сторон заявлений об изготовлении мотивированного решения с указанием даты подачи и статуса соблюдения процессуального срока.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рассмотрения ходатайств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поданных ходатайствах (о переходе к общему порядку, приостановлении, объединении дел) и результатах их рассмотрения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входящих документов упрощенного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отзывов, возражений и дополнительных документов, поданных через систему электронной подачи, ожидающих регистрации и рассмотрения.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К-УП-PR-07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по исполнительному производству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состоянии исполнительного листа, выданного по результатам упрощенного производства, для контроля за исполнением решения.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сводного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Сводные данные о ведущем и подчиненных делах, включая дату объединения, список ID связанных дел и текущий статус производства, необходимые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связанных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Перечень дел, имеющих общие предметы, основания или сторон, с указанием их статусов и наличия тождественных споров, используемый для анализа возможности объединения.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подсудности и компетенции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правил подсудности, вида спора и состава суда, позволяющие выявить основания для передачи дела по подсудности или его разделения.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выделения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структуры требований, подлежащих выделению в отдельное производство, с указанием связей с основным делом и признаков банкротства для корректного разъединения.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передачи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текущем этапе передачи дела в другой суд, включая готовность пакета документов, входящие статусы и результаты проверки комплектности материалов.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и параметры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Детализированное представление конкретного процессуального срока, включающее дату начала, окончания, текущий статус (идет, приостановлен, истек) и правила исчисления, необходимое для принятия процессуальных решений.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сроков по судебному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Совокупный перечень всех активных и завершенных процессуальных сроков в рамках конкретного дела, используемый для анализа соблюдения процедур и планирования действий.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Мониторинг критических сроков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процессуальных сроков, требующих внимания в ближайшее время (истекающие или нарушенные), с указанием оставшегося времени или периода просрочки для своевременного реагирования.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расчета процессуального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автоматического расчета даты совершения процессуального действия на основе заданных параметров и нормативной базы, предоставляемые пользователю для проверки и утверждения.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периода приостановления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текущем статусе приостановления производства по делу, включая дату начала и окончания паузы в течении сроков, необходимая для контроля момента возобновления процесса.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документов по урегулированию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ходатайств и заявлений, связанных с примирением (ходатайство о проведении процедуры, проект соглашения, итоговый документ), с указанием типа документа, статуса и даты подачи.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проекта мирового соглашения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Текст текущей версии проекта соглашения с историей изменений, предложенными условиями и статусом согласования каждой стороной.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проверки соглашения судом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текст подписанного мирового, медиативного соглашения или соглашения о примирении, представленный для проверки на законность и отсутствие нарушений прав третьих лиц.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Условия распределения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договоренностей сторон о распределении судебных расходов, содержащаяся в условиях мирового соглашения для утверждения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по примирительным процедурам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Информация о доступных видах примирения (медиация, судебное примирение, переговоры) и рекомендациях суда, необходимая для выбора стратегии урегулирования.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дел, требующих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Очередь зарегистрированных документов и исковых заявлений, ожидающих назначения судьи, с указанием приоритета, категории дела и текущего статуса распределения.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доступных судей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судей с актуальными статусами (активен, в отпуске, болен), текущей нагрузкой и специализацией для выбора кандидата на рассмотрение дела.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автоматического распределения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Предложение системы по назначению судьи (АРПД), сформированное на основе правил нагрузки и специализации, требующее подтверждения или корректировки.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Карточка состава суда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Сведения о текущем составе суда, рассматривающем дело, включая историю назначений, факты отводов и основания для замены судьи.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Материалы на резолюцию руководства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Пакет документов по делу, который не удалось распределить автоматически, передаваемый на рассмотрение Председателю суда или председателю судебного состава для назначения.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проверки на конфликт интересов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автоматической сверки по базам данных, выявляющие возможные основания для отвода или самоотвода судьи в конкретном деле.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о факте оплаты, размере и реквизитах платежного документа по делу, используемое судьями и помощниками для проверки соблюдения порядка уплаты.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Состояние депозитного счета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наличии, движении и остатке денежных средств на депозитном счете суда, необходимые для обеспечения иска и встречного обеспечения.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финансовых обязательств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Агрегированная информация о госпошлине, судебных расходах и штрафах, подлежащих распределению или возврату, для формирования резолютивной части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платежных поручений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исходящих платежных поручений, сформированных бухгалтерией для оплаты хозяйственных контрактов и налогов, со статусами согласования и исполнения.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льгот и оснований для возврата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наличия у заявителя льгот по уплате пошлины и оснований для ее возврата, используемые при подготовке определений.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Бюджетная смета и лимиты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финансово-хозяйственной деятельности и остатки бюджетных ассигнований, используемый для обоснования закупок и планирования расходов суда.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Остатки и резервы депозитного 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текущего состояния счета дела, включающее свободный остаток, список зарезервированных средств под обеспечительные меры и историю транзакций, для проверки фактического поступления средств судьей.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выплат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санкционированных выплат, готовых к проведению бухгалтерией, сформированный на основании вступивших в силу судебных актов, с указанием получателя, суммы и основания.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Справка о движении средств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Полный отчет о зачислении и списании средств по конкретному делу, формируемый главным бухгалтером для подтверждения факта оплаты или выявления ошибочного перечисления.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невостребованных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денежных средств, по которым истек срок исковой давности или которые не были востребованы сторонами, для подготовки акта о списании и перечисления в доход бюджета.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госконтрактов и заявок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Данные о средствах, внесенных в качестве обеспечения заявок на конкурсы или исполнения госконтрактов, используемые сотрудниками суда для контроля процедур закупок.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финансового анализа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Сводка автоматически рассчитанных сумм задолженности, налогов, санкций и ущерба по материалам конкретного дела, необходимая судье для подготовки судебного акта.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Детализация налогового расчета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Полное математическое представление расчета налогооблагаемой базы, НДС и пени с указанием версии формулы и входных переменных для проверки бухгалтерией и судом.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Проект резолютивной части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Черновик итоговой части судебного акта с распределением сумм взыскания, расходов и сроков исполнения, сформированный на основе валидированных системой расчетов.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 обязательных платежей и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сформированных налоговых деклараций (6-НДФЛ, 2-НДФЛ, РСВ) и платежных поручений с реквизитами для сверки и отправки в казначейство.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платежеспособности должника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Совокупные данные о размере требований кредиторов, обязательных платежах и стоимости активов должника для установления признаков банкротства.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К-ФЭК-PR-06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Выводы системы по доказательствам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Результаты автоматической проверки относимости, достоверности доказательств и корректности финансовых расчетов, представленных сторонами.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Статус надлежащего извещения участника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Представление статуса доставки и прочтения судебного акта конкретному участнику, включающее дату публикации в картотеке, дату фактического ознакомления и дату наступления юридической презумпции извещения.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Сводная таблица извещения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Список всех лиц, участвующих в деле, с указанием статуса их извещения (доставлено, прочитано, презумпция), используемый помощником судьи для проверки готовности к судебному заседанию.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Лента уведомлений личного кабинета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Хронологический список входящих судебных актов и уведомлений для участника процесса, позволяющий открыть документ, ознакомиться с ним и зафиксировать факт прочтения для запуска процессуальных сроков.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К-ЭИЗ-PR-04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подтверждения доставки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Детализированный отчет о попытках доставки документа (электронно, почтой, публикацией), включающий трекинг-номера и статусы, необходимый для подтверждения факта надлежащего извещения в материалах дела.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10-2_reestr_info_objektov_spravochniki.docx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