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2113777125"/>
        <w:docPartObj>
          <w:docPartGallery w:val="Cover Pages"/>
          <w:docPartUnique/>
        </w:docPartObj>
      </w:sdtPr>
      <w:sdtEndPr>
        <w:rPr>
          <w:rFonts w:eastAsiaTheme="minorHAnsi"/>
          <w:sz w:val="22"/>
          <w:lang w:eastAsia="en-US"/>
        </w:rPr>
      </w:sdtEndPr>
      <w:sdtContent>
        <w:p w14:paraId="287C8872" w14:textId="12CF8A72" w:rsidR="00B20879" w:rsidRDefault="00B20879">
          <w:pPr>
            <w:pStyle w:val="Sinespaciado"/>
            <w:rPr>
              <w:sz w:val="2"/>
            </w:rPr>
          </w:pPr>
        </w:p>
        <w:p w14:paraId="4C8B530F" w14:textId="77777777" w:rsidR="00B20879" w:rsidRDefault="00B2087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7FE3188" wp14:editId="0DBEE209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uadro de texto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496B0" w:themeColor="text2" w:themeTint="99"/>
                                    <w:sz w:val="60"/>
                                    <w:szCs w:val="60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751178E9" w14:textId="42C67133" w:rsidR="00B20879" w:rsidRDefault="00B20879">
                                    <w:pPr>
                                      <w:pStyle w:val="Sinespaciad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 w:rsidRPr="00B20879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0"/>
                                        <w:szCs w:val="60"/>
                                      </w:rPr>
                                      <w:t>Tarea 8 – Diseño de interfaces</w:t>
                                    </w:r>
                                  </w:p>
                                </w:sdtContent>
                              </w:sdt>
                              <w:p w14:paraId="3A587669" w14:textId="7BE01E30" w:rsidR="00B20879" w:rsidRDefault="00B20879" w:rsidP="00B20879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Comandos de Voz</w:t>
                                    </w:r>
                                  </w:sdtContent>
                                </w:sdt>
                              </w:p>
                              <w:p w14:paraId="6EC3660B" w14:textId="77777777" w:rsidR="00B20879" w:rsidRDefault="00B20879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17FE3188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8496B0" w:themeColor="text2" w:themeTint="99"/>
                              <w:sz w:val="60"/>
                              <w:szCs w:val="60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51178E9" w14:textId="42C67133" w:rsidR="00B20879" w:rsidRDefault="00B20879">
                              <w:pPr>
                                <w:pStyle w:val="Sinespaciad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8"/>
                                  <w:szCs w:val="68"/>
                                </w:rPr>
                              </w:pPr>
                              <w:r w:rsidRPr="00B20879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0"/>
                                  <w:szCs w:val="60"/>
                                </w:rPr>
                                <w:t>Tarea 8 – Diseño de interfaces</w:t>
                              </w:r>
                            </w:p>
                          </w:sdtContent>
                        </w:sdt>
                        <w:p w14:paraId="3A587669" w14:textId="7BE01E30" w:rsidR="00B20879" w:rsidRDefault="00B20879" w:rsidP="00B20879">
                          <w:pPr>
                            <w:pStyle w:val="Sinespaciado"/>
                            <w:spacing w:before="120"/>
                            <w:jc w:val="center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Comandos de Voz</w:t>
                              </w:r>
                            </w:sdtContent>
                          </w:sdt>
                        </w:p>
                        <w:p w14:paraId="6EC3660B" w14:textId="77777777" w:rsidR="00B20879" w:rsidRDefault="00B20879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6EF22C83" wp14:editId="5BA29519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531167C2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">
                    <o:lock v:ext="edit" aspectratio="t"/>
                    <v:shape id="Forma lib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b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b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b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b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73ED580" wp14:editId="109134D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uadro de texto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FC6BA11" w14:textId="1D4DE632" w:rsidR="00B20879" w:rsidRDefault="00B20879">
                                <w:pPr>
                                  <w:pStyle w:val="Sinespaciado"/>
                                  <w:jc w:val="right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Escolar"/>
                                    <w:tag w:val="Escolar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 xml:space="preserve">I.E.S. </w:t>
                                    </w:r>
                                    <w:proofErr w:type="spellStart"/>
                                    <w:r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Augustobriga</w:t>
                                    </w:r>
                                    <w:proofErr w:type="spellEnd"/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35DD19CF" w14:textId="5A0E6DED" w:rsidR="00B20879" w:rsidRDefault="00B20879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Emilio José García Esteban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73ED580" id="Cuadro de texto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6FC6BA11" w14:textId="1D4DE632" w:rsidR="00B20879" w:rsidRDefault="00B20879">
                          <w:pPr>
                            <w:pStyle w:val="Sinespaciado"/>
                            <w:jc w:val="right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Escolar"/>
                              <w:tag w:val="Escolar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 xml:space="preserve">I.E.S. </w:t>
                              </w:r>
                              <w:proofErr w:type="spellStart"/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Augustobriga</w:t>
                              </w:r>
                              <w:proofErr w:type="spellEnd"/>
                            </w:sdtContent>
                          </w:sdt>
                        </w:p>
                        <w:sdt>
                          <w:sdtPr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35DD19CF" w14:textId="5A0E6DED" w:rsidR="00B20879" w:rsidRDefault="00B20879">
                              <w:pPr>
                                <w:pStyle w:val="Sinespaciado"/>
                                <w:jc w:val="right"/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Emilio José García Esteban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54B8FF8C" w14:textId="220DA42A" w:rsidR="00B20879" w:rsidRDefault="00B20879">
          <w:r>
            <w:br w:type="page"/>
          </w:r>
        </w:p>
      </w:sdtContent>
    </w:sdt>
    <w:sdt>
      <w:sdtPr>
        <w:id w:val="-32535907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139E69C5" w14:textId="2D49765B" w:rsidR="00B20879" w:rsidRDefault="00B20879" w:rsidP="0048239D">
          <w:pPr>
            <w:pStyle w:val="TtuloTDC"/>
            <w:jc w:val="center"/>
          </w:pPr>
          <w:r w:rsidRPr="0048239D">
            <w:rPr>
              <w:sz w:val="96"/>
              <w:szCs w:val="96"/>
            </w:rPr>
            <w:t>Contenido</w:t>
          </w:r>
        </w:p>
        <w:p w14:paraId="1DC1BBB3" w14:textId="77777777" w:rsidR="0048239D" w:rsidRDefault="0048239D" w:rsidP="0048239D">
          <w:pPr>
            <w:rPr>
              <w:lang w:eastAsia="es-ES"/>
            </w:rPr>
          </w:pPr>
        </w:p>
        <w:p w14:paraId="3F094D5B" w14:textId="77777777" w:rsidR="0048239D" w:rsidRDefault="0048239D" w:rsidP="0048239D">
          <w:pPr>
            <w:rPr>
              <w:lang w:eastAsia="es-ES"/>
            </w:rPr>
          </w:pPr>
        </w:p>
        <w:p w14:paraId="22C3E7B9" w14:textId="77777777" w:rsidR="0048239D" w:rsidRDefault="0048239D" w:rsidP="0048239D">
          <w:pPr>
            <w:rPr>
              <w:lang w:eastAsia="es-ES"/>
            </w:rPr>
          </w:pPr>
        </w:p>
        <w:p w14:paraId="43305898" w14:textId="77777777" w:rsidR="0048239D" w:rsidRDefault="0048239D" w:rsidP="0048239D">
          <w:pPr>
            <w:rPr>
              <w:lang w:eastAsia="es-ES"/>
            </w:rPr>
          </w:pPr>
        </w:p>
        <w:p w14:paraId="305735FF" w14:textId="77777777" w:rsidR="0048239D" w:rsidRPr="0048239D" w:rsidRDefault="0048239D" w:rsidP="0048239D">
          <w:pPr>
            <w:rPr>
              <w:lang w:eastAsia="es-ES"/>
            </w:rPr>
          </w:pPr>
        </w:p>
        <w:p w14:paraId="27604E93" w14:textId="483D1AF4" w:rsidR="0048239D" w:rsidRDefault="00B20879">
          <w:pPr>
            <w:pStyle w:val="TDC1"/>
            <w:tabs>
              <w:tab w:val="left" w:pos="48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423378" w:history="1">
            <w:r w:rsidR="0048239D" w:rsidRPr="00106111">
              <w:rPr>
                <w:rStyle w:val="Hipervnculo"/>
                <w:b/>
                <w:bCs/>
                <w:smallCaps/>
                <w:noProof/>
                <w:spacing w:val="5"/>
              </w:rPr>
              <w:t>1.</w:t>
            </w:r>
            <w:r w:rsidR="0048239D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48239D" w:rsidRPr="00106111">
              <w:rPr>
                <w:rStyle w:val="Hipervnculo"/>
                <w:b/>
                <w:bCs/>
                <w:smallCaps/>
                <w:noProof/>
                <w:spacing w:val="5"/>
              </w:rPr>
              <w:t>introducción.</w:t>
            </w:r>
            <w:r w:rsidR="0048239D">
              <w:rPr>
                <w:noProof/>
                <w:webHidden/>
              </w:rPr>
              <w:tab/>
            </w:r>
            <w:r w:rsidR="0048239D">
              <w:rPr>
                <w:noProof/>
                <w:webHidden/>
              </w:rPr>
              <w:fldChar w:fldCharType="begin"/>
            </w:r>
            <w:r w:rsidR="0048239D">
              <w:rPr>
                <w:noProof/>
                <w:webHidden/>
              </w:rPr>
              <w:instrText xml:space="preserve"> PAGEREF _Toc229423378 \h </w:instrText>
            </w:r>
            <w:r w:rsidR="0048239D">
              <w:rPr>
                <w:noProof/>
                <w:webHidden/>
              </w:rPr>
            </w:r>
            <w:r w:rsidR="0048239D">
              <w:rPr>
                <w:noProof/>
                <w:webHidden/>
              </w:rPr>
              <w:fldChar w:fldCharType="separate"/>
            </w:r>
            <w:r w:rsidR="0048239D">
              <w:rPr>
                <w:noProof/>
                <w:webHidden/>
              </w:rPr>
              <w:t>2</w:t>
            </w:r>
            <w:r w:rsidR="0048239D">
              <w:rPr>
                <w:noProof/>
                <w:webHidden/>
              </w:rPr>
              <w:fldChar w:fldCharType="end"/>
            </w:r>
          </w:hyperlink>
        </w:p>
        <w:p w14:paraId="34B337C4" w14:textId="0D0E1FF2" w:rsidR="0048239D" w:rsidRDefault="0048239D">
          <w:pPr>
            <w:pStyle w:val="TDC1"/>
            <w:tabs>
              <w:tab w:val="left" w:pos="48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423379" w:history="1">
            <w:r w:rsidRPr="00106111">
              <w:rPr>
                <w:rStyle w:val="Hipervnculo"/>
                <w:b/>
                <w:bCs/>
                <w:smallCaps/>
                <w:noProof/>
                <w:spacing w:val="5"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106111">
              <w:rPr>
                <w:rStyle w:val="Hipervnculo"/>
                <w:b/>
                <w:bCs/>
                <w:smallCaps/>
                <w:noProof/>
                <w:spacing w:val="5"/>
              </w:rPr>
              <w:t>configuración del proyecto e instalación de recursos.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_Toc229423379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F364A" w14:textId="0CB17536" w:rsidR="0048239D" w:rsidRDefault="0048239D">
          <w:pPr>
            <w:pStyle w:val="TDC1"/>
            <w:tabs>
              <w:tab w:val="left" w:pos="48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423380" w:history="1">
            <w:r w:rsidRPr="00106111">
              <w:rPr>
                <w:rStyle w:val="Hipervnculo"/>
                <w:b/>
                <w:bCs/>
                <w:smallCaps/>
                <w:noProof/>
                <w:spacing w:val="5"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106111">
              <w:rPr>
                <w:rStyle w:val="Hipervnculo"/>
                <w:b/>
                <w:bCs/>
                <w:smallCaps/>
                <w:noProof/>
                <w:spacing w:val="5"/>
              </w:rPr>
              <w:t>desarrollo de la aplicación.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_Toc229423380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297C9" w14:textId="50F6DE0A" w:rsidR="0048239D" w:rsidRDefault="0048239D">
          <w:pPr>
            <w:pStyle w:val="TDC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423381" w:history="1">
            <w:r w:rsidRPr="00106111">
              <w:rPr>
                <w:rStyle w:val="Hipervnculo"/>
                <w:b/>
                <w:bCs/>
                <w:smallCaps/>
                <w:noProof/>
                <w:spacing w:val="5"/>
              </w:rPr>
              <w:t>3.1.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106111">
              <w:rPr>
                <w:rStyle w:val="Hipervnculo"/>
                <w:b/>
                <w:bCs/>
                <w:smallCaps/>
                <w:noProof/>
                <w:spacing w:val="5"/>
              </w:rPr>
              <w:t>clase principal (Tarea8Vosk):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_Toc229423381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5F13A" w14:textId="08FD3756" w:rsidR="0048239D" w:rsidRDefault="0048239D">
          <w:pPr>
            <w:pStyle w:val="TDC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423382" w:history="1">
            <w:r w:rsidRPr="00106111">
              <w:rPr>
                <w:rStyle w:val="Hipervnculo"/>
                <w:b/>
                <w:bCs/>
                <w:smallCaps/>
                <w:noProof/>
                <w:spacing w:val="5"/>
              </w:rPr>
              <w:t>3.2.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106111">
              <w:rPr>
                <w:rStyle w:val="Hipervnculo"/>
                <w:b/>
                <w:bCs/>
                <w:smallCaps/>
                <w:noProof/>
                <w:spacing w:val="5"/>
              </w:rPr>
              <w:t>interfaz gráfica (VentanaPrincipal).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_Toc229423382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43DF9" w14:textId="49179208" w:rsidR="0048239D" w:rsidRDefault="0048239D">
          <w:pPr>
            <w:pStyle w:val="TDC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423383" w:history="1">
            <w:r w:rsidRPr="00106111">
              <w:rPr>
                <w:rStyle w:val="Hipervnculo"/>
                <w:b/>
                <w:bCs/>
                <w:smallCaps/>
                <w:noProof/>
                <w:spacing w:val="5"/>
              </w:rPr>
              <w:t>3.3.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106111">
              <w:rPr>
                <w:rStyle w:val="Hipervnculo"/>
                <w:b/>
                <w:bCs/>
                <w:smallCaps/>
                <w:noProof/>
                <w:spacing w:val="5"/>
              </w:rPr>
              <w:t>lógica de la voz (ReconocimientoVoz).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_Toc229423383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A559F" w14:textId="3FC45320" w:rsidR="0048239D" w:rsidRDefault="0048239D">
          <w:pPr>
            <w:pStyle w:val="TDC1"/>
            <w:tabs>
              <w:tab w:val="left" w:pos="48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423384" w:history="1">
            <w:r w:rsidRPr="00106111">
              <w:rPr>
                <w:rStyle w:val="Hipervnculo"/>
                <w:b/>
                <w:bCs/>
                <w:smallCaps/>
                <w:noProof/>
                <w:spacing w:val="5"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106111">
              <w:rPr>
                <w:rStyle w:val="Hipervnculo"/>
                <w:b/>
                <w:bCs/>
                <w:smallCaps/>
                <w:noProof/>
                <w:spacing w:val="5"/>
              </w:rPr>
              <w:t>generar el ejecutable.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_Toc229423384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37845" w14:textId="7D359120" w:rsidR="0048239D" w:rsidRDefault="0048239D">
          <w:pPr>
            <w:pStyle w:val="TDC1"/>
            <w:tabs>
              <w:tab w:val="left" w:pos="480"/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423385" w:history="1">
            <w:r w:rsidRPr="00106111">
              <w:rPr>
                <w:rStyle w:val="Hipervnculo"/>
                <w:b/>
                <w:bCs/>
                <w:smallCaps/>
                <w:noProof/>
                <w:spacing w:val="5"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106111">
              <w:rPr>
                <w:rStyle w:val="Hipervnculo"/>
                <w:b/>
                <w:bCs/>
                <w:smallCaps/>
                <w:noProof/>
                <w:spacing w:val="5"/>
              </w:rPr>
              <w:t>concl</w:t>
            </w:r>
            <w:r w:rsidRPr="00106111">
              <w:rPr>
                <w:rStyle w:val="Hipervnculo"/>
                <w:b/>
                <w:bCs/>
                <w:smallCaps/>
                <w:noProof/>
                <w:spacing w:val="5"/>
              </w:rPr>
              <w:t>u</w:t>
            </w:r>
            <w:r w:rsidRPr="00106111">
              <w:rPr>
                <w:rStyle w:val="Hipervnculo"/>
                <w:b/>
                <w:bCs/>
                <w:smallCaps/>
                <w:noProof/>
                <w:spacing w:val="5"/>
              </w:rPr>
              <w:t>sión.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_Toc229423385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C73EC" w14:textId="1869E229" w:rsidR="00B20879" w:rsidRDefault="00B20879">
          <w:r>
            <w:rPr>
              <w:b/>
              <w:bCs/>
            </w:rPr>
            <w:fldChar w:fldCharType="end"/>
          </w:r>
        </w:p>
      </w:sdtContent>
    </w:sdt>
    <w:p w14:paraId="2021B4A6" w14:textId="5C7A2A73" w:rsidR="00B20879" w:rsidRDefault="00B20879">
      <w:r>
        <w:br w:type="page"/>
      </w:r>
    </w:p>
    <w:p w14:paraId="55BB5EE2" w14:textId="41B883BD" w:rsidR="003A26CF" w:rsidRDefault="00B20879" w:rsidP="00CC07D6">
      <w:pPr>
        <w:pStyle w:val="Prrafodelista"/>
        <w:numPr>
          <w:ilvl w:val="0"/>
          <w:numId w:val="1"/>
        </w:numPr>
        <w:outlineLvl w:val="0"/>
        <w:rPr>
          <w:rStyle w:val="Referenciaintensa"/>
        </w:rPr>
      </w:pPr>
      <w:bookmarkStart w:id="0" w:name="_Toc229423378"/>
      <w:r>
        <w:rPr>
          <w:rStyle w:val="Referenciaintensa"/>
        </w:rPr>
        <w:lastRenderedPageBreak/>
        <w:t>introducción.</w:t>
      </w:r>
      <w:bookmarkEnd w:id="0"/>
    </w:p>
    <w:p w14:paraId="274F3EDC" w14:textId="6B1DE712" w:rsidR="00B20879" w:rsidRDefault="00B20879" w:rsidP="00B20879">
      <w:r>
        <w:t xml:space="preserve">En esta tarea he desarrollado una aplicación en java que utiliza una interfaz natural de usuario (NUI) basada en el reconocimiento de voz. El objetivo principal es que el sistema reaccione a dos comandos específicos que son “abrir” y “salir” utilizando la librería </w:t>
      </w:r>
      <w:proofErr w:type="spellStart"/>
      <w:r>
        <w:t>Vosck</w:t>
      </w:r>
      <w:proofErr w:type="spellEnd"/>
      <w:r>
        <w:t>, permitiendo una interacción más intuitiva sin depender exclusivamente del ratón o teclado.</w:t>
      </w:r>
    </w:p>
    <w:p w14:paraId="5382199A" w14:textId="2039B724" w:rsidR="00CC07D6" w:rsidRDefault="00CC07D6" w:rsidP="00B20879">
      <w:r w:rsidRPr="00CC07D6">
        <w:drawing>
          <wp:inline distT="0" distB="0" distL="0" distR="0" wp14:anchorId="61339427" wp14:editId="12C77F3A">
            <wp:extent cx="6373114" cy="2610214"/>
            <wp:effectExtent l="0" t="0" r="8890" b="0"/>
            <wp:docPr id="15838646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646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3114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2FFDF" w14:textId="77777777" w:rsidR="00B20879" w:rsidRDefault="00B20879" w:rsidP="00B20879"/>
    <w:p w14:paraId="60EB511B" w14:textId="35559EC1" w:rsidR="00B20879" w:rsidRDefault="00B20879" w:rsidP="00CC07D6">
      <w:pPr>
        <w:pStyle w:val="Prrafodelista"/>
        <w:numPr>
          <w:ilvl w:val="0"/>
          <w:numId w:val="1"/>
        </w:numPr>
        <w:outlineLvl w:val="0"/>
        <w:rPr>
          <w:rStyle w:val="Referenciaintensa"/>
        </w:rPr>
      </w:pPr>
      <w:bookmarkStart w:id="1" w:name="_Toc229423379"/>
      <w:r>
        <w:rPr>
          <w:rStyle w:val="Referenciaintensa"/>
        </w:rPr>
        <w:t>configuración del proyecto e instalación de recursos.</w:t>
      </w:r>
      <w:bookmarkEnd w:id="1"/>
    </w:p>
    <w:p w14:paraId="23BA69FB" w14:textId="021C8FB3" w:rsidR="00B20879" w:rsidRDefault="00B20879" w:rsidP="00B20879">
      <w:r>
        <w:t>Para que todo el proyecto funciones correctamente, he descargado las librerías propuestas en la tarea para configurar apache NetBeans para que use esas dependencias. Son las siguientes:</w:t>
      </w:r>
    </w:p>
    <w:p w14:paraId="42BB99EE" w14:textId="7404924B" w:rsidR="00B20879" w:rsidRDefault="00B20879" w:rsidP="00B20879">
      <w:pPr>
        <w:pStyle w:val="Prrafodelista"/>
        <w:numPr>
          <w:ilvl w:val="0"/>
          <w:numId w:val="2"/>
        </w:numPr>
      </w:pPr>
      <w:r>
        <w:t xml:space="preserve">Librerías JAR: he añadido las librerías al proyecto añadiendo el </w:t>
      </w:r>
      <w:r w:rsidR="00881A19">
        <w:t>JAR, las librerías utilizadas son las propuestas en la tarea: vosk-0.3.45.jar, jna-5.13.0.jar y jna-plataform-5.13.0.jar</w:t>
      </w:r>
    </w:p>
    <w:p w14:paraId="67E28EFE" w14:textId="7AB339F8" w:rsidR="00CC07D6" w:rsidRDefault="00CC07D6" w:rsidP="00CC07D6">
      <w:pPr>
        <w:ind w:left="360"/>
      </w:pPr>
      <w:r w:rsidRPr="00CC07D6">
        <w:drawing>
          <wp:inline distT="0" distB="0" distL="0" distR="0" wp14:anchorId="48C3DF5F" wp14:editId="6CBBC145">
            <wp:extent cx="6645910" cy="3945890"/>
            <wp:effectExtent l="0" t="0" r="2540" b="0"/>
            <wp:docPr id="3288205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205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5BCA4" w14:textId="07154283" w:rsidR="00881A19" w:rsidRDefault="00881A19" w:rsidP="00B20879">
      <w:pPr>
        <w:pStyle w:val="Prrafodelista"/>
        <w:numPr>
          <w:ilvl w:val="0"/>
          <w:numId w:val="2"/>
        </w:numPr>
      </w:pPr>
      <w:r>
        <w:lastRenderedPageBreak/>
        <w:t xml:space="preserve">Modelo de voz: para que los comandos de voz sean reconocidos, he descargado el modelo de voz para la tarea que viene </w:t>
      </w:r>
      <w:proofErr w:type="spellStart"/>
      <w:r>
        <w:t>preentrenado</w:t>
      </w:r>
      <w:proofErr w:type="spellEnd"/>
      <w:r>
        <w:t xml:space="preserve"> con su diccionario y fonética necesaria para entender el español. Lo he ubicado en su propia carpeta en la raíz del proyecto para que sea accesible. La carpeta del modelo se llama vosk-model-small-es-0.42</w:t>
      </w:r>
    </w:p>
    <w:p w14:paraId="021C8615" w14:textId="3E9D854C" w:rsidR="00CC07D6" w:rsidRDefault="00CC07D6" w:rsidP="00CC07D6">
      <w:pPr>
        <w:ind w:left="360"/>
      </w:pPr>
      <w:r w:rsidRPr="00CC07D6">
        <w:drawing>
          <wp:inline distT="0" distB="0" distL="0" distR="0" wp14:anchorId="3C0F7C51" wp14:editId="78DE0A1C">
            <wp:extent cx="6645910" cy="3945890"/>
            <wp:effectExtent l="0" t="0" r="2540" b="0"/>
            <wp:docPr id="9573877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877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D9DD6" w14:textId="23DD8288" w:rsidR="00881A19" w:rsidRDefault="00881A19" w:rsidP="00B20879">
      <w:pPr>
        <w:pStyle w:val="Prrafodelista"/>
        <w:numPr>
          <w:ilvl w:val="0"/>
          <w:numId w:val="2"/>
        </w:numPr>
      </w:pPr>
      <w:r>
        <w:t>Nota técnica: como uso una versión más reciente de java, añadí el parámetro –</w:t>
      </w:r>
      <w:proofErr w:type="spellStart"/>
      <w:r>
        <w:t>enable</w:t>
      </w:r>
      <w:proofErr w:type="spellEnd"/>
      <w:r>
        <w:t>-native-</w:t>
      </w:r>
      <w:proofErr w:type="spellStart"/>
      <w:r>
        <w:t>access</w:t>
      </w:r>
      <w:proofErr w:type="spellEnd"/>
      <w:r>
        <w:t xml:space="preserve">=ALL-UNNAMED en las opciones de VM </w:t>
      </w:r>
      <w:proofErr w:type="spellStart"/>
      <w:r>
        <w:t>Options</w:t>
      </w:r>
      <w:proofErr w:type="spellEnd"/>
      <w:r>
        <w:t xml:space="preserve"> de la parte de ejecución para permitir que JNA acceda a los componentes nativos de </w:t>
      </w:r>
      <w:proofErr w:type="spellStart"/>
      <w:r>
        <w:t>Vosk</w:t>
      </w:r>
      <w:proofErr w:type="spellEnd"/>
      <w:r>
        <w:t xml:space="preserve"> sin restricciones y sin errores por consola.</w:t>
      </w:r>
    </w:p>
    <w:p w14:paraId="43DAE286" w14:textId="6B988739" w:rsidR="00CC07D6" w:rsidRDefault="00CC07D6" w:rsidP="00CC07D6">
      <w:pPr>
        <w:ind w:left="360"/>
      </w:pPr>
      <w:r w:rsidRPr="00CC07D6">
        <w:lastRenderedPageBreak/>
        <w:drawing>
          <wp:inline distT="0" distB="0" distL="0" distR="0" wp14:anchorId="55887564" wp14:editId="7A558660">
            <wp:extent cx="6645910" cy="4253865"/>
            <wp:effectExtent l="0" t="0" r="2540" b="0"/>
            <wp:docPr id="221329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293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F4D56" w14:textId="77777777" w:rsidR="00881A19" w:rsidRDefault="00881A19" w:rsidP="00881A19"/>
    <w:p w14:paraId="3445FBC0" w14:textId="6F0C51ED" w:rsidR="00881A19" w:rsidRDefault="00881A19" w:rsidP="00CC07D6">
      <w:pPr>
        <w:pStyle w:val="Prrafodelista"/>
        <w:numPr>
          <w:ilvl w:val="0"/>
          <w:numId w:val="1"/>
        </w:numPr>
        <w:outlineLvl w:val="0"/>
        <w:rPr>
          <w:rStyle w:val="Referenciaintensa"/>
        </w:rPr>
      </w:pPr>
      <w:bookmarkStart w:id="2" w:name="_Toc229423380"/>
      <w:r>
        <w:rPr>
          <w:rStyle w:val="Referenciaintensa"/>
        </w:rPr>
        <w:t>desarrollo de la aplicación.</w:t>
      </w:r>
      <w:bookmarkEnd w:id="2"/>
    </w:p>
    <w:p w14:paraId="63874E39" w14:textId="5901B80F" w:rsidR="00881A19" w:rsidRDefault="00881A19" w:rsidP="00881A19">
      <w:r>
        <w:t>He dividido el proyecto en tres clases para que esté todo bien identificado y separado.</w:t>
      </w:r>
    </w:p>
    <w:p w14:paraId="3078560D" w14:textId="4BF57D6A" w:rsidR="00CC07D6" w:rsidRDefault="00CC07D6" w:rsidP="00881A19">
      <w:r w:rsidRPr="00CC07D6">
        <w:drawing>
          <wp:inline distT="0" distB="0" distL="0" distR="0" wp14:anchorId="23D92799" wp14:editId="7C4ABB97">
            <wp:extent cx="6645910" cy="3945890"/>
            <wp:effectExtent l="0" t="0" r="2540" b="0"/>
            <wp:docPr id="8322096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096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808C1" w14:textId="77777777" w:rsidR="00881A19" w:rsidRDefault="00881A19" w:rsidP="00881A19"/>
    <w:p w14:paraId="1B2AC61F" w14:textId="17CCD44B" w:rsidR="00881A19" w:rsidRDefault="00881A19" w:rsidP="00CC07D6">
      <w:pPr>
        <w:pStyle w:val="Prrafodelista"/>
        <w:numPr>
          <w:ilvl w:val="1"/>
          <w:numId w:val="1"/>
        </w:numPr>
        <w:outlineLvl w:val="1"/>
        <w:rPr>
          <w:rStyle w:val="Referenciaintensa"/>
        </w:rPr>
      </w:pPr>
      <w:bookmarkStart w:id="3" w:name="_Toc229423381"/>
      <w:r>
        <w:rPr>
          <w:rStyle w:val="Referenciaintensa"/>
        </w:rPr>
        <w:lastRenderedPageBreak/>
        <w:t>clase principal (Tarea8Vosk):</w:t>
      </w:r>
      <w:bookmarkEnd w:id="3"/>
    </w:p>
    <w:p w14:paraId="1843A72E" w14:textId="689B55C3" w:rsidR="00881A19" w:rsidRDefault="00881A19" w:rsidP="00881A19">
      <w:r>
        <w:t xml:space="preserve">Esta clase es la clase principal del programa que se encarga de lanzar la clase secundaria </w:t>
      </w:r>
      <w:proofErr w:type="spellStart"/>
      <w:r>
        <w:t>VentanaPrincipal</w:t>
      </w:r>
      <w:proofErr w:type="spellEnd"/>
      <w:r>
        <w:t>, de manera que la lanzara como un nuevo objeto y a modo de centrada en la pantalla.</w:t>
      </w:r>
    </w:p>
    <w:p w14:paraId="069CF87A" w14:textId="77777777" w:rsidR="00CC07D6" w:rsidRDefault="00CC07D6" w:rsidP="00881A19"/>
    <w:p w14:paraId="2DEDC94A" w14:textId="1F0BD9D8" w:rsidR="00CC07D6" w:rsidRDefault="00CC07D6" w:rsidP="00881A19">
      <w:r w:rsidRPr="00CC07D6">
        <w:drawing>
          <wp:inline distT="0" distB="0" distL="0" distR="0" wp14:anchorId="24B0ECCA" wp14:editId="385FDDD2">
            <wp:extent cx="6645910" cy="3945890"/>
            <wp:effectExtent l="0" t="0" r="2540" b="0"/>
            <wp:docPr id="15233885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885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546FA" w14:textId="77777777" w:rsidR="00881A19" w:rsidRDefault="00881A19" w:rsidP="00881A19"/>
    <w:p w14:paraId="0997631C" w14:textId="5D76D018" w:rsidR="00881A19" w:rsidRDefault="00881A19" w:rsidP="00CC07D6">
      <w:pPr>
        <w:pStyle w:val="Prrafodelista"/>
        <w:numPr>
          <w:ilvl w:val="1"/>
          <w:numId w:val="1"/>
        </w:numPr>
        <w:outlineLvl w:val="1"/>
        <w:rPr>
          <w:rStyle w:val="Referenciaintensa"/>
        </w:rPr>
      </w:pPr>
      <w:bookmarkStart w:id="4" w:name="_Toc229423382"/>
      <w:r>
        <w:rPr>
          <w:rStyle w:val="Referenciaintensa"/>
        </w:rPr>
        <w:t>interfaz gráfica (</w:t>
      </w:r>
      <w:proofErr w:type="spellStart"/>
      <w:r>
        <w:rPr>
          <w:rStyle w:val="Referenciaintensa"/>
        </w:rPr>
        <w:t>VentanaPrincipal</w:t>
      </w:r>
      <w:proofErr w:type="spellEnd"/>
      <w:r>
        <w:rPr>
          <w:rStyle w:val="Referenciaintensa"/>
        </w:rPr>
        <w:t>).</w:t>
      </w:r>
      <w:bookmarkEnd w:id="4"/>
    </w:p>
    <w:p w14:paraId="2F870415" w14:textId="2F590932" w:rsidR="00881A19" w:rsidRDefault="00881A19" w:rsidP="00881A19">
      <w:r>
        <w:t>Es la parte gráfica del programa que se muestra al usuario. Está diseñada de manera sencilla y básica como expone la tarea. Tiene varios componentes:</w:t>
      </w:r>
    </w:p>
    <w:p w14:paraId="130E8391" w14:textId="1781D7AF" w:rsidR="00881A19" w:rsidRDefault="00881A19" w:rsidP="00881A19">
      <w:pPr>
        <w:pStyle w:val="Prrafodelista"/>
        <w:numPr>
          <w:ilvl w:val="0"/>
          <w:numId w:val="2"/>
        </w:numPr>
      </w:pPr>
      <w:r>
        <w:t xml:space="preserve">Un JFrame: que contiene todos los demás componentes en su interior. </w:t>
      </w:r>
    </w:p>
    <w:p w14:paraId="4FAB8FAE" w14:textId="1597BF12" w:rsidR="005F4F64" w:rsidRDefault="005F4F64" w:rsidP="005F4F64">
      <w:pPr>
        <w:pStyle w:val="Prrafodelista"/>
        <w:numPr>
          <w:ilvl w:val="0"/>
          <w:numId w:val="2"/>
        </w:numPr>
      </w:pPr>
      <w:r>
        <w:t xml:space="preserve">Un </w:t>
      </w:r>
      <w:proofErr w:type="spellStart"/>
      <w:r>
        <w:t>JButton</w:t>
      </w:r>
      <w:proofErr w:type="spellEnd"/>
      <w:r>
        <w:t xml:space="preserve">: llamado </w:t>
      </w:r>
      <w:proofErr w:type="spellStart"/>
      <w:r>
        <w:t>JButtonIniciar</w:t>
      </w:r>
      <w:proofErr w:type="spellEnd"/>
      <w:r>
        <w:t xml:space="preserve"> y con el texto Iniciar Reconocimiento de voz. Crea una nueva instancia de mi clase </w:t>
      </w:r>
      <w:proofErr w:type="spellStart"/>
      <w:r>
        <w:t>ReconocimientoVoz</w:t>
      </w:r>
      <w:proofErr w:type="spellEnd"/>
      <w:r>
        <w:t xml:space="preserve"> y la inicia. Para evitar errores deshabilito este botón mientras la escucha está activa.</w:t>
      </w:r>
    </w:p>
    <w:p w14:paraId="3821F6E8" w14:textId="67B80010" w:rsidR="005F4F64" w:rsidRDefault="005F4F64" w:rsidP="005F4F64">
      <w:pPr>
        <w:pStyle w:val="Prrafodelista"/>
        <w:numPr>
          <w:ilvl w:val="0"/>
          <w:numId w:val="2"/>
        </w:numPr>
      </w:pPr>
      <w:r>
        <w:t xml:space="preserve">Un </w:t>
      </w:r>
      <w:proofErr w:type="spellStart"/>
      <w:r>
        <w:t>JButton</w:t>
      </w:r>
      <w:proofErr w:type="spellEnd"/>
      <w:r>
        <w:t xml:space="preserve">: llamado </w:t>
      </w:r>
      <w:proofErr w:type="spellStart"/>
      <w:r>
        <w:t>JButtonParar</w:t>
      </w:r>
      <w:proofErr w:type="spellEnd"/>
      <w:r>
        <w:t xml:space="preserve"> y con el texto Parar Reconocimiento de voz. Este botón llama al método detener() para finalizar la escucha de forma segura.</w:t>
      </w:r>
    </w:p>
    <w:p w14:paraId="47925366" w14:textId="31992C88" w:rsidR="005F4F64" w:rsidRDefault="005F4F64" w:rsidP="005F4F64">
      <w:pPr>
        <w:pStyle w:val="Prrafodelista"/>
        <w:numPr>
          <w:ilvl w:val="0"/>
          <w:numId w:val="2"/>
        </w:numPr>
      </w:pPr>
      <w:r>
        <w:t xml:space="preserve">Un </w:t>
      </w:r>
      <w:proofErr w:type="spellStart"/>
      <w:r>
        <w:t>JLabel</w:t>
      </w:r>
      <w:proofErr w:type="spellEnd"/>
      <w:r>
        <w:t>: a modo de información de los comandos que se pueden utilizar.</w:t>
      </w:r>
    </w:p>
    <w:p w14:paraId="7BC4E726" w14:textId="32EBC3B8" w:rsidR="00CC07D6" w:rsidRDefault="00CC07D6" w:rsidP="00CC07D6">
      <w:pPr>
        <w:ind w:left="360"/>
      </w:pPr>
      <w:r w:rsidRPr="00CC07D6">
        <w:lastRenderedPageBreak/>
        <w:drawing>
          <wp:inline distT="0" distB="0" distL="0" distR="0" wp14:anchorId="19C03CCB" wp14:editId="3F878084">
            <wp:extent cx="6645910" cy="3945890"/>
            <wp:effectExtent l="0" t="0" r="2540" b="0"/>
            <wp:docPr id="4717104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104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76E35" w14:textId="7B8C65E6" w:rsidR="00CC07D6" w:rsidRDefault="00CC07D6" w:rsidP="00CC07D6">
      <w:pPr>
        <w:ind w:left="360"/>
      </w:pPr>
      <w:r w:rsidRPr="00CC07D6">
        <w:drawing>
          <wp:inline distT="0" distB="0" distL="0" distR="0" wp14:anchorId="542E10EE" wp14:editId="3F7BE3BA">
            <wp:extent cx="6645910" cy="3945890"/>
            <wp:effectExtent l="0" t="0" r="2540" b="0"/>
            <wp:docPr id="17217694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694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C56DE" w14:textId="77777777" w:rsidR="005F4F64" w:rsidRDefault="005F4F64" w:rsidP="005F4F64"/>
    <w:p w14:paraId="60E473C4" w14:textId="254A2FA2" w:rsidR="005F4F64" w:rsidRDefault="005F4F64" w:rsidP="00CC07D6">
      <w:pPr>
        <w:pStyle w:val="Prrafodelista"/>
        <w:numPr>
          <w:ilvl w:val="1"/>
          <w:numId w:val="1"/>
        </w:numPr>
        <w:outlineLvl w:val="1"/>
        <w:rPr>
          <w:rStyle w:val="Referenciaintensa"/>
        </w:rPr>
      </w:pPr>
      <w:bookmarkStart w:id="5" w:name="_Toc229423383"/>
      <w:r>
        <w:rPr>
          <w:rStyle w:val="Referenciaintensa"/>
        </w:rPr>
        <w:t>lógica de la voz (</w:t>
      </w:r>
      <w:proofErr w:type="spellStart"/>
      <w:r>
        <w:rPr>
          <w:rStyle w:val="Referenciaintensa"/>
        </w:rPr>
        <w:t>ReconocimientoVoz</w:t>
      </w:r>
      <w:proofErr w:type="spellEnd"/>
      <w:r>
        <w:rPr>
          <w:rStyle w:val="Referenciaintensa"/>
        </w:rPr>
        <w:t>).</w:t>
      </w:r>
      <w:bookmarkEnd w:id="5"/>
    </w:p>
    <w:p w14:paraId="160884FB" w14:textId="7DA28D53" w:rsidR="005F4F64" w:rsidRDefault="005F4F64" w:rsidP="005F4F64">
      <w:r>
        <w:t xml:space="preserve">Esta clase la extiendo de </w:t>
      </w:r>
      <w:proofErr w:type="spellStart"/>
      <w:r>
        <w:t>Thread</w:t>
      </w:r>
      <w:proofErr w:type="spellEnd"/>
      <w:r>
        <w:t xml:space="preserve"> para procesar el audio en segundo plano y no bloquear la ventana principal. He realizado las siguientes configuraciones mediante código:</w:t>
      </w:r>
    </w:p>
    <w:p w14:paraId="112DF6C7" w14:textId="16FD1016" w:rsidR="005F4F64" w:rsidRDefault="005F4F64" w:rsidP="005F4F64">
      <w:pPr>
        <w:pStyle w:val="Prrafodelista"/>
        <w:numPr>
          <w:ilvl w:val="0"/>
          <w:numId w:val="2"/>
        </w:numPr>
      </w:pPr>
      <w:r>
        <w:t xml:space="preserve">Configuración del audio: he configurado el micrófono con un formato de 16.000 HZ (mono y 16 bits), que es la frecuencia recomendada para </w:t>
      </w:r>
      <w:proofErr w:type="spellStart"/>
      <w:r>
        <w:t>le</w:t>
      </w:r>
      <w:proofErr w:type="spellEnd"/>
      <w:r>
        <w:t xml:space="preserve"> reconocimiento de voz humana. </w:t>
      </w:r>
    </w:p>
    <w:p w14:paraId="22133737" w14:textId="45FBD6A7" w:rsidR="005F4F64" w:rsidRDefault="005F4F64" w:rsidP="005F4F64">
      <w:pPr>
        <w:pStyle w:val="Prrafodelista"/>
        <w:numPr>
          <w:ilvl w:val="0"/>
          <w:numId w:val="2"/>
        </w:numPr>
      </w:pPr>
      <w:r>
        <w:lastRenderedPageBreak/>
        <w:t>Capturar y procesamiento: el sistema lee el audio en fragmentos (buffers) y los envía al reconocedor. Si detecta una palabra, recupero el resultado en formato JSON para analizarlo.</w:t>
      </w:r>
    </w:p>
    <w:p w14:paraId="21153050" w14:textId="5049EB1D" w:rsidR="005F4F64" w:rsidRDefault="005F4F64" w:rsidP="005F4F64">
      <w:pPr>
        <w:pStyle w:val="Prrafodelista"/>
        <w:numPr>
          <w:ilvl w:val="0"/>
          <w:numId w:val="2"/>
        </w:numPr>
      </w:pPr>
      <w:r>
        <w:t>Comandos implementados:</w:t>
      </w:r>
    </w:p>
    <w:p w14:paraId="3304B0BD" w14:textId="72D7DB64" w:rsidR="005F4F64" w:rsidRDefault="005F4F64" w:rsidP="005F4F64">
      <w:pPr>
        <w:pStyle w:val="Prrafodelista"/>
        <w:numPr>
          <w:ilvl w:val="1"/>
          <w:numId w:val="2"/>
        </w:numPr>
      </w:pPr>
      <w:r>
        <w:t xml:space="preserve">“abrir”: utilizo </w:t>
      </w:r>
      <w:proofErr w:type="spellStart"/>
      <w:r>
        <w:t>Runtime.getRuntime</w:t>
      </w:r>
      <w:proofErr w:type="spellEnd"/>
      <w:r>
        <w:t>().</w:t>
      </w:r>
      <w:proofErr w:type="spellStart"/>
      <w:r>
        <w:t>exec</w:t>
      </w:r>
      <w:proofErr w:type="spellEnd"/>
      <w:r>
        <w:t xml:space="preserve"> con el comando de sistema para lanzar el explorador Chrome (para que no haya errores ha de estar previamente instalado en el sistema).</w:t>
      </w:r>
    </w:p>
    <w:p w14:paraId="04968381" w14:textId="72EF5094" w:rsidR="005F4F64" w:rsidRDefault="005F4F64" w:rsidP="005F4F64">
      <w:pPr>
        <w:pStyle w:val="Prrafodelista"/>
        <w:numPr>
          <w:ilvl w:val="1"/>
          <w:numId w:val="2"/>
        </w:numPr>
      </w:pPr>
      <w:r>
        <w:t xml:space="preserve">“salir”: cierra la aplicación inmediatamente mediante </w:t>
      </w:r>
      <w:proofErr w:type="spellStart"/>
      <w:r>
        <w:t>System.exit</w:t>
      </w:r>
      <w:proofErr w:type="spellEnd"/>
      <w:r>
        <w:t>(0)</w:t>
      </w:r>
    </w:p>
    <w:p w14:paraId="30E955EE" w14:textId="4A2BEE0C" w:rsidR="00CC07D6" w:rsidRDefault="00CC07D6" w:rsidP="00CC07D6">
      <w:r w:rsidRPr="00CC07D6">
        <w:drawing>
          <wp:inline distT="0" distB="0" distL="0" distR="0" wp14:anchorId="12580E44" wp14:editId="1100E7A0">
            <wp:extent cx="6645910" cy="3945890"/>
            <wp:effectExtent l="0" t="0" r="2540" b="0"/>
            <wp:docPr id="20886531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531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A96E4" w14:textId="052C2453" w:rsidR="00CC07D6" w:rsidRDefault="00CC07D6" w:rsidP="00CC07D6">
      <w:r w:rsidRPr="00CC07D6">
        <w:drawing>
          <wp:inline distT="0" distB="0" distL="0" distR="0" wp14:anchorId="097A342F" wp14:editId="1269AB5D">
            <wp:extent cx="6645910" cy="3945890"/>
            <wp:effectExtent l="0" t="0" r="2540" b="0"/>
            <wp:docPr id="1382262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62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1172A" w14:textId="77777777" w:rsidR="005F4F64" w:rsidRDefault="005F4F64" w:rsidP="005F4F64"/>
    <w:p w14:paraId="58188355" w14:textId="494687A3" w:rsidR="00CC07D6" w:rsidRDefault="00CC07D6" w:rsidP="0048239D">
      <w:pPr>
        <w:pStyle w:val="Prrafodelista"/>
        <w:numPr>
          <w:ilvl w:val="0"/>
          <w:numId w:val="1"/>
        </w:numPr>
        <w:outlineLvl w:val="0"/>
        <w:rPr>
          <w:rStyle w:val="Referenciaintensa"/>
        </w:rPr>
      </w:pPr>
      <w:bookmarkStart w:id="6" w:name="_Toc229423384"/>
      <w:r>
        <w:rPr>
          <w:rStyle w:val="Referenciaintensa"/>
        </w:rPr>
        <w:lastRenderedPageBreak/>
        <w:t>generar el ejecutable.</w:t>
      </w:r>
      <w:bookmarkEnd w:id="6"/>
    </w:p>
    <w:p w14:paraId="549EA434" w14:textId="18D3C2E5" w:rsidR="00CC07D6" w:rsidRDefault="00CC07D6" w:rsidP="00CC07D6">
      <w:r>
        <w:t xml:space="preserve">La tarea pide que también se incluya el ejecutable de la aplicación. Lo generamos como en anteriores tareas usando </w:t>
      </w:r>
      <w:r w:rsidR="00867A03">
        <w:t>l</w:t>
      </w:r>
      <w:r>
        <w:t>aunch</w:t>
      </w:r>
      <w:r w:rsidR="00867A03">
        <w:t>4j</w:t>
      </w:r>
      <w:r>
        <w:t xml:space="preserve">. </w:t>
      </w:r>
    </w:p>
    <w:p w14:paraId="78B1EA34" w14:textId="6483134B" w:rsidR="0048239D" w:rsidRDefault="0048239D" w:rsidP="0048239D">
      <w:pPr>
        <w:pStyle w:val="Prrafodelista"/>
        <w:numPr>
          <w:ilvl w:val="0"/>
          <w:numId w:val="2"/>
        </w:numPr>
      </w:pPr>
      <w:r>
        <w:t xml:space="preserve">Hago un </w:t>
      </w:r>
      <w:proofErr w:type="spellStart"/>
      <w:r>
        <w:t>clean</w:t>
      </w:r>
      <w:proofErr w:type="spellEnd"/>
      <w:r>
        <w:t xml:space="preserve"> and </w:t>
      </w:r>
      <w:proofErr w:type="spellStart"/>
      <w:r>
        <w:t>Build</w:t>
      </w:r>
      <w:proofErr w:type="spellEnd"/>
      <w:r>
        <w:t xml:space="preserve">, pero antes en las propiedades del proyecto le he bajado el java del </w:t>
      </w:r>
      <w:proofErr w:type="spellStart"/>
      <w:r>
        <w:t>jdk</w:t>
      </w:r>
      <w:proofErr w:type="spellEnd"/>
      <w:r>
        <w:t xml:space="preserve"> a 17 para que no haya problemas de compatibilidad.</w:t>
      </w:r>
    </w:p>
    <w:p w14:paraId="37CED4CF" w14:textId="431FABA9" w:rsidR="00867A03" w:rsidRPr="00867A03" w:rsidRDefault="00867A03" w:rsidP="00867A03">
      <w:r w:rsidRPr="00867A03">
        <w:drawing>
          <wp:inline distT="0" distB="0" distL="0" distR="0" wp14:anchorId="06A30A4D" wp14:editId="0C3EDC43">
            <wp:extent cx="6645910" cy="3945890"/>
            <wp:effectExtent l="0" t="0" r="2540" b="0"/>
            <wp:docPr id="156166850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C4BDE" w14:textId="344AD1EB" w:rsidR="0048239D" w:rsidRDefault="0048239D" w:rsidP="0048239D">
      <w:pPr>
        <w:pStyle w:val="Prrafodelista"/>
        <w:numPr>
          <w:ilvl w:val="0"/>
          <w:numId w:val="2"/>
        </w:numPr>
      </w:pPr>
      <w:r>
        <w:t>Dando como resultado el .</w:t>
      </w:r>
      <w:proofErr w:type="spellStart"/>
      <w:r>
        <w:t>jar</w:t>
      </w:r>
      <w:proofErr w:type="spellEnd"/>
      <w:r>
        <w:t xml:space="preserve"> con el proyecto en la carpeta </w:t>
      </w:r>
      <w:proofErr w:type="spellStart"/>
      <w:r>
        <w:t>dist</w:t>
      </w:r>
      <w:proofErr w:type="spellEnd"/>
      <w:r>
        <w:t>.</w:t>
      </w:r>
    </w:p>
    <w:p w14:paraId="0DD07FE1" w14:textId="176D1821" w:rsidR="00CC07D6" w:rsidRDefault="00867A03" w:rsidP="00CC07D6">
      <w:r w:rsidRPr="00867A03">
        <w:drawing>
          <wp:inline distT="0" distB="0" distL="0" distR="0" wp14:anchorId="4F437058" wp14:editId="39E8BC99">
            <wp:extent cx="6645910" cy="3948430"/>
            <wp:effectExtent l="0" t="0" r="2540" b="0"/>
            <wp:docPr id="14783318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3318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B40EF" w14:textId="145448B1" w:rsidR="0048239D" w:rsidRDefault="0048239D" w:rsidP="0048239D">
      <w:pPr>
        <w:pStyle w:val="Prrafodelista"/>
        <w:numPr>
          <w:ilvl w:val="0"/>
          <w:numId w:val="2"/>
        </w:numPr>
      </w:pPr>
      <w:r>
        <w:lastRenderedPageBreak/>
        <w:t>El .</w:t>
      </w:r>
      <w:proofErr w:type="spellStart"/>
      <w:r>
        <w:t>jar</w:t>
      </w:r>
      <w:proofErr w:type="spellEnd"/>
      <w:r>
        <w:t xml:space="preserve"> anterior obtenido en NetBeans lo incluimos en Launch4j seleccionándolo como programa de entrada, configuramos también la carpeta de salida donde se creará el .exe y el </w:t>
      </w:r>
      <w:proofErr w:type="spellStart"/>
      <w:r>
        <w:t>jre</w:t>
      </w:r>
      <w:proofErr w:type="spellEnd"/>
      <w:r>
        <w:t xml:space="preserve"> como mínimo el 1.7.0</w:t>
      </w:r>
    </w:p>
    <w:p w14:paraId="74A58DE6" w14:textId="36DD5FC2" w:rsidR="00867A03" w:rsidRDefault="00867A03" w:rsidP="00CC07D6">
      <w:r w:rsidRPr="00867A03">
        <w:drawing>
          <wp:inline distT="0" distB="0" distL="0" distR="0" wp14:anchorId="65AF6CFE" wp14:editId="4C3444C3">
            <wp:extent cx="6645910" cy="5207635"/>
            <wp:effectExtent l="0" t="0" r="2540" b="0"/>
            <wp:docPr id="1807426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4263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0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B88E9" w14:textId="5C1FEF5C" w:rsidR="0048239D" w:rsidRDefault="0048239D" w:rsidP="0048239D">
      <w:pPr>
        <w:pStyle w:val="Prrafodelista"/>
        <w:numPr>
          <w:ilvl w:val="0"/>
          <w:numId w:val="2"/>
        </w:numPr>
      </w:pPr>
      <w:r>
        <w:t xml:space="preserve">Como resultado crear el .exe que será el ejecutable para nuestro programa. </w:t>
      </w:r>
    </w:p>
    <w:p w14:paraId="3BE3C8A1" w14:textId="68BB2FCD" w:rsidR="00521E70" w:rsidRDefault="0048239D" w:rsidP="00CC07D6">
      <w:r>
        <w:rPr>
          <w:noProof/>
        </w:rPr>
        <w:lastRenderedPageBreak/>
        <w:drawing>
          <wp:inline distT="0" distB="0" distL="0" distR="0" wp14:anchorId="57FC5C92" wp14:editId="7467862D">
            <wp:extent cx="6645910" cy="3947795"/>
            <wp:effectExtent l="0" t="0" r="2540" b="0"/>
            <wp:docPr id="193768047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4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830F5" w14:textId="77777777" w:rsidR="0048239D" w:rsidRDefault="0048239D" w:rsidP="00CC07D6"/>
    <w:p w14:paraId="2A2A0EDE" w14:textId="4965B760" w:rsidR="0048239D" w:rsidRDefault="0048239D" w:rsidP="00CC07D6">
      <w:r>
        <w:t xml:space="preserve">Hay que tener en cuenta que para que el programa funciones debe de estar acompañado de la carpeta del modelo de lenguaje </w:t>
      </w:r>
      <w:proofErr w:type="spellStart"/>
      <w:r w:rsidR="005B31FB">
        <w:t>V</w:t>
      </w:r>
      <w:r>
        <w:t>osk</w:t>
      </w:r>
      <w:proofErr w:type="spellEnd"/>
      <w:r>
        <w:t xml:space="preserve"> que hayamos configurado para usar, sino el programa se quedará como a la </w:t>
      </w:r>
      <w:r w:rsidR="005B31FB">
        <w:t>escucha,</w:t>
      </w:r>
      <w:r>
        <w:t xml:space="preserve"> pero sordo pues no puede encontrar el modelo y no puede entender que le estamos diciendo. </w:t>
      </w:r>
    </w:p>
    <w:p w14:paraId="5F4A4634" w14:textId="77777777" w:rsidR="0048239D" w:rsidRDefault="0048239D" w:rsidP="00CC07D6"/>
    <w:p w14:paraId="672411E2" w14:textId="77777777" w:rsidR="0048239D" w:rsidRPr="00CC07D6" w:rsidRDefault="0048239D" w:rsidP="00CC07D6"/>
    <w:p w14:paraId="5C71F76B" w14:textId="5E341D17" w:rsidR="005F4F64" w:rsidRDefault="005F4F64" w:rsidP="00CC07D6">
      <w:pPr>
        <w:pStyle w:val="Prrafodelista"/>
        <w:numPr>
          <w:ilvl w:val="0"/>
          <w:numId w:val="1"/>
        </w:numPr>
        <w:outlineLvl w:val="0"/>
        <w:rPr>
          <w:rStyle w:val="Referenciaintensa"/>
        </w:rPr>
      </w:pPr>
      <w:bookmarkStart w:id="7" w:name="_Toc229423385"/>
      <w:r>
        <w:rPr>
          <w:rStyle w:val="Referenciaintensa"/>
        </w:rPr>
        <w:t>conclusión.</w:t>
      </w:r>
      <w:bookmarkEnd w:id="7"/>
    </w:p>
    <w:p w14:paraId="19989170" w14:textId="0FBFA86F" w:rsidR="00CC07D6" w:rsidRPr="005F4F64" w:rsidRDefault="005F4F64" w:rsidP="005F4F64">
      <w:r>
        <w:t xml:space="preserve">La aplicación funciona sin necesidad de conexión a internet, aprovechando las ventajas de </w:t>
      </w:r>
      <w:proofErr w:type="spellStart"/>
      <w:r>
        <w:t>Vosk</w:t>
      </w:r>
      <w:proofErr w:type="spellEnd"/>
      <w:r>
        <w:t xml:space="preserve"> para procesar el lenguaje natural de forma local y eficiente. Se han cumplido todos los requisitos de apertura de navegador y cierre de aplicación mediante voz. Me ha resultado curioso el uso de es</w:t>
      </w:r>
      <w:r w:rsidR="00CC07D6">
        <w:t xml:space="preserve">tas funciones y seguramente me cree algún proyecto para tenerlo a la escucha para aplicaciones u opciones que uso con frecuencia en el pc y abrirlas de forma más efectivas, que </w:t>
      </w:r>
      <w:proofErr w:type="spellStart"/>
      <w:r w:rsidR="00CC07D6">
        <w:t>si</w:t>
      </w:r>
      <w:proofErr w:type="spellEnd"/>
      <w:r w:rsidR="00CC07D6">
        <w:t xml:space="preserve"> que esta Cortana o Siri y demás… pero lo bueno que le he visto a esta tarea es que no depende de internet y le puedes configurar los comandos de manera sencilla. </w:t>
      </w:r>
    </w:p>
    <w:sectPr w:rsidR="00CC07D6" w:rsidRPr="005F4F64" w:rsidSect="00B20879">
      <w:footerReference w:type="default" r:id="rId22"/>
      <w:pgSz w:w="11906" w:h="16838"/>
      <w:pgMar w:top="720" w:right="720" w:bottom="720" w:left="720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4A5A7" w14:textId="77777777" w:rsidR="0070372B" w:rsidRDefault="0070372B" w:rsidP="0048239D">
      <w:pPr>
        <w:spacing w:after="0" w:line="240" w:lineRule="auto"/>
      </w:pPr>
      <w:r>
        <w:separator/>
      </w:r>
    </w:p>
  </w:endnote>
  <w:endnote w:type="continuationSeparator" w:id="0">
    <w:p w14:paraId="6D3CE2C3" w14:textId="77777777" w:rsidR="0070372B" w:rsidRDefault="0070372B" w:rsidP="004823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05285371"/>
      <w:docPartObj>
        <w:docPartGallery w:val="Page Numbers (Bottom of Page)"/>
        <w:docPartUnique/>
      </w:docPartObj>
    </w:sdtPr>
    <w:sdtContent>
      <w:p w14:paraId="64992023" w14:textId="7CFA3C45" w:rsidR="0048239D" w:rsidRDefault="0048239D">
        <w:pPr>
          <w:pStyle w:val="Piedepgina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4DC0BB6" wp14:editId="7A65C670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28575" t="19050" r="22225" b="8890"/>
                  <wp:wrapNone/>
                  <wp:docPr id="1459360779" name="Cinta: curvada e inclinada hacia abajo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noFill/>
                          <a:ln w="9525">
                            <a:solidFill>
                              <a:srgbClr val="71A0D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8B9F467" w14:textId="77777777" w:rsidR="0048239D" w:rsidRDefault="0048239D">
                              <w:pPr>
                                <w:jc w:val="center"/>
                                <w:rPr>
                                  <w:color w:val="4472C4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4472C4" w:themeColor="accent1"/>
                                </w:rPr>
                                <w:t>2</w:t>
                              </w:r>
                              <w:r>
                                <w:rPr>
                                  <w:color w:val="4472C4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04DC0BB6"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Cinta: curvada e inclinada hacia abajo 4" o:spid="_x0000_s1028" type="#_x0000_t107" style="position:absolute;margin-left:0;margin-top:0;width:101pt;height:27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" filled="f" fillcolor="#17365d" strokecolor="#71a0dc">
                  <v:textbox>
                    <w:txbxContent>
                      <w:p w14:paraId="08B9F467" w14:textId="77777777" w:rsidR="0048239D" w:rsidRDefault="0048239D">
                        <w:pPr>
                          <w:jc w:val="center"/>
                          <w:rPr>
                            <w:color w:val="4472C4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4472C4" w:themeColor="accent1"/>
                          </w:rPr>
                          <w:t>2</w:t>
                        </w:r>
                        <w:r>
                          <w:rPr>
                            <w:color w:val="4472C4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D7F6E" w14:textId="77777777" w:rsidR="0070372B" w:rsidRDefault="0070372B" w:rsidP="0048239D">
      <w:pPr>
        <w:spacing w:after="0" w:line="240" w:lineRule="auto"/>
      </w:pPr>
      <w:r>
        <w:separator/>
      </w:r>
    </w:p>
  </w:footnote>
  <w:footnote w:type="continuationSeparator" w:id="0">
    <w:p w14:paraId="1C5D32B3" w14:textId="77777777" w:rsidR="0070372B" w:rsidRDefault="0070372B" w:rsidP="004823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431E9"/>
    <w:multiLevelType w:val="multilevel"/>
    <w:tmpl w:val="42A4D8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upperLetter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3F0B5BB0"/>
    <w:multiLevelType w:val="hybridMultilevel"/>
    <w:tmpl w:val="6C882712"/>
    <w:lvl w:ilvl="0" w:tplc="EB8ABB7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8197606">
    <w:abstractNumId w:val="0"/>
  </w:num>
  <w:num w:numId="2" w16cid:durableId="2475439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879"/>
    <w:rsid w:val="00181A68"/>
    <w:rsid w:val="001909C0"/>
    <w:rsid w:val="001E79C4"/>
    <w:rsid w:val="00211D38"/>
    <w:rsid w:val="003A26CF"/>
    <w:rsid w:val="0048239D"/>
    <w:rsid w:val="00507F30"/>
    <w:rsid w:val="00521E70"/>
    <w:rsid w:val="005B31FB"/>
    <w:rsid w:val="005F4F64"/>
    <w:rsid w:val="00610E95"/>
    <w:rsid w:val="0070372B"/>
    <w:rsid w:val="0078450C"/>
    <w:rsid w:val="00867A03"/>
    <w:rsid w:val="00881A19"/>
    <w:rsid w:val="008F36A8"/>
    <w:rsid w:val="00AB5B11"/>
    <w:rsid w:val="00B20879"/>
    <w:rsid w:val="00C81216"/>
    <w:rsid w:val="00CC07D6"/>
    <w:rsid w:val="00D14BF5"/>
    <w:rsid w:val="00DA7137"/>
    <w:rsid w:val="00E544EF"/>
    <w:rsid w:val="00EE3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7B73D5"/>
  <w15:chartTrackingRefBased/>
  <w15:docId w15:val="{E033C99C-675B-402A-94EB-5E28BACFA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0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0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08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0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08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0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0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0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0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08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08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08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087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087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08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08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08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08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0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0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0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0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0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08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08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087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08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087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0879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B20879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20879"/>
    <w:rPr>
      <w:rFonts w:eastAsiaTheme="minorEastAsia"/>
      <w:lang w:eastAsia="es-ES"/>
    </w:rPr>
  </w:style>
  <w:style w:type="paragraph" w:styleId="TtuloTDC">
    <w:name w:val="TOC Heading"/>
    <w:basedOn w:val="Ttulo1"/>
    <w:next w:val="Normal"/>
    <w:uiPriority w:val="39"/>
    <w:unhideWhenUsed/>
    <w:qFormat/>
    <w:rsid w:val="00B20879"/>
    <w:pPr>
      <w:spacing w:before="240" w:after="0"/>
      <w:outlineLvl w:val="9"/>
    </w:pPr>
    <w:rPr>
      <w:sz w:val="32"/>
      <w:szCs w:val="32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CC07D6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CC07D6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CC07D6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4823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8239D"/>
  </w:style>
  <w:style w:type="paragraph" w:styleId="Piedepgina">
    <w:name w:val="footer"/>
    <w:basedOn w:val="Normal"/>
    <w:link w:val="PiedepginaCar"/>
    <w:uiPriority w:val="99"/>
    <w:unhideWhenUsed/>
    <w:rsid w:val="004823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823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72678D-DBC2-4ADF-944F-50EE062FAD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11</Pages>
  <Words>887</Words>
  <Characters>4879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Tarea 8 – Diseño de interfaces</vt:lpstr>
    </vt:vector>
  </TitlesOfParts>
  <Company>I.E.S. Augustobriga</Company>
  <LinksUpToDate>false</LinksUpToDate>
  <CharactersWithSpaces>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8 – Diseño de interfaces</dc:title>
  <dc:subject>Comandos de Voz</dc:subject>
  <dc:creator>emilio jose garcia esteban</dc:creator>
  <cp:keywords/>
  <dc:description/>
  <cp:lastModifiedBy>emilio jose garcia esteban</cp:lastModifiedBy>
  <cp:revision>3</cp:revision>
  <dcterms:created xsi:type="dcterms:W3CDTF">2026-05-11T17:09:00Z</dcterms:created>
  <dcterms:modified xsi:type="dcterms:W3CDTF">2026-05-11T18:24:00Z</dcterms:modified>
  <cp:category>Emilio José García Esteban</cp:category>
</cp:coreProperties>
</file>