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B95" w:rsidRDefault="00B02404">
      <w:proofErr w:type="gramStart"/>
      <w:r>
        <w:t xml:space="preserve">Письменно </w:t>
      </w:r>
      <w:r w:rsidR="0059799A">
        <w:t xml:space="preserve">рассмотреть любое изобретение </w:t>
      </w:r>
      <w:r w:rsidR="0059799A" w:rsidRPr="0059799A">
        <w:rPr>
          <w:color w:val="FF0000"/>
        </w:rPr>
        <w:t>по структуре деятельности</w:t>
      </w:r>
      <w:r w:rsidR="0059799A">
        <w:t xml:space="preserve"> (потребность, мотив, цель, задачи, средства, содержание деятельности, результат)</w:t>
      </w:r>
      <w:proofErr w:type="gramEnd"/>
    </w:p>
    <w:sectPr w:rsidR="00967B95" w:rsidSect="00C15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50BB0"/>
    <w:rsid w:val="001373FE"/>
    <w:rsid w:val="005504F1"/>
    <w:rsid w:val="0059799A"/>
    <w:rsid w:val="00633FC5"/>
    <w:rsid w:val="00850BB0"/>
    <w:rsid w:val="00967B95"/>
    <w:rsid w:val="00B02404"/>
    <w:rsid w:val="00C15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>SPecialiST RePack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2023-09-04T11:37:00Z</dcterms:created>
  <dcterms:modified xsi:type="dcterms:W3CDTF">2023-10-03T15:51:00Z</dcterms:modified>
</cp:coreProperties>
</file>