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For general information see UVVM Essential Mechanisms located in uvvm_vvc_framework/doc.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(see page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w:t>
            </w:r>
            <w:r w:rsidR="005041FC">
              <w:rPr>
                <w:rFonts w:cs="Helvetica"/>
                <w:color w:val="FFFFFF"/>
                <w:szCs w:val="30"/>
              </w:rPr>
              <w:t>action_when_transfer_is_done, [alert_level</w:t>
            </w:r>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 [</w:t>
            </w:r>
            <w:r w:rsidR="005041FC">
              <w:rPr>
                <w:rFonts w:cs="Helvetica"/>
                <w:color w:val="FFFFFF"/>
                <w:szCs w:val="30"/>
              </w:rPr>
              <w:t>action_when_transfer_is_done</w:t>
            </w:r>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master_quick_command</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37422C34" w:rsidR="004C7321" w:rsidRDefault="002026C0">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44461"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2C54A52C">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&#13;&#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004C7321">
        <w:rPr>
          <w:rFonts w:ascii="Verdana" w:hAnsi="Verdana"/>
          <w:szCs w:val="18"/>
        </w:rPr>
        <w:br w:type="page"/>
      </w:r>
    </w:p>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RR2s7OQAAAARAQAADwAAAGRycy9kb3du&#13;&#10;cmV2LnhtbEyPQU/DMAyF70j8h8hI3FjasZXSNZ0QE7uhiYIGx7QxbUXjVE22FX493gkulp/8bL8v&#13;&#10;X0+2F0ccfedIQTyLQCDVznTUKHh7fbpJQfigyejeESr4Rg/r4vIi15lxJ3rBYxkawUfIZ1pBG8KQ&#13;&#10;SenrFq32Mzcg8ezTjVYHlmMjzahPfNz2ch5FibS6I/7Q6gEfW6y/yoNV4Oso2e8W5f69klv8uTdm&#13;&#10;87F9Vur6atqsuDysQAScwt8GnBk4PxQcrHIHMl70rG/vljF7FSQpk50dyyhlpIq7+SIGWeTyP0n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EUdrOzkAAAAEQEAAA8AAAAAAAAAAAAA&#13;&#10;AAAAhwQAAGRycy9kb3ducmV2LnhtbFBLBQYAAAAABAAEAPMAAACYBQAAAAA=&#13;&#10;" strokecolor="white [3212]">
                <v:textbox>
                  <w:txbxContent>
                    <w:p w14:paraId="009AEC0B" w14:textId="77777777" w:rsidR="004C7321" w:rsidRPr="00CA2244" w:rsidRDefault="004C7321" w:rsidP="004C732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VVC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(see page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w:t>
            </w:r>
            <w:r w:rsidR="005041FC">
              <w:rPr>
                <w:rFonts w:cs="Helvetica"/>
                <w:color w:val="FFFFFF"/>
                <w:szCs w:val="30"/>
              </w:rPr>
              <w:t>alert_level</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slave_check</w:t>
            </w:r>
            <w:r w:rsidRPr="00662DF1">
              <w:rPr>
                <w:rFonts w:cs="Helvetica"/>
                <w:b w:val="0"/>
                <w:bCs w:val="0"/>
                <w:sz w:val="15"/>
                <w:szCs w:val="28"/>
              </w:rPr>
              <w:t>(</w:t>
            </w:r>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i2c_slave_transmit</w:t>
            </w:r>
            <w:r w:rsidRPr="00662DF1">
              <w:rPr>
                <w:rFonts w:cs="Helvetica"/>
                <w:b w:val="0"/>
                <w:bCs w:val="0"/>
                <w:sz w:val="15"/>
                <w:szCs w:val="28"/>
              </w:rPr>
              <w:t>(</w:t>
            </w:r>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 xml:space="preserve">, </w:t>
            </w:r>
            <w:r>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master_receive</w:t>
            </w:r>
            <w:r w:rsidRPr="00662DF1">
              <w:rPr>
                <w:rFonts w:cs="Helvetica"/>
                <w:b w:val="0"/>
                <w:bCs w:val="0"/>
                <w:sz w:val="15"/>
                <w:szCs w:val="28"/>
              </w:rPr>
              <w:t>(</w:t>
            </w:r>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DUT</w:t>
            </w:r>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&#13;&#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&#13;&#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5F0A">
        <w:rPr>
          <w:b/>
          <w:szCs w:val="16"/>
        </w:rPr>
        <w:t xml:space="preserve">  --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5F0A">
        <w:rPr>
          <w:b/>
          <w:szCs w:val="16"/>
        </w:rPr>
        <w:t xml:space="preserve">  --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std_logic_vector(7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r w:rsidR="00A17A16">
              <w:rPr>
                <w:rFonts w:cs="Helvetica"/>
                <w:b/>
                <w:szCs w:val="16"/>
              </w:rPr>
              <w:t>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r w:rsidR="00D11D45">
              <w:rPr>
                <w:rFonts w:cs="Helvetica"/>
                <w:sz w:val="15"/>
                <w:szCs w:val="15"/>
              </w:rPr>
              <w:t>t</w:t>
            </w:r>
            <w:r w:rsidR="00A17A16">
              <w:rPr>
                <w:rFonts w:cs="Helvetica"/>
                <w:sz w:val="15"/>
                <w:szCs w:val="15"/>
              </w:rPr>
              <w:t>ransmit</w:t>
            </w:r>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r w:rsidR="00A17A16">
              <w:rPr>
                <w:rFonts w:cs="Helvetica"/>
                <w:sz w:val="15"/>
                <w:szCs w:val="15"/>
              </w:rPr>
              <w:t>transmit</w:t>
            </w:r>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_transmit()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i2c_master_transmit</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i2c_master_transmit(</w:t>
            </w:r>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r>
              <w:rPr>
                <w:rFonts w:cs="Helvetica"/>
                <w:b/>
                <w:szCs w:val="14"/>
              </w:rPr>
              <w:t>check</w:t>
            </w:r>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i2c_master_check</w:t>
            </w:r>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i2c_master_check</w:t>
            </w:r>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i2c_master_check</w:t>
            </w:r>
            <w:r w:rsidR="00356047"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i2c_master_check</w:t>
            </w:r>
            <w:r w:rsidR="00833643" w:rsidRPr="001C7750">
              <w:rPr>
                <w:rFonts w:ascii="Courier New" w:hAnsi="Courier New" w:cs="Courier New"/>
                <w:sz w:val="15"/>
                <w:szCs w:val="15"/>
              </w:rPr>
              <w:t>(</w:t>
            </w:r>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master_rece</w:t>
            </w:r>
            <w:r w:rsidR="00731E40">
              <w:rPr>
                <w:rFonts w:cs="Helvetica"/>
                <w:b/>
                <w:szCs w:val="14"/>
              </w:rPr>
              <w:t>i</w:t>
            </w:r>
            <w:r>
              <w:rPr>
                <w:rFonts w:cs="Helvetica"/>
                <w:b/>
                <w:szCs w:val="14"/>
              </w:rPr>
              <w:t>ve</w:t>
            </w:r>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channel,</w:t>
            </w:r>
            <w:r w:rsidRPr="009C4146">
              <w:rPr>
                <w:rFonts w:cs="Helvetica"/>
                <w:b/>
                <w:sz w:val="15"/>
                <w:szCs w:val="15"/>
              </w:rPr>
              <w:t xml:space="preserve"> msg</w:t>
            </w:r>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i2c_master_receive(I2C_VVCT,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 xml:space="preserve">await_completion(I2C_VVCT,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i2c_slave_transmit</w:t>
            </w:r>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slave_transmit</w:t>
            </w:r>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i2c_slave_transmit</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i2c_slave_transmit()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i2c_slave_transmit(I2C_VVCT,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slave_check</w:t>
            </w:r>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i2c_slave_check</w:t>
            </w:r>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i2c_slave_check()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i2c_slave_check(I2C_VVCT,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slave_receive</w:t>
            </w:r>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Pr="009C4146">
              <w:rPr>
                <w:rFonts w:cs="Helvetica"/>
                <w:b/>
                <w:sz w:val="15"/>
                <w:szCs w:val="15"/>
              </w:rPr>
              <w:t>msg</w:t>
            </w:r>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fetch_result()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77777777"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i2c_slave_receive(I2C_VVCT,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shared_i2c_vvc_config(</w:t>
      </w:r>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current status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08F4BED" w:rsidR="00EC5CF0" w:rsidRDefault="00EC5CF0" w:rsidP="00EC5CF0">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bookmarkStart w:id="6" w:name="_GoBack"/>
      <w:bookmarkEnd w:id="6"/>
      <w:r>
        <w:rPr>
          <w:rFonts w:ascii="Verdana" w:hAnsi="Verdana"/>
        </w:rPr>
        <w:t xml:space="preserve">activity_watchdog signal, during simulations. </w:t>
      </w:r>
      <w:r>
        <w:rPr>
          <w:rFonts w:ascii="Verdana" w:hAnsi="Verdana"/>
        </w:rPr>
        <w:br/>
      </w:r>
    </w:p>
    <w:p w14:paraId="1D86E0D7" w14:textId="35EC34C0" w:rsidR="00EC5CF0" w:rsidRDefault="00EC5CF0" w:rsidP="00EC5CF0">
      <w:pPr>
        <w:rPr>
          <w:rFonts w:ascii="Verdana" w:hAnsi="Verdana"/>
        </w:rPr>
      </w:pPr>
      <w:r>
        <w:rPr>
          <w:rFonts w:ascii="Verdana" w:hAnsi="Verdana"/>
        </w:rPr>
        <w:t xml:space="preserve">Include </w:t>
      </w:r>
      <w:r w:rsidRPr="00D20FC6">
        <w:rPr>
          <w:rFonts w:ascii="Consolas" w:hAnsi="Consolas"/>
        </w:rPr>
        <w:t>activity_watchdog(</w:t>
      </w:r>
      <w:r w:rsidR="008D6A21">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87821B3" w14:textId="5A6C4835" w:rsidR="004D69A1" w:rsidRDefault="004D69A1" w:rsidP="00A96D85">
      <w:pPr>
        <w:rPr>
          <w:rFonts w:ascii="Verdana" w:hAnsi="Verdana"/>
        </w:rPr>
      </w:pPr>
    </w:p>
    <w:p w14:paraId="071B0AA0" w14:textId="3CDB9893" w:rsidR="00EC5CF0" w:rsidRDefault="00EC5CF0" w:rsidP="00A96D85">
      <w:pPr>
        <w:rPr>
          <w:rFonts w:ascii="Verdana" w:hAnsi="Verdana"/>
        </w:rPr>
      </w:pPr>
    </w:p>
    <w:p w14:paraId="4F790C21" w14:textId="77777777" w:rsidR="00595BF0" w:rsidRPr="00A96D85" w:rsidRDefault="00595BF0"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1DFF128D" w14:textId="337348C9" w:rsidR="00604608" w:rsidRDefault="00405317">
      <w:r w:rsidRPr="00405317">
        <w:t>For additional documentation on the I2C protocol, please see the NXP I2C specification “UM10204 I2C-bus specification and user manual Rev. 6”, available from NXP Semiconductors.</w:t>
      </w:r>
    </w:p>
    <w:p w14:paraId="68BC0462" w14:textId="10011ABE" w:rsidR="00EC5CF0" w:rsidRDefault="00EC5CF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3525F0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10</w:t>
      </w:r>
      <w:r w:rsidR="007B1B2E">
        <w:rPr>
          <w:b/>
          <w:i/>
        </w:rPr>
        <w:t>.0 and up</w:t>
      </w:r>
    </w:p>
    <w:p w14:paraId="24A74256" w14:textId="0A49FB3A"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524AB8">
        <w:rPr>
          <w:b/>
          <w:i/>
        </w:rPr>
        <w:t>6</w:t>
      </w:r>
      <w:r w:rsidR="007B1B2E">
        <w:rPr>
          <w:b/>
          <w:i/>
        </w:rPr>
        <w:t>.0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 and</w:t>
      </w:r>
      <w:r>
        <w:t xml:space="preserve"> uvvm_util 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08B4AB85" w14:textId="77777777" w:rsidR="004C1FA9" w:rsidRDefault="004C1FA9" w:rsidP="00532952"/>
    <w:p w14:paraId="1624D553" w14:textId="3564A03B" w:rsidR="004C1FA9" w:rsidRDefault="004C1FA9"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7DE3A" w14:textId="77777777" w:rsidR="00FF0987" w:rsidRPr="009F58C4" w:rsidRDefault="00FF0987">
      <w:pPr>
        <w:rPr>
          <w:rFonts w:ascii="Arial" w:hAnsi="Arial" w:cs="Arial"/>
          <w:lang w:val="sq-AL"/>
        </w:rPr>
      </w:pPr>
      <w:r w:rsidRPr="009F58C4">
        <w:rPr>
          <w:rFonts w:ascii="Arial" w:hAnsi="Arial" w:cs="Arial"/>
          <w:lang w:val="sq-AL"/>
        </w:rPr>
        <w:separator/>
      </w:r>
    </w:p>
  </w:endnote>
  <w:endnote w:type="continuationSeparator" w:id="0">
    <w:p w14:paraId="45D9B210" w14:textId="77777777" w:rsidR="00FF0987" w:rsidRPr="009F58C4" w:rsidRDefault="00FF098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C5CF0"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3575E048"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D3172A">
            <w:rPr>
              <w:rFonts w:ascii="Helvetica" w:hAnsi="Helvetica" w:cs="Arial"/>
              <w:b/>
              <w:color w:val="1381C4"/>
              <w:sz w:val="14"/>
              <w:lang w:val="sq-AL"/>
            </w:rPr>
            <w:t>3</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002A37">
            <w:rPr>
              <w:rFonts w:ascii="Helvetica" w:hAnsi="Helvetica" w:cs="Arial"/>
              <w:noProof/>
              <w:color w:val="1381C4"/>
              <w:sz w:val="14"/>
              <w:lang w:val="en-US"/>
            </w:rPr>
            <w:t>2019-11-27</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FF0987"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57199" w14:textId="77777777" w:rsidR="00FF0987" w:rsidRPr="009F58C4" w:rsidRDefault="00FF0987">
      <w:pPr>
        <w:rPr>
          <w:rFonts w:ascii="Arial" w:hAnsi="Arial" w:cs="Arial"/>
          <w:lang w:val="sq-AL"/>
        </w:rPr>
      </w:pPr>
      <w:r w:rsidRPr="009F58C4">
        <w:rPr>
          <w:rFonts w:ascii="Arial" w:hAnsi="Arial" w:cs="Arial"/>
          <w:lang w:val="sq-AL"/>
        </w:rPr>
        <w:separator/>
      </w:r>
    </w:p>
  </w:footnote>
  <w:footnote w:type="continuationSeparator" w:id="0">
    <w:p w14:paraId="77485D04" w14:textId="77777777" w:rsidR="00FF0987" w:rsidRPr="009F58C4" w:rsidRDefault="00FF098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AA358-49BD-F542-809B-F4AA1BC3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2689</Words>
  <Characters>14254</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16910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2019-11-21T12:51:00Z</dcterms:created>
  <dcterms:modified xsi:type="dcterms:W3CDTF">2019-11-27T09:34:00Z</dcterms:modified>
</cp:coreProperties>
</file>