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564FADAF" w14:textId="318BB927" w:rsidR="006D45CC" w:rsidRDefault="00473473">
          <w:pPr>
            <w:pStyle w:val="10"/>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af1"/>
                <w:noProof/>
              </w:rPr>
              <w:t>1.0</w:t>
            </w:r>
            <w:r w:rsidR="006D45CC">
              <w:rPr>
                <w:noProof/>
                <w:kern w:val="2"/>
                <w:sz w:val="20"/>
                <w:lang w:val="en-US" w:eastAsia="ko-KR"/>
              </w:rPr>
              <w:tab/>
            </w:r>
            <w:r w:rsidR="006D45CC" w:rsidRPr="006B588E">
              <w:rPr>
                <w:rStyle w:val="af1"/>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6D45CC">
          <w:pPr>
            <w:pStyle w:val="20"/>
            <w:tabs>
              <w:tab w:val="left" w:pos="800"/>
              <w:tab w:val="right" w:leader="dot" w:pos="9016"/>
            </w:tabs>
            <w:rPr>
              <w:noProof/>
              <w:kern w:val="2"/>
              <w:sz w:val="20"/>
              <w:lang w:val="en-US" w:eastAsia="ko-KR"/>
            </w:rPr>
          </w:pPr>
          <w:hyperlink w:anchor="_Toc112760437" w:history="1">
            <w:r w:rsidRPr="006B588E">
              <w:rPr>
                <w:rStyle w:val="af1"/>
                <w:noProof/>
              </w:rPr>
              <w:t>1.1</w:t>
            </w:r>
            <w:r>
              <w:rPr>
                <w:noProof/>
                <w:kern w:val="2"/>
                <w:sz w:val="20"/>
                <w:lang w:val="en-US" w:eastAsia="ko-KR"/>
              </w:rPr>
              <w:tab/>
            </w:r>
            <w:r w:rsidRPr="006B588E">
              <w:rPr>
                <w:rStyle w:val="af1"/>
                <w:noProof/>
              </w:rPr>
              <w:t>Problem Background</w:t>
            </w:r>
            <w:r>
              <w:rPr>
                <w:noProof/>
                <w:webHidden/>
              </w:rPr>
              <w:tab/>
            </w:r>
            <w:r>
              <w:rPr>
                <w:noProof/>
                <w:webHidden/>
              </w:rPr>
              <w:fldChar w:fldCharType="begin"/>
            </w:r>
            <w:r>
              <w:rPr>
                <w:noProof/>
                <w:webHidden/>
              </w:rPr>
              <w:instrText xml:space="preserve"> PAGEREF _Toc112760437 \h </w:instrText>
            </w:r>
            <w:r>
              <w:rPr>
                <w:noProof/>
                <w:webHidden/>
              </w:rPr>
            </w:r>
            <w:r>
              <w:rPr>
                <w:noProof/>
                <w:webHidden/>
              </w:rPr>
              <w:fldChar w:fldCharType="separate"/>
            </w:r>
            <w:r>
              <w:rPr>
                <w:noProof/>
                <w:webHidden/>
              </w:rPr>
              <w:t>3</w:t>
            </w:r>
            <w:r>
              <w:rPr>
                <w:noProof/>
                <w:webHidden/>
              </w:rPr>
              <w:fldChar w:fldCharType="end"/>
            </w:r>
          </w:hyperlink>
        </w:p>
        <w:p w14:paraId="6EEFB59C" w14:textId="1F6348F3" w:rsidR="006D45CC" w:rsidRDefault="006D45CC">
          <w:pPr>
            <w:pStyle w:val="20"/>
            <w:tabs>
              <w:tab w:val="left" w:pos="800"/>
              <w:tab w:val="right" w:leader="dot" w:pos="9016"/>
            </w:tabs>
            <w:rPr>
              <w:noProof/>
              <w:kern w:val="2"/>
              <w:sz w:val="20"/>
              <w:lang w:val="en-US" w:eastAsia="ko-KR"/>
            </w:rPr>
          </w:pPr>
          <w:hyperlink w:anchor="_Toc112760438" w:history="1">
            <w:r w:rsidRPr="006B588E">
              <w:rPr>
                <w:rStyle w:val="af1"/>
                <w:noProof/>
              </w:rPr>
              <w:t>1.2</w:t>
            </w:r>
            <w:r>
              <w:rPr>
                <w:noProof/>
                <w:kern w:val="2"/>
                <w:sz w:val="20"/>
                <w:lang w:val="en-US" w:eastAsia="ko-KR"/>
              </w:rPr>
              <w:tab/>
            </w:r>
            <w:r w:rsidRPr="006B588E">
              <w:rPr>
                <w:rStyle w:val="af1"/>
                <w:noProof/>
              </w:rPr>
              <w:t>System Overview</w:t>
            </w:r>
            <w:r>
              <w:rPr>
                <w:noProof/>
                <w:webHidden/>
              </w:rPr>
              <w:tab/>
            </w:r>
            <w:r>
              <w:rPr>
                <w:noProof/>
                <w:webHidden/>
              </w:rPr>
              <w:fldChar w:fldCharType="begin"/>
            </w:r>
            <w:r>
              <w:rPr>
                <w:noProof/>
                <w:webHidden/>
              </w:rPr>
              <w:instrText xml:space="preserve"> PAGEREF _Toc112760438 \h </w:instrText>
            </w:r>
            <w:r>
              <w:rPr>
                <w:noProof/>
                <w:webHidden/>
              </w:rPr>
            </w:r>
            <w:r>
              <w:rPr>
                <w:noProof/>
                <w:webHidden/>
              </w:rPr>
              <w:fldChar w:fldCharType="separate"/>
            </w:r>
            <w:r>
              <w:rPr>
                <w:noProof/>
                <w:webHidden/>
              </w:rPr>
              <w:t>3</w:t>
            </w:r>
            <w:r>
              <w:rPr>
                <w:noProof/>
                <w:webHidden/>
              </w:rPr>
              <w:fldChar w:fldCharType="end"/>
            </w:r>
          </w:hyperlink>
        </w:p>
        <w:p w14:paraId="7D170EB0" w14:textId="1F343F07" w:rsidR="006D45CC" w:rsidRDefault="006D45CC">
          <w:pPr>
            <w:pStyle w:val="20"/>
            <w:tabs>
              <w:tab w:val="left" w:pos="800"/>
              <w:tab w:val="right" w:leader="dot" w:pos="9016"/>
            </w:tabs>
            <w:rPr>
              <w:noProof/>
              <w:kern w:val="2"/>
              <w:sz w:val="20"/>
              <w:lang w:val="en-US" w:eastAsia="ko-KR"/>
            </w:rPr>
          </w:pPr>
          <w:hyperlink w:anchor="_Toc112760439" w:history="1">
            <w:r w:rsidRPr="006B588E">
              <w:rPr>
                <w:rStyle w:val="af1"/>
                <w:noProof/>
              </w:rPr>
              <w:t>1.3</w:t>
            </w:r>
            <w:r>
              <w:rPr>
                <w:noProof/>
                <w:kern w:val="2"/>
                <w:sz w:val="20"/>
                <w:lang w:val="en-US" w:eastAsia="ko-KR"/>
              </w:rPr>
              <w:tab/>
            </w:r>
            <w:r w:rsidRPr="006B588E">
              <w:rPr>
                <w:rStyle w:val="af1"/>
                <w:noProof/>
              </w:rPr>
              <w:t>Potential Benefits</w:t>
            </w:r>
            <w:r>
              <w:rPr>
                <w:noProof/>
                <w:webHidden/>
              </w:rPr>
              <w:tab/>
            </w:r>
            <w:r>
              <w:rPr>
                <w:noProof/>
                <w:webHidden/>
              </w:rPr>
              <w:fldChar w:fldCharType="begin"/>
            </w:r>
            <w:r>
              <w:rPr>
                <w:noProof/>
                <w:webHidden/>
              </w:rPr>
              <w:instrText xml:space="preserve"> PAGEREF _Toc112760439 \h </w:instrText>
            </w:r>
            <w:r>
              <w:rPr>
                <w:noProof/>
                <w:webHidden/>
              </w:rPr>
            </w:r>
            <w:r>
              <w:rPr>
                <w:noProof/>
                <w:webHidden/>
              </w:rPr>
              <w:fldChar w:fldCharType="separate"/>
            </w:r>
            <w:r>
              <w:rPr>
                <w:noProof/>
                <w:webHidden/>
              </w:rPr>
              <w:t>3</w:t>
            </w:r>
            <w:r>
              <w:rPr>
                <w:noProof/>
                <w:webHidden/>
              </w:rPr>
              <w:fldChar w:fldCharType="end"/>
            </w:r>
          </w:hyperlink>
        </w:p>
        <w:p w14:paraId="789B813A" w14:textId="120ECB7B" w:rsidR="006D45CC" w:rsidRDefault="006D45CC">
          <w:pPr>
            <w:pStyle w:val="10"/>
            <w:tabs>
              <w:tab w:val="left" w:pos="600"/>
              <w:tab w:val="right" w:leader="dot" w:pos="9016"/>
            </w:tabs>
            <w:rPr>
              <w:noProof/>
              <w:kern w:val="2"/>
              <w:sz w:val="20"/>
              <w:lang w:val="en-US" w:eastAsia="ko-KR"/>
            </w:rPr>
          </w:pPr>
          <w:hyperlink w:anchor="_Toc112760440" w:history="1">
            <w:r w:rsidRPr="006B588E">
              <w:rPr>
                <w:rStyle w:val="af1"/>
                <w:noProof/>
              </w:rPr>
              <w:t>2.0</w:t>
            </w:r>
            <w:r>
              <w:rPr>
                <w:noProof/>
                <w:kern w:val="2"/>
                <w:sz w:val="20"/>
                <w:lang w:val="en-US" w:eastAsia="ko-KR"/>
              </w:rPr>
              <w:tab/>
            </w:r>
            <w:r w:rsidRPr="006B588E">
              <w:rPr>
                <w:rStyle w:val="af1"/>
                <w:noProof/>
              </w:rPr>
              <w:t>Requirements</w:t>
            </w:r>
            <w:r>
              <w:rPr>
                <w:noProof/>
                <w:webHidden/>
              </w:rPr>
              <w:tab/>
            </w:r>
            <w:r>
              <w:rPr>
                <w:noProof/>
                <w:webHidden/>
              </w:rPr>
              <w:fldChar w:fldCharType="begin"/>
            </w:r>
            <w:r>
              <w:rPr>
                <w:noProof/>
                <w:webHidden/>
              </w:rPr>
              <w:instrText xml:space="preserve"> PAGEREF _Toc112760440 \h </w:instrText>
            </w:r>
            <w:r>
              <w:rPr>
                <w:noProof/>
                <w:webHidden/>
              </w:rPr>
            </w:r>
            <w:r>
              <w:rPr>
                <w:noProof/>
                <w:webHidden/>
              </w:rPr>
              <w:fldChar w:fldCharType="separate"/>
            </w:r>
            <w:r>
              <w:rPr>
                <w:noProof/>
                <w:webHidden/>
              </w:rPr>
              <w:t>4</w:t>
            </w:r>
            <w:r>
              <w:rPr>
                <w:noProof/>
                <w:webHidden/>
              </w:rPr>
              <w:fldChar w:fldCharType="end"/>
            </w:r>
          </w:hyperlink>
        </w:p>
        <w:p w14:paraId="00B981B0" w14:textId="409D84BE" w:rsidR="006D45CC" w:rsidRDefault="006D45CC">
          <w:pPr>
            <w:pStyle w:val="20"/>
            <w:tabs>
              <w:tab w:val="left" w:pos="800"/>
              <w:tab w:val="right" w:leader="dot" w:pos="9016"/>
            </w:tabs>
            <w:rPr>
              <w:noProof/>
              <w:kern w:val="2"/>
              <w:sz w:val="20"/>
              <w:lang w:val="en-US" w:eastAsia="ko-KR"/>
            </w:rPr>
          </w:pPr>
          <w:hyperlink w:anchor="_Toc112760441" w:history="1">
            <w:r w:rsidRPr="006B588E">
              <w:rPr>
                <w:rStyle w:val="af1"/>
                <w:noProof/>
              </w:rPr>
              <w:t>2.1</w:t>
            </w:r>
            <w:r>
              <w:rPr>
                <w:noProof/>
                <w:kern w:val="2"/>
                <w:sz w:val="20"/>
                <w:lang w:val="en-US" w:eastAsia="ko-KR"/>
              </w:rPr>
              <w:tab/>
            </w:r>
            <w:r w:rsidRPr="006B588E">
              <w:rPr>
                <w:rStyle w:val="af1"/>
                <w:noProof/>
              </w:rPr>
              <w:t>User Requirements</w:t>
            </w:r>
            <w:r>
              <w:rPr>
                <w:noProof/>
                <w:webHidden/>
              </w:rPr>
              <w:tab/>
            </w:r>
            <w:r>
              <w:rPr>
                <w:noProof/>
                <w:webHidden/>
              </w:rPr>
              <w:fldChar w:fldCharType="begin"/>
            </w:r>
            <w:r>
              <w:rPr>
                <w:noProof/>
                <w:webHidden/>
              </w:rPr>
              <w:instrText xml:space="preserve"> PAGEREF _Toc112760441 \h </w:instrText>
            </w:r>
            <w:r>
              <w:rPr>
                <w:noProof/>
                <w:webHidden/>
              </w:rPr>
            </w:r>
            <w:r>
              <w:rPr>
                <w:noProof/>
                <w:webHidden/>
              </w:rPr>
              <w:fldChar w:fldCharType="separate"/>
            </w:r>
            <w:r>
              <w:rPr>
                <w:noProof/>
                <w:webHidden/>
              </w:rPr>
              <w:t>4</w:t>
            </w:r>
            <w:r>
              <w:rPr>
                <w:noProof/>
                <w:webHidden/>
              </w:rPr>
              <w:fldChar w:fldCharType="end"/>
            </w:r>
          </w:hyperlink>
        </w:p>
        <w:p w14:paraId="67B0FAE7" w14:textId="623F7CD3" w:rsidR="006D45CC" w:rsidRDefault="006D45CC">
          <w:pPr>
            <w:pStyle w:val="20"/>
            <w:tabs>
              <w:tab w:val="left" w:pos="800"/>
              <w:tab w:val="right" w:leader="dot" w:pos="9016"/>
            </w:tabs>
            <w:rPr>
              <w:noProof/>
              <w:kern w:val="2"/>
              <w:sz w:val="20"/>
              <w:lang w:val="en-US" w:eastAsia="ko-KR"/>
            </w:rPr>
          </w:pPr>
          <w:hyperlink w:anchor="_Toc112760442" w:history="1">
            <w:r w:rsidRPr="006B588E">
              <w:rPr>
                <w:rStyle w:val="af1"/>
                <w:noProof/>
              </w:rPr>
              <w:t>2.2</w:t>
            </w:r>
            <w:r>
              <w:rPr>
                <w:noProof/>
                <w:kern w:val="2"/>
                <w:sz w:val="20"/>
                <w:lang w:val="en-US" w:eastAsia="ko-KR"/>
              </w:rPr>
              <w:tab/>
            </w:r>
            <w:r w:rsidRPr="006B588E">
              <w:rPr>
                <w:rStyle w:val="af1"/>
                <w:noProof/>
              </w:rPr>
              <w:t>Software Requirements</w:t>
            </w:r>
            <w:r>
              <w:rPr>
                <w:noProof/>
                <w:webHidden/>
              </w:rPr>
              <w:tab/>
            </w:r>
            <w:r>
              <w:rPr>
                <w:noProof/>
                <w:webHidden/>
              </w:rPr>
              <w:fldChar w:fldCharType="begin"/>
            </w:r>
            <w:r>
              <w:rPr>
                <w:noProof/>
                <w:webHidden/>
              </w:rPr>
              <w:instrText xml:space="preserve"> PAGEREF _Toc112760442 \h </w:instrText>
            </w:r>
            <w:r>
              <w:rPr>
                <w:noProof/>
                <w:webHidden/>
              </w:rPr>
            </w:r>
            <w:r>
              <w:rPr>
                <w:noProof/>
                <w:webHidden/>
              </w:rPr>
              <w:fldChar w:fldCharType="separate"/>
            </w:r>
            <w:r>
              <w:rPr>
                <w:noProof/>
                <w:webHidden/>
              </w:rPr>
              <w:t>4</w:t>
            </w:r>
            <w:r>
              <w:rPr>
                <w:noProof/>
                <w:webHidden/>
              </w:rPr>
              <w:fldChar w:fldCharType="end"/>
            </w:r>
          </w:hyperlink>
        </w:p>
        <w:p w14:paraId="0B965214" w14:textId="63DDDB89" w:rsidR="006D45CC" w:rsidRDefault="006D45CC">
          <w:pPr>
            <w:pStyle w:val="20"/>
            <w:tabs>
              <w:tab w:val="left" w:pos="800"/>
              <w:tab w:val="right" w:leader="dot" w:pos="9016"/>
            </w:tabs>
            <w:rPr>
              <w:noProof/>
              <w:kern w:val="2"/>
              <w:sz w:val="20"/>
              <w:lang w:val="en-US" w:eastAsia="ko-KR"/>
            </w:rPr>
          </w:pPr>
          <w:hyperlink w:anchor="_Toc112760443" w:history="1">
            <w:r w:rsidRPr="006B588E">
              <w:rPr>
                <w:rStyle w:val="af1"/>
                <w:noProof/>
              </w:rPr>
              <w:t>2.3</w:t>
            </w:r>
            <w:r>
              <w:rPr>
                <w:noProof/>
                <w:kern w:val="2"/>
                <w:sz w:val="20"/>
                <w:lang w:val="en-US" w:eastAsia="ko-KR"/>
              </w:rPr>
              <w:tab/>
            </w:r>
            <w:r w:rsidRPr="006B588E">
              <w:rPr>
                <w:rStyle w:val="af1"/>
                <w:noProof/>
              </w:rPr>
              <w:t>Use Cases &amp; Use Case Diagrams</w:t>
            </w:r>
            <w:r>
              <w:rPr>
                <w:noProof/>
                <w:webHidden/>
              </w:rPr>
              <w:tab/>
            </w:r>
            <w:r>
              <w:rPr>
                <w:noProof/>
                <w:webHidden/>
              </w:rPr>
              <w:fldChar w:fldCharType="begin"/>
            </w:r>
            <w:r>
              <w:rPr>
                <w:noProof/>
                <w:webHidden/>
              </w:rPr>
              <w:instrText xml:space="preserve"> PAGEREF _Toc112760443 \h </w:instrText>
            </w:r>
            <w:r>
              <w:rPr>
                <w:noProof/>
                <w:webHidden/>
              </w:rPr>
            </w:r>
            <w:r>
              <w:rPr>
                <w:noProof/>
                <w:webHidden/>
              </w:rPr>
              <w:fldChar w:fldCharType="separate"/>
            </w:r>
            <w:r>
              <w:rPr>
                <w:noProof/>
                <w:webHidden/>
              </w:rPr>
              <w:t>4</w:t>
            </w:r>
            <w:r>
              <w:rPr>
                <w:noProof/>
                <w:webHidden/>
              </w:rPr>
              <w:fldChar w:fldCharType="end"/>
            </w:r>
          </w:hyperlink>
        </w:p>
        <w:p w14:paraId="20D78642" w14:textId="0A3408E8" w:rsidR="006D45CC" w:rsidRDefault="006D45CC">
          <w:pPr>
            <w:pStyle w:val="10"/>
            <w:tabs>
              <w:tab w:val="left" w:pos="600"/>
              <w:tab w:val="right" w:leader="dot" w:pos="9016"/>
            </w:tabs>
            <w:rPr>
              <w:noProof/>
              <w:kern w:val="2"/>
              <w:sz w:val="20"/>
              <w:lang w:val="en-US" w:eastAsia="ko-KR"/>
            </w:rPr>
          </w:pPr>
          <w:hyperlink w:anchor="_Toc112760444" w:history="1">
            <w:r w:rsidRPr="006B588E">
              <w:rPr>
                <w:rStyle w:val="af1"/>
                <w:noProof/>
              </w:rPr>
              <w:t>3.0</w:t>
            </w:r>
            <w:r>
              <w:rPr>
                <w:noProof/>
                <w:kern w:val="2"/>
                <w:sz w:val="20"/>
                <w:lang w:val="en-US" w:eastAsia="ko-KR"/>
              </w:rPr>
              <w:tab/>
            </w:r>
            <w:r w:rsidRPr="006B588E">
              <w:rPr>
                <w:rStyle w:val="af1"/>
                <w:noProof/>
              </w:rPr>
              <w:t>Software Design and System Components</w:t>
            </w:r>
            <w:r>
              <w:rPr>
                <w:noProof/>
                <w:webHidden/>
              </w:rPr>
              <w:tab/>
            </w:r>
            <w:r>
              <w:rPr>
                <w:noProof/>
                <w:webHidden/>
              </w:rPr>
              <w:fldChar w:fldCharType="begin"/>
            </w:r>
            <w:r>
              <w:rPr>
                <w:noProof/>
                <w:webHidden/>
              </w:rPr>
              <w:instrText xml:space="preserve"> PAGEREF _Toc112760444 \h </w:instrText>
            </w:r>
            <w:r>
              <w:rPr>
                <w:noProof/>
                <w:webHidden/>
              </w:rPr>
            </w:r>
            <w:r>
              <w:rPr>
                <w:noProof/>
                <w:webHidden/>
              </w:rPr>
              <w:fldChar w:fldCharType="separate"/>
            </w:r>
            <w:r>
              <w:rPr>
                <w:noProof/>
                <w:webHidden/>
              </w:rPr>
              <w:t>6</w:t>
            </w:r>
            <w:r>
              <w:rPr>
                <w:noProof/>
                <w:webHidden/>
              </w:rPr>
              <w:fldChar w:fldCharType="end"/>
            </w:r>
          </w:hyperlink>
        </w:p>
        <w:p w14:paraId="07466646" w14:textId="5BCCCC20" w:rsidR="006D45CC" w:rsidRDefault="006D45CC">
          <w:pPr>
            <w:pStyle w:val="20"/>
            <w:tabs>
              <w:tab w:val="left" w:pos="800"/>
              <w:tab w:val="right" w:leader="dot" w:pos="9016"/>
            </w:tabs>
            <w:rPr>
              <w:noProof/>
              <w:kern w:val="2"/>
              <w:sz w:val="20"/>
              <w:lang w:val="en-US" w:eastAsia="ko-KR"/>
            </w:rPr>
          </w:pPr>
          <w:hyperlink w:anchor="_Toc112760445" w:history="1">
            <w:r w:rsidRPr="006B588E">
              <w:rPr>
                <w:rStyle w:val="af1"/>
                <w:noProof/>
              </w:rPr>
              <w:t>3.1</w:t>
            </w:r>
            <w:r>
              <w:rPr>
                <w:noProof/>
                <w:kern w:val="2"/>
                <w:sz w:val="20"/>
                <w:lang w:val="en-US" w:eastAsia="ko-KR"/>
              </w:rPr>
              <w:tab/>
            </w:r>
            <w:r w:rsidRPr="006B588E">
              <w:rPr>
                <w:rStyle w:val="af1"/>
                <w:noProof/>
              </w:rPr>
              <w:t>Software Design</w:t>
            </w:r>
            <w:r>
              <w:rPr>
                <w:noProof/>
                <w:webHidden/>
              </w:rPr>
              <w:tab/>
            </w:r>
            <w:r>
              <w:rPr>
                <w:noProof/>
                <w:webHidden/>
              </w:rPr>
              <w:fldChar w:fldCharType="begin"/>
            </w:r>
            <w:r>
              <w:rPr>
                <w:noProof/>
                <w:webHidden/>
              </w:rPr>
              <w:instrText xml:space="preserve"> PAGEREF _Toc112760445 \h </w:instrText>
            </w:r>
            <w:r>
              <w:rPr>
                <w:noProof/>
                <w:webHidden/>
              </w:rPr>
            </w:r>
            <w:r>
              <w:rPr>
                <w:noProof/>
                <w:webHidden/>
              </w:rPr>
              <w:fldChar w:fldCharType="separate"/>
            </w:r>
            <w:r>
              <w:rPr>
                <w:noProof/>
                <w:webHidden/>
              </w:rPr>
              <w:t>6</w:t>
            </w:r>
            <w:r>
              <w:rPr>
                <w:noProof/>
                <w:webHidden/>
              </w:rPr>
              <w:fldChar w:fldCharType="end"/>
            </w:r>
          </w:hyperlink>
        </w:p>
        <w:p w14:paraId="32CE4C2B" w14:textId="75FB576F" w:rsidR="006D45CC" w:rsidRDefault="006D45CC">
          <w:pPr>
            <w:pStyle w:val="20"/>
            <w:tabs>
              <w:tab w:val="left" w:pos="800"/>
              <w:tab w:val="right" w:leader="dot" w:pos="9016"/>
            </w:tabs>
            <w:rPr>
              <w:noProof/>
              <w:kern w:val="2"/>
              <w:sz w:val="20"/>
              <w:lang w:val="en-US" w:eastAsia="ko-KR"/>
            </w:rPr>
          </w:pPr>
          <w:hyperlink w:anchor="_Toc112760446" w:history="1">
            <w:r w:rsidRPr="006B588E">
              <w:rPr>
                <w:rStyle w:val="af1"/>
                <w:noProof/>
              </w:rPr>
              <w:t>3.2</w:t>
            </w:r>
            <w:r>
              <w:rPr>
                <w:noProof/>
                <w:kern w:val="2"/>
                <w:sz w:val="20"/>
                <w:lang w:val="en-US" w:eastAsia="ko-KR"/>
              </w:rPr>
              <w:tab/>
            </w:r>
            <w:r w:rsidRPr="006B588E">
              <w:rPr>
                <w:rStyle w:val="af1"/>
                <w:noProof/>
              </w:rPr>
              <w:t>System Components</w:t>
            </w:r>
            <w:r>
              <w:rPr>
                <w:noProof/>
                <w:webHidden/>
              </w:rPr>
              <w:tab/>
            </w:r>
            <w:r>
              <w:rPr>
                <w:noProof/>
                <w:webHidden/>
              </w:rPr>
              <w:fldChar w:fldCharType="begin"/>
            </w:r>
            <w:r>
              <w:rPr>
                <w:noProof/>
                <w:webHidden/>
              </w:rPr>
              <w:instrText xml:space="preserve"> PAGEREF _Toc112760446 \h </w:instrText>
            </w:r>
            <w:r>
              <w:rPr>
                <w:noProof/>
                <w:webHidden/>
              </w:rPr>
            </w:r>
            <w:r>
              <w:rPr>
                <w:noProof/>
                <w:webHidden/>
              </w:rPr>
              <w:fldChar w:fldCharType="separate"/>
            </w:r>
            <w:r>
              <w:rPr>
                <w:noProof/>
                <w:webHidden/>
              </w:rPr>
              <w:t>6</w:t>
            </w:r>
            <w:r>
              <w:rPr>
                <w:noProof/>
                <w:webHidden/>
              </w:rPr>
              <w:fldChar w:fldCharType="end"/>
            </w:r>
          </w:hyperlink>
        </w:p>
        <w:p w14:paraId="2F4CE510" w14:textId="77798F94" w:rsidR="006D45CC" w:rsidRDefault="006D45CC">
          <w:pPr>
            <w:pStyle w:val="30"/>
            <w:tabs>
              <w:tab w:val="left" w:pos="1200"/>
              <w:tab w:val="right" w:leader="dot" w:pos="9016"/>
            </w:tabs>
            <w:rPr>
              <w:rFonts w:cstheme="minorBidi"/>
              <w:noProof/>
              <w:kern w:val="2"/>
              <w:sz w:val="20"/>
              <w:lang w:eastAsia="ko-KR"/>
            </w:rPr>
          </w:pPr>
          <w:hyperlink w:anchor="_Toc112760447" w:history="1">
            <w:r w:rsidRPr="006B588E">
              <w:rPr>
                <w:rStyle w:val="af1"/>
                <w:noProof/>
              </w:rPr>
              <w:t>3.2.1</w:t>
            </w:r>
            <w:r>
              <w:rPr>
                <w:rFonts w:cstheme="minorBidi"/>
                <w:noProof/>
                <w:kern w:val="2"/>
                <w:sz w:val="20"/>
                <w:lang w:eastAsia="ko-KR"/>
              </w:rPr>
              <w:tab/>
            </w:r>
            <w:r w:rsidRPr="006B588E">
              <w:rPr>
                <w:rStyle w:val="af1"/>
                <w:noProof/>
              </w:rPr>
              <w:t>Functions</w:t>
            </w:r>
            <w:r>
              <w:rPr>
                <w:noProof/>
                <w:webHidden/>
              </w:rPr>
              <w:tab/>
            </w:r>
            <w:r>
              <w:rPr>
                <w:noProof/>
                <w:webHidden/>
              </w:rPr>
              <w:fldChar w:fldCharType="begin"/>
            </w:r>
            <w:r>
              <w:rPr>
                <w:noProof/>
                <w:webHidden/>
              </w:rPr>
              <w:instrText xml:space="preserve"> PAGEREF _Toc112760447 \h </w:instrText>
            </w:r>
            <w:r>
              <w:rPr>
                <w:noProof/>
                <w:webHidden/>
              </w:rPr>
            </w:r>
            <w:r>
              <w:rPr>
                <w:noProof/>
                <w:webHidden/>
              </w:rPr>
              <w:fldChar w:fldCharType="separate"/>
            </w:r>
            <w:r>
              <w:rPr>
                <w:noProof/>
                <w:webHidden/>
              </w:rPr>
              <w:t>6</w:t>
            </w:r>
            <w:r>
              <w:rPr>
                <w:noProof/>
                <w:webHidden/>
              </w:rPr>
              <w:fldChar w:fldCharType="end"/>
            </w:r>
          </w:hyperlink>
        </w:p>
        <w:p w14:paraId="33FC6FAE" w14:textId="1FEA4DA1" w:rsidR="006D45CC" w:rsidRDefault="006D45CC">
          <w:pPr>
            <w:pStyle w:val="30"/>
            <w:tabs>
              <w:tab w:val="left" w:pos="1200"/>
              <w:tab w:val="right" w:leader="dot" w:pos="9016"/>
            </w:tabs>
            <w:rPr>
              <w:rFonts w:cstheme="minorBidi"/>
              <w:noProof/>
              <w:kern w:val="2"/>
              <w:sz w:val="20"/>
              <w:lang w:eastAsia="ko-KR"/>
            </w:rPr>
          </w:pPr>
          <w:hyperlink w:anchor="_Toc112760448" w:history="1">
            <w:r w:rsidRPr="006B588E">
              <w:rPr>
                <w:rStyle w:val="af1"/>
                <w:noProof/>
              </w:rPr>
              <w:t>3.2.2</w:t>
            </w:r>
            <w:r>
              <w:rPr>
                <w:rFonts w:cstheme="minorBidi"/>
                <w:noProof/>
                <w:kern w:val="2"/>
                <w:sz w:val="20"/>
                <w:lang w:eastAsia="ko-KR"/>
              </w:rPr>
              <w:tab/>
            </w:r>
            <w:r w:rsidRPr="006B588E">
              <w:rPr>
                <w:rStyle w:val="af1"/>
                <w:noProof/>
              </w:rPr>
              <w:t>Data Structures / Data Sources</w:t>
            </w:r>
            <w:r>
              <w:rPr>
                <w:noProof/>
                <w:webHidden/>
              </w:rPr>
              <w:tab/>
            </w:r>
            <w:r>
              <w:rPr>
                <w:noProof/>
                <w:webHidden/>
              </w:rPr>
              <w:fldChar w:fldCharType="begin"/>
            </w:r>
            <w:r>
              <w:rPr>
                <w:noProof/>
                <w:webHidden/>
              </w:rPr>
              <w:instrText xml:space="preserve"> PAGEREF _Toc112760448 \h </w:instrText>
            </w:r>
            <w:r>
              <w:rPr>
                <w:noProof/>
                <w:webHidden/>
              </w:rPr>
            </w:r>
            <w:r>
              <w:rPr>
                <w:noProof/>
                <w:webHidden/>
              </w:rPr>
              <w:fldChar w:fldCharType="separate"/>
            </w:r>
            <w:r>
              <w:rPr>
                <w:noProof/>
                <w:webHidden/>
              </w:rPr>
              <w:t>6</w:t>
            </w:r>
            <w:r>
              <w:rPr>
                <w:noProof/>
                <w:webHidden/>
              </w:rPr>
              <w:fldChar w:fldCharType="end"/>
            </w:r>
          </w:hyperlink>
        </w:p>
        <w:p w14:paraId="76552A05" w14:textId="5D9EF26C" w:rsidR="006D45CC" w:rsidRDefault="006D45CC">
          <w:pPr>
            <w:pStyle w:val="30"/>
            <w:tabs>
              <w:tab w:val="left" w:pos="1200"/>
              <w:tab w:val="right" w:leader="dot" w:pos="9016"/>
            </w:tabs>
            <w:rPr>
              <w:rFonts w:cstheme="minorBidi"/>
              <w:noProof/>
              <w:kern w:val="2"/>
              <w:sz w:val="20"/>
              <w:lang w:eastAsia="ko-KR"/>
            </w:rPr>
          </w:pPr>
          <w:hyperlink w:anchor="_Toc112760449" w:history="1">
            <w:r w:rsidRPr="006B588E">
              <w:rPr>
                <w:rStyle w:val="af1"/>
                <w:noProof/>
              </w:rPr>
              <w:t>3.2.3</w:t>
            </w:r>
            <w:r>
              <w:rPr>
                <w:rFonts w:cstheme="minorBidi"/>
                <w:noProof/>
                <w:kern w:val="2"/>
                <w:sz w:val="20"/>
                <w:lang w:eastAsia="ko-KR"/>
              </w:rPr>
              <w:tab/>
            </w:r>
            <w:r w:rsidRPr="006B588E">
              <w:rPr>
                <w:rStyle w:val="af1"/>
                <w:noProof/>
              </w:rPr>
              <w:t>Detailed Design</w:t>
            </w:r>
            <w:r>
              <w:rPr>
                <w:noProof/>
                <w:webHidden/>
              </w:rPr>
              <w:tab/>
            </w:r>
            <w:r>
              <w:rPr>
                <w:noProof/>
                <w:webHidden/>
              </w:rPr>
              <w:fldChar w:fldCharType="begin"/>
            </w:r>
            <w:r>
              <w:rPr>
                <w:noProof/>
                <w:webHidden/>
              </w:rPr>
              <w:instrText xml:space="preserve"> PAGEREF _Toc112760449 \h </w:instrText>
            </w:r>
            <w:r>
              <w:rPr>
                <w:noProof/>
                <w:webHidden/>
              </w:rPr>
            </w:r>
            <w:r>
              <w:rPr>
                <w:noProof/>
                <w:webHidden/>
              </w:rPr>
              <w:fldChar w:fldCharType="separate"/>
            </w:r>
            <w:r>
              <w:rPr>
                <w:noProof/>
                <w:webHidden/>
              </w:rPr>
              <w:t>6</w:t>
            </w:r>
            <w:r>
              <w:rPr>
                <w:noProof/>
                <w:webHidden/>
              </w:rPr>
              <w:fldChar w:fldCharType="end"/>
            </w:r>
          </w:hyperlink>
        </w:p>
        <w:p w14:paraId="3C39EA6B" w14:textId="359AE418" w:rsidR="006D45CC" w:rsidRDefault="006D45CC">
          <w:pPr>
            <w:pStyle w:val="10"/>
            <w:tabs>
              <w:tab w:val="left" w:pos="600"/>
              <w:tab w:val="right" w:leader="dot" w:pos="9016"/>
            </w:tabs>
            <w:rPr>
              <w:noProof/>
              <w:kern w:val="2"/>
              <w:sz w:val="20"/>
              <w:lang w:val="en-US" w:eastAsia="ko-KR"/>
            </w:rPr>
          </w:pPr>
          <w:hyperlink w:anchor="_Toc112760450" w:history="1">
            <w:r w:rsidRPr="006B588E">
              <w:rPr>
                <w:rStyle w:val="af1"/>
                <w:noProof/>
              </w:rPr>
              <w:t>4.0</w:t>
            </w:r>
            <w:r>
              <w:rPr>
                <w:noProof/>
                <w:kern w:val="2"/>
                <w:sz w:val="20"/>
                <w:lang w:val="en-US" w:eastAsia="ko-KR"/>
              </w:rPr>
              <w:tab/>
            </w:r>
            <w:r w:rsidRPr="006B588E">
              <w:rPr>
                <w:rStyle w:val="af1"/>
                <w:noProof/>
              </w:rPr>
              <w:t>User Interface Design</w:t>
            </w:r>
            <w:r>
              <w:rPr>
                <w:noProof/>
                <w:webHidden/>
              </w:rPr>
              <w:tab/>
            </w:r>
            <w:r>
              <w:rPr>
                <w:noProof/>
                <w:webHidden/>
              </w:rPr>
              <w:fldChar w:fldCharType="begin"/>
            </w:r>
            <w:r>
              <w:rPr>
                <w:noProof/>
                <w:webHidden/>
              </w:rPr>
              <w:instrText xml:space="preserve"> PAGEREF _Toc112760450 \h </w:instrText>
            </w:r>
            <w:r>
              <w:rPr>
                <w:noProof/>
                <w:webHidden/>
              </w:rPr>
            </w:r>
            <w:r>
              <w:rPr>
                <w:noProof/>
                <w:webHidden/>
              </w:rPr>
              <w:fldChar w:fldCharType="separate"/>
            </w:r>
            <w:r>
              <w:rPr>
                <w:noProof/>
                <w:webHidden/>
              </w:rPr>
              <w:t>7</w:t>
            </w:r>
            <w:r>
              <w:rPr>
                <w:noProof/>
                <w:webHidden/>
              </w:rPr>
              <w:fldChar w:fldCharType="end"/>
            </w:r>
          </w:hyperlink>
        </w:p>
        <w:p w14:paraId="14E2D43B" w14:textId="76C97A3C" w:rsidR="006D45CC" w:rsidRDefault="006D45CC">
          <w:pPr>
            <w:pStyle w:val="10"/>
            <w:tabs>
              <w:tab w:val="right" w:leader="dot" w:pos="9016"/>
            </w:tabs>
            <w:rPr>
              <w:noProof/>
              <w:kern w:val="2"/>
              <w:sz w:val="20"/>
              <w:lang w:val="en-US" w:eastAsia="ko-KR"/>
            </w:rPr>
          </w:pPr>
          <w:hyperlink w:anchor="_Toc112760451" w:history="1">
            <w:r w:rsidRPr="006B588E">
              <w:rPr>
                <w:rStyle w:val="af1"/>
                <w:noProof/>
              </w:rPr>
              <w:t>Structural Design</w:t>
            </w:r>
            <w:r>
              <w:rPr>
                <w:noProof/>
                <w:webHidden/>
              </w:rPr>
              <w:tab/>
            </w:r>
            <w:r>
              <w:rPr>
                <w:noProof/>
                <w:webHidden/>
              </w:rPr>
              <w:fldChar w:fldCharType="begin"/>
            </w:r>
            <w:r>
              <w:rPr>
                <w:noProof/>
                <w:webHidden/>
              </w:rPr>
              <w:instrText xml:space="preserve"> PAGEREF _Toc112760451 \h </w:instrText>
            </w:r>
            <w:r>
              <w:rPr>
                <w:noProof/>
                <w:webHidden/>
              </w:rPr>
            </w:r>
            <w:r>
              <w:rPr>
                <w:noProof/>
                <w:webHidden/>
              </w:rPr>
              <w:fldChar w:fldCharType="separate"/>
            </w:r>
            <w:r>
              <w:rPr>
                <w:noProof/>
                <w:webHidden/>
              </w:rPr>
              <w:t>7</w:t>
            </w:r>
            <w:r>
              <w:rPr>
                <w:noProof/>
                <w:webHidden/>
              </w:rPr>
              <w:fldChar w:fldCharType="end"/>
            </w:r>
          </w:hyperlink>
        </w:p>
        <w:p w14:paraId="5CF4883D" w14:textId="1F6DA860" w:rsidR="006D45CC" w:rsidRDefault="006D45CC">
          <w:pPr>
            <w:pStyle w:val="20"/>
            <w:tabs>
              <w:tab w:val="right" w:leader="dot" w:pos="9016"/>
            </w:tabs>
            <w:rPr>
              <w:noProof/>
              <w:kern w:val="2"/>
              <w:sz w:val="20"/>
              <w:lang w:val="en-US" w:eastAsia="ko-KR"/>
            </w:rPr>
          </w:pPr>
          <w:hyperlink w:anchor="_Toc112760452" w:history="1">
            <w:r w:rsidRPr="006B588E">
              <w:rPr>
                <w:rStyle w:val="af1"/>
                <w:noProof/>
                <w:lang w:eastAsia="ko-KR"/>
              </w:rPr>
              <w:t>Structure of Product (Hierarchy Chart)</w:t>
            </w:r>
            <w:r>
              <w:rPr>
                <w:noProof/>
                <w:webHidden/>
              </w:rPr>
              <w:tab/>
            </w:r>
            <w:r>
              <w:rPr>
                <w:noProof/>
                <w:webHidden/>
              </w:rPr>
              <w:fldChar w:fldCharType="begin"/>
            </w:r>
            <w:r>
              <w:rPr>
                <w:noProof/>
                <w:webHidden/>
              </w:rPr>
              <w:instrText xml:space="preserve"> PAGEREF _Toc112760452 \h </w:instrText>
            </w:r>
            <w:r>
              <w:rPr>
                <w:noProof/>
                <w:webHidden/>
              </w:rPr>
            </w:r>
            <w:r>
              <w:rPr>
                <w:noProof/>
                <w:webHidden/>
              </w:rPr>
              <w:fldChar w:fldCharType="separate"/>
            </w:r>
            <w:r>
              <w:rPr>
                <w:noProof/>
                <w:webHidden/>
              </w:rPr>
              <w:t>7</w:t>
            </w:r>
            <w:r>
              <w:rPr>
                <w:noProof/>
                <w:webHidden/>
              </w:rPr>
              <w:fldChar w:fldCharType="end"/>
            </w:r>
          </w:hyperlink>
        </w:p>
        <w:p w14:paraId="2C1B7DD4" w14:textId="0CCEA285" w:rsidR="006D45CC" w:rsidRDefault="006D45CC">
          <w:pPr>
            <w:pStyle w:val="20"/>
            <w:tabs>
              <w:tab w:val="left" w:pos="800"/>
              <w:tab w:val="right" w:leader="dot" w:pos="9016"/>
            </w:tabs>
            <w:rPr>
              <w:noProof/>
              <w:kern w:val="2"/>
              <w:sz w:val="20"/>
              <w:lang w:val="en-US" w:eastAsia="ko-KR"/>
            </w:rPr>
          </w:pPr>
          <w:hyperlink w:anchor="_Toc112760453" w:history="1">
            <w:r w:rsidRPr="006B588E">
              <w:rPr>
                <w:rStyle w:val="af1"/>
                <w:noProof/>
              </w:rPr>
              <w:t>4.1</w:t>
            </w:r>
            <w:r>
              <w:rPr>
                <w:noProof/>
                <w:kern w:val="2"/>
                <w:sz w:val="20"/>
                <w:lang w:val="en-US" w:eastAsia="ko-KR"/>
              </w:rPr>
              <w:tab/>
            </w:r>
            <w:r w:rsidRPr="006B588E">
              <w:rPr>
                <w:rStyle w:val="af1"/>
                <w:noProof/>
              </w:rPr>
              <w:t>Visual Design</w:t>
            </w:r>
            <w:r>
              <w:rPr>
                <w:noProof/>
                <w:webHidden/>
              </w:rPr>
              <w:tab/>
            </w:r>
            <w:r>
              <w:rPr>
                <w:noProof/>
                <w:webHidden/>
              </w:rPr>
              <w:fldChar w:fldCharType="begin"/>
            </w:r>
            <w:r>
              <w:rPr>
                <w:noProof/>
                <w:webHidden/>
              </w:rPr>
              <w:instrText xml:space="preserve"> PAGEREF _Toc112760453 \h </w:instrText>
            </w:r>
            <w:r>
              <w:rPr>
                <w:noProof/>
                <w:webHidden/>
              </w:rPr>
            </w:r>
            <w:r>
              <w:rPr>
                <w:noProof/>
                <w:webHidden/>
              </w:rPr>
              <w:fldChar w:fldCharType="separate"/>
            </w:r>
            <w:r>
              <w:rPr>
                <w:noProof/>
                <w:webHidden/>
              </w:rPr>
              <w:t>8</w:t>
            </w:r>
            <w:r>
              <w:rPr>
                <w:noProof/>
                <w:webHidden/>
              </w:rPr>
              <w:fldChar w:fldCharType="end"/>
            </w:r>
          </w:hyperlink>
        </w:p>
        <w:p w14:paraId="35B6F68C" w14:textId="131A6F16" w:rsidR="006D45CC" w:rsidRDefault="006D45CC">
          <w:pPr>
            <w:pStyle w:val="20"/>
            <w:tabs>
              <w:tab w:val="right" w:leader="dot" w:pos="9016"/>
            </w:tabs>
            <w:rPr>
              <w:noProof/>
              <w:kern w:val="2"/>
              <w:sz w:val="20"/>
              <w:lang w:val="en-US" w:eastAsia="ko-KR"/>
            </w:rPr>
          </w:pPr>
          <w:hyperlink w:anchor="_Toc112760454" w:history="1">
            <w:r w:rsidRPr="006B588E">
              <w:rPr>
                <w:rStyle w:val="af1"/>
                <w:noProof/>
                <w:lang w:eastAsia="ko-KR"/>
              </w:rPr>
              <w:t>Main Page</w:t>
            </w:r>
            <w:r>
              <w:rPr>
                <w:noProof/>
                <w:webHidden/>
              </w:rPr>
              <w:tab/>
            </w:r>
            <w:r>
              <w:rPr>
                <w:noProof/>
                <w:webHidden/>
              </w:rPr>
              <w:fldChar w:fldCharType="begin"/>
            </w:r>
            <w:r>
              <w:rPr>
                <w:noProof/>
                <w:webHidden/>
              </w:rPr>
              <w:instrText xml:space="preserve"> PAGEREF _Toc112760454 \h </w:instrText>
            </w:r>
            <w:r>
              <w:rPr>
                <w:noProof/>
                <w:webHidden/>
              </w:rPr>
            </w:r>
            <w:r>
              <w:rPr>
                <w:noProof/>
                <w:webHidden/>
              </w:rPr>
              <w:fldChar w:fldCharType="separate"/>
            </w:r>
            <w:r>
              <w:rPr>
                <w:noProof/>
                <w:webHidden/>
              </w:rPr>
              <w:t>8</w:t>
            </w:r>
            <w:r>
              <w:rPr>
                <w:noProof/>
                <w:webHidden/>
              </w:rPr>
              <w:fldChar w:fldCharType="end"/>
            </w:r>
          </w:hyperlink>
        </w:p>
        <w:p w14:paraId="471D2C1B" w14:textId="5AC0F6CA" w:rsidR="006D45CC" w:rsidRDefault="006D45CC">
          <w:pPr>
            <w:pStyle w:val="20"/>
            <w:tabs>
              <w:tab w:val="right" w:leader="dot" w:pos="9016"/>
            </w:tabs>
            <w:rPr>
              <w:noProof/>
              <w:kern w:val="2"/>
              <w:sz w:val="20"/>
              <w:lang w:val="en-US" w:eastAsia="ko-KR"/>
            </w:rPr>
          </w:pPr>
          <w:hyperlink w:anchor="_Toc112760455" w:history="1">
            <w:r w:rsidRPr="006B588E">
              <w:rPr>
                <w:rStyle w:val="af1"/>
                <w:noProof/>
                <w:lang w:eastAsia="ko-KR"/>
              </w:rPr>
              <w:t>Distribution of Cases in each offence code</w:t>
            </w:r>
            <w:r>
              <w:rPr>
                <w:noProof/>
                <w:webHidden/>
              </w:rPr>
              <w:tab/>
            </w:r>
            <w:r>
              <w:rPr>
                <w:noProof/>
                <w:webHidden/>
              </w:rPr>
              <w:fldChar w:fldCharType="begin"/>
            </w:r>
            <w:r>
              <w:rPr>
                <w:noProof/>
                <w:webHidden/>
              </w:rPr>
              <w:instrText xml:space="preserve"> PAGEREF _Toc112760455 \h </w:instrText>
            </w:r>
            <w:r>
              <w:rPr>
                <w:noProof/>
                <w:webHidden/>
              </w:rPr>
            </w:r>
            <w:r>
              <w:rPr>
                <w:noProof/>
                <w:webHidden/>
              </w:rPr>
              <w:fldChar w:fldCharType="separate"/>
            </w:r>
            <w:r>
              <w:rPr>
                <w:noProof/>
                <w:webHidden/>
              </w:rPr>
              <w:t>9</w:t>
            </w:r>
            <w:r>
              <w:rPr>
                <w:noProof/>
                <w:webHidden/>
              </w:rPr>
              <w:fldChar w:fldCharType="end"/>
            </w:r>
          </w:hyperlink>
        </w:p>
        <w:p w14:paraId="4531DA14" w14:textId="7FE5608E" w:rsidR="006D45CC" w:rsidRDefault="006D45CC">
          <w:pPr>
            <w:pStyle w:val="20"/>
            <w:tabs>
              <w:tab w:val="right" w:leader="dot" w:pos="9016"/>
            </w:tabs>
            <w:rPr>
              <w:noProof/>
              <w:kern w:val="2"/>
              <w:sz w:val="20"/>
              <w:lang w:val="en-US" w:eastAsia="ko-KR"/>
            </w:rPr>
          </w:pPr>
          <w:hyperlink w:anchor="_Toc112760456" w:history="1">
            <w:r w:rsidRPr="006B588E">
              <w:rPr>
                <w:rStyle w:val="af1"/>
                <w:noProof/>
                <w:lang w:eastAsia="ko-KR"/>
              </w:rPr>
              <w:t>All cases captured by radar or camera</w:t>
            </w:r>
            <w:r>
              <w:rPr>
                <w:noProof/>
                <w:webHidden/>
              </w:rPr>
              <w:tab/>
            </w:r>
            <w:r>
              <w:rPr>
                <w:noProof/>
                <w:webHidden/>
              </w:rPr>
              <w:fldChar w:fldCharType="begin"/>
            </w:r>
            <w:r>
              <w:rPr>
                <w:noProof/>
                <w:webHidden/>
              </w:rPr>
              <w:instrText xml:space="preserve"> PAGEREF _Toc112760456 \h </w:instrText>
            </w:r>
            <w:r>
              <w:rPr>
                <w:noProof/>
                <w:webHidden/>
              </w:rPr>
            </w:r>
            <w:r>
              <w:rPr>
                <w:noProof/>
                <w:webHidden/>
              </w:rPr>
              <w:fldChar w:fldCharType="separate"/>
            </w:r>
            <w:r>
              <w:rPr>
                <w:noProof/>
                <w:webHidden/>
              </w:rPr>
              <w:t>9</w:t>
            </w:r>
            <w:r>
              <w:rPr>
                <w:noProof/>
                <w:webHidden/>
              </w:rPr>
              <w:fldChar w:fldCharType="end"/>
            </w:r>
          </w:hyperlink>
        </w:p>
        <w:p w14:paraId="24881C0A" w14:textId="747D79CB" w:rsidR="006D45CC" w:rsidRDefault="006D45CC">
          <w:pPr>
            <w:pStyle w:val="20"/>
            <w:tabs>
              <w:tab w:val="right" w:leader="dot" w:pos="9016"/>
            </w:tabs>
            <w:rPr>
              <w:noProof/>
              <w:kern w:val="2"/>
              <w:sz w:val="20"/>
              <w:lang w:val="en-US" w:eastAsia="ko-KR"/>
            </w:rPr>
          </w:pPr>
          <w:hyperlink w:anchor="_Toc112760457" w:history="1">
            <w:r w:rsidRPr="006B588E">
              <w:rPr>
                <w:rStyle w:val="af1"/>
                <w:noProof/>
                <w:lang w:eastAsia="ko-KR"/>
              </w:rPr>
              <w:t>Cases caused by mobile phone usage</w:t>
            </w:r>
            <w:r>
              <w:rPr>
                <w:noProof/>
                <w:webHidden/>
              </w:rPr>
              <w:tab/>
            </w:r>
            <w:r>
              <w:rPr>
                <w:noProof/>
                <w:webHidden/>
              </w:rPr>
              <w:fldChar w:fldCharType="begin"/>
            </w:r>
            <w:r>
              <w:rPr>
                <w:noProof/>
                <w:webHidden/>
              </w:rPr>
              <w:instrText xml:space="preserve"> PAGEREF _Toc112760457 \h </w:instrText>
            </w:r>
            <w:r>
              <w:rPr>
                <w:noProof/>
                <w:webHidden/>
              </w:rPr>
            </w:r>
            <w:r>
              <w:rPr>
                <w:noProof/>
                <w:webHidden/>
              </w:rPr>
              <w:fldChar w:fldCharType="separate"/>
            </w:r>
            <w:r>
              <w:rPr>
                <w:noProof/>
                <w:webHidden/>
              </w:rPr>
              <w:t>10</w:t>
            </w:r>
            <w:r>
              <w:rPr>
                <w:noProof/>
                <w:webHidden/>
              </w:rPr>
              <w:fldChar w:fldCharType="end"/>
            </w:r>
          </w:hyperlink>
        </w:p>
        <w:p w14:paraId="14A87F41" w14:textId="5658759A" w:rsidR="006D45CC" w:rsidRDefault="006D45CC">
          <w:pPr>
            <w:pStyle w:val="20"/>
            <w:tabs>
              <w:tab w:val="right" w:leader="dot" w:pos="9016"/>
            </w:tabs>
            <w:rPr>
              <w:noProof/>
              <w:kern w:val="2"/>
              <w:sz w:val="20"/>
              <w:lang w:val="en-US" w:eastAsia="ko-KR"/>
            </w:rPr>
          </w:pPr>
          <w:hyperlink w:anchor="_Toc112760458" w:history="1">
            <w:r w:rsidRPr="006B588E">
              <w:rPr>
                <w:rStyle w:val="af1"/>
                <w:noProof/>
                <w:lang w:eastAsia="ko-KR"/>
              </w:rPr>
              <w:t>Penalty caused in School Zone</w:t>
            </w:r>
            <w:r>
              <w:rPr>
                <w:noProof/>
                <w:webHidden/>
              </w:rPr>
              <w:tab/>
            </w:r>
            <w:r>
              <w:rPr>
                <w:noProof/>
                <w:webHidden/>
              </w:rPr>
              <w:fldChar w:fldCharType="begin"/>
            </w:r>
            <w:r>
              <w:rPr>
                <w:noProof/>
                <w:webHidden/>
              </w:rPr>
              <w:instrText xml:space="preserve"> PAGEREF _Toc112760458 \h </w:instrText>
            </w:r>
            <w:r>
              <w:rPr>
                <w:noProof/>
                <w:webHidden/>
              </w:rPr>
            </w:r>
            <w:r>
              <w:rPr>
                <w:noProof/>
                <w:webHidden/>
              </w:rPr>
              <w:fldChar w:fldCharType="separate"/>
            </w:r>
            <w:r>
              <w:rPr>
                <w:noProof/>
                <w:webHidden/>
              </w:rPr>
              <w:t>11</w:t>
            </w:r>
            <w:r>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2760436"/>
      <w:r>
        <w:lastRenderedPageBreak/>
        <w:t>System Vision</w:t>
      </w:r>
      <w:bookmarkEnd w:id="0"/>
    </w:p>
    <w:p w14:paraId="2B483CD6" w14:textId="7E0975C6" w:rsidR="00473473" w:rsidRDefault="00473473" w:rsidP="00473473">
      <w:pPr>
        <w:pStyle w:val="2"/>
        <w:numPr>
          <w:ilvl w:val="1"/>
          <w:numId w:val="2"/>
        </w:numPr>
      </w:pPr>
      <w:bookmarkStart w:id="1" w:name="_Toc112760437"/>
      <w:r>
        <w:t>Problem Background</w:t>
      </w:r>
      <w:bookmarkEnd w:id="1"/>
    </w:p>
    <w:p w14:paraId="519CB3FD" w14:textId="6D53F649" w:rsidR="00662952" w:rsidRPr="00662952" w:rsidRDefault="00D52D16" w:rsidP="00D52D16">
      <w:pPr>
        <w:ind w:left="284"/>
      </w:pPr>
      <w: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 (1) That's why our team is going to do it on a trial basis with data from NSW.</w:t>
      </w:r>
      <w:r>
        <w:t xml:space="preserve"> </w:t>
      </w:r>
      <w:r>
        <w:t>In this program, you can specify a specific time period and view the penalty history that occurred during that time period.</w:t>
      </w:r>
      <w:r>
        <w:t xml:space="preserve"> </w:t>
      </w:r>
      <w:r>
        <w:t xml:space="preserve">In order to make it easier for users to recognize visual information, we will convert the information into a graph and easily deliver it to users. There are four main pages in this </w:t>
      </w:r>
      <w:r>
        <w:t>program. “Main</w:t>
      </w:r>
      <w:r>
        <w:t xml:space="preserve"> page", "Distribution of Cases in each offence code" ,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2"/>
        <w:numPr>
          <w:ilvl w:val="1"/>
          <w:numId w:val="2"/>
        </w:numPr>
      </w:pPr>
      <w:bookmarkStart w:id="2" w:name="_Toc112760438"/>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112760439"/>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112760440"/>
      <w:r>
        <w:lastRenderedPageBreak/>
        <w:t>Requirements</w:t>
      </w:r>
      <w:bookmarkEnd w:id="4"/>
    </w:p>
    <w:p w14:paraId="298063C5" w14:textId="30F244E6" w:rsidR="00662952" w:rsidRDefault="00662952" w:rsidP="00662952">
      <w:pPr>
        <w:pStyle w:val="2"/>
        <w:numPr>
          <w:ilvl w:val="1"/>
          <w:numId w:val="2"/>
        </w:numPr>
      </w:pPr>
      <w:bookmarkStart w:id="5" w:name="_Toc112760441"/>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bookmarkStart w:id="6" w:name="_Toc112760442"/>
      <w:r>
        <w:t xml:space="preserve">Software </w:t>
      </w:r>
      <w:r w:rsidR="00A97E28">
        <w:t>Requirements</w:t>
      </w:r>
      <w:bookmarkEnd w:id="6"/>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2"/>
        <w:numPr>
          <w:ilvl w:val="1"/>
          <w:numId w:val="2"/>
        </w:numPr>
      </w:pPr>
      <w:bookmarkStart w:id="9" w:name="_Toc112760445"/>
      <w:r>
        <w:t>Software Design</w:t>
      </w:r>
      <w:bookmarkEnd w:id="9"/>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bookmarkStart w:id="10" w:name="_Toc112760446"/>
      <w:r>
        <w:t>System Components</w:t>
      </w:r>
      <w:bookmarkEnd w:id="10"/>
    </w:p>
    <w:p w14:paraId="05FA9DAC" w14:textId="77777777" w:rsidR="00AE0DC1" w:rsidRDefault="00AE0DC1" w:rsidP="00AE0DC1">
      <w:pPr>
        <w:pStyle w:val="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1"/>
        <w:rPr>
          <w:lang w:eastAsia="ko-KR"/>
        </w:rPr>
      </w:pPr>
      <w:r>
        <w:rPr>
          <w:rFonts w:hint="eastAsia"/>
          <w:lang w:eastAsia="ko-KR"/>
        </w:rPr>
        <w:t>R</w:t>
      </w:r>
      <w:r>
        <w:rPr>
          <w:lang w:eastAsia="ko-KR"/>
        </w:rPr>
        <w:t>eference</w:t>
      </w:r>
    </w:p>
    <w:p w14:paraId="03D36629" w14:textId="2FAF5395" w:rsidR="005A5F02" w:rsidRPr="005A5F02" w:rsidRDefault="005A5F02" w:rsidP="005A5F02">
      <w:pPr>
        <w:pStyle w:val="af0"/>
        <w:numPr>
          <w:ilvl w:val="0"/>
          <w:numId w:val="8"/>
        </w:numPr>
        <w:rPr>
          <w:rFonts w:eastAsia="맑은 고딕" w:hint="eastAsia"/>
          <w:lang w:eastAsia="ko-KR"/>
        </w:rPr>
      </w:pPr>
      <w:r w:rsidRPr="005A5F02">
        <w:rPr>
          <w:rFonts w:eastAsia="맑은 고딕"/>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D262" w14:textId="77777777" w:rsidR="004C2730" w:rsidRDefault="004C2730" w:rsidP="00916502">
      <w:pPr>
        <w:spacing w:after="0" w:line="240" w:lineRule="auto"/>
      </w:pPr>
      <w:r>
        <w:separator/>
      </w:r>
    </w:p>
  </w:endnote>
  <w:endnote w:type="continuationSeparator" w:id="0">
    <w:p w14:paraId="3C41A7DE" w14:textId="77777777" w:rsidR="004C2730" w:rsidRDefault="004C2730"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0FAE" w14:textId="77777777" w:rsidR="004C2730" w:rsidRDefault="004C2730" w:rsidP="00916502">
      <w:pPr>
        <w:spacing w:after="0" w:line="240" w:lineRule="auto"/>
      </w:pPr>
      <w:r>
        <w:separator/>
      </w:r>
    </w:p>
  </w:footnote>
  <w:footnote w:type="continuationSeparator" w:id="0">
    <w:p w14:paraId="0E4943F4" w14:textId="77777777" w:rsidR="004C2730" w:rsidRDefault="004C2730"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F7798"/>
    <w:rsid w:val="00174601"/>
    <w:rsid w:val="001936AF"/>
    <w:rsid w:val="001D051F"/>
    <w:rsid w:val="001E37E1"/>
    <w:rsid w:val="00210900"/>
    <w:rsid w:val="0028739D"/>
    <w:rsid w:val="002B2EB5"/>
    <w:rsid w:val="002C1830"/>
    <w:rsid w:val="002D1E89"/>
    <w:rsid w:val="002D5A59"/>
    <w:rsid w:val="002E1391"/>
    <w:rsid w:val="003039C0"/>
    <w:rsid w:val="00335E54"/>
    <w:rsid w:val="00336952"/>
    <w:rsid w:val="00362E24"/>
    <w:rsid w:val="003B63F4"/>
    <w:rsid w:val="00446840"/>
    <w:rsid w:val="004628B1"/>
    <w:rsid w:val="00473473"/>
    <w:rsid w:val="00485431"/>
    <w:rsid w:val="00491B91"/>
    <w:rsid w:val="004C2730"/>
    <w:rsid w:val="004D1BA2"/>
    <w:rsid w:val="004D40CA"/>
    <w:rsid w:val="004E1579"/>
    <w:rsid w:val="004E2012"/>
    <w:rsid w:val="00547A3F"/>
    <w:rsid w:val="00570F68"/>
    <w:rsid w:val="005A5F02"/>
    <w:rsid w:val="00662952"/>
    <w:rsid w:val="006D45CC"/>
    <w:rsid w:val="00745E13"/>
    <w:rsid w:val="00790E9B"/>
    <w:rsid w:val="008304A0"/>
    <w:rsid w:val="00836420"/>
    <w:rsid w:val="0085046B"/>
    <w:rsid w:val="00886B8A"/>
    <w:rsid w:val="008A07CD"/>
    <w:rsid w:val="008A4AD6"/>
    <w:rsid w:val="008E039C"/>
    <w:rsid w:val="00916502"/>
    <w:rsid w:val="00926876"/>
    <w:rsid w:val="00926CFD"/>
    <w:rsid w:val="009442AB"/>
    <w:rsid w:val="0096206E"/>
    <w:rsid w:val="009869B7"/>
    <w:rsid w:val="009A724D"/>
    <w:rsid w:val="009F5F26"/>
    <w:rsid w:val="00A97E28"/>
    <w:rsid w:val="00AB5985"/>
    <w:rsid w:val="00AE0DC1"/>
    <w:rsid w:val="00AE3E9C"/>
    <w:rsid w:val="00B8734C"/>
    <w:rsid w:val="00C439A2"/>
    <w:rsid w:val="00C72CFF"/>
    <w:rsid w:val="00CA3500"/>
    <w:rsid w:val="00D24009"/>
    <w:rsid w:val="00D37F41"/>
    <w:rsid w:val="00D52D16"/>
    <w:rsid w:val="00DB3B80"/>
    <w:rsid w:val="00E37749"/>
    <w:rsid w:val="00E40C21"/>
    <w:rsid w:val="00EA682D"/>
    <w:rsid w:val="00EC6476"/>
    <w:rsid w:val="00ED6EA8"/>
    <w:rsid w:val="00EF2483"/>
    <w:rsid w:val="00F44641"/>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11</Pages>
  <Words>1802</Words>
  <Characters>10274</Characters>
  <Application>Microsoft Office Word</Application>
  <DocSecurity>0</DocSecurity>
  <Lines>85</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54</cp:revision>
  <dcterms:created xsi:type="dcterms:W3CDTF">2017-07-21T00:22:00Z</dcterms:created>
  <dcterms:modified xsi:type="dcterms:W3CDTF">2022-08-30T05:02:00Z</dcterms:modified>
</cp:coreProperties>
</file>