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0" w:after="60"/>
        <w:jc w:val="center"/>
      </w:pPr>
      <w:r>
        <w:drawing>
          <wp:inline distT="0" distB="0" distL="0" distR="0">
            <wp:extent cx="937260" cy="937260"/>
            <wp:effectExtent l="0" t="0" r="7620" b="7620"/>
            <wp:docPr id="1" name="图片 1" descr="9a4b6327faa4f10da74118e736946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9a4b6327faa4f10da74118e7369469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937260" cy="937260"/>
                    </a:xfrm>
                    <a:prstGeom prst="rect">
                      <a:avLst/>
                    </a:prstGeom>
                    <a:noFill/>
                    <a:ln>
                      <a:noFill/>
                    </a:ln>
                  </pic:spPr>
                </pic:pic>
              </a:graphicData>
            </a:graphic>
          </wp:inline>
        </w:drawing>
      </w:r>
    </w:p>
    <w:p>
      <w:pPr>
        <w:spacing w:before="60" w:after="60" w:line="400" w:lineRule="exact"/>
        <w:ind w:left="210"/>
        <w:jc w:val="center"/>
        <w:rPr>
          <w:sz w:val="36"/>
          <w:szCs w:val="36"/>
        </w:rPr>
      </w:pPr>
    </w:p>
    <w:p>
      <w:pPr>
        <w:adjustRightInd w:val="0"/>
        <w:snapToGrid w:val="0"/>
        <w:spacing w:line="360" w:lineRule="auto"/>
        <w:jc w:val="center"/>
        <w:rPr>
          <w:rFonts w:hint="eastAsia" w:ascii="黑体" w:hAnsi="黑体" w:eastAsia="黑体" w:cs="Times New Roman"/>
          <w:sz w:val="36"/>
          <w:szCs w:val="36"/>
        </w:rPr>
      </w:pPr>
      <w:r>
        <w:rPr>
          <w:rFonts w:hint="eastAsia" w:ascii="黑体" w:hAnsi="黑体" w:eastAsia="黑体" w:cs="Times New Roman"/>
          <w:sz w:val="36"/>
          <w:szCs w:val="36"/>
        </w:rPr>
        <w:t>毕  业  论  文</w:t>
      </w:r>
    </w:p>
    <w:p>
      <w:pPr>
        <w:adjustRightInd w:val="0"/>
        <w:snapToGrid w:val="0"/>
        <w:spacing w:line="360" w:lineRule="auto"/>
        <w:jc w:val="center"/>
        <w:rPr>
          <w:rFonts w:hint="eastAsia" w:ascii="黑体" w:hAnsi="黑体" w:eastAsia="黑体" w:cs="Times New Roman"/>
          <w:sz w:val="36"/>
          <w:szCs w:val="36"/>
        </w:rPr>
      </w:pPr>
    </w:p>
    <w:tbl>
      <w:tblPr>
        <w:tblStyle w:val="11"/>
        <w:tblW w:w="9067" w:type="dxa"/>
        <w:jc w:val="center"/>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838"/>
        <w:gridCol w:w="7229"/>
      </w:tblGrid>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838" w:type="dxa"/>
            <w:tcBorders>
              <w:top w:val="nil"/>
              <w:bottom w:val="nil"/>
            </w:tcBorders>
            <w:vAlign w:val="center"/>
          </w:tcPr>
          <w:p>
            <w:pPr>
              <w:jc w:val="right"/>
              <w:rPr>
                <w:b/>
                <w:sz w:val="36"/>
              </w:rPr>
            </w:pPr>
            <w:r>
              <w:rPr>
                <w:b/>
                <w:sz w:val="36"/>
              </w:rPr>
              <w:t>题</w:t>
            </w:r>
            <w:r>
              <w:rPr>
                <w:rFonts w:hint="eastAsia"/>
                <w:b/>
                <w:sz w:val="36"/>
              </w:rPr>
              <w:t xml:space="preserve"> </w:t>
            </w:r>
            <w:r>
              <w:rPr>
                <w:b/>
                <w:sz w:val="36"/>
              </w:rPr>
              <w:t xml:space="preserve"> 目：</w:t>
            </w:r>
          </w:p>
        </w:tc>
        <w:tc>
          <w:tcPr>
            <w:tcW w:w="7229" w:type="dxa"/>
            <w:vAlign w:val="bottom"/>
          </w:tcPr>
          <w:p>
            <w:pPr>
              <w:jc w:val="center"/>
            </w:pPr>
            <w:r>
              <w:rPr>
                <w:rFonts w:hint="eastAsia" w:ascii="黑体" w:hAnsi="黑体" w:eastAsia="黑体" w:cs="黑体"/>
                <w:sz w:val="28"/>
                <w:szCs w:val="28"/>
              </w:rPr>
              <w:t>基于SpringBoot的爱乐在线音乐共享系统的设计与实现</w:t>
            </w:r>
          </w:p>
        </w:tc>
      </w:tr>
    </w:tbl>
    <w:p>
      <w:pPr>
        <w:keepNext w:val="0"/>
        <w:keepLines w:val="0"/>
        <w:pageBreakBefore w:val="0"/>
        <w:widowControl w:val="0"/>
        <w:kinsoku/>
        <w:wordWrap/>
        <w:overflowPunct/>
        <w:topLinePunct w:val="0"/>
        <w:autoSpaceDE/>
        <w:autoSpaceDN/>
        <w:bidi w:val="0"/>
        <w:adjustRightInd/>
        <w:snapToGrid/>
        <w:spacing w:before="60" w:after="60" w:line="240" w:lineRule="atLeast"/>
        <w:textAlignment w:val="auto"/>
        <w:rPr>
          <w:b/>
          <w:sz w:val="32"/>
        </w:rPr>
      </w:pPr>
    </w:p>
    <w:tbl>
      <w:tblPr>
        <w:tblStyle w:val="11"/>
        <w:tblpPr w:leftFromText="180" w:rightFromText="180" w:vertAnchor="text" w:horzAnchor="margin" w:tblpXSpec="center" w:tblpY="190"/>
        <w:tblW w:w="0" w:type="auto"/>
        <w:jc w:val="center"/>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2039"/>
        <w:gridCol w:w="3940"/>
      </w:tblGrid>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9" w:hRule="atLeast"/>
          <w:jc w:val="center"/>
        </w:trPr>
        <w:tc>
          <w:tcPr>
            <w:tcW w:w="2039" w:type="dxa"/>
            <w:tcBorders>
              <w:top w:val="nil"/>
              <w:bottom w:val="nil"/>
            </w:tcBorders>
            <w:vAlign w:val="center"/>
          </w:tcPr>
          <w:p>
            <w:pPr>
              <w:spacing w:before="60" w:after="60" w:line="360" w:lineRule="auto"/>
              <w:jc w:val="center"/>
              <w:rPr>
                <w:b/>
                <w:sz w:val="28"/>
                <w:szCs w:val="28"/>
                <w:u w:val="single"/>
              </w:rPr>
            </w:pPr>
            <w:r>
              <w:rPr>
                <w:rFonts w:hint="eastAsia"/>
                <w:b/>
                <w:sz w:val="28"/>
                <w:szCs w:val="28"/>
              </w:rPr>
              <w:t>系    部：</w:t>
            </w:r>
          </w:p>
        </w:tc>
        <w:tc>
          <w:tcPr>
            <w:tcW w:w="3940" w:type="dxa"/>
            <w:vAlign w:val="center"/>
          </w:tcPr>
          <w:p>
            <w:pPr>
              <w:spacing w:before="60" w:after="60" w:line="360" w:lineRule="auto"/>
              <w:jc w:val="center"/>
              <w:rPr>
                <w:rFonts w:ascii="宋体" w:hAnsi="宋体" w:eastAsia="宋体"/>
                <w:sz w:val="28"/>
                <w:szCs w:val="28"/>
              </w:rPr>
            </w:pPr>
            <w:r>
              <w:fldChar w:fldCharType="begin"/>
            </w:r>
            <w:r>
              <w:instrText xml:space="preserve"> HYPERLINK "http://cs.imnu.edu.cn/info/1009/1394.htm" </w:instrText>
            </w:r>
            <w:r>
              <w:fldChar w:fldCharType="separate"/>
            </w:r>
            <w:r>
              <w:rPr>
                <w:rFonts w:ascii="宋体" w:hAnsi="宋体" w:eastAsia="宋体"/>
                <w:sz w:val="28"/>
                <w:szCs w:val="28"/>
              </w:rPr>
              <w:t>数据科学与人工智能系</w:t>
            </w:r>
            <w:r>
              <w:rPr>
                <w:rFonts w:ascii="宋体" w:hAnsi="宋体" w:eastAsia="宋体"/>
                <w:sz w:val="28"/>
                <w:szCs w:val="28"/>
              </w:rPr>
              <w:fldChar w:fldCharType="end"/>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49" w:hRule="atLeast"/>
          <w:jc w:val="center"/>
        </w:trPr>
        <w:tc>
          <w:tcPr>
            <w:tcW w:w="2039" w:type="dxa"/>
            <w:tcBorders>
              <w:top w:val="nil"/>
              <w:bottom w:val="nil"/>
            </w:tcBorders>
            <w:vAlign w:val="center"/>
          </w:tcPr>
          <w:p>
            <w:pPr>
              <w:spacing w:before="60" w:after="60" w:line="360" w:lineRule="auto"/>
              <w:ind w:right="-9"/>
              <w:jc w:val="center"/>
              <w:rPr>
                <w:b/>
                <w:sz w:val="28"/>
                <w:szCs w:val="28"/>
                <w:u w:val="single"/>
              </w:rPr>
            </w:pPr>
            <w:r>
              <w:rPr>
                <w:b/>
                <w:sz w:val="28"/>
                <w:szCs w:val="28"/>
              </w:rPr>
              <w:t>专    业</w:t>
            </w:r>
            <w:r>
              <w:rPr>
                <w:rFonts w:hint="eastAsia"/>
                <w:b/>
                <w:sz w:val="28"/>
                <w:szCs w:val="28"/>
              </w:rPr>
              <w:t>：</w:t>
            </w:r>
          </w:p>
        </w:tc>
        <w:tc>
          <w:tcPr>
            <w:tcW w:w="3940" w:type="dxa"/>
            <w:vAlign w:val="center"/>
          </w:tcPr>
          <w:p>
            <w:pPr>
              <w:spacing w:before="60" w:after="60" w:line="360" w:lineRule="auto"/>
              <w:jc w:val="center"/>
              <w:rPr>
                <w:rFonts w:ascii="宋体" w:hAnsi="宋体" w:eastAsia="宋体"/>
                <w:sz w:val="28"/>
                <w:szCs w:val="28"/>
              </w:rPr>
            </w:pPr>
            <w:r>
              <w:rPr>
                <w:rFonts w:hint="eastAsia" w:ascii="宋体" w:hAnsi="宋体" w:eastAsia="宋体"/>
                <w:sz w:val="28"/>
                <w:szCs w:val="28"/>
              </w:rPr>
              <w:t>计算机科学与技术（网络编程）</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49" w:hRule="atLeast"/>
          <w:jc w:val="center"/>
        </w:trPr>
        <w:tc>
          <w:tcPr>
            <w:tcW w:w="2039" w:type="dxa"/>
            <w:tcBorders>
              <w:top w:val="nil"/>
              <w:bottom w:val="nil"/>
            </w:tcBorders>
            <w:vAlign w:val="center"/>
          </w:tcPr>
          <w:p>
            <w:pPr>
              <w:spacing w:before="60" w:after="60" w:line="360" w:lineRule="auto"/>
              <w:jc w:val="center"/>
              <w:rPr>
                <w:b/>
                <w:sz w:val="28"/>
                <w:szCs w:val="28"/>
                <w:u w:val="single"/>
              </w:rPr>
            </w:pPr>
            <w:r>
              <w:rPr>
                <w:b/>
                <w:sz w:val="28"/>
                <w:szCs w:val="28"/>
              </w:rPr>
              <w:t>学    生</w:t>
            </w:r>
            <w:r>
              <w:rPr>
                <w:rFonts w:hint="eastAsia"/>
                <w:b/>
                <w:sz w:val="28"/>
                <w:szCs w:val="28"/>
              </w:rPr>
              <w:t>：</w:t>
            </w:r>
          </w:p>
        </w:tc>
        <w:tc>
          <w:tcPr>
            <w:tcW w:w="3940" w:type="dxa"/>
            <w:vAlign w:val="center"/>
          </w:tcPr>
          <w:p>
            <w:pPr>
              <w:spacing w:before="60" w:after="60" w:line="360" w:lineRule="auto"/>
              <w:jc w:val="center"/>
              <w:rPr>
                <w:rFonts w:ascii="Microsoft New Tai Lue" w:hAnsi="Microsoft New Tai Lue" w:eastAsia="宋体"/>
                <w:sz w:val="28"/>
                <w:szCs w:val="28"/>
              </w:rPr>
            </w:pPr>
            <w:r>
              <w:rPr>
                <w:rFonts w:ascii="Microsoft New Tai Lue" w:hAnsi="Microsoft New Tai Lue" w:eastAsia="宋体"/>
                <w:sz w:val="28"/>
                <w:szCs w:val="28"/>
              </w:rPr>
              <w:t>杨硕</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49" w:hRule="atLeast"/>
          <w:jc w:val="center"/>
        </w:trPr>
        <w:tc>
          <w:tcPr>
            <w:tcW w:w="2039" w:type="dxa"/>
            <w:tcBorders>
              <w:top w:val="nil"/>
              <w:bottom w:val="nil"/>
            </w:tcBorders>
            <w:vAlign w:val="center"/>
          </w:tcPr>
          <w:p>
            <w:pPr>
              <w:spacing w:before="60" w:after="60" w:line="360" w:lineRule="auto"/>
              <w:ind w:right="-9"/>
              <w:jc w:val="center"/>
              <w:rPr>
                <w:b/>
                <w:sz w:val="28"/>
                <w:szCs w:val="28"/>
                <w:u w:val="single"/>
              </w:rPr>
            </w:pPr>
            <w:r>
              <w:rPr>
                <w:b/>
                <w:sz w:val="28"/>
                <w:szCs w:val="28"/>
              </w:rPr>
              <w:t>学    号</w:t>
            </w:r>
            <w:r>
              <w:rPr>
                <w:rFonts w:hint="eastAsia"/>
                <w:b/>
                <w:sz w:val="28"/>
                <w:szCs w:val="28"/>
              </w:rPr>
              <w:t>：</w:t>
            </w:r>
          </w:p>
        </w:tc>
        <w:tc>
          <w:tcPr>
            <w:tcW w:w="3940" w:type="dxa"/>
            <w:vAlign w:val="center"/>
          </w:tcPr>
          <w:p>
            <w:pPr>
              <w:spacing w:before="60" w:after="60" w:line="360" w:lineRule="auto"/>
              <w:jc w:val="center"/>
              <w:rPr>
                <w:rFonts w:ascii="宋体" w:hAnsi="宋体" w:eastAsia="宋体"/>
                <w:sz w:val="28"/>
                <w:szCs w:val="28"/>
              </w:rPr>
            </w:pPr>
            <w:r>
              <w:rPr>
                <w:rFonts w:hint="eastAsia" w:ascii="宋体" w:hAnsi="宋体" w:eastAsia="宋体"/>
                <w:sz w:val="28"/>
                <w:szCs w:val="28"/>
              </w:rPr>
              <w:t>20161104615</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49" w:hRule="atLeast"/>
          <w:jc w:val="center"/>
        </w:trPr>
        <w:tc>
          <w:tcPr>
            <w:tcW w:w="2039" w:type="dxa"/>
            <w:tcBorders>
              <w:top w:val="nil"/>
              <w:bottom w:val="nil"/>
            </w:tcBorders>
            <w:vAlign w:val="center"/>
          </w:tcPr>
          <w:p>
            <w:pPr>
              <w:spacing w:before="60" w:after="60" w:line="360" w:lineRule="auto"/>
              <w:jc w:val="center"/>
              <w:rPr>
                <w:b/>
                <w:sz w:val="28"/>
                <w:szCs w:val="28"/>
                <w:u w:val="single"/>
              </w:rPr>
            </w:pPr>
            <w:r>
              <w:rPr>
                <w:b/>
                <w:sz w:val="28"/>
                <w:szCs w:val="28"/>
              </w:rPr>
              <w:t>指导教师</w:t>
            </w:r>
            <w:r>
              <w:rPr>
                <w:rFonts w:hint="eastAsia"/>
                <w:b/>
                <w:sz w:val="28"/>
                <w:szCs w:val="28"/>
              </w:rPr>
              <w:t>：</w:t>
            </w:r>
          </w:p>
        </w:tc>
        <w:tc>
          <w:tcPr>
            <w:tcW w:w="3940" w:type="dxa"/>
            <w:vAlign w:val="center"/>
          </w:tcPr>
          <w:p>
            <w:pPr>
              <w:spacing w:before="60" w:after="60" w:line="360" w:lineRule="auto"/>
              <w:jc w:val="center"/>
              <w:rPr>
                <w:rFonts w:ascii="宋体" w:hAnsi="宋体" w:eastAsia="宋体"/>
                <w:sz w:val="28"/>
                <w:szCs w:val="28"/>
              </w:rPr>
            </w:pPr>
            <w:r>
              <w:rPr>
                <w:rFonts w:hint="eastAsia" w:ascii="宋体" w:hAnsi="宋体" w:eastAsia="宋体"/>
                <w:sz w:val="28"/>
                <w:szCs w:val="28"/>
              </w:rPr>
              <w:t>张树钧</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59" w:hRule="atLeast"/>
          <w:jc w:val="center"/>
        </w:trPr>
        <w:tc>
          <w:tcPr>
            <w:tcW w:w="2039" w:type="dxa"/>
            <w:tcBorders>
              <w:top w:val="nil"/>
              <w:bottom w:val="nil"/>
            </w:tcBorders>
            <w:vAlign w:val="center"/>
          </w:tcPr>
          <w:p>
            <w:pPr>
              <w:spacing w:before="60" w:after="60" w:line="360" w:lineRule="auto"/>
              <w:jc w:val="center"/>
              <w:rPr>
                <w:b/>
                <w:sz w:val="28"/>
                <w:szCs w:val="28"/>
                <w:u w:val="single"/>
              </w:rPr>
            </w:pPr>
            <w:r>
              <w:rPr>
                <w:b/>
                <w:sz w:val="28"/>
                <w:szCs w:val="28"/>
              </w:rPr>
              <w:t>日    期</w:t>
            </w:r>
            <w:r>
              <w:rPr>
                <w:rFonts w:hint="eastAsia"/>
                <w:b/>
                <w:sz w:val="28"/>
                <w:szCs w:val="28"/>
              </w:rPr>
              <w:t>：</w:t>
            </w:r>
          </w:p>
        </w:tc>
        <w:tc>
          <w:tcPr>
            <w:tcW w:w="3940" w:type="dxa"/>
            <w:vAlign w:val="center"/>
          </w:tcPr>
          <w:p>
            <w:pPr>
              <w:spacing w:before="60" w:after="60" w:line="360" w:lineRule="auto"/>
              <w:jc w:val="center"/>
              <w:rPr>
                <w:rFonts w:ascii="宋体" w:hAnsi="宋体" w:eastAsia="宋体"/>
                <w:sz w:val="28"/>
                <w:szCs w:val="28"/>
              </w:rPr>
            </w:pPr>
            <w:r>
              <w:rPr>
                <w:rFonts w:hint="eastAsia" w:ascii="宋体" w:hAnsi="宋体" w:eastAsia="宋体"/>
                <w:sz w:val="28"/>
                <w:szCs w:val="28"/>
              </w:rPr>
              <w:t>20</w:t>
            </w:r>
            <w:r>
              <w:rPr>
                <w:rFonts w:hint="eastAsia" w:ascii="宋体" w:hAnsi="宋体" w:eastAsia="宋体"/>
                <w:sz w:val="28"/>
                <w:szCs w:val="28"/>
                <w:lang w:val="en-US" w:eastAsia="zh-CN"/>
              </w:rPr>
              <w:t>20</w:t>
            </w:r>
            <w:r>
              <w:rPr>
                <w:rFonts w:hint="eastAsia" w:ascii="宋体" w:hAnsi="宋体" w:eastAsia="宋体"/>
                <w:sz w:val="28"/>
                <w:szCs w:val="28"/>
              </w:rPr>
              <w:t>年</w:t>
            </w:r>
            <w:r>
              <w:rPr>
                <w:rFonts w:hint="eastAsia" w:ascii="宋体" w:hAnsi="宋体" w:eastAsia="宋体"/>
                <w:sz w:val="28"/>
                <w:szCs w:val="28"/>
                <w:lang w:val="en-US" w:eastAsia="zh-CN"/>
              </w:rPr>
              <w:t>2</w:t>
            </w:r>
            <w:r>
              <w:rPr>
                <w:rFonts w:hint="eastAsia" w:ascii="宋体" w:hAnsi="宋体" w:eastAsia="宋体"/>
                <w:sz w:val="28"/>
                <w:szCs w:val="28"/>
              </w:rPr>
              <w:t>月</w:t>
            </w:r>
            <w:r>
              <w:rPr>
                <w:rFonts w:hint="eastAsia" w:ascii="宋体" w:hAnsi="宋体" w:eastAsia="宋体"/>
                <w:sz w:val="28"/>
                <w:szCs w:val="28"/>
                <w:lang w:val="en-US" w:eastAsia="zh-CN"/>
              </w:rPr>
              <w:t>20</w:t>
            </w:r>
            <w:r>
              <w:rPr>
                <w:rFonts w:hint="eastAsia" w:ascii="宋体" w:hAnsi="宋体" w:eastAsia="宋体"/>
                <w:sz w:val="28"/>
                <w:szCs w:val="28"/>
              </w:rPr>
              <w:t>日</w:t>
            </w:r>
          </w:p>
        </w:tc>
      </w:tr>
    </w:tbl>
    <w:p>
      <w:pPr>
        <w:numPr>
          <w:ilvl w:val="0"/>
          <w:numId w:val="0"/>
        </w:numPr>
        <w:rPr>
          <w:rFonts w:hint="default"/>
          <w:lang w:val="en-US" w:eastAsia="zh-CN"/>
        </w:rPr>
        <w:sectPr>
          <w:headerReference r:id="rId3" w:type="default"/>
          <w:pgSz w:w="11906" w:h="16838"/>
          <w:pgMar w:top="1440" w:right="1800" w:bottom="1440" w:left="1800" w:header="851" w:footer="992" w:gutter="0"/>
          <w:pgNumType w:fmt="decimal"/>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pPr>
      <w:r>
        <w:rPr>
          <w:rFonts w:hint="eastAsia" w:ascii="黑体" w:hAnsi="黑体" w:eastAsia="黑体" w:cs="黑体"/>
          <w:sz w:val="36"/>
          <w:szCs w:val="36"/>
        </w:rPr>
        <w:t>目</w:t>
      </w:r>
      <w:r>
        <w:rPr>
          <w:rFonts w:hint="eastAsia" w:ascii="黑体" w:hAnsi="黑体" w:eastAsia="黑体" w:cs="黑体"/>
          <w:sz w:val="36"/>
          <w:szCs w:val="36"/>
          <w:lang w:val="en-US" w:eastAsia="zh-CN"/>
        </w:rPr>
        <w:t xml:space="preserve">  </w:t>
      </w:r>
      <w:r>
        <w:rPr>
          <w:rFonts w:hint="eastAsia" w:ascii="黑体" w:hAnsi="黑体" w:eastAsia="黑体" w:cs="黑体"/>
          <w:sz w:val="36"/>
          <w:szCs w:val="36"/>
        </w:rPr>
        <w:t>录</w:t>
      </w:r>
    </w:p>
    <w:sdt>
      <w:sdtPr>
        <w:rPr>
          <w:rFonts w:ascii="宋体" w:hAnsi="宋体" w:eastAsia="宋体" w:cstheme="minorBidi"/>
          <w:kern w:val="2"/>
          <w:sz w:val="21"/>
          <w:szCs w:val="24"/>
          <w:lang w:val="en-US" w:eastAsia="zh-CN" w:bidi="ar-SA"/>
        </w:rPr>
        <w:id w:val="147459109"/>
        <w15:color w:val="DBDBDB"/>
        <w:docPartObj>
          <w:docPartGallery w:val="Table of Contents"/>
          <w:docPartUnique/>
        </w:docPartObj>
      </w:sdtPr>
      <w:sdtEndPr>
        <w:rPr>
          <w:rFonts w:ascii="宋体" w:hAnsi="宋体" w:eastAsia="宋体" w:cstheme="minorBidi"/>
          <w:b/>
          <w:kern w:val="2"/>
          <w:sz w:val="21"/>
          <w:szCs w:val="24"/>
          <w:lang w:val="en-US" w:eastAsia="zh-CN" w:bidi="ar-SA"/>
        </w:rPr>
      </w:sdtEndPr>
      <w:sdtContent>
        <w:p>
          <w:pPr>
            <w:keepNext w:val="0"/>
            <w:keepLines w:val="0"/>
            <w:pageBreakBefore w:val="0"/>
            <w:widowControl w:val="0"/>
            <w:tabs>
              <w:tab w:val="left" w:pos="2162"/>
            </w:tabs>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pPr>
          <w:bookmarkStart w:id="852" w:name="_GoBack"/>
          <w:bookmarkEnd w:id="852"/>
          <w:r>
            <w:rPr>
              <w:rFonts w:hint="eastAsia" w:ascii="宋体" w:hAnsi="宋体" w:eastAsia="宋体" w:cstheme="minorBidi"/>
              <w:kern w:val="2"/>
              <w:sz w:val="21"/>
              <w:szCs w:val="24"/>
              <w:lang w:val="en-US" w:eastAsia="zh-CN" w:bidi="ar-SA"/>
            </w:rPr>
            <w:tab/>
          </w:r>
          <w:r>
            <w:fldChar w:fldCharType="begin"/>
          </w:r>
          <w:r>
            <w:instrText xml:space="preserve">TOC \o "1-2" \h \u </w:instrText>
          </w:r>
          <w:r>
            <w:fldChar w:fldCharType="separate"/>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_Toc28186 </w:instrText>
          </w:r>
          <w:r>
            <w:fldChar w:fldCharType="separate"/>
          </w:r>
          <w:r>
            <w:rPr>
              <w:rFonts w:hint="eastAsia" w:ascii="楷体" w:hAnsi="楷体" w:eastAsia="楷体" w:cs="Times New Roman"/>
              <w:szCs w:val="21"/>
              <w:lang w:val="en-US" w:eastAsia="zh-CN"/>
            </w:rPr>
            <w:t>一、</w:t>
          </w:r>
          <w:r>
            <w:rPr>
              <w:rFonts w:hint="eastAsia" w:ascii="宋体" w:hAnsi="宋体" w:eastAsia="宋体" w:cs="宋体"/>
              <w:kern w:val="2"/>
              <w:sz w:val="21"/>
              <w:szCs w:val="24"/>
              <w:lang w:val="en-US" w:eastAsia="zh-CN" w:bidi="ar-SA"/>
            </w:rPr>
            <w:t>绪论</w:t>
          </w:r>
          <w:r>
            <w:tab/>
          </w:r>
          <w:r>
            <w:fldChar w:fldCharType="begin"/>
          </w:r>
          <w:r>
            <w:instrText xml:space="preserve"> PAGEREF _Toc28186 </w:instrText>
          </w:r>
          <w:r>
            <w:fldChar w:fldCharType="separate"/>
          </w:r>
          <w:r>
            <w:t>1</w:t>
          </w:r>
          <w:r>
            <w:fldChar w:fldCharType="end"/>
          </w:r>
          <w: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_Toc13522 </w:instrText>
          </w:r>
          <w:r>
            <w:fldChar w:fldCharType="separate"/>
          </w:r>
          <w:r>
            <w:rPr>
              <w:rFonts w:hint="eastAsia" w:ascii="宋体" w:hAnsi="宋体" w:eastAsia="宋体" w:cs="宋体"/>
              <w:szCs w:val="24"/>
              <w:lang w:val="en-US" w:eastAsia="zh-CN"/>
            </w:rPr>
            <w:t>1.1 SpringBoot简介</w:t>
          </w:r>
          <w:r>
            <w:tab/>
          </w:r>
          <w:r>
            <w:fldChar w:fldCharType="begin"/>
          </w:r>
          <w:r>
            <w:instrText xml:space="preserve"> PAGEREF _Toc13522 </w:instrText>
          </w:r>
          <w:r>
            <w:fldChar w:fldCharType="separate"/>
          </w:r>
          <w:r>
            <w:t>1</w:t>
          </w:r>
          <w:r>
            <w:fldChar w:fldCharType="end"/>
          </w:r>
          <w: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_Toc26129 </w:instrText>
          </w:r>
          <w:r>
            <w:fldChar w:fldCharType="separate"/>
          </w:r>
          <w:r>
            <w:rPr>
              <w:rFonts w:hint="eastAsia" w:ascii="宋体" w:hAnsi="宋体" w:eastAsia="宋体" w:cs="宋体"/>
              <w:szCs w:val="24"/>
              <w:lang w:val="en-US" w:eastAsia="zh-CN"/>
            </w:rPr>
            <w:t>1.2 项目简介</w:t>
          </w:r>
          <w:r>
            <w:tab/>
          </w:r>
          <w:r>
            <w:fldChar w:fldCharType="begin"/>
          </w:r>
          <w:r>
            <w:instrText xml:space="preserve"> PAGEREF _Toc26129 </w:instrText>
          </w:r>
          <w:r>
            <w:fldChar w:fldCharType="separate"/>
          </w:r>
          <w:r>
            <w:t>1</w:t>
          </w:r>
          <w:r>
            <w:fldChar w:fldCharType="end"/>
          </w:r>
          <w: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_Toc8398 </w:instrText>
          </w:r>
          <w:r>
            <w:fldChar w:fldCharType="separate"/>
          </w:r>
          <w:r>
            <w:rPr>
              <w:rFonts w:hint="eastAsia" w:ascii="宋体" w:hAnsi="宋体" w:eastAsia="宋体" w:cs="宋体"/>
              <w:szCs w:val="24"/>
              <w:lang w:val="en-US" w:eastAsia="zh-CN"/>
            </w:rPr>
            <w:t>1.3 可行性分析</w:t>
          </w:r>
          <w:r>
            <w:tab/>
          </w:r>
          <w:r>
            <w:fldChar w:fldCharType="begin"/>
          </w:r>
          <w:r>
            <w:instrText xml:space="preserve"> PAGEREF _Toc8398 </w:instrText>
          </w:r>
          <w:r>
            <w:fldChar w:fldCharType="separate"/>
          </w:r>
          <w:r>
            <w:t>1</w:t>
          </w:r>
          <w:r>
            <w:fldChar w:fldCharType="end"/>
          </w:r>
          <w: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_Toc10526 </w:instrText>
          </w:r>
          <w:r>
            <w:fldChar w:fldCharType="separate"/>
          </w:r>
          <w:r>
            <w:rPr>
              <w:rFonts w:hint="eastAsia" w:ascii="宋体" w:hAnsi="宋体" w:eastAsia="宋体" w:cs="宋体"/>
              <w:szCs w:val="24"/>
              <w:lang w:val="en-US" w:eastAsia="zh-CN"/>
            </w:rPr>
            <w:t>1.4 开发环境搭建</w:t>
          </w:r>
          <w:r>
            <w:tab/>
          </w:r>
          <w:r>
            <w:fldChar w:fldCharType="begin"/>
          </w:r>
          <w:r>
            <w:instrText xml:space="preserve"> PAGEREF _Toc10526 </w:instrText>
          </w:r>
          <w:r>
            <w:fldChar w:fldCharType="separate"/>
          </w:r>
          <w:r>
            <w:t>2</w:t>
          </w:r>
          <w:r>
            <w:fldChar w:fldCharType="end"/>
          </w:r>
          <w: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_Toc15047 </w:instrText>
          </w:r>
          <w:r>
            <w:fldChar w:fldCharType="separate"/>
          </w:r>
          <w:r>
            <w:rPr>
              <w:rFonts w:hint="eastAsia" w:ascii="宋体" w:hAnsi="宋体" w:eastAsia="宋体" w:cs="宋体"/>
              <w:szCs w:val="24"/>
              <w:lang w:val="en-US" w:eastAsia="zh-CN"/>
            </w:rPr>
            <w:t>二、系统需求分析</w:t>
          </w:r>
          <w:r>
            <w:tab/>
          </w:r>
          <w:r>
            <w:fldChar w:fldCharType="begin"/>
          </w:r>
          <w:r>
            <w:instrText xml:space="preserve"> PAGEREF _Toc15047 </w:instrText>
          </w:r>
          <w:r>
            <w:fldChar w:fldCharType="separate"/>
          </w:r>
          <w:r>
            <w:t>2</w:t>
          </w:r>
          <w:r>
            <w:fldChar w:fldCharType="end"/>
          </w:r>
          <w: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_Toc18797 </w:instrText>
          </w:r>
          <w:r>
            <w:fldChar w:fldCharType="separate"/>
          </w:r>
          <w:r>
            <w:rPr>
              <w:rFonts w:hint="eastAsia" w:ascii="宋体" w:hAnsi="宋体" w:eastAsia="宋体" w:cs="宋体"/>
              <w:szCs w:val="24"/>
              <w:lang w:val="en-US" w:eastAsia="zh-CN"/>
            </w:rPr>
            <w:t>2.1 功能需求分析</w:t>
          </w:r>
          <w:r>
            <w:tab/>
          </w:r>
          <w:r>
            <w:fldChar w:fldCharType="begin"/>
          </w:r>
          <w:r>
            <w:instrText xml:space="preserve"> PAGEREF _Toc18797 </w:instrText>
          </w:r>
          <w:r>
            <w:fldChar w:fldCharType="separate"/>
          </w:r>
          <w:r>
            <w:t>2</w:t>
          </w:r>
          <w:r>
            <w:fldChar w:fldCharType="end"/>
          </w:r>
          <w: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_Toc18503 </w:instrText>
          </w:r>
          <w:r>
            <w:fldChar w:fldCharType="separate"/>
          </w:r>
          <w:r>
            <w:rPr>
              <w:rFonts w:hint="eastAsia" w:ascii="宋体" w:hAnsi="宋体" w:eastAsia="宋体" w:cs="宋体"/>
              <w:szCs w:val="24"/>
              <w:lang w:val="en-US" w:eastAsia="zh-CN"/>
            </w:rPr>
            <w:t>2.2 性能需求分析</w:t>
          </w:r>
          <w:r>
            <w:tab/>
          </w:r>
          <w:r>
            <w:fldChar w:fldCharType="begin"/>
          </w:r>
          <w:r>
            <w:instrText xml:space="preserve"> PAGEREF _Toc18503 </w:instrText>
          </w:r>
          <w:r>
            <w:fldChar w:fldCharType="separate"/>
          </w:r>
          <w:r>
            <w:t>2</w:t>
          </w:r>
          <w:r>
            <w:fldChar w:fldCharType="end"/>
          </w:r>
          <w: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_Toc10825 </w:instrText>
          </w:r>
          <w:r>
            <w:fldChar w:fldCharType="separate"/>
          </w:r>
          <w:r>
            <w:rPr>
              <w:rFonts w:hint="eastAsia" w:ascii="宋体" w:hAnsi="宋体" w:eastAsia="宋体" w:cs="宋体"/>
              <w:szCs w:val="24"/>
              <w:lang w:val="en-US" w:eastAsia="zh-CN"/>
            </w:rPr>
            <w:t>2.3 系统流程分析</w:t>
          </w:r>
          <w:r>
            <w:tab/>
          </w:r>
          <w:r>
            <w:fldChar w:fldCharType="begin"/>
          </w:r>
          <w:r>
            <w:instrText xml:space="preserve"> PAGEREF _Toc10825 </w:instrText>
          </w:r>
          <w:r>
            <w:fldChar w:fldCharType="separate"/>
          </w:r>
          <w:r>
            <w:t>3</w:t>
          </w:r>
          <w:r>
            <w:fldChar w:fldCharType="end"/>
          </w:r>
          <w: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_Toc3012 </w:instrText>
          </w:r>
          <w:r>
            <w:fldChar w:fldCharType="separate"/>
          </w:r>
          <w:r>
            <w:rPr>
              <w:rFonts w:hint="eastAsia" w:ascii="宋体" w:hAnsi="宋体" w:eastAsia="宋体" w:cs="宋体"/>
              <w:szCs w:val="24"/>
              <w:lang w:val="en-US" w:eastAsia="zh-CN"/>
            </w:rPr>
            <w:t>三、系统总体设计</w:t>
          </w:r>
          <w:r>
            <w:tab/>
          </w:r>
          <w:r>
            <w:fldChar w:fldCharType="begin"/>
          </w:r>
          <w:r>
            <w:instrText xml:space="preserve"> PAGEREF _Toc3012 </w:instrText>
          </w:r>
          <w:r>
            <w:fldChar w:fldCharType="separate"/>
          </w:r>
          <w:r>
            <w:t>3</w:t>
          </w:r>
          <w:r>
            <w:fldChar w:fldCharType="end"/>
          </w:r>
          <w: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_Toc10045 </w:instrText>
          </w:r>
          <w:r>
            <w:fldChar w:fldCharType="separate"/>
          </w:r>
          <w:r>
            <w:rPr>
              <w:rFonts w:hint="eastAsia" w:ascii="宋体" w:hAnsi="宋体" w:eastAsia="宋体" w:cs="宋体"/>
              <w:szCs w:val="24"/>
              <w:lang w:val="en-US" w:eastAsia="zh-CN"/>
            </w:rPr>
            <w:t>3.1系统功能模块分析</w:t>
          </w:r>
          <w:r>
            <w:tab/>
          </w:r>
          <w:r>
            <w:fldChar w:fldCharType="begin"/>
          </w:r>
          <w:r>
            <w:instrText xml:space="preserve"> PAGEREF _Toc10045 </w:instrText>
          </w:r>
          <w:r>
            <w:fldChar w:fldCharType="separate"/>
          </w:r>
          <w:r>
            <w:t>3</w:t>
          </w:r>
          <w:r>
            <w:fldChar w:fldCharType="end"/>
          </w:r>
          <w: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_Toc20939 </w:instrText>
          </w:r>
          <w:r>
            <w:fldChar w:fldCharType="separate"/>
          </w:r>
          <w:r>
            <w:rPr>
              <w:rFonts w:hint="eastAsia" w:ascii="宋体" w:hAnsi="宋体" w:eastAsia="宋体" w:cs="宋体"/>
              <w:kern w:val="2"/>
              <w:szCs w:val="24"/>
              <w:lang w:val="en-US" w:eastAsia="zh-CN" w:bidi="ar-SA"/>
            </w:rPr>
            <w:t>3.2系统类及其关系</w:t>
          </w:r>
          <w:r>
            <w:tab/>
          </w:r>
          <w:r>
            <w:fldChar w:fldCharType="begin"/>
          </w:r>
          <w:r>
            <w:instrText xml:space="preserve"> PAGEREF _Toc20939 </w:instrText>
          </w:r>
          <w:r>
            <w:fldChar w:fldCharType="separate"/>
          </w:r>
          <w:r>
            <w:t>3</w:t>
          </w:r>
          <w:r>
            <w:fldChar w:fldCharType="end"/>
          </w:r>
          <w: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_Toc25891 </w:instrText>
          </w:r>
          <w:r>
            <w:fldChar w:fldCharType="separate"/>
          </w:r>
          <w:r>
            <w:rPr>
              <w:rFonts w:hint="eastAsia" w:ascii="宋体" w:hAnsi="宋体" w:eastAsia="宋体" w:cs="宋体"/>
              <w:kern w:val="2"/>
              <w:szCs w:val="24"/>
              <w:lang w:val="en-US" w:eastAsia="zh-CN" w:bidi="ar-SA"/>
            </w:rPr>
            <w:t>3.3用例图</w:t>
          </w:r>
          <w:r>
            <w:tab/>
          </w:r>
          <w:r>
            <w:fldChar w:fldCharType="begin"/>
          </w:r>
          <w:r>
            <w:instrText xml:space="preserve"> PAGEREF _Toc25891 </w:instrText>
          </w:r>
          <w:r>
            <w:fldChar w:fldCharType="separate"/>
          </w:r>
          <w:r>
            <w:t>4</w:t>
          </w:r>
          <w:r>
            <w:fldChar w:fldCharType="end"/>
          </w:r>
          <w: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_Toc5188 </w:instrText>
          </w:r>
          <w:r>
            <w:fldChar w:fldCharType="separate"/>
          </w:r>
          <w:r>
            <w:rPr>
              <w:rFonts w:hint="eastAsia" w:ascii="宋体" w:hAnsi="宋体" w:eastAsia="宋体" w:cs="宋体"/>
              <w:szCs w:val="24"/>
              <w:lang w:val="en-US" w:eastAsia="zh-CN"/>
            </w:rPr>
            <w:t>四、</w:t>
          </w:r>
          <w:r>
            <w:rPr>
              <w:rFonts w:hint="eastAsia"/>
              <w:lang w:val="en-US" w:eastAsia="zh-CN"/>
            </w:rPr>
            <w:t>开发环境</w:t>
          </w:r>
          <w:r>
            <w:tab/>
          </w:r>
          <w:r>
            <w:fldChar w:fldCharType="begin"/>
          </w:r>
          <w:r>
            <w:instrText xml:space="preserve"> PAGEREF _Toc5188 </w:instrText>
          </w:r>
          <w:r>
            <w:fldChar w:fldCharType="separate"/>
          </w:r>
          <w:r>
            <w:t>4</w:t>
          </w:r>
          <w:r>
            <w:fldChar w:fldCharType="end"/>
          </w:r>
          <w: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_Toc9434 </w:instrText>
          </w:r>
          <w:r>
            <w:fldChar w:fldCharType="separate"/>
          </w:r>
          <w:r>
            <w:rPr>
              <w:rFonts w:hint="eastAsia" w:ascii="宋体" w:hAnsi="宋体" w:eastAsia="宋体" w:cs="宋体"/>
              <w:kern w:val="2"/>
              <w:szCs w:val="24"/>
              <w:lang w:val="en-US" w:eastAsia="zh-CN" w:bidi="ar-SA"/>
            </w:rPr>
            <w:t>4.1硬件平台</w:t>
          </w:r>
          <w:r>
            <w:tab/>
          </w:r>
          <w:r>
            <w:fldChar w:fldCharType="begin"/>
          </w:r>
          <w:r>
            <w:instrText xml:space="preserve"> PAGEREF _Toc9434 </w:instrText>
          </w:r>
          <w:r>
            <w:fldChar w:fldCharType="separate"/>
          </w:r>
          <w:r>
            <w:t>4</w:t>
          </w:r>
          <w:r>
            <w:fldChar w:fldCharType="end"/>
          </w:r>
          <w: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_Toc17203 </w:instrText>
          </w:r>
          <w:r>
            <w:fldChar w:fldCharType="separate"/>
          </w:r>
          <w:r>
            <w:rPr>
              <w:rFonts w:hint="eastAsia" w:ascii="宋体" w:hAnsi="宋体" w:eastAsia="宋体" w:cs="宋体"/>
              <w:kern w:val="2"/>
              <w:szCs w:val="24"/>
              <w:lang w:val="en-US" w:eastAsia="zh-CN" w:bidi="ar-SA"/>
            </w:rPr>
            <w:t>4.2软件平台</w:t>
          </w:r>
          <w:r>
            <w:tab/>
          </w:r>
          <w:r>
            <w:fldChar w:fldCharType="begin"/>
          </w:r>
          <w:r>
            <w:instrText xml:space="preserve"> PAGEREF _Toc17203 </w:instrText>
          </w:r>
          <w:r>
            <w:fldChar w:fldCharType="separate"/>
          </w:r>
          <w:r>
            <w:t>4</w:t>
          </w:r>
          <w:r>
            <w:fldChar w:fldCharType="end"/>
          </w:r>
          <w: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_Toc13043 </w:instrText>
          </w:r>
          <w:r>
            <w:fldChar w:fldCharType="separate"/>
          </w:r>
          <w:r>
            <w:rPr>
              <w:rFonts w:hint="eastAsia" w:ascii="宋体" w:hAnsi="宋体" w:eastAsia="宋体" w:cs="宋体"/>
              <w:kern w:val="2"/>
              <w:szCs w:val="24"/>
              <w:lang w:val="en-US" w:eastAsia="zh-CN" w:bidi="ar-SA"/>
            </w:rPr>
            <w:t>4.3环境配置</w:t>
          </w:r>
          <w:r>
            <w:tab/>
          </w:r>
          <w:r>
            <w:fldChar w:fldCharType="begin"/>
          </w:r>
          <w:r>
            <w:instrText xml:space="preserve"> PAGEREF _Toc13043 </w:instrText>
          </w:r>
          <w:r>
            <w:fldChar w:fldCharType="separate"/>
          </w:r>
          <w:r>
            <w:t>5</w:t>
          </w:r>
          <w:r>
            <w:fldChar w:fldCharType="end"/>
          </w:r>
          <w: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_Toc13418 </w:instrText>
          </w:r>
          <w:r>
            <w:fldChar w:fldCharType="separate"/>
          </w:r>
          <w:r>
            <w:rPr>
              <w:rFonts w:hint="eastAsia"/>
              <w:lang w:val="en-US" w:eastAsia="zh-CN"/>
            </w:rPr>
            <w:t>五、系统详细设计</w:t>
          </w:r>
          <w:r>
            <w:tab/>
          </w:r>
          <w:r>
            <w:fldChar w:fldCharType="begin"/>
          </w:r>
          <w:r>
            <w:instrText xml:space="preserve"> PAGEREF _Toc13418 </w:instrText>
          </w:r>
          <w:r>
            <w:fldChar w:fldCharType="separate"/>
          </w:r>
          <w:r>
            <w:t>5</w:t>
          </w:r>
          <w:r>
            <w:fldChar w:fldCharType="end"/>
          </w:r>
          <w: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_Toc31307 </w:instrText>
          </w:r>
          <w:r>
            <w:fldChar w:fldCharType="separate"/>
          </w:r>
          <w:r>
            <w:rPr>
              <w:rFonts w:hint="eastAsia" w:ascii="宋体" w:hAnsi="宋体" w:eastAsia="宋体" w:cs="宋体"/>
              <w:kern w:val="2"/>
              <w:szCs w:val="24"/>
              <w:lang w:val="en-US" w:eastAsia="zh-CN" w:bidi="ar-SA"/>
            </w:rPr>
            <w:t>5.1数据库设计</w:t>
          </w:r>
          <w:r>
            <w:tab/>
          </w:r>
          <w:r>
            <w:fldChar w:fldCharType="begin"/>
          </w:r>
          <w:r>
            <w:instrText xml:space="preserve"> PAGEREF _Toc31307 </w:instrText>
          </w:r>
          <w:r>
            <w:fldChar w:fldCharType="separate"/>
          </w:r>
          <w:r>
            <w:t>5</w:t>
          </w:r>
          <w:r>
            <w:fldChar w:fldCharType="end"/>
          </w:r>
          <w: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_Toc27966 </w:instrText>
          </w:r>
          <w:r>
            <w:fldChar w:fldCharType="separate"/>
          </w:r>
          <w:r>
            <w:rPr>
              <w:rFonts w:hint="eastAsia" w:ascii="宋体" w:hAnsi="宋体" w:eastAsia="宋体" w:cs="宋体"/>
              <w:kern w:val="2"/>
              <w:szCs w:val="24"/>
              <w:lang w:val="en-US" w:eastAsia="zh-CN" w:bidi="ar-SA"/>
            </w:rPr>
            <w:t>5.2 Bean实体类设计</w:t>
          </w:r>
          <w:r>
            <w:tab/>
          </w:r>
          <w:r>
            <w:fldChar w:fldCharType="begin"/>
          </w:r>
          <w:r>
            <w:instrText xml:space="preserve"> PAGEREF _Toc27966 </w:instrText>
          </w:r>
          <w:r>
            <w:fldChar w:fldCharType="separate"/>
          </w:r>
          <w:r>
            <w:t>6</w:t>
          </w:r>
          <w:r>
            <w:fldChar w:fldCharType="end"/>
          </w:r>
          <w: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_Toc6428 </w:instrText>
          </w:r>
          <w:r>
            <w:fldChar w:fldCharType="separate"/>
          </w:r>
          <w:r>
            <w:rPr>
              <w:rFonts w:hint="eastAsia" w:ascii="宋体" w:hAnsi="宋体" w:eastAsia="宋体" w:cs="宋体"/>
              <w:szCs w:val="24"/>
              <w:lang w:val="en-US" w:eastAsia="zh-CN"/>
            </w:rPr>
            <w:t>5.3 Mapper接口</w:t>
          </w:r>
          <w:r>
            <w:tab/>
          </w:r>
          <w:r>
            <w:fldChar w:fldCharType="begin"/>
          </w:r>
          <w:r>
            <w:instrText xml:space="preserve"> PAGEREF _Toc6428 </w:instrText>
          </w:r>
          <w:r>
            <w:fldChar w:fldCharType="separate"/>
          </w:r>
          <w:r>
            <w:t>6</w:t>
          </w:r>
          <w:r>
            <w:fldChar w:fldCharType="end"/>
          </w:r>
          <w: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_Toc23276 </w:instrText>
          </w:r>
          <w:r>
            <w:fldChar w:fldCharType="separate"/>
          </w:r>
          <w:r>
            <w:rPr>
              <w:rFonts w:hint="eastAsia" w:ascii="宋体" w:hAnsi="宋体" w:eastAsia="宋体" w:cs="宋体"/>
              <w:szCs w:val="24"/>
              <w:lang w:val="en-US" w:eastAsia="zh-CN"/>
            </w:rPr>
            <w:t>5.4 Service接口</w:t>
          </w:r>
          <w:r>
            <w:tab/>
          </w:r>
          <w:r>
            <w:fldChar w:fldCharType="begin"/>
          </w:r>
          <w:r>
            <w:instrText xml:space="preserve"> PAGEREF _Toc23276 </w:instrText>
          </w:r>
          <w:r>
            <w:fldChar w:fldCharType="separate"/>
          </w:r>
          <w:r>
            <w:t>8</w:t>
          </w:r>
          <w:r>
            <w:fldChar w:fldCharType="end"/>
          </w:r>
          <w: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_Toc15543 </w:instrText>
          </w:r>
          <w:r>
            <w:fldChar w:fldCharType="separate"/>
          </w:r>
          <w:r>
            <w:rPr>
              <w:rFonts w:hint="eastAsia" w:ascii="宋体" w:hAnsi="宋体" w:eastAsia="宋体" w:cs="宋体"/>
              <w:szCs w:val="24"/>
              <w:lang w:val="en-US" w:eastAsia="zh-CN"/>
            </w:rPr>
            <w:t>5.5 Controller方法</w:t>
          </w:r>
          <w:r>
            <w:tab/>
          </w:r>
          <w:r>
            <w:fldChar w:fldCharType="begin"/>
          </w:r>
          <w:r>
            <w:instrText xml:space="preserve"> PAGEREF _Toc15543 </w:instrText>
          </w:r>
          <w:r>
            <w:fldChar w:fldCharType="separate"/>
          </w:r>
          <w:r>
            <w:t>11</w:t>
          </w:r>
          <w:r>
            <w:fldChar w:fldCharType="end"/>
          </w:r>
          <w: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left="0" w:leftChars="0" w:firstLine="0" w:firstLineChars="0"/>
            <w:textAlignment w:val="auto"/>
          </w:pPr>
          <w:r>
            <w:fldChar w:fldCharType="begin"/>
          </w:r>
          <w:r>
            <w:instrText xml:space="preserve"> HYPERLINK \l _Toc24323 </w:instrText>
          </w:r>
          <w:r>
            <w:fldChar w:fldCharType="separate"/>
          </w:r>
          <w:r>
            <w:rPr>
              <w:rFonts w:hint="eastAsia" w:ascii="宋体" w:hAnsi="宋体" w:eastAsia="宋体" w:cs="宋体"/>
              <w:szCs w:val="24"/>
              <w:lang w:val="en-US" w:eastAsia="zh-CN"/>
            </w:rPr>
            <w:t>六、测试与调试</w:t>
          </w:r>
          <w:r>
            <w:tab/>
          </w:r>
          <w:r>
            <w:fldChar w:fldCharType="begin"/>
          </w:r>
          <w:r>
            <w:instrText xml:space="preserve"> PAGEREF _Toc24323 </w:instrText>
          </w:r>
          <w:r>
            <w:fldChar w:fldCharType="separate"/>
          </w:r>
          <w:r>
            <w:t>20</w:t>
          </w:r>
          <w:r>
            <w:fldChar w:fldCharType="end"/>
          </w:r>
          <w: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left="0" w:leftChars="0" w:firstLine="0" w:firstLineChars="0"/>
            <w:textAlignment w:val="auto"/>
          </w:pPr>
          <w:r>
            <w:fldChar w:fldCharType="begin"/>
          </w:r>
          <w:r>
            <w:instrText xml:space="preserve"> HYPERLINK \l _Toc32168 </w:instrText>
          </w:r>
          <w:r>
            <w:fldChar w:fldCharType="separate"/>
          </w:r>
          <w:r>
            <w:rPr>
              <w:rFonts w:hint="eastAsia" w:ascii="宋体" w:hAnsi="宋体" w:eastAsia="宋体" w:cs="宋体"/>
              <w:szCs w:val="24"/>
              <w:lang w:val="en-US" w:eastAsia="zh-CN"/>
            </w:rPr>
            <w:t>七、总结</w:t>
          </w:r>
          <w:r>
            <w:tab/>
          </w:r>
          <w:r>
            <w:fldChar w:fldCharType="begin"/>
          </w:r>
          <w:r>
            <w:instrText xml:space="preserve"> PAGEREF _Toc32168 </w:instrText>
          </w:r>
          <w:r>
            <w:fldChar w:fldCharType="separate"/>
          </w:r>
          <w:r>
            <w:t>20</w:t>
          </w:r>
          <w:r>
            <w:fldChar w:fldCharType="end"/>
          </w:r>
          <w: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_Toc13801 </w:instrText>
          </w:r>
          <w:r>
            <w:fldChar w:fldCharType="separate"/>
          </w:r>
          <w:r>
            <w:rPr>
              <w:rFonts w:hint="eastAsia"/>
              <w:szCs w:val="21"/>
            </w:rPr>
            <w:t>参考文献</w:t>
          </w:r>
          <w:r>
            <w:tab/>
          </w:r>
          <w:r>
            <w:fldChar w:fldCharType="begin"/>
          </w:r>
          <w:r>
            <w:instrText xml:space="preserve"> PAGEREF _Toc13801 </w:instrText>
          </w:r>
          <w:r>
            <w:fldChar w:fldCharType="separate"/>
          </w:r>
          <w:r>
            <w:t>20</w:t>
          </w:r>
          <w:r>
            <w:fldChar w:fldCharType="end"/>
          </w:r>
          <w:r>
            <w:fldChar w:fldCharType="end"/>
          </w:r>
        </w:p>
        <w:p>
          <w:pPr>
            <w:keepNext w:val="0"/>
            <w:keepLines w:val="0"/>
            <w:pageBreakBefore w:val="0"/>
            <w:widowControl w:val="0"/>
            <w:tabs>
              <w:tab w:val="left" w:pos="2162"/>
            </w:tabs>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rPr>
              <w:b/>
            </w:rPr>
            <w:sectPr>
              <w:footerReference r:id="rId4" w:type="default"/>
              <w:pgSz w:w="11906" w:h="16838"/>
              <w:pgMar w:top="1440" w:right="1800" w:bottom="1440" w:left="1800" w:header="851" w:footer="992" w:gutter="0"/>
              <w:pgNumType w:fmt="decimal" w:start="1"/>
              <w:cols w:space="425" w:num="1"/>
              <w:docGrid w:type="lines" w:linePitch="312" w:charSpace="0"/>
            </w:sectPr>
          </w:pPr>
          <w:r>
            <w:fldChar w:fldCharType="end"/>
          </w:r>
        </w:p>
      </w:sdtContent>
    </w:sdt>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outlineLvl w:val="0"/>
        <w:rPr>
          <w:rFonts w:hint="eastAsia" w:ascii="黑体" w:hAnsi="黑体" w:eastAsia="黑体"/>
          <w:sz w:val="36"/>
          <w:szCs w:val="36"/>
        </w:rPr>
      </w:pPr>
      <w:bookmarkStart w:id="0" w:name="_Toc669"/>
      <w:bookmarkStart w:id="1" w:name="_Toc4046"/>
      <w:bookmarkStart w:id="2" w:name="_Toc19418"/>
      <w:bookmarkStart w:id="3" w:name="_Toc1483"/>
      <w:bookmarkStart w:id="4" w:name="_Toc9992"/>
      <w:bookmarkStart w:id="5" w:name="_Toc23334"/>
      <w:bookmarkStart w:id="6" w:name="_Toc28987"/>
      <w:bookmarkStart w:id="7" w:name="_Toc26005"/>
      <w:bookmarkStart w:id="8" w:name="_Toc11128"/>
      <w:bookmarkStart w:id="9" w:name="_Toc5987"/>
      <w:r>
        <w:rPr>
          <w:rFonts w:hint="eastAsia" w:ascii="黑体" w:hAnsi="黑体" w:eastAsia="黑体"/>
          <w:sz w:val="36"/>
          <w:szCs w:val="36"/>
        </w:rPr>
        <w:t>基于SpringBoot的爱乐在线音乐共享系统的设计与实现</w:t>
      </w:r>
      <w:bookmarkEnd w:id="0"/>
      <w:bookmarkEnd w:id="1"/>
      <w:bookmarkEnd w:id="2"/>
      <w:bookmarkEnd w:id="3"/>
      <w:bookmarkEnd w:id="4"/>
      <w:bookmarkEnd w:id="5"/>
      <w:bookmarkEnd w:id="6"/>
      <w:bookmarkEnd w:id="7"/>
      <w:bookmarkEnd w:id="8"/>
      <w:bookmarkEnd w:id="9"/>
    </w:p>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outlineLvl w:val="0"/>
        <w:rPr>
          <w:rFonts w:hint="default" w:ascii="楷体" w:hAnsi="楷体" w:eastAsia="楷体"/>
          <w:szCs w:val="24"/>
          <w:lang w:val="en-US" w:eastAsia="zh-CN"/>
        </w:rPr>
      </w:pPr>
      <w:bookmarkStart w:id="10" w:name="_Toc25623"/>
      <w:bookmarkStart w:id="11" w:name="_Toc25112"/>
      <w:bookmarkStart w:id="12" w:name="_Toc4485"/>
      <w:bookmarkStart w:id="13" w:name="_Toc16603"/>
      <w:bookmarkStart w:id="14" w:name="_Toc32763"/>
      <w:bookmarkStart w:id="15" w:name="_Toc8465"/>
      <w:bookmarkStart w:id="16" w:name="_Toc3740"/>
      <w:bookmarkStart w:id="17" w:name="_Toc3250"/>
      <w:bookmarkStart w:id="18" w:name="_Toc29792"/>
      <w:bookmarkStart w:id="19" w:name="_Toc29581"/>
      <w:bookmarkStart w:id="20" w:name="_Toc28940"/>
      <w:bookmarkStart w:id="21" w:name="_Toc15489"/>
      <w:bookmarkStart w:id="22" w:name="_Toc5709"/>
      <w:bookmarkStart w:id="23" w:name="_Toc30207"/>
      <w:bookmarkStart w:id="24" w:name="_Toc26503"/>
      <w:bookmarkStart w:id="25" w:name="_Toc13712"/>
      <w:r>
        <w:rPr>
          <w:rFonts w:hint="eastAsia" w:ascii="楷体" w:hAnsi="楷体" w:eastAsia="楷体"/>
          <w:szCs w:val="24"/>
        </w:rPr>
        <w:t>计算机与信息工程学院  201</w:t>
      </w:r>
      <w:r>
        <w:rPr>
          <w:rFonts w:hint="eastAsia" w:ascii="楷体" w:hAnsi="楷体" w:eastAsia="楷体"/>
          <w:szCs w:val="24"/>
          <w:lang w:val="en-US" w:eastAsia="zh-CN"/>
        </w:rPr>
        <w:t>6</w:t>
      </w:r>
      <w:r>
        <w:rPr>
          <w:rFonts w:hint="eastAsia" w:ascii="楷体" w:hAnsi="楷体" w:eastAsia="楷体"/>
          <w:szCs w:val="24"/>
        </w:rPr>
        <w:t>级网络</w:t>
      </w:r>
      <w:r>
        <w:rPr>
          <w:rFonts w:hint="eastAsia" w:ascii="楷体" w:hAnsi="楷体" w:eastAsia="楷体"/>
          <w:szCs w:val="24"/>
          <w:lang w:val="en-US" w:eastAsia="zh-CN"/>
        </w:rPr>
        <w:t>编程</w:t>
      </w:r>
      <w:r>
        <w:rPr>
          <w:rFonts w:hint="eastAsia" w:ascii="楷体" w:hAnsi="楷体" w:eastAsia="楷体"/>
          <w:szCs w:val="24"/>
        </w:rPr>
        <w:t xml:space="preserve">班  </w:t>
      </w:r>
      <w:r>
        <w:rPr>
          <w:rFonts w:hint="eastAsia" w:ascii="楷体" w:hAnsi="楷体" w:eastAsia="楷体"/>
          <w:szCs w:val="24"/>
          <w:lang w:val="en-US" w:eastAsia="zh-CN"/>
        </w:rPr>
        <w:t>杨硕</w:t>
      </w:r>
      <w:r>
        <w:rPr>
          <w:rFonts w:hint="eastAsia" w:ascii="楷体" w:hAnsi="楷体" w:eastAsia="楷体"/>
          <w:szCs w:val="24"/>
        </w:rPr>
        <w:t xml:space="preserve">  201</w:t>
      </w:r>
      <w:r>
        <w:rPr>
          <w:rFonts w:hint="eastAsia" w:ascii="楷体" w:hAnsi="楷体" w:eastAsia="楷体"/>
          <w:szCs w:val="24"/>
          <w:lang w:val="en-US" w:eastAsia="zh-CN"/>
        </w:rPr>
        <w:t>6</w:t>
      </w:r>
      <w:r>
        <w:rPr>
          <w:rFonts w:hint="eastAsia" w:ascii="楷体" w:hAnsi="楷体" w:eastAsia="楷体"/>
          <w:szCs w:val="24"/>
        </w:rPr>
        <w:t>1104</w:t>
      </w:r>
      <w:r>
        <w:rPr>
          <w:rFonts w:hint="eastAsia" w:ascii="楷体" w:hAnsi="楷体" w:eastAsia="楷体"/>
          <w:szCs w:val="24"/>
          <w:lang w:val="en-US" w:eastAsia="zh-CN"/>
        </w:rPr>
        <w:t>615</w:t>
      </w:r>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outlineLvl w:val="0"/>
        <w:rPr>
          <w:rFonts w:hint="eastAsia" w:ascii="楷体" w:hAnsi="楷体" w:eastAsia="楷体"/>
          <w:szCs w:val="24"/>
        </w:rPr>
      </w:pPr>
      <w:bookmarkStart w:id="26" w:name="_Toc4884"/>
      <w:bookmarkStart w:id="27" w:name="_Toc12623"/>
      <w:bookmarkStart w:id="28" w:name="_Toc29811"/>
      <w:bookmarkStart w:id="29" w:name="_Toc2035"/>
      <w:bookmarkStart w:id="30" w:name="_Toc12881"/>
      <w:bookmarkStart w:id="31" w:name="_Toc11564"/>
      <w:bookmarkStart w:id="32" w:name="_Toc11846"/>
      <w:bookmarkStart w:id="33" w:name="_Toc7809"/>
      <w:bookmarkStart w:id="34" w:name="_Toc16003"/>
      <w:bookmarkStart w:id="35" w:name="_Toc4789"/>
      <w:bookmarkStart w:id="36" w:name="_Toc5634"/>
      <w:bookmarkStart w:id="37" w:name="_Toc3129"/>
      <w:bookmarkStart w:id="38" w:name="_Toc9371"/>
      <w:bookmarkStart w:id="39" w:name="_Toc31532"/>
      <w:bookmarkStart w:id="40" w:name="_Toc21406"/>
      <w:bookmarkStart w:id="41" w:name="_Toc13071"/>
      <w:r>
        <w:rPr>
          <w:rFonts w:hint="eastAsia" w:ascii="楷体" w:hAnsi="楷体" w:eastAsia="楷体"/>
          <w:szCs w:val="24"/>
        </w:rPr>
        <w:t>指导教师  张树钧</w:t>
      </w:r>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p>
      <w:pPr>
        <w:keepNext w:val="0"/>
        <w:keepLines w:val="0"/>
        <w:pageBreakBefore w:val="0"/>
        <w:widowControl w:val="0"/>
        <w:kinsoku/>
        <w:wordWrap/>
        <w:overflowPunct/>
        <w:topLinePunct w:val="0"/>
        <w:autoSpaceDE/>
        <w:autoSpaceDN/>
        <w:bidi w:val="0"/>
        <w:adjustRightInd w:val="0"/>
        <w:snapToGrid w:val="0"/>
        <w:spacing w:line="360" w:lineRule="auto"/>
        <w:jc w:val="both"/>
        <w:textAlignment w:val="auto"/>
        <w:rPr>
          <w:rFonts w:hint="eastAsia" w:ascii="楷体" w:hAnsi="楷体" w:eastAsia="楷体"/>
          <w:szCs w:val="24"/>
        </w:rPr>
      </w:pP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jc w:val="both"/>
        <w:textAlignment w:val="auto"/>
        <w:rPr>
          <w:rFonts w:hint="eastAsia" w:ascii="楷体" w:hAnsi="楷体" w:eastAsia="楷体" w:cs="Times New Roman"/>
          <w:sz w:val="24"/>
          <w:szCs w:val="21"/>
        </w:rPr>
      </w:pPr>
      <w:r>
        <w:rPr>
          <w:rFonts w:hint="eastAsia" w:ascii="黑体" w:hAnsi="黑体" w:eastAsia="黑体"/>
          <w:szCs w:val="21"/>
        </w:rPr>
        <w:t>摘要</w:t>
      </w:r>
      <w:r>
        <w:rPr>
          <w:rFonts w:hint="eastAsia" w:ascii="楷体" w:hAnsi="楷体" w:eastAsia="楷体"/>
          <w:szCs w:val="21"/>
        </w:rPr>
        <w:t xml:space="preserve">  </w:t>
      </w:r>
      <w:r>
        <w:rPr>
          <w:rFonts w:hint="eastAsia" w:ascii="楷体" w:hAnsi="楷体" w:eastAsia="楷体" w:cs="Times New Roman"/>
          <w:sz w:val="24"/>
          <w:szCs w:val="21"/>
          <w:lang w:val="en-US" w:eastAsia="zh-CN"/>
        </w:rPr>
        <w:t>音乐总是伴随在生活的左右，而科技和音乐的融合便是不断</w:t>
      </w:r>
      <w:r>
        <w:rPr>
          <w:rFonts w:hint="eastAsia" w:ascii="楷体" w:hAnsi="楷体" w:eastAsia="楷体" w:cs="Times New Roman"/>
          <w:sz w:val="24"/>
          <w:szCs w:val="21"/>
        </w:rPr>
        <w:t>改进和完善当前音乐网站对旧时音乐播放、共享</w:t>
      </w:r>
      <w:r>
        <w:rPr>
          <w:rFonts w:hint="eastAsia" w:ascii="楷体" w:hAnsi="楷体" w:eastAsia="楷体" w:cs="Times New Roman"/>
          <w:sz w:val="24"/>
          <w:szCs w:val="21"/>
          <w:lang w:val="en-US" w:eastAsia="zh-CN"/>
        </w:rPr>
        <w:t>功能的实现</w:t>
      </w:r>
      <w:r>
        <w:rPr>
          <w:rFonts w:hint="eastAsia" w:ascii="楷体" w:hAnsi="楷体" w:eastAsia="楷体" w:cs="Times New Roman"/>
          <w:sz w:val="24"/>
          <w:szCs w:val="21"/>
          <w:lang w:eastAsia="zh-CN"/>
        </w:rPr>
        <w:t>，</w:t>
      </w:r>
      <w:r>
        <w:rPr>
          <w:rFonts w:hint="eastAsia" w:ascii="楷体" w:hAnsi="楷体" w:eastAsia="楷体" w:cs="Times New Roman"/>
          <w:sz w:val="24"/>
          <w:szCs w:val="21"/>
          <w:lang w:val="en-US" w:eastAsia="zh-CN"/>
        </w:rPr>
        <w:t>这在一定程度上实现了人民对于美好生活的需要，同时也促进了音乐行业的发展。在线音乐播放系统的实现</w:t>
      </w:r>
      <w:r>
        <w:rPr>
          <w:rFonts w:hint="eastAsia" w:ascii="楷体" w:hAnsi="楷体" w:eastAsia="楷体" w:cs="Times New Roman"/>
          <w:sz w:val="24"/>
          <w:szCs w:val="21"/>
        </w:rPr>
        <w:t>使得音乐播放功能不拘束于特定得播放设备，音乐的存储介质不拘泥于CD光盘、磁带、录像带等实体形式，便于随时随地的进行音乐播放和分享</w:t>
      </w:r>
      <w:r>
        <w:rPr>
          <w:rFonts w:hint="eastAsia" w:ascii="楷体" w:hAnsi="楷体" w:eastAsia="楷体" w:cs="Times New Roman"/>
          <w:sz w:val="24"/>
          <w:szCs w:val="21"/>
          <w:lang w:eastAsia="zh-CN"/>
        </w:rPr>
        <w:t>。</w:t>
      </w:r>
      <w:r>
        <w:rPr>
          <w:rFonts w:hint="eastAsia" w:ascii="楷体" w:hAnsi="楷体" w:eastAsia="楷体" w:cs="Times New Roman"/>
          <w:sz w:val="24"/>
          <w:szCs w:val="21"/>
        </w:rPr>
        <w:t>在这里我将</w:t>
      </w:r>
      <w:r>
        <w:rPr>
          <w:rFonts w:hint="eastAsia" w:ascii="楷体" w:hAnsi="楷体" w:eastAsia="楷体" w:cs="Times New Roman"/>
          <w:sz w:val="24"/>
          <w:szCs w:val="21"/>
          <w:lang w:val="en-US" w:eastAsia="zh-CN"/>
        </w:rPr>
        <w:t>采用SpringBoot框架、Mybaits和BootStrap框架设计实现该系统</w:t>
      </w:r>
      <w:r>
        <w:rPr>
          <w:rFonts w:hint="eastAsia" w:ascii="楷体" w:hAnsi="楷体" w:eastAsia="楷体" w:cs="Times New Roman"/>
          <w:sz w:val="24"/>
          <w:szCs w:val="21"/>
        </w:rPr>
        <w:t>，开发环境</w:t>
      </w:r>
      <w:r>
        <w:rPr>
          <w:rFonts w:hint="eastAsia" w:ascii="楷体" w:hAnsi="楷体" w:eastAsia="楷体" w:cs="Times New Roman"/>
          <w:sz w:val="24"/>
          <w:szCs w:val="21"/>
          <w:lang w:val="en-US" w:eastAsia="zh-CN"/>
        </w:rPr>
        <w:t>使用IDEA</w:t>
      </w:r>
      <w:r>
        <w:rPr>
          <w:rFonts w:hint="eastAsia" w:ascii="楷体" w:hAnsi="楷体" w:eastAsia="楷体" w:cs="Times New Roman"/>
          <w:sz w:val="24"/>
          <w:szCs w:val="21"/>
        </w:rPr>
        <w:t>。界面</w:t>
      </w:r>
      <w:r>
        <w:rPr>
          <w:rFonts w:hint="eastAsia" w:ascii="楷体" w:hAnsi="楷体" w:eastAsia="楷体" w:cs="Times New Roman"/>
          <w:sz w:val="24"/>
          <w:szCs w:val="21"/>
          <w:lang w:val="en-US" w:eastAsia="zh-CN"/>
        </w:rPr>
        <w:t>操作</w:t>
      </w:r>
      <w:r>
        <w:rPr>
          <w:rFonts w:hint="eastAsia" w:ascii="楷体" w:hAnsi="楷体" w:eastAsia="楷体" w:cs="Times New Roman"/>
          <w:sz w:val="24"/>
          <w:szCs w:val="21"/>
        </w:rPr>
        <w:t>容易，以带给</w:t>
      </w:r>
      <w:r>
        <w:rPr>
          <w:rFonts w:hint="eastAsia" w:ascii="楷体" w:hAnsi="楷体" w:eastAsia="楷体" w:cs="Times New Roman"/>
          <w:sz w:val="24"/>
          <w:szCs w:val="21"/>
          <w:lang w:val="en-US" w:eastAsia="zh-CN"/>
        </w:rPr>
        <w:t>用户极简的使用</w:t>
      </w:r>
      <w:r>
        <w:rPr>
          <w:rFonts w:hint="eastAsia" w:ascii="楷体" w:hAnsi="楷体" w:eastAsia="楷体" w:cs="Times New Roman"/>
          <w:sz w:val="24"/>
          <w:szCs w:val="21"/>
        </w:rPr>
        <w:t>体验。</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jc w:val="both"/>
        <w:textAlignment w:val="auto"/>
        <w:rPr>
          <w:rFonts w:hint="eastAsia" w:ascii="楷体" w:hAnsi="楷体" w:eastAsia="楷体" w:cs="Times New Roman"/>
          <w:sz w:val="24"/>
          <w:szCs w:val="21"/>
          <w:lang w:val="en-US" w:eastAsia="zh-CN"/>
        </w:rPr>
      </w:pPr>
      <w:r>
        <w:rPr>
          <w:rFonts w:hint="eastAsia" w:ascii="楷体" w:hAnsi="楷体" w:eastAsia="楷体" w:cs="Times New Roman"/>
          <w:sz w:val="24"/>
          <w:szCs w:val="21"/>
        </w:rPr>
        <w:t xml:space="preserve">关键词  </w:t>
      </w:r>
      <w:r>
        <w:rPr>
          <w:rFonts w:hint="eastAsia" w:ascii="楷体" w:hAnsi="楷体" w:eastAsia="楷体" w:cs="Times New Roman"/>
          <w:sz w:val="24"/>
          <w:szCs w:val="21"/>
          <w:lang w:val="en-US" w:eastAsia="zh-CN"/>
        </w:rPr>
        <w:t>音乐；SpringBoot框架；Mybaits</w:t>
      </w:r>
      <w:r>
        <w:rPr>
          <w:rFonts w:hint="eastAsia" w:ascii="楷体" w:hAnsi="楷体" w:eastAsia="楷体" w:cs="Times New Roman"/>
          <w:sz w:val="24"/>
          <w:szCs w:val="21"/>
        </w:rPr>
        <w:t>；</w:t>
      </w:r>
      <w:r>
        <w:rPr>
          <w:rFonts w:hint="eastAsia" w:ascii="楷体" w:hAnsi="楷体" w:eastAsia="楷体" w:cs="Times New Roman"/>
          <w:sz w:val="24"/>
          <w:szCs w:val="21"/>
          <w:lang w:val="en-US" w:eastAsia="zh-CN"/>
        </w:rPr>
        <w:t>BootStrap框架；</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jc w:val="both"/>
        <w:textAlignment w:val="auto"/>
        <w:rPr>
          <w:rFonts w:hint="eastAsia" w:ascii="楷体" w:hAnsi="楷体" w:eastAsia="楷体" w:cs="Times New Roman"/>
          <w:sz w:val="24"/>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firstLine="480" w:firstLineChars="200"/>
        <w:jc w:val="both"/>
        <w:textAlignment w:val="auto"/>
        <w:outlineLvl w:val="0"/>
        <w:rPr>
          <w:rFonts w:hint="default" w:ascii="楷体" w:hAnsi="楷体" w:eastAsia="楷体" w:cs="Times New Roman"/>
          <w:sz w:val="24"/>
          <w:szCs w:val="21"/>
          <w:lang w:val="en-US" w:eastAsia="zh-CN"/>
        </w:rPr>
      </w:pPr>
      <w:bookmarkStart w:id="42" w:name="_Toc5785"/>
      <w:bookmarkStart w:id="43" w:name="_Toc28186"/>
      <w:r>
        <w:rPr>
          <w:rFonts w:hint="eastAsia" w:ascii="楷体" w:hAnsi="楷体" w:eastAsia="楷体" w:cs="Times New Roman"/>
          <w:sz w:val="24"/>
          <w:szCs w:val="21"/>
          <w:lang w:val="en-US" w:eastAsia="zh-CN"/>
        </w:rPr>
        <w:t>绪论</w:t>
      </w:r>
      <w:bookmarkEnd w:id="42"/>
      <w:bookmarkEnd w:id="43"/>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eastAsia" w:ascii="宋体" w:hAnsi="宋体" w:eastAsia="宋体" w:cs="宋体"/>
          <w:sz w:val="24"/>
          <w:szCs w:val="24"/>
          <w:lang w:val="en-US" w:eastAsia="zh-CN"/>
        </w:rPr>
      </w:pPr>
      <w:bookmarkStart w:id="44" w:name="_Toc13522"/>
      <w:bookmarkStart w:id="45" w:name="_Toc26602"/>
      <w:r>
        <w:rPr>
          <w:rFonts w:hint="eastAsia" w:ascii="宋体" w:hAnsi="宋体" w:eastAsia="宋体" w:cs="宋体"/>
          <w:sz w:val="24"/>
          <w:szCs w:val="24"/>
          <w:lang w:val="en-US" w:eastAsia="zh-CN"/>
        </w:rPr>
        <w:t>1.1 SpringBoot简介</w:t>
      </w:r>
      <w:bookmarkEnd w:id="44"/>
      <w:bookmarkEnd w:id="45"/>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SpringBoot是一个轻量级的开源框架，它基于Spring4.0</w:t>
      </w:r>
      <w:r>
        <w:rPr>
          <w:rFonts w:hint="eastAsia" w:ascii="楷体" w:hAnsi="楷体" w:eastAsia="楷体" w:cs="Times New Roman"/>
          <w:sz w:val="24"/>
          <w:szCs w:val="21"/>
          <w:lang w:val="en-US" w:eastAsia="zh-CN"/>
        </w:rPr>
        <w:t>设计实现</w:t>
      </w:r>
      <w:r>
        <w:rPr>
          <w:rFonts w:hint="eastAsia" w:ascii="宋体" w:hAnsi="宋体" w:eastAsia="宋体" w:cs="宋体"/>
          <w:sz w:val="24"/>
          <w:szCs w:val="24"/>
          <w:lang w:val="en-US" w:eastAsia="zh-CN"/>
        </w:rPr>
        <w:t>它在继承Spring框架的优秀特性之余，还简化了配置，解决了依赖包之间的冲突，使得整个应用在搭建、开发时更加便捷、稳定。所以本项目中就以SpringBoot2.2.1框架进行开发。以便于更好的兼容其他依赖包。</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eastAsia" w:ascii="宋体" w:hAnsi="宋体" w:eastAsia="宋体" w:cs="宋体"/>
          <w:sz w:val="24"/>
          <w:szCs w:val="24"/>
          <w:lang w:val="en-US" w:eastAsia="zh-CN"/>
        </w:rPr>
      </w:pPr>
      <w:bookmarkStart w:id="46" w:name="_Toc6600"/>
      <w:bookmarkStart w:id="47" w:name="_Toc26129"/>
      <w:r>
        <w:rPr>
          <w:rFonts w:hint="eastAsia" w:ascii="宋体" w:hAnsi="宋体" w:eastAsia="宋体" w:cs="宋体"/>
          <w:sz w:val="24"/>
          <w:szCs w:val="24"/>
          <w:lang w:val="en-US" w:eastAsia="zh-CN"/>
        </w:rPr>
        <w:t>1.2 项目简介</w:t>
      </w:r>
      <w:bookmarkEnd w:id="46"/>
      <w:bookmarkEnd w:id="47"/>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近几年，各类音乐类、视频类网站迅速崛起，并走红市场。在促进音乐、综艺等行业发展的同时，也丰富了人们的文化生活，增加了趣味。可见这类型的网站贴近群众，接地气，更容易被人们理解和接受。作为一名计算机学生，在毕业之际，我选择去做音乐播放网站，在日常的生活中也可以使用。项目取名为IMusic，意味爱音乐、爱生活，希望音乐可以伴随生活，丰富生活。</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eastAsia" w:ascii="宋体" w:hAnsi="宋体" w:eastAsia="宋体" w:cs="宋体"/>
          <w:sz w:val="24"/>
          <w:szCs w:val="24"/>
          <w:lang w:val="en-US" w:eastAsia="zh-CN"/>
        </w:rPr>
      </w:pPr>
      <w:bookmarkStart w:id="48" w:name="_Toc9835"/>
      <w:bookmarkStart w:id="49" w:name="_Toc8398"/>
      <w:r>
        <w:rPr>
          <w:rFonts w:hint="eastAsia" w:ascii="宋体" w:hAnsi="宋体" w:eastAsia="宋体" w:cs="宋体"/>
          <w:sz w:val="24"/>
          <w:szCs w:val="24"/>
          <w:lang w:val="en-US" w:eastAsia="zh-CN"/>
        </w:rPr>
        <w:t>1.3 可行性分析</w:t>
      </w:r>
      <w:bookmarkEnd w:id="48"/>
      <w:bookmarkEnd w:id="49"/>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本项目是由IDEA集成SpringBoot为开发平台进行在线音乐网站的开发。IDEA是以java编程语言开发的集成环境，在业界被公认为最好的java开发工具，</w:t>
      </w:r>
      <w:r>
        <w:rPr>
          <w:rFonts w:ascii="宋体" w:hAnsi="宋体" w:eastAsia="宋体" w:cs="宋体"/>
          <w:sz w:val="24"/>
          <w:szCs w:val="24"/>
        </w:rPr>
        <w:t>尤其在智能代码助手、代码自动提示、重构、J2EE支持、各类版本工具等方面的功能可以说是超常的。</w:t>
      </w:r>
      <w:r>
        <w:rPr>
          <w:rFonts w:hint="eastAsia" w:ascii="宋体" w:hAnsi="宋体" w:eastAsia="宋体" w:cs="宋体"/>
          <w:sz w:val="24"/>
          <w:szCs w:val="24"/>
          <w:lang w:val="en-US" w:eastAsia="zh-CN"/>
        </w:rPr>
        <w:t>同时SpringBoot整合了Thymeleaf模板引擎，在前端页面的显示、排版上具有很好的支持。Thymeleaf的语法更加接近于HTML，并且有不错的扩展性，更适合前端的开发使用。使用SpringBoot+Mybaits的组合可以更加灵活的操作数据库，方便项目的开发。前端页面则采用简洁、直观、强大的BootStrap框架，可以很好的集成JQuery等优秀插件。作为音乐播放网站最重要的播放插件——JPlayer插件，它支持多种平台和浏览器，支持多种媒体播放，具有很强的兼容性。</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eastAsia" w:ascii="宋体" w:hAnsi="宋体" w:eastAsia="宋体" w:cs="宋体"/>
          <w:sz w:val="24"/>
          <w:szCs w:val="24"/>
          <w:lang w:val="en-US" w:eastAsia="zh-CN"/>
        </w:rPr>
      </w:pPr>
      <w:bookmarkStart w:id="50" w:name="_Toc7870"/>
      <w:bookmarkStart w:id="51" w:name="_Toc10526"/>
      <w:r>
        <w:rPr>
          <w:rFonts w:hint="eastAsia" w:ascii="宋体" w:hAnsi="宋体" w:eastAsia="宋体" w:cs="宋体"/>
          <w:sz w:val="24"/>
          <w:szCs w:val="24"/>
          <w:lang w:val="en-US" w:eastAsia="zh-CN"/>
        </w:rPr>
        <w:t>1.4 开发环境搭建</w:t>
      </w:r>
      <w:bookmarkEnd w:id="50"/>
      <w:bookmarkEnd w:id="51"/>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开发环境的搭建分为本地服务器的搭建和项目的搭建。由于JPlayer插件不支持直接访问本地路径，所以需要采用搭建本地服务器的方式访问本地路径，在CSDN博客中搜索“JPlayer访问本地音乐路径”可以找到。本地服务器采用Tomcat搭建本地服务器。</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0"/>
        <w:rPr>
          <w:rFonts w:hint="eastAsia" w:ascii="宋体" w:hAnsi="宋体" w:eastAsia="宋体" w:cs="宋体"/>
          <w:sz w:val="24"/>
          <w:szCs w:val="24"/>
          <w:lang w:val="en-US" w:eastAsia="zh-CN"/>
        </w:rPr>
      </w:pPr>
      <w:bookmarkStart w:id="52" w:name="_Toc15047"/>
      <w:bookmarkStart w:id="53" w:name="_Toc3140"/>
      <w:r>
        <w:rPr>
          <w:rFonts w:hint="eastAsia" w:ascii="宋体" w:hAnsi="宋体" w:eastAsia="宋体" w:cs="宋体"/>
          <w:sz w:val="24"/>
          <w:szCs w:val="24"/>
          <w:lang w:val="en-US" w:eastAsia="zh-CN"/>
        </w:rPr>
        <w:t>系统需求分析</w:t>
      </w:r>
      <w:bookmarkEnd w:id="52"/>
      <w:bookmarkEnd w:id="53"/>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eastAsia" w:ascii="宋体" w:hAnsi="宋体" w:eastAsia="宋体" w:cs="宋体"/>
          <w:sz w:val="24"/>
          <w:szCs w:val="24"/>
          <w:lang w:val="en-US" w:eastAsia="zh-CN"/>
        </w:rPr>
      </w:pPr>
      <w:bookmarkStart w:id="54" w:name="_Toc27810"/>
      <w:bookmarkStart w:id="55" w:name="_Toc18797"/>
      <w:r>
        <w:rPr>
          <w:rFonts w:hint="eastAsia" w:ascii="宋体" w:hAnsi="宋体" w:eastAsia="宋体" w:cs="宋体"/>
          <w:sz w:val="24"/>
          <w:szCs w:val="24"/>
          <w:lang w:val="en-US" w:eastAsia="zh-CN"/>
        </w:rPr>
        <w:t>2.1 功能需求分析</w:t>
      </w:r>
      <w:bookmarkEnd w:id="54"/>
      <w:bookmarkEnd w:id="55"/>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游客访问网站主页，显示各音乐信息。</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用户登录网站后，显示网站主页信息。任意点击音乐可以播放该音乐。用户在自己的主页中可以上传音乐。</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管理员登录网站后，显示后台页面。可对用户的个人信息和积分进行管理。可对网站主页中的音乐信息进行管理。可上传、发布、下架音乐。</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eastAsia" w:ascii="宋体" w:hAnsi="宋体" w:eastAsia="宋体" w:cs="宋体"/>
          <w:sz w:val="24"/>
          <w:szCs w:val="24"/>
          <w:lang w:val="en-US" w:eastAsia="zh-CN"/>
        </w:rPr>
      </w:pPr>
      <w:bookmarkStart w:id="56" w:name="_Toc18503"/>
      <w:bookmarkStart w:id="57" w:name="_Toc2923"/>
      <w:r>
        <w:rPr>
          <w:rFonts w:hint="eastAsia" w:ascii="宋体" w:hAnsi="宋体" w:eastAsia="宋体" w:cs="宋体"/>
          <w:sz w:val="24"/>
          <w:szCs w:val="24"/>
          <w:lang w:val="en-US" w:eastAsia="zh-CN"/>
        </w:rPr>
        <w:t>2.2 性能需求分析</w:t>
      </w:r>
      <w:bookmarkEnd w:id="56"/>
      <w:bookmarkEnd w:id="57"/>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（1）及时性</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本项目是以浏览器为使用平台的，所以对于用户的操作必须做出及时的响应，而且画面更新要流畅。</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（2）易操作性</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对于在线音乐播放网站来说，需要实现音乐播放的易操作性。易操作性包括操作的简洁、易懂。</w:t>
      </w:r>
    </w:p>
    <w:p>
      <w:pPr>
        <w:keepNext w:val="0"/>
        <w:keepLines w:val="0"/>
        <w:pageBreakBefore w:val="0"/>
        <w:widowControl w:val="0"/>
        <w:numPr>
          <w:ilvl w:val="0"/>
          <w:numId w:val="2"/>
        </w:numPr>
        <w:kinsoku/>
        <w:wordWrap/>
        <w:overflowPunct/>
        <w:topLinePunct w:val="0"/>
        <w:autoSpaceDE/>
        <w:autoSpaceDN/>
        <w:bidi w:val="0"/>
        <w:adjustRightInd w:val="0"/>
        <w:snapToGrid w:val="0"/>
        <w:spacing w:line="360" w:lineRule="auto"/>
        <w:ind w:firstLine="480" w:firstLineChars="200"/>
        <w:jc w:val="both"/>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存储性</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本项目采用本地服务器，所以有具有较高的存储性，满足用户上传、访问等需求。</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eastAsia" w:ascii="宋体" w:hAnsi="宋体" w:eastAsia="宋体" w:cs="宋体"/>
          <w:sz w:val="24"/>
          <w:szCs w:val="24"/>
          <w:lang w:val="en-US" w:eastAsia="zh-CN"/>
        </w:rPr>
      </w:pPr>
      <w:bookmarkStart w:id="58" w:name="_Toc32596"/>
      <w:bookmarkStart w:id="59" w:name="_Toc10825"/>
      <w:r>
        <w:rPr>
          <w:rFonts w:hint="eastAsia" w:ascii="宋体" w:hAnsi="宋体" w:eastAsia="宋体" w:cs="宋体"/>
          <w:sz w:val="24"/>
          <w:szCs w:val="24"/>
          <w:lang w:val="en-US" w:eastAsia="zh-CN"/>
        </w:rPr>
        <w:t>2.3 系统流程分析</w:t>
      </w:r>
      <w:bookmarkEnd w:id="58"/>
      <w:bookmarkEnd w:id="59"/>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drawing>
          <wp:anchor distT="0" distB="0" distL="114300" distR="114300" simplePos="0" relativeHeight="251658240" behindDoc="0" locked="0" layoutInCell="1" allowOverlap="1">
            <wp:simplePos x="0" y="0"/>
            <wp:positionH relativeFrom="column">
              <wp:posOffset>350520</wp:posOffset>
            </wp:positionH>
            <wp:positionV relativeFrom="paragraph">
              <wp:posOffset>311785</wp:posOffset>
            </wp:positionV>
            <wp:extent cx="4019550" cy="3216275"/>
            <wp:effectExtent l="0" t="0" r="3810" b="14605"/>
            <wp:wrapTopAndBottom/>
            <wp:docPr id="3" name="图片 3" descr="论文-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论文-流程图"/>
                    <pic:cNvPicPr>
                      <a:picLocks noChangeAspect="1"/>
                    </pic:cNvPicPr>
                  </pic:nvPicPr>
                  <pic:blipFill>
                    <a:blip r:embed="rId9"/>
                    <a:stretch>
                      <a:fillRect/>
                    </a:stretch>
                  </pic:blipFill>
                  <pic:spPr>
                    <a:xfrm>
                      <a:off x="0" y="0"/>
                      <a:ext cx="4019550" cy="3216275"/>
                    </a:xfrm>
                    <a:prstGeom prst="rect">
                      <a:avLst/>
                    </a:prstGeom>
                  </pic:spPr>
                </pic:pic>
              </a:graphicData>
            </a:graphic>
          </wp:anchor>
        </w:drawing>
      </w:r>
      <w:r>
        <w:rPr>
          <w:rFonts w:hint="eastAsia" w:ascii="宋体" w:hAnsi="宋体" w:eastAsia="宋体" w:cs="宋体"/>
          <w:sz w:val="24"/>
          <w:szCs w:val="24"/>
          <w:lang w:val="en-US" w:eastAsia="zh-CN"/>
        </w:rPr>
        <w:t>根据系统操作流程，制作出如下流程图：</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360" w:firstLineChars="200"/>
        <w:jc w:val="center"/>
        <w:textAlignment w:val="auto"/>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图2-3-1流程图</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0"/>
        <w:rPr>
          <w:rFonts w:hint="eastAsia" w:ascii="宋体" w:hAnsi="宋体" w:eastAsia="宋体" w:cs="宋体"/>
          <w:sz w:val="24"/>
          <w:szCs w:val="24"/>
          <w:lang w:val="en-US" w:eastAsia="zh-CN"/>
        </w:rPr>
      </w:pPr>
      <w:bookmarkStart w:id="60" w:name="_Toc3012"/>
      <w:bookmarkStart w:id="61" w:name="_Toc17143"/>
      <w:r>
        <w:rPr>
          <w:rFonts w:hint="eastAsia" w:ascii="宋体" w:hAnsi="宋体" w:eastAsia="宋体" w:cs="宋体"/>
          <w:sz w:val="24"/>
          <w:szCs w:val="24"/>
          <w:lang w:val="en-US" w:eastAsia="zh-CN"/>
        </w:rPr>
        <w:t>系统总体设计</w:t>
      </w:r>
      <w:bookmarkEnd w:id="60"/>
      <w:bookmarkEnd w:id="61"/>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eastAsia" w:ascii="宋体" w:hAnsi="宋体" w:eastAsia="宋体" w:cs="宋体"/>
          <w:sz w:val="24"/>
          <w:szCs w:val="24"/>
          <w:lang w:val="en-US" w:eastAsia="zh-CN"/>
        </w:rPr>
      </w:pPr>
      <w:bookmarkStart w:id="62" w:name="_Toc10045"/>
      <w:bookmarkStart w:id="63" w:name="_Toc10598"/>
      <w:r>
        <w:rPr>
          <w:rFonts w:hint="eastAsia" w:ascii="宋体" w:hAnsi="宋体" w:eastAsia="宋体" w:cs="宋体"/>
          <w:sz w:val="24"/>
          <w:szCs w:val="24"/>
          <w:lang w:val="en-US" w:eastAsia="zh-CN"/>
        </w:rPr>
        <w:t>3.1系统功能模块分析</w:t>
      </w:r>
      <w:bookmarkEnd w:id="62"/>
      <w:bookmarkEnd w:id="63"/>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该系统主要是以SpringBoot框架为基础，采用MVC的设计理念，从而实现在线音乐播放的各项功能。以Controller为划分，可分为五大不同模块：</w:t>
      </w:r>
    </w:p>
    <w:p>
      <w:pPr>
        <w:keepNext w:val="0"/>
        <w:keepLines w:val="0"/>
        <w:pageBreakBefore w:val="0"/>
        <w:widowControl w:val="0"/>
        <w:numPr>
          <w:ilvl w:val="0"/>
          <w:numId w:val="3"/>
        </w:numPr>
        <w:kinsoku/>
        <w:wordWrap/>
        <w:overflowPunct/>
        <w:topLinePunct w:val="0"/>
        <w:autoSpaceDE/>
        <w:autoSpaceDN/>
        <w:bidi w:val="0"/>
        <w:adjustRightInd w:val="0"/>
        <w:snapToGrid w:val="0"/>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UserController用来完成用户基本操作，如登录、注册、修改、收藏、分享、播放功能。</w:t>
      </w:r>
    </w:p>
    <w:p>
      <w:pPr>
        <w:keepNext w:val="0"/>
        <w:keepLines w:val="0"/>
        <w:pageBreakBefore w:val="0"/>
        <w:widowControl w:val="0"/>
        <w:numPr>
          <w:ilvl w:val="0"/>
          <w:numId w:val="3"/>
        </w:numPr>
        <w:kinsoku/>
        <w:wordWrap/>
        <w:overflowPunct/>
        <w:topLinePunct w:val="0"/>
        <w:autoSpaceDE/>
        <w:autoSpaceDN/>
        <w:bidi w:val="0"/>
        <w:adjustRightInd w:val="0"/>
        <w:snapToGrid w:val="0"/>
        <w:spacing w:line="360" w:lineRule="auto"/>
        <w:ind w:firstLine="480" w:firstLine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MusicController用来完成歌曲查找、用户收藏列表查找、歌曲列表数据组装功能。</w:t>
      </w:r>
    </w:p>
    <w:p>
      <w:pPr>
        <w:keepNext w:val="0"/>
        <w:keepLines w:val="0"/>
        <w:pageBreakBefore w:val="0"/>
        <w:widowControl w:val="0"/>
        <w:numPr>
          <w:ilvl w:val="0"/>
          <w:numId w:val="3"/>
        </w:numPr>
        <w:kinsoku/>
        <w:wordWrap/>
        <w:overflowPunct/>
        <w:topLinePunct w:val="0"/>
        <w:autoSpaceDE/>
        <w:autoSpaceDN/>
        <w:bidi w:val="0"/>
        <w:adjustRightInd w:val="0"/>
        <w:snapToGrid w:val="0"/>
        <w:spacing w:line="360" w:lineRule="auto"/>
        <w:ind w:firstLine="480" w:firstLineChars="200"/>
        <w:jc w:val="both"/>
        <w:textAlignment w:val="auto"/>
      </w:pPr>
      <w:r>
        <w:rPr>
          <w:rFonts w:hint="eastAsia" w:ascii="宋体" w:hAnsi="宋体" w:eastAsia="宋体" w:cs="宋体"/>
          <w:sz w:val="24"/>
          <w:szCs w:val="24"/>
          <w:lang w:val="en-US" w:eastAsia="zh-CN"/>
        </w:rPr>
        <w:t>FilesController用来完成音乐、图片的文件上传，修改音乐、图片的上传文件以及文件的下载功能。</w:t>
      </w:r>
    </w:p>
    <w:p>
      <w:pPr>
        <w:keepNext w:val="0"/>
        <w:keepLines w:val="0"/>
        <w:pageBreakBefore w:val="0"/>
        <w:widowControl w:val="0"/>
        <w:numPr>
          <w:ilvl w:val="0"/>
          <w:numId w:val="3"/>
        </w:numPr>
        <w:kinsoku/>
        <w:wordWrap/>
        <w:overflowPunct/>
        <w:topLinePunct w:val="0"/>
        <w:autoSpaceDE/>
        <w:autoSpaceDN/>
        <w:bidi w:val="0"/>
        <w:adjustRightInd w:val="0"/>
        <w:snapToGrid w:val="0"/>
        <w:spacing w:line="360" w:lineRule="auto"/>
        <w:ind w:firstLine="480" w:firstLineChars="200"/>
        <w:jc w:val="both"/>
        <w:textAlignment w:val="auto"/>
        <w:rPr>
          <w:rFonts w:hint="default" w:ascii="宋体" w:hAnsi="宋体" w:eastAsia="宋体" w:cs="宋体"/>
          <w:sz w:val="24"/>
          <w:szCs w:val="24"/>
          <w:lang w:val="en-US" w:eastAsia="zh-CN"/>
        </w:rPr>
      </w:pPr>
      <w:r>
        <w:rPr>
          <w:rFonts w:hint="eastAsia" w:ascii="宋体" w:hAnsi="宋体" w:eastAsia="宋体" w:cs="宋体"/>
          <w:b w:val="0"/>
          <w:kern w:val="2"/>
          <w:sz w:val="24"/>
          <w:szCs w:val="24"/>
          <w:lang w:val="en-US" w:eastAsia="zh-CN" w:bidi="ar-SA"/>
        </w:rPr>
        <w:t>AdministratorController用来完成管理员对用户的查询、更新、删除和添加功能，以及对音乐的查询、上传、更新和删除功能。</w:t>
      </w:r>
    </w:p>
    <w:p>
      <w:pPr>
        <w:keepNext w:val="0"/>
        <w:keepLines w:val="0"/>
        <w:pageBreakBefore w:val="0"/>
        <w:widowControl w:val="0"/>
        <w:numPr>
          <w:ilvl w:val="0"/>
          <w:numId w:val="3"/>
        </w:numPr>
        <w:kinsoku/>
        <w:wordWrap/>
        <w:overflowPunct/>
        <w:topLinePunct w:val="0"/>
        <w:autoSpaceDE/>
        <w:autoSpaceDN/>
        <w:bidi w:val="0"/>
        <w:adjustRightInd w:val="0"/>
        <w:snapToGrid w:val="0"/>
        <w:spacing w:line="360" w:lineRule="auto"/>
        <w:ind w:firstLine="480" w:firstLineChars="200"/>
        <w:jc w:val="both"/>
        <w:textAlignment w:val="auto"/>
        <w:rPr>
          <w:rFonts w:hint="default" w:ascii="宋体" w:hAnsi="宋体" w:eastAsia="宋体" w:cs="宋体"/>
          <w:sz w:val="24"/>
          <w:szCs w:val="24"/>
          <w:lang w:val="en-US" w:eastAsia="zh-CN"/>
        </w:rPr>
      </w:pPr>
      <w:r>
        <w:rPr>
          <w:rFonts w:hint="eastAsia" w:ascii="宋体" w:hAnsi="宋体" w:eastAsia="宋体" w:cs="宋体"/>
          <w:b w:val="0"/>
          <w:kern w:val="2"/>
          <w:sz w:val="24"/>
          <w:szCs w:val="24"/>
          <w:lang w:val="en-US" w:eastAsia="zh-CN" w:bidi="ar-SA"/>
        </w:rPr>
        <w:t>LoginController用来完成游客访问的权限控制和用户退出功能。</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eastAsia" w:ascii="宋体" w:hAnsi="宋体" w:eastAsia="宋体" w:cs="宋体"/>
          <w:b w:val="0"/>
          <w:kern w:val="2"/>
          <w:sz w:val="24"/>
          <w:szCs w:val="24"/>
          <w:lang w:val="en-US" w:eastAsia="zh-CN" w:bidi="ar-SA"/>
        </w:rPr>
      </w:pPr>
      <w:bookmarkStart w:id="64" w:name="_Toc20939"/>
      <w:bookmarkStart w:id="65" w:name="_Toc29632"/>
      <w:r>
        <w:rPr>
          <w:rFonts w:hint="eastAsia" w:ascii="宋体" w:hAnsi="宋体" w:eastAsia="宋体" w:cs="宋体"/>
          <w:b w:val="0"/>
          <w:kern w:val="2"/>
          <w:sz w:val="24"/>
          <w:szCs w:val="24"/>
          <w:lang w:val="en-US" w:eastAsia="zh-CN" w:bidi="ar-SA"/>
        </w:rPr>
        <w:t>3.2系统类及其关系</w:t>
      </w:r>
      <w:bookmarkEnd w:id="64"/>
      <w:bookmarkEnd w:id="65"/>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rPr>
          <w:rFonts w:hint="default"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系统的config类、mapper类、service类和controller类的调用关系如图3-2-1所示：</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200"/>
        <w:jc w:val="both"/>
        <w:textAlignment w:val="auto"/>
      </w:pPr>
      <w:r>
        <mc:AlternateContent>
          <mc:Choice Requires="wpg">
            <w:drawing>
              <wp:inline distT="0" distB="0" distL="114300" distR="114300">
                <wp:extent cx="5324475" cy="1776095"/>
                <wp:effectExtent l="0" t="0" r="9525" b="0"/>
                <wp:docPr id="278" name="组合 278" descr="KSO_WM_TAG_VERSION=1.0&amp;KSO_WM_BEAUTIFY_FLAG=#wm#&amp;KSO_WM_UNIT_TYPE=i&amp;KSO_WM_UNIT_ID=wpsdiag20176315_3*i*8&amp;KSO_WM_TEMPLATE_CATEGORY=wpsdiag&amp;KSO_WM_TEMPLATE_INDEX=20176315"/>
                <wp:cNvGraphicFramePr/>
                <a:graphic xmlns:a="http://schemas.openxmlformats.org/drawingml/2006/main">
                  <a:graphicData uri="http://schemas.microsoft.com/office/word/2010/wordprocessingGroup">
                    <wpg:wgp>
                      <wpg:cNvGrpSpPr/>
                      <wpg:grpSpPr>
                        <a:xfrm>
                          <a:off x="28575" y="787400"/>
                          <a:ext cx="5324363" cy="1775873"/>
                          <a:chOff x="145915" y="94039"/>
                          <a:chExt cx="4927850" cy="1643923"/>
                        </a:xfrm>
                      </wpg:grpSpPr>
                      <wps:wsp>
                        <wps:cNvPr id="32" name="燕尾形 32" descr="KSO_WM_UNIT_INDEX=1_1_1&amp;KSO_WM_UNIT_TYPE=m_h_i&amp;KSO_WM_UNIT_ID=wpsdiag20176315_3*m_h_i*1_1_1&amp;KSO_WM_UNIT_LAYERLEVEL=1_1_1&amp;KSO_WM_UNIT_CLEAR=1&amp;KSO_WM_TAG_VERSION=1.0&amp;KSO_WM_BEAUTIFY_FLAG=#wm#&amp;KSO_WM_TEMPLATE_CATEGORY=wpsdiag&amp;KSO_WM_TEMPLATE_INDEX=20176315&amp;KSO_WM_UNIT_FILL_BACK_SCHEMECOLOR_INDEX=0&amp;KSO_WM_SLIDE_ITEM_CNT=5&amp;KSO_WM_DIAGRAM_GROUP_CODE=m1_1&amp;KSO_WM_UNIT_FILL_TYPE=1&amp;KSO_WM_UNIT_FILL_FORE_SCHEMECOLOR_INDEX=5&amp;KSO_WM_UNIT_TEXT_FILL_TYPE=1&amp;KSO_WM_UNIT_TEXT_FILL_FORE_SCHEMECOLOR_INDEX=2"/>
                        <wps:cNvSpPr/>
                        <wps:spPr>
                          <a:xfrm>
                            <a:off x="145915" y="632298"/>
                            <a:ext cx="902970" cy="307390"/>
                          </a:xfrm>
                          <a:prstGeom prst="chevron">
                            <a:avLst>
                              <a:gd name="adj" fmla="val 38372"/>
                            </a:avLst>
                          </a:prstGeom>
                          <a:solidFill>
                            <a:srgbClr val="70C9C4"/>
                          </a:solidFill>
                          <a:ln w="12700" cap="flat" cmpd="sng" algn="ctr">
                            <a:noFill/>
                            <a:prstDash val="solid"/>
                            <a:miter lim="800000"/>
                          </a:ln>
                          <a:effectLst/>
                        </wps:spPr>
                        <wps:txbx>
                          <w:txbxContent>
                            <w:p>
                              <w:pPr>
                                <w:pStyle w:val="8"/>
                                <w:snapToGrid w:val="0"/>
                                <w:spacing w:before="0" w:beforeAutospacing="0" w:after="0" w:afterAutospacing="0" w:line="192" w:lineRule="auto"/>
                                <w:jc w:val="center"/>
                                <w:rPr>
                                  <w:rFonts w:hint="default" w:asciiTheme="majorEastAsia" w:hAnsiTheme="majorEastAsia" w:eastAsiaTheme="majorEastAsia"/>
                                  <w:b/>
                                  <w:bCs/>
                                  <w:color w:val="FFFFFF"/>
                                  <w:sz w:val="15"/>
                                  <w:szCs w:val="15"/>
                                  <w:lang w:val="en-US" w:eastAsia="zh-CN"/>
                                </w:rPr>
                              </w:pPr>
                              <w:r>
                                <w:rPr>
                                  <w:rFonts w:hint="eastAsia" w:asciiTheme="majorEastAsia" w:hAnsiTheme="majorEastAsia" w:eastAsiaTheme="majorEastAsia"/>
                                  <w:b/>
                                  <w:bCs/>
                                  <w:color w:val="FFFFFF"/>
                                  <w:sz w:val="24"/>
                                  <w:szCs w:val="24"/>
                                  <w:lang w:val="en-US" w:eastAsia="zh-CN"/>
                                </w:rPr>
                                <w:t>前端请求</w:t>
                              </w:r>
                            </w:p>
                          </w:txbxContent>
                        </wps:txbx>
                        <wps:bodyPr lIns="0" tIns="0" rIns="0" bIns="0" anchor="ctr">
                          <a:noAutofit/>
                        </wps:bodyPr>
                      </wps:wsp>
                      <wps:wsp>
                        <wps:cNvPr id="33" name="直接连接符 33" descr="KSO_WM_UNIT_INDEX=1_1_2&amp;KSO_WM_UNIT_TYPE=m_h_i&amp;KSO_WM_UNIT_ID=wpsdiag20176315_3*m_h_i*1_1_2&amp;KSO_WM_UNIT_LAYERLEVEL=1_1_1&amp;KSO_WM_UNIT_CLEAR=1&amp;KSO_WM_TAG_VERSION=1.0&amp;KSO_WM_BEAUTIFY_FLAG=#wm#&amp;KSO_WM_TEMPLATE_CATEGORY=wpsdiag&amp;KSO_WM_TEMPLATE_INDEX=20176315&amp;KSO_WM_UNIT_LINE_BACK_SCHEMECOLOR_INDEX=0&amp;KSO_WM_SLIDE_ITEM_CNT=5&amp;KSO_WM_DIAGRAM_GROUP_CODE=m1_1&amp;KSO_WM_UNIT_LINE_FILL_TYPE=1&amp;KSO_WM_UNIT_LINE_FORE_SCHEMECOLOR_INDEX=5"/>
                        <wps:cNvCnPr/>
                        <wps:spPr>
                          <a:xfrm>
                            <a:off x="559340" y="953311"/>
                            <a:ext cx="0" cy="135228"/>
                          </a:xfrm>
                          <a:prstGeom prst="line">
                            <a:avLst/>
                          </a:prstGeom>
                          <a:noFill/>
                          <a:ln w="6350" cap="flat" cmpd="sng" algn="ctr">
                            <a:solidFill>
                              <a:srgbClr val="70C9C4"/>
                            </a:solidFill>
                            <a:prstDash val="solid"/>
                            <a:miter lim="800000"/>
                            <a:tailEnd type="oval"/>
                          </a:ln>
                          <a:effectLst/>
                        </wps:spPr>
                        <wps:bodyPr/>
                      </wps:wsp>
                      <wps:wsp>
                        <wps:cNvPr id="34" name="燕尾形 34" descr="KSO_WM_UNIT_INDEX=1_2_1&amp;KSO_WM_UNIT_TYPE=m_h_i&amp;KSO_WM_UNIT_ID=wpsdiag20176315_3*m_h_i*1_2_1&amp;KSO_WM_UNIT_LAYERLEVEL=1_1_1&amp;KSO_WM_UNIT_CLEAR=1&amp;KSO_WM_TAG_VERSION=1.0&amp;KSO_WM_BEAUTIFY_FLAG=#wm#&amp;KSO_WM_TEMPLATE_CATEGORY=wpsdiag&amp;KSO_WM_TEMPLATE_INDEX=20176315&amp;KSO_WM_UNIT_FILL_BACK_SCHEMECOLOR_INDEX=0&amp;KSO_WM_SLIDE_ITEM_CNT=5&amp;KSO_WM_DIAGRAM_GROUP_CODE=m1_1&amp;KSO_WM_UNIT_FILL_TYPE=1&amp;KSO_WM_UNIT_FILL_FORE_SCHEMECOLOR_INDEX=7&amp;KSO_WM_UNIT_TEXT_FILL_TYPE=1&amp;KSO_WM_UNIT_TEXT_FILL_FORE_SCHEMECOLOR_INDEX=2"/>
                        <wps:cNvSpPr/>
                        <wps:spPr>
                          <a:xfrm>
                            <a:off x="1025102" y="632487"/>
                            <a:ext cx="1102510" cy="307426"/>
                          </a:xfrm>
                          <a:prstGeom prst="chevron">
                            <a:avLst>
                              <a:gd name="adj" fmla="val 38372"/>
                            </a:avLst>
                          </a:prstGeom>
                          <a:solidFill>
                            <a:srgbClr val="9EDAD7"/>
                          </a:solidFill>
                          <a:ln w="12700" cap="flat" cmpd="sng" algn="ctr">
                            <a:noFill/>
                            <a:prstDash val="solid"/>
                            <a:miter lim="800000"/>
                          </a:ln>
                          <a:effectLst/>
                        </wps:spPr>
                        <wps:txbx>
                          <w:txbxContent>
                            <w:p>
                              <w:pPr>
                                <w:pStyle w:val="8"/>
                                <w:snapToGrid w:val="0"/>
                                <w:spacing w:before="0" w:beforeAutospacing="0" w:after="0" w:afterAutospacing="0" w:line="192" w:lineRule="auto"/>
                                <w:jc w:val="center"/>
                                <w:rPr>
                                  <w:rFonts w:hint="default" w:asciiTheme="majorEastAsia" w:hAnsiTheme="majorEastAsia" w:eastAsiaTheme="majorEastAsia"/>
                                  <w:b/>
                                  <w:bCs/>
                                  <w:color w:val="FFFFFF"/>
                                  <w:sz w:val="20"/>
                                  <w:szCs w:val="20"/>
                                  <w:lang w:val="en-US" w:eastAsia="zh-CN"/>
                                </w:rPr>
                              </w:pPr>
                              <w:r>
                                <w:rPr>
                                  <w:rFonts w:hint="eastAsia" w:asciiTheme="majorEastAsia" w:hAnsiTheme="majorEastAsia" w:eastAsiaTheme="majorEastAsia"/>
                                  <w:b/>
                                  <w:bCs/>
                                  <w:color w:val="FFFFFF"/>
                                  <w:sz w:val="20"/>
                                  <w:szCs w:val="20"/>
                                  <w:lang w:val="en-US" w:eastAsia="zh-CN"/>
                                </w:rPr>
                                <w:t>Config判断状态</w:t>
                              </w:r>
                            </w:p>
                          </w:txbxContent>
                        </wps:txbx>
                        <wps:bodyPr lIns="0" tIns="0" rIns="0" bIns="0" anchor="ctr">
                          <a:noAutofit/>
                        </wps:bodyPr>
                      </wps:wsp>
                      <wps:wsp>
                        <wps:cNvPr id="35" name="直接连接符 35" descr="KSO_WM_UNIT_INDEX=1_2_2&amp;KSO_WM_UNIT_TYPE=m_h_i&amp;KSO_WM_UNIT_ID=wpsdiag20176315_3*m_h_i*1_2_2&amp;KSO_WM_UNIT_LAYERLEVEL=1_1_1&amp;KSO_WM_UNIT_CLEAR=1&amp;KSO_WM_TAG_VERSION=1.0&amp;KSO_WM_BEAUTIFY_FLAG=#wm#&amp;KSO_WM_TEMPLATE_CATEGORY=wpsdiag&amp;KSO_WM_TEMPLATE_INDEX=20176315&amp;KSO_WM_UNIT_LINE_BACK_SCHEMECOLOR_INDEX=0&amp;KSO_WM_SLIDE_ITEM_CNT=5&amp;KSO_WM_DIAGRAM_GROUP_CODE=m1_1&amp;KSO_WM_UNIT_LINE_FILL_TYPE=1&amp;KSO_WM_UNIT_LINE_FORE_SCHEMECOLOR_INDEX=7"/>
                        <wps:cNvCnPr/>
                        <wps:spPr>
                          <a:xfrm flipV="1">
                            <a:off x="1536970" y="476656"/>
                            <a:ext cx="0" cy="135228"/>
                          </a:xfrm>
                          <a:prstGeom prst="line">
                            <a:avLst/>
                          </a:prstGeom>
                          <a:noFill/>
                          <a:ln w="6350" cap="flat" cmpd="sng" algn="ctr">
                            <a:solidFill>
                              <a:srgbClr val="9EDAD7"/>
                            </a:solidFill>
                            <a:prstDash val="solid"/>
                            <a:miter lim="800000"/>
                            <a:tailEnd type="oval"/>
                          </a:ln>
                          <a:effectLst/>
                        </wps:spPr>
                        <wps:bodyPr/>
                      </wps:wsp>
                      <wps:wsp>
                        <wps:cNvPr id="36" name="燕尾形 36" descr="KSO_WM_UNIT_INDEX=1_3_1&amp;KSO_WM_UNIT_TYPE=m_h_i&amp;KSO_WM_UNIT_ID=wpsdiag20176315_3*m_h_i*1_3_1&amp;KSO_WM_UNIT_LAYERLEVEL=1_1_1&amp;KSO_WM_UNIT_CLEAR=1&amp;KSO_WM_TAG_VERSION=1.0&amp;KSO_WM_BEAUTIFY_FLAG=#wm#&amp;KSO_WM_TEMPLATE_CATEGORY=wpsdiag&amp;KSO_WM_TEMPLATE_INDEX=20176315&amp;KSO_WM_UNIT_FILL_BACK_SCHEMECOLOR_INDEX=0&amp;KSO_WM_SLIDE_ITEM_CNT=5&amp;KSO_WM_DIAGRAM_GROUP_CODE=m1_1&amp;KSO_WM_UNIT_FILL_TYPE=1&amp;KSO_WM_UNIT_FILL_FORE_SCHEMECOLOR_INDEX=5&amp;KSO_WM_UNIT_TEXT_FILL_TYPE=1&amp;KSO_WM_UNIT_TEXT_FILL_FORE_SCHEMECOLOR_INDEX=2"/>
                        <wps:cNvSpPr/>
                        <wps:spPr>
                          <a:xfrm>
                            <a:off x="2130551" y="632413"/>
                            <a:ext cx="1015532" cy="307391"/>
                          </a:xfrm>
                          <a:prstGeom prst="chevron">
                            <a:avLst>
                              <a:gd name="adj" fmla="val 38372"/>
                            </a:avLst>
                          </a:prstGeom>
                          <a:solidFill>
                            <a:srgbClr val="70C9C4"/>
                          </a:solidFill>
                          <a:ln w="12700" cap="flat" cmpd="sng" algn="ctr">
                            <a:noFill/>
                            <a:prstDash val="solid"/>
                            <a:miter lim="800000"/>
                          </a:ln>
                          <a:effectLst/>
                        </wps:spPr>
                        <wps:txbx>
                          <w:txbxContent>
                            <w:p>
                              <w:pPr>
                                <w:pStyle w:val="8"/>
                                <w:snapToGrid w:val="0"/>
                                <w:spacing w:before="0" w:beforeAutospacing="0" w:after="0" w:afterAutospacing="0" w:line="192" w:lineRule="auto"/>
                                <w:jc w:val="center"/>
                                <w:rPr>
                                  <w:rFonts w:hint="default" w:asciiTheme="majorEastAsia" w:hAnsiTheme="majorEastAsia" w:eastAsiaTheme="majorEastAsia"/>
                                  <w:color w:val="FFFFFF"/>
                                  <w:sz w:val="20"/>
                                  <w:szCs w:val="20"/>
                                  <w:lang w:val="en-US" w:eastAsia="zh-CN"/>
                                </w:rPr>
                              </w:pPr>
                              <w:r>
                                <w:rPr>
                                  <w:rFonts w:hint="eastAsia" w:asciiTheme="majorEastAsia" w:hAnsiTheme="majorEastAsia" w:eastAsiaTheme="majorEastAsia" w:cstheme="minorBidi"/>
                                  <w:b/>
                                  <w:bCs/>
                                  <w:color w:val="FFFFFF"/>
                                  <w:kern w:val="24"/>
                                  <w:sz w:val="20"/>
                                  <w:szCs w:val="20"/>
                                  <w:lang w:val="en-US" w:eastAsia="zh-CN"/>
                                </w:rPr>
                                <w:t>Servlet接收</w:t>
                              </w:r>
                            </w:p>
                          </w:txbxContent>
                        </wps:txbx>
                        <wps:bodyPr lIns="0" tIns="0" rIns="0" bIns="0" anchor="ctr">
                          <a:noAutofit/>
                        </wps:bodyPr>
                      </wps:wsp>
                      <wps:wsp>
                        <wps:cNvPr id="37" name="直接连接符 37" descr="KSO_WM_UNIT_INDEX=1_3_2&amp;KSO_WM_UNIT_TYPE=m_h_i&amp;KSO_WM_UNIT_ID=wpsdiag20176315_3*m_h_i*1_3_2&amp;KSO_WM_UNIT_LAYERLEVEL=1_1_1&amp;KSO_WM_UNIT_CLEAR=1&amp;KSO_WM_TAG_VERSION=1.0&amp;KSO_WM_BEAUTIFY_FLAG=#wm#&amp;KSO_WM_TEMPLATE_CATEGORY=wpsdiag&amp;KSO_WM_TEMPLATE_INDEX=20176315&amp;KSO_WM_UNIT_LINE_BACK_SCHEMECOLOR_INDEX=0&amp;KSO_WM_SLIDE_ITEM_CNT=5&amp;KSO_WM_DIAGRAM_GROUP_CODE=m1_1&amp;KSO_WM_UNIT_LINE_FILL_TYPE=1&amp;KSO_WM_UNIT_LINE_FORE_SCHEMECOLOR_INDEX=5"/>
                        <wps:cNvCnPr/>
                        <wps:spPr>
                          <a:xfrm>
                            <a:off x="2543783" y="953311"/>
                            <a:ext cx="0" cy="135228"/>
                          </a:xfrm>
                          <a:prstGeom prst="line">
                            <a:avLst/>
                          </a:prstGeom>
                          <a:noFill/>
                          <a:ln w="6350" cap="flat" cmpd="sng" algn="ctr">
                            <a:solidFill>
                              <a:srgbClr val="70C9C4"/>
                            </a:solidFill>
                            <a:prstDash val="solid"/>
                            <a:miter lim="800000"/>
                            <a:tailEnd type="oval"/>
                          </a:ln>
                          <a:effectLst/>
                        </wps:spPr>
                        <wps:bodyPr/>
                      </wps:wsp>
                      <wps:wsp>
                        <wps:cNvPr id="38" name="燕尾形 38" descr="KSO_WM_UNIT_INDEX=1_4_1&amp;KSO_WM_UNIT_TYPE=m_h_i&amp;KSO_WM_UNIT_ID=wpsdiag20176315_3*m_h_i*1_4_1&amp;KSO_WM_UNIT_LAYERLEVEL=1_1_1&amp;KSO_WM_UNIT_CLEAR=1&amp;KSO_WM_TAG_VERSION=1.0&amp;KSO_WM_BEAUTIFY_FLAG=#wm#&amp;KSO_WM_TEMPLATE_CATEGORY=wpsdiag&amp;KSO_WM_TEMPLATE_INDEX=20176315&amp;KSO_WM_UNIT_FILL_BACK_SCHEMECOLOR_INDEX=0&amp;KSO_WM_SLIDE_ITEM_CNT=5&amp;KSO_WM_DIAGRAM_GROUP_CODE=m1_1&amp;KSO_WM_UNIT_FILL_TYPE=1&amp;KSO_WM_UNIT_FILL_FORE_SCHEMECOLOR_INDEX=7&amp;KSO_WM_UNIT_TEXT_FILL_TYPE=1&amp;KSO_WM_UNIT_TEXT_FILL_FORE_SCHEMECOLOR_INDEX=2"/>
                        <wps:cNvSpPr/>
                        <wps:spPr>
                          <a:xfrm>
                            <a:off x="3107883" y="632413"/>
                            <a:ext cx="983797" cy="307391"/>
                          </a:xfrm>
                          <a:prstGeom prst="chevron">
                            <a:avLst>
                              <a:gd name="adj" fmla="val 38372"/>
                            </a:avLst>
                          </a:prstGeom>
                          <a:solidFill>
                            <a:srgbClr val="9EDAD7"/>
                          </a:solidFill>
                          <a:ln w="12700" cap="flat" cmpd="sng" algn="ctr">
                            <a:noFill/>
                            <a:prstDash val="solid"/>
                            <a:miter lim="800000"/>
                          </a:ln>
                          <a:effectLst/>
                        </wps:spPr>
                        <wps:txbx>
                          <w:txbxContent>
                            <w:p>
                              <w:pPr>
                                <w:pStyle w:val="8"/>
                                <w:snapToGrid w:val="0"/>
                                <w:spacing w:before="0" w:beforeAutospacing="0" w:after="0" w:afterAutospacing="0" w:line="192" w:lineRule="auto"/>
                                <w:jc w:val="center"/>
                                <w:rPr>
                                  <w:rFonts w:hint="eastAsia" w:asciiTheme="majorEastAsia" w:hAnsiTheme="majorEastAsia" w:eastAsiaTheme="majorEastAsia" w:cstheme="minorBidi"/>
                                  <w:b/>
                                  <w:bCs/>
                                  <w:color w:val="FFFFFF"/>
                                  <w:kern w:val="24"/>
                                  <w:sz w:val="20"/>
                                  <w:szCs w:val="20"/>
                                  <w:lang w:val="en-US" w:eastAsia="zh-CN"/>
                                </w:rPr>
                              </w:pPr>
                              <w:r>
                                <w:rPr>
                                  <w:rFonts w:hint="eastAsia" w:asciiTheme="majorEastAsia" w:hAnsiTheme="majorEastAsia" w:eastAsiaTheme="majorEastAsia" w:cstheme="minorBidi"/>
                                  <w:b/>
                                  <w:bCs/>
                                  <w:color w:val="FFFFFF"/>
                                  <w:kern w:val="24"/>
                                  <w:sz w:val="20"/>
                                  <w:szCs w:val="20"/>
                                  <w:lang w:val="en-US" w:eastAsia="zh-CN"/>
                                </w:rPr>
                                <w:t>调用Service</w:t>
                              </w:r>
                            </w:p>
                          </w:txbxContent>
                        </wps:txbx>
                        <wps:bodyPr lIns="0" tIns="0" rIns="0" bIns="0" anchor="ctr">
                          <a:noAutofit/>
                        </wps:bodyPr>
                      </wps:wsp>
                      <wps:wsp>
                        <wps:cNvPr id="39" name="直接连接符 39" descr="KSO_WM_UNIT_INDEX=1_4_2&amp;KSO_WM_UNIT_TYPE=m_h_i&amp;KSO_WM_UNIT_ID=wpsdiag20176315_3*m_h_i*1_4_2&amp;KSO_WM_UNIT_LAYERLEVEL=1_1_1&amp;KSO_WM_UNIT_CLEAR=1&amp;KSO_WM_TAG_VERSION=1.0&amp;KSO_WM_BEAUTIFY_FLAG=#wm#&amp;KSO_WM_TEMPLATE_CATEGORY=wpsdiag&amp;KSO_WM_TEMPLATE_INDEX=20176315&amp;KSO_WM_UNIT_LINE_BACK_SCHEMECOLOR_INDEX=0&amp;KSO_WM_SLIDE_ITEM_CNT=5&amp;KSO_WM_DIAGRAM_GROUP_CODE=m1_1&amp;KSO_WM_UNIT_LINE_FILL_TYPE=1&amp;KSO_WM_UNIT_LINE_FORE_SCHEMECOLOR_INDEX=7"/>
                        <wps:cNvCnPr/>
                        <wps:spPr>
                          <a:xfrm flipV="1">
                            <a:off x="3521413" y="476656"/>
                            <a:ext cx="0" cy="135228"/>
                          </a:xfrm>
                          <a:prstGeom prst="line">
                            <a:avLst/>
                          </a:prstGeom>
                          <a:noFill/>
                          <a:ln w="6350" cap="flat" cmpd="sng" algn="ctr">
                            <a:solidFill>
                              <a:srgbClr val="9EDAD7"/>
                            </a:solidFill>
                            <a:prstDash val="solid"/>
                            <a:miter lim="800000"/>
                            <a:tailEnd type="oval"/>
                          </a:ln>
                          <a:effectLst/>
                        </wps:spPr>
                        <wps:bodyPr/>
                      </wps:wsp>
                      <wps:wsp>
                        <wps:cNvPr id="40" name="燕尾形 40" descr="KSO_WM_UNIT_INDEX=1_5_1&amp;KSO_WM_UNIT_TYPE=m_h_i&amp;KSO_WM_UNIT_ID=wpsdiag20176315_3*m_h_i*1_5_1&amp;KSO_WM_UNIT_LAYERLEVEL=1_1_1&amp;KSO_WM_UNIT_CLEAR=1&amp;KSO_WM_TAG_VERSION=1.0&amp;KSO_WM_BEAUTIFY_FLAG=#wm#&amp;KSO_WM_TEMPLATE_CATEGORY=wpsdiag&amp;KSO_WM_TEMPLATE_INDEX=20176315&amp;KSO_WM_UNIT_FILL_BACK_SCHEMECOLOR_INDEX=0&amp;KSO_WM_SLIDE_ITEM_CNT=5&amp;KSO_WM_DIAGRAM_GROUP_CODE=m1_1&amp;KSO_WM_UNIT_FILL_TYPE=1&amp;KSO_WM_UNIT_FILL_FORE_SCHEMECOLOR_INDEX=5&amp;KSO_WM_UNIT_TEXT_FILL_TYPE=1&amp;KSO_WM_UNIT_TEXT_FILL_FORE_SCHEMECOLOR_INDEX=2"/>
                        <wps:cNvSpPr/>
                        <wps:spPr>
                          <a:xfrm>
                            <a:off x="4072327" y="628887"/>
                            <a:ext cx="1001438" cy="307391"/>
                          </a:xfrm>
                          <a:prstGeom prst="chevron">
                            <a:avLst>
                              <a:gd name="adj" fmla="val 38372"/>
                            </a:avLst>
                          </a:prstGeom>
                          <a:solidFill>
                            <a:srgbClr val="70C9C4"/>
                          </a:solidFill>
                          <a:ln w="12700" cap="flat" cmpd="sng" algn="ctr">
                            <a:noFill/>
                            <a:prstDash val="solid"/>
                            <a:miter lim="800000"/>
                          </a:ln>
                          <a:effectLst/>
                        </wps:spPr>
                        <wps:txbx>
                          <w:txbxContent>
                            <w:p>
                              <w:pPr>
                                <w:pStyle w:val="8"/>
                                <w:snapToGrid w:val="0"/>
                                <w:spacing w:before="0" w:beforeAutospacing="0" w:after="0" w:afterAutospacing="0" w:line="192" w:lineRule="auto"/>
                                <w:jc w:val="center"/>
                                <w:rPr>
                                  <w:rFonts w:hint="default" w:asciiTheme="majorEastAsia" w:hAnsiTheme="majorEastAsia" w:eastAsiaTheme="majorEastAsia"/>
                                  <w:b/>
                                  <w:bCs/>
                                  <w:color w:val="FFFFFF"/>
                                  <w:sz w:val="24"/>
                                  <w:szCs w:val="24"/>
                                  <w:lang w:val="en-US" w:eastAsia="zh-CN"/>
                                </w:rPr>
                              </w:pPr>
                              <w:r>
                                <w:rPr>
                                  <w:rFonts w:hint="eastAsia" w:asciiTheme="majorEastAsia" w:hAnsiTheme="majorEastAsia" w:eastAsiaTheme="majorEastAsia"/>
                                  <w:b/>
                                  <w:bCs/>
                                  <w:color w:val="FFFFFF"/>
                                  <w:sz w:val="24"/>
                                  <w:szCs w:val="24"/>
                                  <w:lang w:val="en-US" w:eastAsia="zh-CN"/>
                                </w:rPr>
                                <w:t>调用Mapper</w:t>
                              </w:r>
                            </w:p>
                          </w:txbxContent>
                        </wps:txbx>
                        <wps:bodyPr lIns="0" tIns="0" rIns="0" bIns="0" anchor="ctr">
                          <a:noAutofit/>
                        </wps:bodyPr>
                      </wps:wsp>
                      <wps:wsp>
                        <wps:cNvPr id="41" name="直接连接符 41" descr="KSO_WM_UNIT_INDEX=1_5_2&amp;KSO_WM_UNIT_TYPE=m_h_i&amp;KSO_WM_UNIT_ID=wpsdiag20176315_3*m_h_i*1_5_2&amp;KSO_WM_UNIT_LAYERLEVEL=1_1_1&amp;KSO_WM_UNIT_CLEAR=1&amp;KSO_WM_TAG_VERSION=1.0&amp;KSO_WM_BEAUTIFY_FLAG=#wm#&amp;KSO_WM_TEMPLATE_CATEGORY=wpsdiag&amp;KSO_WM_TEMPLATE_INDEX=20176315&amp;KSO_WM_UNIT_LINE_BACK_SCHEMECOLOR_INDEX=0&amp;KSO_WM_SLIDE_ITEM_CNT=5&amp;KSO_WM_DIAGRAM_GROUP_CODE=m1_1&amp;KSO_WM_UNIT_LINE_FILL_TYPE=1&amp;KSO_WM_UNIT_LINE_FORE_SCHEMECOLOR_INDEX=5"/>
                        <wps:cNvCnPr/>
                        <wps:spPr>
                          <a:xfrm>
                            <a:off x="4528226" y="933856"/>
                            <a:ext cx="0" cy="135228"/>
                          </a:xfrm>
                          <a:prstGeom prst="line">
                            <a:avLst/>
                          </a:prstGeom>
                          <a:noFill/>
                          <a:ln w="6350" cap="flat" cmpd="sng" algn="ctr">
                            <a:solidFill>
                              <a:srgbClr val="70C9C4"/>
                            </a:solidFill>
                            <a:prstDash val="solid"/>
                            <a:miter lim="800000"/>
                            <a:tailEnd type="oval"/>
                          </a:ln>
                          <a:effectLst/>
                        </wps:spPr>
                        <wps:bodyPr/>
                      </wps:wsp>
                      <wps:wsp>
                        <wps:cNvPr id="43" name="文本框 12" descr="KSO_WM_UNIT_INDEX=1_1_1&amp;KSO_WM_UNIT_TYPE=m_h_a&amp;KSO_WM_UNIT_ID=wpsdiag20176315_3*m_h_a*1_1_1&amp;KSO_WM_UNIT_LAYERLEVEL=1_1_1&amp;KSO_WM_UNIT_HIGHLIGHT=0&amp;KSO_WM_UNIT_CLEAR=0&amp;KSO_WM_UNIT_COMPATIBLE=0&amp;KSO_WM_UNIT_PRESET_TEXT=LEOPARD TITLE&amp;KSO_WM_UNIT_VALUE=8&amp;KSO_WM_TAG_VERSION=1.0&amp;KSO_WM_BEAUTIFY_FLAG=#wm#&amp;KSO_WM_TEMPLATE_CATEGORY=wpsdiag&amp;KSO_WM_TEMPLATE_INDEX=20176315&amp;KSO_WM_UNIT_FILL_BACK_SCHEMECOLOR_INDEX=0&amp;KSO_WM_UNIT_LINE_BACK_SCHEMECOLOR_INDEX=0&amp;KSO_WM_SLIDE_ITEM_CNT=5&amp;KSO_WM_DIAGRAM_GROUP_CODE=m1_1&amp;KSO_WM_UNIT_FILL_TYPE=1&amp;KSO_WM_UNIT_FILL_FORE_SCHEMECOLOR_INDEX=9&amp;KSO_WM_UNIT_TEXT_FILL_TYPE=1&amp;KSO_WM_UNIT_TEXT_FILL_FORE_SCHEMECOLOR_INDEX=3&amp;KSO_WM_UNIT_LINE_FILL_TYPE=1&amp;KSO_WM_UNIT_LINE_FORE_SCHEMECOLOR_INDEX=10"/>
                        <wps:cNvSpPr txBox="1">
                          <a:spLocks noChangeArrowheads="1"/>
                        </wps:cNvSpPr>
                        <wps:spPr bwMode="auto">
                          <a:xfrm>
                            <a:off x="158844" y="1019150"/>
                            <a:ext cx="920336" cy="446099"/>
                          </a:xfrm>
                          <a:prstGeom prst="rect">
                            <a:avLst/>
                          </a:prstGeom>
                          <a:noFill/>
                          <a:ln>
                            <a:noFill/>
                          </a:ln>
                        </wps:spPr>
                        <wps:txbx>
                          <w:txbxContent>
                            <w:p>
                              <w:r>
                                <w:rPr>
                                  <w:rFonts w:hint="eastAsia" w:eastAsia="微软雅黑" w:asciiTheme="minorHAnsi" w:hAnsiTheme="minorHAnsi" w:cstheme="minorHAnsi"/>
                                  <w:color w:val="000000"/>
                                  <w:kern w:val="24"/>
                                  <w:sz w:val="28"/>
                                  <w:szCs w:val="28"/>
                                  <w:lang w:val="en-US" w:eastAsia="zh-CN"/>
                                </w:rPr>
                                <w:t>Form表单</w:t>
                              </w:r>
                            </w:p>
                          </w:txbxContent>
                        </wps:txbx>
                        <wps:bodyPr wrap="square">
                          <a:noAutofit/>
                        </wps:bodyPr>
                      </wps:wsp>
                      <wps:wsp>
                        <wps:cNvPr id="44" name="文本框 5" descr="KSO_WM_UNIT_INDEX=1_2_1&amp;KSO_WM_UNIT_TYPE=m_h_f&amp;KSO_WM_UNIT_ID=wpsdiag20176315_3*m_h_f*1_2_1&amp;KSO_WM_UNIT_LAYERLEVEL=1_1_1&amp;KSO_WM_UNIT_HIGHLIGHT=0&amp;KSO_WM_UNIT_CLEAR=0&amp;KSO_WM_UNIT_COMPATIBLE=0&amp;KSO_WM_UNIT_PRESET_TEXT=LOREM IPSUM DOLOR&amp;KSO_WM_UNIT_VALUE=11&amp;KSO_WM_TAG_VERSION=1.0&amp;KSO_WM_BEAUTIFY_FLAG=#wm#&amp;KSO_WM_TEMPLATE_CATEGORY=wpsdiag&amp;KSO_WM_TEMPLATE_INDEX=20176315&amp;KSO_WM_SLIDE_ITEM_CNT=5&amp;KSO_WM_DIAGRAM_GROUP_CODE=m1_1&amp;KSO_WM_UNIT_TEXT_FILL_TYPE=1&amp;KSO_WM_UNIT_TEXT_FILL_FORE_SCHEMECOLOR_INDEX=1"/>
                        <wps:cNvSpPr txBox="1"/>
                        <wps:spPr>
                          <a:xfrm>
                            <a:off x="851145" y="162218"/>
                            <a:ext cx="1372261" cy="265661"/>
                          </a:xfrm>
                          <a:prstGeom prst="rect">
                            <a:avLst/>
                          </a:prstGeom>
                          <a:noFill/>
                          <a:ln w="9525">
                            <a:noFill/>
                          </a:ln>
                        </wps:spPr>
                        <wps:txbx>
                          <w:txbxContent>
                            <w:p>
                              <w:pPr>
                                <w:pStyle w:val="8"/>
                                <w:snapToGrid w:val="0"/>
                                <w:spacing w:before="0" w:beforeAutospacing="0" w:after="0" w:afterAutospacing="0" w:line="192" w:lineRule="auto"/>
                                <w:jc w:val="center"/>
                                <w:rPr>
                                  <w:rFonts w:hint="default" w:eastAsia="微软雅黑" w:asciiTheme="minorHAnsi" w:hAnsiTheme="minorHAnsi" w:cstheme="minorHAnsi"/>
                                  <w:color w:val="000000"/>
                                  <w:sz w:val="18"/>
                                  <w:szCs w:val="18"/>
                                  <w:lang w:val="en-US" w:eastAsia="zh-CN"/>
                                </w:rPr>
                              </w:pPr>
                              <w:r>
                                <w:rPr>
                                  <w:rFonts w:hint="eastAsia" w:eastAsia="微软雅黑" w:asciiTheme="minorHAnsi" w:hAnsiTheme="minorHAnsi" w:cstheme="minorHAnsi"/>
                                  <w:color w:val="000000"/>
                                  <w:kern w:val="24"/>
                                  <w:sz w:val="28"/>
                                  <w:szCs w:val="28"/>
                                  <w:lang w:val="en-US" w:eastAsia="zh-CN"/>
                                </w:rPr>
                                <w:t>Config</w:t>
                              </w:r>
                            </w:p>
                          </w:txbxContent>
                        </wps:txbx>
                        <wps:bodyPr wrap="square">
                          <a:noAutofit/>
                        </wps:bodyPr>
                      </wps:wsp>
                      <wps:wsp>
                        <wps:cNvPr id="47" name="文本框 12" descr="KSO_WM_UNIT_INDEX=1_3_1&amp;KSO_WM_UNIT_TYPE=m_h_a&amp;KSO_WM_UNIT_ID=wpsdiag20176315_3*m_h_a*1_3_1&amp;KSO_WM_UNIT_LAYERLEVEL=1_1_1&amp;KSO_WM_UNIT_HIGHLIGHT=0&amp;KSO_WM_UNIT_CLEAR=0&amp;KSO_WM_UNIT_COMPATIBLE=0&amp;KSO_WM_UNIT_PRESET_TEXT=LEOPARD TITLE&amp;KSO_WM_UNIT_VALUE=8&amp;KSO_WM_TAG_VERSION=1.0&amp;KSO_WM_BEAUTIFY_FLAG=#wm#&amp;KSO_WM_TEMPLATE_CATEGORY=wpsdiag&amp;KSO_WM_TEMPLATE_INDEX=20176315&amp;KSO_WM_UNIT_FILL_BACK_SCHEMECOLOR_INDEX=0&amp;KSO_WM_UNIT_LINE_BACK_SCHEMECOLOR_INDEX=0&amp;KSO_WM_SLIDE_ITEM_CNT=5&amp;KSO_WM_DIAGRAM_GROUP_CODE=m1_1&amp;KSO_WM_UNIT_FILL_TYPE=1&amp;KSO_WM_UNIT_FILL_FORE_SCHEMECOLOR_INDEX=9&amp;KSO_WM_UNIT_TEXT_FILL_TYPE=1&amp;KSO_WM_UNIT_TEXT_FILL_FORE_SCHEMECOLOR_INDEX=3&amp;KSO_WM_UNIT_LINE_FILL_TYPE=1&amp;KSO_WM_UNIT_LINE_FORE_SCHEMECOLOR_INDEX=10"/>
                        <wps:cNvSpPr txBox="1">
                          <a:spLocks noChangeArrowheads="1"/>
                        </wps:cNvSpPr>
                        <wps:spPr bwMode="auto">
                          <a:xfrm>
                            <a:off x="2023353" y="1147864"/>
                            <a:ext cx="1109318" cy="228635"/>
                          </a:xfrm>
                          <a:prstGeom prst="rect">
                            <a:avLst/>
                          </a:prstGeom>
                          <a:noFill/>
                          <a:ln>
                            <a:noFill/>
                          </a:ln>
                        </wps:spPr>
                        <wps:txbx>
                          <w:txbxContent>
                            <w:p>
                              <w:pPr>
                                <w:pStyle w:val="8"/>
                                <w:snapToGrid w:val="0"/>
                                <w:spacing w:before="0" w:beforeAutospacing="0" w:after="0" w:afterAutospacing="0" w:line="192" w:lineRule="auto"/>
                                <w:jc w:val="center"/>
                                <w:rPr>
                                  <w:rFonts w:hint="eastAsia" w:eastAsia="微软雅黑" w:asciiTheme="minorHAnsi" w:hAnsiTheme="minorHAnsi" w:cstheme="minorHAnsi"/>
                                  <w:color w:val="000000"/>
                                  <w:kern w:val="24"/>
                                  <w:sz w:val="28"/>
                                  <w:szCs w:val="28"/>
                                  <w:lang w:val="en-US" w:eastAsia="zh-CN"/>
                                </w:rPr>
                              </w:pPr>
                              <w:r>
                                <w:rPr>
                                  <w:rFonts w:hint="eastAsia" w:eastAsia="微软雅黑" w:asciiTheme="minorHAnsi" w:hAnsiTheme="minorHAnsi" w:cstheme="minorHAnsi"/>
                                  <w:color w:val="000000"/>
                                  <w:kern w:val="24"/>
                                  <w:sz w:val="28"/>
                                  <w:szCs w:val="28"/>
                                  <w:lang w:val="en-US" w:eastAsia="zh-CN"/>
                                </w:rPr>
                                <w:t>Servlet</w:t>
                              </w:r>
                            </w:p>
                          </w:txbxContent>
                        </wps:txbx>
                        <wps:bodyPr wrap="square">
                          <a:noAutofit/>
                        </wps:bodyPr>
                      </wps:wsp>
                      <wps:wsp>
                        <wps:cNvPr id="48" name="文本框 5" descr="KSO_WM_UNIT_INDEX=1_4_1&amp;KSO_WM_UNIT_TYPE=m_h_f&amp;KSO_WM_UNIT_ID=wpsdiag20176315_3*m_h_f*1_4_1&amp;KSO_WM_UNIT_LAYERLEVEL=1_1_1&amp;KSO_WM_UNIT_HIGHLIGHT=0&amp;KSO_WM_UNIT_CLEAR=0&amp;KSO_WM_UNIT_COMPATIBLE=0&amp;KSO_WM_UNIT_PRESET_TEXT=LOREM IPSUM DOLOR&amp;KSO_WM_UNIT_VALUE=11&amp;KSO_WM_TAG_VERSION=1.0&amp;KSO_WM_BEAUTIFY_FLAG=#wm#&amp;KSO_WM_TEMPLATE_CATEGORY=wpsdiag&amp;KSO_WM_TEMPLATE_INDEX=20176315&amp;KSO_WM_SLIDE_ITEM_CNT=5&amp;KSO_WM_DIAGRAM_GROUP_CODE=m1_1&amp;KSO_WM_UNIT_TEXT_FILL_TYPE=1&amp;KSO_WM_UNIT_TEXT_FILL_FORE_SCHEMECOLOR_INDEX=1"/>
                        <wps:cNvSpPr txBox="1"/>
                        <wps:spPr>
                          <a:xfrm>
                            <a:off x="2835782" y="94039"/>
                            <a:ext cx="1463353" cy="299750"/>
                          </a:xfrm>
                          <a:prstGeom prst="rect">
                            <a:avLst/>
                          </a:prstGeom>
                          <a:noFill/>
                          <a:ln w="9525">
                            <a:noFill/>
                          </a:ln>
                        </wps:spPr>
                        <wps:txbx>
                          <w:txbxContent>
                            <w:p>
                              <w:pPr>
                                <w:pStyle w:val="8"/>
                                <w:snapToGrid w:val="0"/>
                                <w:spacing w:before="0" w:beforeAutospacing="0" w:after="0" w:afterAutospacing="0" w:line="192" w:lineRule="auto"/>
                                <w:jc w:val="center"/>
                                <w:rPr>
                                  <w:rFonts w:hint="default" w:eastAsia="微软雅黑" w:asciiTheme="minorHAnsi" w:hAnsiTheme="minorHAnsi" w:cstheme="minorHAnsi"/>
                                  <w:color w:val="000000"/>
                                  <w:kern w:val="24"/>
                                  <w:sz w:val="28"/>
                                  <w:szCs w:val="28"/>
                                  <w:lang w:val="en-US" w:eastAsia="zh-CN"/>
                                </w:rPr>
                              </w:pPr>
                              <w:r>
                                <w:rPr>
                                  <w:rFonts w:hint="eastAsia" w:eastAsia="微软雅黑" w:asciiTheme="minorHAnsi" w:hAnsiTheme="minorHAnsi" w:cstheme="minorHAnsi"/>
                                  <w:color w:val="000000"/>
                                  <w:kern w:val="24"/>
                                  <w:sz w:val="28"/>
                                  <w:szCs w:val="28"/>
                                  <w:lang w:val="en-US" w:eastAsia="zh-CN"/>
                                </w:rPr>
                                <w:t>Service方法</w:t>
                              </w:r>
                            </w:p>
                          </w:txbxContent>
                        </wps:txbx>
                        <wps:bodyPr wrap="square">
                          <a:noAutofit/>
                        </wps:bodyPr>
                      </wps:wsp>
                      <wps:wsp>
                        <wps:cNvPr id="50" name="文本框 5" descr="KSO_WM_UNIT_INDEX=1_5_1&amp;KSO_WM_UNIT_TYPE=m_h_f&amp;KSO_WM_UNIT_ID=wpsdiag20176315_3*m_h_f*1_5_1&amp;KSO_WM_UNIT_LAYERLEVEL=1_1_1&amp;KSO_WM_UNIT_HIGHLIGHT=0&amp;KSO_WM_UNIT_CLEAR=0&amp;KSO_WM_UNIT_COMPATIBLE=0&amp;KSO_WM_UNIT_PRESET_TEXT=LOREM IPSUM DOLOR&amp;KSO_WM_UNIT_VALUE=11&amp;KSO_WM_TAG_VERSION=1.0&amp;KSO_WM_BEAUTIFY_FLAG=#wm#&amp;KSO_WM_TEMPLATE_CATEGORY=wpsdiag&amp;KSO_WM_TEMPLATE_INDEX=20176315&amp;KSO_WM_SLIDE_ITEM_CNT=5&amp;KSO_WM_DIAGRAM_GROUP_CODE=m1_1&amp;KSO_WM_UNIT_TEXT_FILL_TYPE=1&amp;KSO_WM_UNIT_TEXT_FILL_FORE_SCHEMECOLOR_INDEX=1"/>
                        <wps:cNvSpPr txBox="1"/>
                        <wps:spPr>
                          <a:xfrm>
                            <a:off x="1854354" y="1415878"/>
                            <a:ext cx="1477473" cy="322084"/>
                          </a:xfrm>
                          <a:prstGeom prst="rect">
                            <a:avLst/>
                          </a:prstGeom>
                          <a:noFill/>
                          <a:ln w="9525">
                            <a:noFill/>
                          </a:ln>
                        </wps:spPr>
                        <wps:txbx>
                          <w:txbxContent>
                            <w:p>
                              <w:pPr>
                                <w:pStyle w:val="8"/>
                                <w:snapToGrid w:val="0"/>
                                <w:spacing w:before="0" w:beforeAutospacing="0" w:after="0" w:afterAutospacing="0" w:line="192" w:lineRule="auto"/>
                                <w:jc w:val="center"/>
                                <w:rPr>
                                  <w:rFonts w:hint="eastAsia" w:asciiTheme="majorEastAsia" w:hAnsiTheme="majorEastAsia" w:eastAsiaTheme="majorEastAsia" w:cstheme="majorEastAsia"/>
                                  <w:color w:val="000000"/>
                                  <w:kern w:val="24"/>
                                  <w:sz w:val="16"/>
                                  <w:szCs w:val="16"/>
                                  <w:lang w:val="en-US" w:eastAsia="zh-CN"/>
                                </w:rPr>
                              </w:pPr>
                            </w:p>
                            <w:p>
                              <w:pPr>
                                <w:pStyle w:val="8"/>
                                <w:snapToGrid w:val="0"/>
                                <w:spacing w:before="0" w:beforeAutospacing="0" w:after="0" w:afterAutospacing="0" w:line="192" w:lineRule="auto"/>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图3-2-1</w:t>
                              </w:r>
                            </w:p>
                          </w:txbxContent>
                        </wps:txbx>
                        <wps:bodyPr wrap="square">
                          <a:noAutofit/>
                        </wps:bodyPr>
                      </wps:wsp>
                      <wps:wsp>
                        <wps:cNvPr id="51" name="文本框 12" descr="KSO_WM_UNIT_INDEX=1_5_1&amp;KSO_WM_UNIT_TYPE=m_h_a&amp;KSO_WM_UNIT_ID=wpsdiag20176315_3*m_h_a*1_5_1&amp;KSO_WM_UNIT_LAYERLEVEL=1_1_1&amp;KSO_WM_UNIT_HIGHLIGHT=0&amp;KSO_WM_UNIT_CLEAR=0&amp;KSO_WM_UNIT_COMPATIBLE=0&amp;KSO_WM_UNIT_PRESET_TEXT=LEOPARD TITLE&amp;KSO_WM_UNIT_VALUE=8&amp;KSO_WM_TAG_VERSION=1.0&amp;KSO_WM_BEAUTIFY_FLAG=#wm#&amp;KSO_WM_TEMPLATE_CATEGORY=wpsdiag&amp;KSO_WM_TEMPLATE_INDEX=20176315&amp;KSO_WM_UNIT_FILL_BACK_SCHEMECOLOR_INDEX=0&amp;KSO_WM_UNIT_LINE_BACK_SCHEMECOLOR_INDEX=0&amp;KSO_WM_SLIDE_ITEM_CNT=5&amp;KSO_WM_DIAGRAM_GROUP_CODE=m1_1&amp;KSO_WM_UNIT_FILL_TYPE=1&amp;KSO_WM_UNIT_FILL_FORE_SCHEMECOLOR_INDEX=9&amp;KSO_WM_UNIT_TEXT_FILL_TYPE=1&amp;KSO_WM_UNIT_TEXT_FILL_FORE_SCHEMECOLOR_INDEX=3&amp;KSO_WM_UNIT_LINE_FILL_TYPE=1&amp;KSO_WM_UNIT_LINE_FORE_SCHEMECOLOR_INDEX=10"/>
                        <wps:cNvSpPr txBox="1">
                          <a:spLocks noChangeArrowheads="1"/>
                        </wps:cNvSpPr>
                        <wps:spPr bwMode="auto">
                          <a:xfrm>
                            <a:off x="3959157" y="1089498"/>
                            <a:ext cx="1109318" cy="228635"/>
                          </a:xfrm>
                          <a:prstGeom prst="rect">
                            <a:avLst/>
                          </a:prstGeom>
                          <a:noFill/>
                          <a:ln>
                            <a:noFill/>
                          </a:ln>
                        </wps:spPr>
                        <wps:txbx>
                          <w:txbxContent>
                            <w:p>
                              <w:pPr>
                                <w:pStyle w:val="8"/>
                                <w:snapToGrid w:val="0"/>
                                <w:spacing w:before="0" w:beforeAutospacing="0" w:after="0" w:afterAutospacing="0" w:line="192" w:lineRule="auto"/>
                                <w:jc w:val="center"/>
                                <w:rPr>
                                  <w:rFonts w:hint="eastAsia" w:eastAsia="微软雅黑" w:asciiTheme="minorHAnsi" w:hAnsiTheme="minorHAnsi" w:cstheme="minorHAnsi"/>
                                  <w:color w:val="000000"/>
                                  <w:kern w:val="24"/>
                                  <w:sz w:val="28"/>
                                  <w:szCs w:val="28"/>
                                  <w:lang w:val="en-US" w:eastAsia="zh-CN"/>
                                </w:rPr>
                              </w:pPr>
                              <w:r>
                                <w:rPr>
                                  <w:rFonts w:hint="eastAsia" w:eastAsia="微软雅黑" w:asciiTheme="minorHAnsi" w:hAnsiTheme="minorHAnsi" w:cstheme="minorHAnsi"/>
                                  <w:color w:val="000000"/>
                                  <w:kern w:val="24"/>
                                  <w:sz w:val="28"/>
                                  <w:szCs w:val="28"/>
                                  <w:lang w:val="en-US" w:eastAsia="zh-CN"/>
                                </w:rPr>
                                <w:t>Mapper</w:t>
                              </w:r>
                            </w:p>
                          </w:txbxContent>
                        </wps:txbx>
                        <wps:bodyPr wrap="square">
                          <a:noAutofit/>
                        </wps:bodyPr>
                      </wps:wsp>
                    </wpg:wgp>
                  </a:graphicData>
                </a:graphic>
              </wp:inline>
            </w:drawing>
          </mc:Choice>
          <mc:Fallback>
            <w:pict>
              <v:group id="_x0000_s1026" o:spid="_x0000_s1026" o:spt="203" alt="KSO_WM_TAG_VERSION=1.0&amp;KSO_WM_BEAUTIFY_FLAG=#wm#&amp;KSO_WM_UNIT_TYPE=i&amp;KSO_WM_UNIT_ID=wpsdiag20176315_3*i*8&amp;KSO_WM_TEMPLATE_CATEGORY=wpsdiag&amp;KSO_WM_TEMPLATE_INDEX=20176315" style="height:139.85pt;width:419.25pt;" coordorigin="145915,94039" coordsize="4927850,1643923" o:gfxdata="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">
                <o:lock v:ext="edit" aspectratio="f"/>
                <v:shape id="_x0000_s1026" o:spid="_x0000_s1026" o:spt="55" alt="KSO_WM_UNIT_INDEX=1_1_1&amp;KSO_WM_UNIT_TYPE=m_h_i&amp;KSO_WM_UNIT_ID=wpsdiag20176315_3*m_h_i*1_1_1&amp;KSO_WM_UNIT_LAYERLEVEL=1_1_1&amp;KSO_WM_UNIT_CLEAR=1&amp;KSO_WM_TAG_VERSION=1.0&amp;KSO_WM_BEAUTIFY_FLAG=#wm#&amp;KSO_WM_TEMPLATE_CATEGORY=wpsdiag&amp;KSO_WM_TEMPLATE_INDEX=20176315&amp;KSO_WM_UNIT_FILL_BACK_SCHEMECOLOR_INDEX=0&amp;KSO_WM_SLIDE_ITEM_CNT=5&amp;KSO_WM_DIAGRAM_GROUP_CODE=m1_1&amp;KSO_WM_UNIT_FILL_TYPE=1&amp;KSO_WM_UNIT_FILL_FORE_SCHEMECOLOR_INDEX=5&amp;KSO_WM_UNIT_TEXT_FILL_TYPE=1&amp;KSO_WM_UNIT_TEXT_FILL_FORE_SCHEMECOLOR_INDEX=2" type="#_x0000_t55" style="position:absolute;left:145915;top:632298;height:307390;width:902970;v-text-anchor:middle;" fillcolor="#70C9C4" filled="t" stroked="f" coordsize="21600,21600" o:gfxdata="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4BbZvQAA&#10;ANsAAAAPAAAAAAAAAAEAIAAAACIAAABkcnMvZG93bnJldi54bWxQSwECFAAUAAAACACHTuJAMy8F&#10;njsAAAA5AAAAEAAAAAAAAAABACAAAAAMAQAAZHJzL3NoYXBleG1sLnhtbFBLBQYAAAAABgAGAFsB&#10;AAC2AwAAAAA=&#10;" adj="18779">
                  <v:fill on="t" focussize="0,0"/>
                  <v:stroke on="f" weight="1pt" miterlimit="8" joinstyle="miter"/>
                  <v:imagedata o:title=""/>
                  <o:lock v:ext="edit" aspectratio="f"/>
                  <v:textbox inset="0mm,0mm,0mm,0mm">
                    <w:txbxContent>
                      <w:p>
                        <w:pPr>
                          <w:pStyle w:val="8"/>
                          <w:snapToGrid w:val="0"/>
                          <w:spacing w:before="0" w:beforeAutospacing="0" w:after="0" w:afterAutospacing="0" w:line="192" w:lineRule="auto"/>
                          <w:jc w:val="center"/>
                          <w:rPr>
                            <w:rFonts w:hint="default" w:asciiTheme="majorEastAsia" w:hAnsiTheme="majorEastAsia" w:eastAsiaTheme="majorEastAsia"/>
                            <w:b/>
                            <w:bCs/>
                            <w:color w:val="FFFFFF"/>
                            <w:sz w:val="15"/>
                            <w:szCs w:val="15"/>
                            <w:lang w:val="en-US" w:eastAsia="zh-CN"/>
                          </w:rPr>
                        </w:pPr>
                        <w:r>
                          <w:rPr>
                            <w:rFonts w:hint="eastAsia" w:asciiTheme="majorEastAsia" w:hAnsiTheme="majorEastAsia" w:eastAsiaTheme="majorEastAsia"/>
                            <w:b/>
                            <w:bCs/>
                            <w:color w:val="FFFFFF"/>
                            <w:sz w:val="24"/>
                            <w:szCs w:val="24"/>
                            <w:lang w:val="en-US" w:eastAsia="zh-CN"/>
                          </w:rPr>
                          <w:t>前端请求</w:t>
                        </w:r>
                      </w:p>
                    </w:txbxContent>
                  </v:textbox>
                </v:shape>
                <v:line id="_x0000_s1026" o:spid="_x0000_s1026" o:spt="20" alt="KSO_WM_UNIT_INDEX=1_1_2&amp;KSO_WM_UNIT_TYPE=m_h_i&amp;KSO_WM_UNIT_ID=wpsdiag20176315_3*m_h_i*1_1_2&amp;KSO_WM_UNIT_LAYERLEVEL=1_1_1&amp;KSO_WM_UNIT_CLEAR=1&amp;KSO_WM_TAG_VERSION=1.0&amp;KSO_WM_BEAUTIFY_FLAG=#wm#&amp;KSO_WM_TEMPLATE_CATEGORY=wpsdiag&amp;KSO_WM_TEMPLATE_INDEX=20176315&amp;KSO_WM_UNIT_LINE_BACK_SCHEMECOLOR_INDEX=0&amp;KSO_WM_SLIDE_ITEM_CNT=5&amp;KSO_WM_DIAGRAM_GROUP_CODE=m1_1&amp;KSO_WM_UNIT_LINE_FILL_TYPE=1&amp;KSO_WM_UNIT_LINE_FORE_SCHEMECOLOR_INDEX=5" style="position:absolute;left:559340;top:953311;height:135228;width:0;" filled="f" stroked="t" coordsize="21600,21600" o:gfxdata="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ksCwvQAA&#10;ANsAAAAPAAAAAAAAAAEAIAAAACIAAABkcnMvZG93bnJldi54bWxQSwECFAAUAAAACACHTuJAMy8F&#10;njsAAAA5AAAAEAAAAAAAAAABACAAAAAMAQAAZHJzL3NoYXBleG1sLnhtbFBLBQYAAAAABgAGAFsB&#10;AAC2AwAAAAA=&#10;">
                  <v:fill on="f" focussize="0,0"/>
                  <v:stroke weight="0.5pt" color="#70C9C4" miterlimit="8" joinstyle="miter" endarrow="oval"/>
                  <v:imagedata o:title=""/>
                  <o:lock v:ext="edit" aspectratio="f"/>
                </v:line>
                <v:shape id="_x0000_s1026" o:spid="_x0000_s1026" o:spt="55" alt="KSO_WM_UNIT_INDEX=1_2_1&amp;KSO_WM_UNIT_TYPE=m_h_i&amp;KSO_WM_UNIT_ID=wpsdiag20176315_3*m_h_i*1_2_1&amp;KSO_WM_UNIT_LAYERLEVEL=1_1_1&amp;KSO_WM_UNIT_CLEAR=1&amp;KSO_WM_TAG_VERSION=1.0&amp;KSO_WM_BEAUTIFY_FLAG=#wm#&amp;KSO_WM_TEMPLATE_CATEGORY=wpsdiag&amp;KSO_WM_TEMPLATE_INDEX=20176315&amp;KSO_WM_UNIT_FILL_BACK_SCHEMECOLOR_INDEX=0&amp;KSO_WM_SLIDE_ITEM_CNT=5&amp;KSO_WM_DIAGRAM_GROUP_CODE=m1_1&amp;KSO_WM_UNIT_FILL_TYPE=1&amp;KSO_WM_UNIT_FILL_FORE_SCHEMECOLOR_INDEX=7&amp;KSO_WM_UNIT_TEXT_FILL_TYPE=1&amp;KSO_WM_UNIT_TEXT_FILL_FORE_SCHEMECOLOR_INDEX=2" type="#_x0000_t55" style="position:absolute;left:1025102;top:632487;height:307426;width:1102510;v-text-anchor:middle;" fillcolor="#9EDAD7" filled="t" stroked="f" coordsize="21600,21600" o:gfxdata="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RBr6rsAAADb&#10;AAAADwAAAAAAAAABACAAAAAiAAAAZHJzL2Rvd25yZXYueG1sUEsBAhQAFAAAAAgAh07iQDMvBZ47&#10;AAAAOQAAABAAAAAAAAAAAQAgAAAACgEAAGRycy9zaGFwZXhtbC54bWxQSwUGAAAAAAYABgBbAQAA&#10;tAMAAAAA&#10;" adj="19289">
                  <v:fill on="t" focussize="0,0"/>
                  <v:stroke on="f" weight="1pt" miterlimit="8" joinstyle="miter"/>
                  <v:imagedata o:title=""/>
                  <o:lock v:ext="edit" aspectratio="f"/>
                  <v:textbox inset="0mm,0mm,0mm,0mm">
                    <w:txbxContent>
                      <w:p>
                        <w:pPr>
                          <w:pStyle w:val="8"/>
                          <w:snapToGrid w:val="0"/>
                          <w:spacing w:before="0" w:beforeAutospacing="0" w:after="0" w:afterAutospacing="0" w:line="192" w:lineRule="auto"/>
                          <w:jc w:val="center"/>
                          <w:rPr>
                            <w:rFonts w:hint="default" w:asciiTheme="majorEastAsia" w:hAnsiTheme="majorEastAsia" w:eastAsiaTheme="majorEastAsia"/>
                            <w:b/>
                            <w:bCs/>
                            <w:color w:val="FFFFFF"/>
                            <w:sz w:val="20"/>
                            <w:szCs w:val="20"/>
                            <w:lang w:val="en-US" w:eastAsia="zh-CN"/>
                          </w:rPr>
                        </w:pPr>
                        <w:r>
                          <w:rPr>
                            <w:rFonts w:hint="eastAsia" w:asciiTheme="majorEastAsia" w:hAnsiTheme="majorEastAsia" w:eastAsiaTheme="majorEastAsia"/>
                            <w:b/>
                            <w:bCs/>
                            <w:color w:val="FFFFFF"/>
                            <w:sz w:val="20"/>
                            <w:szCs w:val="20"/>
                            <w:lang w:val="en-US" w:eastAsia="zh-CN"/>
                          </w:rPr>
                          <w:t>Config判断状态</w:t>
                        </w:r>
                      </w:p>
                    </w:txbxContent>
                  </v:textbox>
                </v:shape>
                <v:line id="_x0000_s1026" o:spid="_x0000_s1026" o:spt="20" alt="KSO_WM_UNIT_INDEX=1_2_2&amp;KSO_WM_UNIT_TYPE=m_h_i&amp;KSO_WM_UNIT_ID=wpsdiag20176315_3*m_h_i*1_2_2&amp;KSO_WM_UNIT_LAYERLEVEL=1_1_1&amp;KSO_WM_UNIT_CLEAR=1&amp;KSO_WM_TAG_VERSION=1.0&amp;KSO_WM_BEAUTIFY_FLAG=#wm#&amp;KSO_WM_TEMPLATE_CATEGORY=wpsdiag&amp;KSO_WM_TEMPLATE_INDEX=20176315&amp;KSO_WM_UNIT_LINE_BACK_SCHEMECOLOR_INDEX=0&amp;KSO_WM_SLIDE_ITEM_CNT=5&amp;KSO_WM_DIAGRAM_GROUP_CODE=m1_1&amp;KSO_WM_UNIT_LINE_FILL_TYPE=1&amp;KSO_WM_UNIT_LINE_FORE_SCHEMECOLOR_INDEX=7" style="position:absolute;left:1536970;top:476656;flip:y;height:135228;width:0;" filled="f" stroked="t" coordsize="21600,21600" o:gfxdata="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x52nLsAAADb&#10;AAAADwAAAAAAAAABACAAAAAiAAAAZHJzL2Rvd25yZXYueG1sUEsBAhQAFAAAAAgAh07iQDMvBZ47&#10;AAAAOQAAABAAAAAAAAAAAQAgAAAACgEAAGRycy9zaGFwZXhtbC54bWxQSwUGAAAAAAYABgBbAQAA&#10;tAMAAAAA&#10;">
                  <v:fill on="f" focussize="0,0"/>
                  <v:stroke weight="0.5pt" color="#9EDAD7" miterlimit="8" joinstyle="miter" endarrow="oval"/>
                  <v:imagedata o:title=""/>
                  <o:lock v:ext="edit" aspectratio="f"/>
                </v:line>
                <v:shape id="_x0000_s1026" o:spid="_x0000_s1026" o:spt="55" alt="KSO_WM_UNIT_INDEX=1_3_1&amp;KSO_WM_UNIT_TYPE=m_h_i&amp;KSO_WM_UNIT_ID=wpsdiag20176315_3*m_h_i*1_3_1&amp;KSO_WM_UNIT_LAYERLEVEL=1_1_1&amp;KSO_WM_UNIT_CLEAR=1&amp;KSO_WM_TAG_VERSION=1.0&amp;KSO_WM_BEAUTIFY_FLAG=#wm#&amp;KSO_WM_TEMPLATE_CATEGORY=wpsdiag&amp;KSO_WM_TEMPLATE_INDEX=20176315&amp;KSO_WM_UNIT_FILL_BACK_SCHEMECOLOR_INDEX=0&amp;KSO_WM_SLIDE_ITEM_CNT=5&amp;KSO_WM_DIAGRAM_GROUP_CODE=m1_1&amp;KSO_WM_UNIT_FILL_TYPE=1&amp;KSO_WM_UNIT_FILL_FORE_SCHEMECOLOR_INDEX=5&amp;KSO_WM_UNIT_TEXT_FILL_TYPE=1&amp;KSO_WM_UNIT_TEXT_FILL_FORE_SCHEMECOLOR_INDEX=2" type="#_x0000_t55" style="position:absolute;left:2130551;top:632413;height:307391;width:1015532;v-text-anchor:middle;" fillcolor="#70C9C4" filled="t" stroked="f" coordsize="21600,21600" o:gfxdata="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9rEjiugAAANsA&#10;AAAPAAAAAAAAAAEAIAAAACIAAABkcnMvZG93bnJldi54bWxQSwECFAAUAAAACACHTuJAMy8FnjsA&#10;AAA5AAAAEAAAAAAAAAABACAAAAAJAQAAZHJzL3NoYXBleG1sLnhtbFBLBQYAAAAABgAGAFsBAACz&#10;AwAAAAA=&#10;" adj="19092">
                  <v:fill on="t" focussize="0,0"/>
                  <v:stroke on="f" weight="1pt" miterlimit="8" joinstyle="miter"/>
                  <v:imagedata o:title=""/>
                  <o:lock v:ext="edit" aspectratio="f"/>
                  <v:textbox inset="0mm,0mm,0mm,0mm">
                    <w:txbxContent>
                      <w:p>
                        <w:pPr>
                          <w:pStyle w:val="8"/>
                          <w:snapToGrid w:val="0"/>
                          <w:spacing w:before="0" w:beforeAutospacing="0" w:after="0" w:afterAutospacing="0" w:line="192" w:lineRule="auto"/>
                          <w:jc w:val="center"/>
                          <w:rPr>
                            <w:rFonts w:hint="default" w:asciiTheme="majorEastAsia" w:hAnsiTheme="majorEastAsia" w:eastAsiaTheme="majorEastAsia"/>
                            <w:color w:val="FFFFFF"/>
                            <w:sz w:val="20"/>
                            <w:szCs w:val="20"/>
                            <w:lang w:val="en-US" w:eastAsia="zh-CN"/>
                          </w:rPr>
                        </w:pPr>
                        <w:r>
                          <w:rPr>
                            <w:rFonts w:hint="eastAsia" w:asciiTheme="majorEastAsia" w:hAnsiTheme="majorEastAsia" w:eastAsiaTheme="majorEastAsia" w:cstheme="minorBidi"/>
                            <w:b/>
                            <w:bCs/>
                            <w:color w:val="FFFFFF"/>
                            <w:kern w:val="24"/>
                            <w:sz w:val="20"/>
                            <w:szCs w:val="20"/>
                            <w:lang w:val="en-US" w:eastAsia="zh-CN"/>
                          </w:rPr>
                          <w:t>Servlet接收</w:t>
                        </w:r>
                      </w:p>
                    </w:txbxContent>
                  </v:textbox>
                </v:shape>
                <v:line id="_x0000_s1026" o:spid="_x0000_s1026" o:spt="20" alt="KSO_WM_UNIT_INDEX=1_3_2&amp;KSO_WM_UNIT_TYPE=m_h_i&amp;KSO_WM_UNIT_ID=wpsdiag20176315_3*m_h_i*1_3_2&amp;KSO_WM_UNIT_LAYERLEVEL=1_1_1&amp;KSO_WM_UNIT_CLEAR=1&amp;KSO_WM_TAG_VERSION=1.0&amp;KSO_WM_BEAUTIFY_FLAG=#wm#&amp;KSO_WM_TEMPLATE_CATEGORY=wpsdiag&amp;KSO_WM_TEMPLATE_INDEX=20176315&amp;KSO_WM_UNIT_LINE_BACK_SCHEMECOLOR_INDEX=0&amp;KSO_WM_SLIDE_ITEM_CNT=5&amp;KSO_WM_DIAGRAM_GROUP_CODE=m1_1&amp;KSO_WM_UNIT_LINE_FILL_TYPE=1&amp;KSO_WM_UNIT_LINE_FORE_SCHEMECOLOR_INDEX=5" style="position:absolute;left:2543783;top:953311;height:135228;width:0;" filled="f" stroked="t" coordsize="21600,21600" o:gfxdata="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qcazvQAA&#10;ANsAAAAPAAAAAAAAAAEAIAAAACIAAABkcnMvZG93bnJldi54bWxQSwECFAAUAAAACACHTuJAMy8F&#10;njsAAAA5AAAAEAAAAAAAAAABACAAAAAMAQAAZHJzL3NoYXBleG1sLnhtbFBLBQYAAAAABgAGAFsB&#10;AAC2AwAAAAA=&#10;">
                  <v:fill on="f" focussize="0,0"/>
                  <v:stroke weight="0.5pt" color="#70C9C4" miterlimit="8" joinstyle="miter" endarrow="oval"/>
                  <v:imagedata o:title=""/>
                  <o:lock v:ext="edit" aspectratio="f"/>
                </v:line>
                <v:shape id="_x0000_s1026" o:spid="_x0000_s1026" o:spt="55" alt="KSO_WM_UNIT_INDEX=1_4_1&amp;KSO_WM_UNIT_TYPE=m_h_i&amp;KSO_WM_UNIT_ID=wpsdiag20176315_3*m_h_i*1_4_1&amp;KSO_WM_UNIT_LAYERLEVEL=1_1_1&amp;KSO_WM_UNIT_CLEAR=1&amp;KSO_WM_TAG_VERSION=1.0&amp;KSO_WM_BEAUTIFY_FLAG=#wm#&amp;KSO_WM_TEMPLATE_CATEGORY=wpsdiag&amp;KSO_WM_TEMPLATE_INDEX=20176315&amp;KSO_WM_UNIT_FILL_BACK_SCHEMECOLOR_INDEX=0&amp;KSO_WM_SLIDE_ITEM_CNT=5&amp;KSO_WM_DIAGRAM_GROUP_CODE=m1_1&amp;KSO_WM_UNIT_FILL_TYPE=1&amp;KSO_WM_UNIT_FILL_FORE_SCHEMECOLOR_INDEX=7&amp;KSO_WM_UNIT_TEXT_FILL_TYPE=1&amp;KSO_WM_UNIT_TEXT_FILL_FORE_SCHEMECOLOR_INDEX=2" type="#_x0000_t55" style="position:absolute;left:3107883;top:632413;height:307391;width:983797;v-text-anchor:middle;" fillcolor="#9EDAD7" filled="t" stroked="f" coordsize="21600,21600" o:gfxdata="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VUxtbsAAADb&#10;AAAADwAAAAAAAAABACAAAAAiAAAAZHJzL2Rvd25yZXYueG1sUEsBAhQAFAAAAAgAh07iQDMvBZ47&#10;AAAAOQAAABAAAAAAAAAAAQAgAAAACgEAAGRycy9zaGFwZXhtbC54bWxQSwUGAAAAAAYABgBbAQAA&#10;tAMAAAAA&#10;" adj="19011">
                  <v:fill on="t" focussize="0,0"/>
                  <v:stroke on="f" weight="1pt" miterlimit="8" joinstyle="miter"/>
                  <v:imagedata o:title=""/>
                  <o:lock v:ext="edit" aspectratio="f"/>
                  <v:textbox inset="0mm,0mm,0mm,0mm">
                    <w:txbxContent>
                      <w:p>
                        <w:pPr>
                          <w:pStyle w:val="8"/>
                          <w:snapToGrid w:val="0"/>
                          <w:spacing w:before="0" w:beforeAutospacing="0" w:after="0" w:afterAutospacing="0" w:line="192" w:lineRule="auto"/>
                          <w:jc w:val="center"/>
                          <w:rPr>
                            <w:rFonts w:hint="eastAsia" w:asciiTheme="majorEastAsia" w:hAnsiTheme="majorEastAsia" w:eastAsiaTheme="majorEastAsia" w:cstheme="minorBidi"/>
                            <w:b/>
                            <w:bCs/>
                            <w:color w:val="FFFFFF"/>
                            <w:kern w:val="24"/>
                            <w:sz w:val="20"/>
                            <w:szCs w:val="20"/>
                            <w:lang w:val="en-US" w:eastAsia="zh-CN"/>
                          </w:rPr>
                        </w:pPr>
                        <w:r>
                          <w:rPr>
                            <w:rFonts w:hint="eastAsia" w:asciiTheme="majorEastAsia" w:hAnsiTheme="majorEastAsia" w:eastAsiaTheme="majorEastAsia" w:cstheme="minorBidi"/>
                            <w:b/>
                            <w:bCs/>
                            <w:color w:val="FFFFFF"/>
                            <w:kern w:val="24"/>
                            <w:sz w:val="20"/>
                            <w:szCs w:val="20"/>
                            <w:lang w:val="en-US" w:eastAsia="zh-CN"/>
                          </w:rPr>
                          <w:t>调用Service</w:t>
                        </w:r>
                      </w:p>
                    </w:txbxContent>
                  </v:textbox>
                </v:shape>
                <v:line id="_x0000_s1026" o:spid="_x0000_s1026" o:spt="20" alt="KSO_WM_UNIT_INDEX=1_4_2&amp;KSO_WM_UNIT_TYPE=m_h_i&amp;KSO_WM_UNIT_ID=wpsdiag20176315_3*m_h_i*1_4_2&amp;KSO_WM_UNIT_LAYERLEVEL=1_1_1&amp;KSO_WM_UNIT_CLEAR=1&amp;KSO_WM_TAG_VERSION=1.0&amp;KSO_WM_BEAUTIFY_FLAG=#wm#&amp;KSO_WM_TEMPLATE_CATEGORY=wpsdiag&amp;KSO_WM_TEMPLATE_INDEX=20176315&amp;KSO_WM_UNIT_LINE_BACK_SCHEMECOLOR_INDEX=0&amp;KSO_WM_SLIDE_ITEM_CNT=5&amp;KSO_WM_DIAGRAM_GROUP_CODE=m1_1&amp;KSO_WM_UNIT_LINE_FILL_TYPE=1&amp;KSO_WM_UNIT_LINE_FORE_SCHEMECOLOR_INDEX=7" style="position:absolute;left:3521413;top:476656;flip:y;height:135228;width:0;" filled="f" stroked="t" coordsize="21600,21600" o:gfxdata="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lN8mbsAAADb&#10;AAAADwAAAAAAAAABACAAAAAiAAAAZHJzL2Rvd25yZXYueG1sUEsBAhQAFAAAAAgAh07iQDMvBZ47&#10;AAAAOQAAABAAAAAAAAAAAQAgAAAACgEAAGRycy9zaGFwZXhtbC54bWxQSwUGAAAAAAYABgBbAQAA&#10;tAMAAAAA&#10;">
                  <v:fill on="f" focussize="0,0"/>
                  <v:stroke weight="0.5pt" color="#9EDAD7" miterlimit="8" joinstyle="miter" endarrow="oval"/>
                  <v:imagedata o:title=""/>
                  <o:lock v:ext="edit" aspectratio="f"/>
                </v:line>
                <v:shape id="_x0000_s1026" o:spid="_x0000_s1026" o:spt="55" alt="KSO_WM_UNIT_INDEX=1_5_1&amp;KSO_WM_UNIT_TYPE=m_h_i&amp;KSO_WM_UNIT_ID=wpsdiag20176315_3*m_h_i*1_5_1&amp;KSO_WM_UNIT_LAYERLEVEL=1_1_1&amp;KSO_WM_UNIT_CLEAR=1&amp;KSO_WM_TAG_VERSION=1.0&amp;KSO_WM_BEAUTIFY_FLAG=#wm#&amp;KSO_WM_TEMPLATE_CATEGORY=wpsdiag&amp;KSO_WM_TEMPLATE_INDEX=20176315&amp;KSO_WM_UNIT_FILL_BACK_SCHEMECOLOR_INDEX=0&amp;KSO_WM_SLIDE_ITEM_CNT=5&amp;KSO_WM_DIAGRAM_GROUP_CODE=m1_1&amp;KSO_WM_UNIT_FILL_TYPE=1&amp;KSO_WM_UNIT_FILL_FORE_SCHEMECOLOR_INDEX=5&amp;KSO_WM_UNIT_TEXT_FILL_TYPE=1&amp;KSO_WM_UNIT_TEXT_FILL_FORE_SCHEMECOLOR_INDEX=2" type="#_x0000_t55" style="position:absolute;left:4072327;top:628887;height:307391;width:1001438;v-text-anchor:middle;" fillcolor="#70C9C4" filled="t" stroked="f" coordsize="21600,21600" o:gfxdata="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Ei3K7sAAADb&#10;AAAADwAAAAAAAAABACAAAAAiAAAAZHJzL2Rvd25yZXYueG1sUEsBAhQAFAAAAAgAh07iQDMvBZ47&#10;AAAAOQAAABAAAAAAAAAAAQAgAAAACgEAAGRycy9zaGFwZXhtbC54bWxQSwUGAAAAAAYABgBbAQAA&#10;tAMAAAAA&#10;" adj="19056">
                  <v:fill on="t" focussize="0,0"/>
                  <v:stroke on="f" weight="1pt" miterlimit="8" joinstyle="miter"/>
                  <v:imagedata o:title=""/>
                  <o:lock v:ext="edit" aspectratio="f"/>
                  <v:textbox inset="0mm,0mm,0mm,0mm">
                    <w:txbxContent>
                      <w:p>
                        <w:pPr>
                          <w:pStyle w:val="8"/>
                          <w:snapToGrid w:val="0"/>
                          <w:spacing w:before="0" w:beforeAutospacing="0" w:after="0" w:afterAutospacing="0" w:line="192" w:lineRule="auto"/>
                          <w:jc w:val="center"/>
                          <w:rPr>
                            <w:rFonts w:hint="default" w:asciiTheme="majorEastAsia" w:hAnsiTheme="majorEastAsia" w:eastAsiaTheme="majorEastAsia"/>
                            <w:b/>
                            <w:bCs/>
                            <w:color w:val="FFFFFF"/>
                            <w:sz w:val="24"/>
                            <w:szCs w:val="24"/>
                            <w:lang w:val="en-US" w:eastAsia="zh-CN"/>
                          </w:rPr>
                        </w:pPr>
                        <w:r>
                          <w:rPr>
                            <w:rFonts w:hint="eastAsia" w:asciiTheme="majorEastAsia" w:hAnsiTheme="majorEastAsia" w:eastAsiaTheme="majorEastAsia"/>
                            <w:b/>
                            <w:bCs/>
                            <w:color w:val="FFFFFF"/>
                            <w:sz w:val="24"/>
                            <w:szCs w:val="24"/>
                            <w:lang w:val="en-US" w:eastAsia="zh-CN"/>
                          </w:rPr>
                          <w:t>调用Mapper</w:t>
                        </w:r>
                      </w:p>
                    </w:txbxContent>
                  </v:textbox>
                </v:shape>
                <v:line id="_x0000_s1026" o:spid="_x0000_s1026" o:spt="20" alt="KSO_WM_UNIT_INDEX=1_5_2&amp;KSO_WM_UNIT_TYPE=m_h_i&amp;KSO_WM_UNIT_ID=wpsdiag20176315_3*m_h_i*1_5_2&amp;KSO_WM_UNIT_LAYERLEVEL=1_1_1&amp;KSO_WM_UNIT_CLEAR=1&amp;KSO_WM_TAG_VERSION=1.0&amp;KSO_WM_BEAUTIFY_FLAG=#wm#&amp;KSO_WM_TEMPLATE_CATEGORY=wpsdiag&amp;KSO_WM_TEMPLATE_INDEX=20176315&amp;KSO_WM_UNIT_LINE_BACK_SCHEMECOLOR_INDEX=0&amp;KSO_WM_SLIDE_ITEM_CNT=5&amp;KSO_WM_DIAGRAM_GROUP_CODE=m1_1&amp;KSO_WM_UNIT_LINE_FILL_TYPE=1&amp;KSO_WM_UNIT_LINE_FORE_SCHEMECOLOR_INDEX=5" style="position:absolute;left:4528226;top:933856;height:135228;width:0;" filled="f" stroked="t" coordsize="21600,21600" o:gfxdata="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gKiCG8AAAA&#10;2wAAAA8AAAAAAAAAAQAgAAAAIgAAAGRycy9kb3ducmV2LnhtbFBLAQIUABQAAAAIAIdO4kAzLwWe&#10;OwAAADkAAAAQAAAAAAAAAAEAIAAAAAsBAABkcnMvc2hhcGV4bWwueG1sUEsFBgAAAAAGAAYAWwEA&#10;ALUDAAAAAA==&#10;">
                  <v:fill on="f" focussize="0,0"/>
                  <v:stroke weight="0.5pt" color="#70C9C4" miterlimit="8" joinstyle="miter" endarrow="oval"/>
                  <v:imagedata o:title=""/>
                  <o:lock v:ext="edit" aspectratio="f"/>
                </v:line>
                <v:shape id="文本框 12" o:spid="_x0000_s1026" o:spt="202" alt="KSO_WM_UNIT_INDEX=1_1_1&amp;KSO_WM_UNIT_TYPE=m_h_a&amp;KSO_WM_UNIT_ID=wpsdiag20176315_3*m_h_a*1_1_1&amp;KSO_WM_UNIT_LAYERLEVEL=1_1_1&amp;KSO_WM_UNIT_HIGHLIGHT=0&amp;KSO_WM_UNIT_CLEAR=0&amp;KSO_WM_UNIT_COMPATIBLE=0&amp;KSO_WM_UNIT_PRESET_TEXT=LEOPARD TITLE&amp;KSO_WM_UNIT_VALUE=8&amp;KSO_WM_TAG_VERSION=1.0&amp;KSO_WM_BEAUTIFY_FLAG=#wm#&amp;KSO_WM_TEMPLATE_CATEGORY=wpsdiag&amp;KSO_WM_TEMPLATE_INDEX=20176315&amp;KSO_WM_UNIT_FILL_BACK_SCHEMECOLOR_INDEX=0&amp;KSO_WM_UNIT_LINE_BACK_SCHEMECOLOR_INDEX=0&amp;KSO_WM_SLIDE_ITEM_CNT=5&amp;KSO_WM_DIAGRAM_GROUP_CODE=m1_1&amp;KSO_WM_UNIT_FILL_TYPE=1&amp;KSO_WM_UNIT_FILL_FORE_SCHEMECOLOR_INDEX=9&amp;KSO_WM_UNIT_TEXT_FILL_TYPE=1&amp;KSO_WM_UNIT_TEXT_FILL_FORE_SCHEMECOLOR_INDEX=3&amp;KSO_WM_UNIT_LINE_FILL_TYPE=1&amp;KSO_WM_UNIT_LINE_FORE_SCHEMECOLOR_INDEX=10" type="#_x0000_t202" style="position:absolute;left:158844;top:1019150;height:446099;width:920336;" filled="f" stroked="f" coordsize="21600,21600" o:gfxdata="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0jec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rPr>
                            <w:rFonts w:hint="eastAsia" w:eastAsia="微软雅黑" w:asciiTheme="minorHAnsi" w:hAnsiTheme="minorHAnsi" w:cstheme="minorHAnsi"/>
                            <w:color w:val="000000"/>
                            <w:kern w:val="24"/>
                            <w:sz w:val="28"/>
                            <w:szCs w:val="28"/>
                            <w:lang w:val="en-US" w:eastAsia="zh-CN"/>
                          </w:rPr>
                          <w:t>Form表单</w:t>
                        </w:r>
                      </w:p>
                    </w:txbxContent>
                  </v:textbox>
                </v:shape>
                <v:shape id="文本框 5" o:spid="_x0000_s1026" o:spt="202" alt="KSO_WM_UNIT_INDEX=1_2_1&amp;KSO_WM_UNIT_TYPE=m_h_f&amp;KSO_WM_UNIT_ID=wpsdiag20176315_3*m_h_f*1_2_1&amp;KSO_WM_UNIT_LAYERLEVEL=1_1_1&amp;KSO_WM_UNIT_HIGHLIGHT=0&amp;KSO_WM_UNIT_CLEAR=0&amp;KSO_WM_UNIT_COMPATIBLE=0&amp;KSO_WM_UNIT_PRESET_TEXT=LOREM IPSUM DOLOR&amp;KSO_WM_UNIT_VALUE=11&amp;KSO_WM_TAG_VERSION=1.0&amp;KSO_WM_BEAUTIFY_FLAG=#wm#&amp;KSO_WM_TEMPLATE_CATEGORY=wpsdiag&amp;KSO_WM_TEMPLATE_INDEX=20176315&amp;KSO_WM_SLIDE_ITEM_CNT=5&amp;KSO_WM_DIAGRAM_GROUP_CODE=m1_1&amp;KSO_WM_UNIT_TEXT_FILL_TYPE=1&amp;KSO_WM_UNIT_TEXT_FILL_FORE_SCHEMECOLOR_INDEX=1" type="#_x0000_t202" style="position:absolute;left:851145;top:162218;height:265661;width:1372261;" filled="f" stroked="f" coordsize="21600,21600" o:gfxdata="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O6/o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8"/>
                          <w:snapToGrid w:val="0"/>
                          <w:spacing w:before="0" w:beforeAutospacing="0" w:after="0" w:afterAutospacing="0" w:line="192" w:lineRule="auto"/>
                          <w:jc w:val="center"/>
                          <w:rPr>
                            <w:rFonts w:hint="default" w:eastAsia="微软雅黑" w:asciiTheme="minorHAnsi" w:hAnsiTheme="minorHAnsi" w:cstheme="minorHAnsi"/>
                            <w:color w:val="000000"/>
                            <w:sz w:val="18"/>
                            <w:szCs w:val="18"/>
                            <w:lang w:val="en-US" w:eastAsia="zh-CN"/>
                          </w:rPr>
                        </w:pPr>
                        <w:r>
                          <w:rPr>
                            <w:rFonts w:hint="eastAsia" w:eastAsia="微软雅黑" w:asciiTheme="minorHAnsi" w:hAnsiTheme="minorHAnsi" w:cstheme="minorHAnsi"/>
                            <w:color w:val="000000"/>
                            <w:kern w:val="24"/>
                            <w:sz w:val="28"/>
                            <w:szCs w:val="28"/>
                            <w:lang w:val="en-US" w:eastAsia="zh-CN"/>
                          </w:rPr>
                          <w:t>Config</w:t>
                        </w:r>
                      </w:p>
                    </w:txbxContent>
                  </v:textbox>
                </v:shape>
                <v:shape id="文本框 12" o:spid="_x0000_s1026" o:spt="202" alt="KSO_WM_UNIT_INDEX=1_3_1&amp;KSO_WM_UNIT_TYPE=m_h_a&amp;KSO_WM_UNIT_ID=wpsdiag20176315_3*m_h_a*1_3_1&amp;KSO_WM_UNIT_LAYERLEVEL=1_1_1&amp;KSO_WM_UNIT_HIGHLIGHT=0&amp;KSO_WM_UNIT_CLEAR=0&amp;KSO_WM_UNIT_COMPATIBLE=0&amp;KSO_WM_UNIT_PRESET_TEXT=LEOPARD TITLE&amp;KSO_WM_UNIT_VALUE=8&amp;KSO_WM_TAG_VERSION=1.0&amp;KSO_WM_BEAUTIFY_FLAG=#wm#&amp;KSO_WM_TEMPLATE_CATEGORY=wpsdiag&amp;KSO_WM_TEMPLATE_INDEX=20176315&amp;KSO_WM_UNIT_FILL_BACK_SCHEMECOLOR_INDEX=0&amp;KSO_WM_UNIT_LINE_BACK_SCHEMECOLOR_INDEX=0&amp;KSO_WM_SLIDE_ITEM_CNT=5&amp;KSO_WM_DIAGRAM_GROUP_CODE=m1_1&amp;KSO_WM_UNIT_FILL_TYPE=1&amp;KSO_WM_UNIT_FILL_FORE_SCHEMECOLOR_INDEX=9&amp;KSO_WM_UNIT_TEXT_FILL_TYPE=1&amp;KSO_WM_UNIT_TEXT_FILL_FORE_SCHEMECOLOR_INDEX=3&amp;KSO_WM_UNIT_LINE_FILL_TYPE=1&amp;KSO_WM_UNIT_LINE_FORE_SCHEMECOLOR_INDEX=10" type="#_x0000_t202" style="position:absolute;left:2023353;top:1147864;height:228635;width:1109318;" filled="f" stroked="f" coordsize="21600,21600" o:gfxdata="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MZ+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pPr>
                          <w:pStyle w:val="8"/>
                          <w:snapToGrid w:val="0"/>
                          <w:spacing w:before="0" w:beforeAutospacing="0" w:after="0" w:afterAutospacing="0" w:line="192" w:lineRule="auto"/>
                          <w:jc w:val="center"/>
                          <w:rPr>
                            <w:rFonts w:hint="eastAsia" w:eastAsia="微软雅黑" w:asciiTheme="minorHAnsi" w:hAnsiTheme="minorHAnsi" w:cstheme="minorHAnsi"/>
                            <w:color w:val="000000"/>
                            <w:kern w:val="24"/>
                            <w:sz w:val="28"/>
                            <w:szCs w:val="28"/>
                            <w:lang w:val="en-US" w:eastAsia="zh-CN"/>
                          </w:rPr>
                        </w:pPr>
                        <w:r>
                          <w:rPr>
                            <w:rFonts w:hint="eastAsia" w:eastAsia="微软雅黑" w:asciiTheme="minorHAnsi" w:hAnsiTheme="minorHAnsi" w:cstheme="minorHAnsi"/>
                            <w:color w:val="000000"/>
                            <w:kern w:val="24"/>
                            <w:sz w:val="28"/>
                            <w:szCs w:val="28"/>
                            <w:lang w:val="en-US" w:eastAsia="zh-CN"/>
                          </w:rPr>
                          <w:t>Servlet</w:t>
                        </w:r>
                      </w:p>
                    </w:txbxContent>
                  </v:textbox>
                </v:shape>
                <v:shape id="文本框 5" o:spid="_x0000_s1026" o:spt="202" alt="KSO_WM_UNIT_INDEX=1_4_1&amp;KSO_WM_UNIT_TYPE=m_h_f&amp;KSO_WM_UNIT_ID=wpsdiag20176315_3*m_h_f*1_4_1&amp;KSO_WM_UNIT_LAYERLEVEL=1_1_1&amp;KSO_WM_UNIT_HIGHLIGHT=0&amp;KSO_WM_UNIT_CLEAR=0&amp;KSO_WM_UNIT_COMPATIBLE=0&amp;KSO_WM_UNIT_PRESET_TEXT=LOREM IPSUM DOLOR&amp;KSO_WM_UNIT_VALUE=11&amp;KSO_WM_TAG_VERSION=1.0&amp;KSO_WM_BEAUTIFY_FLAG=#wm#&amp;KSO_WM_TEMPLATE_CATEGORY=wpsdiag&amp;KSO_WM_TEMPLATE_INDEX=20176315&amp;KSO_WM_SLIDE_ITEM_CNT=5&amp;KSO_WM_DIAGRAM_GROUP_CODE=m1_1&amp;KSO_WM_UNIT_TEXT_FILL_TYPE=1&amp;KSO_WM_UNIT_TEXT_FILL_FORE_SCHEMECOLOR_INDEX=1" type="#_x0000_t202" style="position:absolute;left:2835782;top:94039;height:299750;width:1463353;" filled="f" stroked="f" coordsize="21600,21600" o:gfxdata="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rnal7bgAAADbAAAA&#10;DwAAAAAAAAABACAAAAAiAAAAZHJzL2Rvd25yZXYueG1sUEsBAhQAFAAAAAgAh07iQDMvBZ47AAAA&#10;OQAAABAAAAAAAAAAAQAgAAAABwEAAGRycy9zaGFwZXhtbC54bWxQSwUGAAAAAAYABgBbAQAAsQMA&#10;AAAA&#10;">
                  <v:fill on="f" focussize="0,0"/>
                  <v:stroke on="f"/>
                  <v:imagedata o:title=""/>
                  <o:lock v:ext="edit" aspectratio="f"/>
                  <v:textbox>
                    <w:txbxContent>
                      <w:p>
                        <w:pPr>
                          <w:pStyle w:val="8"/>
                          <w:snapToGrid w:val="0"/>
                          <w:spacing w:before="0" w:beforeAutospacing="0" w:after="0" w:afterAutospacing="0" w:line="192" w:lineRule="auto"/>
                          <w:jc w:val="center"/>
                          <w:rPr>
                            <w:rFonts w:hint="default" w:eastAsia="微软雅黑" w:asciiTheme="minorHAnsi" w:hAnsiTheme="minorHAnsi" w:cstheme="minorHAnsi"/>
                            <w:color w:val="000000"/>
                            <w:kern w:val="24"/>
                            <w:sz w:val="28"/>
                            <w:szCs w:val="28"/>
                            <w:lang w:val="en-US" w:eastAsia="zh-CN"/>
                          </w:rPr>
                        </w:pPr>
                        <w:r>
                          <w:rPr>
                            <w:rFonts w:hint="eastAsia" w:eastAsia="微软雅黑" w:asciiTheme="minorHAnsi" w:hAnsiTheme="minorHAnsi" w:cstheme="minorHAnsi"/>
                            <w:color w:val="000000"/>
                            <w:kern w:val="24"/>
                            <w:sz w:val="28"/>
                            <w:szCs w:val="28"/>
                            <w:lang w:val="en-US" w:eastAsia="zh-CN"/>
                          </w:rPr>
                          <w:t>Service方法</w:t>
                        </w:r>
                      </w:p>
                    </w:txbxContent>
                  </v:textbox>
                </v:shape>
                <v:shape id="文本框 5" o:spid="_x0000_s1026" o:spt="202" alt="KSO_WM_UNIT_INDEX=1_5_1&amp;KSO_WM_UNIT_TYPE=m_h_f&amp;KSO_WM_UNIT_ID=wpsdiag20176315_3*m_h_f*1_5_1&amp;KSO_WM_UNIT_LAYERLEVEL=1_1_1&amp;KSO_WM_UNIT_HIGHLIGHT=0&amp;KSO_WM_UNIT_CLEAR=0&amp;KSO_WM_UNIT_COMPATIBLE=0&amp;KSO_WM_UNIT_PRESET_TEXT=LOREM IPSUM DOLOR&amp;KSO_WM_UNIT_VALUE=11&amp;KSO_WM_TAG_VERSION=1.0&amp;KSO_WM_BEAUTIFY_FLAG=#wm#&amp;KSO_WM_TEMPLATE_CATEGORY=wpsdiag&amp;KSO_WM_TEMPLATE_INDEX=20176315&amp;KSO_WM_SLIDE_ITEM_CNT=5&amp;KSO_WM_DIAGRAM_GROUP_CODE=m1_1&amp;KSO_WM_UNIT_TEXT_FILL_TYPE=1&amp;KSO_WM_UNIT_TEXT_FILL_FORE_SCHEMECOLOR_INDEX=1" type="#_x0000_t202" style="position:absolute;left:1854354;top:1415878;height:322084;width:1477473;" filled="f" stroked="f" coordsize="21600,21600" o:gfxdata="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V2T82twAAANsAAAAP&#10;AAAAAAAAAAEAIAAAACIAAABkcnMvZG93bnJldi54bWxQSwECFAAUAAAACACHTuJAMy8FnjsAAAA5&#10;AAAAEAAAAAAAAAABACAAAAAGAQAAZHJzL3NoYXBleG1sLnhtbFBLBQYAAAAABgAGAFsBAACwAwAA&#10;AAA=&#10;">
                  <v:fill on="f" focussize="0,0"/>
                  <v:stroke on="f"/>
                  <v:imagedata o:title=""/>
                  <o:lock v:ext="edit" aspectratio="f"/>
                  <v:textbox>
                    <w:txbxContent>
                      <w:p>
                        <w:pPr>
                          <w:pStyle w:val="8"/>
                          <w:snapToGrid w:val="0"/>
                          <w:spacing w:before="0" w:beforeAutospacing="0" w:after="0" w:afterAutospacing="0" w:line="192" w:lineRule="auto"/>
                          <w:jc w:val="center"/>
                          <w:rPr>
                            <w:rFonts w:hint="eastAsia" w:asciiTheme="majorEastAsia" w:hAnsiTheme="majorEastAsia" w:eastAsiaTheme="majorEastAsia" w:cstheme="majorEastAsia"/>
                            <w:color w:val="000000"/>
                            <w:kern w:val="24"/>
                            <w:sz w:val="16"/>
                            <w:szCs w:val="16"/>
                            <w:lang w:val="en-US" w:eastAsia="zh-CN"/>
                          </w:rPr>
                        </w:pPr>
                      </w:p>
                      <w:p>
                        <w:pPr>
                          <w:pStyle w:val="8"/>
                          <w:snapToGrid w:val="0"/>
                          <w:spacing w:before="0" w:beforeAutospacing="0" w:after="0" w:afterAutospacing="0" w:line="192" w:lineRule="auto"/>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图3-2-1</w:t>
                        </w:r>
                      </w:p>
                    </w:txbxContent>
                  </v:textbox>
                </v:shape>
                <v:shape id="文本框 12" o:spid="_x0000_s1026" o:spt="202" alt="KSO_WM_UNIT_INDEX=1_5_1&amp;KSO_WM_UNIT_TYPE=m_h_a&amp;KSO_WM_UNIT_ID=wpsdiag20176315_3*m_h_a*1_5_1&amp;KSO_WM_UNIT_LAYERLEVEL=1_1_1&amp;KSO_WM_UNIT_HIGHLIGHT=0&amp;KSO_WM_UNIT_CLEAR=0&amp;KSO_WM_UNIT_COMPATIBLE=0&amp;KSO_WM_UNIT_PRESET_TEXT=LEOPARD TITLE&amp;KSO_WM_UNIT_VALUE=8&amp;KSO_WM_TAG_VERSION=1.0&amp;KSO_WM_BEAUTIFY_FLAG=#wm#&amp;KSO_WM_TEMPLATE_CATEGORY=wpsdiag&amp;KSO_WM_TEMPLATE_INDEX=20176315&amp;KSO_WM_UNIT_FILL_BACK_SCHEMECOLOR_INDEX=0&amp;KSO_WM_UNIT_LINE_BACK_SCHEMECOLOR_INDEX=0&amp;KSO_WM_SLIDE_ITEM_CNT=5&amp;KSO_WM_DIAGRAM_GROUP_CODE=m1_1&amp;KSO_WM_UNIT_FILL_TYPE=1&amp;KSO_WM_UNIT_FILL_FORE_SCHEMECOLOR_INDEX=9&amp;KSO_WM_UNIT_TEXT_FILL_TYPE=1&amp;KSO_WM_UNIT_TEXT_FILL_FORE_SCHEMECOLOR_INDEX=3&amp;KSO_WM_UNIT_LINE_FILL_TYPE=1&amp;KSO_WM_UNIT_LINE_FORE_SCHEMECOLOR_INDEX=10" type="#_x0000_t202" style="position:absolute;left:3959157;top:1089498;height:228635;width:1109318;" filled="f" stroked="f" coordsize="21600,21600" o:gfxdata="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lZqt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8"/>
                          <w:snapToGrid w:val="0"/>
                          <w:spacing w:before="0" w:beforeAutospacing="0" w:after="0" w:afterAutospacing="0" w:line="192" w:lineRule="auto"/>
                          <w:jc w:val="center"/>
                          <w:rPr>
                            <w:rFonts w:hint="eastAsia" w:eastAsia="微软雅黑" w:asciiTheme="minorHAnsi" w:hAnsiTheme="minorHAnsi" w:cstheme="minorHAnsi"/>
                            <w:color w:val="000000"/>
                            <w:kern w:val="24"/>
                            <w:sz w:val="28"/>
                            <w:szCs w:val="28"/>
                            <w:lang w:val="en-US" w:eastAsia="zh-CN"/>
                          </w:rPr>
                        </w:pPr>
                        <w:r>
                          <w:rPr>
                            <w:rFonts w:hint="eastAsia" w:eastAsia="微软雅黑" w:asciiTheme="minorHAnsi" w:hAnsiTheme="minorHAnsi" w:cstheme="minorHAnsi"/>
                            <w:color w:val="000000"/>
                            <w:kern w:val="24"/>
                            <w:sz w:val="28"/>
                            <w:szCs w:val="28"/>
                            <w:lang w:val="en-US" w:eastAsia="zh-CN"/>
                          </w:rPr>
                          <w:t>Mapper</w:t>
                        </w:r>
                      </w:p>
                    </w:txbxContent>
                  </v:textbox>
                </v:shape>
                <w10:wrap type="none"/>
                <w10:anchorlock/>
              </v:group>
            </w:pict>
          </mc:Fallback>
        </mc:AlternateConten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eastAsia" w:ascii="宋体" w:hAnsi="宋体" w:eastAsia="宋体" w:cs="宋体"/>
          <w:b w:val="0"/>
          <w:kern w:val="2"/>
          <w:sz w:val="24"/>
          <w:szCs w:val="24"/>
          <w:lang w:val="en-US" w:eastAsia="zh-CN" w:bidi="ar-SA"/>
        </w:rPr>
      </w:pPr>
      <w:bookmarkStart w:id="66" w:name="_Toc9905"/>
      <w:bookmarkStart w:id="67" w:name="_Toc25891"/>
      <w:r>
        <w:rPr>
          <w:rFonts w:hint="eastAsia" w:ascii="宋体" w:hAnsi="宋体" w:eastAsia="宋体" w:cs="宋体"/>
          <w:b w:val="0"/>
          <w:kern w:val="2"/>
          <w:sz w:val="24"/>
          <w:szCs w:val="24"/>
          <w:lang w:val="en-US" w:eastAsia="zh-CN" w:bidi="ar-SA"/>
        </w:rPr>
        <w:t>3.3用例图</w:t>
      </w:r>
      <w:bookmarkEnd w:id="66"/>
      <w:bookmarkEnd w:id="67"/>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jc w:val="both"/>
        <w:textAlignment w:val="auto"/>
        <w:rPr>
          <w:sz w:val="24"/>
        </w:rPr>
      </w:pPr>
      <w:r>
        <w:rPr>
          <w:sz w:val="24"/>
        </w:rPr>
        <mc:AlternateContent>
          <mc:Choice Requires="wpc">
            <w:drawing>
              <wp:inline distT="0" distB="0" distL="114300" distR="114300">
                <wp:extent cx="5921375" cy="3883025"/>
                <wp:effectExtent l="0" t="0" r="0" b="0"/>
                <wp:docPr id="9" name="画布 9"/>
                <wp:cNvGraphicFramePr/>
                <a:graphic xmlns:a="http://schemas.openxmlformats.org/drawingml/2006/main">
                  <a:graphicData uri="http://schemas.microsoft.com/office/word/2010/wordprocessingCanvas">
                    <wpc:wpc>
                      <wpc:bg/>
                      <wpc:whole/>
                      <wpg:wgp>
                        <wpg:cNvPr id="279" name="组合 192"/>
                        <wpg:cNvGrpSpPr/>
                        <wpg:grpSpPr>
                          <a:xfrm>
                            <a:off x="130175" y="242570"/>
                            <a:ext cx="5684520" cy="3167380"/>
                            <a:chOff x="373" y="1126"/>
                            <a:chExt cx="8952" cy="4988"/>
                          </a:xfrm>
                        </wpg:grpSpPr>
                        <wpg:grpSp>
                          <wpg:cNvPr id="280" name="组合 190"/>
                          <wpg:cNvGrpSpPr/>
                          <wpg:grpSpPr>
                            <a:xfrm>
                              <a:off x="373" y="1126"/>
                              <a:ext cx="6596" cy="4988"/>
                              <a:chOff x="373" y="1126"/>
                              <a:chExt cx="6596" cy="4988"/>
                            </a:xfrm>
                          </wpg:grpSpPr>
                          <wps:wsp>
                            <wps:cNvPr id="281" name="椭圆 46"/>
                            <wps:cNvSpPr/>
                            <wps:spPr>
                              <a:xfrm>
                                <a:off x="5696" y="5059"/>
                                <a:ext cx="1272" cy="600"/>
                              </a:xfrm>
                              <a:prstGeom prst="ellipse">
                                <a:avLst/>
                              </a:prstGeom>
                            </wps:spPr>
                            <wps:style>
                              <a:lnRef idx="2">
                                <a:schemeClr val="accent1"/>
                              </a:lnRef>
                              <a:fillRef idx="1">
                                <a:schemeClr val="lt1"/>
                              </a:fillRef>
                              <a:effectRef idx="0">
                                <a:schemeClr val="accent1"/>
                              </a:effectRef>
                              <a:fontRef idx="minor">
                                <a:schemeClr val="dk1"/>
                              </a:fontRef>
                            </wps:style>
                            <wps:txbx>
                              <w:txbxContent>
                                <w:p>
                                  <w:pPr>
                                    <w:jc w:val="center"/>
                                    <w:rPr>
                                      <w:rFonts w:hint="default" w:eastAsiaTheme="minorEastAsia"/>
                                      <w:lang w:val="en-US" w:eastAsia="zh-CN"/>
                                    </w:rPr>
                                  </w:pPr>
                                  <w:r>
                                    <w:rPr>
                                      <w:rFonts w:hint="eastAsia"/>
                                      <w:lang w:val="en-US" w:eastAsia="zh-CN"/>
                                    </w:rPr>
                                    <w:t>分享</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282" name="组合 137"/>
                            <wpg:cNvGrpSpPr/>
                            <wpg:grpSpPr>
                              <a:xfrm>
                                <a:off x="3079" y="1735"/>
                                <a:ext cx="3890" cy="3120"/>
                                <a:chOff x="3775" y="3475"/>
                                <a:chExt cx="3890" cy="3120"/>
                              </a:xfrm>
                            </wpg:grpSpPr>
                            <wpg:grpSp>
                              <wpg:cNvPr id="283" name="组合 136"/>
                              <wpg:cNvGrpSpPr/>
                              <wpg:grpSpPr>
                                <a:xfrm>
                                  <a:off x="3775" y="3475"/>
                                  <a:ext cx="3890" cy="3120"/>
                                  <a:chOff x="3775" y="3475"/>
                                  <a:chExt cx="3890" cy="3120"/>
                                </a:xfrm>
                              </wpg:grpSpPr>
                              <wpg:grpSp>
                                <wpg:cNvPr id="284" name="组合 121"/>
                                <wpg:cNvGrpSpPr/>
                                <wpg:grpSpPr>
                                  <a:xfrm>
                                    <a:off x="6391" y="3475"/>
                                    <a:ext cx="1275" cy="3120"/>
                                    <a:chOff x="6391" y="3475"/>
                                    <a:chExt cx="1275" cy="3120"/>
                                  </a:xfrm>
                                </wpg:grpSpPr>
                                <wps:wsp>
                                  <wps:cNvPr id="285" name="椭圆 117"/>
                                  <wps:cNvSpPr/>
                                  <wps:spPr>
                                    <a:xfrm>
                                      <a:off x="6392" y="4315"/>
                                      <a:ext cx="1272" cy="600"/>
                                    </a:xfrm>
                                    <a:prstGeom prst="ellipse">
                                      <a:avLst/>
                                    </a:prstGeom>
                                  </wps:spPr>
                                  <wps:style>
                                    <a:lnRef idx="2">
                                      <a:schemeClr val="accent1"/>
                                    </a:lnRef>
                                    <a:fillRef idx="1">
                                      <a:schemeClr val="lt1"/>
                                    </a:fillRef>
                                    <a:effectRef idx="0">
                                      <a:schemeClr val="accent1"/>
                                    </a:effectRef>
                                    <a:fontRef idx="minor">
                                      <a:schemeClr val="dk1"/>
                                    </a:fontRef>
                                  </wps:style>
                                  <wps:txbx>
                                    <w:txbxContent>
                                      <w:p>
                                        <w:pPr>
                                          <w:jc w:val="center"/>
                                          <w:rPr>
                                            <w:rFonts w:hint="default" w:eastAsiaTheme="minorEastAsia"/>
                                            <w:lang w:val="en-US" w:eastAsia="zh-CN"/>
                                          </w:rPr>
                                        </w:pPr>
                                        <w:r>
                                          <w:rPr>
                                            <w:rFonts w:hint="eastAsia"/>
                                            <w:lang w:val="en-US" w:eastAsia="zh-CN"/>
                                          </w:rPr>
                                          <w:t>修改</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6" name="椭圆 118"/>
                                  <wps:cNvSpPr/>
                                  <wps:spPr>
                                    <a:xfrm>
                                      <a:off x="6391" y="3475"/>
                                      <a:ext cx="1272" cy="600"/>
                                    </a:xfrm>
                                    <a:prstGeom prst="ellipse">
                                      <a:avLst/>
                                    </a:prstGeom>
                                  </wps:spPr>
                                  <wps:style>
                                    <a:lnRef idx="2">
                                      <a:schemeClr val="accent1"/>
                                    </a:lnRef>
                                    <a:fillRef idx="1">
                                      <a:schemeClr val="lt1"/>
                                    </a:fillRef>
                                    <a:effectRef idx="0">
                                      <a:schemeClr val="accent1"/>
                                    </a:effectRef>
                                    <a:fontRef idx="minor">
                                      <a:schemeClr val="dk1"/>
                                    </a:fontRef>
                                  </wps:style>
                                  <wps:txbx>
                                    <w:txbxContent>
                                      <w:p>
                                        <w:pPr>
                                          <w:jc w:val="center"/>
                                          <w:rPr>
                                            <w:rFonts w:hint="default" w:eastAsiaTheme="minorEastAsia"/>
                                            <w:lang w:val="en-US" w:eastAsia="zh-CN"/>
                                          </w:rPr>
                                        </w:pPr>
                                        <w:r>
                                          <w:rPr>
                                            <w:rFonts w:hint="eastAsia"/>
                                            <w:lang w:val="en-US" w:eastAsia="zh-CN"/>
                                          </w:rPr>
                                          <w:t>查找</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7" name="椭圆 119"/>
                                  <wps:cNvSpPr/>
                                  <wps:spPr>
                                    <a:xfrm>
                                      <a:off x="6394" y="5995"/>
                                      <a:ext cx="1272" cy="600"/>
                                    </a:xfrm>
                                    <a:prstGeom prst="ellipse">
                                      <a:avLst/>
                                    </a:prstGeom>
                                  </wps:spPr>
                                  <wps:style>
                                    <a:lnRef idx="2">
                                      <a:schemeClr val="accent1"/>
                                    </a:lnRef>
                                    <a:fillRef idx="1">
                                      <a:schemeClr val="lt1"/>
                                    </a:fillRef>
                                    <a:effectRef idx="0">
                                      <a:schemeClr val="accent1"/>
                                    </a:effectRef>
                                    <a:fontRef idx="minor">
                                      <a:schemeClr val="dk1"/>
                                    </a:fontRef>
                                  </wps:style>
                                  <wps:txbx>
                                    <w:txbxContent>
                                      <w:p>
                                        <w:pPr>
                                          <w:jc w:val="center"/>
                                          <w:rPr>
                                            <w:rFonts w:hint="default" w:eastAsiaTheme="minorEastAsia"/>
                                            <w:lang w:val="en-US" w:eastAsia="zh-CN"/>
                                          </w:rPr>
                                        </w:pPr>
                                        <w:r>
                                          <w:rPr>
                                            <w:rFonts w:hint="eastAsia"/>
                                            <w:lang w:val="en-US" w:eastAsia="zh-CN"/>
                                          </w:rPr>
                                          <w:t>删除</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8" name="椭圆 120"/>
                                  <wps:cNvSpPr/>
                                  <wps:spPr>
                                    <a:xfrm>
                                      <a:off x="6393" y="5155"/>
                                      <a:ext cx="1272" cy="600"/>
                                    </a:xfrm>
                                    <a:prstGeom prst="ellipse">
                                      <a:avLst/>
                                    </a:prstGeom>
                                  </wps:spPr>
                                  <wps:style>
                                    <a:lnRef idx="2">
                                      <a:schemeClr val="accent1"/>
                                    </a:lnRef>
                                    <a:fillRef idx="1">
                                      <a:schemeClr val="lt1"/>
                                    </a:fillRef>
                                    <a:effectRef idx="0">
                                      <a:schemeClr val="accent1"/>
                                    </a:effectRef>
                                    <a:fontRef idx="minor">
                                      <a:schemeClr val="dk1"/>
                                    </a:fontRef>
                                  </wps:style>
                                  <wps:txbx>
                                    <w:txbxContent>
                                      <w:p>
                                        <w:pPr>
                                          <w:jc w:val="center"/>
                                          <w:rPr>
                                            <w:rFonts w:hint="default" w:eastAsiaTheme="minorEastAsia"/>
                                            <w:lang w:val="en-US" w:eastAsia="zh-CN"/>
                                          </w:rPr>
                                        </w:pPr>
                                        <w:r>
                                          <w:rPr>
                                            <w:rFonts w:hint="eastAsia"/>
                                            <w:lang w:val="en-US" w:eastAsia="zh-CN"/>
                                          </w:rPr>
                                          <w:t>增加</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289" name="组合 133"/>
                                <wpg:cNvGrpSpPr/>
                                <wpg:grpSpPr>
                                  <a:xfrm>
                                    <a:off x="3775" y="3775"/>
                                    <a:ext cx="2619" cy="2520"/>
                                    <a:chOff x="3775" y="3775"/>
                                    <a:chExt cx="2619" cy="2520"/>
                                  </a:xfrm>
                                </wpg:grpSpPr>
                                <wps:wsp>
                                  <wps:cNvPr id="290" name="椭圆 115"/>
                                  <wps:cNvSpPr/>
                                  <wps:spPr>
                                    <a:xfrm>
                                      <a:off x="3775" y="3919"/>
                                      <a:ext cx="1727" cy="684"/>
                                    </a:xfrm>
                                    <a:prstGeom prst="ellipse">
                                      <a:avLst/>
                                    </a:prstGeom>
                                  </wps:spPr>
                                  <wps:style>
                                    <a:lnRef idx="2">
                                      <a:schemeClr val="accent1"/>
                                    </a:lnRef>
                                    <a:fillRef idx="1">
                                      <a:schemeClr val="lt1"/>
                                    </a:fillRef>
                                    <a:effectRef idx="0">
                                      <a:schemeClr val="accent1"/>
                                    </a:effectRef>
                                    <a:fontRef idx="minor">
                                      <a:schemeClr val="dk1"/>
                                    </a:fontRef>
                                  </wps:style>
                                  <wps:txbx>
                                    <w:txbxContent>
                                      <w:p>
                                        <w:pPr>
                                          <w:jc w:val="center"/>
                                          <w:rPr>
                                            <w:rFonts w:hint="default" w:eastAsiaTheme="minorEastAsia"/>
                                            <w:lang w:val="en-US" w:eastAsia="zh-CN"/>
                                          </w:rPr>
                                        </w:pPr>
                                        <w:r>
                                          <w:rPr>
                                            <w:rFonts w:hint="eastAsia"/>
                                            <w:lang w:val="en-US" w:eastAsia="zh-CN"/>
                                          </w:rPr>
                                          <w:t>用户信息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291" name="组合 132"/>
                                  <wpg:cNvGrpSpPr/>
                                  <wpg:grpSpPr>
                                    <a:xfrm>
                                      <a:off x="5502" y="3775"/>
                                      <a:ext cx="892" cy="2520"/>
                                      <a:chOff x="5502" y="3775"/>
                                      <a:chExt cx="892" cy="2520"/>
                                    </a:xfrm>
                                  </wpg:grpSpPr>
                                  <wps:wsp>
                                    <wps:cNvPr id="292" name="直接箭头连接符 124"/>
                                    <wps:cNvCnPr>
                                      <a:stCxn id="115" idx="6"/>
                                      <a:endCxn id="118" idx="2"/>
                                    </wps:cNvCnPr>
                                    <wps:spPr>
                                      <a:xfrm flipV="1">
                                        <a:off x="5502" y="3775"/>
                                        <a:ext cx="889" cy="486"/>
                                      </a:xfrm>
                                      <a:prstGeom prst="straightConnector1">
                                        <a:avLst/>
                                      </a:prstGeom>
                                      <a:ln>
                                        <a:prstDash val="dash"/>
                                        <a:tailEnd type="arrow" w="med" len="med"/>
                                      </a:ln>
                                    </wps:spPr>
                                    <wps:style>
                                      <a:lnRef idx="1">
                                        <a:schemeClr val="accent1"/>
                                      </a:lnRef>
                                      <a:fillRef idx="0">
                                        <a:schemeClr val="accent1"/>
                                      </a:fillRef>
                                      <a:effectRef idx="0">
                                        <a:schemeClr val="accent1"/>
                                      </a:effectRef>
                                      <a:fontRef idx="minor">
                                        <a:schemeClr val="tx1"/>
                                      </a:fontRef>
                                    </wps:style>
                                    <wps:bodyPr/>
                                  </wps:wsp>
                                  <wps:wsp>
                                    <wps:cNvPr id="293" name="直接箭头连接符 125"/>
                                    <wps:cNvCnPr>
                                      <a:endCxn id="117" idx="2"/>
                                    </wps:cNvCnPr>
                                    <wps:spPr>
                                      <a:xfrm>
                                        <a:off x="5516" y="4277"/>
                                        <a:ext cx="876" cy="338"/>
                                      </a:xfrm>
                                      <a:prstGeom prst="straightConnector1">
                                        <a:avLst/>
                                      </a:prstGeom>
                                      <a:ln>
                                        <a:prstDash val="dash"/>
                                        <a:tailEnd type="arrow" w="med" len="med"/>
                                      </a:ln>
                                    </wps:spPr>
                                    <wps:style>
                                      <a:lnRef idx="1">
                                        <a:schemeClr val="accent1"/>
                                      </a:lnRef>
                                      <a:fillRef idx="0">
                                        <a:schemeClr val="accent1"/>
                                      </a:fillRef>
                                      <a:effectRef idx="0">
                                        <a:schemeClr val="accent1"/>
                                      </a:effectRef>
                                      <a:fontRef idx="minor">
                                        <a:schemeClr val="tx1"/>
                                      </a:fontRef>
                                    </wps:style>
                                    <wps:bodyPr/>
                                  </wps:wsp>
                                  <wps:wsp>
                                    <wps:cNvPr id="294" name="直接箭头连接符 126"/>
                                    <wps:cNvCnPr>
                                      <a:stCxn id="115" idx="6"/>
                                      <a:endCxn id="120" idx="2"/>
                                    </wps:cNvCnPr>
                                    <wps:spPr>
                                      <a:xfrm>
                                        <a:off x="5502" y="4261"/>
                                        <a:ext cx="891" cy="1194"/>
                                      </a:xfrm>
                                      <a:prstGeom prst="straightConnector1">
                                        <a:avLst/>
                                      </a:prstGeom>
                                      <a:ln>
                                        <a:prstDash val="dash"/>
                                        <a:tailEnd type="arrow" w="med" len="med"/>
                                      </a:ln>
                                    </wps:spPr>
                                    <wps:style>
                                      <a:lnRef idx="1">
                                        <a:schemeClr val="accent1"/>
                                      </a:lnRef>
                                      <a:fillRef idx="0">
                                        <a:schemeClr val="accent1"/>
                                      </a:fillRef>
                                      <a:effectRef idx="0">
                                        <a:schemeClr val="accent1"/>
                                      </a:effectRef>
                                      <a:fontRef idx="minor">
                                        <a:schemeClr val="tx1"/>
                                      </a:fontRef>
                                    </wps:style>
                                    <wps:bodyPr/>
                                  </wps:wsp>
                                  <wps:wsp>
                                    <wps:cNvPr id="295" name="直接箭头连接符 127"/>
                                    <wps:cNvCnPr>
                                      <a:stCxn id="115" idx="6"/>
                                      <a:endCxn id="119" idx="2"/>
                                    </wps:cNvCnPr>
                                    <wps:spPr>
                                      <a:xfrm>
                                        <a:off x="5502" y="4261"/>
                                        <a:ext cx="892" cy="2034"/>
                                      </a:xfrm>
                                      <a:prstGeom prst="straightConnector1">
                                        <a:avLst/>
                                      </a:prstGeom>
                                      <a:ln>
                                        <a:prstDash val="dash"/>
                                        <a:tailEnd type="arrow" w="med" len="med"/>
                                      </a:ln>
                                    </wps:spPr>
                                    <wps:style>
                                      <a:lnRef idx="1">
                                        <a:schemeClr val="accent1"/>
                                      </a:lnRef>
                                      <a:fillRef idx="0">
                                        <a:schemeClr val="accent1"/>
                                      </a:fillRef>
                                      <a:effectRef idx="0">
                                        <a:schemeClr val="accent1"/>
                                      </a:effectRef>
                                      <a:fontRef idx="minor">
                                        <a:schemeClr val="tx1"/>
                                      </a:fontRef>
                                    </wps:style>
                                    <wps:bodyPr/>
                                  </wps:wsp>
                                </wpg:grpSp>
                              </wpg:grpSp>
                            </wpg:grpSp>
                            <wpg:grpSp>
                              <wpg:cNvPr id="296" name="组合 135"/>
                              <wpg:cNvGrpSpPr/>
                              <wpg:grpSpPr>
                                <a:xfrm>
                                  <a:off x="3775" y="3775"/>
                                  <a:ext cx="2619" cy="2520"/>
                                  <a:chOff x="3775" y="3775"/>
                                  <a:chExt cx="2619" cy="2520"/>
                                </a:xfrm>
                              </wpg:grpSpPr>
                              <wps:wsp>
                                <wps:cNvPr id="297" name="椭圆 116"/>
                                <wps:cNvSpPr/>
                                <wps:spPr>
                                  <a:xfrm>
                                    <a:off x="3775" y="5071"/>
                                    <a:ext cx="1727" cy="684"/>
                                  </a:xfrm>
                                  <a:prstGeom prst="ellipse">
                                    <a:avLst/>
                                  </a:prstGeom>
                                </wps:spPr>
                                <wps:style>
                                  <a:lnRef idx="2">
                                    <a:schemeClr val="accent1"/>
                                  </a:lnRef>
                                  <a:fillRef idx="1">
                                    <a:schemeClr val="lt1"/>
                                  </a:fillRef>
                                  <a:effectRef idx="0">
                                    <a:schemeClr val="accent1"/>
                                  </a:effectRef>
                                  <a:fontRef idx="minor">
                                    <a:schemeClr val="dk1"/>
                                  </a:fontRef>
                                </wps:style>
                                <wps:txbx>
                                  <w:txbxContent>
                                    <w:p>
                                      <w:pPr>
                                        <w:jc w:val="center"/>
                                        <w:rPr>
                                          <w:rFonts w:hint="default" w:eastAsiaTheme="minorEastAsia"/>
                                          <w:lang w:val="en-US" w:eastAsia="zh-CN"/>
                                        </w:rPr>
                                      </w:pPr>
                                      <w:r>
                                        <w:rPr>
                                          <w:rFonts w:hint="eastAsia"/>
                                          <w:lang w:val="en-US" w:eastAsia="zh-CN"/>
                                        </w:rPr>
                                        <w:t>音乐信息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298" name="组合 134"/>
                                <wpg:cNvGrpSpPr/>
                                <wpg:grpSpPr>
                                  <a:xfrm>
                                    <a:off x="5502" y="3775"/>
                                    <a:ext cx="892" cy="2520"/>
                                    <a:chOff x="5502" y="3775"/>
                                    <a:chExt cx="892" cy="2520"/>
                                  </a:xfrm>
                                </wpg:grpSpPr>
                                <wps:wsp>
                                  <wps:cNvPr id="299" name="直接箭头连接符 128"/>
                                  <wps:cNvCnPr>
                                    <a:stCxn id="116" idx="6"/>
                                    <a:endCxn id="118" idx="2"/>
                                  </wps:cNvCnPr>
                                  <wps:spPr>
                                    <a:xfrm flipV="1">
                                      <a:off x="5502" y="3775"/>
                                      <a:ext cx="889" cy="1638"/>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300" name="直接箭头连接符 129"/>
                                  <wps:cNvCnPr>
                                    <a:stCxn id="116" idx="6"/>
                                    <a:endCxn id="117" idx="2"/>
                                  </wps:cNvCnPr>
                                  <wps:spPr>
                                    <a:xfrm flipV="1">
                                      <a:off x="5502" y="4615"/>
                                      <a:ext cx="890" cy="798"/>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301" name="直接箭头连接符 130"/>
                                  <wps:cNvCnPr>
                                    <a:stCxn id="116" idx="6"/>
                                    <a:endCxn id="120" idx="2"/>
                                  </wps:cNvCnPr>
                                  <wps:spPr>
                                    <a:xfrm>
                                      <a:off x="5502" y="5413"/>
                                      <a:ext cx="891" cy="42"/>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302" name="直接箭头连接符 131"/>
                                  <wps:cNvCnPr>
                                    <a:stCxn id="116" idx="6"/>
                                    <a:endCxn id="119" idx="2"/>
                                  </wps:cNvCnPr>
                                  <wps:spPr>
                                    <a:xfrm>
                                      <a:off x="5502" y="5413"/>
                                      <a:ext cx="892" cy="882"/>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wpg:grpSp>
                            </wpg:grpSp>
                          </wpg:grpSp>
                          <wps:wsp>
                            <wps:cNvPr id="303" name="直接箭头连接符 167"/>
                            <wps:cNvCnPr>
                              <a:stCxn id="116" idx="6"/>
                              <a:endCxn id="46" idx="2"/>
                            </wps:cNvCnPr>
                            <wps:spPr>
                              <a:xfrm>
                                <a:off x="4806" y="3673"/>
                                <a:ext cx="890" cy="1686"/>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wpg:grpSp>
                            <wpg:cNvPr id="304" name="组合 189"/>
                            <wpg:cNvGrpSpPr/>
                            <wpg:grpSpPr>
                              <a:xfrm>
                                <a:off x="373" y="1126"/>
                                <a:ext cx="2959" cy="4988"/>
                                <a:chOff x="373" y="1126"/>
                                <a:chExt cx="2959" cy="4988"/>
                              </a:xfrm>
                            </wpg:grpSpPr>
                            <wps:wsp>
                              <wps:cNvPr id="305" name="直接箭头连接符 163"/>
                              <wps:cNvCnPr>
                                <a:endCxn id="115" idx="1"/>
                              </wps:cNvCnPr>
                              <wps:spPr>
                                <a:xfrm>
                                  <a:off x="2660" y="1556"/>
                                  <a:ext cx="672" cy="72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6" name="直接箭头连接符 164"/>
                              <wps:cNvCnPr>
                                <a:endCxn id="116" idx="3"/>
                              </wps:cNvCnPr>
                              <wps:spPr>
                                <a:xfrm flipV="1">
                                  <a:off x="2588" y="3915"/>
                                  <a:ext cx="744" cy="19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7" name="直接箭头连接符 165"/>
                              <wps:cNvCnPr>
                                <a:endCxn id="116" idx="1"/>
                              </wps:cNvCnPr>
                              <wps:spPr>
                                <a:xfrm>
                                  <a:off x="2636" y="1604"/>
                                  <a:ext cx="696" cy="18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8" name="直接箭头连接符 166"/>
                              <wps:cNvCnPr>
                                <a:endCxn id="115" idx="3"/>
                              </wps:cNvCnPr>
                              <wps:spPr>
                                <a:xfrm flipV="1">
                                  <a:off x="2600" y="2763"/>
                                  <a:ext cx="732" cy="12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309" name="组合 188"/>
                              <wpg:cNvGrpSpPr/>
                              <wpg:grpSpPr>
                                <a:xfrm>
                                  <a:off x="373" y="1126"/>
                                  <a:ext cx="2845" cy="4988"/>
                                  <a:chOff x="373" y="1126"/>
                                  <a:chExt cx="2845" cy="4988"/>
                                </a:xfrm>
                              </wpg:grpSpPr>
                              <wpg:grpSp>
                                <wpg:cNvPr id="310" name="组合 85"/>
                                <wpg:cNvGrpSpPr/>
                                <wpg:grpSpPr>
                                  <a:xfrm>
                                    <a:off x="373" y="2441"/>
                                    <a:ext cx="976" cy="1120"/>
                                    <a:chOff x="518" y="3499"/>
                                    <a:chExt cx="976" cy="1120"/>
                                  </a:xfrm>
                                </wpg:grpSpPr>
                                <wpg:grpSp>
                                  <wpg:cNvPr id="311" name="组合 16"/>
                                  <wpg:cNvGrpSpPr/>
                                  <wpg:grpSpPr>
                                    <a:xfrm rot="0">
                                      <a:off x="667" y="3499"/>
                                      <a:ext cx="472" cy="819"/>
                                      <a:chOff x="643" y="552"/>
                                      <a:chExt cx="1056" cy="2035"/>
                                    </a:xfrm>
                                  </wpg:grpSpPr>
                                  <wps:wsp>
                                    <wps:cNvPr id="312" name="椭圆 10"/>
                                    <wps:cNvSpPr/>
                                    <wps:spPr>
                                      <a:xfrm>
                                        <a:off x="782" y="552"/>
                                        <a:ext cx="816" cy="768"/>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3" name="直接连接符 11"/>
                                    <wps:cNvCnPr/>
                                    <wps:spPr>
                                      <a:xfrm flipH="1">
                                        <a:off x="726" y="1538"/>
                                        <a:ext cx="88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4" name="直接连接符 13"/>
                                    <wps:cNvCnPr/>
                                    <wps:spPr>
                                      <a:xfrm flipH="1">
                                        <a:off x="643" y="1975"/>
                                        <a:ext cx="516" cy="6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5" name="直接连接符 14"/>
                                    <wps:cNvCnPr/>
                                    <wps:spPr>
                                      <a:xfrm>
                                        <a:off x="1183" y="1939"/>
                                        <a:ext cx="516" cy="6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6" name="直接连接符 15"/>
                                    <wps:cNvCnPr/>
                                    <wps:spPr>
                                      <a:xfrm>
                                        <a:off x="1171" y="1352"/>
                                        <a:ext cx="0" cy="611"/>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17" name="文本框 84"/>
                                  <wps:cNvSpPr txBox="1"/>
                                  <wps:spPr>
                                    <a:xfrm>
                                      <a:off x="518" y="4186"/>
                                      <a:ext cx="976" cy="43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People</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318" name="组合 154"/>
                                <wpg:cNvGrpSpPr/>
                                <wpg:grpSpPr>
                                  <a:xfrm>
                                    <a:off x="990" y="1126"/>
                                    <a:ext cx="2229" cy="1150"/>
                                    <a:chOff x="1122" y="1714"/>
                                    <a:chExt cx="2229" cy="1150"/>
                                  </a:xfrm>
                                </wpg:grpSpPr>
                                <wpg:grpSp>
                                  <wpg:cNvPr id="319" name="组合 75"/>
                                  <wpg:cNvGrpSpPr/>
                                  <wpg:grpSpPr>
                                    <a:xfrm rot="19500000">
                                      <a:off x="1122" y="2478"/>
                                      <a:ext cx="1076" cy="212"/>
                                      <a:chOff x="2036" y="2284"/>
                                      <a:chExt cx="1206" cy="291"/>
                                    </a:xfrm>
                                  </wpg:grpSpPr>
                                  <wps:wsp>
                                    <wps:cNvPr id="320" name="直接连接符 73"/>
                                    <wps:cNvCnPr>
                                      <a:endCxn id="74" idx="3"/>
                                    </wps:cNvCnPr>
                                    <wps:spPr>
                                      <a:xfrm flipH="1" flipV="1">
                                        <a:off x="2265" y="2423"/>
                                        <a:ext cx="97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1" name="等腰三角形 74"/>
                                    <wps:cNvSpPr/>
                                    <wps:spPr>
                                      <a:xfrm rot="16020000">
                                        <a:off x="2005" y="2314"/>
                                        <a:ext cx="291" cy="230"/>
                                      </a:xfrm>
                                      <a:prstGeom prst="triangl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22" name="组合 98"/>
                                  <wpg:cNvGrpSpPr/>
                                  <wpg:grpSpPr>
                                    <a:xfrm rot="0">
                                      <a:off x="1739" y="1714"/>
                                      <a:ext cx="1612" cy="1150"/>
                                      <a:chOff x="109" y="3499"/>
                                      <a:chExt cx="1612" cy="1150"/>
                                    </a:xfrm>
                                  </wpg:grpSpPr>
                                  <wpg:grpSp>
                                    <wpg:cNvPr id="323" name="组合 16"/>
                                    <wpg:cNvGrpSpPr/>
                                    <wpg:grpSpPr>
                                      <a:xfrm rot="0">
                                        <a:off x="667" y="3499"/>
                                        <a:ext cx="472" cy="819"/>
                                        <a:chOff x="643" y="552"/>
                                        <a:chExt cx="1056" cy="2035"/>
                                      </a:xfrm>
                                    </wpg:grpSpPr>
                                    <wps:wsp>
                                      <wps:cNvPr id="324" name="椭圆 10"/>
                                      <wps:cNvSpPr/>
                                      <wps:spPr>
                                        <a:xfrm>
                                          <a:off x="782" y="552"/>
                                          <a:ext cx="816" cy="768"/>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5" name="直接连接符 11"/>
                                      <wps:cNvCnPr/>
                                      <wps:spPr>
                                        <a:xfrm flipH="1">
                                          <a:off x="726" y="1538"/>
                                          <a:ext cx="88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6" name="直接连接符 13"/>
                                      <wps:cNvCnPr/>
                                      <wps:spPr>
                                        <a:xfrm flipH="1">
                                          <a:off x="643" y="1975"/>
                                          <a:ext cx="516" cy="6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7" name="直接连接符 14"/>
                                      <wps:cNvCnPr/>
                                      <wps:spPr>
                                        <a:xfrm>
                                          <a:off x="1183" y="1939"/>
                                          <a:ext cx="516" cy="6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8" name="直接连接符 15"/>
                                      <wps:cNvCnPr/>
                                      <wps:spPr>
                                        <a:xfrm>
                                          <a:off x="1171" y="1352"/>
                                          <a:ext cx="0" cy="611"/>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29" name="文本框 84"/>
                                    <wps:cNvSpPr txBox="1"/>
                                    <wps:spPr>
                                      <a:xfrm>
                                        <a:off x="109" y="4216"/>
                                        <a:ext cx="1612" cy="43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lang w:val="en-US" w:eastAsia="zh-CN"/>
                                            </w:rPr>
                                          </w:pPr>
                                          <w:r>
                                            <w:rPr>
                                              <w:rFonts w:hint="eastAsia"/>
                                              <w:lang w:val="en-US" w:eastAsia="zh-CN"/>
                                            </w:rPr>
                                            <w:t>Administrator</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cNvPr id="330" name="组合 155"/>
                                <wpg:cNvGrpSpPr/>
                                <wpg:grpSpPr>
                                  <a:xfrm>
                                    <a:off x="1038" y="3665"/>
                                    <a:ext cx="1899" cy="1140"/>
                                    <a:chOff x="1122" y="4073"/>
                                    <a:chExt cx="1899" cy="1140"/>
                                  </a:xfrm>
                                </wpg:grpSpPr>
                                <wpg:grpSp>
                                  <wpg:cNvPr id="331" name="组合 107"/>
                                  <wpg:cNvGrpSpPr/>
                                  <wpg:grpSpPr>
                                    <a:xfrm rot="0">
                                      <a:off x="2001" y="4073"/>
                                      <a:ext cx="1020" cy="1140"/>
                                      <a:chOff x="416" y="3499"/>
                                      <a:chExt cx="1020" cy="1140"/>
                                    </a:xfrm>
                                  </wpg:grpSpPr>
                                  <wpg:grpSp>
                                    <wpg:cNvPr id="332" name="组合 16"/>
                                    <wpg:cNvGrpSpPr/>
                                    <wpg:grpSpPr>
                                      <a:xfrm rot="0">
                                        <a:off x="667" y="3499"/>
                                        <a:ext cx="472" cy="819"/>
                                        <a:chOff x="643" y="552"/>
                                        <a:chExt cx="1056" cy="2035"/>
                                      </a:xfrm>
                                    </wpg:grpSpPr>
                                    <wps:wsp>
                                      <wps:cNvPr id="333" name="椭圆 10"/>
                                      <wps:cNvSpPr/>
                                      <wps:spPr>
                                        <a:xfrm>
                                          <a:off x="782" y="552"/>
                                          <a:ext cx="816" cy="768"/>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4" name="直接连接符 11"/>
                                      <wps:cNvCnPr/>
                                      <wps:spPr>
                                        <a:xfrm flipH="1">
                                          <a:off x="726" y="1538"/>
                                          <a:ext cx="88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5" name="直接连接符 13"/>
                                      <wps:cNvCnPr/>
                                      <wps:spPr>
                                        <a:xfrm flipH="1">
                                          <a:off x="643" y="1975"/>
                                          <a:ext cx="516" cy="6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6" name="直接连接符 14"/>
                                      <wps:cNvCnPr/>
                                      <wps:spPr>
                                        <a:xfrm>
                                          <a:off x="1183" y="1939"/>
                                          <a:ext cx="516" cy="6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7" name="直接连接符 15"/>
                                      <wps:cNvCnPr/>
                                      <wps:spPr>
                                        <a:xfrm>
                                          <a:off x="1171" y="1352"/>
                                          <a:ext cx="0" cy="611"/>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38" name="文本框 84"/>
                                    <wps:cNvSpPr txBox="1"/>
                                    <wps:spPr>
                                      <a:xfrm>
                                        <a:off x="416" y="4206"/>
                                        <a:ext cx="1020" cy="43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lang w:val="en-US" w:eastAsia="zh-CN"/>
                                            </w:rPr>
                                          </w:pPr>
                                          <w:r>
                                            <w:rPr>
                                              <w:rFonts w:hint="eastAsia"/>
                                              <w:lang w:val="en-US" w:eastAsia="zh-CN"/>
                                            </w:rPr>
                                            <w:t>User</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339" name="组合 142"/>
                                  <wpg:cNvGrpSpPr/>
                                  <wpg:grpSpPr>
                                    <a:xfrm rot="1680000">
                                      <a:off x="1122" y="4145"/>
                                      <a:ext cx="1085" cy="212"/>
                                      <a:chOff x="2036" y="2284"/>
                                      <a:chExt cx="1216" cy="291"/>
                                    </a:xfrm>
                                  </wpg:grpSpPr>
                                  <wps:wsp>
                                    <wps:cNvPr id="340" name="直接连接符 73"/>
                                    <wps:cNvCnPr/>
                                    <wps:spPr>
                                      <a:xfrm flipH="1" flipV="1">
                                        <a:off x="2275" y="2440"/>
                                        <a:ext cx="97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1" name="等腰三角形 74"/>
                                    <wps:cNvSpPr/>
                                    <wps:spPr>
                                      <a:xfrm rot="16020000">
                                        <a:off x="2005" y="2314"/>
                                        <a:ext cx="291" cy="230"/>
                                      </a:xfrm>
                                      <a:prstGeom prst="triangl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grpSp>
                                <wpg:cNvPr id="342" name="组合 187"/>
                                <wpg:cNvGrpSpPr/>
                                <wpg:grpSpPr>
                                  <a:xfrm>
                                    <a:off x="1348" y="3738"/>
                                    <a:ext cx="1542" cy="2377"/>
                                    <a:chOff x="1348" y="3738"/>
                                    <a:chExt cx="1542" cy="2377"/>
                                  </a:xfrm>
                                </wpg:grpSpPr>
                                <wpg:grpSp>
                                  <wpg:cNvPr id="343" name="组合 107"/>
                                  <wpg:cNvGrpSpPr/>
                                  <wpg:grpSpPr>
                                    <a:xfrm rot="0">
                                      <a:off x="1870" y="4975"/>
                                      <a:ext cx="1020" cy="1140"/>
                                      <a:chOff x="416" y="3499"/>
                                      <a:chExt cx="1020" cy="1140"/>
                                    </a:xfrm>
                                  </wpg:grpSpPr>
                                  <wpg:grpSp>
                                    <wpg:cNvPr id="344" name="组合 16"/>
                                    <wpg:cNvGrpSpPr/>
                                    <wpg:grpSpPr>
                                      <a:xfrm rot="0">
                                        <a:off x="667" y="3499"/>
                                        <a:ext cx="472" cy="819"/>
                                        <a:chOff x="643" y="552"/>
                                        <a:chExt cx="1056" cy="2035"/>
                                      </a:xfrm>
                                    </wpg:grpSpPr>
                                    <wps:wsp>
                                      <wps:cNvPr id="345" name="椭圆 10"/>
                                      <wps:cNvSpPr/>
                                      <wps:spPr>
                                        <a:xfrm>
                                          <a:off x="782" y="552"/>
                                          <a:ext cx="816" cy="768"/>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6" name="直接连接符 11"/>
                                      <wps:cNvCnPr/>
                                      <wps:spPr>
                                        <a:xfrm flipH="1">
                                          <a:off x="726" y="1538"/>
                                          <a:ext cx="88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7" name="直接连接符 13"/>
                                      <wps:cNvCnPr/>
                                      <wps:spPr>
                                        <a:xfrm flipH="1">
                                          <a:off x="643" y="1975"/>
                                          <a:ext cx="516" cy="6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8" name="直接连接符 14"/>
                                      <wps:cNvCnPr/>
                                      <wps:spPr>
                                        <a:xfrm>
                                          <a:off x="1183" y="1939"/>
                                          <a:ext cx="516" cy="6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9" name="直接连接符 15"/>
                                      <wps:cNvCnPr/>
                                      <wps:spPr>
                                        <a:xfrm>
                                          <a:off x="1171" y="1352"/>
                                          <a:ext cx="0" cy="611"/>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50" name="文本框 84"/>
                                    <wps:cNvSpPr txBox="1"/>
                                    <wps:spPr>
                                      <a:xfrm>
                                        <a:off x="416" y="4206"/>
                                        <a:ext cx="1020" cy="43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lang w:val="en-US" w:eastAsia="zh-CN"/>
                                            </w:rPr>
                                          </w:pPr>
                                          <w:r>
                                            <w:rPr>
                                              <w:rFonts w:hint="eastAsia"/>
                                              <w:lang w:val="en-US" w:eastAsia="zh-CN"/>
                                            </w:rPr>
                                            <w:t>Tourists</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351" name="组合 142"/>
                                  <wpg:cNvGrpSpPr/>
                                  <wpg:grpSpPr>
                                    <a:xfrm rot="2820000">
                                      <a:off x="563" y="4523"/>
                                      <a:ext cx="1782" cy="212"/>
                                      <a:chOff x="2036" y="2284"/>
                                      <a:chExt cx="1216" cy="291"/>
                                    </a:xfrm>
                                  </wpg:grpSpPr>
                                  <wps:wsp>
                                    <wps:cNvPr id="352" name="直接连接符 73"/>
                                    <wps:cNvCnPr/>
                                    <wps:spPr>
                                      <a:xfrm flipH="1" flipV="1">
                                        <a:off x="2275" y="2440"/>
                                        <a:ext cx="97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3" name="等腰三角形 74"/>
                                    <wps:cNvSpPr/>
                                    <wps:spPr>
                                      <a:xfrm rot="16020000">
                                        <a:off x="2005" y="2314"/>
                                        <a:ext cx="291" cy="230"/>
                                      </a:xfrm>
                                      <a:prstGeom prst="triangl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grpSp>
                            <wps:wsp>
                              <wps:cNvPr id="354" name="直接箭头连接符 183"/>
                              <wps:cNvCnPr>
                                <a:endCxn id="116" idx="3"/>
                              </wps:cNvCnPr>
                              <wps:spPr>
                                <a:xfrm flipV="1">
                                  <a:off x="2696" y="3915"/>
                                  <a:ext cx="636" cy="133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grpSp>
                          <wpg:cNvPr id="355" name="组合 191"/>
                          <wpg:cNvGrpSpPr/>
                          <wpg:grpSpPr>
                            <a:xfrm>
                              <a:off x="6967" y="2035"/>
                              <a:ext cx="2358" cy="3324"/>
                              <a:chOff x="6967" y="2035"/>
                              <a:chExt cx="2358" cy="3324"/>
                            </a:xfrm>
                          </wpg:grpSpPr>
                          <wps:wsp>
                            <wps:cNvPr id="356" name="椭圆 156"/>
                            <wps:cNvSpPr/>
                            <wps:spPr>
                              <a:xfrm>
                                <a:off x="7621" y="3691"/>
                                <a:ext cx="1704" cy="600"/>
                              </a:xfrm>
                              <a:prstGeom prst="ellipse">
                                <a:avLst/>
                              </a:prstGeom>
                            </wps:spPr>
                            <wps:style>
                              <a:lnRef idx="2">
                                <a:schemeClr val="accent1"/>
                              </a:lnRef>
                              <a:fillRef idx="1">
                                <a:schemeClr val="lt1"/>
                              </a:fillRef>
                              <a:effectRef idx="0">
                                <a:schemeClr val="accent1"/>
                              </a:effectRef>
                              <a:fontRef idx="minor">
                                <a:schemeClr val="dk1"/>
                              </a:fontRef>
                            </wps:style>
                            <wps:txbx>
                              <w:txbxContent>
                                <w:p>
                                  <w:pPr>
                                    <w:jc w:val="center"/>
                                    <w:rPr>
                                      <w:rFonts w:hint="default" w:eastAsiaTheme="minorEastAsia"/>
                                      <w:lang w:val="en-US" w:eastAsia="zh-CN"/>
                                    </w:rPr>
                                  </w:pPr>
                                  <w:r>
                                    <w:rPr>
                                      <w:rFonts w:hint="eastAsia"/>
                                      <w:lang w:val="en-US" w:eastAsia="zh-CN"/>
                                    </w:rPr>
                                    <w:t>身份验证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57" name="直接箭头连接符 168"/>
                            <wps:cNvCnPr>
                              <a:stCxn id="156" idx="2"/>
                              <a:endCxn id="46" idx="6"/>
                            </wps:cNvCnPr>
                            <wps:spPr>
                              <a:xfrm flipH="1">
                                <a:off x="6968" y="3991"/>
                                <a:ext cx="654" cy="1368"/>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358" name="直接箭头连接符 169"/>
                            <wps:cNvCnPr>
                              <a:stCxn id="156" idx="2"/>
                              <a:endCxn id="119" idx="6"/>
                            </wps:cNvCnPr>
                            <wps:spPr>
                              <a:xfrm flipH="1">
                                <a:off x="6970" y="3991"/>
                                <a:ext cx="652" cy="564"/>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359" name="直接箭头连接符 182"/>
                            <wps:cNvCnPr>
                              <a:stCxn id="156" idx="2"/>
                              <a:endCxn id="118" idx="6"/>
                            </wps:cNvCnPr>
                            <wps:spPr>
                              <a:xfrm flipH="1" flipV="1">
                                <a:off x="6967" y="2035"/>
                                <a:ext cx="655" cy="1956"/>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360" name="直接箭头连接符 185"/>
                            <wps:cNvCnPr>
                              <a:stCxn id="156" idx="2"/>
                              <a:endCxn id="117" idx="6"/>
                            </wps:cNvCnPr>
                            <wps:spPr>
                              <a:xfrm flipH="1" flipV="1">
                                <a:off x="6968" y="2875"/>
                                <a:ext cx="653" cy="1116"/>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361" name="直接箭头连接符 186"/>
                            <wps:cNvCnPr>
                              <a:endCxn id="120" idx="6"/>
                            </wps:cNvCnPr>
                            <wps:spPr>
                              <a:xfrm flipH="1" flipV="1">
                                <a:off x="6969" y="3715"/>
                                <a:ext cx="659" cy="313"/>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wpg:grpSp>
                      </wpg:wgp>
                      <wps:wsp>
                        <wps:cNvPr id="362" name="圆角矩形 193"/>
                        <wps:cNvSpPr/>
                        <wps:spPr>
                          <a:xfrm>
                            <a:off x="2233295" y="3440430"/>
                            <a:ext cx="1120140" cy="350520"/>
                          </a:xfrm>
                          <a:prstGeom prst="roundRect">
                            <a:avLst/>
                          </a:prstGeom>
                          <a:noFill/>
                          <a:ln>
                            <a:noFill/>
                          </a:ln>
                        </wps:spPr>
                        <wps:style>
                          <a:lnRef idx="2">
                            <a:schemeClr val="accent6"/>
                          </a:lnRef>
                          <a:fillRef idx="1">
                            <a:schemeClr val="lt1"/>
                          </a:fillRef>
                          <a:effectRef idx="0">
                            <a:schemeClr val="accent6"/>
                          </a:effectRef>
                          <a:fontRef idx="minor">
                            <a:schemeClr val="dk1"/>
                          </a:fontRef>
                        </wps:style>
                        <wps:txbx>
                          <w:txbxContent>
                            <w:p>
                              <w:pPr>
                                <w:pStyle w:val="8"/>
                                <w:snapToGrid w:val="0"/>
                                <w:spacing w:before="0" w:beforeAutospacing="0" w:after="0" w:afterAutospacing="0" w:line="192" w:lineRule="auto"/>
                                <w:jc w:val="center"/>
                                <w:rPr>
                                  <w:rFonts w:hint="default"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图3-3-1</w:t>
                              </w:r>
                            </w:p>
                          </w:txbxContent>
                        </wps:txbx>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id="_x0000_s1026" o:spid="_x0000_s1026" o:spt="203" style="height:305.75pt;width:466.25pt;" coordsize="5921375,3883025" editas="canvas" o:gfxdata="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">
                <o:lock v:ext="edit" aspectratio="f"/>
                <v:shape id="_x0000_s1026" o:spid="_x0000_s1026" style="position:absolute;left:0;top:0;height:3883025;width:5921375;" filled="f" stroked="f" coordsize="21600,21600" o:gfxdata="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">
                  <v:fill on="f" focussize="0,0"/>
                  <v:stroke on="f"/>
                  <v:imagedata o:title=""/>
                  <o:lock v:ext="edit" aspectratio="f"/>
                </v:shape>
                <v:group id="组合 192" o:spid="_x0000_s1026" o:spt="203" style="position:absolute;left:130175;top:242570;height:3167380;width:5684520;" coordorigin="373,1126" coordsize="8952,4988" o:gfxdata="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">
                  <o:lock v:ext="edit" aspectratio="f"/>
                  <v:group id="组合 190" o:spid="_x0000_s1026" o:spt="203" style="position:absolute;left:373;top:1126;height:4988;width:6596;" coordorigin="373,1126" coordsize="6596,4988" o:gfxdata="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">
                    <o:lock v:ext="edit" aspectratio="f"/>
                    <v:shape id="椭圆 46" o:spid="_x0000_s1026" o:spt="3" type="#_x0000_t3" style="position:absolute;left:5696;top:5059;height:600;width:1272;v-text-anchor:middle;" fillcolor="#FFFFFF [3201]" filled="t" stroked="t" coordsize="21600,21600" o:gfxdata="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O5/svQAA&#10;ANwAAAAPAAAAAAAAAAEAIAAAACIAAABkcnMvZG93bnJldi54bWxQSwECFAAUAAAACACHTuJAMy8F&#10;njsAAAA5AAAAEAAAAAAAAAABACAAAAAMAQAAZHJzL3NoYXBleG1sLnhtbFBLBQYAAAAABgAGAFsB&#10;AAC2AwAAAAA=&#10;">
                      <v:fill on="t" focussize="0,0"/>
                      <v:stroke weight="1pt" color="#5B9BD5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分享</w:t>
                            </w:r>
                          </w:p>
                        </w:txbxContent>
                      </v:textbox>
                    </v:shape>
                    <v:group id="组合 137" o:spid="_x0000_s1026" o:spt="203" style="position:absolute;left:3079;top:1735;height:3120;width:3890;" coordorigin="3775,3475" coordsize="3890,3120" o:gfxdata="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TyxBu+AAAA3AAAAA8AAAAAAAAAAQAgAAAAIgAAAGRycy9kb3ducmV2Lnht&#10;bFBLAQIUABQAAAAIAIdO4kAzLwWeOwAAADkAAAAVAAAAAAAAAAEAIAAAAA0BAABkcnMvZ3JvdXBz&#10;aGFwZXhtbC54bWxQSwUGAAAAAAYABgBgAQAAygMAAAAA&#10;">
                      <o:lock v:ext="edit" aspectratio="f"/>
                      <v:group id="组合 136" o:spid="_x0000_s1026" o:spt="203" style="position:absolute;left:3775;top:3475;height:3120;width:3890;" coordorigin="3775,3475" coordsize="3890,3120" o:gfxdata="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75hgL0AAADcAAAADwAAAAAAAAABACAAAAAiAAAAZHJzL2Rvd25yZXYueG1s&#10;UEsBAhQAFAAAAAgAh07iQDMvBZ47AAAAOQAAABUAAAAAAAAAAQAgAAAADAEAAGRycy9ncm91cHNo&#10;YXBleG1sLnhtbFBLBQYAAAAABgAGAGABAADJAwAAAAA=&#10;">
                        <o:lock v:ext="edit" aspectratio="f"/>
                        <v:group id="组合 121" o:spid="_x0000_s1026" o:spt="203" style="position:absolute;left:6391;top:3475;height:3120;width:1275;" coordorigin="6391,3475" coordsize="1275,3120" o:gfxdata="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EV/n0vwAAANwAAAAPAAAAAAAAAAEAIAAAACIAAABkcnMvZG93bnJldi54&#10;bWxQSwECFAAUAAAACACHTuJAMy8FnjsAAAA5AAAAFQAAAAAAAAABACAAAAAOAQAAZHJzL2dyb3Vw&#10;c2hhcGV4bWwueG1sUEsFBgAAAAAGAAYAYAEAAMsDAAAAAA==&#10;">
                          <o:lock v:ext="edit" aspectratio="f"/>
                          <v:shape id="椭圆 117" o:spid="_x0000_s1026" o:spt="3" type="#_x0000_t3" style="position:absolute;left:6392;top:4315;height:600;width:1272;v-text-anchor:middle;" fillcolor="#FFFFFF [3201]" filled="t" stroked="t" coordsize="21600,21600" o:gfxdata="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ACZ77sAAADc&#10;AAAADwAAAAAAAAABACAAAAAiAAAAZHJzL2Rvd25yZXYueG1sUEsBAhQAFAAAAAgAh07iQDMvBZ47&#10;AAAAOQAAABAAAAAAAAAAAQAgAAAACgEAAGRycy9zaGFwZXhtbC54bWxQSwUGAAAAAAYABgBbAQAA&#10;tAMAAAAA&#10;">
                            <v:fill on="t" focussize="0,0"/>
                            <v:stroke weight="1pt" color="#5B9BD5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修改</w:t>
                                  </w:r>
                                </w:p>
                              </w:txbxContent>
                            </v:textbox>
                          </v:shape>
                          <v:shape id="椭圆 118" o:spid="_x0000_s1026" o:spt="3" type="#_x0000_t3" style="position:absolute;left:6391;top:3475;height:600;width:1272;v-text-anchor:middle;" fillcolor="#FFFFFF [3201]" filled="t" stroked="t" coordsize="21600,21600" o:gfxdata="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zSB5i8AAAA&#10;3AAAAA8AAAAAAAAAAQAgAAAAIgAAAGRycy9kb3ducmV2LnhtbFBLAQIUABQAAAAIAIdO4kAzLwWe&#10;OwAAADkAAAAQAAAAAAAAAAEAIAAAAAsBAABkcnMvc2hhcGV4bWwueG1sUEsFBgAAAAAGAAYAWwEA&#10;ALUDAAAAAA==&#10;">
                            <v:fill on="t" focussize="0,0"/>
                            <v:stroke weight="1pt" color="#5B9BD5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查找</w:t>
                                  </w:r>
                                </w:p>
                              </w:txbxContent>
                            </v:textbox>
                          </v:shape>
                          <v:shape id="椭圆 119" o:spid="_x0000_s1026" o:spt="3" type="#_x0000_t3" style="position:absolute;left:6394;top:5995;height:600;width:1272;v-text-anchor:middle;" fillcolor="#FFFFFF [3201]" filled="t" stroked="t" coordsize="21600,21600" o:gfxdata="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OeogO8AAAA&#10;3AAAAA8AAAAAAAAAAQAgAAAAIgAAAGRycy9kb3ducmV2LnhtbFBLAQIUABQAAAAIAIdO4kAzLwWe&#10;OwAAADkAAAAQAAAAAAAAAAEAIAAAAAsBAABkcnMvc2hhcGV4bWwueG1sUEsFBgAAAAAGAAYAWwEA&#10;ALUDAAAAAA==&#10;">
                            <v:fill on="t" focussize="0,0"/>
                            <v:stroke weight="1pt" color="#5B9BD5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删除</w:t>
                                  </w:r>
                                </w:p>
                              </w:txbxContent>
                            </v:textbox>
                          </v:shape>
                          <v:shape id="椭圆 120" o:spid="_x0000_s1026" o:spt="3" type="#_x0000_t3" style="position:absolute;left:6393;top:5155;height:600;width:1272;v-text-anchor:middle;" fillcolor="#FFFFFF [3201]" filled="t" stroked="t" coordsize="21600,21600" o:gfxdata="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IIBNnG2AAAA3AAAAA8A&#10;AAAAAAAAAQAgAAAAIgAAAGRycy9kb3ducmV2LnhtbFBLAQIUABQAAAAIAIdO4kAzLwWeOwAAADkA&#10;AAAQAAAAAAAAAAEAIAAAAAUBAABkcnMvc2hhcGV4bWwueG1sUEsFBgAAAAAGAAYAWwEAAK8DAAAA&#10;AA==&#10;">
                            <v:fill on="t" focussize="0,0"/>
                            <v:stroke weight="1pt" color="#5B9BD5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增加</w:t>
                                  </w:r>
                                </w:p>
                              </w:txbxContent>
                            </v:textbox>
                          </v:shape>
                        </v:group>
                        <v:group id="组合 133" o:spid="_x0000_s1026" o:spt="203" style="position:absolute;left:3775;top:3775;height:2520;width:2619;" coordorigin="3775,3775" coordsize="2619,2520" o:gfxdata="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qlZWasAAAADcAAAADwAAAAAAAAABACAAAAAiAAAAZHJzL2Rvd25yZXYu&#10;eG1sUEsBAhQAFAAAAAgAh07iQDMvBZ47AAAAOQAAABUAAAAAAAAAAQAgAAAADwEAAGRycy9ncm91&#10;cHNoYXBleG1sLnhtbFBLBQYAAAAABgAGAGABAADMAwAAAAA=&#10;">
                          <o:lock v:ext="edit" aspectratio="f"/>
                          <v:shape id="椭圆 115" o:spid="_x0000_s1026" o:spt="3" type="#_x0000_t3" style="position:absolute;left:3775;top:3919;height:684;width:1727;v-text-anchor:middle;" fillcolor="#FFFFFF [3201]" filled="t" stroked="t" coordsize="21600,21600" o:gfxdata="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PmurKq2AAAA3AAAAA8A&#10;AAAAAAAAAQAgAAAAIgAAAGRycy9kb3ducmV2LnhtbFBLAQIUABQAAAAIAIdO4kAzLwWeOwAAADkA&#10;AAAQAAAAAAAAAAEAIAAAAAUBAABkcnMvc2hhcGV4bWwueG1sUEsFBgAAAAAGAAYAWwEAAK8DAAAA&#10;AA==&#10;">
                            <v:fill on="t" focussize="0,0"/>
                            <v:stroke weight="1pt" color="#5B9BD5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用户信息</w:t>
                                  </w:r>
                                </w:p>
                              </w:txbxContent>
                            </v:textbox>
                          </v:shape>
                          <v:group id="组合 132" o:spid="_x0000_s1026" o:spt="203" style="position:absolute;left:5502;top:3775;height:2520;width:892;" coordorigin="5502,3775" coordsize="892,2520" o:gfxdata="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R+cyxvwAAANwAAAAPAAAAAAAAAAEAIAAAACIAAABkcnMvZG93bnJldi54&#10;bWxQSwECFAAUAAAACACHTuJAMy8FnjsAAAA5AAAAFQAAAAAAAAABACAAAAAOAQAAZHJzL2dyb3Vw&#10;c2hhcGV4bWwueG1sUEsFBgAAAAAGAAYAYAEAAMsDAAAAAA==&#10;">
                            <o:lock v:ext="edit" aspectratio="f"/>
                            <v:shape id="直接箭头连接符 124" o:spid="_x0000_s1026" o:spt="32" type="#_x0000_t32" style="position:absolute;left:5502;top:3775;flip:y;height:486;width:889;" filled="f" stroked="t" coordsize="21600,21600" o:gfxdata="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z0s1r4A&#10;AADcAAAADwAAAAAAAAABACAAAAAiAAAAZHJzL2Rvd25yZXYueG1sUEsBAhQAFAAAAAgAh07iQDMv&#10;BZ47AAAAOQAAABAAAAAAAAAAAQAgAAAADQEAAGRycy9zaGFwZXhtbC54bWxQSwUGAAAAAAYABgBb&#10;AQAAtwMAAAAA&#10;">
                              <v:fill on="f" focussize="0,0"/>
                              <v:stroke weight="0.5pt" color="#5B9BD5 [3204]" miterlimit="8" joinstyle="miter" dashstyle="dash" endarrow="open"/>
                              <v:imagedata o:title=""/>
                              <o:lock v:ext="edit" aspectratio="f"/>
                            </v:shape>
                            <v:shape id="直接箭头连接符 125" o:spid="_x0000_s1026" o:spt="32" type="#_x0000_t32" style="position:absolute;left:5516;top:4277;height:338;width:876;" filled="f" stroked="t" coordsize="21600,21600" o:gfxdata="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RC0qC/&#10;AAAA3AAAAA8AAAAAAAAAAQAgAAAAIgAAAGRycy9kb3ducmV2LnhtbFBLAQIUABQAAAAIAIdO4kAz&#10;LwWeOwAAADkAAAAQAAAAAAAAAAEAIAAAAA4BAABkcnMvc2hhcGV4bWwueG1sUEsFBgAAAAAGAAYA&#10;WwEAALgDAAAAAA==&#10;">
                              <v:fill on="f" focussize="0,0"/>
                              <v:stroke weight="0.5pt" color="#5B9BD5 [3204]" miterlimit="8" joinstyle="miter" dashstyle="dash" endarrow="open"/>
                              <v:imagedata o:title=""/>
                              <o:lock v:ext="edit" aspectratio="f"/>
                            </v:shape>
                            <v:shape id="直接箭头连接符 126" o:spid="_x0000_s1026" o:spt="32" type="#_x0000_t32" style="position:absolute;left:5502;top:4261;height:1194;width:891;" filled="f" stroked="t" coordsize="21600,21600" o:gfxdata="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urStS/&#10;AAAA3AAAAA8AAAAAAAAAAQAgAAAAIgAAAGRycy9kb3ducmV2LnhtbFBLAQIUABQAAAAIAIdO4kAz&#10;LwWeOwAAADkAAAAQAAAAAAAAAAEAIAAAAA4BAABkcnMvc2hhcGV4bWwueG1sUEsFBgAAAAAGAAYA&#10;WwEAALgDAAAAAA==&#10;">
                              <v:fill on="f" focussize="0,0"/>
                              <v:stroke weight="0.5pt" color="#5B9BD5 [3204]" miterlimit="8" joinstyle="miter" dashstyle="dash" endarrow="open"/>
                              <v:imagedata o:title=""/>
                              <o:lock v:ext="edit" aspectratio="f"/>
                            </v:shape>
                            <v:shape id="直接箭头连接符 127" o:spid="_x0000_s1026" o:spt="32" type="#_x0000_t32" style="position:absolute;left:5502;top:4261;height:2034;width:892;" filled="f" stroked="t" coordsize="21600,21600" o:gfxdata="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U5+9P&#10;wAAAANwAAAAPAAAAAAAAAAEAIAAAACIAAABkcnMvZG93bnJldi54bWxQSwECFAAUAAAACACHTuJA&#10;My8FnjsAAAA5AAAAEAAAAAAAAAABACAAAAAPAQAAZHJzL3NoYXBleG1sLnhtbFBLBQYAAAAABgAG&#10;AFsBAAC5AwAAAAA=&#10;">
                              <v:fill on="f" focussize="0,0"/>
                              <v:stroke weight="0.5pt" color="#5B9BD5 [3204]" miterlimit="8" joinstyle="miter" dashstyle="dash" endarrow="open"/>
                              <v:imagedata o:title=""/>
                              <o:lock v:ext="edit" aspectratio="f"/>
                            </v:shape>
                          </v:group>
                        </v:group>
                      </v:group>
                      <v:group id="组合 135" o:spid="_x0000_s1026" o:spt="203" style="position:absolute;left:3775;top:3775;height:2520;width:2619;" coordorigin="3775,3775" coordsize="2619,2520" o:gfxdata="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eEFTFvwAAANwAAAAPAAAAAAAAAAEAIAAAACIAAABkcnMvZG93bnJldi54&#10;bWxQSwECFAAUAAAACACHTuJAMy8FnjsAAAA5AAAAFQAAAAAAAAABACAAAAAOAQAAZHJzL2dyb3Vw&#10;c2hhcGV4bWwueG1sUEsFBgAAAAAGAAYAYAEAAMsDAAAAAA==&#10;">
                        <o:lock v:ext="edit" aspectratio="f"/>
                        <v:shape id="椭圆 116" o:spid="_x0000_s1026" o:spt="3" type="#_x0000_t3" style="position:absolute;left:3775;top:5071;height:684;width:1727;v-text-anchor:middle;" fillcolor="#FFFFFF [3201]" filled="t" stroked="t" coordsize="21600,21600" o:gfxdata="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ZHNN68AAAA&#10;3AAAAA8AAAAAAAAAAQAgAAAAIgAAAGRycy9kb3ducmV2LnhtbFBLAQIUABQAAAAIAIdO4kAzLwWe&#10;OwAAADkAAAAQAAAAAAAAAAEAIAAAAAsBAABkcnMvc2hhcGV4bWwueG1sUEsFBgAAAAAGAAYAWwEA&#10;ALUDAAAAAA==&#10;">
                          <v:fill on="t" focussize="0,0"/>
                          <v:stroke weight="1pt" color="#5B9BD5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音乐信息</w:t>
                                </w:r>
                              </w:p>
                            </w:txbxContent>
                          </v:textbox>
                        </v:shape>
                        <v:group id="组合 134" o:spid="_x0000_s1026" o:spt="203" style="position:absolute;left:5502;top:3775;height:2520;width:892;" coordorigin="5502,3775" coordsize="892,2520" o:gfxdata="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Aw2UsvAAAANwAAAAPAAAAAAAAAAEAIAAAACIAAABkcnMvZG93bnJldi54bWxQ&#10;SwECFAAUAAAACACHTuJAMy8FnjsAAAA5AAAAFQAAAAAAAAABACAAAAALAQAAZHJzL2dyb3Vwc2hh&#10;cGV4bWwueG1sUEsFBgAAAAAGAAYAYAEAAMgDAAAAAA==&#10;">
                          <o:lock v:ext="edit" aspectratio="f"/>
                          <v:shape id="直接箭头连接符 128" o:spid="_x0000_s1026" o:spt="32" type="#_x0000_t32" style="position:absolute;left:5502;top:3775;flip:y;height:1638;width:889;" filled="f" stroked="t" coordsize="21600,21600" o:gfxdata="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2Zvqe/&#10;AAAA3AAAAA8AAAAAAAAAAQAgAAAAIgAAAGRycy9kb3ducmV2LnhtbFBLAQIUABQAAAAIAIdO4kAz&#10;LwWeOwAAADkAAAAQAAAAAAAAAAEAIAAAAA4BAABkcnMvc2hhcGV4bWwueG1sUEsFBgAAAAAGAAYA&#10;WwEAALgDAAAAAA==&#10;">
                            <v:fill on="f" focussize="0,0"/>
                            <v:stroke weight="0.5pt" color="#5B9BD5 [3204]" miterlimit="8" joinstyle="miter" dashstyle="dash" endarrow="open"/>
                            <v:imagedata o:title=""/>
                            <o:lock v:ext="edit" aspectratio="f"/>
                          </v:shape>
                          <v:shape id="直接箭头连接符 129" o:spid="_x0000_s1026" o:spt="32" type="#_x0000_t32" style="position:absolute;left:5502;top:4615;flip:y;height:798;width:890;" filled="f" stroked="t" coordsize="21600,21600" o:gfxdata="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kiNILsAAADc&#10;AAAADwAAAAAAAAABACAAAAAiAAAAZHJzL2Rvd25yZXYueG1sUEsBAhQAFAAAAAgAh07iQDMvBZ47&#10;AAAAOQAAABAAAAAAAAAAAQAgAAAACgEAAGRycy9zaGFwZXhtbC54bWxQSwUGAAAAAAYABgBbAQAA&#10;tAMAAAAA&#10;">
                            <v:fill on="f" focussize="0,0"/>
                            <v:stroke weight="0.5pt" color="#5B9BD5 [3204]" miterlimit="8" joinstyle="miter" dashstyle="dash" endarrow="open"/>
                            <v:imagedata o:title=""/>
                            <o:lock v:ext="edit" aspectratio="f"/>
                          </v:shape>
                          <v:shape id="直接箭头连接符 130" o:spid="_x0000_s1026" o:spt="32" type="#_x0000_t32" style="position:absolute;left:5502;top:5413;height:42;width:891;" filled="f" stroked="t" coordsize="21600,21600" o:gfxdata="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U3c1a/&#10;AAAA3AAAAA8AAAAAAAAAAQAgAAAAIgAAAGRycy9kb3ducmV2LnhtbFBLAQIUABQAAAAIAIdO4kAz&#10;LwWeOwAAADkAAAAQAAAAAAAAAAEAIAAAAA4BAABkcnMvc2hhcGV4bWwueG1sUEsFBgAAAAAGAAYA&#10;WwEAALgDAAAAAA==&#10;">
                            <v:fill on="f" focussize="0,0"/>
                            <v:stroke weight="0.5pt" color="#5B9BD5 [3204]" miterlimit="8" joinstyle="miter" dashstyle="dash" endarrow="open"/>
                            <v:imagedata o:title=""/>
                            <o:lock v:ext="edit" aspectratio="f"/>
                          </v:shape>
                          <v:shape id="直接箭头连接符 131" o:spid="_x0000_s1026" o:spt="32" type="#_x0000_t32" style="position:absolute;left:5502;top:5413;height:882;width:892;" filled="f" stroked="t" coordsize="21600,21600" o:gfxdata="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eXtIb4A&#10;AADcAAAADwAAAAAAAAABACAAAAAiAAAAZHJzL2Rvd25yZXYueG1sUEsBAhQAFAAAAAgAh07iQDMv&#10;BZ47AAAAOQAAABAAAAAAAAAAAQAgAAAADQEAAGRycy9zaGFwZXhtbC54bWxQSwUGAAAAAAYABgBb&#10;AQAAtwMAAAAA&#10;">
                            <v:fill on="f" focussize="0,0"/>
                            <v:stroke weight="0.5pt" color="#5B9BD5 [3204]" miterlimit="8" joinstyle="miter" dashstyle="dash" endarrow="open"/>
                            <v:imagedata o:title=""/>
                            <o:lock v:ext="edit" aspectratio="f"/>
                          </v:shape>
                        </v:group>
                      </v:group>
                    </v:group>
                    <v:shape id="直接箭头连接符 167" o:spid="_x0000_s1026" o:spt="32" type="#_x0000_t32" style="position:absolute;left:4806;top:3673;height:1686;width:890;" filled="f" stroked="t" coordsize="21600,21600" o:gfxdata="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qlIur4A&#10;AADcAAAADwAAAAAAAAABACAAAAAiAAAAZHJzL2Rvd25yZXYueG1sUEsBAhQAFAAAAAgAh07iQDMv&#10;BZ47AAAAOQAAABAAAAAAAAAAAQAgAAAADQEAAGRycy9zaGFwZXhtbC54bWxQSwUGAAAAAAYABgBb&#10;AQAAtwMAAAAA&#10;">
                      <v:fill on="f" focussize="0,0"/>
                      <v:stroke weight="0.5pt" color="#5B9BD5 [3204]" miterlimit="8" joinstyle="miter" dashstyle="dash" endarrow="open"/>
                      <v:imagedata o:title=""/>
                      <o:lock v:ext="edit" aspectratio="f"/>
                    </v:shape>
                    <v:group id="组合 189" o:spid="_x0000_s1026" o:spt="203" style="position:absolute;left:373;top:1126;height:4988;width:2959;" coordorigin="373,1126" coordsize="2959,4988" o:gfxdata="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fZfUzvwAAANwAAAAPAAAAAAAAAAEAIAAAACIAAABkcnMvZG93bnJldi54&#10;bWxQSwECFAAUAAAACACHTuJAMy8FnjsAAAA5AAAAFQAAAAAAAAABACAAAAAOAQAAZHJzL2dyb3Vw&#10;c2hhcGV4bWwueG1sUEsFBgAAAAAGAAYAYAEAAMsDAAAAAA==&#10;">
                      <o:lock v:ext="edit" aspectratio="f"/>
                      <v:shape id="直接箭头连接符 163" o:spid="_x0000_s1026" o:spt="32" type="#_x0000_t32" style="position:absolute;left:2660;top:1556;height:723;width:672;" filled="f" stroked="t" coordsize="21600,21600" o:gfxdata="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HGojq8AAAA&#10;3A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shape id="直接箭头连接符 164" o:spid="_x0000_s1026" o:spt="32" type="#_x0000_t32" style="position:absolute;left:2588;top:3915;flip:y;height:197;width:744;" filled="f" stroked="t" coordsize="21600,21600" o:gfxdata="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2HNv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直接箭头连接符 165" o:spid="_x0000_s1026" o:spt="32" type="#_x0000_t32" style="position:absolute;left:2636;top:1604;height:1827;width:696;" filled="f" stroked="t" coordsize="21600,21600" o:gfxdata="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WJnW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直接箭头连接符 166" o:spid="_x0000_s1026" o:spt="32" type="#_x0000_t32" style="position:absolute;left:2600;top:2763;flip:y;height:1265;width:732;" filled="f" stroked="t" coordsize="21600,21600" o:gfxdata="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wtChr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group id="组合 188" o:spid="_x0000_s1026" o:spt="203" style="position:absolute;left:373;top:1126;height:4988;width:2845;" coordorigin="373,1126" coordsize="2845,4988" o:gfxdata="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xZFqtvwAAANwAAAAPAAAAAAAAAAEAIAAAACIAAABkcnMvZG93bnJldi54&#10;bWxQSwECFAAUAAAACACHTuJAMy8FnjsAAAA5AAAAFQAAAAAAAAABACAAAAAOAQAAZHJzL2dyb3Vw&#10;c2hhcGV4bWwueG1sUEsFBgAAAAAGAAYAYAEAAMsDAAAAAA==&#10;">
                        <o:lock v:ext="edit" aspectratio="f"/>
                        <v:group id="组合 85" o:spid="_x0000_s1026" o:spt="203" style="position:absolute;left:373;top:2441;height:1120;width:976;" coordorigin="518,3499" coordsize="976,1120" o:gfxdata="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lh2XtvAAAANwAAAAPAAAAAAAAAAEAIAAAACIAAABkcnMvZG93bnJldi54bWxQ&#10;SwECFAAUAAAACACHTuJAMy8FnjsAAAA5AAAAFQAAAAAAAAABACAAAAALAQAAZHJzL2dyb3Vwc2hh&#10;cGV4bWwueG1sUEsFBgAAAAAGAAYAYAEAAMgDAAAAAA==&#10;">
                          <o:lock v:ext="edit" aspectratio="f"/>
                          <v:group id="组合 16" o:spid="_x0000_s1026" o:spt="203" style="position:absolute;left:667;top:3499;height:819;width:472;" coordorigin="643,552" coordsize="1056,2035" o:gfxdata="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svAdr0AAADcAAAADwAAAAAAAAABACAAAAAiAAAAZHJzL2Rvd25yZXYueG1s&#10;UEsBAhQAFAAAAAgAh07iQDMvBZ47AAAAOQAAABUAAAAAAAAAAQAgAAAADAEAAGRycy9ncm91cHNo&#10;YXBleG1sLnhtbFBLBQYAAAAABgAGAGABAADJAwAAAAA=&#10;">
                            <o:lock v:ext="edit" aspectratio="f"/>
                            <v:shape id="椭圆 10" o:spid="_x0000_s1026" o:spt="3" type="#_x0000_t3" style="position:absolute;left:782;top:552;height:768;width:816;v-text-anchor:middle;" fillcolor="#FFFFFF [3201]" filled="t" stroked="t" coordsize="21600,21600" o:gfxdata="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ApuBvQAA&#10;ANwAAAAPAAAAAAAAAAEAIAAAACIAAABkcnMvZG93bnJldi54bWxQSwECFAAUAAAACACHTuJAMy8F&#10;njsAAAA5AAAAEAAAAAAAAAABACAAAAAMAQAAZHJzL3NoYXBleG1sLnhtbFBLBQYAAAAABgAGAFsB&#10;AAC2AwAAAAA=&#10;">
                              <v:fill on="t" focussize="0,0"/>
                              <v:stroke weight="1pt" color="#5B9BD5 [3204]" miterlimit="8" joinstyle="miter"/>
                              <v:imagedata o:title=""/>
                              <o:lock v:ext="edit" aspectratio="f"/>
                            </v:shape>
                            <v:line id="直接连接符 11" o:spid="_x0000_s1026" o:spt="20" style="position:absolute;left:726;top:1538;flip:x;height:0;width:889;" filled="f" stroked="t" coordsize="21600,21600" o:gfxdata="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NvgOC/&#10;AAAA3AAAAA8AAAAAAAAAAQAgAAAAIgAAAGRycy9kb3ducmV2LnhtbFBLAQIUABQAAAAIAIdO4kAz&#10;LwWeOwAAADkAAAAQAAAAAAAAAAEAIAAAAA4BAABkcnMvc2hhcGV4bWwueG1sUEsFBgAAAAAGAAYA&#10;WwEAALgDAAAAAA==&#10;">
                              <v:fill on="f" focussize="0,0"/>
                              <v:stroke weight="0.5pt" color="#5B9BD5 [3204]" miterlimit="8" joinstyle="miter"/>
                              <v:imagedata o:title=""/>
                              <o:lock v:ext="edit" aspectratio="f"/>
                            </v:line>
                            <v:line id="直接连接符 13" o:spid="_x0000_s1026" o:spt="20" style="position:absolute;left:643;top:1975;flip:x;height:612;width:516;" filled="f" stroked="t" coordsize="21600,21600" o:gfxdata="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yGGJS/&#10;AAAA3AAAAA8AAAAAAAAAAQAgAAAAIgAAAGRycy9kb3ducmV2LnhtbFBLAQIUABQAAAAIAIdO4kAz&#10;LwWeOwAAADkAAAAQAAAAAAAAAAEAIAAAAA4BAABkcnMvc2hhcGV4bWwueG1sUEsFBgAAAAAGAAYA&#10;WwEAALgDAAAAAA==&#10;">
                              <v:fill on="f" focussize="0,0"/>
                              <v:stroke weight="0.5pt" color="#5B9BD5 [3204]" miterlimit="8" joinstyle="miter"/>
                              <v:imagedata o:title=""/>
                              <o:lock v:ext="edit" aspectratio="f"/>
                            </v:line>
                            <v:line id="直接连接符 14" o:spid="_x0000_s1026" o:spt="20" style="position:absolute;left:1183;top:1939;height:612;width:516;" filled="f" stroked="t" coordsize="21600,21600" o:gfxdata="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oa+2a/&#10;AAAA3AAAAA8AAAAAAAAAAQAgAAAAIgAAAGRycy9kb3ducmV2LnhtbFBLAQIUABQAAAAIAIdO4kAz&#10;LwWeOwAAADkAAAAQAAAAAAAAAAEAIAAAAA4BAABkcnMvc2hhcGV4bWwueG1sUEsFBgAAAAAGAAYA&#10;WwEAALgDAAAAAA==&#10;">
                              <v:fill on="f" focussize="0,0"/>
                              <v:stroke weight="0.5pt" color="#5B9BD5 [3204]" miterlimit="8" joinstyle="miter"/>
                              <v:imagedata o:title=""/>
                              <o:lock v:ext="edit" aspectratio="f"/>
                            </v:line>
                            <v:line id="直接连接符 15" o:spid="_x0000_s1026" o:spt="20" style="position:absolute;left:1171;top:1352;height:611;width:0;" filled="f" stroked="t" coordsize="21600,21600" o:gfxdata="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rIZRG/&#10;AAAA3AAAAA8AAAAAAAAAAQAgAAAAIgAAAGRycy9kb3ducmV2LnhtbFBLAQIUABQAAAAIAIdO4kAz&#10;LwWeOwAAADkAAAAQAAAAAAAAAAEAIAAAAA4BAABkcnMvc2hhcGV4bWwueG1sUEsFBgAAAAAGAAYA&#10;WwEAALgDAAAAAA==&#10;">
                              <v:fill on="f" focussize="0,0"/>
                              <v:stroke weight="0.5pt" color="#5B9BD5 [3204]" miterlimit="8" joinstyle="miter"/>
                              <v:imagedata o:title=""/>
                              <o:lock v:ext="edit" aspectratio="f"/>
                            </v:line>
                          </v:group>
                          <v:shape id="文本框 84" o:spid="_x0000_s1026" o:spt="202" type="#_x0000_t202" style="position:absolute;left:518;top:4186;height:433;width:976;" filled="f" stroked="f" coordsize="21600,21600" o:gfxdata="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CD5t&#10;xsEAAADcAAAADwAAAAAAAAABACAAAAAiAAAAZHJzL2Rvd25yZXYueG1sUEsBAhQAFAAAAAgAh07i&#10;QDMvBZ47AAAAOQAAABAAAAAAAAAAAQAgAAAAEAEAAGRycy9zaGFwZXhtbC54bWxQSwUGAAAAAAYA&#10;BgBbAQAAugM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People</w:t>
                                  </w:r>
                                </w:p>
                              </w:txbxContent>
                            </v:textbox>
                          </v:shape>
                        </v:group>
                        <v:group id="组合 154" o:spid="_x0000_s1026" o:spt="203" style="position:absolute;left:990;top:1126;height:1150;width:2229;" coordorigin="1122,1714" coordsize="2229,1150" o:gfxdata="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b8WnrvAAAANwAAAAPAAAAAAAAAAEAIAAAACIAAABkcnMvZG93bnJldi54bWxQ&#10;SwECFAAUAAAACACHTuJAMy8FnjsAAAA5AAAAFQAAAAAAAAABACAAAAALAQAAZHJzL2dyb3Vwc2hh&#10;cGV4bWwueG1sUEsFBgAAAAAGAAYAYAEAAMgDAAAAAA==&#10;">
                          <o:lock v:ext="edit" aspectratio="f"/>
                          <v:group id="组合 75" o:spid="_x0000_s1026" o:spt="203" style="position:absolute;left:1122;top:2478;height:212;width:1076;rotation:-2293760f;" coordorigin="2036,2284" coordsize="1206,291" o:gfxdata="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uLXCG+AAAA3AAAAA8AAAAAAAAAAQAgAAAAIgAAAGRycy9kb3ducmV2Lnht&#10;bFBLAQIUABQAAAAIAIdO4kAzLwWeOwAAADkAAAAVAAAAAAAAAAEAIAAAAA0BAABkcnMvZ3JvdXBz&#10;aGFwZXhtbC54bWxQSwUGAAAAAAYABgBgAQAAygMAAAAA&#10;">
                            <o:lock v:ext="edit" aspectratio="f"/>
                            <v:line id="直接连接符 73" o:spid="_x0000_s1026" o:spt="20" style="position:absolute;left:2265;top:2423;flip:x y;height:0;width:977;" filled="f" stroked="t" coordsize="21600,21600" o:gfxdata="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h+OQC5AAAA3AAA&#10;AA8AAAAAAAAAAQAgAAAAIgAAAGRycy9kb3ducmV2LnhtbFBLAQIUABQAAAAIAIdO4kAzLwWeOwAA&#10;ADkAAAAQAAAAAAAAAAEAIAAAAAgBAABkcnMvc2hhcGV4bWwueG1sUEsFBgAAAAAGAAYAWwEAALID&#10;AAAAAA==&#10;">
                              <v:fill on="f" focussize="0,0"/>
                              <v:stroke weight="0.5pt" color="#5B9BD5 [3204]" miterlimit="8" joinstyle="miter"/>
                              <v:imagedata o:title=""/>
                              <o:lock v:ext="edit" aspectratio="f"/>
                            </v:line>
                            <v:shape id="等腰三角形 74" o:spid="_x0000_s1026" o:spt="5" type="#_x0000_t5" style="position:absolute;left:2005;top:2314;height:230;width:291;rotation:-6094848f;v-text-anchor:middle;" fillcolor="#FFFFFF [3201]" filled="t" stroked="t" coordsize="21600,21600" o:gfxdata="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C04vy8AAAA&#10;3AAAAA8AAAAAAAAAAQAgAAAAIgAAAGRycy9kb3ducmV2LnhtbFBLAQIUABQAAAAIAIdO4kAzLwWe&#10;OwAAADkAAAAQAAAAAAAAAAEAIAAAAAsBAABkcnMvc2hhcGV4bWwueG1sUEsFBgAAAAAGAAYAWwEA&#10;ALUDAAAAAA==&#10;" adj="10800">
                              <v:fill on="t" focussize="0,0"/>
                              <v:stroke weight="1pt" color="#5B9BD5 [3204]" miterlimit="8" joinstyle="miter"/>
                              <v:imagedata o:title=""/>
                              <o:lock v:ext="edit" aspectratio="f"/>
                            </v:shape>
                          </v:group>
                          <v:group id="组合 98" o:spid="_x0000_s1026" o:spt="203" style="position:absolute;left:1739;top:1714;height:1150;width:1612;" coordorigin="109,3499" coordsize="1612,1150" o:gfxdata="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R1lLy+AAAA3AAAAA8AAAAAAAAAAQAgAAAAIgAAAGRycy9kb3ducmV2Lnht&#10;bFBLAQIUABQAAAAIAIdO4kAzLwWeOwAAADkAAAAVAAAAAAAAAAEAIAAAAA0BAABkcnMvZ3JvdXBz&#10;aGFwZXhtbC54bWxQSwUGAAAAAAYABgBgAQAAygMAAAAA&#10;">
                            <o:lock v:ext="edit" aspectratio="f"/>
                            <v:group id="组合 16" o:spid="_x0000_s1026" o:spt="203" style="position:absolute;left:667;top:3499;height:819;width:472;" coordorigin="643,552" coordsize="1056,2035" o:gfxdata="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bOTEnvwAAANwAAAAPAAAAAAAAAAEAIAAAACIAAABkcnMvZG93bnJldi54&#10;bWxQSwECFAAUAAAACACHTuJAMy8FnjsAAAA5AAAAFQAAAAAAAAABACAAAAAOAQAAZHJzL2dyb3Vw&#10;c2hhcGV4bWwueG1sUEsFBgAAAAAGAAYAYAEAAMsDAAAAAA==&#10;">
                              <o:lock v:ext="edit" aspectratio="f"/>
                              <v:shape id="椭圆 10" o:spid="_x0000_s1026" o:spt="3" type="#_x0000_t3" style="position:absolute;left:782;top:552;height:768;width:816;v-text-anchor:middle;" fillcolor="#FFFFFF [3201]" filled="t" stroked="t" coordsize="21600,21600" o:gfxdata="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PLbNO8AAAA&#10;3AAAAA8AAAAAAAAAAQAgAAAAIgAAAGRycy9kb3ducmV2LnhtbFBLAQIUABQAAAAIAIdO4kAzLwWe&#10;OwAAADkAAAAQAAAAAAAAAAEAIAAAAAsBAABkcnMvc2hhcGV4bWwueG1sUEsFBgAAAAAGAAYAWwEA&#10;ALUDAAAAAA==&#10;">
                                <v:fill on="t" focussize="0,0"/>
                                <v:stroke weight="1pt" color="#5B9BD5 [3204]" miterlimit="8" joinstyle="miter"/>
                                <v:imagedata o:title=""/>
                                <o:lock v:ext="edit" aspectratio="f"/>
                              </v:shape>
                              <v:line id="直接连接符 11" o:spid="_x0000_s1026" o:spt="20" style="position:absolute;left:726;top:1538;flip:x;height:0;width:889;" filled="f" stroked="t" coordsize="21600,21600" o:gfxdata="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2md7K/&#10;AAAA3AAAAA8AAAAAAAAAAQAgAAAAIgAAAGRycy9kb3ducmV2LnhtbFBLAQIUABQAAAAIAIdO4kAz&#10;LwWeOwAAADkAAAAQAAAAAAAAAAEAIAAAAA4BAABkcnMvc2hhcGV4bWwueG1sUEsFBgAAAAAGAAYA&#10;WwEAALgDAAAAAA==&#10;">
                                <v:fill on="f" focussize="0,0"/>
                                <v:stroke weight="0.5pt" color="#5B9BD5 [3204]" miterlimit="8" joinstyle="miter"/>
                                <v:imagedata o:title=""/>
                                <o:lock v:ext="edit" aspectratio="f"/>
                              </v:line>
                              <v:line id="直接连接符 13" o:spid="_x0000_s1026" o:spt="20" style="position:absolute;left:643;top:1975;flip:x;height:612;width:516;" filled="f" stroked="t" coordsize="21600,21600" o:gfxdata="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XTpxb4A&#10;AADc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line id="直接连接符 14" o:spid="_x0000_s1026" o:spt="20" style="position:absolute;left:1183;top:1939;height:612;width:516;" filled="f" stroked="t" coordsize="21600,21600" o:gfxdata="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voCje/&#10;AAAA3AAAAA8AAAAAAAAAAQAgAAAAIgAAAGRycy9kb3ducmV2LnhtbFBLAQIUABQAAAAIAIdO4kAz&#10;LwWeOwAAADkAAAAQAAAAAAAAAAEAIAAAAA4BAABkcnMvc2hhcGV4bWwueG1sUEsFBgAAAAAGAAYA&#10;WwEAALgDAAAAAA==&#10;">
                                <v:fill on="f" focussize="0,0"/>
                                <v:stroke weight="0.5pt" color="#5B9BD5 [3204]" miterlimit="8" joinstyle="miter"/>
                                <v:imagedata o:title=""/>
                                <o:lock v:ext="edit" aspectratio="f"/>
                              </v:line>
                              <v:line id="直接连接符 15" o:spid="_x0000_s1026" o:spt="20" style="position:absolute;left:1171;top:1352;height:611;width:0;" filled="f" stroked="t" coordsize="21600,21600" o:gfxdata="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neeRbsAAADc&#10;AAAADwAAAAAAAAABACAAAAAiAAAAZHJzL2Rvd25yZXYueG1sUEsBAhQAFAAAAAgAh07iQDMvBZ47&#10;AAAAOQAAABAAAAAAAAAAAQAgAAAACgEAAGRycy9zaGFwZXhtbC54bWxQSwUGAAAAAAYABgBbAQAA&#10;tAMAAAAA&#10;">
                                <v:fill on="f" focussize="0,0"/>
                                <v:stroke weight="0.5pt" color="#5B9BD5 [3204]" miterlimit="8" joinstyle="miter"/>
                                <v:imagedata o:title=""/>
                                <o:lock v:ext="edit" aspectratio="f"/>
                              </v:line>
                            </v:group>
                            <v:shape id="文本框 84" o:spid="_x0000_s1026" o:spt="202" type="#_x0000_t202" style="position:absolute;left:109;top:4216;height:433;width:1612;" filled="f" stroked="f" coordsize="21600,21600" o:gfxdata="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iBlpK/&#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rFonts w:hint="default" w:eastAsiaTheme="minorEastAsia"/>
                                        <w:lang w:val="en-US" w:eastAsia="zh-CN"/>
                                      </w:rPr>
                                    </w:pPr>
                                    <w:r>
                                      <w:rPr>
                                        <w:rFonts w:hint="eastAsia"/>
                                        <w:lang w:val="en-US" w:eastAsia="zh-CN"/>
                                      </w:rPr>
                                      <w:t>Administrator</w:t>
                                    </w:r>
                                  </w:p>
                                </w:txbxContent>
                              </v:textbox>
                            </v:shape>
                          </v:group>
                        </v:group>
                        <v:group id="组合 155" o:spid="_x0000_s1026" o:spt="203" style="position:absolute;left:1038;top:3665;height:1140;width:1899;" coordorigin="1122,4073" coordsize="1899,1140" o:gfxdata="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uMjmNvAAAANwAAAAPAAAAAAAAAAEAIAAAACIAAABkcnMvZG93bnJldi54bWxQ&#10;SwECFAAUAAAACACHTuJAMy8FnjsAAAA5AAAAFQAAAAAAAAABACAAAAALAQAAZHJzL2dyb3Vwc2hh&#10;cGV4bWwueG1sUEsFBgAAAAAGAAYAYAEAAMgDAAAAAA==&#10;">
                          <o:lock v:ext="edit" aspectratio="f"/>
                          <v:group id="组合 107" o:spid="_x0000_s1026" o:spt="203" style="position:absolute;left:2001;top:4073;height:1140;width:1020;" coordorigin="416,3499" coordsize="1020,1140" o:gfxdata="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F+nBa+AAAA3AAAAA8AAAAAAAAAAQAgAAAAIgAAAGRycy9kb3ducmV2Lnht&#10;bFBLAQIUABQAAAAIAIdO4kAzLwWeOwAAADkAAAAVAAAAAAAAAAEAIAAAAA0BAABkcnMvZ3JvdXBz&#10;aGFwZXhtbC54bWxQSwUGAAAAAAYABgBgAQAAygMAAAAA&#10;">
                            <o:lock v:ext="edit" aspectratio="f"/>
                            <v:group id="组合 16" o:spid="_x0000_s1026" o:spt="203" style="position:absolute;left:667;top:3499;height:819;width:472;" coordorigin="643,552" coordsize="1056,2035" o:gfxdata="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xrAJhvwAAANwAAAAPAAAAAAAAAAEAIAAAACIAAABkcnMvZG93bnJldi54&#10;bWxQSwECFAAUAAAACACHTuJAMy8FnjsAAAA5AAAAFQAAAAAAAAABACAAAAAOAQAAZHJzL2dyb3Vw&#10;c2hhcGV4bWwueG1sUEsFBgAAAAAGAAYAYAEAAMsDAAAAAA==&#10;">
                              <o:lock v:ext="edit" aspectratio="f"/>
                              <v:shape id="椭圆 10" o:spid="_x0000_s1026" o:spt="3" type="#_x0000_t3" style="position:absolute;left:782;top:552;height:768;width:816;v-text-anchor:middle;" fillcolor="#FFFFFF [3201]" filled="t" stroked="t" coordsize="21600,21600" o:gfxdata="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2J6vQAA&#10;ANwAAAAPAAAAAAAAAAEAIAAAACIAAABkcnMvZG93bnJldi54bWxQSwECFAAUAAAACACHTuJAMy8F&#10;njsAAAA5AAAAEAAAAAAAAAABACAAAAAMAQAAZHJzL3NoYXBleG1sLnhtbFBLBQYAAAAABgAGAFsB&#10;AAC2AwAAAAA=&#10;">
                                <v:fill on="t" focussize="0,0"/>
                                <v:stroke weight="1pt" color="#5B9BD5 [3204]" miterlimit="8" joinstyle="miter"/>
                                <v:imagedata o:title=""/>
                                <o:lock v:ext="edit" aspectratio="f"/>
                              </v:shape>
                              <v:line id="直接连接符 11" o:spid="_x0000_s1026" o:spt="20" style="position:absolute;left:726;top:1538;flip:x;height:0;width:889;" filled="f" stroked="t" coordsize="21600,21600" o:gfxdata="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czRPS/&#10;AAAA3AAAAA8AAAAAAAAAAQAgAAAAIgAAAGRycy9kb3ducmV2LnhtbFBLAQIUABQAAAAIAIdO4kAz&#10;LwWeOwAAADkAAAAQAAAAAAAAAAEAIAAAAA4BAABkcnMvc2hhcGV4bWwueG1sUEsFBgAAAAAGAAYA&#10;WwEAALgDAAAAAA==&#10;">
                                <v:fill on="f" focussize="0,0"/>
                                <v:stroke weight="0.5pt" color="#5B9BD5 [3204]" miterlimit="8" joinstyle="miter"/>
                                <v:imagedata o:title=""/>
                                <o:lock v:ext="edit" aspectratio="f"/>
                              </v:line>
                              <v:line id="直接连接符 13" o:spid="_x0000_s1026" o:spt="20" style="position:absolute;left:643;top:1975;flip:x;height:612;width:516;" filled="f" stroked="t" coordsize="21600,21600" o:gfxdata="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h/4W+/&#10;AAAA3AAAAA8AAAAAAAAAAQAgAAAAIgAAAGRycy9kb3ducmV2LnhtbFBLAQIUABQAAAAIAIdO4kAz&#10;LwWeOwAAADkAAAAQAAAAAAAAAAEAIAAAAA4BAABkcnMvc2hhcGV4bWwueG1sUEsFBgAAAAAGAAYA&#10;WwEAALgDAAAAAA==&#10;">
                                <v:fill on="f" focussize="0,0"/>
                                <v:stroke weight="0.5pt" color="#5B9BD5 [3204]" miterlimit="8" joinstyle="miter"/>
                                <v:imagedata o:title=""/>
                                <o:lock v:ext="edit" aspectratio="f"/>
                              </v:line>
                              <v:line id="直接连接符 14" o:spid="_x0000_s1026" o:spt="20" style="position:absolute;left:1183;top:1939;height:612;width:516;" filled="f" stroked="t" coordsize="21600,21600" o:gfxdata="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X05cb4A&#10;AADc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line id="直接连接符 15" o:spid="_x0000_s1026" o:spt="20" style="position:absolute;left:1171;top:1352;height:611;width:0;" filled="f" stroked="t" coordsize="21600,21600" o:gfxdata="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4xnOq/&#10;AAAA3AAAAA8AAAAAAAAAAQAgAAAAIgAAAGRycy9kb3ducmV2LnhtbFBLAQIUABQAAAAIAIdO4kAz&#10;LwWeOwAAADkAAAAQAAAAAAAAAAEAIAAAAA4BAABkcnMvc2hhcGV4bWwueG1sUEsFBgAAAAAGAAYA&#10;WwEAALgDAAAAAA==&#10;">
                                <v:fill on="f" focussize="0,0"/>
                                <v:stroke weight="0.5pt" color="#5B9BD5 [3204]" miterlimit="8" joinstyle="miter"/>
                                <v:imagedata o:title=""/>
                                <o:lock v:ext="edit" aspectratio="f"/>
                              </v:line>
                            </v:group>
                            <v:shape id="文本框 84" o:spid="_x0000_s1026" o:spt="202" type="#_x0000_t202" style="position:absolute;left:416;top:4206;height:433;width:1020;" filled="f" stroked="f" coordsize="21600,21600" o:gfxdata="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FKXUvQAA&#10;ANw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rFonts w:hint="default" w:eastAsiaTheme="minorEastAsia"/>
                                        <w:lang w:val="en-US" w:eastAsia="zh-CN"/>
                                      </w:rPr>
                                    </w:pPr>
                                    <w:r>
                                      <w:rPr>
                                        <w:rFonts w:hint="eastAsia"/>
                                        <w:lang w:val="en-US" w:eastAsia="zh-CN"/>
                                      </w:rPr>
                                      <w:t>User</w:t>
                                    </w:r>
                                  </w:p>
                                </w:txbxContent>
                              </v:textbox>
                            </v:shape>
                          </v:group>
                          <v:group id="组合 142" o:spid="_x0000_s1026" o:spt="203" style="position:absolute;left:1122;top:4145;height:212;width:1085;rotation:1835008f;" coordorigin="2036,2284" coordsize="1216,291" o:gfxdata="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uonp8cAAAADcAAAADwAAAAAAAAABACAAAAAiAAAAZHJzL2Rvd25yZXYu&#10;eG1sUEsBAhQAFAAAAAgAh07iQDMvBZ47AAAAOQAAABUAAAAAAAAAAQAgAAAADwEAAGRycy9ncm91&#10;cHNoYXBleG1sLnhtbFBLBQYAAAAABgAGAGABAADMAwAAAAA=&#10;">
                            <o:lock v:ext="edit" aspectratio="f"/>
                            <v:line id="直接连接符 73" o:spid="_x0000_s1026" o:spt="20" style="position:absolute;left:2275;top:2440;flip:x y;height:0;width:977;" filled="f" stroked="t" coordsize="21600,21600" o:gfxdata="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Wh3KC5AAAA3AAA&#10;AA8AAAAAAAAAAQAgAAAAIgAAAGRycy9kb3ducmV2LnhtbFBLAQIUABQAAAAIAIdO4kAzLwWeOwAA&#10;ADkAAAAQAAAAAAAAAAEAIAAAAAgBAABkcnMvc2hhcGV4bWwueG1sUEsFBgAAAAAGAAYAWwEAALID&#10;AAAAAA==&#10;">
                              <v:fill on="f" focussize="0,0"/>
                              <v:stroke weight="0.5pt" color="#5B9BD5 [3204]" miterlimit="8" joinstyle="miter"/>
                              <v:imagedata o:title=""/>
                              <o:lock v:ext="edit" aspectratio="f"/>
                            </v:line>
                            <v:shape id="等腰三角形 74" o:spid="_x0000_s1026" o:spt="5" type="#_x0000_t5" style="position:absolute;left:2005;top:2314;height:230;width:291;rotation:-6094848f;v-text-anchor:middle;" fillcolor="#FFFFFF [3201]" filled="t" stroked="t" coordsize="21600,21600" o:gfxdata="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awdcvQAA&#10;ANwAAAAPAAAAAAAAAAEAIAAAACIAAABkcnMvZG93bnJldi54bWxQSwECFAAUAAAACACHTuJAMy8F&#10;njsAAAA5AAAAEAAAAAAAAAABACAAAAAMAQAAZHJzL3NoYXBleG1sLnhtbFBLBQYAAAAABgAGAFsB&#10;AAC2AwAAAAA=&#10;" adj="10800">
                              <v:fill on="t" focussize="0,0"/>
                              <v:stroke weight="1pt" color="#5B9BD5 [3204]" miterlimit="8" joinstyle="miter"/>
                              <v:imagedata o:title=""/>
                              <o:lock v:ext="edit" aspectratio="f"/>
                            </v:shape>
                          </v:group>
                        </v:group>
                        <v:group id="组合 187" o:spid="_x0000_s1026" o:spt="203" style="position:absolute;left:1348;top:3738;height:2377;width:1542;" coordorigin="1348,3738" coordsize="1542,2377" o:gfxdata="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pqnEcvwAAANwAAAAPAAAAAAAAAAEAIAAAACIAAABkcnMvZG93bnJldi54&#10;bWxQSwECFAAUAAAACACHTuJAMy8FnjsAAAA5AAAAFQAAAAAAAAABACAAAAAOAQAAZHJzL2dyb3Vw&#10;c2hhcGV4bWwueG1sUEsFBgAAAAAGAAYAYAEAAMsDAAAAAA==&#10;">
                          <o:lock v:ext="edit" aspectratio="f"/>
                          <v:group id="组合 107" o:spid="_x0000_s1026" o:spt="203" style="position:absolute;left:1870;top:4975;height:1140;width:1020;" coordorigin="416,3499" coordsize="1020,1140" o:gfxdata="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bm1Ie+AAAA3AAAAA8AAAAAAAAAAQAgAAAAIgAAAGRycy9kb3ducmV2Lnht&#10;bFBLAQIUABQAAAAIAIdO4kAzLwWeOwAAADkAAAAVAAAAAAAAAAEAIAAAAA0BAABkcnMvZ3JvdXBz&#10;aGFwZXhtbC54bWxQSwUGAAAAAAYABgBgAQAAygMAAAAA&#10;">
                            <o:lock v:ext="edit" aspectratio="f"/>
                            <v:group id="组合 16" o:spid="_x0000_s1026" o:spt="203" style="position:absolute;left:667;top:3499;height:819;width:472;" coordorigin="643,552" coordsize="1056,2035" o:gfxdata="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kPTPO+AAAA3AAAAA8AAAAAAAAAAQAgAAAAIgAAAGRycy9kb3ducmV2Lnht&#10;bFBLAQIUABQAAAAIAIdO4kAzLwWeOwAAADkAAAAVAAAAAAAAAAEAIAAAAA0BAABkcnMvZ3JvdXBz&#10;aGFwZXhtbC54bWxQSwUGAAAAAAYABgBgAQAAygMAAAAA&#10;">
                              <o:lock v:ext="edit" aspectratio="f"/>
                              <v:shape id="椭圆 10" o:spid="_x0000_s1026" o:spt="3" type="#_x0000_t3" style="position:absolute;left:782;top:552;height:768;width:816;v-text-anchor:middle;" fillcolor="#FFFFFF [3201]" filled="t" stroked="t" coordsize="21600,21600" o:gfxdata="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WCzovQAA&#10;ANwAAAAPAAAAAAAAAAEAIAAAACIAAABkcnMvZG93bnJldi54bWxQSwECFAAUAAAACACHTuJAMy8F&#10;njsAAAA5AAAAEAAAAAAAAAABACAAAAAMAQAAZHJzL3NoYXBleG1sLnhtbFBLBQYAAAAABgAGAFsB&#10;AAC2AwAAAAA=&#10;">
                                <v:fill on="t" focussize="0,0"/>
                                <v:stroke weight="1pt" color="#5B9BD5 [3204]" miterlimit="8" joinstyle="miter"/>
                                <v:imagedata o:title=""/>
                                <o:lock v:ext="edit" aspectratio="f"/>
                              </v:shape>
                              <v:line id="直接连接符 11" o:spid="_x0000_s1026" o:spt="20" style="position:absolute;left:726;top:1538;flip:x;height:0;width:889;" filled="f" stroked="t" coordsize="21600,21600" o:gfxdata="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CrDGW/&#10;AAAA3AAAAA8AAAAAAAAAAQAgAAAAIgAAAGRycy9kb3ducmV2LnhtbFBLAQIUABQAAAAIAIdO4kAz&#10;LwWeOwAAADkAAAAQAAAAAAAAAAEAIAAAAA4BAABkcnMvc2hhcGV4bWwueG1sUEsFBgAAAAAGAAYA&#10;WwEAALgDAAAAAA==&#10;">
                                <v:fill on="f" focussize="0,0"/>
                                <v:stroke weight="0.5pt" color="#5B9BD5 [3204]" miterlimit="8" joinstyle="miter"/>
                                <v:imagedata o:title=""/>
                                <o:lock v:ext="edit" aspectratio="f"/>
                              </v:line>
                              <v:line id="直接连接符 13" o:spid="_x0000_s1026" o:spt="20" style="position:absolute;left:643;top:1975;flip:x;height:612;width:516;" filled="f" stroked="t" coordsize="21600,21600" o:gfxdata="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nqf6/&#10;AAAA3AAAAA8AAAAAAAAAAQAgAAAAIgAAAGRycy9kb3ducmV2LnhtbFBLAQIUABQAAAAIAIdO4kAz&#10;LwWeOwAAADkAAAAQAAAAAAAAAAEAIAAAAA4BAABkcnMvc2hhcGV4bWwueG1sUEsFBgAAAAAGAAYA&#10;WwEAALgDAAAAAA==&#10;">
                                <v:fill on="f" focussize="0,0"/>
                                <v:stroke weight="0.5pt" color="#5B9BD5 [3204]" miterlimit="8" joinstyle="miter"/>
                                <v:imagedata o:title=""/>
                                <o:lock v:ext="edit" aspectratio="f"/>
                              </v:line>
                              <v:line id="直接连接符 14" o:spid="_x0000_s1026" o:spt="20" style="position:absolute;left:1183;top:1939;height:612;width:516;" filled="f" stroked="t" coordsize="21600,21600" o:gfxdata="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eoe+W8AAAA&#10;3AAAAA8AAAAAAAAAAQAgAAAAIgAAAGRycy9kb3ducmV2LnhtbFBLAQIUABQAAAAIAIdO4kAzLwWe&#10;OwAAADkAAAAQAAAAAAAAAAEAIAAAAAsBAABkcnMvc2hhcGV4bWwueG1sUEsFBgAAAAAGAAYAWwEA&#10;ALUDAAAAAA==&#10;">
                                <v:fill on="f" focussize="0,0"/>
                                <v:stroke weight="0.5pt" color="#5B9BD5 [3204]" miterlimit="8" joinstyle="miter"/>
                                <v:imagedata o:title=""/>
                                <o:lock v:ext="edit" aspectratio="f"/>
                              </v:line>
                              <v:line id="直接连接符 15" o:spid="_x0000_s1026" o:spt="20" style="position:absolute;left:1171;top:1352;height:611;width:0;" filled="f" stroked="t" coordsize="21600,21600" o:gfxdata="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jk3n6/&#10;AAAA3AAAAA8AAAAAAAAAAQAgAAAAIgAAAGRycy9kb3ducmV2LnhtbFBLAQIUABQAAAAIAIdO4kAz&#10;LwWeOwAAADkAAAAQAAAAAAAAAAEAIAAAAA4BAABkcnMvc2hhcGV4bWwueG1sUEsFBgAAAAAGAAYA&#10;WwEAALgDAAAAAA==&#10;">
                                <v:fill on="f" focussize="0,0"/>
                                <v:stroke weight="0.5pt" color="#5B9BD5 [3204]" miterlimit="8" joinstyle="miter"/>
                                <v:imagedata o:title=""/>
                                <o:lock v:ext="edit" aspectratio="f"/>
                              </v:line>
                            </v:group>
                            <v:shape id="文本框 84" o:spid="_x0000_s1026" o:spt="202" type="#_x0000_t202" style="position:absolute;left:416;top:4206;height:433;width:1020;" filled="f" stroked="f" coordsize="21600,21600" o:gfxdata="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vUxyvQAA&#10;ANw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rFonts w:hint="default" w:eastAsiaTheme="minorEastAsia"/>
                                        <w:lang w:val="en-US" w:eastAsia="zh-CN"/>
                                      </w:rPr>
                                    </w:pPr>
                                    <w:r>
                                      <w:rPr>
                                        <w:rFonts w:hint="eastAsia"/>
                                        <w:lang w:val="en-US" w:eastAsia="zh-CN"/>
                                      </w:rPr>
                                      <w:t>Tourists</w:t>
                                    </w:r>
                                  </w:p>
                                </w:txbxContent>
                              </v:textbox>
                            </v:shape>
                          </v:group>
                          <v:group id="组合 142" o:spid="_x0000_s1026" o:spt="203" style="position:absolute;left:563;top:4523;height:212;width:1782;rotation:3080192f;" coordorigin="2036,2284" coordsize="1216,291" o:gfxdata="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UJjyVsAAAADcAAAADwAAAAAAAAABACAAAAAiAAAAZHJzL2Rvd25yZXYu&#10;eG1sUEsBAhQAFAAAAAgAh07iQDMvBZ47AAAAOQAAABUAAAAAAAAAAQAgAAAADwEAAGRycy9ncm91&#10;cHNoYXBleG1sLnhtbFBLBQYAAAAABgAGAGABAADMAwAAAAA=&#10;">
                            <o:lock v:ext="edit" aspectratio="f"/>
                            <v:line id="直接连接符 73" o:spid="_x0000_s1026" o:spt="20" style="position:absolute;left:2275;top:2440;flip:x y;height:0;width:977;" filled="f" stroked="t" coordsize="21600,21600" o:gfxdata="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mcZG8AAAA&#10;3AAAAA8AAAAAAAAAAQAgAAAAIgAAAGRycy9kb3ducmV2LnhtbFBLAQIUABQAAAAIAIdO4kAzLwWe&#10;OwAAADkAAAAQAAAAAAAAAAEAIAAAAAsBAABkcnMvc2hhcGV4bWwueG1sUEsFBgAAAAAGAAYAWwEA&#10;ALUDAAAAAA==&#10;">
                              <v:fill on="f" focussize="0,0"/>
                              <v:stroke weight="0.5pt" color="#5B9BD5 [3204]" miterlimit="8" joinstyle="miter"/>
                              <v:imagedata o:title=""/>
                              <o:lock v:ext="edit" aspectratio="f"/>
                            </v:line>
                            <v:shape id="等腰三角形 74" o:spid="_x0000_s1026" o:spt="5" type="#_x0000_t5" style="position:absolute;left:2005;top:2314;height:230;width:291;rotation:-6094848f;v-text-anchor:middle;" fillcolor="#FFFFFF [3201]" filled="t" stroked="t" coordsize="21600,21600" o:gfxdata="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LKptvQAA&#10;ANwAAAAPAAAAAAAAAAEAIAAAACIAAABkcnMvZG93bnJldi54bWxQSwECFAAUAAAACACHTuJAMy8F&#10;njsAAAA5AAAAEAAAAAAAAAABACAAAAAMAQAAZHJzL3NoYXBleG1sLnhtbFBLBQYAAAAABgAGAFsB&#10;AAC2AwAAAAA=&#10;" adj="10800">
                              <v:fill on="t" focussize="0,0"/>
                              <v:stroke weight="1pt" color="#5B9BD5 [3204]" miterlimit="8" joinstyle="miter"/>
                              <v:imagedata o:title=""/>
                              <o:lock v:ext="edit" aspectratio="f"/>
                            </v:shape>
                          </v:group>
                        </v:group>
                      </v:group>
                      <v:shape id="直接箭头连接符 183" o:spid="_x0000_s1026" o:spt="32" type="#_x0000_t32" style="position:absolute;left:2696;top:3915;flip:y;height:1337;width:636;" filled="f" stroked="t" coordsize="21600,21600" o:gfxdata="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9Wee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group>
                  </v:group>
                  <v:group id="组合 191" o:spid="_x0000_s1026" o:spt="203" style="position:absolute;left:6967;top:2035;height:3324;width:2358;" coordorigin="6967,2035" coordsize="2358,3324" o:gfxdata="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jmn+1vwAAANwAAAAPAAAAAAAAAAEAIAAAACIAAABkcnMvZG93bnJldi54&#10;bWxQSwECFAAUAAAACACHTuJAMy8FnjsAAAA5AAAAFQAAAAAAAAABACAAAAAOAQAAZHJzL2dyb3Vw&#10;c2hhcGV4bWwueG1sUEsFBgAAAAAGAAYAYAEAAMsDAAAAAA==&#10;">
                    <o:lock v:ext="edit" aspectratio="f"/>
                    <v:shape id="椭圆 156" o:spid="_x0000_s1026" o:spt="3" type="#_x0000_t3" style="position:absolute;left:7621;top:3691;height:600;width:1704;v-text-anchor:middle;" fillcolor="#FFFFFF [3201]" filled="t" stroked="t" coordsize="21600,21600" o:gfxdata="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RTJEK8AAAA&#10;3AAAAA8AAAAAAAAAAQAgAAAAIgAAAGRycy9kb3ducmV2LnhtbFBLAQIUABQAAAAIAIdO4kAzLwWe&#10;OwAAADkAAAAQAAAAAAAAAAEAIAAAAAsBAABkcnMvc2hhcGV4bWwueG1sUEsFBgAAAAAGAAYAWwEA&#10;ALUDAAAAAA==&#10;">
                      <v:fill on="t" focussize="0,0"/>
                      <v:stroke weight="1pt" color="#5B9BD5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身份验证</w:t>
                            </w:r>
                          </w:p>
                        </w:txbxContent>
                      </v:textbox>
                    </v:shape>
                    <v:shape id="直接箭头连接符 168" o:spid="_x0000_s1026" o:spt="32" type="#_x0000_t32" style="position:absolute;left:6968;top:3991;flip:x;height:1368;width:654;" filled="f" stroked="t" coordsize="21600,21600" o:gfxdata="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4SOkm/&#10;AAAA3AAAAA8AAAAAAAAAAQAgAAAAIgAAAGRycy9kb3ducmV2LnhtbFBLAQIUABQAAAAIAIdO4kAz&#10;LwWeOwAAADkAAAAQAAAAAAAAAAEAIAAAAA4BAABkcnMvc2hhcGV4bWwueG1sUEsFBgAAAAAGAAYA&#10;WwEAALgDAAAAAA==&#10;">
                      <v:fill on="f" focussize="0,0"/>
                      <v:stroke weight="0.5pt" color="#5B9BD5 [3204]" miterlimit="8" joinstyle="miter" dashstyle="dash" endarrow="open"/>
                      <v:imagedata o:title=""/>
                      <o:lock v:ext="edit" aspectratio="f"/>
                    </v:shape>
                    <v:shape id="直接箭头连接符 169" o:spid="_x0000_s1026" o:spt="32" type="#_x0000_t32" style="position:absolute;left:6970;top:3991;flip:x;height:564;width:652;" filled="f" stroked="t" coordsize="21600,21600" o:gfxdata="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Nrju8AAAA&#10;3AAAAA8AAAAAAAAAAQAgAAAAIgAAAGRycy9kb3ducmV2LnhtbFBLAQIUABQAAAAIAIdO4kAzLwWe&#10;OwAAADkAAAAQAAAAAAAAAAEAIAAAAAsBAABkcnMvc2hhcGV4bWwueG1sUEsFBgAAAAAGAAYAWwEA&#10;ALUDAAAAAA==&#10;">
                      <v:fill on="f" focussize="0,0"/>
                      <v:stroke weight="0.5pt" color="#5B9BD5 [3204]" miterlimit="8" joinstyle="miter" dashstyle="dash" endarrow="open"/>
                      <v:imagedata o:title=""/>
                      <o:lock v:ext="edit" aspectratio="f"/>
                    </v:shape>
                    <v:shape id="直接箭头连接符 182" o:spid="_x0000_s1026" o:spt="32" type="#_x0000_t32" style="position:absolute;left:6967;top:2035;flip:x y;height:1956;width:655;" filled="f" stroked="t" coordsize="21600,21600" o:gfxdata="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XY7C6/&#10;AAAA3AAAAA8AAAAAAAAAAQAgAAAAIgAAAGRycy9kb3ducmV2LnhtbFBLAQIUABQAAAAIAIdO4kAz&#10;LwWeOwAAADkAAAAQAAAAAAAAAAEAIAAAAA4BAABkcnMvc2hhcGV4bWwueG1sUEsFBgAAAAAGAAYA&#10;WwEAALgDAAAAAA==&#10;">
                      <v:fill on="f" focussize="0,0"/>
                      <v:stroke weight="0.5pt" color="#5B9BD5 [3204]" miterlimit="8" joinstyle="miter" dashstyle="dash" endarrow="open"/>
                      <v:imagedata o:title=""/>
                      <o:lock v:ext="edit" aspectratio="f"/>
                    </v:shape>
                    <v:shape id="直接箭头连接符 185" o:spid="_x0000_s1026" o:spt="32" type="#_x0000_t32" style="position:absolute;left:6968;top:2875;flip:x y;height:1116;width:653;" filled="f" stroked="t" coordsize="21600,21600" o:gfxdata="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qOjw68AAAA&#10;3AAAAA8AAAAAAAAAAQAgAAAAIgAAAGRycy9kb3ducmV2LnhtbFBLAQIUABQAAAAIAIdO4kAzLwWe&#10;OwAAADkAAAAQAAAAAAAAAAEAIAAAAAsBAABkcnMvc2hhcGV4bWwueG1sUEsFBgAAAAAGAAYAWwEA&#10;ALUDAAAAAA==&#10;">
                      <v:fill on="f" focussize="0,0"/>
                      <v:stroke weight="0.5pt" color="#5B9BD5 [3204]" miterlimit="8" joinstyle="miter" dashstyle="dash" endarrow="open"/>
                      <v:imagedata o:title=""/>
                      <o:lock v:ext="edit" aspectratio="f"/>
                    </v:shape>
                    <v:shape id="直接箭头连接符 186" o:spid="_x0000_s1026" o:spt="32" type="#_x0000_t32" style="position:absolute;left:6969;top:3715;flip:x y;height:313;width:659;" filled="f" stroked="t" coordsize="21600,21600" o:gfxdata="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cIqlb4A&#10;AADcAAAADwAAAAAAAAABACAAAAAiAAAAZHJzL2Rvd25yZXYueG1sUEsBAhQAFAAAAAgAh07iQDMv&#10;BZ47AAAAOQAAABAAAAAAAAAAAQAgAAAADQEAAGRycy9zaGFwZXhtbC54bWxQSwUGAAAAAAYABgBb&#10;AQAAtwMAAAAA&#10;">
                      <v:fill on="f" focussize="0,0"/>
                      <v:stroke weight="0.5pt" color="#5B9BD5 [3204]" miterlimit="8" joinstyle="miter" dashstyle="dash" endarrow="open"/>
                      <v:imagedata o:title=""/>
                      <o:lock v:ext="edit" aspectratio="f"/>
                    </v:shape>
                  </v:group>
                </v:group>
                <v:roundrect id="圆角矩形 193" o:spid="_x0000_s1026" o:spt="2" style="position:absolute;left:2233295;top:3440430;height:350520;width:1120140;v-text-anchor:middle;" filled="f" stroked="f" coordsize="21600,21600" arcsize="0.166666666666667" o:gfxdata="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AoLFqfUAAAABQEAAA8AAAAAAAAAAQAgAAAAIgAAAGRycy9kb3ducmV2LnhtbFBLAQIUABQAAAAI&#10;AIdO4kBqnWDUYwIAAHoEAAAOAAAAAAAAAAEAIAAAACMBAABkcnMvZTJvRG9jLnhtbFBLBQYAAAAA&#10;BgAGAFkBAAD4BQAAAAA=&#10;">
                  <v:fill on="f" focussize="0,0"/>
                  <v:stroke on="f" weight="1pt" miterlimit="8" joinstyle="miter"/>
                  <v:imagedata o:title=""/>
                  <o:lock v:ext="edit" aspectratio="f"/>
                  <v:textbox>
                    <w:txbxContent>
                      <w:p>
                        <w:pPr>
                          <w:pStyle w:val="8"/>
                          <w:snapToGrid w:val="0"/>
                          <w:spacing w:before="0" w:beforeAutospacing="0" w:after="0" w:afterAutospacing="0" w:line="192" w:lineRule="auto"/>
                          <w:jc w:val="center"/>
                          <w:rPr>
                            <w:rFonts w:hint="default"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图3-3-1</w:t>
                        </w:r>
                      </w:p>
                    </w:txbxContent>
                  </v:textbox>
                </v:roundrect>
                <w10:wrap type="none"/>
                <w10:anchorlock/>
              </v:group>
            </w:pict>
          </mc:Fallback>
        </mc:AlternateConten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0"/>
        <w:rPr>
          <w:rFonts w:hint="eastAsia" w:ascii="宋体" w:hAnsi="宋体" w:eastAsia="宋体" w:cs="宋体"/>
          <w:sz w:val="24"/>
          <w:szCs w:val="24"/>
          <w:lang w:val="en-US" w:eastAsia="zh-CN"/>
        </w:rPr>
      </w:pPr>
      <w:bookmarkStart w:id="68" w:name="_Toc30482"/>
      <w:bookmarkStart w:id="69" w:name="_Toc5188"/>
      <w:r>
        <w:rPr>
          <w:rFonts w:hint="eastAsia"/>
          <w:sz w:val="24"/>
          <w:lang w:val="en-US" w:eastAsia="zh-CN"/>
        </w:rPr>
        <w:t>开发环境</w:t>
      </w:r>
      <w:bookmarkEnd w:id="68"/>
      <w:bookmarkEnd w:id="69"/>
      <w:bookmarkStart w:id="70" w:name="_Toc12129"/>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eastAsia" w:ascii="宋体" w:hAnsi="宋体" w:eastAsia="宋体" w:cs="宋体"/>
          <w:b w:val="0"/>
          <w:kern w:val="2"/>
          <w:sz w:val="24"/>
          <w:szCs w:val="24"/>
          <w:lang w:val="en-US" w:eastAsia="zh-CN" w:bidi="ar-SA"/>
        </w:rPr>
      </w:pPr>
      <w:bookmarkStart w:id="71" w:name="_Toc9434"/>
      <w:r>
        <w:rPr>
          <w:rFonts w:hint="eastAsia" w:ascii="宋体" w:hAnsi="宋体" w:eastAsia="宋体" w:cs="宋体"/>
          <w:b w:val="0"/>
          <w:kern w:val="2"/>
          <w:sz w:val="24"/>
          <w:szCs w:val="24"/>
          <w:lang w:val="en-US" w:eastAsia="zh-CN" w:bidi="ar-SA"/>
        </w:rPr>
        <w:t>4.1硬件平台</w:t>
      </w:r>
      <w:bookmarkEnd w:id="71"/>
    </w:p>
    <w:p>
      <w:pPr>
        <w:keepNext w:val="0"/>
        <w:keepLines w:val="0"/>
        <w:pageBreakBefore w:val="0"/>
        <w:widowControl w:val="0"/>
        <w:numPr>
          <w:ilvl w:val="0"/>
          <w:numId w:val="4"/>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eastAsia" w:ascii="宋体" w:hAnsi="宋体" w:eastAsia="宋体" w:cs="宋体"/>
          <w:b w:val="0"/>
          <w:kern w:val="2"/>
          <w:sz w:val="24"/>
          <w:szCs w:val="24"/>
          <w:lang w:val="en-US" w:eastAsia="zh-CN" w:bidi="ar-SA"/>
        </w:rPr>
      </w:pPr>
      <w:bookmarkStart w:id="72" w:name="_Toc13516"/>
      <w:bookmarkStart w:id="73" w:name="_Toc21293"/>
      <w:bookmarkStart w:id="74" w:name="_Toc5731"/>
      <w:bookmarkStart w:id="75" w:name="_Toc27769"/>
      <w:bookmarkStart w:id="76" w:name="_Toc5355"/>
      <w:bookmarkStart w:id="77" w:name="_Toc14900"/>
      <w:bookmarkStart w:id="78" w:name="_Toc18263"/>
      <w:bookmarkStart w:id="79" w:name="_Toc6086"/>
      <w:r>
        <w:rPr>
          <w:rFonts w:hint="eastAsia" w:ascii="宋体" w:hAnsi="宋体" w:eastAsia="宋体" w:cs="宋体"/>
          <w:b w:val="0"/>
          <w:kern w:val="2"/>
          <w:sz w:val="24"/>
          <w:szCs w:val="24"/>
          <w:lang w:val="en-US" w:eastAsia="zh-CN" w:bidi="ar-SA"/>
        </w:rPr>
        <w:t>CUP：</w:t>
      </w:r>
      <w:bookmarkEnd w:id="72"/>
      <w:bookmarkEnd w:id="73"/>
      <w:bookmarkEnd w:id="74"/>
      <w:bookmarkEnd w:id="75"/>
      <w:bookmarkEnd w:id="76"/>
      <w:bookmarkEnd w:id="77"/>
      <w:bookmarkEnd w:id="78"/>
      <w:bookmarkEnd w:id="79"/>
      <w:r>
        <w:rPr>
          <w:rFonts w:hint="eastAsia" w:ascii="宋体" w:hAnsi="宋体" w:eastAsia="宋体" w:cs="宋体"/>
          <w:b w:val="0"/>
          <w:kern w:val="2"/>
          <w:sz w:val="24"/>
          <w:szCs w:val="24"/>
          <w:lang w:val="en-US" w:eastAsia="zh-CN" w:bidi="ar-SA"/>
        </w:rPr>
        <w:t>i5-8265U</w:t>
      </w:r>
    </w:p>
    <w:p>
      <w:pPr>
        <w:keepNext w:val="0"/>
        <w:keepLines w:val="0"/>
        <w:pageBreakBefore w:val="0"/>
        <w:widowControl w:val="0"/>
        <w:numPr>
          <w:ilvl w:val="0"/>
          <w:numId w:val="4"/>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default" w:ascii="宋体" w:hAnsi="宋体" w:eastAsia="宋体" w:cs="宋体"/>
          <w:b w:val="0"/>
          <w:kern w:val="2"/>
          <w:sz w:val="24"/>
          <w:szCs w:val="24"/>
          <w:lang w:val="en-US" w:eastAsia="zh-CN" w:bidi="ar-SA"/>
        </w:rPr>
      </w:pPr>
      <w:bookmarkStart w:id="80" w:name="_Toc15995"/>
      <w:bookmarkStart w:id="81" w:name="_Toc18977"/>
      <w:bookmarkStart w:id="82" w:name="_Toc6678"/>
      <w:bookmarkStart w:id="83" w:name="_Toc6120"/>
      <w:bookmarkStart w:id="84" w:name="_Toc15976"/>
      <w:bookmarkStart w:id="85" w:name="_Toc10421"/>
      <w:bookmarkStart w:id="86" w:name="_Toc11404"/>
      <w:bookmarkStart w:id="87" w:name="_Toc2180"/>
      <w:r>
        <w:rPr>
          <w:rFonts w:hint="eastAsia" w:ascii="宋体" w:hAnsi="宋体" w:eastAsia="宋体" w:cs="宋体"/>
          <w:b w:val="0"/>
          <w:kern w:val="2"/>
          <w:sz w:val="24"/>
          <w:szCs w:val="24"/>
          <w:lang w:val="en-US" w:eastAsia="zh-CN" w:bidi="ar-SA"/>
        </w:rPr>
        <w:t>内存：</w:t>
      </w:r>
      <w:bookmarkEnd w:id="80"/>
      <w:bookmarkEnd w:id="81"/>
      <w:bookmarkEnd w:id="82"/>
      <w:bookmarkEnd w:id="83"/>
      <w:bookmarkEnd w:id="84"/>
      <w:bookmarkEnd w:id="85"/>
      <w:bookmarkEnd w:id="86"/>
      <w:bookmarkEnd w:id="87"/>
      <w:r>
        <w:rPr>
          <w:rFonts w:hint="eastAsia" w:ascii="宋体" w:hAnsi="宋体" w:eastAsia="宋体" w:cs="宋体"/>
          <w:b w:val="0"/>
          <w:kern w:val="2"/>
          <w:sz w:val="24"/>
          <w:szCs w:val="24"/>
          <w:lang w:val="en-US" w:eastAsia="zh-CN" w:bidi="ar-SA"/>
        </w:rPr>
        <w:t>8.00GB</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eastAsia" w:ascii="宋体" w:hAnsi="宋体" w:eastAsia="宋体" w:cs="宋体"/>
          <w:b w:val="0"/>
          <w:kern w:val="2"/>
          <w:sz w:val="24"/>
          <w:szCs w:val="24"/>
          <w:lang w:val="en-US" w:eastAsia="zh-CN" w:bidi="ar-SA"/>
        </w:rPr>
      </w:pPr>
      <w:bookmarkStart w:id="88" w:name="_Toc17203"/>
      <w:r>
        <w:rPr>
          <w:rFonts w:hint="eastAsia" w:ascii="宋体" w:hAnsi="宋体" w:eastAsia="宋体" w:cs="宋体"/>
          <w:b w:val="0"/>
          <w:kern w:val="2"/>
          <w:sz w:val="24"/>
          <w:szCs w:val="24"/>
          <w:lang w:val="en-US" w:eastAsia="zh-CN" w:bidi="ar-SA"/>
        </w:rPr>
        <w:t>4.2软件平台</w:t>
      </w:r>
      <w:bookmarkEnd w:id="88"/>
    </w:p>
    <w:p>
      <w:pPr>
        <w:keepNext w:val="0"/>
        <w:keepLines w:val="0"/>
        <w:pageBreakBefore w:val="0"/>
        <w:widowControl w:val="0"/>
        <w:numPr>
          <w:ilvl w:val="0"/>
          <w:numId w:val="5"/>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eastAsia" w:ascii="宋体" w:hAnsi="宋体" w:eastAsia="宋体" w:cs="宋体"/>
          <w:b w:val="0"/>
          <w:kern w:val="2"/>
          <w:sz w:val="24"/>
          <w:szCs w:val="24"/>
          <w:lang w:val="en-US" w:eastAsia="zh-CN" w:bidi="ar-SA"/>
        </w:rPr>
      </w:pPr>
      <w:bookmarkStart w:id="89" w:name="_Toc20286"/>
      <w:bookmarkStart w:id="90" w:name="_Toc4926"/>
      <w:bookmarkStart w:id="91" w:name="_Toc4303"/>
      <w:bookmarkStart w:id="92" w:name="_Toc25267"/>
      <w:bookmarkStart w:id="93" w:name="_Toc14189"/>
      <w:bookmarkStart w:id="94" w:name="_Toc13248"/>
      <w:bookmarkStart w:id="95" w:name="_Toc22592"/>
      <w:bookmarkStart w:id="96" w:name="_Toc26668"/>
      <w:r>
        <w:rPr>
          <w:rFonts w:hint="eastAsia" w:ascii="宋体" w:hAnsi="宋体" w:eastAsia="宋体" w:cs="宋体"/>
          <w:b w:val="0"/>
          <w:kern w:val="2"/>
          <w:sz w:val="24"/>
          <w:szCs w:val="24"/>
          <w:lang w:val="en-US" w:eastAsia="zh-CN" w:bidi="ar-SA"/>
        </w:rPr>
        <w:t>操作系统：Windows10</w:t>
      </w:r>
      <w:bookmarkEnd w:id="89"/>
      <w:bookmarkEnd w:id="90"/>
      <w:bookmarkEnd w:id="91"/>
      <w:bookmarkEnd w:id="92"/>
      <w:bookmarkEnd w:id="93"/>
      <w:bookmarkEnd w:id="94"/>
      <w:bookmarkEnd w:id="95"/>
      <w:bookmarkEnd w:id="96"/>
    </w:p>
    <w:p>
      <w:pPr>
        <w:keepNext w:val="0"/>
        <w:keepLines w:val="0"/>
        <w:pageBreakBefore w:val="0"/>
        <w:widowControl w:val="0"/>
        <w:numPr>
          <w:ilvl w:val="0"/>
          <w:numId w:val="5"/>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default" w:ascii="宋体" w:hAnsi="宋体" w:eastAsia="宋体" w:cs="宋体"/>
          <w:b w:val="0"/>
          <w:kern w:val="2"/>
          <w:sz w:val="24"/>
          <w:szCs w:val="24"/>
          <w:lang w:val="en-US" w:eastAsia="zh-CN" w:bidi="ar-SA"/>
        </w:rPr>
      </w:pPr>
      <w:bookmarkStart w:id="97" w:name="_Toc10225"/>
      <w:bookmarkStart w:id="98" w:name="_Toc30284"/>
      <w:bookmarkStart w:id="99" w:name="_Toc15255"/>
      <w:bookmarkStart w:id="100" w:name="_Toc19424"/>
      <w:bookmarkStart w:id="101" w:name="_Toc19124"/>
      <w:bookmarkStart w:id="102" w:name="_Toc11403"/>
      <w:bookmarkStart w:id="103" w:name="_Toc8646"/>
      <w:bookmarkStart w:id="104" w:name="_Toc202"/>
      <w:r>
        <w:rPr>
          <w:rFonts w:hint="eastAsia" w:ascii="宋体" w:hAnsi="宋体" w:eastAsia="宋体" w:cs="宋体"/>
          <w:b w:val="0"/>
          <w:kern w:val="2"/>
          <w:sz w:val="24"/>
          <w:szCs w:val="24"/>
          <w:lang w:val="en-US" w:eastAsia="zh-CN" w:bidi="ar-SA"/>
        </w:rPr>
        <w:t>IDE：IDEA、Navicat、Tomcat8</w:t>
      </w:r>
      <w:bookmarkEnd w:id="97"/>
      <w:bookmarkEnd w:id="98"/>
      <w:bookmarkEnd w:id="99"/>
      <w:bookmarkEnd w:id="100"/>
      <w:bookmarkEnd w:id="101"/>
      <w:bookmarkEnd w:id="102"/>
      <w:bookmarkEnd w:id="103"/>
      <w:bookmarkEnd w:id="104"/>
      <w:r>
        <w:rPr>
          <w:rFonts w:hint="eastAsia" w:ascii="宋体" w:hAnsi="宋体" w:eastAsia="宋体" w:cs="宋体"/>
          <w:b w:val="0"/>
          <w:kern w:val="2"/>
          <w:sz w:val="24"/>
          <w:szCs w:val="24"/>
          <w:lang w:val="en-US" w:eastAsia="zh-CN" w:bidi="ar-SA"/>
        </w:rPr>
        <w:t>、HBuilder X</w:t>
      </w:r>
    </w:p>
    <w:p>
      <w:pPr>
        <w:keepNext w:val="0"/>
        <w:keepLines w:val="0"/>
        <w:pageBreakBefore w:val="0"/>
        <w:widowControl w:val="0"/>
        <w:numPr>
          <w:ilvl w:val="0"/>
          <w:numId w:val="5"/>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default" w:ascii="宋体" w:hAnsi="宋体" w:eastAsia="宋体" w:cs="宋体"/>
          <w:b w:val="0"/>
          <w:kern w:val="2"/>
          <w:sz w:val="24"/>
          <w:szCs w:val="24"/>
          <w:lang w:val="en-US" w:eastAsia="zh-CN" w:bidi="ar-SA"/>
        </w:rPr>
      </w:pPr>
      <w:bookmarkStart w:id="105" w:name="_Toc32497"/>
      <w:bookmarkStart w:id="106" w:name="_Toc16871"/>
      <w:bookmarkStart w:id="107" w:name="_Toc29236"/>
      <w:bookmarkStart w:id="108" w:name="_Toc22780"/>
      <w:bookmarkStart w:id="109" w:name="_Toc7493"/>
      <w:bookmarkStart w:id="110" w:name="_Toc16588"/>
      <w:bookmarkStart w:id="111" w:name="_Toc11337"/>
      <w:bookmarkStart w:id="112" w:name="_Toc24881"/>
      <w:r>
        <w:rPr>
          <w:rFonts w:hint="eastAsia" w:ascii="宋体" w:hAnsi="宋体" w:eastAsia="宋体" w:cs="宋体"/>
          <w:b w:val="0"/>
          <w:kern w:val="2"/>
          <w:sz w:val="24"/>
          <w:szCs w:val="24"/>
          <w:lang w:val="en-US" w:eastAsia="zh-CN" w:bidi="ar-SA"/>
        </w:rPr>
        <w:t>数据库：MySQL</w:t>
      </w:r>
      <w:bookmarkEnd w:id="105"/>
      <w:bookmarkEnd w:id="106"/>
      <w:bookmarkEnd w:id="107"/>
      <w:bookmarkEnd w:id="108"/>
      <w:bookmarkEnd w:id="109"/>
      <w:bookmarkEnd w:id="110"/>
      <w:bookmarkEnd w:id="111"/>
      <w:bookmarkEnd w:id="112"/>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eastAsia" w:ascii="宋体" w:hAnsi="宋体" w:eastAsia="宋体" w:cs="宋体"/>
          <w:b w:val="0"/>
          <w:kern w:val="2"/>
          <w:sz w:val="24"/>
          <w:szCs w:val="24"/>
          <w:lang w:val="en-US" w:eastAsia="zh-CN" w:bidi="ar-SA"/>
        </w:rPr>
      </w:pPr>
      <w:bookmarkStart w:id="113" w:name="_Toc13043"/>
      <w:r>
        <w:rPr>
          <w:rFonts w:hint="eastAsia" w:ascii="宋体" w:hAnsi="宋体" w:eastAsia="宋体" w:cs="宋体"/>
          <w:b w:val="0"/>
          <w:kern w:val="2"/>
          <w:sz w:val="24"/>
          <w:szCs w:val="24"/>
          <w:lang w:val="en-US" w:eastAsia="zh-CN" w:bidi="ar-SA"/>
        </w:rPr>
        <w:t>4.3环境配置</w:t>
      </w:r>
      <w:bookmarkEnd w:id="113"/>
    </w:p>
    <w:p>
      <w:pPr>
        <w:keepNext w:val="0"/>
        <w:keepLines w:val="0"/>
        <w:pageBreakBefore w:val="0"/>
        <w:widowControl w:val="0"/>
        <w:numPr>
          <w:ilvl w:val="0"/>
          <w:numId w:val="6"/>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eastAsia" w:ascii="宋体" w:hAnsi="宋体" w:eastAsia="宋体" w:cs="宋体"/>
          <w:b w:val="0"/>
          <w:kern w:val="2"/>
          <w:sz w:val="24"/>
          <w:szCs w:val="24"/>
          <w:lang w:val="en-US" w:eastAsia="zh-CN" w:bidi="ar-SA"/>
        </w:rPr>
      </w:pPr>
      <w:bookmarkStart w:id="114" w:name="_Toc32461"/>
      <w:bookmarkStart w:id="115" w:name="_Toc648"/>
      <w:bookmarkStart w:id="116" w:name="_Toc28901"/>
      <w:bookmarkStart w:id="117" w:name="_Toc5598"/>
      <w:bookmarkStart w:id="118" w:name="_Toc19964"/>
      <w:bookmarkStart w:id="119" w:name="_Toc3144"/>
      <w:r>
        <w:rPr>
          <w:rFonts w:hint="eastAsia" w:ascii="宋体" w:hAnsi="宋体" w:eastAsia="宋体" w:cs="宋体"/>
          <w:b w:val="0"/>
          <w:kern w:val="2"/>
          <w:sz w:val="24"/>
          <w:szCs w:val="24"/>
          <w:lang w:val="en-US" w:eastAsia="zh-CN" w:bidi="ar-SA"/>
        </w:rPr>
        <w:t>Java：Java8</w:t>
      </w:r>
      <w:bookmarkEnd w:id="114"/>
      <w:bookmarkEnd w:id="115"/>
      <w:bookmarkEnd w:id="116"/>
      <w:bookmarkEnd w:id="117"/>
      <w:bookmarkEnd w:id="118"/>
      <w:bookmarkEnd w:id="119"/>
    </w:p>
    <w:p>
      <w:pPr>
        <w:keepNext w:val="0"/>
        <w:keepLines w:val="0"/>
        <w:pageBreakBefore w:val="0"/>
        <w:widowControl w:val="0"/>
        <w:numPr>
          <w:ilvl w:val="0"/>
          <w:numId w:val="6"/>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default" w:ascii="宋体" w:hAnsi="宋体" w:eastAsia="宋体" w:cs="宋体"/>
          <w:b w:val="0"/>
          <w:kern w:val="2"/>
          <w:sz w:val="24"/>
          <w:szCs w:val="24"/>
          <w:lang w:val="en-US" w:eastAsia="zh-CN" w:bidi="ar-SA"/>
        </w:rPr>
      </w:pPr>
      <w:bookmarkStart w:id="120" w:name="_Toc14607"/>
      <w:bookmarkStart w:id="121" w:name="_Toc1112"/>
      <w:bookmarkStart w:id="122" w:name="_Toc24186"/>
      <w:bookmarkStart w:id="123" w:name="_Toc11753"/>
      <w:bookmarkStart w:id="124" w:name="_Toc8594"/>
      <w:bookmarkStart w:id="125" w:name="_Toc5087"/>
      <w:r>
        <w:rPr>
          <w:rFonts w:hint="eastAsia" w:ascii="宋体" w:hAnsi="宋体" w:eastAsia="宋体" w:cs="宋体"/>
          <w:b w:val="0"/>
          <w:kern w:val="2"/>
          <w:sz w:val="24"/>
          <w:szCs w:val="24"/>
          <w:lang w:val="en-US" w:eastAsia="zh-CN" w:bidi="ar-SA"/>
        </w:rPr>
        <w:t>MyBatis：</w:t>
      </w:r>
      <w:bookmarkEnd w:id="120"/>
      <w:bookmarkEnd w:id="121"/>
      <w:bookmarkEnd w:id="122"/>
      <w:bookmarkEnd w:id="123"/>
      <w:bookmarkEnd w:id="124"/>
      <w:bookmarkEnd w:id="125"/>
      <w:r>
        <w:rPr>
          <w:rFonts w:hint="eastAsia" w:ascii="宋体" w:hAnsi="宋体" w:eastAsia="宋体" w:cs="宋体"/>
          <w:b w:val="0"/>
          <w:kern w:val="2"/>
          <w:sz w:val="24"/>
          <w:szCs w:val="24"/>
          <w:lang w:val="en-US" w:eastAsia="zh-CN" w:bidi="ar-SA"/>
        </w:rPr>
        <w:t>2.2.1</w:t>
      </w:r>
    </w:p>
    <w:p>
      <w:pPr>
        <w:keepNext w:val="0"/>
        <w:keepLines w:val="0"/>
        <w:pageBreakBefore w:val="0"/>
        <w:widowControl w:val="0"/>
        <w:numPr>
          <w:ilvl w:val="0"/>
          <w:numId w:val="6"/>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default" w:ascii="宋体" w:hAnsi="宋体" w:eastAsia="宋体" w:cs="宋体"/>
          <w:b w:val="0"/>
          <w:kern w:val="2"/>
          <w:sz w:val="24"/>
          <w:szCs w:val="24"/>
          <w:lang w:val="en-US" w:eastAsia="zh-CN" w:bidi="ar-SA"/>
        </w:rPr>
      </w:pPr>
      <w:bookmarkStart w:id="126" w:name="_Toc12119"/>
      <w:bookmarkStart w:id="127" w:name="_Toc21073"/>
      <w:bookmarkStart w:id="128" w:name="_Toc23815"/>
      <w:bookmarkStart w:id="129" w:name="_Toc698"/>
      <w:bookmarkStart w:id="130" w:name="_Toc17858"/>
      <w:bookmarkStart w:id="131" w:name="_Toc12141"/>
      <w:r>
        <w:rPr>
          <w:rFonts w:hint="eastAsia" w:ascii="宋体" w:hAnsi="宋体" w:eastAsia="宋体" w:cs="宋体"/>
          <w:b w:val="0"/>
          <w:kern w:val="2"/>
          <w:sz w:val="24"/>
          <w:szCs w:val="24"/>
          <w:lang w:val="en-US" w:eastAsia="zh-CN" w:bidi="ar-SA"/>
        </w:rPr>
        <w:t>Druid：</w:t>
      </w:r>
      <w:bookmarkEnd w:id="126"/>
      <w:bookmarkEnd w:id="127"/>
      <w:bookmarkEnd w:id="128"/>
      <w:bookmarkEnd w:id="129"/>
      <w:bookmarkEnd w:id="130"/>
      <w:bookmarkEnd w:id="131"/>
      <w:r>
        <w:rPr>
          <w:rFonts w:hint="eastAsia" w:ascii="宋体" w:hAnsi="宋体" w:eastAsia="宋体" w:cs="宋体"/>
          <w:b w:val="0"/>
          <w:kern w:val="2"/>
          <w:sz w:val="24"/>
          <w:szCs w:val="24"/>
          <w:lang w:val="en-US" w:eastAsia="zh-CN" w:bidi="ar-SA"/>
        </w:rPr>
        <w:t>1.1.18</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0"/>
        <w:rPr>
          <w:rFonts w:hint="default"/>
          <w:sz w:val="24"/>
          <w:lang w:val="en-US" w:eastAsia="zh-CN"/>
        </w:rPr>
      </w:pPr>
      <w:bookmarkStart w:id="132" w:name="_Toc13418"/>
      <w:r>
        <w:rPr>
          <w:rFonts w:hint="eastAsia"/>
          <w:sz w:val="24"/>
          <w:lang w:val="en-US" w:eastAsia="zh-CN"/>
        </w:rPr>
        <w:t>系统详细设计</w:t>
      </w:r>
      <w:bookmarkEnd w:id="70"/>
      <w:bookmarkEnd w:id="132"/>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eastAsia" w:ascii="宋体" w:hAnsi="宋体" w:eastAsia="宋体" w:cs="宋体"/>
          <w:b w:val="0"/>
          <w:kern w:val="2"/>
          <w:sz w:val="24"/>
          <w:szCs w:val="24"/>
          <w:lang w:val="en-US" w:eastAsia="zh-CN" w:bidi="ar-SA"/>
        </w:rPr>
      </w:pPr>
      <w:bookmarkStart w:id="133" w:name="_Toc31307"/>
      <w:r>
        <w:rPr>
          <w:rFonts w:hint="eastAsia" w:ascii="宋体" w:hAnsi="宋体" w:eastAsia="宋体" w:cs="宋体"/>
          <w:b w:val="0"/>
          <w:kern w:val="2"/>
          <w:sz w:val="24"/>
          <w:szCs w:val="24"/>
          <w:lang w:val="en-US" w:eastAsia="zh-CN" w:bidi="ar-SA"/>
        </w:rPr>
        <w:t>5.1数据库设计</w:t>
      </w:r>
      <w:bookmarkEnd w:id="133"/>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default" w:ascii="宋体" w:hAnsi="宋体" w:eastAsia="宋体" w:cs="宋体"/>
          <w:b w:val="0"/>
          <w:kern w:val="2"/>
          <w:sz w:val="24"/>
          <w:szCs w:val="24"/>
          <w:lang w:val="en-US" w:eastAsia="zh-CN" w:bidi="ar-SA"/>
        </w:rPr>
      </w:pPr>
      <w:bookmarkStart w:id="134" w:name="_Toc20498"/>
      <w:bookmarkStart w:id="135" w:name="_Toc12478"/>
      <w:bookmarkStart w:id="136" w:name="_Toc15968"/>
      <w:bookmarkStart w:id="137" w:name="_Toc19526"/>
      <w:bookmarkStart w:id="138" w:name="_Toc28704"/>
      <w:bookmarkStart w:id="139" w:name="_Toc17083"/>
      <w:bookmarkStart w:id="140" w:name="_Toc15655"/>
      <w:r>
        <w:rPr>
          <w:rFonts w:hint="eastAsia" w:ascii="宋体" w:hAnsi="宋体" w:eastAsia="宋体" w:cs="宋体"/>
          <w:b w:val="0"/>
          <w:kern w:val="2"/>
          <w:sz w:val="24"/>
          <w:szCs w:val="24"/>
          <w:lang w:val="en-US" w:eastAsia="zh-CN" w:bidi="ar-SA"/>
        </w:rPr>
        <w:t>数据库选用MySQL，可以更好的和Java进行交互，同时实现对数据库中表的高效操作。</w:t>
      </w:r>
      <w:bookmarkEnd w:id="134"/>
      <w:bookmarkEnd w:id="135"/>
      <w:bookmarkEnd w:id="136"/>
      <w:bookmarkEnd w:id="137"/>
      <w:bookmarkEnd w:id="138"/>
      <w:bookmarkEnd w:id="139"/>
      <w:bookmarkEnd w:id="140"/>
    </w:p>
    <w:p>
      <w:pPr>
        <w:keepNext w:val="0"/>
        <w:keepLines w:val="0"/>
        <w:pageBreakBefore w:val="0"/>
        <w:widowControl w:val="0"/>
        <w:numPr>
          <w:ilvl w:val="0"/>
          <w:numId w:val="7"/>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eastAsia" w:ascii="宋体" w:hAnsi="宋体" w:eastAsia="宋体" w:cs="宋体"/>
          <w:b w:val="0"/>
          <w:kern w:val="2"/>
          <w:sz w:val="24"/>
          <w:szCs w:val="24"/>
          <w:lang w:val="en-US" w:eastAsia="zh-CN" w:bidi="ar-SA"/>
        </w:rPr>
      </w:pPr>
      <w:bookmarkStart w:id="141" w:name="_Toc24739"/>
      <w:bookmarkStart w:id="142" w:name="_Toc26838"/>
      <w:bookmarkStart w:id="143" w:name="_Toc3420"/>
      <w:bookmarkStart w:id="144" w:name="_Toc12296"/>
      <w:bookmarkStart w:id="145" w:name="_Toc6064"/>
      <w:bookmarkStart w:id="146" w:name="_Toc7715"/>
      <w:bookmarkStart w:id="147" w:name="_Toc14175"/>
      <w:r>
        <w:rPr>
          <w:rFonts w:hint="eastAsia" w:ascii="宋体" w:hAnsi="宋体" w:eastAsia="宋体" w:cs="宋体"/>
          <w:b w:val="0"/>
          <w:kern w:val="2"/>
          <w:sz w:val="24"/>
          <w:szCs w:val="24"/>
          <w:lang w:val="en-US" w:eastAsia="zh-CN" w:bidi="ar-SA"/>
        </w:rPr>
        <w:t>User表设计</w:t>
      </w:r>
      <w:bookmarkEnd w:id="141"/>
      <w:bookmarkEnd w:id="142"/>
      <w:bookmarkEnd w:id="143"/>
      <w:bookmarkEnd w:id="144"/>
      <w:bookmarkEnd w:id="145"/>
      <w:bookmarkEnd w:id="146"/>
      <w:bookmarkEnd w:id="147"/>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default" w:ascii="宋体" w:hAnsi="宋体" w:eastAsia="宋体" w:cs="宋体"/>
          <w:b w:val="0"/>
          <w:kern w:val="2"/>
          <w:sz w:val="24"/>
          <w:szCs w:val="24"/>
          <w:lang w:val="en-US" w:eastAsia="zh-CN" w:bidi="ar-SA"/>
        </w:rPr>
      </w:pPr>
      <w:bookmarkStart w:id="148" w:name="_Toc26336"/>
      <w:bookmarkStart w:id="149" w:name="_Toc18299"/>
      <w:bookmarkStart w:id="150" w:name="_Toc3027"/>
      <w:bookmarkStart w:id="151" w:name="_Toc4340"/>
      <w:bookmarkStart w:id="152" w:name="_Toc28340"/>
      <w:bookmarkStart w:id="153" w:name="_Toc11334"/>
      <w:bookmarkStart w:id="154" w:name="_Toc17312"/>
      <w:r>
        <w:rPr>
          <w:rFonts w:hint="eastAsia" w:ascii="宋体" w:hAnsi="宋体" w:eastAsia="宋体" w:cs="宋体"/>
          <w:b w:val="0"/>
          <w:kern w:val="2"/>
          <w:sz w:val="24"/>
          <w:szCs w:val="24"/>
          <w:lang w:val="en-US" w:eastAsia="zh-CN" w:bidi="ar-SA"/>
        </w:rPr>
        <w:t>User表中设置九个字段，令user_id字段为主键，并设置自增，用于标识用户，同时方便管理员对用户进行操作，提高针对性、顺序性和可读性。</w:t>
      </w:r>
      <w:bookmarkEnd w:id="148"/>
      <w:r>
        <w:rPr>
          <w:rFonts w:hint="eastAsia" w:ascii="宋体" w:hAnsi="宋体" w:eastAsia="宋体" w:cs="宋体"/>
          <w:b w:val="0"/>
          <w:kern w:val="2"/>
          <w:sz w:val="24"/>
          <w:szCs w:val="24"/>
          <w:lang w:val="en-US" w:eastAsia="zh-CN" w:bidi="ar-SA"/>
        </w:rPr>
        <w:t>同时设置</w:t>
      </w:r>
      <w:r>
        <w:rPr>
          <w:rFonts w:hint="default" w:ascii="宋体" w:hAnsi="宋体" w:eastAsia="宋体" w:cs="宋体"/>
          <w:b w:val="0"/>
          <w:kern w:val="2"/>
          <w:sz w:val="24"/>
          <w:szCs w:val="24"/>
          <w:lang w:val="en-US" w:eastAsia="zh-CN" w:bidi="ar-SA"/>
        </w:rPr>
        <w:t>user_Administrator</w:t>
      </w:r>
      <w:r>
        <w:rPr>
          <w:rFonts w:hint="eastAsia" w:ascii="宋体" w:hAnsi="宋体" w:eastAsia="宋体" w:cs="宋体"/>
          <w:b w:val="0"/>
          <w:kern w:val="2"/>
          <w:sz w:val="24"/>
          <w:szCs w:val="24"/>
          <w:lang w:val="en-US" w:eastAsia="zh-CN" w:bidi="ar-SA"/>
        </w:rPr>
        <w:t>字段，用于区分管理员和普通用户，从而实现不同身份不同操作。设置</w:t>
      </w:r>
      <w:r>
        <w:rPr>
          <w:rFonts w:hint="default" w:ascii="宋体" w:hAnsi="宋体" w:eastAsia="宋体" w:cs="宋体"/>
          <w:b w:val="0"/>
          <w:kern w:val="2"/>
          <w:sz w:val="24"/>
          <w:szCs w:val="24"/>
          <w:lang w:val="en-US" w:eastAsia="zh-CN" w:bidi="ar-SA"/>
        </w:rPr>
        <w:t>user_phone</w:t>
      </w:r>
      <w:r>
        <w:rPr>
          <w:rFonts w:hint="eastAsia" w:ascii="宋体" w:hAnsi="宋体" w:eastAsia="宋体" w:cs="宋体"/>
          <w:b w:val="0"/>
          <w:kern w:val="2"/>
          <w:sz w:val="24"/>
          <w:szCs w:val="24"/>
          <w:lang w:val="en-US" w:eastAsia="zh-CN" w:bidi="ar-SA"/>
        </w:rPr>
        <w:t>字段来验证用户的请求等相关操作。</w:t>
      </w:r>
      <w:bookmarkEnd w:id="149"/>
      <w:bookmarkEnd w:id="150"/>
      <w:bookmarkEnd w:id="151"/>
      <w:bookmarkEnd w:id="152"/>
      <w:bookmarkEnd w:id="153"/>
      <w:bookmarkEnd w:id="154"/>
    </w:p>
    <w:p>
      <w:pPr>
        <w:keepNext w:val="0"/>
        <w:keepLines w:val="0"/>
        <w:pageBreakBefore w:val="0"/>
        <w:widowControl w:val="0"/>
        <w:numPr>
          <w:ilvl w:val="0"/>
          <w:numId w:val="7"/>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default" w:ascii="宋体" w:hAnsi="宋体" w:eastAsia="宋体" w:cs="宋体"/>
          <w:b w:val="0"/>
          <w:kern w:val="2"/>
          <w:sz w:val="24"/>
          <w:szCs w:val="24"/>
          <w:lang w:val="en-US" w:eastAsia="zh-CN" w:bidi="ar-SA"/>
        </w:rPr>
      </w:pPr>
      <w:bookmarkStart w:id="155" w:name="_Toc8976"/>
      <w:bookmarkStart w:id="156" w:name="_Toc23061"/>
      <w:bookmarkStart w:id="157" w:name="_Toc15981"/>
      <w:bookmarkStart w:id="158" w:name="_Toc7046"/>
      <w:bookmarkStart w:id="159" w:name="_Toc7604"/>
      <w:bookmarkStart w:id="160" w:name="_Toc21210"/>
      <w:bookmarkStart w:id="161" w:name="_Toc5638"/>
      <w:r>
        <w:rPr>
          <w:rFonts w:hint="eastAsia" w:ascii="宋体" w:hAnsi="宋体" w:eastAsia="宋体" w:cs="宋体"/>
          <w:b w:val="0"/>
          <w:kern w:val="2"/>
          <w:sz w:val="24"/>
          <w:szCs w:val="24"/>
          <w:lang w:val="en-US" w:eastAsia="zh-CN" w:bidi="ar-SA"/>
        </w:rPr>
        <w:t>Music表设计</w:t>
      </w:r>
      <w:bookmarkEnd w:id="155"/>
      <w:bookmarkEnd w:id="156"/>
      <w:bookmarkEnd w:id="157"/>
      <w:bookmarkEnd w:id="158"/>
      <w:bookmarkEnd w:id="159"/>
      <w:bookmarkEnd w:id="160"/>
      <w:bookmarkEnd w:id="161"/>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default" w:ascii="宋体" w:hAnsi="宋体" w:eastAsia="宋体" w:cs="宋体"/>
          <w:b w:val="0"/>
          <w:kern w:val="2"/>
          <w:sz w:val="24"/>
          <w:szCs w:val="24"/>
          <w:lang w:val="en-US" w:eastAsia="zh-CN" w:bidi="ar-SA"/>
        </w:rPr>
      </w:pPr>
      <w:bookmarkStart w:id="162" w:name="_Toc11556"/>
      <w:bookmarkStart w:id="163" w:name="_Toc23832"/>
      <w:bookmarkStart w:id="164" w:name="_Toc1130"/>
      <w:bookmarkStart w:id="165" w:name="_Toc23209"/>
      <w:bookmarkStart w:id="166" w:name="_Toc457"/>
      <w:bookmarkStart w:id="167" w:name="_Toc17549"/>
      <w:bookmarkStart w:id="168" w:name="_Toc7927"/>
      <w:r>
        <w:rPr>
          <w:rFonts w:hint="eastAsia" w:ascii="宋体" w:hAnsi="宋体" w:eastAsia="宋体" w:cs="宋体"/>
          <w:b w:val="0"/>
          <w:kern w:val="2"/>
          <w:sz w:val="24"/>
          <w:szCs w:val="24"/>
          <w:lang w:val="en-US" w:eastAsia="zh-CN" w:bidi="ar-SA"/>
        </w:rPr>
        <w:t>Music表中设置六个字段，令music_id字段为主键，并设置自增，用于标识音乐，同时方便用户、管理员对音乐的操作。</w:t>
      </w:r>
      <w:bookmarkEnd w:id="162"/>
      <w:r>
        <w:rPr>
          <w:rFonts w:hint="eastAsia" w:ascii="宋体" w:hAnsi="宋体" w:eastAsia="宋体" w:cs="宋体"/>
          <w:b w:val="0"/>
          <w:kern w:val="2"/>
          <w:sz w:val="24"/>
          <w:szCs w:val="24"/>
          <w:lang w:val="en-US" w:eastAsia="zh-CN" w:bidi="ar-SA"/>
        </w:rPr>
        <w:t>设置music_storagepath字段来存放歌曲的路径。设置music_img来存放歌曲封面的路径。因为歌曲或歌手存在名称较长或人员较多的情况，所以music_name和music_singer两字段长度均为500，最大可能的包含上述情况。提现较强的存储性和容纳性。</w:t>
      </w:r>
      <w:bookmarkEnd w:id="163"/>
      <w:bookmarkEnd w:id="164"/>
      <w:bookmarkEnd w:id="165"/>
      <w:bookmarkEnd w:id="166"/>
      <w:bookmarkEnd w:id="167"/>
      <w:bookmarkEnd w:id="168"/>
    </w:p>
    <w:p>
      <w:pPr>
        <w:keepNext w:val="0"/>
        <w:keepLines w:val="0"/>
        <w:pageBreakBefore w:val="0"/>
        <w:widowControl w:val="0"/>
        <w:numPr>
          <w:ilvl w:val="0"/>
          <w:numId w:val="7"/>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default" w:ascii="宋体" w:hAnsi="宋体" w:eastAsia="宋体" w:cs="宋体"/>
          <w:b w:val="0"/>
          <w:kern w:val="2"/>
          <w:sz w:val="24"/>
          <w:szCs w:val="24"/>
          <w:lang w:val="en-US" w:eastAsia="zh-CN" w:bidi="ar-SA"/>
        </w:rPr>
      </w:pPr>
      <w:bookmarkStart w:id="169" w:name="_Toc24352"/>
      <w:bookmarkStart w:id="170" w:name="_Toc20854"/>
      <w:bookmarkStart w:id="171" w:name="_Toc25632"/>
      <w:bookmarkStart w:id="172" w:name="_Toc13060"/>
      <w:bookmarkStart w:id="173" w:name="_Toc3970"/>
      <w:bookmarkStart w:id="174" w:name="_Toc19003"/>
      <w:bookmarkStart w:id="175" w:name="_Toc27696"/>
      <w:r>
        <w:rPr>
          <w:rFonts w:hint="eastAsia" w:ascii="宋体" w:hAnsi="宋体" w:eastAsia="宋体" w:cs="宋体"/>
          <w:b w:val="0"/>
          <w:kern w:val="2"/>
          <w:sz w:val="24"/>
          <w:szCs w:val="24"/>
          <w:lang w:val="en-US" w:eastAsia="zh-CN" w:bidi="ar-SA"/>
        </w:rPr>
        <w:t>Favoritesongs表设计</w:t>
      </w:r>
      <w:bookmarkEnd w:id="169"/>
      <w:bookmarkEnd w:id="170"/>
      <w:bookmarkEnd w:id="171"/>
      <w:bookmarkEnd w:id="172"/>
      <w:bookmarkEnd w:id="173"/>
      <w:bookmarkEnd w:id="174"/>
      <w:bookmarkEnd w:id="175"/>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eastAsia" w:ascii="宋体" w:hAnsi="宋体" w:eastAsia="宋体" w:cs="宋体"/>
          <w:b w:val="0"/>
          <w:kern w:val="2"/>
          <w:sz w:val="24"/>
          <w:szCs w:val="24"/>
          <w:lang w:val="en-US" w:eastAsia="zh-CN" w:bidi="ar-SA"/>
        </w:rPr>
      </w:pPr>
      <w:bookmarkStart w:id="176" w:name="_Toc24769"/>
      <w:bookmarkStart w:id="177" w:name="_Toc21935"/>
      <w:bookmarkStart w:id="178" w:name="_Toc15066"/>
      <w:bookmarkStart w:id="179" w:name="_Toc26479"/>
      <w:bookmarkStart w:id="180" w:name="_Toc28023"/>
      <w:bookmarkStart w:id="181" w:name="_Toc9140"/>
      <w:r>
        <w:rPr>
          <w:rFonts w:hint="eastAsia" w:ascii="宋体" w:hAnsi="宋体" w:eastAsia="宋体" w:cs="宋体"/>
          <w:b w:val="0"/>
          <w:kern w:val="2"/>
          <w:sz w:val="24"/>
          <w:szCs w:val="24"/>
          <w:lang w:val="en-US" w:eastAsia="zh-CN" w:bidi="ar-SA"/>
        </w:rPr>
        <w:t>Favoritesongs表设置四个字段，令id为主键，并设置为自增，便于标识。同时设置music_id和user_phone为外键，将user表和music表联系起来，实现用户收藏歌曲的记录功能。</w:t>
      </w:r>
      <w:bookmarkEnd w:id="176"/>
      <w:bookmarkEnd w:id="177"/>
      <w:bookmarkEnd w:id="178"/>
      <w:bookmarkEnd w:id="179"/>
      <w:bookmarkEnd w:id="180"/>
      <w:bookmarkEnd w:id="181"/>
    </w:p>
    <w:p>
      <w:pPr>
        <w:keepNext w:val="0"/>
        <w:keepLines w:val="0"/>
        <w:pageBreakBefore w:val="0"/>
        <w:widowControl w:val="0"/>
        <w:numPr>
          <w:ilvl w:val="0"/>
          <w:numId w:val="7"/>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eastAsia" w:ascii="宋体" w:hAnsi="宋体" w:eastAsia="宋体" w:cs="宋体"/>
          <w:b w:val="0"/>
          <w:kern w:val="2"/>
          <w:sz w:val="24"/>
          <w:szCs w:val="24"/>
          <w:lang w:val="en-US" w:eastAsia="zh-CN" w:bidi="ar-SA"/>
        </w:rPr>
      </w:pPr>
      <w:bookmarkStart w:id="182" w:name="_Toc31277"/>
      <w:bookmarkStart w:id="183" w:name="_Toc31290"/>
      <w:bookmarkStart w:id="184" w:name="_Toc12428"/>
      <w:r>
        <w:rPr>
          <w:rFonts w:hint="eastAsia" w:ascii="宋体" w:hAnsi="宋体" w:eastAsia="宋体" w:cs="宋体"/>
          <w:b w:val="0"/>
          <w:kern w:val="2"/>
          <w:sz w:val="24"/>
          <w:szCs w:val="24"/>
          <w:lang w:val="en-US" w:eastAsia="zh-CN" w:bidi="ar-SA"/>
        </w:rPr>
        <w:t>Sharesongs表设计</w:t>
      </w:r>
      <w:bookmarkEnd w:id="182"/>
      <w:bookmarkEnd w:id="183"/>
      <w:bookmarkEnd w:id="184"/>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default" w:ascii="宋体" w:hAnsi="宋体" w:eastAsia="宋体" w:cs="宋体"/>
          <w:b w:val="0"/>
          <w:kern w:val="2"/>
          <w:sz w:val="24"/>
          <w:szCs w:val="24"/>
          <w:lang w:val="en-US" w:eastAsia="zh-CN" w:bidi="ar-SA"/>
        </w:rPr>
      </w:pPr>
      <w:bookmarkStart w:id="185" w:name="_Toc22295"/>
      <w:bookmarkStart w:id="186" w:name="_Toc27772"/>
      <w:bookmarkStart w:id="187" w:name="_Toc14696"/>
      <w:r>
        <w:rPr>
          <w:rFonts w:hint="eastAsia" w:ascii="宋体" w:hAnsi="宋体" w:eastAsia="宋体" w:cs="宋体"/>
          <w:b w:val="0"/>
          <w:kern w:val="2"/>
          <w:sz w:val="24"/>
          <w:szCs w:val="24"/>
          <w:lang w:val="en-US" w:eastAsia="zh-CN" w:bidi="ar-SA"/>
        </w:rPr>
        <w:t>Sharesongs表设置五个字段，令id为主键，并设置为自增，便于标识。同时设置music_id和user_phone为外键，将user表和music表联系起来，实现用户分享歌曲的记录功能。其他字段便于显示相关信息时调取。</w:t>
      </w:r>
      <w:bookmarkEnd w:id="185"/>
      <w:bookmarkEnd w:id="186"/>
      <w:bookmarkEnd w:id="187"/>
    </w:p>
    <w:p>
      <w:pPr>
        <w:keepNext w:val="0"/>
        <w:keepLines w:val="0"/>
        <w:pageBreakBefore w:val="0"/>
        <w:widowControl w:val="0"/>
        <w:numPr>
          <w:ilvl w:val="0"/>
          <w:numId w:val="7"/>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b w:val="0"/>
          <w:kern w:val="2"/>
          <w:sz w:val="24"/>
          <w:szCs w:val="24"/>
          <w:lang w:val="en-US" w:eastAsia="zh-CN" w:bidi="ar-SA"/>
        </w:rPr>
      </w:pPr>
      <w:bookmarkStart w:id="188" w:name="_Toc865"/>
      <w:bookmarkStart w:id="189" w:name="_Toc29726"/>
      <w:bookmarkStart w:id="190" w:name="_Toc26543"/>
      <w:r>
        <w:rPr>
          <w:rFonts w:hint="eastAsia" w:ascii="宋体" w:hAnsi="宋体" w:eastAsia="宋体" w:cs="宋体"/>
          <w:b w:val="0"/>
          <w:kern w:val="2"/>
          <w:sz w:val="24"/>
          <w:szCs w:val="24"/>
          <w:lang w:val="en-US" w:eastAsia="zh-CN" w:bidi="ar-SA"/>
        </w:rPr>
        <w:t>Comments表设计</w:t>
      </w:r>
      <w:bookmarkEnd w:id="188"/>
      <w:bookmarkEnd w:id="189"/>
      <w:bookmarkEnd w:id="190"/>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default" w:ascii="宋体" w:hAnsi="宋体" w:eastAsia="宋体" w:cs="宋体"/>
          <w:b w:val="0"/>
          <w:kern w:val="2"/>
          <w:sz w:val="24"/>
          <w:szCs w:val="24"/>
          <w:lang w:val="en-US" w:eastAsia="zh-CN" w:bidi="ar-SA"/>
        </w:rPr>
      </w:pPr>
      <w:bookmarkStart w:id="191" w:name="_Toc28006"/>
      <w:bookmarkStart w:id="192" w:name="_Toc14772"/>
      <w:bookmarkStart w:id="193" w:name="_Toc7980"/>
      <w:r>
        <w:rPr>
          <w:rFonts w:hint="eastAsia" w:ascii="宋体" w:hAnsi="宋体" w:eastAsia="宋体" w:cs="宋体"/>
          <w:b w:val="0"/>
          <w:kern w:val="2"/>
          <w:sz w:val="24"/>
          <w:szCs w:val="24"/>
          <w:lang w:val="en-US" w:eastAsia="zh-CN" w:bidi="ar-SA"/>
        </w:rPr>
        <w:t>Comments表设置个字段，令id为主键，并设置为自增，便于标识。同时设置music_id和user_phone为外键，将user表和music表联系起来，实现用户评论的记录功能。其他字段便于显示相关信息时调取。</w:t>
      </w:r>
      <w:bookmarkEnd w:id="191"/>
      <w:bookmarkEnd w:id="192"/>
      <w:bookmarkEnd w:id="193"/>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default" w:ascii="宋体" w:hAnsi="宋体" w:eastAsia="宋体" w:cs="宋体"/>
          <w:b w:val="0"/>
          <w:kern w:val="2"/>
          <w:sz w:val="24"/>
          <w:szCs w:val="24"/>
          <w:lang w:val="en-US" w:eastAsia="zh-CN" w:bidi="ar-SA"/>
        </w:rPr>
      </w:pPr>
      <w:bookmarkStart w:id="194" w:name="_Toc31809"/>
      <w:bookmarkEnd w:id="194"/>
      <w:bookmarkStart w:id="195" w:name="_Toc27966"/>
      <w:r>
        <w:rPr>
          <w:rFonts w:hint="eastAsia" w:ascii="宋体" w:hAnsi="宋体" w:eastAsia="宋体" w:cs="宋体"/>
          <w:b w:val="0"/>
          <w:kern w:val="2"/>
          <w:sz w:val="24"/>
          <w:szCs w:val="24"/>
          <w:lang w:val="en-US" w:eastAsia="zh-CN" w:bidi="ar-SA"/>
        </w:rPr>
        <w:t>5.2 Bean实体类设计</w:t>
      </w:r>
      <w:bookmarkEnd w:id="195"/>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eastAsia" w:ascii="宋体" w:hAnsi="宋体" w:eastAsia="宋体" w:cs="宋体"/>
          <w:b w:val="0"/>
          <w:kern w:val="2"/>
          <w:sz w:val="24"/>
          <w:szCs w:val="24"/>
          <w:lang w:val="en-US" w:eastAsia="zh-CN" w:bidi="ar-SA"/>
        </w:rPr>
      </w:pPr>
      <w:bookmarkStart w:id="196" w:name="_Toc8469"/>
      <w:bookmarkStart w:id="197" w:name="_Toc15896"/>
      <w:bookmarkStart w:id="198" w:name="_Toc13671"/>
      <w:bookmarkStart w:id="199" w:name="_Toc29585"/>
      <w:bookmarkStart w:id="200" w:name="_Toc5616"/>
      <w:bookmarkStart w:id="201" w:name="_Toc2014"/>
      <w:r>
        <w:rPr>
          <w:rFonts w:hint="eastAsia" w:ascii="宋体" w:hAnsi="宋体" w:eastAsia="宋体" w:cs="宋体"/>
          <w:b w:val="0"/>
          <w:kern w:val="2"/>
          <w:sz w:val="24"/>
          <w:szCs w:val="24"/>
          <w:lang w:val="en-US" w:eastAsia="zh-CN" w:bidi="ar-SA"/>
        </w:rPr>
        <w:t>实体类是一个公共类，包含UserBean、MusicBean、</w:t>
      </w:r>
      <w:r>
        <w:rPr>
          <w:rFonts w:hint="eastAsia" w:ascii="宋体" w:hAnsi="宋体" w:eastAsia="宋体" w:cs="宋体"/>
          <w:b w:val="0"/>
          <w:kern w:val="2"/>
          <w:sz w:val="24"/>
          <w:szCs w:val="24"/>
          <w:lang w:val="en-US" w:eastAsia="zh-CN" w:bidi="ar-SA"/>
        </w:rPr>
        <w:fldChar w:fldCharType="begin"/>
      </w:r>
      <w:r>
        <w:rPr>
          <w:rFonts w:hint="eastAsia" w:ascii="宋体" w:hAnsi="宋体" w:eastAsia="宋体" w:cs="宋体"/>
          <w:b w:val="0"/>
          <w:kern w:val="2"/>
          <w:sz w:val="24"/>
          <w:szCs w:val="24"/>
          <w:lang w:val="en-US" w:eastAsia="zh-CN" w:bidi="ar-SA"/>
        </w:rPr>
        <w:instrText xml:space="preserve"> HYPERLINK "https://github.com/20161104615/GraduationProject/blob/master/music-day01/src/main/java/com/ys/demo/bean/FavoriteSongs.java" \o "FavoriteSongs.java" </w:instrText>
      </w:r>
      <w:r>
        <w:rPr>
          <w:rFonts w:hint="eastAsia" w:ascii="宋体" w:hAnsi="宋体" w:eastAsia="宋体" w:cs="宋体"/>
          <w:b w:val="0"/>
          <w:kern w:val="2"/>
          <w:sz w:val="24"/>
          <w:szCs w:val="24"/>
          <w:lang w:val="en-US" w:eastAsia="zh-CN" w:bidi="ar-SA"/>
        </w:rPr>
        <w:fldChar w:fldCharType="separate"/>
      </w:r>
      <w:r>
        <w:rPr>
          <w:rFonts w:hint="eastAsia" w:ascii="宋体" w:hAnsi="宋体" w:eastAsia="宋体" w:cs="宋体"/>
          <w:b w:val="0"/>
          <w:kern w:val="2"/>
          <w:sz w:val="24"/>
          <w:szCs w:val="24"/>
          <w:lang w:val="en-US" w:eastAsia="zh-CN" w:bidi="ar-SA"/>
        </w:rPr>
        <w:t>FavoriteSongs、ShareSongs和Comments。</w:t>
      </w:r>
      <w:r>
        <w:rPr>
          <w:rFonts w:hint="eastAsia" w:ascii="宋体" w:hAnsi="宋体" w:eastAsia="宋体" w:cs="宋体"/>
          <w:b w:val="0"/>
          <w:kern w:val="2"/>
          <w:sz w:val="24"/>
          <w:szCs w:val="24"/>
          <w:lang w:val="en-US" w:eastAsia="zh-CN" w:bidi="ar-SA"/>
        </w:rPr>
        <w:fldChar w:fldCharType="end"/>
      </w:r>
      <w:r>
        <w:rPr>
          <w:rFonts w:hint="eastAsia" w:ascii="宋体" w:hAnsi="宋体" w:eastAsia="宋体" w:cs="宋体"/>
          <w:b w:val="0"/>
          <w:kern w:val="2"/>
          <w:sz w:val="24"/>
          <w:szCs w:val="24"/>
          <w:lang w:val="en-US" w:eastAsia="zh-CN" w:bidi="ar-SA"/>
        </w:rPr>
        <w:t>对应于数据库中user表、music表、Favoritesongs表、sharesongs表和comments表。</w:t>
      </w:r>
      <w:bookmarkEnd w:id="196"/>
      <w:bookmarkEnd w:id="197"/>
      <w:bookmarkEnd w:id="198"/>
      <w:bookmarkEnd w:id="199"/>
      <w:bookmarkEnd w:id="200"/>
      <w:bookmarkEnd w:id="201"/>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eastAsia" w:ascii="宋体" w:hAnsi="宋体" w:eastAsia="宋体" w:cs="宋体"/>
          <w:sz w:val="24"/>
          <w:szCs w:val="24"/>
          <w:lang w:val="en-US" w:eastAsia="zh-CN"/>
        </w:rPr>
      </w:pPr>
      <w:bookmarkStart w:id="202" w:name="_Toc6428"/>
      <w:r>
        <w:rPr>
          <w:rFonts w:hint="eastAsia" w:ascii="宋体" w:hAnsi="宋体" w:eastAsia="宋体" w:cs="宋体"/>
          <w:sz w:val="24"/>
          <w:szCs w:val="24"/>
          <w:lang w:val="en-US" w:eastAsia="zh-CN"/>
        </w:rPr>
        <w:t>5.3 Mapper接口</w:t>
      </w:r>
      <w:bookmarkEnd w:id="202"/>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eastAsia" w:ascii="宋体" w:hAnsi="宋体" w:eastAsia="宋体" w:cs="宋体"/>
          <w:sz w:val="24"/>
          <w:szCs w:val="24"/>
          <w:lang w:val="en-US" w:eastAsia="zh-CN"/>
        </w:rPr>
      </w:pPr>
      <w:bookmarkStart w:id="203" w:name="_Toc11023"/>
      <w:bookmarkStart w:id="204" w:name="_Toc29703"/>
      <w:bookmarkStart w:id="205" w:name="_Toc23900"/>
      <w:bookmarkStart w:id="206" w:name="_Toc5814"/>
      <w:bookmarkStart w:id="207" w:name="_Toc7179"/>
      <w:bookmarkStart w:id="208" w:name="_Toc15541"/>
      <w:r>
        <w:rPr>
          <w:rFonts w:hint="eastAsia" w:ascii="宋体" w:hAnsi="宋体" w:eastAsia="宋体" w:cs="宋体"/>
          <w:sz w:val="24"/>
          <w:szCs w:val="24"/>
          <w:lang w:val="en-US" w:eastAsia="zh-CN"/>
        </w:rPr>
        <w:t>Mapper包下包含两个接口，分别为UserMapper和MusicMapper。分别实现对用户和音乐的数据库操作。</w:t>
      </w:r>
      <w:bookmarkEnd w:id="203"/>
      <w:bookmarkEnd w:id="204"/>
      <w:bookmarkEnd w:id="205"/>
      <w:bookmarkEnd w:id="206"/>
      <w:bookmarkEnd w:id="207"/>
      <w:bookmarkEnd w:id="208"/>
    </w:p>
    <w:p>
      <w:pPr>
        <w:keepNext w:val="0"/>
        <w:keepLines w:val="0"/>
        <w:pageBreakBefore w:val="0"/>
        <w:widowControl w:val="0"/>
        <w:numPr>
          <w:ilvl w:val="0"/>
          <w:numId w:val="8"/>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eastAsia" w:ascii="宋体" w:hAnsi="宋体" w:eastAsia="宋体" w:cs="宋体"/>
          <w:sz w:val="24"/>
          <w:szCs w:val="24"/>
          <w:lang w:val="en-US" w:eastAsia="zh-CN"/>
        </w:rPr>
      </w:pPr>
      <w:bookmarkStart w:id="209" w:name="_Toc32357"/>
      <w:bookmarkStart w:id="210" w:name="_Toc23991"/>
      <w:bookmarkStart w:id="211" w:name="_Toc4934"/>
      <w:bookmarkStart w:id="212" w:name="_Toc5883"/>
      <w:bookmarkStart w:id="213" w:name="_Toc20245"/>
      <w:r>
        <w:rPr>
          <w:rFonts w:hint="eastAsia" w:ascii="宋体" w:hAnsi="宋体" w:eastAsia="宋体" w:cs="宋体"/>
          <w:sz w:val="24"/>
          <w:szCs w:val="24"/>
          <w:lang w:val="en-US" w:eastAsia="zh-CN"/>
        </w:rPr>
        <w:t>UserMapper接口</w:t>
      </w:r>
      <w:bookmarkEnd w:id="209"/>
      <w:bookmarkEnd w:id="210"/>
      <w:bookmarkEnd w:id="211"/>
      <w:bookmarkEnd w:id="212"/>
      <w:bookmarkEnd w:id="213"/>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eastAsia" w:ascii="宋体" w:hAnsi="宋体" w:eastAsia="宋体" w:cs="宋体"/>
          <w:sz w:val="24"/>
          <w:szCs w:val="24"/>
          <w:lang w:val="en-US" w:eastAsia="zh-CN"/>
        </w:rPr>
      </w:pPr>
      <w:bookmarkStart w:id="214" w:name="_Toc24507"/>
      <w:bookmarkStart w:id="215" w:name="_Toc3053"/>
      <w:bookmarkStart w:id="216" w:name="_Toc21170"/>
      <w:bookmarkStart w:id="217" w:name="_Toc31850"/>
      <w:bookmarkStart w:id="218" w:name="_Toc18526"/>
      <w:r>
        <w:rPr>
          <w:rFonts w:hint="eastAsia" w:ascii="宋体" w:hAnsi="宋体" w:eastAsia="宋体" w:cs="宋体"/>
          <w:sz w:val="24"/>
          <w:szCs w:val="24"/>
          <w:lang w:val="en-US" w:eastAsia="zh-CN"/>
        </w:rPr>
        <w:t>在UserMapper接口中，使用注解开发的方式，实现对数据库user表的操作。其中包含七种查询方法，分别为：</w:t>
      </w:r>
      <w:bookmarkEnd w:id="214"/>
      <w:bookmarkEnd w:id="215"/>
      <w:bookmarkEnd w:id="216"/>
      <w:bookmarkEnd w:id="217"/>
      <w:bookmarkEnd w:id="218"/>
    </w:p>
    <w:p>
      <w:pPr>
        <w:keepNext w:val="0"/>
        <w:keepLines w:val="0"/>
        <w:pageBreakBefore w:val="0"/>
        <w:widowControl w:val="0"/>
        <w:numPr>
          <w:ilvl w:val="0"/>
          <w:numId w:val="9"/>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219" w:name="_Toc19872"/>
      <w:bookmarkStart w:id="220" w:name="_Toc28448"/>
      <w:bookmarkStart w:id="221" w:name="_Toc27240"/>
      <w:bookmarkStart w:id="222" w:name="_Toc18449"/>
      <w:bookmarkStart w:id="223" w:name="_Toc13512"/>
      <w:r>
        <w:rPr>
          <w:rFonts w:ascii="宋体" w:hAnsi="宋体" w:eastAsia="宋体" w:cs="宋体"/>
          <w:sz w:val="24"/>
          <w:szCs w:val="24"/>
        </w:rPr>
        <w:t>getUserByuser_phone</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通过传入的user_phone查找user表中的用户信息。</w:t>
      </w:r>
      <w:bookmarkEnd w:id="219"/>
      <w:bookmarkEnd w:id="220"/>
      <w:bookmarkEnd w:id="221"/>
      <w:bookmarkEnd w:id="222"/>
      <w:bookmarkEnd w:id="223"/>
    </w:p>
    <w:p>
      <w:pPr>
        <w:keepNext w:val="0"/>
        <w:keepLines w:val="0"/>
        <w:pageBreakBefore w:val="0"/>
        <w:widowControl w:val="0"/>
        <w:numPr>
          <w:ilvl w:val="0"/>
          <w:numId w:val="9"/>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224" w:name="_Toc29558"/>
      <w:bookmarkStart w:id="225" w:name="_Toc21780"/>
      <w:bookmarkStart w:id="226" w:name="_Toc6996"/>
      <w:bookmarkStart w:id="227" w:name="_Toc31937"/>
      <w:bookmarkStart w:id="228" w:name="_Toc876"/>
      <w:r>
        <w:rPr>
          <w:rFonts w:hint="eastAsia" w:ascii="宋体" w:hAnsi="宋体" w:eastAsia="宋体" w:cs="宋体"/>
          <w:sz w:val="24"/>
          <w:szCs w:val="24"/>
          <w:lang w:val="en-US" w:eastAsia="zh-CN"/>
        </w:rPr>
        <w:t>f</w:t>
      </w:r>
      <w:r>
        <w:rPr>
          <w:rFonts w:ascii="宋体" w:hAnsi="宋体" w:eastAsia="宋体" w:cs="宋体"/>
          <w:sz w:val="24"/>
          <w:szCs w:val="24"/>
        </w:rPr>
        <w:t>induser</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通过传入的UserBean对象查找user表中相应用户的信息。</w:t>
      </w:r>
      <w:bookmarkEnd w:id="224"/>
      <w:bookmarkEnd w:id="225"/>
      <w:bookmarkEnd w:id="226"/>
      <w:bookmarkEnd w:id="227"/>
      <w:bookmarkEnd w:id="228"/>
    </w:p>
    <w:p>
      <w:pPr>
        <w:keepNext w:val="0"/>
        <w:keepLines w:val="0"/>
        <w:pageBreakBefore w:val="0"/>
        <w:widowControl w:val="0"/>
        <w:numPr>
          <w:ilvl w:val="0"/>
          <w:numId w:val="9"/>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229" w:name="_Toc27650"/>
      <w:bookmarkStart w:id="230" w:name="_Toc1670"/>
      <w:bookmarkStart w:id="231" w:name="_Toc5594"/>
      <w:bookmarkStart w:id="232" w:name="_Toc30404"/>
      <w:bookmarkStart w:id="233" w:name="_Toc7036"/>
      <w:r>
        <w:rPr>
          <w:rFonts w:hint="eastAsia" w:ascii="宋体" w:hAnsi="宋体" w:eastAsia="宋体" w:cs="宋体"/>
          <w:sz w:val="24"/>
          <w:szCs w:val="24"/>
          <w:lang w:val="en-US" w:eastAsia="zh-CN"/>
        </w:rPr>
        <w:t>f</w:t>
      </w:r>
      <w:r>
        <w:rPr>
          <w:rFonts w:ascii="宋体" w:hAnsi="宋体" w:eastAsia="宋体" w:cs="宋体"/>
          <w:sz w:val="24"/>
          <w:szCs w:val="24"/>
        </w:rPr>
        <w:t>induserbystring</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通过传入的user_name查找user表中对应的用户信息。</w:t>
      </w:r>
      <w:bookmarkEnd w:id="229"/>
      <w:bookmarkEnd w:id="230"/>
      <w:bookmarkEnd w:id="231"/>
      <w:bookmarkEnd w:id="232"/>
      <w:bookmarkEnd w:id="233"/>
    </w:p>
    <w:p>
      <w:pPr>
        <w:keepNext w:val="0"/>
        <w:keepLines w:val="0"/>
        <w:pageBreakBefore w:val="0"/>
        <w:widowControl w:val="0"/>
        <w:numPr>
          <w:ilvl w:val="0"/>
          <w:numId w:val="9"/>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234" w:name="_Toc20605"/>
      <w:bookmarkStart w:id="235" w:name="_Toc14721"/>
      <w:bookmarkStart w:id="236" w:name="_Toc3149"/>
      <w:bookmarkStart w:id="237" w:name="_Toc26558"/>
      <w:bookmarkStart w:id="238" w:name="_Toc14495"/>
      <w:r>
        <w:rPr>
          <w:rFonts w:ascii="宋体" w:hAnsi="宋体" w:eastAsia="宋体" w:cs="宋体"/>
          <w:sz w:val="24"/>
          <w:szCs w:val="24"/>
        </w:rPr>
        <w:t>findAllUser</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通过传入的</w:t>
      </w:r>
      <w:r>
        <w:rPr>
          <w:rFonts w:ascii="宋体" w:hAnsi="宋体" w:eastAsia="宋体" w:cs="宋体"/>
          <w:sz w:val="24"/>
          <w:szCs w:val="24"/>
        </w:rPr>
        <w:t>user_Administrator</w:t>
      </w:r>
      <w:r>
        <w:rPr>
          <w:rFonts w:hint="eastAsia" w:ascii="宋体" w:hAnsi="宋体" w:eastAsia="宋体" w:cs="宋体"/>
          <w:sz w:val="24"/>
          <w:szCs w:val="24"/>
          <w:lang w:val="en-US" w:eastAsia="zh-CN"/>
        </w:rPr>
        <w:t>查找user表中相应用户的信息。</w:t>
      </w:r>
      <w:bookmarkEnd w:id="234"/>
      <w:bookmarkEnd w:id="235"/>
      <w:bookmarkEnd w:id="236"/>
      <w:bookmarkEnd w:id="237"/>
      <w:bookmarkEnd w:id="238"/>
    </w:p>
    <w:p>
      <w:pPr>
        <w:keepNext w:val="0"/>
        <w:keepLines w:val="0"/>
        <w:pageBreakBefore w:val="0"/>
        <w:widowControl w:val="0"/>
        <w:numPr>
          <w:ilvl w:val="0"/>
          <w:numId w:val="9"/>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239" w:name="_Toc4648"/>
      <w:bookmarkStart w:id="240" w:name="_Toc5821"/>
      <w:bookmarkStart w:id="241" w:name="_Toc3373"/>
      <w:bookmarkStart w:id="242" w:name="_Toc14518"/>
      <w:bookmarkStart w:id="243" w:name="_Toc5170"/>
      <w:r>
        <w:rPr>
          <w:rFonts w:ascii="宋体" w:hAnsi="宋体" w:eastAsia="宋体" w:cs="宋体"/>
          <w:sz w:val="24"/>
          <w:szCs w:val="24"/>
        </w:rPr>
        <w:t>FINDUSER</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通过传入的user_id、user_phone、user_email，以及默认</w:t>
      </w:r>
      <w:r>
        <w:rPr>
          <w:rFonts w:ascii="宋体" w:hAnsi="宋体" w:eastAsia="宋体" w:cs="宋体"/>
          <w:sz w:val="24"/>
          <w:szCs w:val="24"/>
        </w:rPr>
        <w:t>user_Administrator</w:t>
      </w:r>
      <w:r>
        <w:rPr>
          <w:rFonts w:hint="eastAsia" w:ascii="宋体" w:hAnsi="宋体" w:eastAsia="宋体" w:cs="宋体"/>
          <w:sz w:val="24"/>
          <w:szCs w:val="24"/>
          <w:lang w:val="en-US" w:eastAsia="zh-CN"/>
        </w:rPr>
        <w:t>为FALSE的条件，查找user表中相应的用户信息。</w:t>
      </w:r>
      <w:bookmarkEnd w:id="239"/>
      <w:bookmarkEnd w:id="240"/>
      <w:bookmarkEnd w:id="241"/>
      <w:bookmarkEnd w:id="242"/>
      <w:bookmarkEnd w:id="243"/>
    </w:p>
    <w:p>
      <w:pPr>
        <w:keepNext w:val="0"/>
        <w:keepLines w:val="0"/>
        <w:pageBreakBefore w:val="0"/>
        <w:widowControl w:val="0"/>
        <w:numPr>
          <w:ilvl w:val="0"/>
          <w:numId w:val="9"/>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244" w:name="_Toc28888"/>
      <w:bookmarkStart w:id="245" w:name="_Toc21904"/>
      <w:bookmarkStart w:id="246" w:name="_Toc6627"/>
      <w:bookmarkStart w:id="247" w:name="_Toc15298"/>
      <w:bookmarkStart w:id="248" w:name="_Toc32536"/>
      <w:r>
        <w:rPr>
          <w:rFonts w:ascii="宋体" w:hAnsi="宋体" w:eastAsia="宋体" w:cs="宋体"/>
          <w:sz w:val="24"/>
          <w:szCs w:val="24"/>
        </w:rPr>
        <w:t>FINDUSER2</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通过传入的user_id、user_phone、user_email，和</w:t>
      </w:r>
      <w:r>
        <w:rPr>
          <w:rFonts w:ascii="宋体" w:hAnsi="宋体" w:eastAsia="宋体" w:cs="宋体"/>
          <w:sz w:val="24"/>
          <w:szCs w:val="24"/>
        </w:rPr>
        <w:t>user_Administrator</w:t>
      </w:r>
      <w:r>
        <w:rPr>
          <w:rFonts w:hint="eastAsia" w:ascii="宋体" w:hAnsi="宋体" w:eastAsia="宋体" w:cs="宋体"/>
          <w:sz w:val="24"/>
          <w:szCs w:val="24"/>
          <w:lang w:val="en-US" w:eastAsia="zh-CN"/>
        </w:rPr>
        <w:t>，查找user表中相应的用户信息。</w:t>
      </w:r>
      <w:bookmarkEnd w:id="244"/>
      <w:bookmarkEnd w:id="245"/>
      <w:bookmarkEnd w:id="246"/>
      <w:bookmarkEnd w:id="247"/>
      <w:bookmarkEnd w:id="248"/>
    </w:p>
    <w:p>
      <w:pPr>
        <w:keepNext w:val="0"/>
        <w:keepLines w:val="0"/>
        <w:pageBreakBefore w:val="0"/>
        <w:widowControl w:val="0"/>
        <w:numPr>
          <w:ilvl w:val="0"/>
          <w:numId w:val="9"/>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249" w:name="_Toc20501"/>
      <w:bookmarkStart w:id="250" w:name="_Toc29778"/>
      <w:bookmarkStart w:id="251" w:name="_Toc1827"/>
      <w:bookmarkStart w:id="252" w:name="_Toc6467"/>
      <w:bookmarkStart w:id="253" w:name="_Toc23190"/>
      <w:r>
        <w:rPr>
          <w:rFonts w:ascii="宋体" w:hAnsi="宋体" w:eastAsia="宋体" w:cs="宋体"/>
          <w:sz w:val="24"/>
          <w:szCs w:val="24"/>
        </w:rPr>
        <w:t>FINDUSERBYONE</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通过传入的user_phone和默认</w:t>
      </w:r>
      <w:r>
        <w:rPr>
          <w:rFonts w:ascii="宋体" w:hAnsi="宋体" w:eastAsia="宋体" w:cs="宋体"/>
          <w:sz w:val="24"/>
          <w:szCs w:val="24"/>
        </w:rPr>
        <w:t>user_Administrator</w:t>
      </w:r>
      <w:r>
        <w:rPr>
          <w:rFonts w:hint="eastAsia" w:ascii="宋体" w:hAnsi="宋体" w:eastAsia="宋体" w:cs="宋体"/>
          <w:sz w:val="24"/>
          <w:szCs w:val="24"/>
          <w:lang w:val="en-US" w:eastAsia="zh-CN"/>
        </w:rPr>
        <w:t>为FALSE的条件，查找user表中相应的用户信息。</w:t>
      </w:r>
      <w:bookmarkEnd w:id="249"/>
      <w:bookmarkEnd w:id="250"/>
      <w:bookmarkEnd w:id="251"/>
      <w:bookmarkEnd w:id="252"/>
      <w:bookmarkEnd w:id="253"/>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254" w:name="_Toc25977"/>
      <w:bookmarkStart w:id="255" w:name="_Toc7961"/>
      <w:bookmarkStart w:id="256" w:name="_Toc18498"/>
      <w:bookmarkStart w:id="257" w:name="_Toc5214"/>
      <w:bookmarkStart w:id="258" w:name="_Toc15700"/>
      <w:r>
        <w:rPr>
          <w:rFonts w:hint="eastAsia" w:ascii="宋体" w:hAnsi="宋体" w:eastAsia="宋体" w:cs="宋体"/>
          <w:sz w:val="24"/>
          <w:szCs w:val="24"/>
          <w:lang w:val="en-US" w:eastAsia="zh-CN"/>
        </w:rPr>
        <w:t>包含两种插入方法，分别为：</w:t>
      </w:r>
      <w:bookmarkEnd w:id="254"/>
      <w:bookmarkEnd w:id="255"/>
      <w:bookmarkEnd w:id="256"/>
      <w:bookmarkEnd w:id="257"/>
      <w:bookmarkEnd w:id="258"/>
    </w:p>
    <w:p>
      <w:pPr>
        <w:keepNext w:val="0"/>
        <w:keepLines w:val="0"/>
        <w:pageBreakBefore w:val="0"/>
        <w:widowControl w:val="0"/>
        <w:numPr>
          <w:ilvl w:val="0"/>
          <w:numId w:val="10"/>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259" w:name="_Toc1734"/>
      <w:bookmarkStart w:id="260" w:name="_Toc26982"/>
      <w:bookmarkStart w:id="261" w:name="_Toc18990"/>
      <w:bookmarkStart w:id="262" w:name="_Toc16567"/>
      <w:bookmarkStart w:id="263" w:name="_Toc7193"/>
      <w:r>
        <w:rPr>
          <w:rFonts w:ascii="宋体" w:hAnsi="宋体" w:eastAsia="宋体" w:cs="宋体"/>
          <w:sz w:val="24"/>
          <w:szCs w:val="24"/>
        </w:rPr>
        <w:t>insertUser</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用于通过输入user_name、user_phone、user_pwd、user_email和</w:t>
      </w:r>
      <w:r>
        <w:rPr>
          <w:rFonts w:ascii="宋体" w:hAnsi="宋体" w:eastAsia="宋体" w:cs="宋体"/>
          <w:sz w:val="24"/>
          <w:szCs w:val="24"/>
        </w:rPr>
        <w:t>user_Administrator</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向数据库user表中插入一条数据。</w:t>
      </w:r>
      <w:bookmarkEnd w:id="259"/>
      <w:bookmarkEnd w:id="260"/>
      <w:bookmarkEnd w:id="261"/>
      <w:bookmarkEnd w:id="262"/>
      <w:bookmarkEnd w:id="263"/>
    </w:p>
    <w:p>
      <w:pPr>
        <w:keepNext w:val="0"/>
        <w:keepLines w:val="0"/>
        <w:pageBreakBefore w:val="0"/>
        <w:widowControl w:val="0"/>
        <w:numPr>
          <w:ilvl w:val="0"/>
          <w:numId w:val="10"/>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264" w:name="_Toc381"/>
      <w:bookmarkStart w:id="265" w:name="_Toc29467"/>
      <w:bookmarkStart w:id="266" w:name="_Toc21062"/>
      <w:bookmarkStart w:id="267" w:name="_Toc5"/>
      <w:bookmarkStart w:id="268" w:name="_Toc689"/>
      <w:r>
        <w:rPr>
          <w:rFonts w:ascii="宋体" w:hAnsi="宋体" w:eastAsia="宋体" w:cs="宋体"/>
          <w:sz w:val="24"/>
          <w:szCs w:val="24"/>
        </w:rPr>
        <w:t>INSERTUSER</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用于通过输入user_name、user_phone、user_pwd、user_email和</w:t>
      </w:r>
      <w:r>
        <w:rPr>
          <w:rFonts w:ascii="宋体" w:hAnsi="宋体" w:eastAsia="宋体" w:cs="宋体"/>
          <w:sz w:val="24"/>
          <w:szCs w:val="24"/>
        </w:rPr>
        <w:t>user_Administrator</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向数据库user表中插入一条数据。</w:t>
      </w:r>
      <w:bookmarkEnd w:id="264"/>
      <w:bookmarkEnd w:id="265"/>
      <w:bookmarkEnd w:id="266"/>
      <w:bookmarkEnd w:id="267"/>
      <w:bookmarkEnd w:id="268"/>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eastAsia" w:ascii="宋体" w:hAnsi="宋体" w:eastAsia="宋体" w:cs="宋体"/>
          <w:sz w:val="24"/>
          <w:szCs w:val="24"/>
          <w:lang w:val="en-US" w:eastAsia="zh-CN"/>
        </w:rPr>
      </w:pPr>
      <w:bookmarkStart w:id="269" w:name="_Toc10268"/>
      <w:bookmarkStart w:id="270" w:name="_Toc15173"/>
      <w:bookmarkStart w:id="271" w:name="_Toc27241"/>
      <w:bookmarkStart w:id="272" w:name="_Toc28984"/>
      <w:bookmarkStart w:id="273" w:name="_Toc195"/>
      <w:r>
        <w:rPr>
          <w:rFonts w:hint="eastAsia" w:ascii="宋体" w:hAnsi="宋体" w:eastAsia="宋体" w:cs="宋体"/>
          <w:sz w:val="24"/>
          <w:szCs w:val="24"/>
          <w:lang w:val="en-US" w:eastAsia="zh-CN"/>
        </w:rPr>
        <w:t>包含两种修改方法，分别为：</w:t>
      </w:r>
      <w:bookmarkEnd w:id="269"/>
      <w:bookmarkEnd w:id="270"/>
      <w:bookmarkEnd w:id="271"/>
      <w:bookmarkEnd w:id="272"/>
      <w:bookmarkEnd w:id="273"/>
    </w:p>
    <w:p>
      <w:pPr>
        <w:keepNext w:val="0"/>
        <w:keepLines w:val="0"/>
        <w:pageBreakBefore w:val="0"/>
        <w:widowControl w:val="0"/>
        <w:numPr>
          <w:ilvl w:val="0"/>
          <w:numId w:val="11"/>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274" w:name="_Toc299"/>
      <w:bookmarkStart w:id="275" w:name="_Toc11200"/>
      <w:bookmarkStart w:id="276" w:name="_Toc18886"/>
      <w:bookmarkStart w:id="277" w:name="_Toc1603"/>
      <w:bookmarkStart w:id="278" w:name="_Toc20643"/>
      <w:r>
        <w:rPr>
          <w:rFonts w:hint="eastAsia" w:ascii="宋体" w:hAnsi="宋体" w:eastAsia="宋体" w:cs="宋体"/>
          <w:sz w:val="24"/>
          <w:szCs w:val="24"/>
          <w:lang w:val="en-US" w:eastAsia="zh-CN"/>
        </w:rPr>
        <w:t>u</w:t>
      </w:r>
      <w:r>
        <w:rPr>
          <w:rFonts w:ascii="宋体" w:hAnsi="宋体" w:eastAsia="宋体" w:cs="宋体"/>
          <w:sz w:val="24"/>
          <w:szCs w:val="24"/>
        </w:rPr>
        <w:t>pdateuser</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用于通过输入user_name、user_pwd、user_</w:t>
      </w:r>
      <w:r>
        <w:rPr>
          <w:rFonts w:ascii="宋体" w:hAnsi="宋体" w:eastAsia="宋体" w:cs="宋体"/>
          <w:sz w:val="24"/>
          <w:szCs w:val="24"/>
        </w:rPr>
        <w:t>birthday</w:t>
      </w:r>
      <w:r>
        <w:rPr>
          <w:rFonts w:hint="eastAsia" w:ascii="宋体" w:hAnsi="宋体" w:eastAsia="宋体" w:cs="宋体"/>
          <w:sz w:val="24"/>
          <w:szCs w:val="24"/>
          <w:lang w:val="en-US" w:eastAsia="zh-CN"/>
        </w:rPr>
        <w:t>和user_</w:t>
      </w:r>
      <w:r>
        <w:rPr>
          <w:rFonts w:ascii="宋体" w:hAnsi="宋体" w:eastAsia="宋体" w:cs="宋体"/>
          <w:sz w:val="24"/>
          <w:szCs w:val="24"/>
        </w:rPr>
        <w:t>introduced</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修改数据库user表中已存在的内容。</w:t>
      </w:r>
      <w:bookmarkEnd w:id="274"/>
      <w:bookmarkEnd w:id="275"/>
      <w:bookmarkEnd w:id="276"/>
      <w:bookmarkEnd w:id="277"/>
      <w:bookmarkEnd w:id="278"/>
    </w:p>
    <w:p>
      <w:pPr>
        <w:keepNext w:val="0"/>
        <w:keepLines w:val="0"/>
        <w:pageBreakBefore w:val="0"/>
        <w:widowControl w:val="0"/>
        <w:numPr>
          <w:ilvl w:val="0"/>
          <w:numId w:val="11"/>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279" w:name="_Toc8962"/>
      <w:bookmarkStart w:id="280" w:name="_Toc25323"/>
      <w:bookmarkStart w:id="281" w:name="_Toc3903"/>
      <w:bookmarkStart w:id="282" w:name="_Toc27903"/>
      <w:bookmarkStart w:id="283" w:name="_Toc18103"/>
      <w:r>
        <w:rPr>
          <w:rFonts w:ascii="宋体" w:hAnsi="宋体" w:eastAsia="宋体" w:cs="宋体"/>
          <w:sz w:val="24"/>
          <w:szCs w:val="24"/>
        </w:rPr>
        <w:t>AUPDATEUSER</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用于通过输入user_id、user_name、user_pwd、user_</w:t>
      </w:r>
      <w:r>
        <w:rPr>
          <w:rFonts w:ascii="宋体" w:hAnsi="宋体" w:eastAsia="宋体" w:cs="宋体"/>
          <w:sz w:val="24"/>
          <w:szCs w:val="24"/>
        </w:rPr>
        <w:t>birthday</w:t>
      </w:r>
      <w:r>
        <w:rPr>
          <w:rFonts w:hint="eastAsia" w:ascii="宋体" w:hAnsi="宋体" w:eastAsia="宋体" w:cs="宋体"/>
          <w:sz w:val="24"/>
          <w:szCs w:val="24"/>
          <w:lang w:val="en-US" w:eastAsia="zh-CN"/>
        </w:rPr>
        <w:t>和user_</w:t>
      </w:r>
      <w:r>
        <w:rPr>
          <w:rFonts w:ascii="宋体" w:hAnsi="宋体" w:eastAsia="宋体" w:cs="宋体"/>
          <w:sz w:val="24"/>
          <w:szCs w:val="24"/>
        </w:rPr>
        <w:t>introduced</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修改数据库user表中已存在的内容。</w:t>
      </w:r>
      <w:bookmarkEnd w:id="279"/>
      <w:bookmarkEnd w:id="280"/>
      <w:bookmarkEnd w:id="281"/>
      <w:bookmarkEnd w:id="282"/>
      <w:bookmarkEnd w:id="283"/>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default" w:ascii="宋体" w:hAnsi="宋体" w:eastAsia="宋体" w:cs="宋体"/>
          <w:sz w:val="24"/>
          <w:szCs w:val="24"/>
          <w:lang w:val="en-US" w:eastAsia="zh-CN"/>
        </w:rPr>
      </w:pPr>
      <w:bookmarkStart w:id="284" w:name="_Toc10910"/>
      <w:bookmarkStart w:id="285" w:name="_Toc31012"/>
      <w:bookmarkStart w:id="286" w:name="_Toc20565"/>
      <w:bookmarkStart w:id="287" w:name="_Toc23835"/>
      <w:bookmarkStart w:id="288" w:name="_Toc30134"/>
      <w:r>
        <w:rPr>
          <w:rFonts w:hint="eastAsia" w:ascii="宋体" w:hAnsi="宋体" w:eastAsia="宋体" w:cs="宋体"/>
          <w:sz w:val="24"/>
          <w:szCs w:val="24"/>
          <w:lang w:val="en-US" w:eastAsia="zh-CN"/>
        </w:rPr>
        <w:t>包含一种删除方法，</w:t>
      </w:r>
      <w:r>
        <w:rPr>
          <w:rFonts w:ascii="宋体" w:hAnsi="宋体" w:eastAsia="宋体" w:cs="宋体"/>
          <w:sz w:val="24"/>
          <w:szCs w:val="24"/>
        </w:rPr>
        <w:t>DELETEUSER</w:t>
      </w:r>
      <w:r>
        <w:rPr>
          <w:rFonts w:hint="eastAsia" w:ascii="宋体" w:hAnsi="宋体" w:eastAsia="宋体" w:cs="宋体"/>
          <w:sz w:val="24"/>
          <w:szCs w:val="24"/>
          <w:lang w:val="en-US" w:eastAsia="zh-CN"/>
        </w:rPr>
        <w:t>方法，用于管理员删除user表中某个用户的信息。</w:t>
      </w:r>
      <w:bookmarkEnd w:id="284"/>
      <w:bookmarkEnd w:id="285"/>
      <w:bookmarkEnd w:id="286"/>
      <w:bookmarkEnd w:id="287"/>
      <w:bookmarkEnd w:id="288"/>
    </w:p>
    <w:p>
      <w:pPr>
        <w:keepNext w:val="0"/>
        <w:keepLines w:val="0"/>
        <w:pageBreakBefore w:val="0"/>
        <w:widowControl w:val="0"/>
        <w:numPr>
          <w:ilvl w:val="0"/>
          <w:numId w:val="8"/>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default" w:ascii="宋体" w:hAnsi="宋体" w:eastAsia="宋体" w:cs="宋体"/>
          <w:b w:val="0"/>
          <w:kern w:val="2"/>
          <w:sz w:val="24"/>
          <w:szCs w:val="24"/>
          <w:lang w:val="en-US" w:eastAsia="zh-CN" w:bidi="ar-SA"/>
        </w:rPr>
      </w:pPr>
      <w:bookmarkStart w:id="289" w:name="_Toc11775"/>
      <w:bookmarkStart w:id="290" w:name="_Toc20959"/>
      <w:bookmarkStart w:id="291" w:name="_Toc8024"/>
      <w:bookmarkStart w:id="292" w:name="_Toc19584"/>
      <w:bookmarkStart w:id="293" w:name="_Toc14035"/>
      <w:r>
        <w:rPr>
          <w:rFonts w:hint="eastAsia" w:ascii="宋体" w:hAnsi="宋体" w:eastAsia="宋体" w:cs="宋体"/>
          <w:sz w:val="24"/>
          <w:szCs w:val="24"/>
          <w:lang w:val="en-US" w:eastAsia="zh-CN"/>
        </w:rPr>
        <w:t>MusicMapper接口</w:t>
      </w:r>
      <w:bookmarkEnd w:id="289"/>
      <w:bookmarkEnd w:id="290"/>
      <w:bookmarkEnd w:id="291"/>
      <w:bookmarkEnd w:id="292"/>
      <w:bookmarkEnd w:id="293"/>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eastAsia" w:ascii="宋体" w:hAnsi="宋体" w:eastAsia="宋体" w:cs="宋体"/>
          <w:sz w:val="24"/>
          <w:szCs w:val="24"/>
          <w:lang w:val="en-US" w:eastAsia="zh-CN"/>
        </w:rPr>
      </w:pPr>
      <w:bookmarkStart w:id="294" w:name="_Toc16988"/>
      <w:bookmarkStart w:id="295" w:name="_Toc27077"/>
      <w:bookmarkStart w:id="296" w:name="_Toc10434"/>
      <w:bookmarkStart w:id="297" w:name="_Toc32237"/>
      <w:r>
        <w:rPr>
          <w:rFonts w:hint="eastAsia" w:ascii="宋体" w:hAnsi="宋体" w:eastAsia="宋体" w:cs="宋体"/>
          <w:sz w:val="24"/>
          <w:szCs w:val="24"/>
          <w:lang w:val="en-US" w:eastAsia="zh-CN"/>
        </w:rPr>
        <w:t>在MusicMapper接口中，使用注解开发的方式，实现对数据库music表的操作。其中包含九种查询方法，分别为：</w:t>
      </w:r>
      <w:bookmarkEnd w:id="294"/>
      <w:bookmarkEnd w:id="295"/>
      <w:bookmarkEnd w:id="296"/>
      <w:bookmarkEnd w:id="297"/>
    </w:p>
    <w:p>
      <w:pPr>
        <w:keepNext w:val="0"/>
        <w:keepLines w:val="0"/>
        <w:pageBreakBefore w:val="0"/>
        <w:widowControl w:val="0"/>
        <w:numPr>
          <w:ilvl w:val="0"/>
          <w:numId w:val="12"/>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298" w:name="_Toc22867"/>
      <w:bookmarkStart w:id="299" w:name="_Toc7355"/>
      <w:bookmarkStart w:id="300" w:name="_Toc13138"/>
      <w:bookmarkStart w:id="301" w:name="_Toc28300"/>
      <w:r>
        <w:rPr>
          <w:rFonts w:hint="eastAsia" w:ascii="宋体" w:hAnsi="宋体" w:eastAsia="宋体" w:cs="宋体"/>
          <w:sz w:val="24"/>
          <w:szCs w:val="24"/>
          <w:lang w:val="en-US" w:eastAsia="zh-CN"/>
        </w:rPr>
        <w:t>findMusicBeanList：用于从music表中查找所有的音乐信息。并以ArrayList的形式返回。</w:t>
      </w:r>
      <w:bookmarkEnd w:id="298"/>
      <w:bookmarkEnd w:id="299"/>
      <w:bookmarkEnd w:id="300"/>
      <w:bookmarkEnd w:id="301"/>
    </w:p>
    <w:p>
      <w:pPr>
        <w:keepNext w:val="0"/>
        <w:keepLines w:val="0"/>
        <w:pageBreakBefore w:val="0"/>
        <w:widowControl w:val="0"/>
        <w:numPr>
          <w:ilvl w:val="0"/>
          <w:numId w:val="12"/>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302" w:name="_Toc393"/>
      <w:bookmarkStart w:id="303" w:name="_Toc12814"/>
      <w:bookmarkStart w:id="304" w:name="_Toc19544"/>
      <w:bookmarkStart w:id="305" w:name="_Toc27117"/>
      <w:r>
        <w:rPr>
          <w:rFonts w:hint="eastAsia" w:ascii="宋体" w:hAnsi="宋体" w:eastAsia="宋体" w:cs="宋体"/>
          <w:sz w:val="24"/>
          <w:szCs w:val="24"/>
          <w:lang w:val="en-US" w:eastAsia="zh-CN"/>
        </w:rPr>
        <w:t>findMusicByName：通过输入的MusicBean，使用模糊查找的方式查找music表中music_name相对应的音乐信息。</w:t>
      </w:r>
      <w:bookmarkEnd w:id="302"/>
      <w:bookmarkEnd w:id="303"/>
      <w:bookmarkEnd w:id="304"/>
      <w:bookmarkEnd w:id="305"/>
    </w:p>
    <w:p>
      <w:pPr>
        <w:keepNext w:val="0"/>
        <w:keepLines w:val="0"/>
        <w:pageBreakBefore w:val="0"/>
        <w:widowControl w:val="0"/>
        <w:numPr>
          <w:ilvl w:val="0"/>
          <w:numId w:val="12"/>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306" w:name="_Toc25518"/>
      <w:bookmarkStart w:id="307" w:name="_Toc15425"/>
      <w:bookmarkStart w:id="308" w:name="_Toc28104"/>
      <w:bookmarkStart w:id="309" w:name="_Toc20750"/>
      <w:r>
        <w:rPr>
          <w:rFonts w:hint="eastAsia" w:ascii="宋体" w:hAnsi="宋体" w:eastAsia="宋体" w:cs="宋体"/>
          <w:sz w:val="24"/>
          <w:szCs w:val="24"/>
          <w:lang w:val="en-US" w:eastAsia="zh-CN"/>
        </w:rPr>
        <w:t>findMusicBySinger：通过输入的MusicBean，使用模糊查找的方式查找music表中music_singer相对应的音乐信息。</w:t>
      </w:r>
      <w:bookmarkEnd w:id="306"/>
      <w:bookmarkEnd w:id="307"/>
      <w:bookmarkEnd w:id="308"/>
      <w:bookmarkEnd w:id="309"/>
    </w:p>
    <w:p>
      <w:pPr>
        <w:keepNext w:val="0"/>
        <w:keepLines w:val="0"/>
        <w:pageBreakBefore w:val="0"/>
        <w:widowControl w:val="0"/>
        <w:numPr>
          <w:ilvl w:val="0"/>
          <w:numId w:val="12"/>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310" w:name="_Toc27694"/>
      <w:bookmarkStart w:id="311" w:name="_Toc6460"/>
      <w:bookmarkStart w:id="312" w:name="_Toc13131"/>
      <w:bookmarkStart w:id="313" w:name="_Toc7072"/>
      <w:r>
        <w:rPr>
          <w:rFonts w:hint="eastAsia" w:ascii="宋体" w:hAnsi="宋体" w:eastAsia="宋体" w:cs="宋体"/>
          <w:sz w:val="24"/>
          <w:szCs w:val="24"/>
          <w:lang w:val="en-US" w:eastAsia="zh-CN"/>
        </w:rPr>
        <w:t>accurateFindMusic：通过输入的music_name，获取查询结果的第一条数据。</w:t>
      </w:r>
      <w:bookmarkEnd w:id="310"/>
      <w:bookmarkEnd w:id="311"/>
      <w:bookmarkEnd w:id="312"/>
      <w:bookmarkEnd w:id="313"/>
    </w:p>
    <w:p>
      <w:pPr>
        <w:keepNext w:val="0"/>
        <w:keepLines w:val="0"/>
        <w:pageBreakBefore w:val="0"/>
        <w:widowControl w:val="0"/>
        <w:numPr>
          <w:ilvl w:val="0"/>
          <w:numId w:val="12"/>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314" w:name="_Toc4551"/>
      <w:bookmarkStart w:id="315" w:name="_Toc14267"/>
      <w:bookmarkStart w:id="316" w:name="_Toc18451"/>
      <w:bookmarkStart w:id="317" w:name="_Toc10151"/>
      <w:r>
        <w:rPr>
          <w:rFonts w:hint="eastAsia" w:ascii="宋体" w:hAnsi="宋体" w:eastAsia="宋体" w:cs="宋体"/>
          <w:sz w:val="24"/>
          <w:szCs w:val="24"/>
          <w:lang w:val="en-US" w:eastAsia="zh-CN"/>
        </w:rPr>
        <w:t>findMusicByUserPhoneOfFavorite：通过输入的user_phone，先在favorite表中获取对应用户所添加的音乐id，再通过music_id在music表中查询该音乐的所有信息。</w:t>
      </w:r>
      <w:bookmarkEnd w:id="314"/>
      <w:bookmarkEnd w:id="315"/>
      <w:bookmarkEnd w:id="316"/>
      <w:bookmarkEnd w:id="317"/>
    </w:p>
    <w:p>
      <w:pPr>
        <w:keepNext w:val="0"/>
        <w:keepLines w:val="0"/>
        <w:pageBreakBefore w:val="0"/>
        <w:widowControl w:val="0"/>
        <w:numPr>
          <w:ilvl w:val="0"/>
          <w:numId w:val="12"/>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318" w:name="_Toc1029"/>
      <w:bookmarkStart w:id="319" w:name="_Toc14954"/>
      <w:bookmarkStart w:id="320" w:name="_Toc29027"/>
      <w:bookmarkStart w:id="321" w:name="_Toc17017"/>
      <w:r>
        <w:rPr>
          <w:rFonts w:hint="eastAsia" w:ascii="宋体" w:hAnsi="宋体" w:eastAsia="宋体" w:cs="宋体"/>
          <w:sz w:val="24"/>
          <w:szCs w:val="24"/>
          <w:lang w:val="en-US" w:eastAsia="zh-CN"/>
        </w:rPr>
        <w:t>FINDMUSICBYNAME：通过输入的music_name，使用模糊查找的方式查找music表中music_name相对应的音乐信息。</w:t>
      </w:r>
      <w:bookmarkEnd w:id="318"/>
      <w:bookmarkEnd w:id="319"/>
      <w:bookmarkEnd w:id="320"/>
      <w:bookmarkEnd w:id="321"/>
    </w:p>
    <w:p>
      <w:pPr>
        <w:keepNext w:val="0"/>
        <w:keepLines w:val="0"/>
        <w:pageBreakBefore w:val="0"/>
        <w:widowControl w:val="0"/>
        <w:numPr>
          <w:ilvl w:val="0"/>
          <w:numId w:val="12"/>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322" w:name="_Toc27198"/>
      <w:bookmarkStart w:id="323" w:name="_Toc3595"/>
      <w:bookmarkStart w:id="324" w:name="_Toc18213"/>
      <w:bookmarkStart w:id="325" w:name="_Toc9957"/>
      <w:r>
        <w:rPr>
          <w:rFonts w:hint="eastAsia" w:ascii="宋体" w:hAnsi="宋体" w:eastAsia="宋体" w:cs="宋体"/>
          <w:sz w:val="24"/>
          <w:szCs w:val="24"/>
          <w:lang w:val="en-US" w:eastAsia="zh-CN"/>
        </w:rPr>
        <w:t>FINDMUSICBYID：通过输入的music_id，以歌曲id查找music表中相对应的音乐信息。</w:t>
      </w:r>
      <w:bookmarkEnd w:id="322"/>
      <w:bookmarkEnd w:id="323"/>
      <w:bookmarkEnd w:id="324"/>
      <w:bookmarkEnd w:id="325"/>
    </w:p>
    <w:p>
      <w:pPr>
        <w:keepNext w:val="0"/>
        <w:keepLines w:val="0"/>
        <w:pageBreakBefore w:val="0"/>
        <w:widowControl w:val="0"/>
        <w:numPr>
          <w:ilvl w:val="0"/>
          <w:numId w:val="12"/>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326" w:name="_Toc7692"/>
      <w:bookmarkStart w:id="327" w:name="_Toc17230"/>
      <w:bookmarkStart w:id="328" w:name="_Toc20232"/>
      <w:r>
        <w:rPr>
          <w:rFonts w:hint="eastAsia" w:ascii="宋体" w:hAnsi="宋体" w:eastAsia="宋体" w:cs="宋体"/>
          <w:sz w:val="24"/>
          <w:szCs w:val="24"/>
          <w:lang w:val="en-US" w:eastAsia="zh-CN"/>
        </w:rPr>
        <w:t>SHARE_SONGS_ARRAY_LIST：通过输入的user_phone，来查询sharesongs表中用户的歌曲分享信息。</w:t>
      </w:r>
      <w:bookmarkEnd w:id="326"/>
      <w:bookmarkEnd w:id="327"/>
      <w:bookmarkEnd w:id="328"/>
    </w:p>
    <w:p>
      <w:pPr>
        <w:keepNext w:val="0"/>
        <w:keepLines w:val="0"/>
        <w:pageBreakBefore w:val="0"/>
        <w:widowControl w:val="0"/>
        <w:numPr>
          <w:ilvl w:val="0"/>
          <w:numId w:val="12"/>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329" w:name="_Toc13198"/>
      <w:bookmarkStart w:id="330" w:name="_Toc32251"/>
      <w:bookmarkStart w:id="331" w:name="_Toc1273"/>
      <w:r>
        <w:rPr>
          <w:rFonts w:hint="eastAsia" w:ascii="宋体" w:hAnsi="宋体" w:eastAsia="宋体" w:cs="宋体"/>
          <w:sz w:val="24"/>
          <w:szCs w:val="24"/>
          <w:lang w:val="en-US" w:eastAsia="zh-CN"/>
        </w:rPr>
        <w:t>CONMMENTS_ARRAY_LIST：通过输入的music_id，查询comments表中相应歌曲的评论信息。</w:t>
      </w:r>
      <w:bookmarkEnd w:id="329"/>
      <w:bookmarkEnd w:id="330"/>
      <w:bookmarkEnd w:id="331"/>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332" w:name="_Toc11808"/>
      <w:bookmarkStart w:id="333" w:name="_Toc30906"/>
      <w:bookmarkStart w:id="334" w:name="_Toc12267"/>
      <w:bookmarkStart w:id="335" w:name="_Toc24433"/>
      <w:r>
        <w:rPr>
          <w:rFonts w:hint="eastAsia" w:ascii="宋体" w:hAnsi="宋体" w:eastAsia="宋体" w:cs="宋体"/>
          <w:sz w:val="24"/>
          <w:szCs w:val="24"/>
          <w:lang w:val="en-US" w:eastAsia="zh-CN"/>
        </w:rPr>
        <w:t>包含四种插入方法，分别为：</w:t>
      </w:r>
      <w:bookmarkEnd w:id="332"/>
      <w:bookmarkEnd w:id="333"/>
      <w:bookmarkEnd w:id="334"/>
      <w:bookmarkEnd w:id="335"/>
    </w:p>
    <w:p>
      <w:pPr>
        <w:keepNext w:val="0"/>
        <w:keepLines w:val="0"/>
        <w:pageBreakBefore w:val="0"/>
        <w:widowControl w:val="0"/>
        <w:numPr>
          <w:ilvl w:val="0"/>
          <w:numId w:val="13"/>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336" w:name="_Toc27600"/>
      <w:bookmarkStart w:id="337" w:name="_Toc10213"/>
      <w:bookmarkStart w:id="338" w:name="_Toc22558"/>
      <w:bookmarkStart w:id="339" w:name="_Toc7132"/>
      <w:r>
        <w:rPr>
          <w:rFonts w:hint="eastAsia" w:ascii="宋体" w:hAnsi="宋体" w:eastAsia="宋体" w:cs="宋体"/>
          <w:sz w:val="24"/>
          <w:szCs w:val="24"/>
          <w:lang w:val="en-US" w:eastAsia="zh-CN"/>
        </w:rPr>
        <w:t>uploadMusic：通过输入music_name、music_singer、music_img、music_storagepath</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向数据库music表中插入一条数据。</w:t>
      </w:r>
      <w:bookmarkEnd w:id="336"/>
      <w:bookmarkEnd w:id="337"/>
      <w:bookmarkEnd w:id="338"/>
      <w:bookmarkEnd w:id="339"/>
      <w:bookmarkStart w:id="340" w:name="_Toc30589"/>
    </w:p>
    <w:p>
      <w:pPr>
        <w:keepNext w:val="0"/>
        <w:keepLines w:val="0"/>
        <w:pageBreakBefore w:val="0"/>
        <w:widowControl w:val="0"/>
        <w:numPr>
          <w:ilvl w:val="0"/>
          <w:numId w:val="13"/>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341" w:name="_Toc6248"/>
      <w:bookmarkStart w:id="342" w:name="_Toc11740"/>
      <w:bookmarkStart w:id="343" w:name="_Toc17618"/>
      <w:r>
        <w:rPr>
          <w:rFonts w:hint="eastAsia" w:ascii="宋体" w:hAnsi="宋体" w:eastAsia="宋体" w:cs="宋体"/>
          <w:sz w:val="24"/>
          <w:szCs w:val="24"/>
          <w:lang w:val="en-US" w:eastAsia="zh-CN"/>
        </w:rPr>
        <w:t>uploadMusicFavorite：通过输入music_name、music_id、user_phone</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向数据库favorite表中插入一条数据。</w:t>
      </w:r>
      <w:bookmarkEnd w:id="340"/>
      <w:bookmarkEnd w:id="341"/>
      <w:bookmarkEnd w:id="342"/>
      <w:bookmarkEnd w:id="343"/>
    </w:p>
    <w:p>
      <w:pPr>
        <w:keepNext w:val="0"/>
        <w:keepLines w:val="0"/>
        <w:pageBreakBefore w:val="0"/>
        <w:widowControl w:val="0"/>
        <w:numPr>
          <w:ilvl w:val="0"/>
          <w:numId w:val="13"/>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344" w:name="_Toc19347"/>
      <w:bookmarkStart w:id="345" w:name="_Toc2844"/>
      <w:bookmarkStart w:id="346" w:name="_Toc30745"/>
      <w:r>
        <w:rPr>
          <w:rFonts w:hint="eastAsia" w:ascii="宋体" w:hAnsi="宋体" w:eastAsia="宋体" w:cs="宋体"/>
          <w:sz w:val="24"/>
          <w:szCs w:val="24"/>
          <w:lang w:val="en-US" w:eastAsia="zh-CN"/>
        </w:rPr>
        <w:t>uploadMusicShare：通过输入的music_id、user_phone、music_name、share_date和music_singer，向数据库中sharesongs表插入一条数据。</w:t>
      </w:r>
      <w:bookmarkEnd w:id="344"/>
      <w:bookmarkEnd w:id="345"/>
      <w:bookmarkEnd w:id="346"/>
    </w:p>
    <w:p>
      <w:pPr>
        <w:keepNext w:val="0"/>
        <w:keepLines w:val="0"/>
        <w:pageBreakBefore w:val="0"/>
        <w:widowControl w:val="0"/>
        <w:numPr>
          <w:ilvl w:val="0"/>
          <w:numId w:val="13"/>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347" w:name="_Toc14269"/>
      <w:bookmarkStart w:id="348" w:name="_Toc9552"/>
      <w:bookmarkStart w:id="349" w:name="_Toc8503"/>
      <w:r>
        <w:rPr>
          <w:rFonts w:hint="eastAsia" w:ascii="宋体" w:hAnsi="宋体" w:eastAsia="宋体" w:cs="宋体"/>
          <w:sz w:val="24"/>
          <w:szCs w:val="24"/>
          <w:lang w:val="en-US" w:eastAsia="zh-CN"/>
        </w:rPr>
        <w:t>uploadMusicComments：通过输入的user_phone、music_id、music_name、music_singer、comments、comments_date和user_name，向数据库中comments表插入一条数据。</w:t>
      </w:r>
      <w:bookmarkEnd w:id="347"/>
      <w:bookmarkEnd w:id="348"/>
      <w:bookmarkEnd w:id="349"/>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eastAsia" w:ascii="宋体" w:hAnsi="宋体" w:eastAsia="宋体" w:cs="宋体"/>
          <w:sz w:val="24"/>
          <w:szCs w:val="24"/>
          <w:lang w:val="en-US" w:eastAsia="zh-CN"/>
        </w:rPr>
      </w:pPr>
      <w:bookmarkStart w:id="350" w:name="_Toc27508"/>
      <w:bookmarkStart w:id="351" w:name="_Toc27692"/>
      <w:bookmarkStart w:id="352" w:name="_Toc19757"/>
      <w:bookmarkStart w:id="353" w:name="_Toc8704"/>
      <w:r>
        <w:rPr>
          <w:rFonts w:hint="eastAsia" w:ascii="宋体" w:hAnsi="宋体" w:eastAsia="宋体" w:cs="宋体"/>
          <w:sz w:val="24"/>
          <w:szCs w:val="24"/>
          <w:lang w:val="en-US" w:eastAsia="zh-CN"/>
        </w:rPr>
        <w:t>包含一种修改方法：</w:t>
      </w:r>
      <w:bookmarkEnd w:id="350"/>
      <w:bookmarkEnd w:id="351"/>
      <w:bookmarkEnd w:id="352"/>
      <w:bookmarkEnd w:id="353"/>
    </w:p>
    <w:p>
      <w:pPr>
        <w:keepNext w:val="0"/>
        <w:keepLines w:val="0"/>
        <w:pageBreakBefore w:val="0"/>
        <w:widowControl w:val="0"/>
        <w:numPr>
          <w:ilvl w:val="0"/>
          <w:numId w:val="14"/>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354" w:name="_Toc17128"/>
      <w:bookmarkStart w:id="355" w:name="_Toc6887"/>
      <w:bookmarkStart w:id="356" w:name="_Toc13165"/>
      <w:bookmarkStart w:id="357" w:name="_Toc19780"/>
      <w:r>
        <w:rPr>
          <w:rFonts w:hint="eastAsia" w:ascii="宋体" w:hAnsi="宋体" w:eastAsia="宋体" w:cs="宋体"/>
          <w:sz w:val="24"/>
          <w:szCs w:val="24"/>
          <w:lang w:val="en-US" w:eastAsia="zh-CN"/>
        </w:rPr>
        <w:t>UPDATEMUSIC：通过输入music_name、music_singer、music_img和music_storagepath</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修改数据库music表中已存在的内容。</w:t>
      </w:r>
      <w:bookmarkEnd w:id="354"/>
      <w:bookmarkEnd w:id="355"/>
      <w:bookmarkEnd w:id="356"/>
      <w:bookmarkEnd w:id="357"/>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eastAsia" w:ascii="宋体" w:hAnsi="宋体" w:eastAsia="宋体" w:cs="宋体"/>
          <w:sz w:val="24"/>
          <w:szCs w:val="24"/>
          <w:lang w:val="en-US" w:eastAsia="zh-CN"/>
        </w:rPr>
      </w:pPr>
      <w:bookmarkStart w:id="358" w:name="_Toc14103"/>
      <w:bookmarkStart w:id="359" w:name="_Toc26513"/>
      <w:bookmarkStart w:id="360" w:name="_Toc21682"/>
      <w:bookmarkStart w:id="361" w:name="_Toc32083"/>
      <w:r>
        <w:rPr>
          <w:rFonts w:hint="eastAsia" w:ascii="宋体" w:hAnsi="宋体" w:eastAsia="宋体" w:cs="宋体"/>
          <w:sz w:val="24"/>
          <w:szCs w:val="24"/>
          <w:lang w:val="en-US" w:eastAsia="zh-CN"/>
        </w:rPr>
        <w:t>包含三种删除方法分别为：</w:t>
      </w:r>
      <w:bookmarkEnd w:id="358"/>
      <w:bookmarkEnd w:id="359"/>
      <w:bookmarkEnd w:id="360"/>
      <w:bookmarkEnd w:id="361"/>
    </w:p>
    <w:p>
      <w:pPr>
        <w:keepNext w:val="0"/>
        <w:keepLines w:val="0"/>
        <w:pageBreakBefore w:val="0"/>
        <w:widowControl w:val="0"/>
        <w:numPr>
          <w:ilvl w:val="0"/>
          <w:numId w:val="15"/>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362" w:name="_Toc31498"/>
      <w:bookmarkStart w:id="363" w:name="_Toc20475"/>
      <w:bookmarkStart w:id="364" w:name="_Toc5879"/>
      <w:bookmarkStart w:id="365" w:name="_Toc21016"/>
      <w:r>
        <w:rPr>
          <w:rFonts w:hint="eastAsia" w:ascii="宋体" w:hAnsi="宋体" w:eastAsia="宋体" w:cs="宋体"/>
          <w:sz w:val="24"/>
          <w:szCs w:val="24"/>
          <w:lang w:val="en-US" w:eastAsia="zh-CN"/>
        </w:rPr>
        <w:t>delfavoritesong：用于通过输入的music_name，user_phone，删除favorite表中符合条件的数据。</w:t>
      </w:r>
      <w:bookmarkEnd w:id="362"/>
      <w:bookmarkEnd w:id="363"/>
      <w:bookmarkEnd w:id="364"/>
      <w:bookmarkEnd w:id="365"/>
    </w:p>
    <w:p>
      <w:pPr>
        <w:keepNext w:val="0"/>
        <w:keepLines w:val="0"/>
        <w:pageBreakBefore w:val="0"/>
        <w:widowControl w:val="0"/>
        <w:numPr>
          <w:ilvl w:val="0"/>
          <w:numId w:val="15"/>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366" w:name="_Toc7104"/>
      <w:bookmarkStart w:id="367" w:name="_Toc31834"/>
      <w:bookmarkStart w:id="368" w:name="_Toc30044"/>
      <w:bookmarkStart w:id="369" w:name="_Toc23907"/>
      <w:r>
        <w:rPr>
          <w:rFonts w:hint="eastAsia" w:ascii="宋体" w:hAnsi="宋体" w:eastAsia="宋体" w:cs="宋体"/>
          <w:sz w:val="24"/>
          <w:szCs w:val="24"/>
          <w:lang w:val="en-US" w:eastAsia="zh-CN"/>
        </w:rPr>
        <w:t>DELETEMUSIC：用于通过输入的music_id，删除music表中music_id为输入值得数据。</w:t>
      </w:r>
      <w:bookmarkEnd w:id="366"/>
      <w:bookmarkEnd w:id="367"/>
      <w:bookmarkEnd w:id="368"/>
      <w:bookmarkEnd w:id="369"/>
    </w:p>
    <w:p>
      <w:pPr>
        <w:keepNext w:val="0"/>
        <w:keepLines w:val="0"/>
        <w:pageBreakBefore w:val="0"/>
        <w:widowControl w:val="0"/>
        <w:numPr>
          <w:ilvl w:val="0"/>
          <w:numId w:val="15"/>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370" w:name="_Toc21617"/>
      <w:bookmarkStart w:id="371" w:name="_Toc20694"/>
      <w:bookmarkStart w:id="372" w:name="_Toc11340"/>
      <w:bookmarkStart w:id="373" w:name="_Toc9671"/>
      <w:r>
        <w:rPr>
          <w:rFonts w:hint="eastAsia" w:ascii="宋体" w:hAnsi="宋体" w:eastAsia="宋体" w:cs="宋体"/>
          <w:sz w:val="24"/>
          <w:szCs w:val="24"/>
          <w:lang w:val="en-US" w:eastAsia="zh-CN"/>
        </w:rPr>
        <w:t>DELETEMUSICOFUSERF：用于通过输入的music_id，删除favorite表中收藏music_id为输入值的数据。</w:t>
      </w:r>
      <w:bookmarkEnd w:id="370"/>
      <w:bookmarkEnd w:id="371"/>
      <w:bookmarkEnd w:id="372"/>
      <w:bookmarkEnd w:id="373"/>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374" w:name="_Toc23276"/>
      <w:r>
        <w:rPr>
          <w:rFonts w:hint="eastAsia" w:ascii="宋体" w:hAnsi="宋体" w:eastAsia="宋体" w:cs="宋体"/>
          <w:sz w:val="24"/>
          <w:szCs w:val="24"/>
          <w:lang w:val="en-US" w:eastAsia="zh-CN"/>
        </w:rPr>
        <w:t>5.4 Service接口</w:t>
      </w:r>
      <w:bookmarkEnd w:id="374"/>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375" w:name="_Toc7699"/>
      <w:bookmarkStart w:id="376" w:name="_Toc30720"/>
      <w:bookmarkStart w:id="377" w:name="_Toc28636"/>
      <w:bookmarkStart w:id="378" w:name="_Toc29369"/>
      <w:r>
        <w:rPr>
          <w:rFonts w:hint="eastAsia" w:ascii="宋体" w:hAnsi="宋体" w:eastAsia="宋体" w:cs="宋体"/>
          <w:sz w:val="24"/>
          <w:szCs w:val="24"/>
          <w:lang w:val="en-US" w:eastAsia="zh-CN"/>
        </w:rPr>
        <w:t>Service包下包含两个接口，以及接口的实现类。分别为UserService和MusicService，以及UserServiceImpl和MusicServiceImpl。分别用来实现对用户和对音乐的操作。</w:t>
      </w:r>
      <w:bookmarkEnd w:id="375"/>
      <w:bookmarkEnd w:id="376"/>
      <w:bookmarkEnd w:id="377"/>
      <w:bookmarkEnd w:id="378"/>
    </w:p>
    <w:p>
      <w:pPr>
        <w:keepNext w:val="0"/>
        <w:keepLines w:val="0"/>
        <w:pageBreakBefore w:val="0"/>
        <w:widowControl w:val="0"/>
        <w:numPr>
          <w:ilvl w:val="0"/>
          <w:numId w:val="16"/>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379" w:name="_Toc28538"/>
      <w:bookmarkStart w:id="380" w:name="_Toc10552"/>
      <w:bookmarkStart w:id="381" w:name="_Toc15736"/>
      <w:bookmarkStart w:id="382" w:name="_Toc7942"/>
      <w:r>
        <w:rPr>
          <w:rFonts w:hint="eastAsia" w:ascii="宋体" w:hAnsi="宋体" w:eastAsia="宋体" w:cs="宋体"/>
          <w:sz w:val="24"/>
          <w:szCs w:val="24"/>
          <w:lang w:val="en-US" w:eastAsia="zh-CN"/>
        </w:rPr>
        <w:t>UserService和UserServiceImpl</w:t>
      </w:r>
      <w:bookmarkEnd w:id="379"/>
      <w:bookmarkEnd w:id="380"/>
      <w:bookmarkEnd w:id="381"/>
      <w:bookmarkEnd w:id="382"/>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default" w:ascii="宋体" w:hAnsi="宋体" w:eastAsia="宋体" w:cs="宋体"/>
          <w:sz w:val="24"/>
          <w:szCs w:val="24"/>
          <w:lang w:val="en-US" w:eastAsia="zh-CN"/>
        </w:rPr>
      </w:pPr>
      <w:bookmarkStart w:id="383" w:name="_Toc21196"/>
      <w:bookmarkStart w:id="384" w:name="_Toc24634"/>
      <w:bookmarkStart w:id="385" w:name="_Toc8031"/>
      <w:bookmarkStart w:id="386" w:name="_Toc7859"/>
      <w:r>
        <w:rPr>
          <w:rFonts w:hint="eastAsia" w:ascii="宋体" w:hAnsi="宋体" w:eastAsia="宋体" w:cs="宋体"/>
          <w:sz w:val="24"/>
          <w:szCs w:val="24"/>
          <w:lang w:val="en-US" w:eastAsia="zh-CN"/>
        </w:rPr>
        <w:t>在UserService接口中包含十个对用户信息操作的方法。在UserServiceImpl中一一实现了这些方法。方法如下：</w:t>
      </w:r>
      <w:bookmarkEnd w:id="383"/>
      <w:bookmarkEnd w:id="384"/>
      <w:bookmarkEnd w:id="385"/>
      <w:bookmarkEnd w:id="386"/>
    </w:p>
    <w:p>
      <w:pPr>
        <w:keepNext w:val="0"/>
        <w:keepLines w:val="0"/>
        <w:pageBreakBefore w:val="0"/>
        <w:widowControl w:val="0"/>
        <w:numPr>
          <w:ilvl w:val="0"/>
          <w:numId w:val="17"/>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387" w:name="_Toc24740"/>
      <w:bookmarkStart w:id="388" w:name="_Toc9958"/>
      <w:bookmarkStart w:id="389" w:name="_Toc13025"/>
      <w:bookmarkStart w:id="390" w:name="_Toc20275"/>
      <w:r>
        <w:rPr>
          <w:rFonts w:hint="eastAsia" w:ascii="宋体" w:hAnsi="宋体" w:eastAsia="宋体" w:cs="宋体"/>
          <w:sz w:val="24"/>
          <w:szCs w:val="24"/>
          <w:lang w:val="en-US" w:eastAsia="zh-CN"/>
        </w:rPr>
        <w:t>userLogin：通过调用UserMapper中的</w:t>
      </w:r>
      <w:r>
        <w:rPr>
          <w:rFonts w:ascii="宋体" w:hAnsi="宋体" w:eastAsia="宋体" w:cs="宋体"/>
          <w:sz w:val="24"/>
          <w:szCs w:val="24"/>
        </w:rPr>
        <w:t>getUserByuser_phone</w:t>
      </w:r>
      <w:r>
        <w:rPr>
          <w:rFonts w:hint="eastAsia" w:ascii="宋体" w:hAnsi="宋体" w:eastAsia="宋体" w:cs="宋体"/>
          <w:sz w:val="24"/>
          <w:szCs w:val="24"/>
          <w:lang w:val="en-US" w:eastAsia="zh-CN"/>
        </w:rPr>
        <w:t>方法</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实现用户的登录检测功能，同时获取该用户的信息返回到controller中。</w:t>
      </w:r>
      <w:bookmarkEnd w:id="387"/>
      <w:bookmarkEnd w:id="388"/>
      <w:bookmarkEnd w:id="389"/>
      <w:bookmarkEnd w:id="390"/>
    </w:p>
    <w:p>
      <w:pPr>
        <w:keepNext w:val="0"/>
        <w:keepLines w:val="0"/>
        <w:pageBreakBefore w:val="0"/>
        <w:widowControl w:val="0"/>
        <w:numPr>
          <w:ilvl w:val="0"/>
          <w:numId w:val="17"/>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391" w:name="_Toc8271"/>
      <w:bookmarkStart w:id="392" w:name="_Toc8217"/>
      <w:bookmarkStart w:id="393" w:name="_Toc7879"/>
      <w:bookmarkStart w:id="394" w:name="_Toc6631"/>
      <w:r>
        <w:rPr>
          <w:rFonts w:hint="eastAsia" w:ascii="宋体" w:hAnsi="宋体" w:eastAsia="宋体" w:cs="宋体"/>
          <w:sz w:val="24"/>
          <w:szCs w:val="24"/>
          <w:lang w:val="en-US" w:eastAsia="zh-CN"/>
        </w:rPr>
        <w:t>userRegister：调用UserMapper中的userFind方法，首先查询输入的手机号或邮箱是否和user表中的数据重复，实现重复检测功能。再调用UserMapper中的insertUser，如果数据库user表中受影响行数大于0，则表明注册成功，反之则表明注册失败，最后将判断返回到controller中，实现用户的注册功能。</w:t>
      </w:r>
      <w:bookmarkEnd w:id="391"/>
      <w:bookmarkEnd w:id="392"/>
      <w:bookmarkEnd w:id="393"/>
      <w:bookmarkEnd w:id="394"/>
    </w:p>
    <w:p>
      <w:pPr>
        <w:keepNext w:val="0"/>
        <w:keepLines w:val="0"/>
        <w:pageBreakBefore w:val="0"/>
        <w:widowControl w:val="0"/>
        <w:numPr>
          <w:ilvl w:val="0"/>
          <w:numId w:val="17"/>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395" w:name="_Toc23108"/>
      <w:bookmarkStart w:id="396" w:name="_Toc31211"/>
      <w:bookmarkStart w:id="397" w:name="_Toc8853"/>
      <w:bookmarkStart w:id="398" w:name="_Toc28551"/>
      <w:r>
        <w:rPr>
          <w:rFonts w:hint="eastAsia" w:ascii="宋体" w:hAnsi="宋体" w:eastAsia="宋体" w:cs="宋体"/>
          <w:sz w:val="24"/>
          <w:szCs w:val="24"/>
          <w:lang w:val="en-US" w:eastAsia="zh-CN"/>
        </w:rPr>
        <w:t>userUpdate：调用UserMapper中updateuser方法，实现user表中用户数据的修改，如果数据库user表中受影响函数大于0，则表明修改成功，反之则表明修改失败，最后将判断返回到controller中，实现用户的修改用户信息功能。</w:t>
      </w:r>
      <w:bookmarkEnd w:id="395"/>
      <w:bookmarkEnd w:id="396"/>
      <w:bookmarkEnd w:id="397"/>
      <w:bookmarkEnd w:id="398"/>
    </w:p>
    <w:p>
      <w:pPr>
        <w:keepNext w:val="0"/>
        <w:keepLines w:val="0"/>
        <w:pageBreakBefore w:val="0"/>
        <w:widowControl w:val="0"/>
        <w:numPr>
          <w:ilvl w:val="0"/>
          <w:numId w:val="17"/>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399" w:name="_Toc15755"/>
      <w:bookmarkStart w:id="400" w:name="_Toc5623"/>
      <w:bookmarkStart w:id="401" w:name="_Toc27848"/>
      <w:bookmarkStart w:id="402" w:name="_Toc30532"/>
      <w:r>
        <w:rPr>
          <w:rFonts w:hint="eastAsia" w:ascii="宋体" w:hAnsi="宋体" w:eastAsia="宋体" w:cs="宋体"/>
          <w:sz w:val="24"/>
          <w:szCs w:val="24"/>
          <w:lang w:val="en-US" w:eastAsia="zh-CN"/>
        </w:rPr>
        <w:t>userFind：在该方法中，通过调用UserMapper中finduser方法，实现对user表中用户信息的查询功能。</w:t>
      </w:r>
      <w:bookmarkEnd w:id="399"/>
      <w:bookmarkEnd w:id="400"/>
      <w:bookmarkEnd w:id="401"/>
      <w:bookmarkEnd w:id="402"/>
    </w:p>
    <w:p>
      <w:pPr>
        <w:keepNext w:val="0"/>
        <w:keepLines w:val="0"/>
        <w:pageBreakBefore w:val="0"/>
        <w:widowControl w:val="0"/>
        <w:numPr>
          <w:ilvl w:val="0"/>
          <w:numId w:val="17"/>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403" w:name="_Toc32643"/>
      <w:bookmarkStart w:id="404" w:name="_Toc30850"/>
      <w:bookmarkStart w:id="405" w:name="_Toc22152"/>
      <w:bookmarkStart w:id="406" w:name="_Toc18267"/>
      <w:r>
        <w:rPr>
          <w:rFonts w:hint="eastAsia" w:ascii="宋体" w:hAnsi="宋体" w:eastAsia="宋体" w:cs="宋体"/>
          <w:sz w:val="24"/>
          <w:szCs w:val="24"/>
          <w:lang w:val="en-US" w:eastAsia="zh-CN"/>
        </w:rPr>
        <w:t>userfindstring：通过输入的userphone，调用UserMapper中finduserbystring方法，实现通过用户手机号查询user表中用户信息的功能。</w:t>
      </w:r>
      <w:bookmarkEnd w:id="403"/>
      <w:bookmarkEnd w:id="404"/>
      <w:bookmarkEnd w:id="405"/>
      <w:bookmarkEnd w:id="406"/>
    </w:p>
    <w:p>
      <w:pPr>
        <w:keepNext w:val="0"/>
        <w:keepLines w:val="0"/>
        <w:pageBreakBefore w:val="0"/>
        <w:widowControl w:val="0"/>
        <w:numPr>
          <w:ilvl w:val="0"/>
          <w:numId w:val="17"/>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407" w:name="_Toc5331"/>
      <w:bookmarkStart w:id="408" w:name="_Toc6823"/>
      <w:bookmarkStart w:id="409" w:name="_Toc2757"/>
      <w:bookmarkStart w:id="410" w:name="_Toc29691"/>
      <w:r>
        <w:rPr>
          <w:rFonts w:hint="eastAsia" w:ascii="宋体" w:hAnsi="宋体" w:eastAsia="宋体" w:cs="宋体"/>
          <w:sz w:val="24"/>
          <w:szCs w:val="24"/>
          <w:lang w:val="en-US" w:eastAsia="zh-CN"/>
        </w:rPr>
        <w:t>allUser：通过输入的user_Administrator，调用UserMapper中的findAllUser方法，实现对user表中不同类别用户（管理员或普通用户）的信息查询。</w:t>
      </w:r>
      <w:bookmarkEnd w:id="407"/>
      <w:bookmarkEnd w:id="408"/>
      <w:bookmarkEnd w:id="409"/>
      <w:bookmarkEnd w:id="410"/>
    </w:p>
    <w:p>
      <w:pPr>
        <w:keepNext w:val="0"/>
        <w:keepLines w:val="0"/>
        <w:pageBreakBefore w:val="0"/>
        <w:widowControl w:val="0"/>
        <w:numPr>
          <w:ilvl w:val="0"/>
          <w:numId w:val="17"/>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411" w:name="_Toc31764"/>
      <w:bookmarkStart w:id="412" w:name="_Toc20142"/>
      <w:bookmarkStart w:id="413" w:name="_Toc6260"/>
      <w:bookmarkStart w:id="414" w:name="_Toc27304"/>
      <w:r>
        <w:rPr>
          <w:rFonts w:hint="eastAsia" w:ascii="宋体" w:hAnsi="宋体" w:eastAsia="宋体" w:cs="宋体"/>
          <w:sz w:val="24"/>
          <w:szCs w:val="24"/>
          <w:lang w:val="en-US" w:eastAsia="zh-CN"/>
        </w:rPr>
        <w:t>USERUPDATE：调用UserMapper中的FINDUSER方法，并判断该方法返回的ArrayList是否为空，如果不为空，则调用UserMapper中的</w:t>
      </w:r>
      <w:r>
        <w:rPr>
          <w:rFonts w:ascii="宋体" w:hAnsi="宋体" w:eastAsia="宋体" w:cs="宋体"/>
          <w:sz w:val="24"/>
          <w:szCs w:val="24"/>
        </w:rPr>
        <w:t>AUPDATEUSER</w:t>
      </w:r>
      <w:r>
        <w:rPr>
          <w:rFonts w:hint="eastAsia" w:ascii="宋体" w:hAnsi="宋体" w:eastAsia="宋体" w:cs="宋体"/>
          <w:sz w:val="24"/>
          <w:szCs w:val="24"/>
          <w:lang w:val="en-US" w:eastAsia="zh-CN"/>
        </w:rPr>
        <w:t>方法，实现管理员对用户信息修改的功能。</w:t>
      </w:r>
      <w:bookmarkEnd w:id="411"/>
      <w:bookmarkEnd w:id="412"/>
      <w:bookmarkEnd w:id="413"/>
      <w:bookmarkEnd w:id="414"/>
    </w:p>
    <w:p>
      <w:pPr>
        <w:keepNext w:val="0"/>
        <w:keepLines w:val="0"/>
        <w:pageBreakBefore w:val="0"/>
        <w:widowControl w:val="0"/>
        <w:numPr>
          <w:ilvl w:val="0"/>
          <w:numId w:val="17"/>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415" w:name="_Toc24998"/>
      <w:bookmarkStart w:id="416" w:name="_Toc6718"/>
      <w:bookmarkStart w:id="417" w:name="_Toc29681"/>
      <w:bookmarkStart w:id="418" w:name="_Toc15626"/>
      <w:r>
        <w:rPr>
          <w:rFonts w:hint="eastAsia" w:ascii="宋体" w:hAnsi="宋体" w:eastAsia="宋体" w:cs="宋体"/>
          <w:sz w:val="24"/>
          <w:szCs w:val="24"/>
          <w:lang w:val="en-US" w:eastAsia="zh-CN"/>
        </w:rPr>
        <w:t>DELETEUSER：调用UserMapper中的</w:t>
      </w:r>
      <w:r>
        <w:rPr>
          <w:rFonts w:ascii="宋体" w:hAnsi="宋体" w:eastAsia="宋体" w:cs="宋体"/>
          <w:sz w:val="24"/>
          <w:szCs w:val="24"/>
        </w:rPr>
        <w:t>DELETEUSER</w:t>
      </w:r>
      <w:r>
        <w:rPr>
          <w:rFonts w:hint="eastAsia" w:ascii="宋体" w:hAnsi="宋体" w:eastAsia="宋体" w:cs="宋体"/>
          <w:sz w:val="24"/>
          <w:szCs w:val="24"/>
          <w:lang w:val="en-US" w:eastAsia="zh-CN"/>
        </w:rPr>
        <w:t>方法，如果数据库user表中受影响行数大于0，则表明删除成功，否则表明删除失败。</w:t>
      </w:r>
      <w:bookmarkEnd w:id="415"/>
      <w:bookmarkEnd w:id="416"/>
      <w:bookmarkEnd w:id="417"/>
      <w:bookmarkEnd w:id="418"/>
    </w:p>
    <w:p>
      <w:pPr>
        <w:keepNext w:val="0"/>
        <w:keepLines w:val="0"/>
        <w:pageBreakBefore w:val="0"/>
        <w:widowControl w:val="0"/>
        <w:numPr>
          <w:ilvl w:val="0"/>
          <w:numId w:val="17"/>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419" w:name="_Toc22080"/>
      <w:bookmarkStart w:id="420" w:name="_Toc2817"/>
      <w:bookmarkStart w:id="421" w:name="_Toc12061"/>
      <w:bookmarkStart w:id="422" w:name="_Toc24177"/>
      <w:r>
        <w:rPr>
          <w:rFonts w:hint="eastAsia" w:ascii="宋体" w:hAnsi="宋体" w:eastAsia="宋体" w:cs="宋体"/>
          <w:sz w:val="24"/>
          <w:szCs w:val="24"/>
          <w:lang w:val="en-US" w:eastAsia="zh-CN"/>
        </w:rPr>
        <w:t>FINDUSER：调用UserMapper中的</w:t>
      </w:r>
      <w:r>
        <w:rPr>
          <w:rFonts w:ascii="宋体" w:hAnsi="宋体" w:eastAsia="宋体" w:cs="宋体"/>
          <w:sz w:val="24"/>
          <w:szCs w:val="24"/>
        </w:rPr>
        <w:t>FINDUSERBYONE</w:t>
      </w:r>
      <w:r>
        <w:rPr>
          <w:rFonts w:hint="eastAsia" w:ascii="宋体" w:hAnsi="宋体" w:eastAsia="宋体" w:cs="宋体"/>
          <w:sz w:val="24"/>
          <w:szCs w:val="24"/>
          <w:lang w:val="en-US" w:eastAsia="zh-CN"/>
        </w:rPr>
        <w:t>方法，将结果以UserBean的形式返回到controller中。</w:t>
      </w:r>
      <w:bookmarkEnd w:id="419"/>
      <w:bookmarkEnd w:id="420"/>
      <w:bookmarkEnd w:id="421"/>
      <w:bookmarkEnd w:id="422"/>
    </w:p>
    <w:p>
      <w:pPr>
        <w:keepNext w:val="0"/>
        <w:keepLines w:val="0"/>
        <w:pageBreakBefore w:val="0"/>
        <w:widowControl w:val="0"/>
        <w:numPr>
          <w:ilvl w:val="0"/>
          <w:numId w:val="17"/>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423" w:name="_Toc9352"/>
      <w:bookmarkStart w:id="424" w:name="_Toc1353"/>
      <w:bookmarkStart w:id="425" w:name="_Toc25243"/>
      <w:bookmarkStart w:id="426" w:name="_Toc7073"/>
      <w:r>
        <w:rPr>
          <w:rFonts w:hint="eastAsia" w:ascii="宋体" w:hAnsi="宋体" w:eastAsia="宋体" w:cs="宋体"/>
          <w:sz w:val="24"/>
          <w:szCs w:val="24"/>
          <w:lang w:val="en-US" w:eastAsia="zh-CN"/>
        </w:rPr>
        <w:t>INSERTUSER：调用UserMapper中的</w:t>
      </w:r>
      <w:r>
        <w:rPr>
          <w:rFonts w:ascii="宋体" w:hAnsi="宋体" w:eastAsia="宋体" w:cs="宋体"/>
          <w:sz w:val="24"/>
          <w:szCs w:val="24"/>
        </w:rPr>
        <w:t>FINDUSER2</w:t>
      </w:r>
      <w:r>
        <w:rPr>
          <w:rFonts w:hint="eastAsia" w:ascii="宋体" w:hAnsi="宋体" w:eastAsia="宋体" w:cs="宋体"/>
          <w:sz w:val="24"/>
          <w:szCs w:val="24"/>
          <w:lang w:val="en-US" w:eastAsia="zh-CN"/>
        </w:rPr>
        <w:t>方法，判断返回的ArrayList是否为空，如果为空返回FALSE,如果不为空则调用UserMapper中的</w:t>
      </w:r>
      <w:r>
        <w:rPr>
          <w:rFonts w:ascii="宋体" w:hAnsi="宋体" w:eastAsia="宋体" w:cs="宋体"/>
          <w:sz w:val="24"/>
          <w:szCs w:val="24"/>
        </w:rPr>
        <w:t>INSERTUSER</w:t>
      </w:r>
      <w:r>
        <w:rPr>
          <w:rFonts w:hint="eastAsia" w:ascii="宋体" w:hAnsi="宋体" w:eastAsia="宋体" w:cs="宋体"/>
          <w:sz w:val="24"/>
          <w:szCs w:val="24"/>
          <w:lang w:val="en-US" w:eastAsia="zh-CN"/>
        </w:rPr>
        <w:t>方法，如果数据库user表中受影响行数大于0，则表明添加成功，否则表明添加失败。最后将方法的返回值以Boolean类型返回到controller中。</w:t>
      </w:r>
      <w:bookmarkEnd w:id="423"/>
      <w:bookmarkEnd w:id="424"/>
      <w:bookmarkEnd w:id="425"/>
      <w:bookmarkEnd w:id="426"/>
    </w:p>
    <w:p>
      <w:pPr>
        <w:keepNext w:val="0"/>
        <w:keepLines w:val="0"/>
        <w:pageBreakBefore w:val="0"/>
        <w:widowControl w:val="0"/>
        <w:numPr>
          <w:ilvl w:val="0"/>
          <w:numId w:val="16"/>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default" w:ascii="宋体" w:hAnsi="宋体" w:eastAsia="宋体" w:cs="宋体"/>
          <w:sz w:val="24"/>
          <w:szCs w:val="24"/>
          <w:lang w:val="en-US" w:eastAsia="zh-CN"/>
        </w:rPr>
      </w:pPr>
      <w:bookmarkStart w:id="427" w:name="_Toc9558"/>
      <w:bookmarkStart w:id="428" w:name="_Toc14224"/>
      <w:bookmarkStart w:id="429" w:name="_Toc10507"/>
      <w:bookmarkStart w:id="430" w:name="_Toc23018"/>
      <w:r>
        <w:rPr>
          <w:rFonts w:hint="eastAsia" w:ascii="宋体" w:hAnsi="宋体" w:eastAsia="宋体" w:cs="宋体"/>
          <w:sz w:val="24"/>
          <w:szCs w:val="24"/>
          <w:lang w:val="en-US" w:eastAsia="zh-CN"/>
        </w:rPr>
        <w:t>MusicService和MusicServiceImpl</w:t>
      </w:r>
      <w:bookmarkEnd w:id="427"/>
      <w:bookmarkEnd w:id="428"/>
      <w:bookmarkEnd w:id="429"/>
      <w:bookmarkEnd w:id="430"/>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default" w:ascii="宋体" w:hAnsi="宋体" w:eastAsia="宋体" w:cs="宋体"/>
          <w:sz w:val="24"/>
          <w:szCs w:val="24"/>
          <w:lang w:val="en-US" w:eastAsia="zh-CN"/>
        </w:rPr>
      </w:pPr>
      <w:bookmarkStart w:id="431" w:name="_Toc25086"/>
      <w:bookmarkStart w:id="432" w:name="_Toc6511"/>
      <w:bookmarkStart w:id="433" w:name="_Toc21211"/>
      <w:bookmarkStart w:id="434" w:name="_Toc20369"/>
      <w:r>
        <w:rPr>
          <w:rFonts w:hint="eastAsia" w:ascii="宋体" w:hAnsi="宋体" w:eastAsia="宋体" w:cs="宋体"/>
          <w:sz w:val="24"/>
          <w:szCs w:val="24"/>
          <w:lang w:val="en-US" w:eastAsia="zh-CN"/>
        </w:rPr>
        <w:t>在MusicService接口中包含十九个对音乐信息操作的方法。在MusicServiceImpl中一一实现了这些方法。方法如下：</w:t>
      </w:r>
      <w:bookmarkEnd w:id="431"/>
      <w:bookmarkEnd w:id="432"/>
      <w:bookmarkEnd w:id="433"/>
      <w:bookmarkEnd w:id="434"/>
    </w:p>
    <w:p>
      <w:pPr>
        <w:keepNext w:val="0"/>
        <w:keepLines w:val="0"/>
        <w:pageBreakBefore w:val="0"/>
        <w:widowControl w:val="0"/>
        <w:numPr>
          <w:ilvl w:val="0"/>
          <w:numId w:val="18"/>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435" w:name="_Toc17354"/>
      <w:bookmarkStart w:id="436" w:name="_Toc15827"/>
      <w:bookmarkStart w:id="437" w:name="_Toc15986"/>
      <w:r>
        <w:rPr>
          <w:rFonts w:hint="eastAsia" w:ascii="宋体" w:hAnsi="宋体" w:eastAsia="宋体" w:cs="宋体"/>
          <w:sz w:val="24"/>
          <w:szCs w:val="24"/>
          <w:lang w:val="en-US" w:eastAsia="zh-CN"/>
        </w:rPr>
        <w:t>findAllMusicBean：通过调用MusicMapper中的findMusicBeanList方法，查询数据库中music表中的所有数据。</w:t>
      </w:r>
      <w:bookmarkEnd w:id="435"/>
      <w:bookmarkEnd w:id="436"/>
      <w:bookmarkEnd w:id="437"/>
    </w:p>
    <w:p>
      <w:pPr>
        <w:keepNext w:val="0"/>
        <w:keepLines w:val="0"/>
        <w:pageBreakBefore w:val="0"/>
        <w:widowControl w:val="0"/>
        <w:numPr>
          <w:ilvl w:val="0"/>
          <w:numId w:val="18"/>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438" w:name="_Toc28628"/>
      <w:bookmarkStart w:id="439" w:name="_Toc18406"/>
      <w:bookmarkStart w:id="440" w:name="_Toc25354"/>
      <w:r>
        <w:rPr>
          <w:rFonts w:hint="eastAsia" w:ascii="宋体" w:hAnsi="宋体" w:eastAsia="宋体" w:cs="宋体"/>
          <w:sz w:val="24"/>
          <w:szCs w:val="24"/>
          <w:lang w:val="en-US" w:eastAsia="zh-CN"/>
        </w:rPr>
        <w:t>findMusicByName：通过输入的music_name，调用MusicMapper中的findMusicByName方法，查询相应的音乐数据，将查询的判断结果和查询结果放入Map中，返回至controller中。</w:t>
      </w:r>
      <w:bookmarkEnd w:id="438"/>
      <w:bookmarkEnd w:id="439"/>
      <w:bookmarkEnd w:id="440"/>
    </w:p>
    <w:p>
      <w:pPr>
        <w:keepNext w:val="0"/>
        <w:keepLines w:val="0"/>
        <w:pageBreakBefore w:val="0"/>
        <w:widowControl w:val="0"/>
        <w:numPr>
          <w:ilvl w:val="0"/>
          <w:numId w:val="18"/>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441" w:name="_Toc1060"/>
      <w:bookmarkStart w:id="442" w:name="_Toc6103"/>
      <w:bookmarkStart w:id="443" w:name="_Toc27980"/>
      <w:r>
        <w:rPr>
          <w:rFonts w:hint="eastAsia" w:ascii="宋体" w:hAnsi="宋体" w:eastAsia="宋体" w:cs="宋体"/>
          <w:sz w:val="24"/>
          <w:szCs w:val="24"/>
          <w:lang w:val="en-US" w:eastAsia="zh-CN"/>
        </w:rPr>
        <w:t>findMusicBySinger：通过输入的music_singer，调用MusicMapper中的findMusicBySinger方法，查询相应的音乐数据，将查询的判断结果和查询结果放入Map中，返回至controller中。</w:t>
      </w:r>
      <w:bookmarkEnd w:id="441"/>
      <w:bookmarkEnd w:id="442"/>
      <w:bookmarkEnd w:id="443"/>
    </w:p>
    <w:p>
      <w:pPr>
        <w:keepNext w:val="0"/>
        <w:keepLines w:val="0"/>
        <w:pageBreakBefore w:val="0"/>
        <w:widowControl w:val="0"/>
        <w:numPr>
          <w:ilvl w:val="0"/>
          <w:numId w:val="18"/>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444" w:name="_Toc23824"/>
      <w:bookmarkStart w:id="445" w:name="_Toc18337"/>
      <w:bookmarkStart w:id="446" w:name="_Toc26231"/>
      <w:r>
        <w:rPr>
          <w:rFonts w:hint="eastAsia" w:ascii="宋体" w:hAnsi="宋体" w:eastAsia="宋体" w:cs="宋体"/>
          <w:sz w:val="24"/>
          <w:szCs w:val="24"/>
          <w:lang w:val="en-US" w:eastAsia="zh-CN"/>
        </w:rPr>
        <w:t>uploadMusic：通过输入的newMusicName和newMusicSinger，通过字符串拼接的方法，得到newSongUrl和newSongImgUrl。然后调用MusicMapper中的uploadMusic方法，更新数据库中music表中的数据，通过music表受影响行数判断数据是否上传成功。</w:t>
      </w:r>
      <w:bookmarkEnd w:id="444"/>
      <w:bookmarkEnd w:id="445"/>
      <w:bookmarkEnd w:id="446"/>
    </w:p>
    <w:p>
      <w:pPr>
        <w:keepNext w:val="0"/>
        <w:keepLines w:val="0"/>
        <w:pageBreakBefore w:val="0"/>
        <w:widowControl w:val="0"/>
        <w:numPr>
          <w:ilvl w:val="0"/>
          <w:numId w:val="18"/>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447" w:name="_Toc20078"/>
      <w:bookmarkStart w:id="448" w:name="_Toc27615"/>
      <w:bookmarkStart w:id="449" w:name="_Toc18188"/>
      <w:r>
        <w:rPr>
          <w:rFonts w:hint="eastAsia" w:ascii="宋体" w:hAnsi="宋体" w:eastAsia="宋体" w:cs="宋体"/>
          <w:sz w:val="24"/>
          <w:szCs w:val="24"/>
          <w:lang w:val="en-US" w:eastAsia="zh-CN"/>
        </w:rPr>
        <w:t>AccurateFindMusic：通过输入的music_name，调用MusicMapper中的accurateFindMusic方法，找到对应的音乐信息，按照jplayer插件的音乐播放格式，选择相应数据重新组装，并存放到jsonObject中，然后将jsonObject添加到jsonArray中，得到播放列表，返回jsonArray到controller中。此方法用于播放主页面中的单首歌曲。</w:t>
      </w:r>
      <w:bookmarkEnd w:id="447"/>
      <w:bookmarkEnd w:id="448"/>
      <w:bookmarkEnd w:id="449"/>
    </w:p>
    <w:p>
      <w:pPr>
        <w:keepNext w:val="0"/>
        <w:keepLines w:val="0"/>
        <w:pageBreakBefore w:val="0"/>
        <w:widowControl w:val="0"/>
        <w:numPr>
          <w:ilvl w:val="0"/>
          <w:numId w:val="18"/>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450" w:name="_Toc18885"/>
      <w:bookmarkStart w:id="451" w:name="_Toc3268"/>
      <w:bookmarkStart w:id="452" w:name="_Toc26770"/>
      <w:r>
        <w:rPr>
          <w:rFonts w:hint="eastAsia" w:ascii="宋体" w:hAnsi="宋体" w:eastAsia="宋体" w:cs="宋体"/>
          <w:sz w:val="24"/>
          <w:szCs w:val="24"/>
          <w:lang w:val="en-US" w:eastAsia="zh-CN"/>
        </w:rPr>
        <w:t>accuratefindmusicinformation：通过输入的music_name,调用MusicMapper中的accurateFindMusic方法，获取相应的音乐数据。</w:t>
      </w:r>
      <w:bookmarkEnd w:id="450"/>
      <w:bookmarkEnd w:id="451"/>
      <w:bookmarkEnd w:id="452"/>
    </w:p>
    <w:p>
      <w:pPr>
        <w:keepNext w:val="0"/>
        <w:keepLines w:val="0"/>
        <w:pageBreakBefore w:val="0"/>
        <w:widowControl w:val="0"/>
        <w:numPr>
          <w:ilvl w:val="0"/>
          <w:numId w:val="18"/>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453" w:name="_Toc27740"/>
      <w:bookmarkStart w:id="454" w:name="_Toc24546"/>
      <w:bookmarkStart w:id="455" w:name="_Toc23839"/>
      <w:r>
        <w:rPr>
          <w:rFonts w:hint="eastAsia" w:ascii="宋体" w:hAnsi="宋体" w:eastAsia="宋体" w:cs="宋体"/>
          <w:sz w:val="24"/>
          <w:szCs w:val="24"/>
          <w:lang w:val="en-US" w:eastAsia="zh-CN"/>
        </w:rPr>
        <w:t>findMusicOfPlayList：通过输入的user_phone，调用MusicMapper中的findMusicByUserPhoneOfFavorite方法，获取用户的收藏列表，对找到的音乐数据，按照jplayer插件的音乐播放格式，选择相应的数据重新组装，并存放到jsonObject中，然后将jsonObject添加到jsonArray中，得到播放列表，返回jsonArray到controller中。此方法用于播放用户收藏列表中的歌曲。</w:t>
      </w:r>
      <w:bookmarkEnd w:id="453"/>
      <w:bookmarkEnd w:id="454"/>
      <w:bookmarkEnd w:id="455"/>
    </w:p>
    <w:p>
      <w:pPr>
        <w:keepNext w:val="0"/>
        <w:keepLines w:val="0"/>
        <w:pageBreakBefore w:val="0"/>
        <w:widowControl w:val="0"/>
        <w:numPr>
          <w:ilvl w:val="0"/>
          <w:numId w:val="18"/>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456" w:name="_Toc7950"/>
      <w:bookmarkStart w:id="457" w:name="_Toc16872"/>
      <w:bookmarkStart w:id="458" w:name="_Toc20827"/>
      <w:r>
        <w:rPr>
          <w:rFonts w:hint="eastAsia" w:ascii="宋体" w:hAnsi="宋体" w:eastAsia="宋体" w:cs="宋体"/>
          <w:sz w:val="24"/>
          <w:szCs w:val="24"/>
          <w:lang w:val="en-US" w:eastAsia="zh-CN"/>
        </w:rPr>
        <w:t>findMusicOfPlayListinformation：用于通过输入的user_phone，调用MusicMapper中的findMusicByUserPhoneOfFavorite方法，获取用户的收藏列表中的音乐信息。</w:t>
      </w:r>
      <w:bookmarkEnd w:id="456"/>
      <w:bookmarkEnd w:id="457"/>
      <w:bookmarkEnd w:id="458"/>
    </w:p>
    <w:p>
      <w:pPr>
        <w:keepNext w:val="0"/>
        <w:keepLines w:val="0"/>
        <w:pageBreakBefore w:val="0"/>
        <w:widowControl w:val="0"/>
        <w:numPr>
          <w:ilvl w:val="0"/>
          <w:numId w:val="18"/>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459" w:name="_Toc5368"/>
      <w:bookmarkStart w:id="460" w:name="_Toc27186"/>
      <w:bookmarkStart w:id="461" w:name="_Toc27189"/>
      <w:r>
        <w:rPr>
          <w:rFonts w:hint="eastAsia" w:ascii="宋体" w:hAnsi="宋体" w:eastAsia="宋体" w:cs="宋体"/>
          <w:sz w:val="24"/>
          <w:szCs w:val="24"/>
          <w:lang w:val="en-US" w:eastAsia="zh-CN"/>
        </w:rPr>
        <w:t>findONEMusic：通过输入的music_name，调用MusicMapper中的accurateFindMusic方法获取第一首歌歌曲信息，存放到MusicBean中。</w:t>
      </w:r>
      <w:bookmarkEnd w:id="459"/>
      <w:bookmarkEnd w:id="460"/>
      <w:bookmarkEnd w:id="461"/>
    </w:p>
    <w:p>
      <w:pPr>
        <w:keepNext w:val="0"/>
        <w:keepLines w:val="0"/>
        <w:pageBreakBefore w:val="0"/>
        <w:widowControl w:val="0"/>
        <w:numPr>
          <w:ilvl w:val="0"/>
          <w:numId w:val="18"/>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462" w:name="_Toc9424"/>
      <w:bookmarkStart w:id="463" w:name="_Toc26439"/>
      <w:bookmarkStart w:id="464" w:name="_Toc1838"/>
      <w:r>
        <w:rPr>
          <w:rFonts w:hint="eastAsia" w:ascii="宋体" w:hAnsi="宋体" w:eastAsia="宋体" w:cs="宋体"/>
          <w:sz w:val="24"/>
          <w:szCs w:val="24"/>
          <w:lang w:val="en-US" w:eastAsia="zh-CN"/>
        </w:rPr>
        <w:t>delFavoritesong：通过输入的user_phone和music_name，调用MusicMapper中的delfavoritesong方法，删除favorite表中相应的数据。</w:t>
      </w:r>
      <w:bookmarkEnd w:id="462"/>
      <w:bookmarkEnd w:id="463"/>
      <w:bookmarkEnd w:id="464"/>
    </w:p>
    <w:p>
      <w:pPr>
        <w:keepNext w:val="0"/>
        <w:keepLines w:val="0"/>
        <w:pageBreakBefore w:val="0"/>
        <w:widowControl w:val="0"/>
        <w:numPr>
          <w:ilvl w:val="0"/>
          <w:numId w:val="18"/>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465" w:name="_Toc31254"/>
      <w:bookmarkStart w:id="466" w:name="_Toc11178"/>
      <w:bookmarkStart w:id="467" w:name="_Toc29749"/>
      <w:r>
        <w:rPr>
          <w:rFonts w:hint="eastAsia" w:ascii="宋体" w:hAnsi="宋体" w:eastAsia="宋体" w:cs="宋体"/>
          <w:sz w:val="24"/>
          <w:szCs w:val="24"/>
          <w:lang w:val="en-US" w:eastAsia="zh-CN"/>
        </w:rPr>
        <w:t>uploadFavoritesong：通过输入的FavoriteSongs对象，调用MusicMapper中的uploadMusicFavorite方法，实现在favorite表中插入一条数据。</w:t>
      </w:r>
      <w:bookmarkEnd w:id="465"/>
      <w:bookmarkEnd w:id="466"/>
      <w:bookmarkEnd w:id="467"/>
    </w:p>
    <w:p>
      <w:pPr>
        <w:keepNext w:val="0"/>
        <w:keepLines w:val="0"/>
        <w:pageBreakBefore w:val="0"/>
        <w:widowControl w:val="0"/>
        <w:numPr>
          <w:ilvl w:val="0"/>
          <w:numId w:val="18"/>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468" w:name="_Toc16612"/>
      <w:bookmarkStart w:id="469" w:name="_Toc31543"/>
      <w:bookmarkStart w:id="470" w:name="_Toc10227"/>
      <w:r>
        <w:rPr>
          <w:rFonts w:hint="eastAsia" w:ascii="宋体" w:hAnsi="宋体" w:eastAsia="宋体" w:cs="宋体"/>
          <w:sz w:val="24"/>
          <w:szCs w:val="24"/>
          <w:lang w:val="en-US" w:eastAsia="zh-CN"/>
        </w:rPr>
        <w:t>UPDATEMUSIC：通过输入的newMusicName、newMusicSinger和music_id，调用MusicMapper中的UPDATEMUSIC方法，对music表中相应的数据进行修改。</w:t>
      </w:r>
      <w:bookmarkEnd w:id="468"/>
      <w:bookmarkEnd w:id="469"/>
      <w:bookmarkEnd w:id="470"/>
    </w:p>
    <w:p>
      <w:pPr>
        <w:keepNext w:val="0"/>
        <w:keepLines w:val="0"/>
        <w:pageBreakBefore w:val="0"/>
        <w:widowControl w:val="0"/>
        <w:numPr>
          <w:ilvl w:val="0"/>
          <w:numId w:val="18"/>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471" w:name="_Toc28112"/>
      <w:bookmarkStart w:id="472" w:name="_Toc22904"/>
      <w:bookmarkStart w:id="473" w:name="_Toc8718"/>
      <w:r>
        <w:rPr>
          <w:rFonts w:hint="eastAsia" w:ascii="宋体" w:hAnsi="宋体" w:eastAsia="宋体" w:cs="宋体"/>
          <w:sz w:val="24"/>
          <w:szCs w:val="24"/>
          <w:lang w:val="en-US" w:eastAsia="zh-CN"/>
        </w:rPr>
        <w:t>DELETEMUSIC：通过输入的music_id，调用MusicMapper中的DELETEMUSICOFUSERF方法，删除favorite表中相应的数据。</w:t>
      </w:r>
      <w:bookmarkEnd w:id="471"/>
      <w:bookmarkEnd w:id="472"/>
      <w:bookmarkEnd w:id="473"/>
    </w:p>
    <w:p>
      <w:pPr>
        <w:keepNext w:val="0"/>
        <w:keepLines w:val="0"/>
        <w:pageBreakBefore w:val="0"/>
        <w:widowControl w:val="0"/>
        <w:numPr>
          <w:ilvl w:val="0"/>
          <w:numId w:val="18"/>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474" w:name="_Toc2454"/>
      <w:bookmarkStart w:id="475" w:name="_Toc8773"/>
      <w:bookmarkStart w:id="476" w:name="_Toc18606"/>
      <w:r>
        <w:rPr>
          <w:rFonts w:hint="eastAsia" w:ascii="宋体" w:hAnsi="宋体" w:eastAsia="宋体" w:cs="宋体"/>
          <w:sz w:val="24"/>
          <w:szCs w:val="24"/>
          <w:lang w:val="en-US" w:eastAsia="zh-CN"/>
        </w:rPr>
        <w:t>FINDMUSIC：通过输入的music_name，调用MusicMapper中的FINDMUSICBYNAME方法，获取相应的音乐数据。</w:t>
      </w:r>
      <w:bookmarkEnd w:id="474"/>
      <w:bookmarkEnd w:id="475"/>
      <w:bookmarkEnd w:id="476"/>
    </w:p>
    <w:p>
      <w:pPr>
        <w:keepNext w:val="0"/>
        <w:keepLines w:val="0"/>
        <w:pageBreakBefore w:val="0"/>
        <w:widowControl w:val="0"/>
        <w:numPr>
          <w:ilvl w:val="0"/>
          <w:numId w:val="18"/>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477" w:name="_Toc31812"/>
      <w:bookmarkStart w:id="478" w:name="_Toc25528"/>
      <w:bookmarkStart w:id="479" w:name="_Toc4198"/>
      <w:r>
        <w:rPr>
          <w:rFonts w:hint="eastAsia" w:ascii="宋体" w:hAnsi="宋体" w:eastAsia="宋体" w:cs="宋体"/>
          <w:sz w:val="24"/>
          <w:szCs w:val="24"/>
          <w:lang w:val="en-US" w:eastAsia="zh-CN"/>
        </w:rPr>
        <w:t>FINDMUSICOFID：通过输入的music_id，调用MusicMapper中的FINDMUSICBYID方法，查找music表中相应的数据。</w:t>
      </w:r>
      <w:bookmarkEnd w:id="477"/>
      <w:bookmarkEnd w:id="478"/>
      <w:bookmarkEnd w:id="479"/>
    </w:p>
    <w:p>
      <w:pPr>
        <w:keepNext w:val="0"/>
        <w:keepLines w:val="0"/>
        <w:pageBreakBefore w:val="0"/>
        <w:widowControl w:val="0"/>
        <w:numPr>
          <w:ilvl w:val="0"/>
          <w:numId w:val="18"/>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480" w:name="_Toc30884"/>
      <w:bookmarkStart w:id="481" w:name="_Toc12334"/>
      <w:bookmarkStart w:id="482" w:name="_Toc28677"/>
      <w:r>
        <w:rPr>
          <w:rFonts w:hint="eastAsia" w:ascii="宋体" w:hAnsi="宋体" w:eastAsia="宋体" w:cs="宋体"/>
          <w:sz w:val="24"/>
          <w:szCs w:val="24"/>
          <w:lang w:val="en-US" w:eastAsia="zh-CN"/>
        </w:rPr>
        <w:t>shareSongs：通过输入的ShareSongs对象，调用MusicMapper中的uploadMusicShare方法，在sharesongs表中添加数据。</w:t>
      </w:r>
      <w:bookmarkEnd w:id="480"/>
      <w:bookmarkEnd w:id="481"/>
      <w:bookmarkEnd w:id="482"/>
    </w:p>
    <w:p>
      <w:pPr>
        <w:keepNext w:val="0"/>
        <w:keepLines w:val="0"/>
        <w:pageBreakBefore w:val="0"/>
        <w:widowControl w:val="0"/>
        <w:numPr>
          <w:ilvl w:val="0"/>
          <w:numId w:val="18"/>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483" w:name="_Toc21601"/>
      <w:bookmarkStart w:id="484" w:name="_Toc5828"/>
      <w:bookmarkStart w:id="485" w:name="_Toc17258"/>
      <w:r>
        <w:rPr>
          <w:rFonts w:hint="eastAsia" w:ascii="宋体" w:hAnsi="宋体" w:eastAsia="宋体" w:cs="宋体"/>
          <w:sz w:val="24"/>
          <w:szCs w:val="24"/>
          <w:lang w:val="en-US" w:eastAsia="zh-CN"/>
        </w:rPr>
        <w:t>SHARE_SONGS_ARRAY_LIST：通过输入的user_phone，调用MusicMapper中的SHARE_SONGS_ARRAY_LIST方法，查询sharesongs表中相应的数据。</w:t>
      </w:r>
      <w:bookmarkEnd w:id="483"/>
      <w:bookmarkEnd w:id="484"/>
      <w:bookmarkEnd w:id="485"/>
    </w:p>
    <w:p>
      <w:pPr>
        <w:keepNext w:val="0"/>
        <w:keepLines w:val="0"/>
        <w:pageBreakBefore w:val="0"/>
        <w:widowControl w:val="0"/>
        <w:numPr>
          <w:ilvl w:val="0"/>
          <w:numId w:val="18"/>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486" w:name="_Toc23034"/>
      <w:bookmarkStart w:id="487" w:name="_Toc10610"/>
      <w:bookmarkStart w:id="488" w:name="_Toc21378"/>
      <w:r>
        <w:rPr>
          <w:rFonts w:hint="eastAsia" w:ascii="宋体" w:hAnsi="宋体" w:eastAsia="宋体" w:cs="宋体"/>
          <w:sz w:val="24"/>
          <w:szCs w:val="24"/>
          <w:lang w:val="en-US" w:eastAsia="zh-CN"/>
        </w:rPr>
        <w:t>insertComments：通过输入的Comments对象，调用MusicMapper中的uploadMusicComments方法，在comments表中插入一条数据。</w:t>
      </w:r>
      <w:bookmarkEnd w:id="486"/>
      <w:bookmarkEnd w:id="487"/>
      <w:bookmarkEnd w:id="488"/>
    </w:p>
    <w:p>
      <w:pPr>
        <w:keepNext w:val="0"/>
        <w:keepLines w:val="0"/>
        <w:pageBreakBefore w:val="0"/>
        <w:widowControl w:val="0"/>
        <w:numPr>
          <w:ilvl w:val="0"/>
          <w:numId w:val="18"/>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489" w:name="_Toc8493"/>
      <w:bookmarkStart w:id="490" w:name="_Toc1494"/>
      <w:bookmarkStart w:id="491" w:name="_Toc30146"/>
      <w:r>
        <w:rPr>
          <w:rFonts w:hint="eastAsia" w:ascii="宋体" w:hAnsi="宋体" w:eastAsia="宋体" w:cs="宋体"/>
          <w:sz w:val="24"/>
          <w:szCs w:val="24"/>
          <w:lang w:val="en-US" w:eastAsia="zh-CN"/>
        </w:rPr>
        <w:t>COMMENTS_ARRAY_LIST：通过输入的music_id，调用MusicMapper中的COMMENTS_ARRAY_LIST方法，查询comments表中相应的数据。</w:t>
      </w:r>
      <w:bookmarkEnd w:id="489"/>
      <w:bookmarkEnd w:id="490"/>
      <w:bookmarkEnd w:id="491"/>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200"/>
        <w:jc w:val="both"/>
        <w:textAlignment w:val="auto"/>
        <w:outlineLvl w:val="1"/>
        <w:rPr>
          <w:rFonts w:hint="eastAsia" w:ascii="宋体" w:hAnsi="宋体" w:eastAsia="宋体" w:cs="宋体"/>
          <w:sz w:val="24"/>
          <w:szCs w:val="24"/>
          <w:lang w:val="en-US" w:eastAsia="zh-CN"/>
        </w:rPr>
      </w:pPr>
      <w:bookmarkStart w:id="492" w:name="_Toc15543"/>
      <w:r>
        <w:rPr>
          <w:rFonts w:hint="eastAsia" w:ascii="宋体" w:hAnsi="宋体" w:eastAsia="宋体" w:cs="宋体"/>
          <w:sz w:val="24"/>
          <w:szCs w:val="24"/>
          <w:lang w:val="en-US" w:eastAsia="zh-CN"/>
        </w:rPr>
        <w:t>5.5 Controller方法</w:t>
      </w:r>
      <w:bookmarkEnd w:id="492"/>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default" w:ascii="宋体" w:hAnsi="宋体" w:eastAsia="宋体" w:cs="宋体"/>
          <w:sz w:val="24"/>
          <w:szCs w:val="24"/>
          <w:lang w:val="en-US" w:eastAsia="zh-CN"/>
        </w:rPr>
      </w:pPr>
      <w:bookmarkStart w:id="493" w:name="_Toc19283"/>
      <w:bookmarkStart w:id="494" w:name="_Toc31070"/>
      <w:bookmarkStart w:id="495" w:name="_Toc217"/>
      <w:r>
        <w:rPr>
          <w:rFonts w:hint="eastAsia" w:ascii="宋体" w:hAnsi="宋体" w:eastAsia="宋体" w:cs="宋体"/>
          <w:sz w:val="24"/>
          <w:szCs w:val="24"/>
          <w:lang w:val="en-US" w:eastAsia="zh-CN"/>
        </w:rPr>
        <w:t>在Controller中，分别实现了对用于、音乐、管理员三大类的基本操作。方法分别如下：</w:t>
      </w:r>
      <w:bookmarkEnd w:id="493"/>
      <w:bookmarkEnd w:id="494"/>
      <w:bookmarkEnd w:id="495"/>
    </w:p>
    <w:p>
      <w:pPr>
        <w:keepNext w:val="0"/>
        <w:keepLines w:val="0"/>
        <w:pageBreakBefore w:val="0"/>
        <w:widowControl w:val="0"/>
        <w:numPr>
          <w:ilvl w:val="0"/>
          <w:numId w:val="19"/>
        </w:numPr>
        <w:kinsoku/>
        <w:wordWrap/>
        <w:overflowPunct/>
        <w:topLinePunct w:val="0"/>
        <w:autoSpaceDE/>
        <w:autoSpaceDN/>
        <w:bidi w:val="0"/>
        <w:adjustRightInd w:val="0"/>
        <w:snapToGrid w:val="0"/>
        <w:spacing w:line="360" w:lineRule="auto"/>
        <w:ind w:left="845" w:leftChars="0" w:hanging="425" w:firstLineChars="0"/>
        <w:jc w:val="both"/>
        <w:textAlignment w:val="auto"/>
        <w:outlineLvl w:val="1"/>
        <w:rPr>
          <w:rFonts w:hint="default" w:ascii="宋体" w:hAnsi="宋体" w:eastAsia="宋体" w:cs="宋体"/>
          <w:sz w:val="24"/>
          <w:szCs w:val="24"/>
          <w:lang w:val="en-US" w:eastAsia="zh-CN"/>
        </w:rPr>
      </w:pPr>
      <w:bookmarkStart w:id="496" w:name="_Toc23026"/>
      <w:bookmarkStart w:id="497" w:name="_Toc3911"/>
      <w:bookmarkStart w:id="498" w:name="_Toc25256"/>
      <w:r>
        <w:rPr>
          <w:rFonts w:hint="eastAsia" w:ascii="宋体" w:hAnsi="宋体" w:eastAsia="宋体" w:cs="宋体"/>
          <w:sz w:val="24"/>
          <w:szCs w:val="24"/>
          <w:lang w:val="en-US" w:eastAsia="zh-CN"/>
        </w:rPr>
        <w:t>UserController</w:t>
      </w:r>
      <w:bookmarkEnd w:id="496"/>
      <w:bookmarkEnd w:id="497"/>
      <w:bookmarkEnd w:id="498"/>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499" w:name="_Toc31869"/>
      <w:bookmarkStart w:id="500" w:name="_Toc24813"/>
      <w:bookmarkStart w:id="501" w:name="_Toc10397"/>
      <w:r>
        <w:rPr>
          <w:rFonts w:hint="eastAsia" w:ascii="宋体" w:hAnsi="宋体" w:eastAsia="宋体" w:cs="宋体"/>
          <w:sz w:val="24"/>
          <w:szCs w:val="24"/>
          <w:lang w:val="en-US" w:eastAsia="zh-CN"/>
        </w:rPr>
        <w:t>在UserController中，实现了七种对于用户的基本操作，其中包含登录、注册、更新、添加收藏列表、删除收藏列表、分享、评论。具体实现功能如下：</w:t>
      </w:r>
      <w:bookmarkEnd w:id="499"/>
      <w:bookmarkEnd w:id="500"/>
      <w:bookmarkEnd w:id="501"/>
    </w:p>
    <w:p>
      <w:pPr>
        <w:keepNext w:val="0"/>
        <w:keepLines w:val="0"/>
        <w:pageBreakBefore w:val="0"/>
        <w:widowControl w:val="0"/>
        <w:numPr>
          <w:ilvl w:val="0"/>
          <w:numId w:val="20"/>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502" w:name="_Toc20314"/>
      <w:bookmarkStart w:id="503" w:name="_Toc10905"/>
      <w:bookmarkStart w:id="504" w:name="_Toc27766"/>
      <w:r>
        <w:rPr>
          <w:rFonts w:hint="eastAsia" w:ascii="宋体" w:hAnsi="宋体" w:eastAsia="宋体" w:cs="宋体"/>
          <w:sz w:val="24"/>
          <w:szCs w:val="24"/>
          <w:lang w:val="en-US" w:eastAsia="zh-CN"/>
        </w:rPr>
        <w:t>登录功能</w:t>
      </w:r>
      <w:bookmarkEnd w:id="502"/>
      <w:bookmarkEnd w:id="503"/>
      <w:bookmarkEnd w:id="504"/>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505" w:name="_Toc12656"/>
      <w:bookmarkStart w:id="506" w:name="_Toc14102"/>
      <w:bookmarkStart w:id="507" w:name="_Toc3408"/>
      <w:r>
        <w:rPr>
          <w:rFonts w:hint="eastAsia" w:ascii="宋体" w:hAnsi="宋体" w:eastAsia="宋体" w:cs="宋体"/>
          <w:sz w:val="24"/>
          <w:szCs w:val="24"/>
          <w:lang w:val="en-US" w:eastAsia="zh-CN"/>
        </w:rPr>
        <w:t>在登录功能中，首先通过@PostMapping注释，实现登录功能HttpPost的特定映射。再通过@RequestParam注释，获取前端页面提交上来的user_phone和user_pwd。对request和response进行UTF8格式化设置。</w:t>
      </w:r>
      <w:bookmarkEnd w:id="505"/>
      <w:bookmarkEnd w:id="506"/>
      <w:bookmarkEnd w:id="507"/>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508" w:name="_Toc3964"/>
      <w:bookmarkStart w:id="509" w:name="_Toc7391"/>
      <w:bookmarkStart w:id="510" w:name="_Toc27867"/>
      <w:r>
        <w:rPr>
          <w:rFonts w:hint="eastAsia" w:ascii="宋体" w:hAnsi="宋体" w:eastAsia="宋体" w:cs="宋体"/>
          <w:sz w:val="24"/>
          <w:szCs w:val="24"/>
          <w:lang w:val="en-US" w:eastAsia="zh-CN"/>
        </w:rPr>
        <w:t>在逻辑判断中对传入的user_phone和user_pwd进行是判空，若为空则在map中存入3作为数据丢失的标识。</w:t>
      </w:r>
      <w:bookmarkEnd w:id="508"/>
      <w:bookmarkEnd w:id="509"/>
      <w:bookmarkEnd w:id="510"/>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511" w:name="_Toc2701"/>
      <w:bookmarkStart w:id="512" w:name="_Toc11565"/>
      <w:bookmarkStart w:id="513" w:name="_Toc20040"/>
      <w:r>
        <w:rPr>
          <w:rFonts w:hint="eastAsia" w:ascii="宋体" w:hAnsi="宋体" w:eastAsia="宋体" w:cs="宋体"/>
          <w:sz w:val="24"/>
          <w:szCs w:val="24"/>
          <w:lang w:val="en-US" w:eastAsia="zh-CN"/>
        </w:rPr>
        <w:t>若不为空则调用UserService中的userFind方法，对返回的UserBean进行逻辑判断，若为空则在map中存入4作为用户未注册的标识。</w:t>
      </w:r>
      <w:bookmarkEnd w:id="511"/>
      <w:bookmarkEnd w:id="512"/>
      <w:bookmarkEnd w:id="513"/>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514" w:name="_Toc23861"/>
      <w:bookmarkStart w:id="515" w:name="_Toc21607"/>
      <w:bookmarkStart w:id="516" w:name="_Toc7777"/>
      <w:r>
        <w:rPr>
          <w:rFonts w:hint="eastAsia" w:ascii="宋体" w:hAnsi="宋体" w:eastAsia="宋体" w:cs="宋体"/>
          <w:sz w:val="24"/>
          <w:szCs w:val="24"/>
          <w:lang w:val="en-US" w:eastAsia="zh-CN"/>
        </w:rPr>
        <w:t>若不为空则调用UserService中的userLogin方法，对返回的UserBean进行逻辑判断，若为空则则在map中存入0作为用户登录账号或密码不正确的标识。</w:t>
      </w:r>
      <w:bookmarkEnd w:id="514"/>
      <w:bookmarkEnd w:id="515"/>
      <w:bookmarkEnd w:id="516"/>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517" w:name="_Toc8902"/>
      <w:bookmarkStart w:id="518" w:name="_Toc28447"/>
      <w:bookmarkStart w:id="519" w:name="_Toc18011"/>
      <w:r>
        <w:rPr>
          <w:rFonts w:hint="eastAsia" w:ascii="宋体" w:hAnsi="宋体" w:eastAsia="宋体" w:cs="宋体"/>
          <w:sz w:val="24"/>
          <w:szCs w:val="24"/>
          <w:lang w:val="en-US" w:eastAsia="zh-CN"/>
        </w:rPr>
        <w:t>若不为空则判断UserBean中user_Administrator是否为真，若为真则表明是管理员账号，在map中存入11作为管理员登录的标识，并将UserBean存放到命名为ALoginUser的session中。同时调用UserService中的allUser方法和MusicService中的findAllMusicBean方法，将结果分别存入命名为ALLUSER和AMusicList的session中。</w:t>
      </w:r>
      <w:bookmarkEnd w:id="517"/>
      <w:bookmarkEnd w:id="518"/>
      <w:bookmarkEnd w:id="519"/>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default" w:ascii="宋体" w:hAnsi="宋体" w:eastAsia="宋体" w:cs="宋体"/>
          <w:sz w:val="24"/>
          <w:szCs w:val="24"/>
          <w:lang w:val="en-US" w:eastAsia="zh-CN"/>
        </w:rPr>
      </w:pPr>
      <w:bookmarkStart w:id="520" w:name="_Toc17988"/>
      <w:bookmarkStart w:id="521" w:name="_Toc8000"/>
      <w:bookmarkStart w:id="522" w:name="_Toc5942"/>
      <w:r>
        <w:rPr>
          <w:rFonts w:hint="eastAsia" w:ascii="宋体" w:hAnsi="宋体" w:eastAsia="宋体" w:cs="宋体"/>
          <w:sz w:val="24"/>
          <w:szCs w:val="24"/>
          <w:lang w:val="en-US" w:eastAsia="zh-CN"/>
        </w:rPr>
        <w:t>若不为真则表明是用户，在map中存入1作为用户登录的标识，并将UserBean存放到命名为LoginUser的session中。同时调用MusicService中的findAllMusicBean方法，将结果存入命名为MusicList的session中。</w:t>
      </w:r>
      <w:bookmarkEnd w:id="520"/>
      <w:bookmarkEnd w:id="521"/>
      <w:bookmarkEnd w:id="522"/>
    </w:p>
    <w:p>
      <w:pPr>
        <w:keepNext w:val="0"/>
        <w:keepLines w:val="0"/>
        <w:pageBreakBefore w:val="0"/>
        <w:widowControl w:val="0"/>
        <w:numPr>
          <w:ilvl w:val="0"/>
          <w:numId w:val="20"/>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523" w:name="_Toc21994"/>
      <w:bookmarkStart w:id="524" w:name="_Toc359"/>
      <w:bookmarkStart w:id="525" w:name="_Toc17325"/>
      <w:r>
        <w:rPr>
          <w:rFonts w:hint="eastAsia" w:ascii="宋体" w:hAnsi="宋体" w:eastAsia="宋体" w:cs="宋体"/>
          <w:sz w:val="24"/>
          <w:szCs w:val="24"/>
          <w:lang w:val="en-US" w:eastAsia="zh-CN"/>
        </w:rPr>
        <w:t>注册功能</w:t>
      </w:r>
      <w:bookmarkEnd w:id="523"/>
      <w:bookmarkEnd w:id="524"/>
      <w:bookmarkEnd w:id="525"/>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526" w:name="_Toc30778"/>
      <w:bookmarkStart w:id="527" w:name="_Toc17268"/>
      <w:bookmarkStart w:id="528" w:name="_Toc23458"/>
      <w:r>
        <w:rPr>
          <w:rFonts w:hint="eastAsia" w:ascii="宋体" w:hAnsi="宋体" w:eastAsia="宋体" w:cs="宋体"/>
          <w:sz w:val="24"/>
          <w:szCs w:val="24"/>
          <w:lang w:val="en-US" w:eastAsia="zh-CN"/>
        </w:rPr>
        <w:t>在注册功能中，首先通过@PostMapping注释实现注册功能HttpPost的特定映射。再通过@RequestParam注释，获取前端页面提交上来的user_name、user_phone、user_email和user_pwd。对request和response进行UTF8格式化设置。</w:t>
      </w:r>
      <w:bookmarkEnd w:id="526"/>
      <w:bookmarkEnd w:id="527"/>
      <w:bookmarkEnd w:id="528"/>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529" w:name="_Toc17624"/>
      <w:bookmarkStart w:id="530" w:name="_Toc7487"/>
      <w:bookmarkStart w:id="531" w:name="_Toc32384"/>
      <w:r>
        <w:rPr>
          <w:rFonts w:hint="eastAsia" w:ascii="宋体" w:hAnsi="宋体" w:eastAsia="宋体" w:cs="宋体"/>
          <w:sz w:val="24"/>
          <w:szCs w:val="24"/>
          <w:lang w:val="en-US" w:eastAsia="zh-CN"/>
        </w:rPr>
        <w:t>在逻辑判断中对传入的值进行判空，若为空则在map中存入3作为数据丢失的标识。</w:t>
      </w:r>
      <w:bookmarkEnd w:id="529"/>
      <w:bookmarkEnd w:id="530"/>
      <w:bookmarkEnd w:id="531"/>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532" w:name="_Toc19928"/>
      <w:bookmarkStart w:id="533" w:name="_Toc9825"/>
      <w:bookmarkStart w:id="534" w:name="_Toc19235"/>
      <w:r>
        <w:rPr>
          <w:rFonts w:hint="eastAsia" w:ascii="宋体" w:hAnsi="宋体" w:eastAsia="宋体" w:cs="宋体"/>
          <w:sz w:val="24"/>
          <w:szCs w:val="24"/>
          <w:lang w:val="en-US" w:eastAsia="zh-CN"/>
        </w:rPr>
        <w:t>若不为空则调用UserService中的userRegister方法，对返回的Boolean类型值进行判断，若为假则在map中存入0作为注册失败的标识。</w:t>
      </w:r>
      <w:bookmarkEnd w:id="532"/>
      <w:bookmarkEnd w:id="533"/>
      <w:bookmarkEnd w:id="534"/>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default" w:ascii="宋体" w:hAnsi="宋体" w:eastAsia="宋体" w:cs="宋体"/>
          <w:sz w:val="24"/>
          <w:szCs w:val="24"/>
          <w:lang w:val="en-US" w:eastAsia="zh-CN"/>
        </w:rPr>
      </w:pPr>
      <w:bookmarkStart w:id="535" w:name="_Toc2497"/>
      <w:bookmarkStart w:id="536" w:name="_Toc32339"/>
      <w:bookmarkStart w:id="537" w:name="_Toc19263"/>
      <w:r>
        <w:rPr>
          <w:rFonts w:hint="eastAsia" w:ascii="宋体" w:hAnsi="宋体" w:eastAsia="宋体" w:cs="宋体"/>
          <w:sz w:val="24"/>
          <w:szCs w:val="24"/>
          <w:lang w:val="en-US" w:eastAsia="zh-CN"/>
        </w:rPr>
        <w:t>若为真则将UserBean存放到命名为LoginUser的session中。同时在map中存入1作为注册成功的标识。</w:t>
      </w:r>
      <w:bookmarkEnd w:id="535"/>
      <w:bookmarkEnd w:id="536"/>
      <w:bookmarkEnd w:id="537"/>
    </w:p>
    <w:p>
      <w:pPr>
        <w:keepNext w:val="0"/>
        <w:keepLines w:val="0"/>
        <w:pageBreakBefore w:val="0"/>
        <w:widowControl w:val="0"/>
        <w:numPr>
          <w:ilvl w:val="0"/>
          <w:numId w:val="20"/>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538" w:name="_Toc5624"/>
      <w:bookmarkStart w:id="539" w:name="_Toc23894"/>
      <w:bookmarkStart w:id="540" w:name="_Toc13086"/>
      <w:r>
        <w:rPr>
          <w:rFonts w:hint="eastAsia" w:ascii="宋体" w:hAnsi="宋体" w:eastAsia="宋体" w:cs="宋体"/>
          <w:sz w:val="24"/>
          <w:szCs w:val="24"/>
          <w:lang w:val="en-US" w:eastAsia="zh-CN"/>
        </w:rPr>
        <w:t>更新功能</w:t>
      </w:r>
      <w:bookmarkEnd w:id="538"/>
      <w:bookmarkEnd w:id="539"/>
      <w:bookmarkEnd w:id="540"/>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541" w:name="_Toc23261"/>
      <w:bookmarkStart w:id="542" w:name="_Toc9064"/>
      <w:bookmarkStart w:id="543" w:name="_Toc25199"/>
      <w:r>
        <w:rPr>
          <w:rFonts w:hint="eastAsia" w:ascii="宋体" w:hAnsi="宋体" w:eastAsia="宋体" w:cs="宋体"/>
          <w:sz w:val="24"/>
          <w:szCs w:val="24"/>
          <w:lang w:val="en-US" w:eastAsia="zh-CN"/>
        </w:rPr>
        <w:t>在注册功能中，首先通过@PostMapping注释实现更新功能HttpPost的特定映射。在通过@RequestParam注释，获取前端页面提交上来的user_new_name、user_new_pwd、user_new_birthday和user_new_introducedame。对request和response进行UTF8格式化设置。</w:t>
      </w:r>
      <w:bookmarkEnd w:id="541"/>
      <w:bookmarkEnd w:id="542"/>
      <w:bookmarkEnd w:id="543"/>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544" w:name="_Toc15790"/>
      <w:bookmarkStart w:id="545" w:name="_Toc20235"/>
      <w:bookmarkStart w:id="546" w:name="_Toc10425"/>
      <w:r>
        <w:rPr>
          <w:rFonts w:hint="eastAsia" w:ascii="宋体" w:hAnsi="宋体" w:eastAsia="宋体" w:cs="宋体"/>
          <w:sz w:val="24"/>
          <w:szCs w:val="24"/>
          <w:lang w:val="en-US" w:eastAsia="zh-CN"/>
        </w:rPr>
        <w:t>在逻辑判断中对传入的值进行判空，若为空则在map中存入2作为数据丢失的标识。</w:t>
      </w:r>
      <w:bookmarkEnd w:id="544"/>
      <w:bookmarkEnd w:id="545"/>
      <w:bookmarkEnd w:id="546"/>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547" w:name="_Toc16832"/>
      <w:bookmarkStart w:id="548" w:name="_Toc20926"/>
      <w:bookmarkStart w:id="549" w:name="_Toc32266"/>
      <w:r>
        <w:rPr>
          <w:rFonts w:hint="eastAsia" w:ascii="宋体" w:hAnsi="宋体" w:eastAsia="宋体" w:cs="宋体"/>
          <w:sz w:val="24"/>
          <w:szCs w:val="24"/>
          <w:lang w:val="en-US" w:eastAsia="zh-CN"/>
        </w:rPr>
        <w:t>若不为空则调用UserService中的userUpdate方法，对返回的Boolean类型值进行判断，若为假则在map中存入0作为更新失败的标识。</w:t>
      </w:r>
      <w:bookmarkEnd w:id="547"/>
      <w:bookmarkEnd w:id="548"/>
      <w:bookmarkEnd w:id="549"/>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default" w:ascii="宋体" w:hAnsi="宋体" w:eastAsia="宋体" w:cs="宋体"/>
          <w:sz w:val="24"/>
          <w:szCs w:val="24"/>
          <w:lang w:val="en-US" w:eastAsia="zh-CN"/>
        </w:rPr>
      </w:pPr>
      <w:bookmarkStart w:id="550" w:name="_Toc16368"/>
      <w:bookmarkStart w:id="551" w:name="_Toc19129"/>
      <w:bookmarkStart w:id="552" w:name="_Toc29825"/>
      <w:r>
        <w:rPr>
          <w:rFonts w:hint="eastAsia" w:ascii="宋体" w:hAnsi="宋体" w:eastAsia="宋体" w:cs="宋体"/>
          <w:sz w:val="24"/>
          <w:szCs w:val="24"/>
          <w:lang w:val="en-US" w:eastAsia="zh-CN"/>
        </w:rPr>
        <w:t>若为真则将UserBean存放到命名为LoginUser的session中。同时map中存入1作为更新成功的标识。</w:t>
      </w:r>
      <w:bookmarkEnd w:id="550"/>
      <w:bookmarkEnd w:id="551"/>
      <w:bookmarkEnd w:id="552"/>
    </w:p>
    <w:p>
      <w:pPr>
        <w:keepNext w:val="0"/>
        <w:keepLines w:val="0"/>
        <w:pageBreakBefore w:val="0"/>
        <w:widowControl w:val="0"/>
        <w:numPr>
          <w:ilvl w:val="0"/>
          <w:numId w:val="20"/>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553" w:name="_Toc13916"/>
      <w:bookmarkStart w:id="554" w:name="_Toc28471"/>
      <w:bookmarkStart w:id="555" w:name="_Toc6285"/>
      <w:r>
        <w:rPr>
          <w:rFonts w:hint="eastAsia" w:ascii="宋体" w:hAnsi="宋体" w:eastAsia="宋体" w:cs="宋体"/>
          <w:sz w:val="24"/>
          <w:szCs w:val="24"/>
          <w:lang w:val="en-US" w:eastAsia="zh-CN"/>
        </w:rPr>
        <w:t>添加收藏列表功能</w:t>
      </w:r>
      <w:bookmarkEnd w:id="553"/>
      <w:bookmarkEnd w:id="554"/>
      <w:bookmarkEnd w:id="555"/>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556" w:name="_Toc3986"/>
      <w:bookmarkStart w:id="557" w:name="_Toc8349"/>
      <w:bookmarkStart w:id="558" w:name="_Toc20683"/>
      <w:r>
        <w:rPr>
          <w:rFonts w:hint="eastAsia" w:ascii="宋体" w:hAnsi="宋体" w:eastAsia="宋体" w:cs="宋体"/>
          <w:sz w:val="24"/>
          <w:szCs w:val="24"/>
          <w:lang w:val="en-US" w:eastAsia="zh-CN"/>
        </w:rPr>
        <w:t>在添加收藏列表功能中，首先通过@PostMapping注释实现添加收藏列表功能HttpPost的特定映射。再通过@RequestParam注释，获取前端页面提交上来的songname和user_phone。对request和response进行UTF8格式化设置。</w:t>
      </w:r>
      <w:bookmarkEnd w:id="556"/>
      <w:bookmarkEnd w:id="557"/>
      <w:bookmarkEnd w:id="558"/>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559" w:name="_Toc8261"/>
      <w:bookmarkStart w:id="560" w:name="_Toc24630"/>
      <w:bookmarkStart w:id="561" w:name="_Toc13019"/>
      <w:r>
        <w:rPr>
          <w:rFonts w:hint="eastAsia" w:ascii="宋体" w:hAnsi="宋体" w:eastAsia="宋体" w:cs="宋体"/>
          <w:sz w:val="24"/>
          <w:szCs w:val="24"/>
          <w:lang w:val="en-US" w:eastAsia="zh-CN"/>
        </w:rPr>
        <w:t>在逻辑判断中对传入的值进行判空，若为空则在map中存入3作为数据丢失的标识。</w:t>
      </w:r>
      <w:bookmarkEnd w:id="559"/>
      <w:bookmarkEnd w:id="560"/>
      <w:bookmarkEnd w:id="561"/>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562" w:name="_Toc15475"/>
      <w:bookmarkStart w:id="563" w:name="_Toc25704"/>
      <w:bookmarkStart w:id="564" w:name="_Toc23673"/>
      <w:r>
        <w:rPr>
          <w:rFonts w:hint="eastAsia" w:ascii="宋体" w:hAnsi="宋体" w:eastAsia="宋体" w:cs="宋体"/>
          <w:sz w:val="24"/>
          <w:szCs w:val="24"/>
          <w:lang w:val="en-US" w:eastAsia="zh-CN"/>
        </w:rPr>
        <w:t>若不为空则调用UserService的userfindstring方法和MusicService的findONEMusic方法和uploadFavoritesong方法，对返回的Boolean类型值进行判断，若为假则在map中存入0作为收藏添加失败的标识。</w:t>
      </w:r>
      <w:bookmarkEnd w:id="562"/>
      <w:bookmarkEnd w:id="563"/>
      <w:bookmarkEnd w:id="564"/>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default" w:ascii="宋体" w:hAnsi="宋体" w:eastAsia="宋体" w:cs="宋体"/>
          <w:sz w:val="24"/>
          <w:szCs w:val="24"/>
          <w:lang w:val="en-US" w:eastAsia="zh-CN"/>
        </w:rPr>
      </w:pPr>
      <w:bookmarkStart w:id="565" w:name="_Toc932"/>
      <w:bookmarkStart w:id="566" w:name="_Toc5287"/>
      <w:bookmarkStart w:id="567" w:name="_Toc11881"/>
      <w:r>
        <w:rPr>
          <w:rFonts w:hint="eastAsia" w:ascii="宋体" w:hAnsi="宋体" w:eastAsia="宋体" w:cs="宋体"/>
          <w:sz w:val="24"/>
          <w:szCs w:val="24"/>
          <w:lang w:val="en-US" w:eastAsia="zh-CN"/>
        </w:rPr>
        <w:t>若为真则在map中存入1作为收藏添加成功的标识，同时存入songname。</w:t>
      </w:r>
      <w:bookmarkEnd w:id="565"/>
      <w:bookmarkEnd w:id="566"/>
      <w:bookmarkEnd w:id="567"/>
    </w:p>
    <w:p>
      <w:pPr>
        <w:keepNext w:val="0"/>
        <w:keepLines w:val="0"/>
        <w:pageBreakBefore w:val="0"/>
        <w:widowControl w:val="0"/>
        <w:numPr>
          <w:ilvl w:val="0"/>
          <w:numId w:val="20"/>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568" w:name="_Toc12247"/>
      <w:bookmarkStart w:id="569" w:name="_Toc32055"/>
      <w:bookmarkStart w:id="570" w:name="_Toc10177"/>
      <w:r>
        <w:rPr>
          <w:rFonts w:hint="eastAsia" w:ascii="宋体" w:hAnsi="宋体" w:eastAsia="宋体" w:cs="宋体"/>
          <w:sz w:val="24"/>
          <w:szCs w:val="24"/>
          <w:lang w:val="en-US" w:eastAsia="zh-CN"/>
        </w:rPr>
        <w:t>删除收藏列表功能</w:t>
      </w:r>
      <w:bookmarkEnd w:id="568"/>
      <w:bookmarkEnd w:id="569"/>
      <w:bookmarkEnd w:id="570"/>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571" w:name="_Toc7550"/>
      <w:bookmarkStart w:id="572" w:name="_Toc31280"/>
      <w:bookmarkStart w:id="573" w:name="_Toc29484"/>
      <w:r>
        <w:rPr>
          <w:rFonts w:hint="eastAsia" w:ascii="宋体" w:hAnsi="宋体" w:eastAsia="宋体" w:cs="宋体"/>
          <w:sz w:val="24"/>
          <w:szCs w:val="24"/>
          <w:lang w:val="en-US" w:eastAsia="zh-CN"/>
        </w:rPr>
        <w:t>在删除收藏列表功能中，通过@PostMapping注释实现删除收藏列表功能HttpPost的特定映射。再通过@RequestParam注释，获取前端页面提交上来的songname和user_phone。对request和response进行UTF8格式化设置。</w:t>
      </w:r>
      <w:bookmarkEnd w:id="571"/>
      <w:bookmarkEnd w:id="572"/>
      <w:bookmarkEnd w:id="573"/>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574" w:name="_Toc18748"/>
      <w:bookmarkStart w:id="575" w:name="_Toc1873"/>
      <w:bookmarkStart w:id="576" w:name="_Toc24688"/>
      <w:r>
        <w:rPr>
          <w:rFonts w:hint="eastAsia" w:ascii="宋体" w:hAnsi="宋体" w:eastAsia="宋体" w:cs="宋体"/>
          <w:sz w:val="24"/>
          <w:szCs w:val="24"/>
          <w:lang w:val="en-US" w:eastAsia="zh-CN"/>
        </w:rPr>
        <w:t>在逻辑判断中对传入的值进行判空，若为空则在map中存入3作为数据丢失的标识。</w:t>
      </w:r>
      <w:bookmarkEnd w:id="574"/>
      <w:bookmarkEnd w:id="575"/>
      <w:bookmarkEnd w:id="576"/>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577" w:name="_Toc20749"/>
      <w:bookmarkStart w:id="578" w:name="_Toc11242"/>
      <w:bookmarkStart w:id="579" w:name="_Toc17806"/>
      <w:r>
        <w:rPr>
          <w:rFonts w:hint="eastAsia" w:ascii="宋体" w:hAnsi="宋体" w:eastAsia="宋体" w:cs="宋体"/>
          <w:sz w:val="24"/>
          <w:szCs w:val="24"/>
          <w:lang w:val="en-US" w:eastAsia="zh-CN"/>
        </w:rPr>
        <w:t>若不为空则调用MusicService中的delFavoritesong方法，对返回的Boolean类型值进行判断，若为假则在map中存入0作为删除收藏失败的标识。同时在map中存入songname。</w:t>
      </w:r>
      <w:bookmarkEnd w:id="577"/>
      <w:bookmarkEnd w:id="578"/>
      <w:bookmarkEnd w:id="579"/>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default" w:ascii="宋体" w:hAnsi="宋体" w:eastAsia="宋体" w:cs="宋体"/>
          <w:sz w:val="24"/>
          <w:szCs w:val="24"/>
          <w:lang w:val="en-US" w:eastAsia="zh-CN"/>
        </w:rPr>
      </w:pPr>
      <w:bookmarkStart w:id="580" w:name="_Toc31590"/>
      <w:bookmarkStart w:id="581" w:name="_Toc16406"/>
      <w:bookmarkStart w:id="582" w:name="_Toc7845"/>
      <w:r>
        <w:rPr>
          <w:rFonts w:hint="eastAsia" w:ascii="宋体" w:hAnsi="宋体" w:eastAsia="宋体" w:cs="宋体"/>
          <w:sz w:val="24"/>
          <w:szCs w:val="24"/>
          <w:lang w:val="en-US" w:eastAsia="zh-CN"/>
        </w:rPr>
        <w:t>若为真则在map中存入1作为删除收藏成功的标识，同时在map中存入songname。</w:t>
      </w:r>
      <w:bookmarkEnd w:id="580"/>
      <w:bookmarkEnd w:id="581"/>
      <w:bookmarkEnd w:id="582"/>
    </w:p>
    <w:p>
      <w:pPr>
        <w:keepNext w:val="0"/>
        <w:keepLines w:val="0"/>
        <w:pageBreakBefore w:val="0"/>
        <w:widowControl w:val="0"/>
        <w:numPr>
          <w:ilvl w:val="0"/>
          <w:numId w:val="20"/>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583" w:name="_Toc15960"/>
      <w:bookmarkStart w:id="584" w:name="_Toc808"/>
      <w:bookmarkStart w:id="585" w:name="_Toc22395"/>
      <w:r>
        <w:rPr>
          <w:rFonts w:hint="eastAsia" w:ascii="宋体" w:hAnsi="宋体" w:eastAsia="宋体" w:cs="宋体"/>
          <w:sz w:val="24"/>
          <w:szCs w:val="24"/>
          <w:lang w:val="en-US" w:eastAsia="zh-CN"/>
        </w:rPr>
        <w:t>分享功能</w:t>
      </w:r>
      <w:bookmarkEnd w:id="583"/>
      <w:bookmarkEnd w:id="584"/>
      <w:bookmarkEnd w:id="585"/>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default" w:ascii="宋体" w:hAnsi="宋体" w:eastAsia="宋体" w:cs="宋体"/>
          <w:sz w:val="24"/>
          <w:szCs w:val="24"/>
          <w:lang w:val="en-US" w:eastAsia="zh-CN"/>
        </w:rPr>
      </w:pPr>
      <w:bookmarkStart w:id="586" w:name="_Toc14460"/>
      <w:bookmarkStart w:id="587" w:name="_Toc4397"/>
      <w:bookmarkStart w:id="588" w:name="_Toc718"/>
      <w:r>
        <w:rPr>
          <w:rFonts w:hint="eastAsia" w:ascii="宋体" w:hAnsi="宋体" w:eastAsia="宋体" w:cs="宋体"/>
          <w:sz w:val="24"/>
          <w:szCs w:val="24"/>
          <w:lang w:val="en-US" w:eastAsia="zh-CN"/>
        </w:rPr>
        <w:t>在分享功能中，首先通过@PostMapping注释实现分享功能HttpPost的特定映射。再通过@RequestParam注释，获取前端页面提交上来的songid和tips,并对request和response进行UTF8格式化设置。同时调用MusicService中的FINDMUSICOFID方法。</w:t>
      </w:r>
      <w:bookmarkEnd w:id="586"/>
      <w:bookmarkEnd w:id="587"/>
      <w:bookmarkEnd w:id="588"/>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589" w:name="_Toc6492"/>
      <w:bookmarkStart w:id="590" w:name="_Toc30219"/>
      <w:bookmarkStart w:id="591" w:name="_Toc3920"/>
      <w:r>
        <w:rPr>
          <w:rFonts w:hint="eastAsia" w:ascii="宋体" w:hAnsi="宋体" w:eastAsia="宋体" w:cs="宋体"/>
          <w:sz w:val="24"/>
          <w:szCs w:val="24"/>
          <w:lang w:val="en-US" w:eastAsia="zh-CN"/>
        </w:rPr>
        <w:t>在逻辑判断中对传入的值进行判空，若为空则在map中存入0作为数据丢失的标识。</w:t>
      </w:r>
      <w:bookmarkEnd w:id="589"/>
      <w:bookmarkEnd w:id="590"/>
      <w:bookmarkEnd w:id="591"/>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default" w:ascii="宋体" w:hAnsi="宋体" w:eastAsia="宋体" w:cs="宋体"/>
          <w:sz w:val="24"/>
          <w:szCs w:val="24"/>
          <w:lang w:val="en-US" w:eastAsia="zh-CN"/>
        </w:rPr>
      </w:pPr>
      <w:bookmarkStart w:id="592" w:name="_Toc14292"/>
      <w:bookmarkStart w:id="593" w:name="_Toc5833"/>
      <w:bookmarkStart w:id="594" w:name="_Toc7373"/>
      <w:r>
        <w:rPr>
          <w:rFonts w:hint="eastAsia" w:ascii="宋体" w:hAnsi="宋体" w:eastAsia="宋体" w:cs="宋体"/>
          <w:sz w:val="24"/>
          <w:szCs w:val="24"/>
          <w:lang w:val="en-US" w:eastAsia="zh-CN"/>
        </w:rPr>
        <w:t>若不为空则判断tips是否为index，用于区别主页和歌曲信息页面。若是则将MusicBean存放到以sharemusic命名的session中。并在map中存入1作为主页分享的标识。</w:t>
      </w:r>
      <w:bookmarkEnd w:id="592"/>
      <w:bookmarkEnd w:id="593"/>
      <w:bookmarkEnd w:id="594"/>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595" w:name="_Toc12307"/>
      <w:bookmarkStart w:id="596" w:name="_Toc8232"/>
      <w:bookmarkStart w:id="597" w:name="_Toc3602"/>
      <w:r>
        <w:rPr>
          <w:rFonts w:hint="eastAsia" w:ascii="宋体" w:hAnsi="宋体" w:eastAsia="宋体" w:cs="宋体"/>
          <w:sz w:val="24"/>
          <w:szCs w:val="24"/>
          <w:lang w:val="en-US" w:eastAsia="zh-CN"/>
        </w:rPr>
        <w:t>若tips是share，则获取当前登录用户的session对象和计算机当前的时间，调用MusicService中的shareSongs方法，对返回的Boolean类型值进行判断，若为假则在map中存入0作为分享失败的标识。</w:t>
      </w:r>
      <w:bookmarkEnd w:id="595"/>
      <w:bookmarkEnd w:id="596"/>
      <w:bookmarkEnd w:id="597"/>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default" w:ascii="宋体" w:hAnsi="宋体" w:eastAsia="宋体" w:cs="宋体"/>
          <w:sz w:val="24"/>
          <w:szCs w:val="24"/>
          <w:lang w:val="en-US" w:eastAsia="zh-CN"/>
        </w:rPr>
      </w:pPr>
      <w:bookmarkStart w:id="598" w:name="_Toc2082"/>
      <w:bookmarkStart w:id="599" w:name="_Toc28932"/>
      <w:bookmarkStart w:id="600" w:name="_Toc22421"/>
      <w:r>
        <w:rPr>
          <w:rFonts w:hint="eastAsia" w:ascii="宋体" w:hAnsi="宋体" w:eastAsia="宋体" w:cs="宋体"/>
          <w:sz w:val="24"/>
          <w:szCs w:val="24"/>
          <w:lang w:val="en-US" w:eastAsia="zh-CN"/>
        </w:rPr>
        <w:t>若为真则调用MusicService中的SHARE_SONGS_ARRAY_LIST方法，并将方法的返回值存入以sharemusiclist命名的session中，同时在map中存入2作为分享成功的标识。</w:t>
      </w:r>
      <w:bookmarkEnd w:id="598"/>
      <w:bookmarkEnd w:id="599"/>
      <w:bookmarkEnd w:id="600"/>
    </w:p>
    <w:p>
      <w:pPr>
        <w:keepNext w:val="0"/>
        <w:keepLines w:val="0"/>
        <w:pageBreakBefore w:val="0"/>
        <w:widowControl w:val="0"/>
        <w:numPr>
          <w:ilvl w:val="0"/>
          <w:numId w:val="20"/>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601" w:name="_Toc29688"/>
      <w:bookmarkStart w:id="602" w:name="_Toc12999"/>
      <w:bookmarkStart w:id="603" w:name="_Toc12097"/>
      <w:r>
        <w:rPr>
          <w:rFonts w:hint="eastAsia" w:ascii="宋体" w:hAnsi="宋体" w:eastAsia="宋体" w:cs="宋体"/>
          <w:sz w:val="24"/>
          <w:szCs w:val="24"/>
          <w:lang w:val="en-US" w:eastAsia="zh-CN"/>
        </w:rPr>
        <w:t>评论功能</w:t>
      </w:r>
      <w:bookmarkEnd w:id="601"/>
      <w:bookmarkEnd w:id="602"/>
      <w:bookmarkEnd w:id="603"/>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604" w:name="_Toc5427"/>
      <w:bookmarkStart w:id="605" w:name="_Toc25776"/>
      <w:bookmarkStart w:id="606" w:name="_Toc15661"/>
      <w:r>
        <w:rPr>
          <w:rFonts w:hint="eastAsia" w:ascii="宋体" w:hAnsi="宋体" w:eastAsia="宋体" w:cs="宋体"/>
          <w:sz w:val="24"/>
          <w:szCs w:val="24"/>
          <w:lang w:val="en-US" w:eastAsia="zh-CN"/>
        </w:rPr>
        <w:t>在评论功能中，首先通过@PostMapping注释实现评论功能HttpPost的特定映射。再通过@RequestParam注释，获取前端页面提交上来的comments、music_name、music_singer和music_id,并对request和response进行UTF8格式化设置。</w:t>
      </w:r>
      <w:bookmarkEnd w:id="604"/>
      <w:bookmarkEnd w:id="605"/>
      <w:bookmarkEnd w:id="606"/>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607" w:name="_Toc26688"/>
      <w:bookmarkStart w:id="608" w:name="_Toc1127"/>
      <w:bookmarkStart w:id="609" w:name="_Toc236"/>
      <w:r>
        <w:rPr>
          <w:rFonts w:hint="eastAsia" w:ascii="宋体" w:hAnsi="宋体" w:eastAsia="宋体" w:cs="宋体"/>
          <w:sz w:val="24"/>
          <w:szCs w:val="24"/>
          <w:lang w:val="en-US" w:eastAsia="zh-CN"/>
        </w:rPr>
        <w:t>在逻辑判断中对传入的值进行判空，若为空则在map中存入0作为数据丢失的标识。</w:t>
      </w:r>
      <w:bookmarkEnd w:id="607"/>
      <w:bookmarkEnd w:id="608"/>
      <w:bookmarkEnd w:id="609"/>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610" w:name="_Toc3183"/>
      <w:bookmarkStart w:id="611" w:name="_Toc17692"/>
      <w:bookmarkStart w:id="612" w:name="_Toc9844"/>
      <w:r>
        <w:rPr>
          <w:rFonts w:hint="eastAsia" w:ascii="宋体" w:hAnsi="宋体" w:eastAsia="宋体" w:cs="宋体"/>
          <w:sz w:val="24"/>
          <w:szCs w:val="24"/>
          <w:lang w:val="en-US" w:eastAsia="zh-CN"/>
        </w:rPr>
        <w:t>若不为空则获取当前登录用户的session对象和计算机当前的时间。调用MusicService中的insertComments方法，对返回的Boolean类型值进行判断，若为假则在map中存入2作为评论失败的标识。</w:t>
      </w:r>
      <w:bookmarkEnd w:id="610"/>
      <w:bookmarkEnd w:id="611"/>
      <w:bookmarkEnd w:id="612"/>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default" w:ascii="宋体" w:hAnsi="宋体" w:eastAsia="宋体" w:cs="宋体"/>
          <w:sz w:val="24"/>
          <w:szCs w:val="24"/>
          <w:lang w:val="en-US" w:eastAsia="zh-CN"/>
        </w:rPr>
      </w:pPr>
      <w:bookmarkStart w:id="613" w:name="_Toc988"/>
      <w:bookmarkStart w:id="614" w:name="_Toc8929"/>
      <w:bookmarkStart w:id="615" w:name="_Toc14061"/>
      <w:r>
        <w:rPr>
          <w:rFonts w:hint="eastAsia" w:ascii="宋体" w:hAnsi="宋体" w:eastAsia="宋体" w:cs="宋体"/>
          <w:sz w:val="24"/>
          <w:szCs w:val="24"/>
          <w:lang w:val="en-US" w:eastAsia="zh-CN"/>
        </w:rPr>
        <w:t>若为真则调用MusicService中的COMMENTS_ARRAY_LIST方法，并将该方法的返回值存入以commentslist命名的session中。同时在map中存入1作为评论成功的标识。</w:t>
      </w:r>
      <w:bookmarkEnd w:id="613"/>
      <w:bookmarkEnd w:id="614"/>
      <w:bookmarkEnd w:id="615"/>
    </w:p>
    <w:p>
      <w:pPr>
        <w:keepNext w:val="0"/>
        <w:keepLines w:val="0"/>
        <w:pageBreakBefore w:val="0"/>
        <w:widowControl w:val="0"/>
        <w:numPr>
          <w:ilvl w:val="0"/>
          <w:numId w:val="19"/>
        </w:numPr>
        <w:kinsoku/>
        <w:wordWrap/>
        <w:overflowPunct/>
        <w:topLinePunct w:val="0"/>
        <w:autoSpaceDE/>
        <w:autoSpaceDN/>
        <w:bidi w:val="0"/>
        <w:adjustRightInd w:val="0"/>
        <w:snapToGrid w:val="0"/>
        <w:spacing w:line="360" w:lineRule="auto"/>
        <w:ind w:left="845" w:leftChars="0" w:hanging="425" w:firstLineChars="0"/>
        <w:jc w:val="both"/>
        <w:textAlignment w:val="auto"/>
        <w:outlineLvl w:val="1"/>
        <w:rPr>
          <w:rFonts w:hint="default" w:ascii="宋体" w:hAnsi="宋体" w:eastAsia="宋体" w:cs="宋体"/>
          <w:sz w:val="24"/>
          <w:szCs w:val="24"/>
          <w:lang w:val="en-US" w:eastAsia="zh-CN"/>
        </w:rPr>
      </w:pPr>
      <w:bookmarkStart w:id="616" w:name="_Toc27542"/>
      <w:bookmarkStart w:id="617" w:name="_Toc4288"/>
      <w:bookmarkStart w:id="618" w:name="_Toc13591"/>
      <w:r>
        <w:rPr>
          <w:rFonts w:hint="eastAsia" w:ascii="宋体" w:hAnsi="宋体" w:eastAsia="宋体" w:cs="宋体"/>
          <w:sz w:val="24"/>
          <w:szCs w:val="24"/>
          <w:lang w:val="en-US" w:eastAsia="zh-CN"/>
        </w:rPr>
        <w:t>MusicController</w:t>
      </w:r>
      <w:bookmarkEnd w:id="616"/>
      <w:bookmarkEnd w:id="617"/>
      <w:bookmarkEnd w:id="618"/>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619" w:name="_Toc30272"/>
      <w:bookmarkStart w:id="620" w:name="_Toc20624"/>
      <w:bookmarkStart w:id="621" w:name="_Toc26208"/>
      <w:r>
        <w:rPr>
          <w:rFonts w:hint="eastAsia" w:ascii="宋体" w:hAnsi="宋体" w:eastAsia="宋体" w:cs="宋体"/>
          <w:sz w:val="24"/>
          <w:szCs w:val="24"/>
          <w:lang w:val="en-US" w:eastAsia="zh-CN"/>
        </w:rPr>
        <w:t>在MusicController中，主要实现了四种对于音乐的操作。其中包含通过歌曲名称查询、通过歌手名称查询、动态更新播放列表和获取用户收藏列表。具体功能实现如下：</w:t>
      </w:r>
      <w:bookmarkEnd w:id="619"/>
      <w:bookmarkEnd w:id="620"/>
      <w:bookmarkEnd w:id="621"/>
    </w:p>
    <w:p>
      <w:pPr>
        <w:keepNext w:val="0"/>
        <w:keepLines w:val="0"/>
        <w:pageBreakBefore w:val="0"/>
        <w:widowControl w:val="0"/>
        <w:numPr>
          <w:ilvl w:val="0"/>
          <w:numId w:val="21"/>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622" w:name="_Toc20373"/>
      <w:bookmarkStart w:id="623" w:name="_Toc28360"/>
      <w:bookmarkStart w:id="624" w:name="_Toc18035"/>
      <w:r>
        <w:rPr>
          <w:rFonts w:hint="eastAsia" w:ascii="宋体" w:hAnsi="宋体" w:eastAsia="宋体" w:cs="宋体"/>
          <w:sz w:val="24"/>
          <w:szCs w:val="24"/>
          <w:lang w:val="en-US" w:eastAsia="zh-CN"/>
        </w:rPr>
        <w:t>通过歌曲名称查询功能</w:t>
      </w:r>
      <w:bookmarkEnd w:id="622"/>
      <w:bookmarkEnd w:id="623"/>
      <w:bookmarkEnd w:id="624"/>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default" w:ascii="宋体" w:hAnsi="宋体" w:eastAsia="宋体" w:cs="宋体"/>
          <w:sz w:val="24"/>
          <w:szCs w:val="24"/>
          <w:lang w:val="en-US" w:eastAsia="zh-CN"/>
        </w:rPr>
      </w:pPr>
      <w:bookmarkStart w:id="625" w:name="_Toc1877"/>
      <w:bookmarkStart w:id="626" w:name="_Toc360"/>
      <w:bookmarkStart w:id="627" w:name="_Toc17477"/>
      <w:r>
        <w:rPr>
          <w:rFonts w:hint="eastAsia" w:ascii="宋体" w:hAnsi="宋体" w:eastAsia="宋体" w:cs="宋体"/>
          <w:sz w:val="24"/>
          <w:szCs w:val="24"/>
          <w:lang w:val="en-US" w:eastAsia="zh-CN"/>
        </w:rPr>
        <w:t>在该功能中，首先通过@PostMapping注释实现通过歌曲名称查询功能HttpPost的特定映射。再通过@RequestParam注释，获取前端页面提交上来的music_name，并对request和response进行UTF8格式化设置。同时获取当前登录用户的session对象。并调用MusicService中的findMusicByName方法，通过循环取出musicByName中的key，判断key是否为TURE，若为假则在map中存入0作为未查询到的标识。</w:t>
      </w:r>
      <w:bookmarkEnd w:id="625"/>
      <w:bookmarkEnd w:id="626"/>
      <w:bookmarkEnd w:id="627"/>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default" w:ascii="宋体" w:hAnsi="宋体" w:eastAsia="宋体" w:cs="宋体"/>
          <w:sz w:val="24"/>
          <w:szCs w:val="24"/>
          <w:lang w:val="en-US" w:eastAsia="zh-CN"/>
        </w:rPr>
      </w:pPr>
      <w:bookmarkStart w:id="628" w:name="_Toc6141"/>
      <w:bookmarkStart w:id="629" w:name="_Toc27152"/>
      <w:bookmarkStart w:id="630" w:name="_Toc13750"/>
      <w:r>
        <w:rPr>
          <w:rFonts w:hint="eastAsia" w:ascii="宋体" w:hAnsi="宋体" w:eastAsia="宋体" w:cs="宋体"/>
          <w:sz w:val="24"/>
          <w:szCs w:val="24"/>
          <w:lang w:val="en-US" w:eastAsia="zh-CN"/>
        </w:rPr>
        <w:t>若为真则将key对于的value存放到以searchResult命名的session中。在map中存放1作为查询成功的标识。</w:t>
      </w:r>
      <w:bookmarkEnd w:id="628"/>
      <w:bookmarkEnd w:id="629"/>
      <w:bookmarkEnd w:id="630"/>
    </w:p>
    <w:p>
      <w:pPr>
        <w:keepNext w:val="0"/>
        <w:keepLines w:val="0"/>
        <w:pageBreakBefore w:val="0"/>
        <w:widowControl w:val="0"/>
        <w:numPr>
          <w:ilvl w:val="0"/>
          <w:numId w:val="21"/>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631" w:name="_Toc14253"/>
      <w:bookmarkStart w:id="632" w:name="_Toc11256"/>
      <w:bookmarkStart w:id="633" w:name="_Toc30758"/>
      <w:r>
        <w:rPr>
          <w:rFonts w:hint="eastAsia" w:ascii="宋体" w:hAnsi="宋体" w:eastAsia="宋体" w:cs="宋体"/>
          <w:sz w:val="24"/>
          <w:szCs w:val="24"/>
          <w:lang w:val="en-US" w:eastAsia="zh-CN"/>
        </w:rPr>
        <w:t>通过歌手名称查询功能</w:t>
      </w:r>
      <w:bookmarkEnd w:id="631"/>
      <w:bookmarkEnd w:id="632"/>
      <w:bookmarkEnd w:id="633"/>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default" w:ascii="宋体" w:hAnsi="宋体" w:eastAsia="宋体" w:cs="宋体"/>
          <w:sz w:val="24"/>
          <w:szCs w:val="24"/>
          <w:lang w:val="en-US" w:eastAsia="zh-CN"/>
        </w:rPr>
      </w:pPr>
      <w:bookmarkStart w:id="634" w:name="_Toc31642"/>
      <w:bookmarkStart w:id="635" w:name="_Toc24465"/>
      <w:bookmarkStart w:id="636" w:name="_Toc3458"/>
      <w:r>
        <w:rPr>
          <w:rFonts w:hint="eastAsia" w:ascii="宋体" w:hAnsi="宋体" w:eastAsia="宋体" w:cs="宋体"/>
          <w:sz w:val="24"/>
          <w:szCs w:val="24"/>
          <w:lang w:val="en-US" w:eastAsia="zh-CN"/>
        </w:rPr>
        <w:t>在该功能中，首先首先通过@PostMapping注释实现通过歌手名称查询功能HttpPost的特定映射。再通过@RequestParam注释，获取前端页面提交上来的music_name，并对request和response进行UTF8格式化设置。</w:t>
      </w:r>
      <w:bookmarkEnd w:id="634"/>
      <w:bookmarkEnd w:id="635"/>
      <w:bookmarkEnd w:id="636"/>
    </w:p>
    <w:p>
      <w:pPr>
        <w:keepNext w:val="0"/>
        <w:keepLines w:val="0"/>
        <w:pageBreakBefore w:val="0"/>
        <w:widowControl w:val="0"/>
        <w:numPr>
          <w:ilvl w:val="0"/>
          <w:numId w:val="21"/>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637" w:name="_Toc16112"/>
      <w:bookmarkStart w:id="638" w:name="_Toc24411"/>
      <w:bookmarkStart w:id="639" w:name="_Toc30981"/>
      <w:r>
        <w:rPr>
          <w:rFonts w:hint="eastAsia" w:ascii="宋体" w:hAnsi="宋体" w:eastAsia="宋体" w:cs="宋体"/>
          <w:sz w:val="24"/>
          <w:szCs w:val="24"/>
          <w:lang w:val="en-US" w:eastAsia="zh-CN"/>
        </w:rPr>
        <w:t>动态更新播放列表功能</w:t>
      </w:r>
      <w:bookmarkEnd w:id="637"/>
      <w:bookmarkEnd w:id="638"/>
      <w:bookmarkEnd w:id="639"/>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640" w:name="_Toc12449"/>
      <w:bookmarkStart w:id="641" w:name="_Toc18251"/>
      <w:bookmarkStart w:id="642" w:name="_Toc5291"/>
      <w:r>
        <w:rPr>
          <w:rFonts w:hint="eastAsia" w:ascii="宋体" w:hAnsi="宋体" w:eastAsia="宋体" w:cs="宋体"/>
          <w:sz w:val="24"/>
          <w:szCs w:val="24"/>
          <w:lang w:val="en-US" w:eastAsia="zh-CN"/>
        </w:rPr>
        <w:t>在该功能中，首先通过@PostMapping注释实动态更新播放列表功能HttpPost的特定映射。再通过@RequestParam注释，获取前端页面提交上来的music_name，并对request和response进行UTF8格式化设置。</w:t>
      </w:r>
      <w:bookmarkEnd w:id="640"/>
      <w:bookmarkEnd w:id="641"/>
      <w:bookmarkEnd w:id="642"/>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default" w:ascii="宋体" w:hAnsi="宋体" w:eastAsia="宋体" w:cs="宋体"/>
          <w:sz w:val="24"/>
          <w:szCs w:val="24"/>
          <w:lang w:val="en-US" w:eastAsia="zh-CN"/>
        </w:rPr>
      </w:pPr>
      <w:bookmarkStart w:id="643" w:name="_Toc2404"/>
      <w:bookmarkStart w:id="644" w:name="_Toc16464"/>
      <w:bookmarkStart w:id="645" w:name="_Toc30744"/>
      <w:r>
        <w:rPr>
          <w:rFonts w:hint="eastAsia" w:ascii="宋体" w:hAnsi="宋体" w:eastAsia="宋体" w:cs="宋体"/>
          <w:sz w:val="24"/>
          <w:szCs w:val="24"/>
          <w:lang w:val="en-US" w:eastAsia="zh-CN"/>
        </w:rPr>
        <w:t>调用MusicService中的AccurateFindMusic方法、accuratefindmusicinformation方法和COMMENTS_ARRAY_LIST方法，并将返回结果依次存放到以playMusic、playMusiconeinformation和commentslist命名的session中。在map中存放1作为动态更新成功的标识。</w:t>
      </w:r>
      <w:bookmarkEnd w:id="643"/>
      <w:bookmarkEnd w:id="644"/>
      <w:bookmarkEnd w:id="645"/>
    </w:p>
    <w:p>
      <w:pPr>
        <w:keepNext w:val="0"/>
        <w:keepLines w:val="0"/>
        <w:pageBreakBefore w:val="0"/>
        <w:widowControl w:val="0"/>
        <w:numPr>
          <w:ilvl w:val="0"/>
          <w:numId w:val="21"/>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646" w:name="_Toc16107"/>
      <w:bookmarkStart w:id="647" w:name="_Toc1352"/>
      <w:bookmarkStart w:id="648" w:name="_Toc5422"/>
      <w:r>
        <w:rPr>
          <w:rFonts w:hint="eastAsia" w:ascii="宋体" w:hAnsi="宋体" w:eastAsia="宋体" w:cs="宋体"/>
          <w:sz w:val="24"/>
          <w:szCs w:val="24"/>
          <w:lang w:val="en-US" w:eastAsia="zh-CN"/>
        </w:rPr>
        <w:t>获取用户收藏列表功能</w:t>
      </w:r>
      <w:bookmarkEnd w:id="646"/>
      <w:bookmarkEnd w:id="647"/>
      <w:bookmarkEnd w:id="648"/>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649" w:name="_Toc31777"/>
      <w:bookmarkStart w:id="650" w:name="_Toc18272"/>
      <w:bookmarkStart w:id="651" w:name="_Toc1682"/>
      <w:r>
        <w:rPr>
          <w:rFonts w:hint="eastAsia" w:ascii="宋体" w:hAnsi="宋体" w:eastAsia="宋体" w:cs="宋体"/>
          <w:sz w:val="24"/>
          <w:szCs w:val="24"/>
          <w:lang w:val="en-US" w:eastAsia="zh-CN"/>
        </w:rPr>
        <w:t>在该功能中，首先通过@PostMapping注释实动态更新播放列表功能HttpPost的特定映射。再通过@RequestParam注释，获取前端页面提交上来的user_phone，并对request和response进行UTF8格式化设置。</w:t>
      </w:r>
      <w:bookmarkEnd w:id="649"/>
      <w:bookmarkEnd w:id="650"/>
      <w:bookmarkEnd w:id="651"/>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652" w:name="_Toc16361"/>
      <w:bookmarkStart w:id="653" w:name="_Toc4032"/>
      <w:bookmarkStart w:id="654" w:name="_Toc10955"/>
      <w:r>
        <w:rPr>
          <w:rFonts w:hint="eastAsia" w:ascii="宋体" w:hAnsi="宋体" w:eastAsia="宋体" w:cs="宋体"/>
          <w:sz w:val="24"/>
          <w:szCs w:val="24"/>
          <w:lang w:val="en-US" w:eastAsia="zh-CN"/>
        </w:rPr>
        <w:t>调用MusicService中的findMusicOfPlayList方法，对返回的JSONArray类型值进行判空。若为空则在map中存入0作为获取失败的标识。</w:t>
      </w:r>
      <w:bookmarkEnd w:id="652"/>
      <w:bookmarkEnd w:id="653"/>
      <w:bookmarkEnd w:id="654"/>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default" w:ascii="宋体" w:hAnsi="宋体" w:eastAsia="宋体" w:cs="宋体"/>
          <w:sz w:val="24"/>
          <w:szCs w:val="24"/>
          <w:lang w:val="en-US" w:eastAsia="zh-CN"/>
        </w:rPr>
      </w:pPr>
      <w:bookmarkStart w:id="655" w:name="_Toc3941"/>
      <w:bookmarkStart w:id="656" w:name="_Toc1326"/>
      <w:bookmarkStart w:id="657" w:name="_Toc4850"/>
      <w:r>
        <w:rPr>
          <w:rFonts w:hint="eastAsia" w:ascii="宋体" w:hAnsi="宋体" w:eastAsia="宋体" w:cs="宋体"/>
          <w:sz w:val="24"/>
          <w:szCs w:val="24"/>
          <w:lang w:val="en-US" w:eastAsia="zh-CN"/>
        </w:rPr>
        <w:t>若不为空则调用MusicService中的SHARE_SONGS_ARRAY_LIST方法、findMusicOfPlayListinformation，将以上所有方法的结果依次存放在以playMusic、playMusiconeinformation和sharemusiclist命名的session中。并在map中存入1作为查询成功的标识。</w:t>
      </w:r>
      <w:bookmarkEnd w:id="655"/>
      <w:bookmarkEnd w:id="656"/>
      <w:bookmarkEnd w:id="657"/>
    </w:p>
    <w:p>
      <w:pPr>
        <w:keepNext w:val="0"/>
        <w:keepLines w:val="0"/>
        <w:pageBreakBefore w:val="0"/>
        <w:widowControl w:val="0"/>
        <w:numPr>
          <w:ilvl w:val="0"/>
          <w:numId w:val="19"/>
        </w:numPr>
        <w:kinsoku/>
        <w:wordWrap/>
        <w:overflowPunct/>
        <w:topLinePunct w:val="0"/>
        <w:autoSpaceDE/>
        <w:autoSpaceDN/>
        <w:bidi w:val="0"/>
        <w:adjustRightInd w:val="0"/>
        <w:snapToGrid w:val="0"/>
        <w:spacing w:line="360" w:lineRule="auto"/>
        <w:ind w:left="845" w:leftChars="0" w:hanging="425" w:firstLineChars="0"/>
        <w:jc w:val="both"/>
        <w:textAlignment w:val="auto"/>
        <w:outlineLvl w:val="1"/>
        <w:rPr>
          <w:rFonts w:hint="default" w:ascii="宋体" w:hAnsi="宋体" w:eastAsia="宋体" w:cs="宋体"/>
          <w:sz w:val="24"/>
          <w:szCs w:val="24"/>
          <w:lang w:val="en-US" w:eastAsia="zh-CN"/>
        </w:rPr>
      </w:pPr>
      <w:bookmarkStart w:id="658" w:name="_Toc19675"/>
      <w:bookmarkStart w:id="659" w:name="_Toc14064"/>
      <w:bookmarkStart w:id="660" w:name="_Toc20795"/>
      <w:r>
        <w:rPr>
          <w:rFonts w:hint="eastAsia" w:ascii="宋体" w:hAnsi="宋体" w:eastAsia="宋体" w:cs="宋体"/>
          <w:sz w:val="24"/>
          <w:szCs w:val="24"/>
          <w:lang w:val="en-US" w:eastAsia="zh-CN"/>
        </w:rPr>
        <w:t>AdministratorController</w:t>
      </w:r>
      <w:bookmarkEnd w:id="658"/>
      <w:bookmarkEnd w:id="659"/>
      <w:bookmarkEnd w:id="660"/>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661" w:name="_Toc10300"/>
      <w:bookmarkStart w:id="662" w:name="_Toc13697"/>
      <w:bookmarkStart w:id="663" w:name="_Toc17079"/>
      <w:r>
        <w:rPr>
          <w:rFonts w:hint="eastAsia" w:ascii="宋体" w:hAnsi="宋体" w:eastAsia="宋体" w:cs="宋体"/>
          <w:sz w:val="24"/>
          <w:szCs w:val="24"/>
          <w:lang w:val="en-US" w:eastAsia="zh-CN"/>
        </w:rPr>
        <w:t>在AdministratorController中，实现了六种对于管理员的操作。其中包含用户信息的更新、删除、查询和注册，以及音乐信息的删除和查询。具体实现功能如下：</w:t>
      </w:r>
      <w:bookmarkEnd w:id="661"/>
      <w:bookmarkEnd w:id="662"/>
      <w:bookmarkEnd w:id="663"/>
    </w:p>
    <w:p>
      <w:pPr>
        <w:keepNext w:val="0"/>
        <w:keepLines w:val="0"/>
        <w:pageBreakBefore w:val="0"/>
        <w:widowControl w:val="0"/>
        <w:numPr>
          <w:ilvl w:val="0"/>
          <w:numId w:val="22"/>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664" w:name="_Toc27165"/>
      <w:bookmarkStart w:id="665" w:name="_Toc19293"/>
      <w:bookmarkStart w:id="666" w:name="_Toc30383"/>
      <w:r>
        <w:rPr>
          <w:rFonts w:hint="eastAsia" w:ascii="宋体" w:hAnsi="宋体" w:eastAsia="宋体" w:cs="宋体"/>
          <w:sz w:val="24"/>
          <w:szCs w:val="24"/>
          <w:lang w:val="en-US" w:eastAsia="zh-CN"/>
        </w:rPr>
        <w:t>用户信息更新</w:t>
      </w:r>
      <w:bookmarkEnd w:id="664"/>
      <w:bookmarkEnd w:id="665"/>
      <w:bookmarkEnd w:id="666"/>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667" w:name="_Toc26001"/>
      <w:bookmarkStart w:id="668" w:name="_Toc12412"/>
      <w:bookmarkStart w:id="669" w:name="_Toc11151"/>
      <w:r>
        <w:rPr>
          <w:rFonts w:hint="eastAsia" w:ascii="宋体" w:hAnsi="宋体" w:eastAsia="宋体" w:cs="宋体"/>
          <w:sz w:val="24"/>
          <w:szCs w:val="24"/>
          <w:lang w:val="en-US" w:eastAsia="zh-CN"/>
        </w:rPr>
        <w:t>在用户信息更新功能中，首先通过@PostMapping注释实现更新功能HttpPost的特定映射。再通过@RequestParam注释，获取前端页面提交上来的user_name、user_phone、user_email、user_id、user_introduced和user_pwd。对request和response进行UTF8格式化设置。</w:t>
      </w:r>
      <w:bookmarkEnd w:id="667"/>
      <w:bookmarkEnd w:id="668"/>
      <w:bookmarkEnd w:id="669"/>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670" w:name="_Toc204"/>
      <w:bookmarkStart w:id="671" w:name="_Toc1660"/>
      <w:bookmarkStart w:id="672" w:name="_Toc2200"/>
      <w:r>
        <w:rPr>
          <w:rFonts w:hint="eastAsia" w:ascii="宋体" w:hAnsi="宋体" w:eastAsia="宋体" w:cs="宋体"/>
          <w:sz w:val="24"/>
          <w:szCs w:val="24"/>
          <w:lang w:val="en-US" w:eastAsia="zh-CN"/>
        </w:rPr>
        <w:t>调用UserService中的USERUPDATE方法，对返回的Boolean类型值进行判断，若为假则在map中存入0作为修改失败的标识。</w:t>
      </w:r>
      <w:bookmarkEnd w:id="670"/>
      <w:bookmarkEnd w:id="671"/>
      <w:bookmarkEnd w:id="672"/>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default" w:ascii="宋体" w:hAnsi="宋体" w:eastAsia="宋体" w:cs="宋体"/>
          <w:sz w:val="24"/>
          <w:szCs w:val="24"/>
          <w:lang w:val="en-US" w:eastAsia="zh-CN"/>
        </w:rPr>
      </w:pPr>
      <w:bookmarkStart w:id="673" w:name="_Toc4051"/>
      <w:bookmarkStart w:id="674" w:name="_Toc28988"/>
      <w:bookmarkStart w:id="675" w:name="_Toc3909"/>
      <w:r>
        <w:rPr>
          <w:rFonts w:hint="eastAsia" w:ascii="宋体" w:hAnsi="宋体" w:eastAsia="宋体" w:cs="宋体"/>
          <w:sz w:val="24"/>
          <w:szCs w:val="24"/>
          <w:lang w:val="en-US" w:eastAsia="zh-CN"/>
        </w:rPr>
        <w:t>若为真则调用UserService中的allUser方法，更新session中ALLUSER的数据。并在map中存入1作为修改成功的标识。</w:t>
      </w:r>
      <w:bookmarkEnd w:id="673"/>
      <w:bookmarkEnd w:id="674"/>
      <w:bookmarkEnd w:id="675"/>
    </w:p>
    <w:p>
      <w:pPr>
        <w:keepNext w:val="0"/>
        <w:keepLines w:val="0"/>
        <w:pageBreakBefore w:val="0"/>
        <w:widowControl w:val="0"/>
        <w:numPr>
          <w:ilvl w:val="0"/>
          <w:numId w:val="22"/>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676" w:name="_Toc22477"/>
      <w:bookmarkStart w:id="677" w:name="_Toc17897"/>
      <w:bookmarkStart w:id="678" w:name="_Toc10829"/>
      <w:r>
        <w:rPr>
          <w:rFonts w:hint="eastAsia" w:ascii="宋体" w:hAnsi="宋体" w:eastAsia="宋体" w:cs="宋体"/>
          <w:sz w:val="24"/>
          <w:szCs w:val="24"/>
          <w:lang w:val="en-US" w:eastAsia="zh-CN"/>
        </w:rPr>
        <w:t>用户信息删除</w:t>
      </w:r>
      <w:bookmarkEnd w:id="676"/>
      <w:bookmarkEnd w:id="677"/>
      <w:bookmarkEnd w:id="678"/>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679" w:name="_Toc20678"/>
      <w:bookmarkStart w:id="680" w:name="_Toc31946"/>
      <w:bookmarkStart w:id="681" w:name="_Toc30666"/>
      <w:r>
        <w:rPr>
          <w:rFonts w:hint="eastAsia" w:ascii="宋体" w:hAnsi="宋体" w:eastAsia="宋体" w:cs="宋体"/>
          <w:sz w:val="24"/>
          <w:szCs w:val="24"/>
          <w:lang w:val="en-US" w:eastAsia="zh-CN"/>
        </w:rPr>
        <w:t>在用户信息删除功能中，首先通过@PostMapping注释实现删除功能HttpPost的特定映射。再通过@RequestParam注释，获取前端页面提交上来的user_id对request和response进行UTF8格式化设置。</w:t>
      </w:r>
      <w:bookmarkEnd w:id="679"/>
      <w:bookmarkEnd w:id="680"/>
      <w:bookmarkEnd w:id="681"/>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682" w:name="_Toc7622"/>
      <w:bookmarkStart w:id="683" w:name="_Toc5446"/>
      <w:bookmarkStart w:id="684" w:name="_Toc32368"/>
      <w:r>
        <w:rPr>
          <w:rFonts w:hint="eastAsia" w:ascii="宋体" w:hAnsi="宋体" w:eastAsia="宋体" w:cs="宋体"/>
          <w:sz w:val="24"/>
          <w:szCs w:val="24"/>
          <w:lang w:val="en-US" w:eastAsia="zh-CN"/>
        </w:rPr>
        <w:t>调用UserService中的DELETESER方法，对返回的Boolean类型值进行判断，若为假则在map中存入0作为删除失败的标识。</w:t>
      </w:r>
      <w:bookmarkEnd w:id="682"/>
      <w:bookmarkEnd w:id="683"/>
      <w:bookmarkEnd w:id="684"/>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default" w:ascii="宋体" w:hAnsi="宋体" w:eastAsia="宋体" w:cs="宋体"/>
          <w:sz w:val="24"/>
          <w:szCs w:val="24"/>
          <w:lang w:val="en-US" w:eastAsia="zh-CN"/>
        </w:rPr>
      </w:pPr>
      <w:bookmarkStart w:id="685" w:name="_Toc31465"/>
      <w:bookmarkStart w:id="686" w:name="_Toc4068"/>
      <w:bookmarkStart w:id="687" w:name="_Toc492"/>
      <w:r>
        <w:rPr>
          <w:rFonts w:hint="eastAsia" w:ascii="宋体" w:hAnsi="宋体" w:eastAsia="宋体" w:cs="宋体"/>
          <w:sz w:val="24"/>
          <w:szCs w:val="24"/>
          <w:lang w:val="en-US" w:eastAsia="zh-CN"/>
        </w:rPr>
        <w:t>若为真则调用UserService中的allUser方法，更新session中ALLUSER的数据。并在map中存入1作为删除成功的标识。</w:t>
      </w:r>
      <w:bookmarkEnd w:id="685"/>
      <w:bookmarkEnd w:id="686"/>
      <w:bookmarkEnd w:id="687"/>
    </w:p>
    <w:p>
      <w:pPr>
        <w:keepNext w:val="0"/>
        <w:keepLines w:val="0"/>
        <w:pageBreakBefore w:val="0"/>
        <w:widowControl w:val="0"/>
        <w:numPr>
          <w:ilvl w:val="0"/>
          <w:numId w:val="22"/>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688" w:name="_Toc3802"/>
      <w:bookmarkStart w:id="689" w:name="_Toc15524"/>
      <w:bookmarkStart w:id="690" w:name="_Toc11370"/>
      <w:r>
        <w:rPr>
          <w:rFonts w:hint="eastAsia" w:ascii="宋体" w:hAnsi="宋体" w:eastAsia="宋体" w:cs="宋体"/>
          <w:sz w:val="24"/>
          <w:szCs w:val="24"/>
          <w:lang w:val="en-US" w:eastAsia="zh-CN"/>
        </w:rPr>
        <w:t>用户信息查询</w:t>
      </w:r>
      <w:bookmarkEnd w:id="688"/>
      <w:bookmarkEnd w:id="689"/>
      <w:bookmarkEnd w:id="690"/>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691" w:name="_Toc18660"/>
      <w:bookmarkStart w:id="692" w:name="_Toc24992"/>
      <w:bookmarkStart w:id="693" w:name="_Toc16831"/>
      <w:r>
        <w:rPr>
          <w:rFonts w:hint="eastAsia" w:ascii="宋体" w:hAnsi="宋体" w:eastAsia="宋体" w:cs="宋体"/>
          <w:sz w:val="24"/>
          <w:szCs w:val="24"/>
          <w:lang w:val="en-US" w:eastAsia="zh-CN"/>
        </w:rPr>
        <w:t>在用户信息查询功能中，首先通过@PostMapping注释实现查询功能HttpPost的特定映射。再通过@RequestParam注释，获取前端页面提交上来的user_phone。对request和response进行UTF8格式化设置。</w:t>
      </w:r>
      <w:bookmarkEnd w:id="691"/>
      <w:bookmarkEnd w:id="692"/>
      <w:bookmarkEnd w:id="693"/>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694" w:name="_Toc17481"/>
      <w:bookmarkStart w:id="695" w:name="_Toc4472"/>
      <w:bookmarkStart w:id="696" w:name="_Toc20993"/>
      <w:r>
        <w:rPr>
          <w:rFonts w:hint="eastAsia" w:ascii="宋体" w:hAnsi="宋体" w:eastAsia="宋体" w:cs="宋体"/>
          <w:sz w:val="24"/>
          <w:szCs w:val="24"/>
          <w:lang w:val="en-US" w:eastAsia="zh-CN"/>
        </w:rPr>
        <w:t>调用UserService中的FINDUSER方法，对返回的UserBean对象进行判空，若为空则在map中存入0作为查询失败的标识，同时调用UserService中的allUser方法，更新session中ALLUSER的数据。</w:t>
      </w:r>
      <w:bookmarkEnd w:id="694"/>
      <w:bookmarkEnd w:id="695"/>
      <w:bookmarkEnd w:id="696"/>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default" w:ascii="宋体" w:hAnsi="宋体" w:eastAsia="宋体" w:cs="宋体"/>
          <w:sz w:val="24"/>
          <w:szCs w:val="24"/>
          <w:lang w:val="en-US" w:eastAsia="zh-CN"/>
        </w:rPr>
      </w:pPr>
      <w:bookmarkStart w:id="697" w:name="_Toc11082"/>
      <w:bookmarkStart w:id="698" w:name="_Toc18755"/>
      <w:bookmarkStart w:id="699" w:name="_Toc18452"/>
      <w:r>
        <w:rPr>
          <w:rFonts w:hint="eastAsia" w:ascii="宋体" w:hAnsi="宋体" w:eastAsia="宋体" w:cs="宋体"/>
          <w:sz w:val="24"/>
          <w:szCs w:val="24"/>
          <w:lang w:val="en-US" w:eastAsia="zh-CN"/>
        </w:rPr>
        <w:t>若不为则将UserBean存放在以ALLUSER命名的session中，以实现更新session中ALLUSER的数据。并在map中存入1作为查询成功的标识。</w:t>
      </w:r>
      <w:bookmarkEnd w:id="697"/>
      <w:bookmarkEnd w:id="698"/>
      <w:bookmarkEnd w:id="699"/>
    </w:p>
    <w:p>
      <w:pPr>
        <w:keepNext w:val="0"/>
        <w:keepLines w:val="0"/>
        <w:pageBreakBefore w:val="0"/>
        <w:widowControl w:val="0"/>
        <w:numPr>
          <w:ilvl w:val="0"/>
          <w:numId w:val="22"/>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eastAsia" w:ascii="宋体" w:hAnsi="宋体" w:eastAsia="宋体" w:cs="宋体"/>
          <w:sz w:val="24"/>
          <w:szCs w:val="24"/>
          <w:lang w:val="en-US" w:eastAsia="zh-CN"/>
        </w:rPr>
      </w:pPr>
      <w:bookmarkStart w:id="700" w:name="_Toc21991"/>
      <w:bookmarkStart w:id="701" w:name="_Toc32219"/>
      <w:bookmarkStart w:id="702" w:name="_Toc24826"/>
      <w:r>
        <w:rPr>
          <w:rFonts w:hint="eastAsia" w:ascii="宋体" w:hAnsi="宋体" w:eastAsia="宋体" w:cs="宋体"/>
          <w:sz w:val="24"/>
          <w:szCs w:val="24"/>
          <w:lang w:val="en-US" w:eastAsia="zh-CN"/>
        </w:rPr>
        <w:t>用户信息注册</w:t>
      </w:r>
      <w:bookmarkEnd w:id="700"/>
      <w:bookmarkEnd w:id="701"/>
      <w:bookmarkEnd w:id="702"/>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703" w:name="_Toc23883"/>
      <w:bookmarkStart w:id="704" w:name="_Toc4617"/>
      <w:bookmarkStart w:id="705" w:name="_Toc13592"/>
      <w:r>
        <w:rPr>
          <w:rFonts w:hint="eastAsia" w:ascii="宋体" w:hAnsi="宋体" w:eastAsia="宋体" w:cs="宋体"/>
          <w:sz w:val="24"/>
          <w:szCs w:val="24"/>
          <w:lang w:val="en-US" w:eastAsia="zh-CN"/>
        </w:rPr>
        <w:t>在用户信息注册功能中，首先通过@PostMapping注释实现注册功能HttpPost的特定映射。再通过@RequestParam注释，获取前端页面提交上来的user_phone、user_email、user_pwd、user_name和user_Administrator。对request和response进行UTF8格式化设置。</w:t>
      </w:r>
      <w:bookmarkEnd w:id="703"/>
      <w:bookmarkEnd w:id="704"/>
      <w:bookmarkEnd w:id="705"/>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706" w:name="_Toc29720"/>
      <w:bookmarkStart w:id="707" w:name="_Toc29060"/>
      <w:bookmarkStart w:id="708" w:name="_Toc10793"/>
      <w:r>
        <w:rPr>
          <w:rFonts w:hint="eastAsia" w:ascii="宋体" w:hAnsi="宋体" w:eastAsia="宋体" w:cs="宋体"/>
          <w:sz w:val="24"/>
          <w:szCs w:val="24"/>
          <w:lang w:val="en-US" w:eastAsia="zh-CN"/>
        </w:rPr>
        <w:t>调用UserService中的INSERTUSER方法，对返回的Boolean类型值进行判断，若为假则在map中存入0作为注册失败的标识。</w:t>
      </w:r>
      <w:bookmarkEnd w:id="706"/>
      <w:bookmarkEnd w:id="707"/>
      <w:bookmarkEnd w:id="708"/>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709" w:name="_Toc6542"/>
      <w:bookmarkStart w:id="710" w:name="_Toc27123"/>
      <w:bookmarkStart w:id="711" w:name="_Toc2312"/>
      <w:r>
        <w:rPr>
          <w:rFonts w:hint="eastAsia" w:ascii="宋体" w:hAnsi="宋体" w:eastAsia="宋体" w:cs="宋体"/>
          <w:sz w:val="24"/>
          <w:szCs w:val="24"/>
          <w:lang w:val="en-US" w:eastAsia="zh-CN"/>
        </w:rPr>
        <w:t>若为真则调用UserService中的allUser方法，更新session中ALLUSER的数据。并在map中存入1作为注册成功的标识。</w:t>
      </w:r>
      <w:bookmarkEnd w:id="709"/>
      <w:bookmarkEnd w:id="710"/>
      <w:bookmarkEnd w:id="711"/>
    </w:p>
    <w:p>
      <w:pPr>
        <w:keepNext w:val="0"/>
        <w:keepLines w:val="0"/>
        <w:pageBreakBefore w:val="0"/>
        <w:widowControl w:val="0"/>
        <w:numPr>
          <w:ilvl w:val="0"/>
          <w:numId w:val="22"/>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eastAsia" w:ascii="宋体" w:hAnsi="宋体" w:eastAsia="宋体" w:cs="宋体"/>
          <w:sz w:val="24"/>
          <w:szCs w:val="24"/>
          <w:lang w:val="en-US" w:eastAsia="zh-CN"/>
        </w:rPr>
      </w:pPr>
      <w:bookmarkStart w:id="712" w:name="_Toc18235"/>
      <w:bookmarkStart w:id="713" w:name="_Toc17046"/>
      <w:bookmarkStart w:id="714" w:name="_Toc14096"/>
      <w:r>
        <w:rPr>
          <w:rFonts w:hint="eastAsia" w:ascii="宋体" w:hAnsi="宋体" w:eastAsia="宋体" w:cs="宋体"/>
          <w:sz w:val="24"/>
          <w:szCs w:val="24"/>
          <w:lang w:val="en-US" w:eastAsia="zh-CN"/>
        </w:rPr>
        <w:t>音乐删除</w:t>
      </w:r>
      <w:bookmarkEnd w:id="712"/>
      <w:bookmarkEnd w:id="713"/>
      <w:bookmarkEnd w:id="714"/>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715" w:name="_Toc31244"/>
      <w:bookmarkStart w:id="716" w:name="_Toc4710"/>
      <w:bookmarkStart w:id="717" w:name="_Toc8779"/>
      <w:r>
        <w:rPr>
          <w:rFonts w:hint="eastAsia" w:ascii="宋体" w:hAnsi="宋体" w:eastAsia="宋体" w:cs="宋体"/>
          <w:sz w:val="24"/>
          <w:szCs w:val="24"/>
          <w:lang w:val="en-US" w:eastAsia="zh-CN"/>
        </w:rPr>
        <w:t>在音乐删除功能中，首先通过@PostMapping注释实现音乐删除功能HttpPost的特定映射。再通过@RequestParam注释，获取前端页面提交上来的music_id。对request和response进行UTF8格式化设置。</w:t>
      </w:r>
      <w:bookmarkEnd w:id="715"/>
      <w:bookmarkEnd w:id="716"/>
      <w:bookmarkEnd w:id="717"/>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718" w:name="_Toc16381"/>
      <w:bookmarkStart w:id="719" w:name="_Toc30723"/>
      <w:bookmarkStart w:id="720" w:name="_Toc11280"/>
      <w:r>
        <w:rPr>
          <w:rFonts w:hint="eastAsia" w:ascii="宋体" w:hAnsi="宋体" w:eastAsia="宋体" w:cs="宋体"/>
          <w:sz w:val="24"/>
          <w:szCs w:val="24"/>
          <w:lang w:val="en-US" w:eastAsia="zh-CN"/>
        </w:rPr>
        <w:t>调用MusicService中的DELETEMUSIC方法，对返回的Boolean类型值进行判断，若为假则在map中存入0作为音乐删除失败的标识。</w:t>
      </w:r>
      <w:bookmarkEnd w:id="718"/>
      <w:bookmarkEnd w:id="719"/>
      <w:bookmarkEnd w:id="720"/>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default" w:ascii="宋体" w:hAnsi="宋体" w:eastAsia="宋体" w:cs="宋体"/>
          <w:sz w:val="24"/>
          <w:szCs w:val="24"/>
          <w:lang w:val="en-US" w:eastAsia="zh-CN"/>
        </w:rPr>
      </w:pPr>
      <w:bookmarkStart w:id="721" w:name="_Toc9950"/>
      <w:bookmarkStart w:id="722" w:name="_Toc2694"/>
      <w:bookmarkStart w:id="723" w:name="_Toc30539"/>
      <w:r>
        <w:rPr>
          <w:rFonts w:hint="eastAsia" w:ascii="宋体" w:hAnsi="宋体" w:eastAsia="宋体" w:cs="宋体"/>
          <w:sz w:val="24"/>
          <w:szCs w:val="24"/>
          <w:lang w:val="en-US" w:eastAsia="zh-CN"/>
        </w:rPr>
        <w:t>若为真则调用MusicService中的findAllMusicBean方法，更新session中AMusicList的数据。并在map中存入1作为音乐删除成功的标识。</w:t>
      </w:r>
      <w:bookmarkEnd w:id="721"/>
      <w:bookmarkEnd w:id="722"/>
      <w:bookmarkEnd w:id="723"/>
    </w:p>
    <w:p>
      <w:pPr>
        <w:keepNext w:val="0"/>
        <w:keepLines w:val="0"/>
        <w:pageBreakBefore w:val="0"/>
        <w:widowControl w:val="0"/>
        <w:numPr>
          <w:ilvl w:val="0"/>
          <w:numId w:val="22"/>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eastAsia" w:ascii="宋体" w:hAnsi="宋体" w:eastAsia="宋体" w:cs="宋体"/>
          <w:sz w:val="24"/>
          <w:szCs w:val="24"/>
          <w:lang w:val="en-US" w:eastAsia="zh-CN"/>
        </w:rPr>
      </w:pPr>
      <w:bookmarkStart w:id="724" w:name="_Toc22524"/>
      <w:bookmarkStart w:id="725" w:name="_Toc28597"/>
      <w:bookmarkStart w:id="726" w:name="_Toc363"/>
      <w:r>
        <w:rPr>
          <w:rFonts w:hint="eastAsia" w:ascii="宋体" w:hAnsi="宋体" w:eastAsia="宋体" w:cs="宋体"/>
          <w:sz w:val="24"/>
          <w:szCs w:val="24"/>
          <w:lang w:val="en-US" w:eastAsia="zh-CN"/>
        </w:rPr>
        <w:t>音乐查找</w:t>
      </w:r>
      <w:bookmarkEnd w:id="724"/>
      <w:bookmarkEnd w:id="725"/>
      <w:bookmarkEnd w:id="726"/>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727" w:name="_Toc13651"/>
      <w:bookmarkStart w:id="728" w:name="_Toc5411"/>
      <w:bookmarkStart w:id="729" w:name="_Toc15956"/>
      <w:r>
        <w:rPr>
          <w:rFonts w:hint="eastAsia" w:ascii="宋体" w:hAnsi="宋体" w:eastAsia="宋体" w:cs="宋体"/>
          <w:sz w:val="24"/>
          <w:szCs w:val="24"/>
          <w:lang w:val="en-US" w:eastAsia="zh-CN"/>
        </w:rPr>
        <w:t>在音乐查找功能中，首先通过@PostMapping注释实现音乐查找功能HttpPost的特定映射。再通过@RequestParam注释，获取前端页面提交上来的music_name。对request和response进行UTF8格式化设置。</w:t>
      </w:r>
      <w:bookmarkEnd w:id="727"/>
      <w:bookmarkEnd w:id="728"/>
      <w:bookmarkEnd w:id="729"/>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730" w:name="_Toc9580"/>
      <w:bookmarkStart w:id="731" w:name="_Toc9651"/>
      <w:bookmarkStart w:id="732" w:name="_Toc6224"/>
      <w:r>
        <w:rPr>
          <w:rFonts w:hint="eastAsia" w:ascii="宋体" w:hAnsi="宋体" w:eastAsia="宋体" w:cs="宋体"/>
          <w:sz w:val="24"/>
          <w:szCs w:val="24"/>
          <w:lang w:val="en-US" w:eastAsia="zh-CN"/>
        </w:rPr>
        <w:t>调用MusicService中的FINDMUSIC方法，对返回的ArrayList类型值进行判空，若为空则在map中存入0作为音乐查找失败的标识。</w:t>
      </w:r>
      <w:bookmarkEnd w:id="730"/>
      <w:bookmarkEnd w:id="731"/>
      <w:bookmarkEnd w:id="732"/>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default" w:ascii="宋体" w:hAnsi="宋体" w:eastAsia="宋体" w:cs="宋体"/>
          <w:sz w:val="24"/>
          <w:szCs w:val="24"/>
          <w:lang w:val="en-US" w:eastAsia="zh-CN"/>
        </w:rPr>
      </w:pPr>
      <w:bookmarkStart w:id="733" w:name="_Toc12414"/>
      <w:bookmarkStart w:id="734" w:name="_Toc12815"/>
      <w:bookmarkStart w:id="735" w:name="_Toc28216"/>
      <w:r>
        <w:rPr>
          <w:rFonts w:hint="eastAsia" w:ascii="宋体" w:hAnsi="宋体" w:eastAsia="宋体" w:cs="宋体"/>
          <w:sz w:val="24"/>
          <w:szCs w:val="24"/>
          <w:lang w:val="en-US" w:eastAsia="zh-CN"/>
        </w:rPr>
        <w:t>若不为空则将返回值存放在以AMusicList命名的session中，以实现AMusicList的更新。并在map中存入1作为音乐查找成功的标识。</w:t>
      </w:r>
      <w:bookmarkEnd w:id="733"/>
      <w:bookmarkEnd w:id="734"/>
      <w:bookmarkEnd w:id="735"/>
    </w:p>
    <w:p>
      <w:pPr>
        <w:keepNext w:val="0"/>
        <w:keepLines w:val="0"/>
        <w:pageBreakBefore w:val="0"/>
        <w:widowControl w:val="0"/>
        <w:numPr>
          <w:ilvl w:val="0"/>
          <w:numId w:val="19"/>
        </w:numPr>
        <w:kinsoku/>
        <w:wordWrap/>
        <w:overflowPunct/>
        <w:topLinePunct w:val="0"/>
        <w:autoSpaceDE/>
        <w:autoSpaceDN/>
        <w:bidi w:val="0"/>
        <w:adjustRightInd w:val="0"/>
        <w:snapToGrid w:val="0"/>
        <w:spacing w:line="360" w:lineRule="auto"/>
        <w:ind w:left="845" w:leftChars="0" w:hanging="425" w:firstLineChars="0"/>
        <w:jc w:val="both"/>
        <w:textAlignment w:val="auto"/>
        <w:outlineLvl w:val="1"/>
        <w:rPr>
          <w:rFonts w:hint="default" w:ascii="宋体" w:hAnsi="宋体" w:eastAsia="宋体" w:cs="宋体"/>
          <w:sz w:val="24"/>
          <w:szCs w:val="24"/>
          <w:lang w:val="en-US" w:eastAsia="zh-CN"/>
        </w:rPr>
      </w:pPr>
      <w:bookmarkStart w:id="736" w:name="_Toc12101"/>
      <w:bookmarkStart w:id="737" w:name="_Toc20095"/>
      <w:bookmarkStart w:id="738" w:name="_Toc29759"/>
      <w:r>
        <w:rPr>
          <w:rFonts w:hint="eastAsia" w:ascii="宋体" w:hAnsi="宋体" w:eastAsia="宋体" w:cs="宋体"/>
          <w:sz w:val="24"/>
          <w:szCs w:val="24"/>
          <w:lang w:val="en-US" w:eastAsia="zh-CN"/>
        </w:rPr>
        <w:t>FilesController</w:t>
      </w:r>
      <w:bookmarkEnd w:id="736"/>
      <w:bookmarkEnd w:id="737"/>
      <w:bookmarkEnd w:id="738"/>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739" w:name="_Toc31603"/>
      <w:bookmarkStart w:id="740" w:name="_Toc30218"/>
      <w:bookmarkStart w:id="741" w:name="_Toc32218"/>
      <w:r>
        <w:rPr>
          <w:rFonts w:hint="eastAsia" w:ascii="宋体" w:hAnsi="宋体" w:eastAsia="宋体" w:cs="宋体"/>
          <w:sz w:val="24"/>
          <w:szCs w:val="24"/>
          <w:lang w:val="en-US" w:eastAsia="zh-CN"/>
        </w:rPr>
        <w:t>在FilesController中，实现了四种对于文件的操作。其中包含用户多文件上传、管理员多文件修改、管理员多文件上传和文件下载。具体实现功能如下：</w:t>
      </w:r>
      <w:bookmarkEnd w:id="739"/>
      <w:bookmarkEnd w:id="740"/>
      <w:bookmarkEnd w:id="741"/>
    </w:p>
    <w:p>
      <w:pPr>
        <w:keepNext w:val="0"/>
        <w:keepLines w:val="0"/>
        <w:pageBreakBefore w:val="0"/>
        <w:widowControl w:val="0"/>
        <w:numPr>
          <w:ilvl w:val="0"/>
          <w:numId w:val="23"/>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742" w:name="_Toc2924"/>
      <w:bookmarkStart w:id="743" w:name="_Toc6962"/>
      <w:bookmarkStart w:id="744" w:name="_Toc5927"/>
      <w:r>
        <w:rPr>
          <w:rFonts w:hint="eastAsia" w:ascii="宋体" w:hAnsi="宋体" w:eastAsia="宋体" w:cs="宋体"/>
          <w:sz w:val="24"/>
          <w:szCs w:val="24"/>
          <w:lang w:val="en-US" w:eastAsia="zh-CN"/>
        </w:rPr>
        <w:t>用户多文件上传</w:t>
      </w:r>
      <w:bookmarkEnd w:id="742"/>
      <w:bookmarkEnd w:id="743"/>
      <w:bookmarkEnd w:id="744"/>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745" w:name="_Toc19795"/>
      <w:bookmarkStart w:id="746" w:name="_Toc32298"/>
      <w:bookmarkStart w:id="747" w:name="_Toc14098"/>
      <w:r>
        <w:rPr>
          <w:rFonts w:hint="eastAsia" w:ascii="宋体" w:hAnsi="宋体" w:eastAsia="宋体" w:cs="宋体"/>
          <w:sz w:val="24"/>
          <w:szCs w:val="24"/>
          <w:lang w:val="en-US" w:eastAsia="zh-CN"/>
        </w:rPr>
        <w:t>在该功能中，首先通过@PostMapping注释实现用户多文件上传功能HttpPost的特定映射。再通过@RequestParam注释，获取前端页面提交上来的newMusicUrl、newMusicImgUrl、newMusicName和newMusicSinger。对request和response进行UTF8格式化设置。</w:t>
      </w:r>
      <w:bookmarkEnd w:id="745"/>
      <w:bookmarkEnd w:id="746"/>
      <w:bookmarkEnd w:id="747"/>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748" w:name="_Toc25946"/>
      <w:bookmarkStart w:id="749" w:name="_Toc30530"/>
      <w:bookmarkStart w:id="750" w:name="_Toc32100"/>
      <w:r>
        <w:rPr>
          <w:rFonts w:hint="eastAsia" w:ascii="宋体" w:hAnsi="宋体" w:eastAsia="宋体" w:cs="宋体"/>
          <w:sz w:val="24"/>
          <w:szCs w:val="24"/>
          <w:lang w:val="en-US" w:eastAsia="zh-CN"/>
        </w:rPr>
        <w:t>对传入的值进行判空，若为空则重定向到上传页面。</w:t>
      </w:r>
      <w:bookmarkEnd w:id="748"/>
      <w:bookmarkEnd w:id="749"/>
      <w:bookmarkEnd w:id="750"/>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751" w:name="_Toc10492"/>
      <w:bookmarkStart w:id="752" w:name="_Toc31495"/>
      <w:bookmarkStart w:id="753" w:name="_Toc23570"/>
      <w:r>
        <w:rPr>
          <w:rFonts w:hint="eastAsia" w:ascii="宋体" w:hAnsi="宋体" w:eastAsia="宋体" w:cs="宋体"/>
          <w:sz w:val="24"/>
          <w:szCs w:val="24"/>
          <w:lang w:val="en-US" w:eastAsia="zh-CN"/>
        </w:rPr>
        <w:t>首先将newMusicUrl和newMusicImgURL存放到MultipartFile类型的list数组中。其次通过循环依次判断传入值的后缀名。</w:t>
      </w:r>
      <w:bookmarkEnd w:id="751"/>
      <w:bookmarkEnd w:id="752"/>
      <w:bookmarkEnd w:id="753"/>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754" w:name="_Toc19224"/>
      <w:bookmarkStart w:id="755" w:name="_Toc28155"/>
      <w:bookmarkStart w:id="756" w:name="_Toc13846"/>
      <w:r>
        <w:rPr>
          <w:rFonts w:hint="eastAsia" w:ascii="宋体" w:hAnsi="宋体" w:eastAsia="宋体" w:cs="宋体"/>
          <w:sz w:val="24"/>
          <w:szCs w:val="24"/>
          <w:lang w:val="en-US" w:eastAsia="zh-CN"/>
        </w:rPr>
        <w:t>若为“.m4a”或“.mp3”，则进行音乐文件上传。设置文件存放的本地路径，设置文件后缀名为“.m4a”，通过transferTo将内存中的音乐数据写入到磁盘中，实现音乐文件上传。</w:t>
      </w:r>
      <w:bookmarkEnd w:id="754"/>
      <w:bookmarkEnd w:id="755"/>
      <w:bookmarkEnd w:id="756"/>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757" w:name="_Toc31861"/>
      <w:bookmarkStart w:id="758" w:name="_Toc32415"/>
      <w:bookmarkStart w:id="759" w:name="_Toc3879"/>
      <w:r>
        <w:rPr>
          <w:rFonts w:hint="eastAsia" w:ascii="宋体" w:hAnsi="宋体" w:eastAsia="宋体" w:cs="宋体"/>
          <w:sz w:val="24"/>
          <w:szCs w:val="24"/>
          <w:lang w:val="en-US" w:eastAsia="zh-CN"/>
        </w:rPr>
        <w:t>若为“.jpg”或“.png”，则进行图片文件上传。设置文件存放的本地路径，设置文件后缀名为“.jpg”，通过transferTo将内存中的图片数据写入到磁盘中，实现图片文件上传。</w:t>
      </w:r>
      <w:bookmarkEnd w:id="757"/>
      <w:bookmarkEnd w:id="758"/>
      <w:bookmarkEnd w:id="759"/>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760" w:name="_Toc16197"/>
      <w:bookmarkStart w:id="761" w:name="_Toc14501"/>
      <w:bookmarkStart w:id="762" w:name="_Toc9031"/>
      <w:r>
        <w:rPr>
          <w:rFonts w:hint="eastAsia" w:ascii="宋体" w:hAnsi="宋体" w:eastAsia="宋体" w:cs="宋体"/>
          <w:sz w:val="24"/>
          <w:szCs w:val="24"/>
          <w:lang w:val="en-US" w:eastAsia="zh-CN"/>
        </w:rPr>
        <w:t>最后通过调用MusicService中的uploadMusic方法，对返回的Boolean类型值进行判断，若为假则重定向到用户文件上传页面，表明文件上传失败。</w:t>
      </w:r>
      <w:bookmarkEnd w:id="760"/>
      <w:bookmarkEnd w:id="761"/>
      <w:bookmarkEnd w:id="762"/>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default" w:ascii="宋体" w:hAnsi="宋体" w:eastAsia="宋体" w:cs="宋体"/>
          <w:sz w:val="24"/>
          <w:szCs w:val="24"/>
          <w:lang w:val="en-US" w:eastAsia="zh-CN"/>
        </w:rPr>
      </w:pPr>
      <w:bookmarkStart w:id="763" w:name="_Toc25563"/>
      <w:bookmarkStart w:id="764" w:name="_Toc22584"/>
      <w:bookmarkStart w:id="765" w:name="_Toc29829"/>
      <w:r>
        <w:rPr>
          <w:rFonts w:hint="eastAsia" w:ascii="宋体" w:hAnsi="宋体" w:eastAsia="宋体" w:cs="宋体"/>
          <w:sz w:val="24"/>
          <w:szCs w:val="24"/>
          <w:lang w:val="en-US" w:eastAsia="zh-CN"/>
        </w:rPr>
        <w:t>若为真则调用MusicService中的findMusicByName方法，更新session中的searchResult，重定向到歌曲查询页面。</w:t>
      </w:r>
      <w:bookmarkEnd w:id="763"/>
      <w:bookmarkEnd w:id="764"/>
      <w:bookmarkEnd w:id="765"/>
    </w:p>
    <w:p>
      <w:pPr>
        <w:keepNext w:val="0"/>
        <w:keepLines w:val="0"/>
        <w:pageBreakBefore w:val="0"/>
        <w:widowControl w:val="0"/>
        <w:numPr>
          <w:ilvl w:val="0"/>
          <w:numId w:val="23"/>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766" w:name="_Toc16294"/>
      <w:bookmarkStart w:id="767" w:name="_Toc14942"/>
      <w:bookmarkStart w:id="768" w:name="_Toc4376"/>
      <w:r>
        <w:rPr>
          <w:rFonts w:hint="eastAsia" w:ascii="宋体" w:hAnsi="宋体" w:eastAsia="宋体" w:cs="宋体"/>
          <w:sz w:val="24"/>
          <w:szCs w:val="24"/>
          <w:lang w:val="en-US" w:eastAsia="zh-CN"/>
        </w:rPr>
        <w:t>管理员多文件修改</w:t>
      </w:r>
      <w:bookmarkEnd w:id="766"/>
      <w:bookmarkEnd w:id="767"/>
      <w:bookmarkEnd w:id="768"/>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769" w:name="_Toc5767"/>
      <w:bookmarkStart w:id="770" w:name="_Toc12086"/>
      <w:bookmarkStart w:id="771" w:name="_Toc19192"/>
      <w:r>
        <w:rPr>
          <w:rFonts w:hint="eastAsia" w:ascii="宋体" w:hAnsi="宋体" w:eastAsia="宋体" w:cs="宋体"/>
          <w:sz w:val="24"/>
          <w:szCs w:val="24"/>
          <w:lang w:val="en-US" w:eastAsia="zh-CN"/>
        </w:rPr>
        <w:t>在该功能中，首先通过@PostMapping注释实现用户多文件上传功能HttpPost的特定映射。再通过@RequestParam注释，获取前端页面提交上来的newMusicUrl、newMusicImgUrl、newMusicName、newMusicSinger和music_id。对request和response进行UTF8格式化设置。</w:t>
      </w:r>
      <w:bookmarkEnd w:id="769"/>
      <w:bookmarkEnd w:id="770"/>
      <w:bookmarkEnd w:id="771"/>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772" w:name="_Toc10655"/>
      <w:bookmarkStart w:id="773" w:name="_Toc11780"/>
      <w:bookmarkStart w:id="774" w:name="_Toc30952"/>
      <w:r>
        <w:rPr>
          <w:rFonts w:hint="eastAsia" w:ascii="宋体" w:hAnsi="宋体" w:eastAsia="宋体" w:cs="宋体"/>
          <w:sz w:val="24"/>
          <w:szCs w:val="24"/>
          <w:lang w:val="en-US" w:eastAsia="zh-CN"/>
        </w:rPr>
        <w:t>首先将newMusicUrl和newMusicImgURL存放到MultipartFile类型的list数组中。其次通过循环依次判断传入值的后缀名。</w:t>
      </w:r>
      <w:bookmarkEnd w:id="772"/>
      <w:bookmarkEnd w:id="773"/>
      <w:bookmarkEnd w:id="774"/>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775" w:name="_Toc29914"/>
      <w:bookmarkStart w:id="776" w:name="_Toc10127"/>
      <w:bookmarkStart w:id="777" w:name="_Toc4747"/>
      <w:r>
        <w:rPr>
          <w:rFonts w:hint="eastAsia" w:ascii="宋体" w:hAnsi="宋体" w:eastAsia="宋体" w:cs="宋体"/>
          <w:sz w:val="24"/>
          <w:szCs w:val="24"/>
          <w:lang w:val="en-US" w:eastAsia="zh-CN"/>
        </w:rPr>
        <w:t>若为“.m4a”或“.mp3”，则进行音乐文件上传。设置文件存放的本地路径，设置文件后缀名为“.m4a”，通过transferTo将内存中的音乐数据写入到磁盘中，实现音乐文件上传。</w:t>
      </w:r>
      <w:bookmarkEnd w:id="775"/>
      <w:bookmarkEnd w:id="776"/>
      <w:bookmarkEnd w:id="777"/>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778" w:name="_Toc15587"/>
      <w:bookmarkStart w:id="779" w:name="_Toc20319"/>
      <w:bookmarkStart w:id="780" w:name="_Toc15944"/>
      <w:r>
        <w:rPr>
          <w:rFonts w:hint="eastAsia" w:ascii="宋体" w:hAnsi="宋体" w:eastAsia="宋体" w:cs="宋体"/>
          <w:sz w:val="24"/>
          <w:szCs w:val="24"/>
          <w:lang w:val="en-US" w:eastAsia="zh-CN"/>
        </w:rPr>
        <w:t>若为“.jpg”或“.png”，则进行图片文件上传。设置文件存放的本地路径，设置文件后缀名为“.jpg”，通过transferTo将内存中的图片数据写入到磁盘中，实现图片文件上传。</w:t>
      </w:r>
      <w:bookmarkEnd w:id="778"/>
      <w:bookmarkEnd w:id="779"/>
      <w:bookmarkEnd w:id="780"/>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default" w:ascii="宋体" w:hAnsi="宋体" w:eastAsia="宋体" w:cs="宋体"/>
          <w:sz w:val="24"/>
          <w:szCs w:val="24"/>
          <w:lang w:val="en-US" w:eastAsia="zh-CN"/>
        </w:rPr>
      </w:pPr>
      <w:bookmarkStart w:id="781" w:name="_Toc2165"/>
      <w:bookmarkStart w:id="782" w:name="_Toc29506"/>
      <w:bookmarkStart w:id="783" w:name="_Toc26099"/>
      <w:r>
        <w:rPr>
          <w:rFonts w:hint="eastAsia" w:ascii="宋体" w:hAnsi="宋体" w:eastAsia="宋体" w:cs="宋体"/>
          <w:sz w:val="24"/>
          <w:szCs w:val="24"/>
          <w:lang w:val="en-US" w:eastAsia="zh-CN"/>
        </w:rPr>
        <w:t>最后通过调用MusicService中的UPDATEMUSIC方法，对返回的Boolean类型值进行判断，若为假则重定向到管理员文件上传页面，表明文件更新失败。并调用MusicService中的findAllMusicBean方法，更新session中的AMusicList。</w:t>
      </w:r>
      <w:bookmarkEnd w:id="781"/>
      <w:bookmarkEnd w:id="782"/>
      <w:bookmarkEnd w:id="783"/>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default" w:ascii="宋体" w:hAnsi="宋体" w:eastAsia="宋体" w:cs="宋体"/>
          <w:sz w:val="24"/>
          <w:szCs w:val="24"/>
          <w:lang w:val="en-US" w:eastAsia="zh-CN"/>
        </w:rPr>
      </w:pPr>
      <w:bookmarkStart w:id="784" w:name="_Toc14431"/>
      <w:bookmarkStart w:id="785" w:name="_Toc10291"/>
      <w:bookmarkStart w:id="786" w:name="_Toc4893"/>
      <w:r>
        <w:rPr>
          <w:rFonts w:hint="eastAsia" w:ascii="宋体" w:hAnsi="宋体" w:eastAsia="宋体" w:cs="宋体"/>
          <w:sz w:val="24"/>
          <w:szCs w:val="24"/>
          <w:lang w:val="en-US" w:eastAsia="zh-CN"/>
        </w:rPr>
        <w:t>若为真则调用MusicService中的findAllMusicBean方法，更新session中的AMusicList。重定向到管理员界面。</w:t>
      </w:r>
      <w:bookmarkEnd w:id="784"/>
      <w:bookmarkEnd w:id="785"/>
      <w:bookmarkEnd w:id="786"/>
    </w:p>
    <w:p>
      <w:pPr>
        <w:keepNext w:val="0"/>
        <w:keepLines w:val="0"/>
        <w:pageBreakBefore w:val="0"/>
        <w:widowControl w:val="0"/>
        <w:numPr>
          <w:ilvl w:val="0"/>
          <w:numId w:val="23"/>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787" w:name="_Toc14626"/>
      <w:bookmarkStart w:id="788" w:name="_Toc10247"/>
      <w:bookmarkStart w:id="789" w:name="_Toc22283"/>
      <w:r>
        <w:rPr>
          <w:rFonts w:hint="eastAsia" w:ascii="宋体" w:hAnsi="宋体" w:eastAsia="宋体" w:cs="宋体"/>
          <w:sz w:val="24"/>
          <w:szCs w:val="24"/>
          <w:lang w:val="en-US" w:eastAsia="zh-CN"/>
        </w:rPr>
        <w:t>管理员多文件上传</w:t>
      </w:r>
      <w:bookmarkEnd w:id="787"/>
      <w:bookmarkEnd w:id="788"/>
      <w:bookmarkEnd w:id="789"/>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790" w:name="_Toc589"/>
      <w:bookmarkStart w:id="791" w:name="_Toc31984"/>
      <w:bookmarkStart w:id="792" w:name="_Toc14660"/>
      <w:r>
        <w:rPr>
          <w:rFonts w:hint="eastAsia" w:ascii="宋体" w:hAnsi="宋体" w:eastAsia="宋体" w:cs="宋体"/>
          <w:sz w:val="24"/>
          <w:szCs w:val="24"/>
          <w:lang w:val="en-US" w:eastAsia="zh-CN"/>
        </w:rPr>
        <w:t>在该功能中，首先通过@PostMapping注释实现用户多文件上传功能HttpPost的特定映射。再通过@RequestParam注释，获取前端页面提交上来的newMusicUrl、newMusicImgUrl、newMusicName和newMusicSinger。对request和response进行UTF8格式化设置。</w:t>
      </w:r>
      <w:bookmarkEnd w:id="790"/>
      <w:bookmarkEnd w:id="791"/>
      <w:bookmarkEnd w:id="792"/>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793" w:name="_Toc25012"/>
      <w:bookmarkStart w:id="794" w:name="_Toc3481"/>
      <w:bookmarkStart w:id="795" w:name="_Toc26130"/>
      <w:r>
        <w:rPr>
          <w:rFonts w:hint="eastAsia" w:ascii="宋体" w:hAnsi="宋体" w:eastAsia="宋体" w:cs="宋体"/>
          <w:sz w:val="24"/>
          <w:szCs w:val="24"/>
          <w:lang w:val="en-US" w:eastAsia="zh-CN"/>
        </w:rPr>
        <w:t>对传入的值进行判空，若为空则重定向到管理员上传页面。</w:t>
      </w:r>
      <w:bookmarkEnd w:id="793"/>
      <w:bookmarkEnd w:id="794"/>
      <w:bookmarkEnd w:id="795"/>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796" w:name="_Toc23421"/>
      <w:bookmarkStart w:id="797" w:name="_Toc26435"/>
      <w:bookmarkStart w:id="798" w:name="_Toc3276"/>
      <w:r>
        <w:rPr>
          <w:rFonts w:hint="eastAsia" w:ascii="宋体" w:hAnsi="宋体" w:eastAsia="宋体" w:cs="宋体"/>
          <w:sz w:val="24"/>
          <w:szCs w:val="24"/>
          <w:lang w:val="en-US" w:eastAsia="zh-CN"/>
        </w:rPr>
        <w:t>首先将newMusicUrl和newMusicImgURL存放到MultipartFile类型的list数组中。其次通过循环依次判断传入值的后缀名。</w:t>
      </w:r>
      <w:bookmarkEnd w:id="796"/>
      <w:bookmarkEnd w:id="797"/>
      <w:bookmarkEnd w:id="798"/>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799" w:name="_Toc25889"/>
      <w:bookmarkStart w:id="800" w:name="_Toc13208"/>
      <w:bookmarkStart w:id="801" w:name="_Toc6090"/>
      <w:r>
        <w:rPr>
          <w:rFonts w:hint="eastAsia" w:ascii="宋体" w:hAnsi="宋体" w:eastAsia="宋体" w:cs="宋体"/>
          <w:sz w:val="24"/>
          <w:szCs w:val="24"/>
          <w:lang w:val="en-US" w:eastAsia="zh-CN"/>
        </w:rPr>
        <w:t>若为“.m4a”或“.mp3”，则进行音乐文件上传。设置文件存放的本地路径，设置文件后缀名为“.m4a”，通过transferTo将内存中的音乐数据写入到磁盘中，实现音乐文件上传。</w:t>
      </w:r>
      <w:bookmarkEnd w:id="799"/>
      <w:bookmarkEnd w:id="800"/>
      <w:bookmarkEnd w:id="801"/>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802" w:name="_Toc32021"/>
      <w:bookmarkStart w:id="803" w:name="_Toc15046"/>
      <w:bookmarkStart w:id="804" w:name="_Toc25047"/>
      <w:r>
        <w:rPr>
          <w:rFonts w:hint="eastAsia" w:ascii="宋体" w:hAnsi="宋体" w:eastAsia="宋体" w:cs="宋体"/>
          <w:sz w:val="24"/>
          <w:szCs w:val="24"/>
          <w:lang w:val="en-US" w:eastAsia="zh-CN"/>
        </w:rPr>
        <w:t>若为“.jpg”或“.png”，则进行图片文件上传。设置文件存放的本地路径，设置文件后缀名为“.jpg”，通过transferTo将内存中的图片数据写入到磁盘中，实现图片文件上传。</w:t>
      </w:r>
      <w:bookmarkEnd w:id="802"/>
      <w:bookmarkEnd w:id="803"/>
      <w:bookmarkEnd w:id="804"/>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default" w:ascii="宋体" w:hAnsi="宋体" w:eastAsia="宋体" w:cs="宋体"/>
          <w:sz w:val="24"/>
          <w:szCs w:val="24"/>
          <w:lang w:val="en-US" w:eastAsia="zh-CN"/>
        </w:rPr>
      </w:pPr>
      <w:bookmarkStart w:id="805" w:name="_Toc6721"/>
      <w:bookmarkStart w:id="806" w:name="_Toc24216"/>
      <w:bookmarkStart w:id="807" w:name="_Toc4438"/>
      <w:r>
        <w:rPr>
          <w:rFonts w:hint="eastAsia" w:ascii="宋体" w:hAnsi="宋体" w:eastAsia="宋体" w:cs="宋体"/>
          <w:sz w:val="24"/>
          <w:szCs w:val="24"/>
          <w:lang w:val="en-US" w:eastAsia="zh-CN"/>
        </w:rPr>
        <w:t>最后通过调用MusicService中的uploadMusic方法，对返回的Boolean类型值进行判断，若为假则重定向到管理员文件上传页面，表明文件上传失败。并调用MusicService中的findAllMusicBean方法，更新session中的AMusicList。</w:t>
      </w:r>
      <w:bookmarkEnd w:id="805"/>
      <w:bookmarkEnd w:id="806"/>
      <w:bookmarkEnd w:id="807"/>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default" w:ascii="宋体" w:hAnsi="宋体" w:eastAsia="宋体" w:cs="宋体"/>
          <w:sz w:val="24"/>
          <w:szCs w:val="24"/>
          <w:lang w:val="en-US" w:eastAsia="zh-CN"/>
        </w:rPr>
      </w:pPr>
      <w:bookmarkStart w:id="808" w:name="_Toc27869"/>
      <w:bookmarkStart w:id="809" w:name="_Toc4174"/>
      <w:bookmarkStart w:id="810" w:name="_Toc1669"/>
      <w:r>
        <w:rPr>
          <w:rFonts w:hint="eastAsia" w:ascii="宋体" w:hAnsi="宋体" w:eastAsia="宋体" w:cs="宋体"/>
          <w:sz w:val="24"/>
          <w:szCs w:val="24"/>
          <w:lang w:val="en-US" w:eastAsia="zh-CN"/>
        </w:rPr>
        <w:t>若为真则调用MusicService中的findAllMusicBean方法，更新session中的AMusicList。重定向到管理员界面。</w:t>
      </w:r>
      <w:bookmarkEnd w:id="808"/>
      <w:bookmarkEnd w:id="809"/>
      <w:bookmarkEnd w:id="810"/>
    </w:p>
    <w:p>
      <w:pPr>
        <w:keepNext w:val="0"/>
        <w:keepLines w:val="0"/>
        <w:pageBreakBefore w:val="0"/>
        <w:widowControl w:val="0"/>
        <w:numPr>
          <w:ilvl w:val="0"/>
          <w:numId w:val="23"/>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811" w:name="_Toc13718"/>
      <w:bookmarkStart w:id="812" w:name="_Toc2030"/>
      <w:bookmarkStart w:id="813" w:name="_Toc28351"/>
      <w:r>
        <w:rPr>
          <w:rFonts w:hint="eastAsia" w:ascii="宋体" w:hAnsi="宋体" w:eastAsia="宋体" w:cs="宋体"/>
          <w:sz w:val="24"/>
          <w:szCs w:val="24"/>
          <w:lang w:val="en-US" w:eastAsia="zh-CN"/>
        </w:rPr>
        <w:t>文件下载</w:t>
      </w:r>
      <w:bookmarkEnd w:id="811"/>
      <w:bookmarkEnd w:id="812"/>
      <w:bookmarkEnd w:id="813"/>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814" w:name="_Toc11443"/>
      <w:bookmarkStart w:id="815" w:name="_Toc20281"/>
      <w:bookmarkStart w:id="816" w:name="_Toc19904"/>
      <w:r>
        <w:rPr>
          <w:rFonts w:hint="eastAsia" w:ascii="宋体" w:hAnsi="宋体" w:eastAsia="宋体" w:cs="宋体"/>
          <w:sz w:val="24"/>
          <w:szCs w:val="24"/>
          <w:lang w:val="en-US" w:eastAsia="zh-CN"/>
        </w:rPr>
        <w:t>在文件下载功能中，首先通过@PostMapping注释实现用户多文件上传功能HttpPost的特定映射。再通过@RequestParam注释，获取前端页面提交上来的music_id。对request和response进行UTF8格式化设置。</w:t>
      </w:r>
      <w:bookmarkEnd w:id="814"/>
      <w:bookmarkEnd w:id="815"/>
      <w:bookmarkEnd w:id="816"/>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default" w:ascii="宋体" w:hAnsi="宋体" w:eastAsia="宋体" w:cs="宋体"/>
          <w:sz w:val="24"/>
          <w:szCs w:val="24"/>
          <w:lang w:val="en-US" w:eastAsia="zh-CN"/>
        </w:rPr>
      </w:pPr>
      <w:bookmarkStart w:id="817" w:name="_Toc17831"/>
      <w:bookmarkStart w:id="818" w:name="_Toc995"/>
      <w:bookmarkStart w:id="819" w:name="_Toc18044"/>
      <w:r>
        <w:rPr>
          <w:rFonts w:hint="eastAsia" w:ascii="宋体" w:hAnsi="宋体" w:eastAsia="宋体" w:cs="宋体"/>
          <w:sz w:val="24"/>
          <w:szCs w:val="24"/>
          <w:lang w:val="en-US" w:eastAsia="zh-CN"/>
        </w:rPr>
        <w:t>调用MusicService中的FINDMUSICOFID获取音乐的信息，同时获取文件的本地路径，并使用UUID重新命名文件的下载名称。使用FileSystemResource访问本地路径下的文件资源。同时利用HTTPHeaders类中的add方法，对默认下载名称和中文编码定义。然后通过ResponseEntity设置HttpStatus的状态码、自定义标头。最后返换资源。</w:t>
      </w:r>
      <w:bookmarkEnd w:id="817"/>
      <w:bookmarkEnd w:id="818"/>
      <w:bookmarkEnd w:id="819"/>
    </w:p>
    <w:p>
      <w:pPr>
        <w:keepNext w:val="0"/>
        <w:keepLines w:val="0"/>
        <w:pageBreakBefore w:val="0"/>
        <w:widowControl w:val="0"/>
        <w:numPr>
          <w:ilvl w:val="0"/>
          <w:numId w:val="19"/>
        </w:numPr>
        <w:kinsoku/>
        <w:wordWrap/>
        <w:overflowPunct/>
        <w:topLinePunct w:val="0"/>
        <w:autoSpaceDE/>
        <w:autoSpaceDN/>
        <w:bidi w:val="0"/>
        <w:adjustRightInd w:val="0"/>
        <w:snapToGrid w:val="0"/>
        <w:spacing w:line="360" w:lineRule="auto"/>
        <w:ind w:left="845" w:leftChars="0" w:hanging="425" w:firstLineChars="0"/>
        <w:jc w:val="both"/>
        <w:textAlignment w:val="auto"/>
        <w:outlineLvl w:val="1"/>
        <w:rPr>
          <w:rFonts w:hint="default" w:ascii="宋体" w:hAnsi="宋体" w:eastAsia="宋体" w:cs="宋体"/>
          <w:sz w:val="24"/>
          <w:szCs w:val="24"/>
          <w:lang w:val="en-US" w:eastAsia="zh-CN"/>
        </w:rPr>
      </w:pPr>
      <w:bookmarkStart w:id="820" w:name="_Toc31932"/>
      <w:bookmarkStart w:id="821" w:name="_Toc8695"/>
      <w:bookmarkStart w:id="822" w:name="_Toc10781"/>
      <w:r>
        <w:rPr>
          <w:rFonts w:hint="eastAsia" w:ascii="宋体" w:hAnsi="宋体" w:eastAsia="宋体" w:cs="宋体"/>
          <w:sz w:val="24"/>
          <w:szCs w:val="24"/>
          <w:lang w:val="en-US" w:eastAsia="zh-CN"/>
        </w:rPr>
        <w:t>LoginController</w:t>
      </w:r>
      <w:bookmarkEnd w:id="820"/>
      <w:bookmarkEnd w:id="821"/>
      <w:bookmarkEnd w:id="822"/>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823" w:name="_Toc23754"/>
      <w:bookmarkStart w:id="824" w:name="_Toc6255"/>
      <w:bookmarkStart w:id="825" w:name="_Toc8492"/>
      <w:r>
        <w:rPr>
          <w:rFonts w:hint="eastAsia" w:ascii="宋体" w:hAnsi="宋体" w:eastAsia="宋体" w:cs="宋体"/>
          <w:sz w:val="24"/>
          <w:szCs w:val="24"/>
          <w:lang w:val="en-US" w:eastAsia="zh-CN"/>
        </w:rPr>
        <w:t>在LoginController中，实现了一种对于访客的操作。具体实现功能如下：</w:t>
      </w:r>
      <w:bookmarkEnd w:id="823"/>
      <w:bookmarkEnd w:id="824"/>
      <w:bookmarkEnd w:id="825"/>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826" w:name="_Toc19549"/>
      <w:bookmarkStart w:id="827" w:name="_Toc27938"/>
      <w:bookmarkStart w:id="828" w:name="_Toc7064"/>
      <w:r>
        <w:rPr>
          <w:rFonts w:hint="eastAsia" w:ascii="宋体" w:hAnsi="宋体" w:eastAsia="宋体" w:cs="宋体"/>
          <w:sz w:val="24"/>
          <w:szCs w:val="24"/>
          <w:lang w:val="en-US" w:eastAsia="zh-CN"/>
        </w:rPr>
        <w:t>allMusicBean方法首先通过@PostMapping注释实现游客访问功能HttpPost的特定映射。对request和response进行UTF8格式化设置。调用MusicService中的findAllMusicBean方法，设置MusicList。清空session中其他的数据，保留MusicList。最后返回到主页。</w:t>
      </w:r>
      <w:bookmarkEnd w:id="826"/>
      <w:bookmarkEnd w:id="827"/>
      <w:bookmarkEnd w:id="828"/>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eastAsia" w:ascii="宋体" w:hAnsi="宋体" w:eastAsia="宋体" w:cs="宋体"/>
          <w:sz w:val="24"/>
          <w:szCs w:val="24"/>
          <w:lang w:val="en-US" w:eastAsia="zh-CN"/>
        </w:rPr>
      </w:pPr>
      <w:bookmarkStart w:id="829" w:name="_Toc24323"/>
      <w:r>
        <w:rPr>
          <w:rFonts w:hint="eastAsia" w:ascii="宋体" w:hAnsi="宋体" w:eastAsia="宋体" w:cs="宋体"/>
          <w:sz w:val="24"/>
          <w:szCs w:val="24"/>
          <w:lang w:val="en-US" w:eastAsia="zh-CN"/>
        </w:rPr>
        <w:t>测试与调试</w:t>
      </w:r>
      <w:bookmarkEnd w:id="829"/>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830" w:name="_Toc17237"/>
      <w:r>
        <w:rPr>
          <w:rFonts w:hint="eastAsia" w:ascii="宋体" w:hAnsi="宋体" w:eastAsia="宋体" w:cs="宋体"/>
          <w:sz w:val="24"/>
          <w:szCs w:val="24"/>
          <w:lang w:val="en-US" w:eastAsia="zh-CN"/>
        </w:rPr>
        <w:t>在项目进行中，出现了如下问题：jplayer插件不支持访问本地路径、播放列表无法动态更换，前端页面循环输出结果。</w:t>
      </w:r>
      <w:bookmarkEnd w:id="830"/>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default" w:ascii="宋体" w:hAnsi="宋体" w:eastAsia="宋体" w:cs="宋体"/>
          <w:sz w:val="24"/>
          <w:szCs w:val="24"/>
          <w:lang w:val="en-US" w:eastAsia="zh-CN"/>
        </w:rPr>
      </w:pPr>
      <w:bookmarkStart w:id="831" w:name="_Toc16496"/>
      <w:r>
        <w:rPr>
          <w:rFonts w:hint="eastAsia" w:ascii="宋体" w:hAnsi="宋体" w:eastAsia="宋体" w:cs="宋体"/>
          <w:sz w:val="24"/>
          <w:szCs w:val="24"/>
          <w:lang w:val="en-US" w:eastAsia="zh-CN"/>
        </w:rPr>
        <w:t>解决方法：由于jplayer插件遵守Adobe的安全协议，所以为了实现播放本地音乐歌曲，在本地建立服务器，从而实现访问本地音乐歌曲。</w:t>
      </w:r>
      <w:bookmarkEnd w:id="831"/>
      <w:bookmarkStart w:id="832" w:name="_Toc798"/>
      <w:r>
        <w:rPr>
          <w:rFonts w:hint="eastAsia" w:ascii="宋体" w:hAnsi="宋体" w:eastAsia="宋体" w:cs="宋体"/>
          <w:sz w:val="24"/>
          <w:szCs w:val="24"/>
          <w:lang w:val="en-US" w:eastAsia="zh-CN"/>
        </w:rPr>
        <w:t>在jplayer的demo中，播放列表是写死的音乐链接，为了实现动态播放，通过查询数据库中music表中的数据，将返回值按照jplayer播放插件的形式重新组合数据，并将组合好的map数据，放入到JSONArray中，通过session传到前端页面中，最后通过Thymeleaf实现播放列表的动态更新。</w:t>
      </w:r>
      <w:bookmarkEnd w:id="832"/>
      <w:bookmarkStart w:id="833" w:name="_Toc9349"/>
      <w:r>
        <w:rPr>
          <w:rFonts w:hint="eastAsia" w:ascii="宋体" w:hAnsi="宋体" w:eastAsia="宋体" w:cs="宋体"/>
          <w:sz w:val="24"/>
          <w:szCs w:val="24"/>
          <w:lang w:val="en-US" w:eastAsia="zh-CN"/>
        </w:rPr>
        <w:t>在前端页面中，由于采用Thymeleaf模板引擎，所以不再使用标准标签库。通过查询Thymeleaf使用手册后，利用“th:each=${} th:if=${}”代替了标准标签库中的循环，实现了循环输出。</w:t>
      </w:r>
      <w:bookmarkEnd w:id="833"/>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834" w:name="_Toc32168"/>
      <w:r>
        <w:rPr>
          <w:rFonts w:hint="eastAsia" w:ascii="宋体" w:hAnsi="宋体" w:eastAsia="宋体" w:cs="宋体"/>
          <w:sz w:val="24"/>
          <w:szCs w:val="24"/>
          <w:lang w:val="en-US" w:eastAsia="zh-CN"/>
        </w:rPr>
        <w:t>总结</w:t>
      </w:r>
      <w:bookmarkEnd w:id="834"/>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835" w:name="_Toc3368"/>
      <w:r>
        <w:rPr>
          <w:rFonts w:hint="eastAsia" w:ascii="宋体" w:hAnsi="宋体" w:eastAsia="宋体" w:cs="宋体"/>
          <w:sz w:val="24"/>
          <w:szCs w:val="24"/>
          <w:lang w:val="en-US" w:eastAsia="zh-CN"/>
        </w:rPr>
        <w:t>经过了三个多月的努力，终于完成了《基于SpringBoot的爱乐在线音乐共享系统的设计与实现》的SpringBoot项目及论文。</w:t>
      </w:r>
      <w:bookmarkEnd w:id="835"/>
      <w:bookmarkStart w:id="836" w:name="_Toc21792"/>
      <w:r>
        <w:rPr>
          <w:rFonts w:hint="eastAsia" w:ascii="宋体" w:hAnsi="宋体" w:eastAsia="宋体" w:cs="宋体"/>
          <w:sz w:val="24"/>
          <w:szCs w:val="24"/>
          <w:lang w:val="en-US" w:eastAsia="zh-CN"/>
        </w:rPr>
        <w:t>在这个过程中，从对SpringBoot的一知半解到实现应用，每一次的尝试和改进都是自身对Java编程的进步。在不断的调试和修改中，我也更加明白了面向对象的编程思想和MVC的编程思路。充分的体会到了解决问题、突破困难所带给我的激励和快乐。</w:t>
      </w:r>
      <w:bookmarkEnd w:id="836"/>
      <w:bookmarkStart w:id="837" w:name="_Toc1090"/>
      <w:r>
        <w:rPr>
          <w:rFonts w:hint="eastAsia" w:ascii="宋体" w:hAnsi="宋体" w:eastAsia="宋体" w:cs="宋体"/>
          <w:sz w:val="24"/>
          <w:szCs w:val="24"/>
          <w:lang w:val="en-US" w:eastAsia="zh-CN"/>
        </w:rPr>
        <w:t>虽然我的作品不是很成熟，在安全等方面还存在欠缺，但是这每一个功能的实现都是我幸勤劳动的结果。看着自己书写的程序完美的运行，内心仍旧是十分的开心。</w:t>
      </w:r>
      <w:bookmarkEnd w:id="837"/>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default" w:ascii="宋体" w:hAnsi="宋体" w:eastAsia="宋体" w:cs="宋体"/>
          <w:sz w:val="24"/>
          <w:szCs w:val="24"/>
          <w:lang w:val="en-US" w:eastAsia="zh-CN"/>
        </w:rPr>
      </w:pPr>
      <w:bookmarkStart w:id="838" w:name="_Toc25202"/>
      <w:r>
        <w:rPr>
          <w:rFonts w:hint="eastAsia" w:ascii="宋体" w:hAnsi="宋体" w:eastAsia="宋体" w:cs="宋体"/>
          <w:sz w:val="24"/>
          <w:szCs w:val="24"/>
          <w:lang w:val="en-US" w:eastAsia="zh-CN"/>
        </w:rPr>
        <w:t>这次项目的实现也让我明白了一个道理，一分耕耘一分收获，只有投入大量的时间、精力，不断地研究才可能获得意想不到的结果。也让我体会到了专心研究的乐趣。</w:t>
      </w:r>
      <w:bookmarkEnd w:id="838"/>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sz w:val="21"/>
          <w:szCs w:val="21"/>
        </w:rPr>
      </w:pPr>
      <w:bookmarkStart w:id="839" w:name="_Toc17165"/>
      <w:r>
        <w:rPr>
          <w:rFonts w:hint="eastAsia" w:ascii="宋体" w:hAnsi="宋体" w:eastAsia="宋体" w:cs="宋体"/>
          <w:sz w:val="24"/>
          <w:szCs w:val="24"/>
          <w:lang w:val="en-US" w:eastAsia="zh-CN"/>
        </w:rPr>
        <w:t>在项目和论文的完成过程中得到了张树钧的耐心指导，在此表示衷心的感谢。同时也感谢所有帮助、支持我的人</w:t>
      </w:r>
      <w:bookmarkEnd w:id="839"/>
      <w:bookmarkStart w:id="840" w:name="_Toc388691268"/>
      <w:bookmarkStart w:id="841" w:name="_Toc388691026"/>
      <w:bookmarkStart w:id="842" w:name="_Toc388691595"/>
      <w:bookmarkStart w:id="843" w:name="_Toc13801"/>
      <w:r>
        <w:rPr>
          <w:rFonts w:hint="eastAsia" w:ascii="宋体" w:hAnsi="宋体" w:eastAsia="宋体" w:cs="宋体"/>
          <w:sz w:val="24"/>
          <w:szCs w:val="24"/>
          <w:lang w:val="en-US" w:eastAsia="zh-CN"/>
        </w:rPr>
        <w:t>！</w:t>
      </w:r>
    </w:p>
    <w:p>
      <w:pPr>
        <w:rPr>
          <w:rFonts w:hint="eastAsia"/>
          <w:sz w:val="21"/>
          <w:szCs w:val="21"/>
        </w:rPr>
        <w:sectPr>
          <w:headerReference r:id="rId5" w:type="default"/>
          <w:footerReference r:id="rId6" w:type="default"/>
          <w:pgSz w:w="11906" w:h="16838"/>
          <w:pgMar w:top="1440" w:right="1800" w:bottom="1440" w:left="1800" w:header="851" w:footer="992" w:gutter="0"/>
          <w:pgNumType w:fmt="decimal" w:start="1"/>
          <w:cols w:space="425" w:num="1"/>
          <w:docGrid w:type="lines" w:linePitch="312" w:charSpace="0"/>
        </w:sectPr>
      </w:pPr>
    </w:p>
    <w:p>
      <w:pPr>
        <w:pStyle w:val="9"/>
        <w:rPr>
          <w:rFonts w:hint="eastAsia"/>
          <w:sz w:val="21"/>
          <w:szCs w:val="21"/>
        </w:rPr>
      </w:pPr>
      <w:r>
        <w:rPr>
          <w:rFonts w:hint="eastAsia"/>
          <w:sz w:val="21"/>
          <w:szCs w:val="21"/>
        </w:rPr>
        <w:t>参考文献</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jc w:val="both"/>
        <w:textAlignment w:val="auto"/>
        <w:outlineLvl w:val="1"/>
        <w:rPr>
          <w:rFonts w:hint="eastAsia" w:ascii="宋体" w:hAnsi="宋体"/>
          <w:sz w:val="21"/>
          <w:szCs w:val="21"/>
        </w:rPr>
      </w:pPr>
      <w:bookmarkStart w:id="844" w:name="_Toc19646"/>
      <w:r>
        <w:rPr>
          <w:rFonts w:hint="eastAsia" w:ascii="宋体" w:hAnsi="宋体"/>
          <w:sz w:val="21"/>
          <w:szCs w:val="21"/>
        </w:rPr>
        <w:t>[1]Maxsu.Thymeleaf教程[EB/OL].https://www.yiibai.com/thymeleaf/,2012.</w:t>
      </w:r>
      <w:bookmarkEnd w:id="844"/>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jc w:val="both"/>
        <w:textAlignment w:val="auto"/>
        <w:outlineLvl w:val="1"/>
        <w:rPr>
          <w:rFonts w:hint="eastAsia" w:ascii="宋体" w:hAnsi="宋体"/>
          <w:sz w:val="21"/>
          <w:szCs w:val="21"/>
        </w:rPr>
      </w:pPr>
      <w:bookmarkStart w:id="845" w:name="_Toc29106"/>
      <w:r>
        <w:rPr>
          <w:rFonts w:hint="eastAsia" w:ascii="宋体" w:hAnsi="宋体"/>
          <w:sz w:val="21"/>
          <w:szCs w:val="21"/>
        </w:rPr>
        <w:t>[2]Thymeleaf团队.Thymeleaf教程[EB/OL].https://www.thymeleaf.org/,2017-04-18.</w:t>
      </w:r>
      <w:bookmarkEnd w:id="845"/>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jc w:val="left"/>
        <w:textAlignment w:val="auto"/>
        <w:outlineLvl w:val="1"/>
        <w:rPr>
          <w:rFonts w:hint="eastAsia" w:ascii="宋体" w:hAnsi="宋体"/>
          <w:sz w:val="21"/>
          <w:szCs w:val="21"/>
        </w:rPr>
      </w:pPr>
      <w:bookmarkStart w:id="846" w:name="_Toc24432"/>
      <w:r>
        <w:rPr>
          <w:rFonts w:hint="eastAsia" w:ascii="宋体" w:hAnsi="宋体"/>
          <w:sz w:val="21"/>
          <w:szCs w:val="21"/>
        </w:rPr>
        <w:t>[3]Phillip Webb, Dave Syer, Josh Long, Stéphane Nicoll, Rob Winch, Andy Wilkinson, Marcel Overdijk, Christian Dupuis, Sébastien Deleuze, Michael Simons, Vedran Pavić, Jay Bryant, Madhura Bhave, Eddú Meléndez.Spring Boot Reference Documentation[EB/OL].https://docs.spring.io/spring-boot/docs/2.2.5.RELEASE/reference/html/,2020-02-27.</w:t>
      </w:r>
      <w:bookmarkEnd w:id="846"/>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jc w:val="left"/>
        <w:textAlignment w:val="auto"/>
        <w:outlineLvl w:val="1"/>
        <w:rPr>
          <w:rFonts w:hint="eastAsia" w:ascii="宋体" w:hAnsi="宋体"/>
          <w:sz w:val="21"/>
          <w:szCs w:val="21"/>
        </w:rPr>
      </w:pPr>
      <w:bookmarkStart w:id="847" w:name="_Toc30099"/>
      <w:r>
        <w:rPr>
          <w:rFonts w:hint="eastAsia" w:ascii="宋体" w:hAnsi="宋体"/>
          <w:sz w:val="21"/>
          <w:szCs w:val="21"/>
        </w:rPr>
        <w:t>[4]大橘子e.源码浅析ResponseEntity.ok[EB/OL].https://www.jianshu.com/p/1238bfb29ee1,2018-08-23.</w:t>
      </w:r>
      <w:bookmarkEnd w:id="847"/>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jc w:val="left"/>
        <w:textAlignment w:val="auto"/>
        <w:outlineLvl w:val="1"/>
        <w:rPr>
          <w:rFonts w:hint="default" w:ascii="宋体" w:hAnsi="宋体"/>
          <w:sz w:val="21"/>
          <w:szCs w:val="21"/>
          <w:lang w:val="en-US" w:eastAsia="zh-CN"/>
        </w:rPr>
      </w:pPr>
      <w:bookmarkStart w:id="848" w:name="_Toc30082"/>
      <w:r>
        <w:rPr>
          <w:rFonts w:hint="default" w:ascii="宋体" w:hAnsi="宋体"/>
          <w:sz w:val="21"/>
          <w:szCs w:val="21"/>
          <w:lang w:val="en-US" w:eastAsia="zh-CN"/>
        </w:rPr>
        <w:t>[5]itzilong.springboot-注解-@Repository、@Service、@Controller 和 @Component[EB/OL].https://blog.csdn.net/zhizhuodewo6/article/details/81365516,2018-08-02.</w:t>
      </w:r>
      <w:bookmarkEnd w:id="848"/>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jc w:val="left"/>
        <w:textAlignment w:val="auto"/>
        <w:outlineLvl w:val="1"/>
        <w:rPr>
          <w:rFonts w:hint="eastAsia"/>
          <w:sz w:val="21"/>
          <w:szCs w:val="21"/>
        </w:rPr>
        <w:sectPr>
          <w:pgSz w:w="11906" w:h="16838"/>
          <w:pgMar w:top="1440" w:right="1800" w:bottom="1440" w:left="1800" w:header="851" w:footer="992" w:gutter="0"/>
          <w:pgNumType w:fmt="decimal"/>
          <w:cols w:space="425" w:num="1"/>
          <w:docGrid w:type="lines" w:linePitch="312" w:charSpace="0"/>
        </w:sectPr>
      </w:pPr>
      <w:bookmarkStart w:id="849" w:name="_Toc19806"/>
      <w:r>
        <w:rPr>
          <w:rFonts w:hint="default" w:ascii="宋体" w:hAnsi="宋体"/>
          <w:sz w:val="21"/>
          <w:szCs w:val="21"/>
          <w:lang w:val="en-US" w:eastAsia="zh-CN"/>
        </w:rPr>
        <w:t>[6]jQuery中文网.jQuery API 中文文档[EB/OL].https://www.jquery123.com/,2020.</w:t>
      </w:r>
      <w:bookmarkEnd w:id="849"/>
    </w:p>
    <w:bookmarkEnd w:id="840"/>
    <w:bookmarkEnd w:id="841"/>
    <w:bookmarkEnd w:id="842"/>
    <w:bookmarkEnd w:id="843"/>
    <w:p>
      <w:pPr>
        <w:spacing w:line="360" w:lineRule="auto"/>
        <w:jc w:val="center"/>
        <w:rPr>
          <w:rFonts w:hint="default" w:ascii="Times New Roman" w:hAnsi="Times New Roman" w:eastAsia="宋体" w:cs="Times New Roman"/>
          <w:b/>
          <w:color w:val="000000"/>
          <w:kern w:val="0"/>
          <w:sz w:val="32"/>
          <w:szCs w:val="32"/>
          <w:lang w:val="en-US" w:eastAsia="zh-CN"/>
        </w:rPr>
      </w:pPr>
      <w:r>
        <w:rPr>
          <w:rFonts w:hint="default" w:ascii="Times New Roman" w:hAnsi="Times New Roman" w:eastAsia="宋体" w:cs="Times New Roman"/>
          <w:b/>
          <w:color w:val="000000"/>
          <w:kern w:val="0"/>
          <w:sz w:val="32"/>
          <w:szCs w:val="32"/>
          <w:lang w:val="en-US" w:eastAsia="zh-CN"/>
        </w:rPr>
        <w:t>The design and implementation of springBoot-based Philharmonic online music sharing system and the design and implementation of the SpringBoot-based Philharmonic Online Music Sharing System</w:t>
      </w:r>
    </w:p>
    <w:p>
      <w:pPr>
        <w:spacing w:line="360" w:lineRule="auto"/>
        <w:ind w:firstLine="480" w:firstLineChars="200"/>
        <w:jc w:val="center"/>
        <w:rPr>
          <w:rFonts w:hint="default" w:ascii="Times New Roman" w:hAnsi="Times New Roman" w:eastAsia="宋体" w:cs="Times New Roman"/>
          <w:sz w:val="24"/>
          <w:szCs w:val="24"/>
          <w:lang w:val="en-US" w:eastAsia="zh-CN"/>
        </w:rPr>
      </w:pPr>
      <w:r>
        <w:rPr>
          <w:rFonts w:ascii="Times New Roman" w:hAnsi="Times New Roman" w:eastAsia="宋体" w:cs="Times New Roman"/>
          <w:sz w:val="24"/>
          <w:szCs w:val="24"/>
        </w:rPr>
        <w:t>Computer and Information Engineering College</w:t>
      </w:r>
      <w:r>
        <w:rPr>
          <w:rFonts w:hint="eastAsia" w:ascii="Times New Roman" w:hAnsi="Times New Roman" w:eastAsia="宋体" w:cs="Times New Roman"/>
          <w:sz w:val="24"/>
          <w:szCs w:val="24"/>
          <w:lang w:val="en-US" w:eastAsia="zh-CN"/>
        </w:rPr>
        <w:t xml:space="preserve">  Yang Shuo </w:t>
      </w:r>
      <w:r>
        <w:rPr>
          <w:rFonts w:hint="default" w:ascii="Times New Roman" w:hAnsi="Times New Roman" w:eastAsia="宋体" w:cs="Times New Roman"/>
          <w:sz w:val="24"/>
          <w:szCs w:val="24"/>
          <w:lang w:val="en-US" w:eastAsia="zh-CN"/>
        </w:rPr>
        <w:t xml:space="preserve"> 20161104615</w:t>
      </w:r>
    </w:p>
    <w:p>
      <w:pPr>
        <w:spacing w:line="360" w:lineRule="auto"/>
        <w:ind w:firstLine="480" w:firstLineChars="20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Instructor Zhang Shu</w:t>
      </w:r>
      <w:r>
        <w:rPr>
          <w:rFonts w:hint="eastAsia" w:ascii="Times New Roman" w:hAnsi="Times New Roman" w:eastAsia="宋体" w:cs="Times New Roman"/>
          <w:sz w:val="24"/>
          <w:szCs w:val="24"/>
          <w:lang w:val="en-US" w:eastAsia="zh-CN"/>
        </w:rPr>
        <w:t>jun</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jc w:val="both"/>
        <w:textAlignment w:val="auto"/>
        <w:outlineLvl w:val="1"/>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default" w:ascii="Times New Roman" w:hAnsi="Times New Roman" w:eastAsia="宋体" w:cs="Times New Roman"/>
          <w:sz w:val="24"/>
          <w:szCs w:val="24"/>
          <w:lang w:val="en-US" w:eastAsia="zh-CN"/>
        </w:rPr>
      </w:pPr>
      <w:bookmarkStart w:id="850" w:name="_Toc8899"/>
      <w:r>
        <w:rPr>
          <w:rFonts w:ascii="Times New Roman" w:hAnsi="Times New Roman" w:cs="Times New Roman"/>
          <w:b/>
          <w:sz w:val="24"/>
          <w:szCs w:val="24"/>
        </w:rPr>
        <w:t>Abstract</w:t>
      </w:r>
      <w:r>
        <w:rPr>
          <w:rFonts w:hint="eastAsia" w:ascii="Times New Roman" w:hAnsi="Times New Roman" w:cs="Times New Roman"/>
          <w:b/>
          <w:sz w:val="24"/>
          <w:szCs w:val="24"/>
        </w:rPr>
        <w:t>：</w:t>
      </w:r>
      <w:r>
        <w:rPr>
          <w:rFonts w:hint="default" w:ascii="Times New Roman" w:hAnsi="Times New Roman" w:eastAsia="宋体" w:cs="Times New Roman"/>
          <w:sz w:val="24"/>
          <w:szCs w:val="24"/>
          <w:lang w:val="en-US" w:eastAsia="zh-CN"/>
        </w:rPr>
        <w:t>Music is always accompanied by life, and the integration of science and technology and music is to continuously improve and improve the current music website for the realization of the old music playback, sharing functions, which to a certain extent to achieve the people's needs for a better life, but also promote the development of the music industry. The realization of the online music playback system makes the music playback function not tied to the specific playing device, the music storage medium is not tied to CD disc, tape, videotape and other physical forms, convenient for music playback and sharing anytime, anywhere. Here I will implement the system using the SpringBoot framework, Mybaits, and BootStrap framework designs, and the development environment uses IDEA. The interface is easy to operate to give the user a minimalist experience.</w:t>
      </w:r>
      <w:bookmarkEnd w:id="850"/>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default"/>
          <w:lang w:val="en-US" w:eastAsia="zh-CN"/>
        </w:rPr>
      </w:pPr>
      <w:bookmarkStart w:id="851" w:name="_Toc8157"/>
      <w:r>
        <w:rPr>
          <w:rFonts w:ascii="Times New Roman" w:hAnsi="Times New Roman" w:cs="Times New Roman"/>
          <w:b/>
          <w:sz w:val="24"/>
          <w:szCs w:val="24"/>
        </w:rPr>
        <w:t>Keywords</w:t>
      </w:r>
      <w:r>
        <w:rPr>
          <w:rFonts w:hint="eastAsia" w:ascii="Times New Roman" w:hAnsi="Times New Roman" w:cs="Times New Roman"/>
          <w:b/>
          <w:sz w:val="24"/>
          <w:szCs w:val="24"/>
        </w:rPr>
        <w:t>：</w:t>
      </w:r>
      <w:r>
        <w:rPr>
          <w:rFonts w:hint="eastAsia" w:ascii="Times New Roman" w:hAnsi="Times New Roman" w:cs="Times New Roman"/>
          <w:sz w:val="24"/>
          <w:szCs w:val="24"/>
        </w:rPr>
        <w:t>Music; SpringBoot Frame; Mybaits; BootStrap Frame;</w:t>
      </w:r>
      <w:bookmarkEnd w:id="851"/>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icrosoft New Tai Lue">
    <w:panose1 w:val="020B0502040204020203"/>
    <w:charset w:val="00"/>
    <w:family w:val="swiss"/>
    <w:pitch w:val="default"/>
    <w:sig w:usb0="00000003" w:usb1="00000000" w:usb2="80000000" w:usb3="00000000" w:csb0="00000001"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94" name="文本框 19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asciiTheme="majorEastAsia" w:hAnsiTheme="majorEastAsia" w:eastAsiaTheme="majorEastAsia" w:cstheme="majorEastAsia"/>
                              <w:sz w:val="18"/>
                              <w:szCs w:val="18"/>
                              <w:lang w:eastAsia="zh-CN"/>
                            </w:rPr>
                            <w:fldChar w:fldCharType="begin"/>
                          </w:r>
                          <w:r>
                            <w:rPr>
                              <w:rFonts w:hint="eastAsia" w:asciiTheme="majorEastAsia" w:hAnsiTheme="majorEastAsia" w:eastAsiaTheme="majorEastAsia" w:cstheme="majorEastAsia"/>
                              <w:sz w:val="18"/>
                              <w:szCs w:val="18"/>
                              <w:lang w:eastAsia="zh-CN"/>
                            </w:rPr>
                            <w:instrText xml:space="preserve"> PAGE  \* MERGEFORMAT </w:instrText>
                          </w:r>
                          <w:r>
                            <w:rPr>
                              <w:rFonts w:hint="eastAsia" w:asciiTheme="majorEastAsia" w:hAnsiTheme="majorEastAsia" w:eastAsiaTheme="majorEastAsia" w:cstheme="majorEastAsia"/>
                              <w:sz w:val="18"/>
                              <w:szCs w:val="18"/>
                              <w:lang w:eastAsia="zh-CN"/>
                            </w:rPr>
                            <w:fldChar w:fldCharType="separate"/>
                          </w:r>
                          <w:r>
                            <w:rPr>
                              <w:rFonts w:hint="eastAsia" w:asciiTheme="majorEastAsia" w:hAnsiTheme="majorEastAsia" w:eastAsiaTheme="majorEastAsia" w:cstheme="majorEastAsia"/>
                              <w:sz w:val="18"/>
                              <w:szCs w:val="18"/>
                              <w:lang w:eastAsia="zh-CN"/>
                            </w:rPr>
                            <w:t>2</w:t>
                          </w:r>
                          <w:r>
                            <w:rPr>
                              <w:rFonts w:hint="eastAsia" w:asciiTheme="majorEastAsia" w:hAnsiTheme="majorEastAsia" w:eastAsiaTheme="majorEastAsia" w:cstheme="majorEastAsia"/>
                              <w:sz w:val="18"/>
                              <w:szCs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A3qoOkVAgAAFwQAAA4AAAAAAAAA&#10;AQAgAAAAHwEAAGRycy9lMm9Eb2MueG1sUEsFBgAAAAAGAAYAWQEAAKY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asciiTheme="majorEastAsia" w:hAnsiTheme="majorEastAsia" w:eastAsiaTheme="majorEastAsia" w:cstheme="majorEastAsia"/>
                        <w:sz w:val="18"/>
                        <w:szCs w:val="18"/>
                        <w:lang w:eastAsia="zh-CN"/>
                      </w:rPr>
                      <w:fldChar w:fldCharType="begin"/>
                    </w:r>
                    <w:r>
                      <w:rPr>
                        <w:rFonts w:hint="eastAsia" w:asciiTheme="majorEastAsia" w:hAnsiTheme="majorEastAsia" w:eastAsiaTheme="majorEastAsia" w:cstheme="majorEastAsia"/>
                        <w:sz w:val="18"/>
                        <w:szCs w:val="18"/>
                        <w:lang w:eastAsia="zh-CN"/>
                      </w:rPr>
                      <w:instrText xml:space="preserve"> PAGE  \* MERGEFORMAT </w:instrText>
                    </w:r>
                    <w:r>
                      <w:rPr>
                        <w:rFonts w:hint="eastAsia" w:asciiTheme="majorEastAsia" w:hAnsiTheme="majorEastAsia" w:eastAsiaTheme="majorEastAsia" w:cstheme="majorEastAsia"/>
                        <w:sz w:val="18"/>
                        <w:szCs w:val="18"/>
                        <w:lang w:eastAsia="zh-CN"/>
                      </w:rPr>
                      <w:fldChar w:fldCharType="separate"/>
                    </w:r>
                    <w:r>
                      <w:rPr>
                        <w:rFonts w:hint="eastAsia" w:asciiTheme="majorEastAsia" w:hAnsiTheme="majorEastAsia" w:eastAsiaTheme="majorEastAsia" w:cstheme="majorEastAsia"/>
                        <w:sz w:val="18"/>
                        <w:szCs w:val="18"/>
                        <w:lang w:eastAsia="zh-CN"/>
                      </w:rPr>
                      <w:t>2</w:t>
                    </w:r>
                    <w:r>
                      <w:rPr>
                        <w:rFonts w:hint="eastAsia" w:asciiTheme="majorEastAsia" w:hAnsiTheme="majorEastAsia" w:eastAsiaTheme="majorEastAsia" w:cstheme="majorEastAsia"/>
                        <w:sz w:val="18"/>
                        <w:szCs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top w:val="none" w:color="auto" w:sz="0" w:space="0"/>
        <w:left w:val="none" w:color="auto" w:sz="0" w:space="0"/>
        <w:bottom w:val="single" w:color="auto" w:sz="6" w:space="1"/>
        <w:right w:val="none" w:color="auto" w:sz="0" w:space="0"/>
      </w:pBdr>
      <w:spacing w:line="240" w:lineRule="auto"/>
      <w:jc w:val="center"/>
      <w:outlineLvl w:val="9"/>
      <w:rPr>
        <w:rFonts w:hint="default"/>
        <w:szCs w:val="18"/>
        <w:lang w:val="en-US" w:eastAsia="zh-CN"/>
      </w:rPr>
    </w:pPr>
    <w:r>
      <w:rPr>
        <w:rFonts w:hint="eastAsia"/>
        <w:szCs w:val="18"/>
        <w:lang w:val="en-US" w:eastAsia="zh-CN"/>
      </w:rPr>
      <w:t>内蒙古师范大学计算机科学技术学院数据科学与人工智能系2016级网络编程班杨硕</w:t>
    </w:r>
  </w:p>
  <w:p>
    <w:pPr>
      <w:pStyle w:val="4"/>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top w:val="none" w:color="auto" w:sz="0" w:space="0"/>
        <w:left w:val="none" w:color="auto" w:sz="0" w:space="0"/>
        <w:bottom w:val="single" w:color="auto" w:sz="6" w:space="1"/>
        <w:right w:val="none" w:color="auto" w:sz="0" w:space="0"/>
      </w:pBdr>
      <w:spacing w:line="240" w:lineRule="auto"/>
      <w:jc w:val="center"/>
      <w:outlineLvl w:val="9"/>
      <w:rPr>
        <w:rFonts w:hint="default"/>
        <w:szCs w:val="18"/>
        <w:lang w:val="en-US" w:eastAsia="zh-CN"/>
      </w:rPr>
    </w:pPr>
    <w:r>
      <w:rPr>
        <w:rFonts w:hint="eastAsia"/>
        <w:szCs w:val="18"/>
        <w:lang w:val="en-US" w:eastAsia="zh-CN"/>
      </w:rPr>
      <w:t>内蒙古师范大学计算机科学技术学院数据科学与人工智能系2016级网络编程班杨硕</w:t>
    </w:r>
  </w:p>
  <w:p>
    <w:pPr>
      <w:pStyle w:val="4"/>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894B89"/>
    <w:multiLevelType w:val="singleLevel"/>
    <w:tmpl w:val="80894B89"/>
    <w:lvl w:ilvl="0" w:tentative="0">
      <w:start w:val="3"/>
      <w:numFmt w:val="decimal"/>
      <w:suff w:val="nothing"/>
      <w:lvlText w:val="（%1）"/>
      <w:lvlJc w:val="left"/>
    </w:lvl>
  </w:abstractNum>
  <w:abstractNum w:abstractNumId="1">
    <w:nsid w:val="891758AE"/>
    <w:multiLevelType w:val="singleLevel"/>
    <w:tmpl w:val="891758AE"/>
    <w:lvl w:ilvl="0" w:tentative="0">
      <w:start w:val="1"/>
      <w:numFmt w:val="decimal"/>
      <w:suff w:val="nothing"/>
      <w:lvlText w:val="（%1）"/>
      <w:lvlJc w:val="left"/>
    </w:lvl>
  </w:abstractNum>
  <w:abstractNum w:abstractNumId="2">
    <w:nsid w:val="8950EC8F"/>
    <w:multiLevelType w:val="singleLevel"/>
    <w:tmpl w:val="8950EC8F"/>
    <w:lvl w:ilvl="0" w:tentative="0">
      <w:start w:val="1"/>
      <w:numFmt w:val="decimalEnclosedCircleChinese"/>
      <w:suff w:val="nothing"/>
      <w:lvlText w:val="%1　"/>
      <w:lvlJc w:val="left"/>
      <w:pPr>
        <w:ind w:left="0" w:firstLine="400"/>
      </w:pPr>
      <w:rPr>
        <w:rFonts w:hint="eastAsia"/>
      </w:rPr>
    </w:lvl>
  </w:abstractNum>
  <w:abstractNum w:abstractNumId="3">
    <w:nsid w:val="985FFB38"/>
    <w:multiLevelType w:val="singleLevel"/>
    <w:tmpl w:val="985FFB38"/>
    <w:lvl w:ilvl="0" w:tentative="0">
      <w:start w:val="1"/>
      <w:numFmt w:val="decimalEnclosedCircleChinese"/>
      <w:suff w:val="nothing"/>
      <w:lvlText w:val="%1　"/>
      <w:lvlJc w:val="left"/>
      <w:pPr>
        <w:ind w:left="0" w:firstLine="400"/>
      </w:pPr>
      <w:rPr>
        <w:rFonts w:hint="eastAsia"/>
      </w:rPr>
    </w:lvl>
  </w:abstractNum>
  <w:abstractNum w:abstractNumId="4">
    <w:nsid w:val="A7141792"/>
    <w:multiLevelType w:val="singleLevel"/>
    <w:tmpl w:val="A7141792"/>
    <w:lvl w:ilvl="0" w:tentative="0">
      <w:start w:val="1"/>
      <w:numFmt w:val="decimalEnclosedCircleChinese"/>
      <w:suff w:val="nothing"/>
      <w:lvlText w:val="%1　"/>
      <w:lvlJc w:val="left"/>
      <w:pPr>
        <w:ind w:left="0" w:firstLine="400"/>
      </w:pPr>
      <w:rPr>
        <w:rFonts w:hint="eastAsia"/>
      </w:rPr>
    </w:lvl>
  </w:abstractNum>
  <w:abstractNum w:abstractNumId="5">
    <w:nsid w:val="AF6F116C"/>
    <w:multiLevelType w:val="singleLevel"/>
    <w:tmpl w:val="AF6F116C"/>
    <w:lvl w:ilvl="0" w:tentative="0">
      <w:start w:val="1"/>
      <w:numFmt w:val="decimal"/>
      <w:suff w:val="nothing"/>
      <w:lvlText w:val="（%1）"/>
      <w:lvlJc w:val="left"/>
    </w:lvl>
  </w:abstractNum>
  <w:abstractNum w:abstractNumId="6">
    <w:nsid w:val="B31DFB7B"/>
    <w:multiLevelType w:val="multilevel"/>
    <w:tmpl w:val="B31DFB7B"/>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7">
    <w:nsid w:val="C515173A"/>
    <w:multiLevelType w:val="singleLevel"/>
    <w:tmpl w:val="C515173A"/>
    <w:lvl w:ilvl="0" w:tentative="0">
      <w:start w:val="1"/>
      <w:numFmt w:val="decimalEnclosedCircleChinese"/>
      <w:suff w:val="nothing"/>
      <w:lvlText w:val="%1　"/>
      <w:lvlJc w:val="left"/>
      <w:pPr>
        <w:ind w:left="0" w:firstLine="400"/>
      </w:pPr>
      <w:rPr>
        <w:rFonts w:hint="eastAsia"/>
      </w:rPr>
    </w:lvl>
  </w:abstractNum>
  <w:abstractNum w:abstractNumId="8">
    <w:nsid w:val="D59E407B"/>
    <w:multiLevelType w:val="singleLevel"/>
    <w:tmpl w:val="D59E407B"/>
    <w:lvl w:ilvl="0" w:tentative="0">
      <w:start w:val="1"/>
      <w:numFmt w:val="decimalEnclosedCircleChinese"/>
      <w:suff w:val="nothing"/>
      <w:lvlText w:val="%1　"/>
      <w:lvlJc w:val="left"/>
      <w:pPr>
        <w:ind w:left="0" w:firstLine="400"/>
      </w:pPr>
      <w:rPr>
        <w:rFonts w:hint="eastAsia"/>
      </w:rPr>
    </w:lvl>
  </w:abstractNum>
  <w:abstractNum w:abstractNumId="9">
    <w:nsid w:val="DD0E2CC2"/>
    <w:multiLevelType w:val="singleLevel"/>
    <w:tmpl w:val="DD0E2CC2"/>
    <w:lvl w:ilvl="0" w:tentative="0">
      <w:start w:val="1"/>
      <w:numFmt w:val="decimal"/>
      <w:lvlText w:val="(%1)"/>
      <w:lvlJc w:val="left"/>
      <w:pPr>
        <w:ind w:left="425" w:hanging="425"/>
      </w:pPr>
      <w:rPr>
        <w:rFonts w:hint="default"/>
      </w:rPr>
    </w:lvl>
  </w:abstractNum>
  <w:abstractNum w:abstractNumId="10">
    <w:nsid w:val="DEFB1D84"/>
    <w:multiLevelType w:val="singleLevel"/>
    <w:tmpl w:val="DEFB1D84"/>
    <w:lvl w:ilvl="0" w:tentative="0">
      <w:start w:val="1"/>
      <w:numFmt w:val="decimal"/>
      <w:suff w:val="nothing"/>
      <w:lvlText w:val="（%1）"/>
      <w:lvlJc w:val="left"/>
    </w:lvl>
  </w:abstractNum>
  <w:abstractNum w:abstractNumId="11">
    <w:nsid w:val="E17D45E2"/>
    <w:multiLevelType w:val="singleLevel"/>
    <w:tmpl w:val="E17D45E2"/>
    <w:lvl w:ilvl="0" w:tentative="0">
      <w:start w:val="1"/>
      <w:numFmt w:val="decimalEnclosedCircleChinese"/>
      <w:suff w:val="nothing"/>
      <w:lvlText w:val="%1　"/>
      <w:lvlJc w:val="left"/>
      <w:pPr>
        <w:ind w:left="0" w:firstLine="400"/>
      </w:pPr>
      <w:rPr>
        <w:rFonts w:hint="eastAsia"/>
      </w:rPr>
    </w:lvl>
  </w:abstractNum>
  <w:abstractNum w:abstractNumId="12">
    <w:nsid w:val="E5233E60"/>
    <w:multiLevelType w:val="singleLevel"/>
    <w:tmpl w:val="E5233E60"/>
    <w:lvl w:ilvl="0" w:tentative="0">
      <w:start w:val="1"/>
      <w:numFmt w:val="decimalEnclosedCircleChinese"/>
      <w:suff w:val="nothing"/>
      <w:lvlText w:val="%1　"/>
      <w:lvlJc w:val="left"/>
      <w:pPr>
        <w:ind w:left="0" w:firstLine="400"/>
      </w:pPr>
      <w:rPr>
        <w:rFonts w:hint="eastAsia"/>
      </w:rPr>
    </w:lvl>
  </w:abstractNum>
  <w:abstractNum w:abstractNumId="13">
    <w:nsid w:val="EE4E2787"/>
    <w:multiLevelType w:val="singleLevel"/>
    <w:tmpl w:val="EE4E2787"/>
    <w:lvl w:ilvl="0" w:tentative="0">
      <w:start w:val="1"/>
      <w:numFmt w:val="decimalEnclosedCircleChinese"/>
      <w:suff w:val="nothing"/>
      <w:lvlText w:val="%1　"/>
      <w:lvlJc w:val="left"/>
      <w:pPr>
        <w:ind w:left="0" w:firstLine="400"/>
      </w:pPr>
      <w:rPr>
        <w:rFonts w:hint="eastAsia"/>
      </w:rPr>
    </w:lvl>
  </w:abstractNum>
  <w:abstractNum w:abstractNumId="14">
    <w:nsid w:val="EEADE06B"/>
    <w:multiLevelType w:val="singleLevel"/>
    <w:tmpl w:val="EEADE06B"/>
    <w:lvl w:ilvl="0" w:tentative="0">
      <w:start w:val="1"/>
      <w:numFmt w:val="decimal"/>
      <w:suff w:val="nothing"/>
      <w:lvlText w:val="（%1）"/>
      <w:lvlJc w:val="left"/>
    </w:lvl>
  </w:abstractNum>
  <w:abstractNum w:abstractNumId="15">
    <w:nsid w:val="EF85E9C6"/>
    <w:multiLevelType w:val="singleLevel"/>
    <w:tmpl w:val="EF85E9C6"/>
    <w:lvl w:ilvl="0" w:tentative="0">
      <w:start w:val="1"/>
      <w:numFmt w:val="decimalEnclosedCircleChinese"/>
      <w:suff w:val="nothing"/>
      <w:lvlText w:val="%1　"/>
      <w:lvlJc w:val="left"/>
      <w:pPr>
        <w:ind w:left="0" w:firstLine="400"/>
      </w:pPr>
      <w:rPr>
        <w:rFonts w:hint="eastAsia"/>
      </w:rPr>
    </w:lvl>
  </w:abstractNum>
  <w:abstractNum w:abstractNumId="16">
    <w:nsid w:val="016F2A78"/>
    <w:multiLevelType w:val="singleLevel"/>
    <w:tmpl w:val="016F2A78"/>
    <w:lvl w:ilvl="0" w:tentative="0">
      <w:start w:val="1"/>
      <w:numFmt w:val="decimalEnclosedCircleChinese"/>
      <w:suff w:val="nothing"/>
      <w:lvlText w:val="%1　"/>
      <w:lvlJc w:val="left"/>
      <w:pPr>
        <w:ind w:left="0" w:firstLine="400"/>
      </w:pPr>
      <w:rPr>
        <w:rFonts w:hint="eastAsia"/>
      </w:rPr>
    </w:lvl>
  </w:abstractNum>
  <w:abstractNum w:abstractNumId="17">
    <w:nsid w:val="09B2F7E3"/>
    <w:multiLevelType w:val="singleLevel"/>
    <w:tmpl w:val="09B2F7E3"/>
    <w:lvl w:ilvl="0" w:tentative="0">
      <w:start w:val="1"/>
      <w:numFmt w:val="decimal"/>
      <w:suff w:val="nothing"/>
      <w:lvlText w:val="（%1）"/>
      <w:lvlJc w:val="left"/>
    </w:lvl>
  </w:abstractNum>
  <w:abstractNum w:abstractNumId="18">
    <w:nsid w:val="20FBEA74"/>
    <w:multiLevelType w:val="singleLevel"/>
    <w:tmpl w:val="20FBEA74"/>
    <w:lvl w:ilvl="0" w:tentative="0">
      <w:start w:val="1"/>
      <w:numFmt w:val="decimalEnclosedCircleChinese"/>
      <w:suff w:val="nothing"/>
      <w:lvlText w:val="%1　"/>
      <w:lvlJc w:val="left"/>
      <w:pPr>
        <w:ind w:left="0" w:firstLine="400"/>
      </w:pPr>
      <w:rPr>
        <w:rFonts w:hint="eastAsia"/>
      </w:rPr>
    </w:lvl>
  </w:abstractNum>
  <w:abstractNum w:abstractNumId="19">
    <w:nsid w:val="2372E463"/>
    <w:multiLevelType w:val="singleLevel"/>
    <w:tmpl w:val="2372E463"/>
    <w:lvl w:ilvl="0" w:tentative="0">
      <w:start w:val="1"/>
      <w:numFmt w:val="decimal"/>
      <w:suff w:val="nothing"/>
      <w:lvlText w:val="（%1）"/>
      <w:lvlJc w:val="left"/>
    </w:lvl>
  </w:abstractNum>
  <w:abstractNum w:abstractNumId="20">
    <w:nsid w:val="4E5F494E"/>
    <w:multiLevelType w:val="singleLevel"/>
    <w:tmpl w:val="4E5F494E"/>
    <w:lvl w:ilvl="0" w:tentative="0">
      <w:start w:val="1"/>
      <w:numFmt w:val="decimal"/>
      <w:suff w:val="nothing"/>
      <w:lvlText w:val="（%1）"/>
      <w:lvlJc w:val="left"/>
    </w:lvl>
  </w:abstractNum>
  <w:abstractNum w:abstractNumId="21">
    <w:nsid w:val="55265FFA"/>
    <w:multiLevelType w:val="singleLevel"/>
    <w:tmpl w:val="55265FFA"/>
    <w:lvl w:ilvl="0" w:tentative="0">
      <w:start w:val="1"/>
      <w:numFmt w:val="decimalEnclosedCircleChinese"/>
      <w:suff w:val="nothing"/>
      <w:lvlText w:val="%1　"/>
      <w:lvlJc w:val="left"/>
      <w:pPr>
        <w:ind w:left="0" w:firstLine="400"/>
      </w:pPr>
      <w:rPr>
        <w:rFonts w:hint="eastAsia"/>
      </w:rPr>
    </w:lvl>
  </w:abstractNum>
  <w:abstractNum w:abstractNumId="22">
    <w:nsid w:val="7BF5056B"/>
    <w:multiLevelType w:val="singleLevel"/>
    <w:tmpl w:val="7BF5056B"/>
    <w:lvl w:ilvl="0" w:tentative="0">
      <w:start w:val="1"/>
      <w:numFmt w:val="decimalEnclosedCircleChinese"/>
      <w:suff w:val="nothing"/>
      <w:lvlText w:val="%1　"/>
      <w:lvlJc w:val="left"/>
      <w:pPr>
        <w:ind w:left="0" w:firstLine="400"/>
      </w:pPr>
      <w:rPr>
        <w:rFonts w:hint="eastAsia"/>
      </w:rPr>
    </w:lvl>
  </w:abstractNum>
  <w:num w:numId="1">
    <w:abstractNumId w:val="6"/>
  </w:num>
  <w:num w:numId="2">
    <w:abstractNumId w:val="0"/>
  </w:num>
  <w:num w:numId="3">
    <w:abstractNumId w:val="14"/>
  </w:num>
  <w:num w:numId="4">
    <w:abstractNumId w:val="5"/>
  </w:num>
  <w:num w:numId="5">
    <w:abstractNumId w:val="20"/>
  </w:num>
  <w:num w:numId="6">
    <w:abstractNumId w:val="17"/>
  </w:num>
  <w:num w:numId="7">
    <w:abstractNumId w:val="10"/>
  </w:num>
  <w:num w:numId="8">
    <w:abstractNumId w:val="19"/>
  </w:num>
  <w:num w:numId="9">
    <w:abstractNumId w:val="13"/>
  </w:num>
  <w:num w:numId="10">
    <w:abstractNumId w:val="3"/>
  </w:num>
  <w:num w:numId="11">
    <w:abstractNumId w:val="22"/>
  </w:num>
  <w:num w:numId="12">
    <w:abstractNumId w:val="16"/>
  </w:num>
  <w:num w:numId="13">
    <w:abstractNumId w:val="2"/>
  </w:num>
  <w:num w:numId="14">
    <w:abstractNumId w:val="8"/>
  </w:num>
  <w:num w:numId="15">
    <w:abstractNumId w:val="18"/>
  </w:num>
  <w:num w:numId="16">
    <w:abstractNumId w:val="1"/>
  </w:num>
  <w:num w:numId="17">
    <w:abstractNumId w:val="15"/>
  </w:num>
  <w:num w:numId="18">
    <w:abstractNumId w:val="21"/>
  </w:num>
  <w:num w:numId="19">
    <w:abstractNumId w:val="9"/>
  </w:num>
  <w:num w:numId="20">
    <w:abstractNumId w:val="12"/>
  </w:num>
  <w:num w:numId="21">
    <w:abstractNumId w:val="4"/>
  </w:num>
  <w:num w:numId="22">
    <w:abstractNumId w:val="7"/>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8E0B44"/>
    <w:rsid w:val="00290F74"/>
    <w:rsid w:val="003B7D08"/>
    <w:rsid w:val="003E5E2B"/>
    <w:rsid w:val="005B605F"/>
    <w:rsid w:val="00B86804"/>
    <w:rsid w:val="021253A8"/>
    <w:rsid w:val="028560E2"/>
    <w:rsid w:val="02D30305"/>
    <w:rsid w:val="030A24E4"/>
    <w:rsid w:val="03BB24AC"/>
    <w:rsid w:val="04513455"/>
    <w:rsid w:val="04946A2F"/>
    <w:rsid w:val="04C44A63"/>
    <w:rsid w:val="05373FC7"/>
    <w:rsid w:val="0599059F"/>
    <w:rsid w:val="05B26C01"/>
    <w:rsid w:val="05CD3AF9"/>
    <w:rsid w:val="05D83489"/>
    <w:rsid w:val="06200F77"/>
    <w:rsid w:val="06DF7685"/>
    <w:rsid w:val="06F86A6F"/>
    <w:rsid w:val="06FF5AF5"/>
    <w:rsid w:val="07101F93"/>
    <w:rsid w:val="071F7DD3"/>
    <w:rsid w:val="07771AD6"/>
    <w:rsid w:val="080332AB"/>
    <w:rsid w:val="0828359B"/>
    <w:rsid w:val="08665E79"/>
    <w:rsid w:val="088E0B44"/>
    <w:rsid w:val="097519BD"/>
    <w:rsid w:val="0A5478D9"/>
    <w:rsid w:val="0B005C4C"/>
    <w:rsid w:val="0B6279F6"/>
    <w:rsid w:val="0B8A2A34"/>
    <w:rsid w:val="0C5D1A83"/>
    <w:rsid w:val="0C733709"/>
    <w:rsid w:val="0CA25BF6"/>
    <w:rsid w:val="0FB97CAA"/>
    <w:rsid w:val="0FDF1FC7"/>
    <w:rsid w:val="12E14D4F"/>
    <w:rsid w:val="134347B8"/>
    <w:rsid w:val="13491813"/>
    <w:rsid w:val="13E550B2"/>
    <w:rsid w:val="13EC42D0"/>
    <w:rsid w:val="13ED1755"/>
    <w:rsid w:val="142101AD"/>
    <w:rsid w:val="142F0B50"/>
    <w:rsid w:val="145E1A7D"/>
    <w:rsid w:val="15137801"/>
    <w:rsid w:val="15794171"/>
    <w:rsid w:val="15DB25E0"/>
    <w:rsid w:val="16F66645"/>
    <w:rsid w:val="17DE0D28"/>
    <w:rsid w:val="17E647BD"/>
    <w:rsid w:val="188B4BBA"/>
    <w:rsid w:val="19337155"/>
    <w:rsid w:val="19A36A52"/>
    <w:rsid w:val="19A4251C"/>
    <w:rsid w:val="1A867502"/>
    <w:rsid w:val="1B6418CD"/>
    <w:rsid w:val="1BCC4ACF"/>
    <w:rsid w:val="1C185014"/>
    <w:rsid w:val="1C2E71B5"/>
    <w:rsid w:val="1CA04151"/>
    <w:rsid w:val="1D0B576D"/>
    <w:rsid w:val="1D0E7345"/>
    <w:rsid w:val="1D52348F"/>
    <w:rsid w:val="1D656CB0"/>
    <w:rsid w:val="1D74586E"/>
    <w:rsid w:val="1E4F7E80"/>
    <w:rsid w:val="1FAF70E8"/>
    <w:rsid w:val="20531C1B"/>
    <w:rsid w:val="20706356"/>
    <w:rsid w:val="20713D32"/>
    <w:rsid w:val="209376EC"/>
    <w:rsid w:val="21422079"/>
    <w:rsid w:val="215664C0"/>
    <w:rsid w:val="21D45620"/>
    <w:rsid w:val="21D86FEC"/>
    <w:rsid w:val="22731D47"/>
    <w:rsid w:val="2324695A"/>
    <w:rsid w:val="233C4A91"/>
    <w:rsid w:val="238733C5"/>
    <w:rsid w:val="23F617DE"/>
    <w:rsid w:val="24547216"/>
    <w:rsid w:val="247E34BA"/>
    <w:rsid w:val="249A2D5C"/>
    <w:rsid w:val="24FD2B32"/>
    <w:rsid w:val="250B2ED6"/>
    <w:rsid w:val="2556197B"/>
    <w:rsid w:val="255A2B63"/>
    <w:rsid w:val="257A20D4"/>
    <w:rsid w:val="25C057EF"/>
    <w:rsid w:val="25EE0D28"/>
    <w:rsid w:val="2692355A"/>
    <w:rsid w:val="26993303"/>
    <w:rsid w:val="26DA0014"/>
    <w:rsid w:val="27E106BC"/>
    <w:rsid w:val="285B0FCE"/>
    <w:rsid w:val="286D6669"/>
    <w:rsid w:val="28B81AE0"/>
    <w:rsid w:val="2915219C"/>
    <w:rsid w:val="295A36F9"/>
    <w:rsid w:val="2A36651A"/>
    <w:rsid w:val="2A4A1AB6"/>
    <w:rsid w:val="2A8214CD"/>
    <w:rsid w:val="2A8F0C35"/>
    <w:rsid w:val="2AA03F73"/>
    <w:rsid w:val="2AD663B3"/>
    <w:rsid w:val="2B881C6B"/>
    <w:rsid w:val="2D176DCE"/>
    <w:rsid w:val="2D65087E"/>
    <w:rsid w:val="2E2C7DE3"/>
    <w:rsid w:val="2FA4731B"/>
    <w:rsid w:val="2FCE4BAC"/>
    <w:rsid w:val="3007572F"/>
    <w:rsid w:val="30220BB7"/>
    <w:rsid w:val="303710C3"/>
    <w:rsid w:val="30410985"/>
    <w:rsid w:val="30601361"/>
    <w:rsid w:val="306B55D6"/>
    <w:rsid w:val="30E63CD4"/>
    <w:rsid w:val="31316C1E"/>
    <w:rsid w:val="31D8077C"/>
    <w:rsid w:val="32064524"/>
    <w:rsid w:val="3291435E"/>
    <w:rsid w:val="32DB0318"/>
    <w:rsid w:val="330133AE"/>
    <w:rsid w:val="34440262"/>
    <w:rsid w:val="349802D9"/>
    <w:rsid w:val="35232DEC"/>
    <w:rsid w:val="35753EC2"/>
    <w:rsid w:val="363948CE"/>
    <w:rsid w:val="368C75EB"/>
    <w:rsid w:val="368F55AC"/>
    <w:rsid w:val="371B4284"/>
    <w:rsid w:val="378916F1"/>
    <w:rsid w:val="38016D1A"/>
    <w:rsid w:val="38337A4C"/>
    <w:rsid w:val="3950157A"/>
    <w:rsid w:val="3986066E"/>
    <w:rsid w:val="39B64771"/>
    <w:rsid w:val="39ED3AC2"/>
    <w:rsid w:val="3AF8176E"/>
    <w:rsid w:val="3B223FAD"/>
    <w:rsid w:val="3C0F4841"/>
    <w:rsid w:val="3C210DD2"/>
    <w:rsid w:val="3CE358C7"/>
    <w:rsid w:val="3D0816DD"/>
    <w:rsid w:val="3D551FBD"/>
    <w:rsid w:val="3DC30D78"/>
    <w:rsid w:val="3EB70C1A"/>
    <w:rsid w:val="3EF607C7"/>
    <w:rsid w:val="3F3B0420"/>
    <w:rsid w:val="3F464EB4"/>
    <w:rsid w:val="3F546710"/>
    <w:rsid w:val="3F6546F9"/>
    <w:rsid w:val="40674006"/>
    <w:rsid w:val="41D76721"/>
    <w:rsid w:val="41F14903"/>
    <w:rsid w:val="42340EBE"/>
    <w:rsid w:val="42B707F1"/>
    <w:rsid w:val="433F0283"/>
    <w:rsid w:val="43427922"/>
    <w:rsid w:val="43BF396C"/>
    <w:rsid w:val="447723F5"/>
    <w:rsid w:val="448F4289"/>
    <w:rsid w:val="45830E5F"/>
    <w:rsid w:val="48BB4C1F"/>
    <w:rsid w:val="48CB27CC"/>
    <w:rsid w:val="48E805DF"/>
    <w:rsid w:val="490461F6"/>
    <w:rsid w:val="49E94D5B"/>
    <w:rsid w:val="49FB7668"/>
    <w:rsid w:val="4A3420C8"/>
    <w:rsid w:val="4AE573D4"/>
    <w:rsid w:val="4AF864C6"/>
    <w:rsid w:val="4B0B2874"/>
    <w:rsid w:val="4C0E2F08"/>
    <w:rsid w:val="4C37692E"/>
    <w:rsid w:val="4C900646"/>
    <w:rsid w:val="4D153C61"/>
    <w:rsid w:val="4DFB3FCD"/>
    <w:rsid w:val="4E66225D"/>
    <w:rsid w:val="5026459C"/>
    <w:rsid w:val="503D7DA1"/>
    <w:rsid w:val="507B3A8F"/>
    <w:rsid w:val="50EC6772"/>
    <w:rsid w:val="51337654"/>
    <w:rsid w:val="5143594E"/>
    <w:rsid w:val="518F78C8"/>
    <w:rsid w:val="51AD02C8"/>
    <w:rsid w:val="51BD7238"/>
    <w:rsid w:val="524B15D2"/>
    <w:rsid w:val="52B25B90"/>
    <w:rsid w:val="54076F96"/>
    <w:rsid w:val="5430630A"/>
    <w:rsid w:val="54E15832"/>
    <w:rsid w:val="551941E0"/>
    <w:rsid w:val="56490992"/>
    <w:rsid w:val="567405DB"/>
    <w:rsid w:val="568A4BD1"/>
    <w:rsid w:val="56AE7BB0"/>
    <w:rsid w:val="57157FC7"/>
    <w:rsid w:val="573A56F9"/>
    <w:rsid w:val="57555CB8"/>
    <w:rsid w:val="5837617B"/>
    <w:rsid w:val="58B82E2C"/>
    <w:rsid w:val="58C4092F"/>
    <w:rsid w:val="59A03ED2"/>
    <w:rsid w:val="59E177D6"/>
    <w:rsid w:val="59F222BD"/>
    <w:rsid w:val="5A3F5789"/>
    <w:rsid w:val="5ADD6236"/>
    <w:rsid w:val="5AE738AB"/>
    <w:rsid w:val="5B8F1FB9"/>
    <w:rsid w:val="5BD9774E"/>
    <w:rsid w:val="5C9C249B"/>
    <w:rsid w:val="5CC93982"/>
    <w:rsid w:val="5D573AC6"/>
    <w:rsid w:val="5D9401E5"/>
    <w:rsid w:val="5DAC7E13"/>
    <w:rsid w:val="5DDB5AFF"/>
    <w:rsid w:val="5E2D22F1"/>
    <w:rsid w:val="5E2F7448"/>
    <w:rsid w:val="5E3772F0"/>
    <w:rsid w:val="5EE61B4A"/>
    <w:rsid w:val="5F473185"/>
    <w:rsid w:val="6063166B"/>
    <w:rsid w:val="60725D18"/>
    <w:rsid w:val="60BE745A"/>
    <w:rsid w:val="62271E04"/>
    <w:rsid w:val="628D1325"/>
    <w:rsid w:val="62E87F77"/>
    <w:rsid w:val="63086350"/>
    <w:rsid w:val="63CD5246"/>
    <w:rsid w:val="65DE672F"/>
    <w:rsid w:val="66642F4C"/>
    <w:rsid w:val="6668084C"/>
    <w:rsid w:val="669048FB"/>
    <w:rsid w:val="66F41CCA"/>
    <w:rsid w:val="67077E2A"/>
    <w:rsid w:val="678300C8"/>
    <w:rsid w:val="687E56BB"/>
    <w:rsid w:val="68F813BC"/>
    <w:rsid w:val="691916A7"/>
    <w:rsid w:val="69BD4948"/>
    <w:rsid w:val="69E01366"/>
    <w:rsid w:val="69F83823"/>
    <w:rsid w:val="6A3D06FB"/>
    <w:rsid w:val="6AE06447"/>
    <w:rsid w:val="6B0F2C24"/>
    <w:rsid w:val="6B1369F5"/>
    <w:rsid w:val="6B697A84"/>
    <w:rsid w:val="6BA11C44"/>
    <w:rsid w:val="6BEE00F5"/>
    <w:rsid w:val="6C703E6D"/>
    <w:rsid w:val="6CBE25AB"/>
    <w:rsid w:val="6CC94646"/>
    <w:rsid w:val="6D250B65"/>
    <w:rsid w:val="6D3D3314"/>
    <w:rsid w:val="6DAA580D"/>
    <w:rsid w:val="6DB61C6C"/>
    <w:rsid w:val="6DEB4F85"/>
    <w:rsid w:val="6E094EB9"/>
    <w:rsid w:val="6E7229F3"/>
    <w:rsid w:val="6E846C36"/>
    <w:rsid w:val="6F256230"/>
    <w:rsid w:val="6F262E1A"/>
    <w:rsid w:val="71BE741E"/>
    <w:rsid w:val="71D50394"/>
    <w:rsid w:val="71EC6AA5"/>
    <w:rsid w:val="72243198"/>
    <w:rsid w:val="72ED7AE2"/>
    <w:rsid w:val="735C154A"/>
    <w:rsid w:val="738F79AB"/>
    <w:rsid w:val="73B21ABE"/>
    <w:rsid w:val="74157834"/>
    <w:rsid w:val="746D001D"/>
    <w:rsid w:val="746D4E44"/>
    <w:rsid w:val="74904F18"/>
    <w:rsid w:val="74D72999"/>
    <w:rsid w:val="75110C31"/>
    <w:rsid w:val="757536AF"/>
    <w:rsid w:val="757B609C"/>
    <w:rsid w:val="75AB65E3"/>
    <w:rsid w:val="75C97697"/>
    <w:rsid w:val="76314846"/>
    <w:rsid w:val="76A42F01"/>
    <w:rsid w:val="77604E14"/>
    <w:rsid w:val="78571DDD"/>
    <w:rsid w:val="788C736A"/>
    <w:rsid w:val="78B30F10"/>
    <w:rsid w:val="79FE5489"/>
    <w:rsid w:val="7A2D55DA"/>
    <w:rsid w:val="7B052D96"/>
    <w:rsid w:val="7B3F6BED"/>
    <w:rsid w:val="7B9E0067"/>
    <w:rsid w:val="7BCE703C"/>
    <w:rsid w:val="7BD12276"/>
    <w:rsid w:val="7C09721B"/>
    <w:rsid w:val="7C47254A"/>
    <w:rsid w:val="7C7C2F7F"/>
    <w:rsid w:val="7D3D1827"/>
    <w:rsid w:val="7E074B25"/>
    <w:rsid w:val="7E492EB9"/>
    <w:rsid w:val="7E883796"/>
    <w:rsid w:val="7ED56117"/>
    <w:rsid w:val="7EE94F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12">
    <w:name w:val="Default Paragraph Font"/>
    <w:semiHidden/>
    <w:qFormat/>
    <w:uiPriority w:val="0"/>
  </w:style>
  <w:style w:type="table" w:default="1" w:styleId="10">
    <w:name w:val="Normal Table"/>
    <w:semiHidden/>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qFormat/>
    <w:uiPriority w:val="0"/>
  </w:style>
  <w:style w:type="paragraph" w:styleId="6">
    <w:name w:val="toc 2"/>
    <w:basedOn w:val="1"/>
    <w:next w:val="1"/>
    <w:uiPriority w:val="0"/>
    <w:pPr>
      <w:ind w:left="420" w:leftChars="200"/>
    </w:p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9">
    <w:name w:val="Title"/>
    <w:basedOn w:val="1"/>
    <w:next w:val="1"/>
    <w:qFormat/>
    <w:uiPriority w:val="10"/>
    <w:pPr>
      <w:spacing w:line="360" w:lineRule="auto"/>
      <w:jc w:val="left"/>
      <w:outlineLvl w:val="0"/>
    </w:pPr>
    <w:rPr>
      <w:rFonts w:ascii="Cambria" w:hAnsi="Cambria" w:eastAsia="黑体" w:cs="Times New Roman"/>
      <w:bCs/>
      <w:sz w:val="24"/>
      <w:szCs w:val="32"/>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rPr>
  </w:style>
  <w:style w:type="character" w:styleId="14">
    <w:name w:val="Hyperlink"/>
    <w:basedOn w:val="12"/>
    <w:uiPriority w:val="0"/>
    <w:rPr>
      <w:color w:val="0000FF"/>
      <w:u w:val="single"/>
    </w:rPr>
  </w:style>
  <w:style w:type="paragraph" w:customStyle="1" w:styleId="15">
    <w:name w:val="WPSOffice手动目录 1"/>
    <w:qFormat/>
    <w:uiPriority w:val="0"/>
    <w:pPr>
      <w:ind w:leftChars="0"/>
    </w:pPr>
    <w:rPr>
      <w:rFonts w:ascii="Calibri" w:hAnsi="Calibri" w:eastAsia="宋体" w:cs="Times New Roman"/>
      <w:sz w:val="20"/>
      <w:szCs w:val="20"/>
    </w:rPr>
  </w:style>
  <w:style w:type="paragraph" w:customStyle="1" w:styleId="16">
    <w:name w:val="WPSOffice手动目录 2"/>
    <w:uiPriority w:val="0"/>
    <w:pPr>
      <w:ind w:leftChars="200"/>
    </w:pPr>
    <w:rPr>
      <w:rFonts w:ascii="Calibri" w:hAnsi="Calibri" w:eastAsia="宋体" w:cs="Times New Roman"/>
      <w:sz w:val="20"/>
      <w:szCs w:val="20"/>
    </w:rPr>
  </w:style>
  <w:style w:type="paragraph" w:customStyle="1" w:styleId="17">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2020-02-24T00:31:00Z</dcterms:created>
  <dc:creator>北上</dc:creator>
  <cp:lastModifiedBy>北上</cp:lastModifiedBy>
  <dcterms:modified xsi:type="dcterms:W3CDTF">2020-03-14T13:51:51Z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