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15D" w:rsidRPr="00650812" w:rsidRDefault="00650812" w:rsidP="00650812">
      <w:pPr>
        <w:spacing w:after="360"/>
        <w:ind w:left="-567"/>
        <w:jc w:val="center"/>
        <w:rPr>
          <w:rFonts w:ascii="Cascadia Code SemiBold" w:hAnsi="Cascadia Code SemiBold"/>
          <w:sz w:val="36"/>
          <w:szCs w:val="36"/>
        </w:rPr>
      </w:pPr>
      <w:r w:rsidRPr="00650812">
        <w:rPr>
          <w:rFonts w:ascii="Cascadia Code SemiBold" w:hAnsi="Cascadia Code SemiBold"/>
          <w:sz w:val="36"/>
          <w:szCs w:val="36"/>
        </w:rPr>
        <w:t>Банковская система</w:t>
      </w:r>
    </w:p>
    <w:p w:rsidR="00650812" w:rsidRDefault="00650812" w:rsidP="00650812">
      <w:pPr>
        <w:spacing w:after="360"/>
        <w:ind w:left="-142"/>
        <w:jc w:val="center"/>
        <w:rPr>
          <w:rFonts w:ascii="Cascadia Code SemiBold" w:hAnsi="Cascadia Code SemiBold"/>
          <w:sz w:val="28"/>
          <w:szCs w:val="28"/>
        </w:rPr>
      </w:pPr>
      <w:r>
        <w:rPr>
          <w:rFonts w:ascii="Cascadia Code SemiBold" w:hAnsi="Cascadia Code SemiBold"/>
          <w:sz w:val="28"/>
          <w:szCs w:val="28"/>
        </w:rPr>
        <w:t>Описание проекта.</w:t>
      </w:r>
    </w:p>
    <w:p w:rsidR="00650812" w:rsidRDefault="00650812" w:rsidP="00650812">
      <w:pPr>
        <w:spacing w:after="20"/>
        <w:ind w:left="-567"/>
        <w:jc w:val="both"/>
        <w:rPr>
          <w:rFonts w:ascii="Cascadia Code SemiBold" w:hAnsi="Cascadia Code SemiBold"/>
          <w:i/>
          <w:sz w:val="24"/>
          <w:szCs w:val="24"/>
        </w:rPr>
      </w:pPr>
      <w:r w:rsidRPr="00650812">
        <w:rPr>
          <w:rFonts w:ascii="Cascadia Code SemiBold" w:hAnsi="Cascadia Code SemiBold"/>
          <w:i/>
          <w:sz w:val="24"/>
          <w:szCs w:val="24"/>
        </w:rPr>
        <w:t xml:space="preserve">Над проектом работали: </w:t>
      </w:r>
      <w:proofErr w:type="spellStart"/>
      <w:r w:rsidRPr="00650812">
        <w:rPr>
          <w:rFonts w:ascii="Cascadia Code SemiBold" w:hAnsi="Cascadia Code SemiBold"/>
          <w:i/>
          <w:sz w:val="24"/>
          <w:szCs w:val="24"/>
        </w:rPr>
        <w:t>Барилов</w:t>
      </w:r>
      <w:proofErr w:type="spellEnd"/>
      <w:r>
        <w:rPr>
          <w:rFonts w:ascii="Cascadia Code SemiBold" w:hAnsi="Cascadia Code SemiBold"/>
          <w:i/>
          <w:sz w:val="24"/>
          <w:szCs w:val="24"/>
        </w:rPr>
        <w:t xml:space="preserve"> Денис Б05-322,</w:t>
      </w:r>
    </w:p>
    <w:p w:rsidR="00650812" w:rsidRDefault="00650812" w:rsidP="00650812">
      <w:pPr>
        <w:spacing w:after="20"/>
        <w:ind w:left="2694"/>
        <w:jc w:val="both"/>
        <w:rPr>
          <w:rFonts w:ascii="Cascadia Code SemiBold" w:hAnsi="Cascadia Code SemiBold"/>
          <w:i/>
          <w:sz w:val="24"/>
          <w:szCs w:val="24"/>
        </w:rPr>
      </w:pPr>
      <w:r w:rsidRPr="00650812">
        <w:rPr>
          <w:rFonts w:ascii="Cascadia Code SemiBold" w:hAnsi="Cascadia Code SemiBold"/>
          <w:i/>
          <w:sz w:val="24"/>
          <w:szCs w:val="24"/>
        </w:rPr>
        <w:t>Калинин Михаил Б05</w:t>
      </w:r>
      <w:r>
        <w:rPr>
          <w:rFonts w:ascii="Cascadia Code SemiBold" w:hAnsi="Cascadia Code SemiBold"/>
          <w:i/>
          <w:sz w:val="24"/>
          <w:szCs w:val="24"/>
        </w:rPr>
        <w:t>-322,</w:t>
      </w:r>
    </w:p>
    <w:p w:rsidR="00650812" w:rsidRDefault="00650812" w:rsidP="00650812">
      <w:pPr>
        <w:spacing w:after="100" w:afterAutospacing="1"/>
        <w:ind w:left="2694"/>
        <w:jc w:val="both"/>
        <w:rPr>
          <w:rFonts w:ascii="Cascadia Code SemiBold" w:hAnsi="Cascadia Code SemiBold"/>
          <w:i/>
          <w:sz w:val="24"/>
          <w:szCs w:val="24"/>
        </w:rPr>
      </w:pPr>
      <w:r>
        <w:rPr>
          <w:rFonts w:ascii="Cascadia Code SemiBold" w:hAnsi="Cascadia Code SemiBold"/>
          <w:i/>
          <w:sz w:val="24"/>
          <w:szCs w:val="24"/>
        </w:rPr>
        <w:t>Удовенко Артём Б05-323.</w:t>
      </w:r>
    </w:p>
    <w:p w:rsidR="00A81FAD" w:rsidRPr="00A967FF" w:rsidRDefault="00A81FAD" w:rsidP="00A81FAD">
      <w:pPr>
        <w:spacing w:after="100" w:afterAutospacing="1"/>
        <w:ind w:left="-567" w:firstLine="1134"/>
        <w:jc w:val="both"/>
        <w:rPr>
          <w:rFonts w:ascii="Cascadia Code SemiBold" w:hAnsi="Cascadia Code SemiBold"/>
          <w:sz w:val="28"/>
          <w:szCs w:val="28"/>
        </w:rPr>
      </w:pPr>
      <w:r>
        <w:rPr>
          <w:rFonts w:ascii="Cascadia Code SemiBold" w:hAnsi="Cascadia Code SemiBold"/>
          <w:sz w:val="28"/>
          <w:szCs w:val="28"/>
        </w:rPr>
        <w:t>Общая характеристика</w:t>
      </w:r>
    </w:p>
    <w:p w:rsidR="000E762D" w:rsidRPr="00A967FF" w:rsidRDefault="000E762D" w:rsidP="00A967FF">
      <w:pPr>
        <w:spacing w:after="100" w:afterAutospacing="1"/>
        <w:ind w:left="-567" w:firstLine="1134"/>
        <w:jc w:val="both"/>
        <w:rPr>
          <w:rFonts w:ascii="Cascadia Code SemiBold" w:hAnsi="Cascadia Code SemiBold"/>
          <w:sz w:val="24"/>
          <w:szCs w:val="24"/>
        </w:rPr>
      </w:pPr>
      <w:r w:rsidRPr="00A967FF">
        <w:rPr>
          <w:rFonts w:ascii="Cascadia Code SemiBold" w:hAnsi="Cascadia Code SemiBold"/>
          <w:sz w:val="24"/>
          <w:szCs w:val="24"/>
        </w:rPr>
        <w:t>Проект "Банковская система" представляет собой комплексную реализацию системы для финансовых операций и управления данными клиентов и счетов в различных банках. В системе есть несколько банков, каждый из которых предоставляет финансовые услуги, такие как открытие и управление счетами, проведение транзакций и д</w:t>
      </w:r>
      <w:r w:rsidR="00A967FF" w:rsidRPr="00A967FF">
        <w:rPr>
          <w:rFonts w:ascii="Cascadia Code SemiBold" w:hAnsi="Cascadia Code SemiBold"/>
          <w:sz w:val="24"/>
          <w:szCs w:val="24"/>
        </w:rPr>
        <w:t>ругие операции с деньгами.</w:t>
      </w:r>
    </w:p>
    <w:p w:rsidR="000E762D" w:rsidRDefault="000E762D" w:rsidP="00A967FF">
      <w:pPr>
        <w:spacing w:after="100" w:afterAutospacing="1"/>
        <w:ind w:left="-567" w:firstLine="1134"/>
        <w:jc w:val="both"/>
        <w:rPr>
          <w:rFonts w:ascii="Cascadia Code SemiBold" w:hAnsi="Cascadia Code SemiBold"/>
          <w:sz w:val="24"/>
          <w:szCs w:val="24"/>
        </w:rPr>
      </w:pPr>
      <w:r w:rsidRPr="00A967FF">
        <w:rPr>
          <w:rFonts w:ascii="Cascadia Code SemiBold" w:hAnsi="Cascadia Code SemiBold"/>
          <w:sz w:val="24"/>
          <w:szCs w:val="24"/>
        </w:rPr>
        <w:t>В основе системы лежит концепция клиентов и счетов. Клиенты имеют персональные данные, такие как имя, фамилия, адрес и номер паспорта, которые могут быть указаны при создании учетной записи. Счета включают в себя дебетовые счета, депозиты и кредитные счета, каждый из которых имеет свои особе</w:t>
      </w:r>
      <w:r w:rsidR="00A967FF" w:rsidRPr="00A967FF">
        <w:rPr>
          <w:rFonts w:ascii="Cascadia Code SemiBold" w:hAnsi="Cascadia Code SemiBold"/>
          <w:sz w:val="24"/>
          <w:szCs w:val="24"/>
        </w:rPr>
        <w:t>нности и правила использования.</w:t>
      </w:r>
    </w:p>
    <w:p w:rsidR="00A81FAD" w:rsidRDefault="00A81FAD" w:rsidP="00A81FAD">
      <w:pPr>
        <w:spacing w:after="100" w:afterAutospacing="1"/>
        <w:ind w:left="-567" w:firstLine="1134"/>
        <w:jc w:val="both"/>
        <w:rPr>
          <w:rFonts w:ascii="Cascadia Code SemiBold" w:hAnsi="Cascadia Code SemiBold"/>
          <w:sz w:val="24"/>
          <w:szCs w:val="24"/>
        </w:rPr>
      </w:pPr>
      <w:r w:rsidRPr="00A967FF">
        <w:rPr>
          <w:rFonts w:ascii="Cascadia Code SemiBold" w:hAnsi="Cascadia Code SemiBold"/>
          <w:sz w:val="24"/>
          <w:szCs w:val="24"/>
        </w:rPr>
        <w:t>Кроме того, предусмотрены различные роли пользователей, такие как клиенты и администраторы, каждая из которых имеет свои привилегии и возможности, такие как отмена транзакций, изменение данных клиентов и другие административные функции.</w:t>
      </w:r>
    </w:p>
    <w:p w:rsidR="00A81FAD" w:rsidRPr="00A81FAD" w:rsidRDefault="00A81FAD" w:rsidP="00A81FAD">
      <w:pPr>
        <w:spacing w:after="100" w:afterAutospacing="1"/>
        <w:ind w:left="-567" w:firstLine="1134"/>
        <w:jc w:val="both"/>
        <w:rPr>
          <w:rFonts w:ascii="Cascadia Code SemiBold" w:hAnsi="Cascadia Code SemiBold"/>
          <w:sz w:val="28"/>
          <w:szCs w:val="28"/>
        </w:rPr>
      </w:pPr>
      <w:r>
        <w:rPr>
          <w:rFonts w:ascii="Cascadia Code SemiBold" w:hAnsi="Cascadia Code SemiBold"/>
          <w:sz w:val="28"/>
          <w:szCs w:val="28"/>
        </w:rPr>
        <w:t>Виды счетов</w:t>
      </w:r>
    </w:p>
    <w:p w:rsidR="000E762D" w:rsidRDefault="000E762D" w:rsidP="00A967FF">
      <w:pPr>
        <w:spacing w:after="100" w:afterAutospacing="1"/>
        <w:ind w:left="-567" w:firstLine="1134"/>
        <w:jc w:val="both"/>
        <w:rPr>
          <w:rFonts w:ascii="Cascadia Code SemiBold" w:hAnsi="Cascadia Code SemiBold"/>
          <w:sz w:val="24"/>
          <w:szCs w:val="24"/>
        </w:rPr>
      </w:pPr>
      <w:r w:rsidRPr="00A967FF">
        <w:rPr>
          <w:rFonts w:ascii="Cascadia Code SemiBold" w:hAnsi="Cascadia Code SemiBold"/>
          <w:sz w:val="24"/>
          <w:szCs w:val="24"/>
        </w:rPr>
        <w:t>Дебетовый счет позволяет снимать деньги в любое время, но не позволяет уходить в минус. Депозитный счет предоставляет возможность хранить средства без возможности снятия до истечения срока депозита. Кредитный счет имеет кредитный лимит, позволяющий клиенту уходить в минус, но влечет за собой комиссии за использовани</w:t>
      </w:r>
      <w:r w:rsidR="00A967FF" w:rsidRPr="00A967FF">
        <w:rPr>
          <w:rFonts w:ascii="Cascadia Code SemiBold" w:hAnsi="Cascadia Code SemiBold"/>
          <w:sz w:val="24"/>
          <w:szCs w:val="24"/>
        </w:rPr>
        <w:t>е и возможность возврата долга.</w:t>
      </w:r>
    </w:p>
    <w:p w:rsidR="00A81FAD" w:rsidRPr="00A81FAD" w:rsidRDefault="00A81FAD" w:rsidP="00A81FAD">
      <w:pPr>
        <w:spacing w:after="100" w:afterAutospacing="1"/>
        <w:ind w:left="-567" w:firstLine="1134"/>
        <w:jc w:val="both"/>
        <w:rPr>
          <w:rFonts w:ascii="Cascadia Code SemiBold" w:hAnsi="Cascadia Code SemiBold"/>
          <w:sz w:val="28"/>
          <w:szCs w:val="28"/>
        </w:rPr>
      </w:pPr>
      <w:r>
        <w:rPr>
          <w:rFonts w:ascii="Cascadia Code SemiBold" w:hAnsi="Cascadia Code SemiBold"/>
          <w:sz w:val="28"/>
          <w:szCs w:val="28"/>
        </w:rPr>
        <w:t>Паттерны</w:t>
      </w:r>
    </w:p>
    <w:p w:rsidR="000E762D" w:rsidRDefault="000E762D" w:rsidP="00A967FF">
      <w:pPr>
        <w:spacing w:after="100" w:afterAutospacing="1"/>
        <w:ind w:left="-567" w:firstLine="1134"/>
        <w:jc w:val="both"/>
        <w:rPr>
          <w:rFonts w:ascii="Cascadia Code SemiBold" w:hAnsi="Cascadia Code SemiBold"/>
          <w:sz w:val="24"/>
          <w:szCs w:val="24"/>
        </w:rPr>
      </w:pPr>
      <w:r w:rsidRPr="00A967FF">
        <w:rPr>
          <w:rFonts w:ascii="Cascadia Code SemiBold" w:hAnsi="Cascadia Code SemiBold"/>
          <w:sz w:val="24"/>
          <w:szCs w:val="24"/>
        </w:rPr>
        <w:t xml:space="preserve">Система реализована с использованием нескольких паттернов проектирования, таких как </w:t>
      </w:r>
      <w:proofErr w:type="spellStart"/>
      <w:r w:rsidRPr="00A967FF">
        <w:rPr>
          <w:rFonts w:ascii="Cascadia Code SemiBold" w:hAnsi="Cascadia Code SemiBold"/>
          <w:sz w:val="24"/>
          <w:szCs w:val="24"/>
        </w:rPr>
        <w:t>Builder</w:t>
      </w:r>
      <w:proofErr w:type="spellEnd"/>
      <w:r w:rsidRPr="00A967FF">
        <w:rPr>
          <w:rFonts w:ascii="Cascadia Code SemiBold" w:hAnsi="Cascadia Code SemiBold"/>
          <w:sz w:val="24"/>
          <w:szCs w:val="24"/>
        </w:rPr>
        <w:t xml:space="preserve"> для пошагового создания клиента, </w:t>
      </w:r>
      <w:proofErr w:type="spellStart"/>
      <w:r w:rsidRPr="00A967FF">
        <w:rPr>
          <w:rFonts w:ascii="Cascadia Code SemiBold" w:hAnsi="Cascadia Code SemiBold"/>
          <w:sz w:val="24"/>
          <w:szCs w:val="24"/>
        </w:rPr>
        <w:t>Abstract</w:t>
      </w:r>
      <w:proofErr w:type="spellEnd"/>
      <w:r w:rsidRPr="00A967FF">
        <w:rPr>
          <w:rFonts w:ascii="Cascadia Code SemiBold" w:hAnsi="Cascadia Code SemiBold"/>
          <w:sz w:val="24"/>
          <w:szCs w:val="24"/>
        </w:rPr>
        <w:t xml:space="preserve"> </w:t>
      </w:r>
      <w:proofErr w:type="spellStart"/>
      <w:r w:rsidRPr="00A967FF">
        <w:rPr>
          <w:rFonts w:ascii="Cascadia Code SemiBold" w:hAnsi="Cascadia Code SemiBold"/>
          <w:sz w:val="24"/>
          <w:szCs w:val="24"/>
        </w:rPr>
        <w:t>Factory</w:t>
      </w:r>
      <w:proofErr w:type="spellEnd"/>
      <w:r w:rsidRPr="00A967FF">
        <w:rPr>
          <w:rFonts w:ascii="Cascadia Code SemiBold" w:hAnsi="Cascadia Code SemiBold"/>
          <w:sz w:val="24"/>
          <w:szCs w:val="24"/>
        </w:rPr>
        <w:t>/</w:t>
      </w:r>
      <w:proofErr w:type="spellStart"/>
      <w:r w:rsidRPr="00A967FF">
        <w:rPr>
          <w:rFonts w:ascii="Cascadia Code SemiBold" w:hAnsi="Cascadia Code SemiBold"/>
          <w:sz w:val="24"/>
          <w:szCs w:val="24"/>
        </w:rPr>
        <w:t>Factory</w:t>
      </w:r>
      <w:proofErr w:type="spellEnd"/>
      <w:r w:rsidRPr="00A967FF">
        <w:rPr>
          <w:rFonts w:ascii="Cascadia Code SemiBold" w:hAnsi="Cascadia Code SemiBold"/>
          <w:sz w:val="24"/>
          <w:szCs w:val="24"/>
        </w:rPr>
        <w:t xml:space="preserve"> </w:t>
      </w:r>
      <w:proofErr w:type="spellStart"/>
      <w:r w:rsidRPr="00A967FF">
        <w:rPr>
          <w:rFonts w:ascii="Cascadia Code SemiBold" w:hAnsi="Cascadia Code SemiBold"/>
          <w:sz w:val="24"/>
          <w:szCs w:val="24"/>
        </w:rPr>
        <w:t>Method</w:t>
      </w:r>
      <w:proofErr w:type="spellEnd"/>
      <w:r w:rsidRPr="00A967FF">
        <w:rPr>
          <w:rFonts w:ascii="Cascadia Code SemiBold" w:hAnsi="Cascadia Code SemiBold"/>
          <w:sz w:val="24"/>
          <w:szCs w:val="24"/>
        </w:rPr>
        <w:t xml:space="preserve"> для создания счетов, </w:t>
      </w:r>
      <w:proofErr w:type="spellStart"/>
      <w:r w:rsidRPr="00A967FF">
        <w:rPr>
          <w:rFonts w:ascii="Cascadia Code SemiBold" w:hAnsi="Cascadia Code SemiBold"/>
          <w:sz w:val="24"/>
          <w:szCs w:val="24"/>
        </w:rPr>
        <w:t>Command</w:t>
      </w:r>
      <w:proofErr w:type="spellEnd"/>
      <w:r w:rsidRPr="00A967FF">
        <w:rPr>
          <w:rFonts w:ascii="Cascadia Code SemiBold" w:hAnsi="Cascadia Code SemiBold"/>
          <w:sz w:val="24"/>
          <w:szCs w:val="24"/>
        </w:rPr>
        <w:t xml:space="preserve"> для управления транзакциями и </w:t>
      </w:r>
      <w:proofErr w:type="spellStart"/>
      <w:r w:rsidRPr="00A967FF">
        <w:rPr>
          <w:rFonts w:ascii="Cascadia Code SemiBold" w:hAnsi="Cascadia Code SemiBold"/>
          <w:sz w:val="24"/>
          <w:szCs w:val="24"/>
        </w:rPr>
        <w:t>Facade</w:t>
      </w:r>
      <w:proofErr w:type="spellEnd"/>
      <w:r w:rsidRPr="00A967FF">
        <w:rPr>
          <w:rFonts w:ascii="Cascadia Code SemiBold" w:hAnsi="Cascadia Code SemiBold"/>
          <w:sz w:val="24"/>
          <w:szCs w:val="24"/>
        </w:rPr>
        <w:t xml:space="preserve"> для упрощения взаимоде</w:t>
      </w:r>
      <w:r w:rsidR="00A967FF" w:rsidRPr="00A967FF">
        <w:rPr>
          <w:rFonts w:ascii="Cascadia Code SemiBold" w:hAnsi="Cascadia Code SemiBold"/>
          <w:sz w:val="24"/>
          <w:szCs w:val="24"/>
        </w:rPr>
        <w:t>йствия между клиентом и банком.</w:t>
      </w:r>
    </w:p>
    <w:p w:rsidR="00A81FAD" w:rsidRPr="00A81FAD" w:rsidRDefault="00A81FAD" w:rsidP="00A967FF">
      <w:pPr>
        <w:spacing w:after="100" w:afterAutospacing="1"/>
        <w:ind w:left="-567" w:firstLine="1134"/>
        <w:jc w:val="both"/>
        <w:rPr>
          <w:rFonts w:ascii="Cascadia Code SemiBold" w:hAnsi="Cascadia Code SemiBold"/>
          <w:sz w:val="28"/>
          <w:szCs w:val="28"/>
        </w:rPr>
      </w:pPr>
      <w:r w:rsidRPr="00A81FAD">
        <w:rPr>
          <w:rFonts w:ascii="Cascadia Code SemiBold" w:hAnsi="Cascadia Code SemiBold"/>
          <w:sz w:val="28"/>
          <w:szCs w:val="28"/>
        </w:rPr>
        <w:t>Реализация</w:t>
      </w:r>
    </w:p>
    <w:p w:rsidR="000E762D" w:rsidRPr="00A81FAD" w:rsidRDefault="00A81FAD" w:rsidP="00A967FF">
      <w:pPr>
        <w:spacing w:after="100" w:afterAutospacing="1"/>
        <w:ind w:left="-567" w:firstLine="1134"/>
        <w:jc w:val="both"/>
        <w:rPr>
          <w:rFonts w:ascii="Cascadia Code SemiBold" w:hAnsi="Cascadia Code SemiBold"/>
          <w:sz w:val="24"/>
          <w:szCs w:val="24"/>
        </w:rPr>
      </w:pPr>
      <w:r>
        <w:rPr>
          <w:rFonts w:ascii="Cascadia Code SemiBold" w:hAnsi="Cascadia Code SemiBold"/>
          <w:sz w:val="24"/>
          <w:szCs w:val="24"/>
        </w:rPr>
        <w:lastRenderedPageBreak/>
        <w:t>В</w:t>
      </w:r>
      <w:r w:rsidR="000E762D" w:rsidRPr="00A967FF">
        <w:rPr>
          <w:rFonts w:ascii="Cascadia Code SemiBold" w:hAnsi="Cascadia Code SemiBold"/>
          <w:sz w:val="24"/>
          <w:szCs w:val="24"/>
        </w:rPr>
        <w:t xml:space="preserve">ажным аспектом является реализация серверной части системы, которая хранит данные о клиентах, администраторах, а также историю транзакций и изменений данных. Сервер одобряет </w:t>
      </w:r>
      <w:bookmarkStart w:id="0" w:name="_GoBack"/>
      <w:bookmarkEnd w:id="0"/>
      <w:r w:rsidR="000E762D" w:rsidRPr="00A967FF">
        <w:rPr>
          <w:rFonts w:ascii="Cascadia Code SemiBold" w:hAnsi="Cascadia Code SemiBold"/>
          <w:sz w:val="24"/>
          <w:szCs w:val="24"/>
        </w:rPr>
        <w:t>запросы клиентов и обеспечивает синхрон</w:t>
      </w:r>
      <w:r w:rsidR="00A967FF">
        <w:rPr>
          <w:rFonts w:ascii="Cascadia Code SemiBold" w:hAnsi="Cascadia Code SemiBold"/>
          <w:sz w:val="24"/>
          <w:szCs w:val="24"/>
        </w:rPr>
        <w:t>изацию и безопасность операций.</w:t>
      </w:r>
      <w:r>
        <w:rPr>
          <w:rFonts w:ascii="Cascadia Code SemiBold" w:hAnsi="Cascadia Code SemiBold"/>
          <w:sz w:val="24"/>
          <w:szCs w:val="24"/>
        </w:rPr>
        <w:t xml:space="preserve"> Взаимодействие с сервером и базой данных осуществляется с помощью </w:t>
      </w:r>
      <w:r>
        <w:rPr>
          <w:rFonts w:ascii="Cascadia Code SemiBold" w:hAnsi="Cascadia Code SemiBold"/>
          <w:sz w:val="24"/>
          <w:szCs w:val="24"/>
          <w:lang w:val="en-US"/>
        </w:rPr>
        <w:t>Python</w:t>
      </w:r>
      <w:r w:rsidRPr="00A81FAD">
        <w:rPr>
          <w:rFonts w:ascii="Cascadia Code SemiBold" w:hAnsi="Cascadia Code SemiBold"/>
          <w:sz w:val="24"/>
          <w:szCs w:val="24"/>
        </w:rPr>
        <w:t>-</w:t>
      </w:r>
      <w:proofErr w:type="spellStart"/>
      <w:r>
        <w:rPr>
          <w:rFonts w:ascii="Cascadia Code SemiBold" w:hAnsi="Cascadia Code SemiBold"/>
          <w:sz w:val="24"/>
          <w:szCs w:val="24"/>
        </w:rPr>
        <w:t>фреймворка</w:t>
      </w:r>
      <w:proofErr w:type="spellEnd"/>
      <w:r>
        <w:rPr>
          <w:rFonts w:ascii="Cascadia Code SemiBold" w:hAnsi="Cascadia Code SemiBold"/>
          <w:sz w:val="24"/>
          <w:szCs w:val="24"/>
        </w:rPr>
        <w:t xml:space="preserve"> </w:t>
      </w:r>
      <w:r>
        <w:rPr>
          <w:rFonts w:ascii="Cascadia Code SemiBold" w:hAnsi="Cascadia Code SemiBold"/>
          <w:sz w:val="24"/>
          <w:szCs w:val="24"/>
          <w:lang w:val="en-US"/>
        </w:rPr>
        <w:t>Django</w:t>
      </w:r>
      <w:r w:rsidRPr="00A81FAD">
        <w:rPr>
          <w:rFonts w:ascii="Cascadia Code SemiBold" w:hAnsi="Cascadia Code SemiBold"/>
          <w:sz w:val="24"/>
          <w:szCs w:val="24"/>
        </w:rPr>
        <w:t>.</w:t>
      </w:r>
    </w:p>
    <w:p w:rsidR="00A81FAD" w:rsidRPr="00A81FAD" w:rsidRDefault="00A81FAD" w:rsidP="00A81FAD">
      <w:pPr>
        <w:spacing w:after="100" w:afterAutospacing="1"/>
        <w:ind w:left="-567" w:firstLine="1134"/>
        <w:jc w:val="both"/>
        <w:rPr>
          <w:rFonts w:ascii="Cascadia Code SemiBold" w:hAnsi="Cascadia Code SemiBold"/>
          <w:sz w:val="28"/>
          <w:szCs w:val="28"/>
        </w:rPr>
      </w:pPr>
      <w:r>
        <w:rPr>
          <w:rFonts w:ascii="Cascadia Code SemiBold" w:hAnsi="Cascadia Code SemiBold"/>
          <w:sz w:val="28"/>
          <w:szCs w:val="28"/>
        </w:rPr>
        <w:t>Заключение</w:t>
      </w:r>
    </w:p>
    <w:p w:rsidR="00650812" w:rsidRPr="00A967FF" w:rsidRDefault="000E762D" w:rsidP="000E762D">
      <w:pPr>
        <w:spacing w:after="100" w:afterAutospacing="1"/>
        <w:ind w:left="-567" w:firstLine="1134"/>
        <w:jc w:val="both"/>
        <w:rPr>
          <w:rFonts w:ascii="Cascadia Code SemiBold" w:hAnsi="Cascadia Code SemiBold"/>
          <w:sz w:val="24"/>
          <w:szCs w:val="24"/>
        </w:rPr>
      </w:pPr>
      <w:r w:rsidRPr="00A967FF">
        <w:rPr>
          <w:rFonts w:ascii="Cascadia Code SemiBold" w:hAnsi="Cascadia Code SemiBold"/>
          <w:sz w:val="24"/>
          <w:szCs w:val="24"/>
        </w:rPr>
        <w:t>Итак, проект "Банковская система" представляет собой комплексную систему для управления финансовыми операциями, обеспечивая безопасность, надежность и удобство использования как для клиентов, так и для администраторов банка.</w:t>
      </w:r>
    </w:p>
    <w:sectPr w:rsidR="00650812" w:rsidRPr="00A967FF" w:rsidSect="0065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12"/>
    <w:rsid w:val="000E762D"/>
    <w:rsid w:val="00650812"/>
    <w:rsid w:val="00A81FAD"/>
    <w:rsid w:val="00A967FF"/>
    <w:rsid w:val="00C4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F21E"/>
  <w15:chartTrackingRefBased/>
  <w15:docId w15:val="{A942A9F1-C140-4BE3-841A-13CBB514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F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0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</cp:revision>
  <dcterms:created xsi:type="dcterms:W3CDTF">2024-03-17T07:22:00Z</dcterms:created>
  <dcterms:modified xsi:type="dcterms:W3CDTF">2024-03-17T08:54:00Z</dcterms:modified>
</cp:coreProperties>
</file>