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further information,</w:t>
      </w:r>
      <w:r>
        <w:rPr>
          <w:rStyle w:val="CharStyle7"/>
        </w:rPr>
        <w:t xml:space="preserve"> refer to: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  <w:shd w:val="clear" w:color="auto" w:fill="80FFFF"/>
        </w:rPr>
        <w:t>°</w:t>
      </w:r>
      <w:r>
        <w:rPr>
          <w:rStyle w:val="CharStyle7"/>
        </w:rPr>
        <w:t xml:space="preserve"> </w:t>
      </w:r>
      <w:r>
        <w:fldChar w:fldCharType="begin"/>
      </w:r>
      <w:r>
        <w:rPr>
          <w:rStyle w:val="CharStyle8"/>
        </w:rPr>
        <w:instrText> HYPERLINK "http://codeception.com/docs/01-Introduction" </w:instrText>
      </w:r>
      <w:r>
        <w:fldChar w:fldCharType="separate"/>
      </w:r>
      <w:r>
        <w:rPr>
          <w:rStyle w:val="Hyperlink"/>
        </w:rPr>
        <w:t>http://c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ode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eption.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s/01-Int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oduction</w:t>
      </w:r>
      <w:r>
        <w:fldChar w:fldCharType="end"/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8"/>
        </w:rPr>
        <w:instrText> HYPERLINK "https://phpunit.de/manual/5.2/en/installation.html"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/php</w:t>
      </w:r>
      <w:r>
        <w:rPr>
          <w:rStyle w:val="Hyperlink"/>
          <w:shd w:val="clear" w:color="auto" w:fill="80FFFF"/>
        </w:rPr>
        <w:t>uni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.d</w:t>
      </w:r>
      <w:r>
        <w:rPr>
          <w:rStyle w:val="Hyperlink"/>
        </w:rPr>
        <w:t>e/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anua]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5.2/e</w:t>
      </w:r>
      <w:r>
        <w:rPr>
          <w:rStyle w:val="Hyperlink"/>
          <w:shd w:val="clear" w:color="auto" w:fill="80FFFF"/>
        </w:rPr>
        <w:t>n/in</w:t>
      </w:r>
      <w:r>
        <w:rPr>
          <w:rStyle w:val="Hyperlink"/>
        </w:rPr>
        <w:t>sta]lat</w:t>
      </w:r>
      <w:r>
        <w:rPr>
          <w:rStyle w:val="Hyperlink"/>
          <w:shd w:val="clear" w:color="auto" w:fill="80FFFF"/>
        </w:rPr>
        <w:t>.i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tests/READ</w:t>
      </w:r>
      <w:r>
        <w:rPr>
          <w:rStyle w:val="CharStyle9"/>
          <w:shd w:val="clear" w:color="auto" w:fill="80FFFF"/>
        </w:rPr>
        <w:t>ME.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md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of your basic or advanced 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ication: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8"/>
        </w:rPr>
        <w:instrText> HYPERLINK "https://github.com/yiisoft/yii2-app-basic/blob/master/tests/README.md"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yii2-app-basic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blob/master/tests/RFA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MF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d</w:t>
      </w:r>
      <w:r>
        <w:fldChar w:fldCharType="end"/>
      </w:r>
      <w:r>
        <w:rPr>
          <w:rStyle w:val="CharStyle8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8"/>
        </w:rPr>
        <w:instrText> HYPERLINK "https://github.com/yiisoft/yii2-app-advanced/blob/master/tests/README.md"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yri2-app-advanced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blob/mastpr/tpsts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RFADM</w:t>
      </w:r>
      <w:r>
        <w:rPr>
          <w:rStyle w:val="Hyperlink"/>
          <w:shd w:val="clear" w:color="auto" w:fill="80FFFF"/>
        </w:rPr>
        <w:t>E</w:t>
      </w:r>
      <w:r>
        <w:rPr>
          <w:rStyle w:val="Hyperlink"/>
        </w:rPr>
        <w:t>.md</w:t>
      </w:r>
      <w:r>
        <w:fldChar w:fldCharType="end"/>
      </w:r>
    </w:p>
    <w:p>
      <w:pPr>
        <w:pStyle w:val="Style10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Unit testing with PHPUnit</w:t>
      </w:r>
      <w:r>
        <w:rPr>
          <w:rStyle w:val="CharStyle12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10)_"/>
    <w:basedOn w:val="DefaultParagraphFont"/>
    <w:link w:val="Style10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10) + 10,5 pt,Не курсив"/>
    <w:basedOn w:val="CharStyle11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Основной текст (10)"/>
    <w:basedOn w:val="Normal"/>
    <w:link w:val="CharStyle11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