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C5B07" w14:textId="77777777" w:rsidR="006B0B67" w:rsidRDefault="0063106A" w:rsidP="0063106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3106A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 18.5</w:t>
      </w:r>
    </w:p>
    <w:p w14:paraId="64FCF754" w14:textId="6C2048EC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Name: </w:t>
      </w:r>
      <w:proofErr w:type="spellStart"/>
      <w:proofErr w:type="gramStart"/>
      <w:r w:rsidR="00E61392">
        <w:rPr>
          <w:rFonts w:ascii="Times New Roman" w:hAnsi="Times New Roman" w:cs="Times New Roman"/>
          <w:b/>
          <w:bCs/>
          <w:sz w:val="28"/>
          <w:szCs w:val="28"/>
          <w:lang w:val="en-US"/>
        </w:rPr>
        <w:t>G.Srija</w:t>
      </w:r>
      <w:proofErr w:type="spellEnd"/>
      <w:proofErr w:type="gramEnd"/>
    </w:p>
    <w:p w14:paraId="57A93EE9" w14:textId="243ACCEA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0F78E4"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="00E61392">
        <w:rPr>
          <w:rFonts w:ascii="Times New Roman" w:hAnsi="Times New Roman" w:cs="Times New Roman"/>
          <w:b/>
          <w:bCs/>
          <w:sz w:val="28"/>
          <w:szCs w:val="28"/>
          <w:lang w:val="en-US"/>
        </w:rPr>
        <w:t>71</w:t>
      </w:r>
    </w:p>
    <w:p w14:paraId="12DF51FB" w14:textId="22B39713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2</w:t>
      </w:r>
      <w:r w:rsidR="00E61392"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1C58BBCA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3106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AIAC  </w:t>
      </w:r>
    </w:p>
    <w:p w14:paraId="1328F14D" w14:textId="77777777" w:rsidR="0063106A" w:rsidRDefault="0063106A" w:rsidP="0063106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BDE44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1 – IP Address Location Tracker API</w:t>
      </w:r>
    </w:p>
    <w:p w14:paraId="23EC22D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5011C7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Find geographical location details of an IP address.</w:t>
      </w:r>
    </w:p>
    <w:p w14:paraId="06AD1DC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3A5D19E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Accept IP input from user.</w:t>
      </w:r>
    </w:p>
    <w:p w14:paraId="20B7003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IP format and API failures.</w:t>
      </w:r>
    </w:p>
    <w:p w14:paraId="278F32C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city, country, ISP, and region.</w:t>
      </w:r>
    </w:p>
    <w:p w14:paraId="3B9B505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5064CF0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script that tracks IP location with proper exception</w:t>
      </w:r>
    </w:p>
    <w:p w14:paraId="466606D8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handling.</w:t>
      </w:r>
    </w:p>
    <w:p w14:paraId="5321701F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E622FCE" wp14:editId="67D09979">
            <wp:extent cx="5731510" cy="3626485"/>
            <wp:effectExtent l="0" t="0" r="2540" b="0"/>
            <wp:docPr id="18142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3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7456E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18F6395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89C942B" wp14:editId="39ED0DF6">
            <wp:extent cx="5731510" cy="466090"/>
            <wp:effectExtent l="0" t="0" r="2540" b="0"/>
            <wp:docPr id="103190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02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FDB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2C70D38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2 – YouTube Channel Statistics API</w:t>
      </w:r>
    </w:p>
    <w:p w14:paraId="7F6FECE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03DF8A3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YouTube channel details using Google API.</w:t>
      </w:r>
    </w:p>
    <w:p w14:paraId="31C56FD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7E5F5B9F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channel ID or name.</w:t>
      </w:r>
    </w:p>
    <w:p w14:paraId="2B4AD38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lastRenderedPageBreak/>
        <w:t>• Handle quota errors, invalid ID, request failures.</w:t>
      </w:r>
    </w:p>
    <w:p w14:paraId="70A1CA1E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subscribers, views, and video count.</w:t>
      </w:r>
    </w:p>
    <w:p w14:paraId="09D3C63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C67828C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working YouTube stats fetcher with error handling.</w:t>
      </w:r>
    </w:p>
    <w:p w14:paraId="4A07FD8A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63D7620" wp14:editId="0EE988B6">
            <wp:extent cx="5731510" cy="3342005"/>
            <wp:effectExtent l="0" t="0" r="2540" b="0"/>
            <wp:docPr id="198388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882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7851" w14:textId="77777777" w:rsid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3A928575" w14:textId="77777777" w:rsidR="001F540B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1F540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02E74DA" wp14:editId="014594A8">
            <wp:extent cx="4464279" cy="558829"/>
            <wp:effectExtent l="0" t="0" r="0" b="0"/>
            <wp:docPr id="47168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8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427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69EAA" w14:textId="77777777" w:rsidR="001F540B" w:rsidRPr="0063106A" w:rsidRDefault="001F540B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D1AC5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3– Public Transport Live Status API</w:t>
      </w:r>
    </w:p>
    <w:p w14:paraId="7ECD2B2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1FFD045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Connect to a Transport API to check live bus/train status.</w:t>
      </w:r>
    </w:p>
    <w:p w14:paraId="489CEFB3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47A47B4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Input route or train number.</w:t>
      </w:r>
    </w:p>
    <w:p w14:paraId="0C1AE13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invalid input, unavailable service, timeout issues.</w:t>
      </w:r>
    </w:p>
    <w:p w14:paraId="7E3E9CD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arrival/departure updates.</w:t>
      </w:r>
    </w:p>
    <w:p w14:paraId="43140E9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37FB381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real-time transport tracker with retry mechanism.</w:t>
      </w:r>
    </w:p>
    <w:p w14:paraId="05164C1C" w14:textId="77777777" w:rsidR="00ED592E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564B31E" wp14:editId="633867AE">
            <wp:extent cx="5696243" cy="3683189"/>
            <wp:effectExtent l="0" t="0" r="0" b="0"/>
            <wp:docPr id="1429902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9025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858B" w14:textId="77777777" w:rsid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1B7A0841" w14:textId="77777777" w:rsidR="00ED592E" w:rsidRPr="0063106A" w:rsidRDefault="00ED592E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D59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5EE6517" wp14:editId="25A8E5E5">
            <wp:extent cx="2235315" cy="819192"/>
            <wp:effectExtent l="0" t="0" r="0" b="0"/>
            <wp:docPr id="26848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85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531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6886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4 – Online Quiz Questions API</w:t>
      </w:r>
    </w:p>
    <w:p w14:paraId="6C05BE6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3365B069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Fetch quiz questions from an Online Trivia API.</w:t>
      </w:r>
    </w:p>
    <w:p w14:paraId="5F2D7AE5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6ED0795B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Request 5 multiple-choice questions.</w:t>
      </w:r>
    </w:p>
    <w:p w14:paraId="4ECC93E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API errors, invalid category selection.</w:t>
      </w:r>
    </w:p>
    <w:p w14:paraId="19535B97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questions neatly.</w:t>
      </w:r>
    </w:p>
    <w:p w14:paraId="2DED72B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0955CB0B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quiz generator script with error-safe API handling.</w:t>
      </w:r>
    </w:p>
    <w:p w14:paraId="3B5B1733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B88410E" wp14:editId="15349F23">
            <wp:extent cx="5731510" cy="2995930"/>
            <wp:effectExtent l="0" t="0" r="2540" b="0"/>
            <wp:docPr id="4745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42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CDD4" w14:textId="77777777" w:rsid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7E0610BC" w14:textId="77777777" w:rsidR="00C03DD7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C03DD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C9CE85" wp14:editId="3F047EC3">
            <wp:extent cx="5731510" cy="859790"/>
            <wp:effectExtent l="0" t="0" r="2540" b="0"/>
            <wp:docPr id="120837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0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CEA84" w14:textId="77777777" w:rsidR="00C03DD7" w:rsidRPr="0063106A" w:rsidRDefault="00C03DD7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14:paraId="6F7DAB48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5– E-Commerce Product Price Comparison API</w:t>
      </w:r>
    </w:p>
    <w:p w14:paraId="4320E77C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Task:</w:t>
      </w:r>
    </w:p>
    <w:p w14:paraId="605D637A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Integrate a Product Search API to fetch item pricing details.</w:t>
      </w:r>
    </w:p>
    <w:p w14:paraId="79BE1A94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D0EA91D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User enters product name.</w:t>
      </w:r>
    </w:p>
    <w:p w14:paraId="067A6F11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Handle missing results, invalid API key, slow responses.</w:t>
      </w:r>
    </w:p>
    <w:p w14:paraId="22039520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Display product name, price, and availability.</w:t>
      </w:r>
    </w:p>
    <w:p w14:paraId="7E7CBE12" w14:textId="77777777" w:rsidR="0063106A" w:rsidRP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294A364" w14:textId="77777777" w:rsidR="0063106A" w:rsidRDefault="0063106A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63106A">
        <w:rPr>
          <w:rFonts w:ascii="Times New Roman" w:hAnsi="Times New Roman" w:cs="Times New Roman"/>
          <w:sz w:val="24"/>
          <w:szCs w:val="24"/>
          <w:lang w:val="en-US"/>
        </w:rPr>
        <w:t>• A product search tool with graceful failure handling.</w:t>
      </w:r>
    </w:p>
    <w:p w14:paraId="6B4CE7B3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A7FCC64" wp14:editId="03D0F219">
            <wp:extent cx="5731510" cy="3371215"/>
            <wp:effectExtent l="0" t="0" r="2540" b="635"/>
            <wp:docPr id="1579546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5465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BCF6" w14:textId="77777777" w:rsidR="00E17932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OUTPUT:</w:t>
      </w:r>
    </w:p>
    <w:p w14:paraId="409AD174" w14:textId="77777777" w:rsidR="00E17932" w:rsidRPr="0063106A" w:rsidRDefault="00E17932" w:rsidP="0063106A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E1793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1E44D6D" wp14:editId="2E7B05BF">
            <wp:extent cx="3130711" cy="406421"/>
            <wp:effectExtent l="0" t="0" r="0" b="0"/>
            <wp:docPr id="161472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28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932" w:rsidRPr="0063106A" w:rsidSect="000D2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06A"/>
    <w:rsid w:val="000D2E8C"/>
    <w:rsid w:val="000F78E4"/>
    <w:rsid w:val="001F540B"/>
    <w:rsid w:val="00243C60"/>
    <w:rsid w:val="0063106A"/>
    <w:rsid w:val="006B0B67"/>
    <w:rsid w:val="00950885"/>
    <w:rsid w:val="00C03DD7"/>
    <w:rsid w:val="00E17932"/>
    <w:rsid w:val="00E61392"/>
    <w:rsid w:val="00ED592E"/>
    <w:rsid w:val="00F370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0DABA"/>
  <w15:docId w15:val="{9A8F2F11-1025-41EE-9695-934631C90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E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8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8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Hemavathi N</dc:creator>
  <cp:lastModifiedBy>srija reddy</cp:lastModifiedBy>
  <cp:revision>3</cp:revision>
  <cp:lastPrinted>2026-04-19T10:03:00Z</cp:lastPrinted>
  <dcterms:created xsi:type="dcterms:W3CDTF">2026-04-19T12:48:00Z</dcterms:created>
  <dcterms:modified xsi:type="dcterms:W3CDTF">2026-04-19T12:49:00Z</dcterms:modified>
</cp:coreProperties>
</file>