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3267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1D0A72BC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E05D8E" w14:textId="0749FFB9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BE512C">
        <w:rPr>
          <w:rFonts w:ascii="Times New Roman" w:hAnsi="Times New Roman" w:cs="Times New Roman"/>
          <w:b/>
          <w:bCs/>
          <w:sz w:val="28"/>
          <w:szCs w:val="28"/>
        </w:rPr>
        <w:t>V Vignesh</w:t>
      </w:r>
    </w:p>
    <w:p w14:paraId="1E71E076" w14:textId="7D73E5DD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BE512C">
        <w:rPr>
          <w:rFonts w:ascii="Times New Roman" w:hAnsi="Times New Roman" w:cs="Times New Roman"/>
          <w:b/>
          <w:bCs/>
          <w:sz w:val="28"/>
          <w:szCs w:val="28"/>
        </w:rPr>
        <w:t>707</w:t>
      </w:r>
    </w:p>
    <w:p w14:paraId="11BCDA79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No:24</w:t>
      </w:r>
    </w:p>
    <w:p w14:paraId="15161200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D4CC4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1B36A8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1AEF455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6844A85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2CFB349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C1CC7D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372C48A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38ECAAB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6A5E7CE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5EABA3B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58F73D21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899861" wp14:editId="35A79370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F0B5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794F21CC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14:paraId="6BD08B5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3A7E68B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1E84F64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6DE9A11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36D4F2C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14:paraId="2271870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78567BE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28DCFF2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1353CB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3267A94D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CFED20" wp14:editId="5BC8E2BA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C0DE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4AEEE62" wp14:editId="05FC0643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2F1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14:paraId="3FC1EFC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0E18722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5AE0C36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7BB4E97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14:paraId="666E142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28093CB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056A488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96DA1B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 xml:space="preserve">) and </w:t>
      </w:r>
      <w:proofErr w:type="gramStart"/>
      <w:r w:rsidRPr="005164AA">
        <w:rPr>
          <w:rFonts w:ascii="Times New Roman" w:hAnsi="Times New Roman" w:cs="Times New Roman"/>
        </w:rPr>
        <w:t>mean(</w:t>
      </w:r>
      <w:proofErr w:type="gramEnd"/>
      <w:r w:rsidRPr="005164AA">
        <w:rPr>
          <w:rFonts w:ascii="Times New Roman" w:hAnsi="Times New Roman" w:cs="Times New Roman"/>
        </w:rPr>
        <w:t>).</w:t>
      </w:r>
    </w:p>
    <w:p w14:paraId="5DE28DB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5762F52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A63ACF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2CEE4FE0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88F7F5" wp14:editId="119D2DA6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24D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0579EA38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311B1C7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781EFA6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577A56E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0B65C3C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A15530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7F203A2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1263732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0C45BDF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A949C6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624194DA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ED0342" wp14:editId="00A2DF89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6330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3C01E2C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2F66E5C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198A078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F5029D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216164B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3060700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7EB6B04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196928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488017FD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66351C" wp14:editId="03101857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21AB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A3664"/>
    <w:rsid w:val="00442E51"/>
    <w:rsid w:val="004A1154"/>
    <w:rsid w:val="005164AA"/>
    <w:rsid w:val="007445CE"/>
    <w:rsid w:val="008F02C2"/>
    <w:rsid w:val="00BE512C"/>
    <w:rsid w:val="00C2442F"/>
    <w:rsid w:val="00DB29FC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EF38"/>
  <w15:docId w15:val="{54993CA4-D726-424C-94A1-2539EABF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ASHWITHA PUSKURI</dc:creator>
  <cp:lastModifiedBy>Vighnesh Velpula</cp:lastModifiedBy>
  <cp:revision>2</cp:revision>
  <dcterms:created xsi:type="dcterms:W3CDTF">2026-04-20T03:58:00Z</dcterms:created>
  <dcterms:modified xsi:type="dcterms:W3CDTF">2026-04-20T03:58:00Z</dcterms:modified>
</cp:coreProperties>
</file>