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888CBD" w14:textId="39EF1748" w:rsidR="00AF65B5" w:rsidRPr="00E72EF3" w:rsidRDefault="00E72EF3">
      <w:pPr>
        <w:rPr>
          <w:sz w:val="16"/>
          <w:szCs w:val="16"/>
        </w:rPr>
      </w:pPr>
      <w:r w:rsidRPr="00E72EF3">
        <w:rPr>
          <w:sz w:val="16"/>
          <w:szCs w:val="16"/>
        </w:rPr>
        <w:t>Steps</w:t>
      </w:r>
      <w:r w:rsidR="00B63AB2">
        <w:rPr>
          <w:sz w:val="16"/>
          <w:szCs w:val="16"/>
        </w:rPr>
        <w:t xml:space="preserve"> for Bulk Upload 1099 forms</w:t>
      </w:r>
      <w:r w:rsidRPr="00E72EF3">
        <w:rPr>
          <w:sz w:val="16"/>
          <w:szCs w:val="16"/>
        </w:rPr>
        <w:t>:</w:t>
      </w:r>
    </w:p>
    <w:p w14:paraId="4A0E6268" w14:textId="0ABFABC9" w:rsidR="00E72EF3" w:rsidRPr="00E72EF3" w:rsidRDefault="00E72EF3">
      <w:pPr>
        <w:rPr>
          <w:sz w:val="16"/>
          <w:szCs w:val="16"/>
        </w:rPr>
      </w:pPr>
      <w:r w:rsidRPr="00E72EF3">
        <w:rPr>
          <w:sz w:val="16"/>
          <w:szCs w:val="16"/>
        </w:rPr>
        <w:t>1- Open “Remote Desktop Connection” in your system and enter the Server credentials.</w:t>
      </w:r>
    </w:p>
    <w:p w14:paraId="762DF3BD" w14:textId="4497CBF9" w:rsidR="00E72EF3" w:rsidRPr="00B63AB2" w:rsidRDefault="00E72EF3">
      <w:pPr>
        <w:rPr>
          <w:sz w:val="16"/>
          <w:szCs w:val="16"/>
        </w:rPr>
      </w:pPr>
      <w:r w:rsidRPr="00E72EF3">
        <w:rPr>
          <w:sz w:val="16"/>
          <w:szCs w:val="16"/>
        </w:rPr>
        <w:t xml:space="preserve">2- Open the folder with mentioned path: - </w:t>
      </w:r>
      <w:r w:rsidRPr="00B63AB2">
        <w:rPr>
          <w:sz w:val="16"/>
          <w:szCs w:val="16"/>
        </w:rPr>
        <w:t>C:\inetpub\wwwroot\1099Path</w:t>
      </w:r>
    </w:p>
    <w:p w14:paraId="0E78EBC6" w14:textId="4A031D88" w:rsidR="00E72EF3" w:rsidRPr="00B63AB2" w:rsidRDefault="00E72EF3">
      <w:pPr>
        <w:rPr>
          <w:sz w:val="16"/>
          <w:szCs w:val="16"/>
        </w:rPr>
      </w:pPr>
      <w:r w:rsidRPr="00B63AB2">
        <w:rPr>
          <w:sz w:val="16"/>
          <w:szCs w:val="16"/>
        </w:rPr>
        <w:t>3- Add files in that folder with naming convention “</w:t>
      </w:r>
      <w:proofErr w:type="spellStart"/>
      <w:r w:rsidRPr="00B63AB2">
        <w:rPr>
          <w:sz w:val="16"/>
          <w:szCs w:val="16"/>
        </w:rPr>
        <w:t>Userid</w:t>
      </w:r>
      <w:proofErr w:type="spellEnd"/>
      <w:r w:rsidRPr="00B63AB2">
        <w:rPr>
          <w:sz w:val="16"/>
          <w:szCs w:val="16"/>
        </w:rPr>
        <w:t>”.</w:t>
      </w:r>
    </w:p>
    <w:p w14:paraId="7490D806" w14:textId="306435C2" w:rsidR="00E72EF3" w:rsidRPr="00B63AB2" w:rsidRDefault="00E72EF3">
      <w:pPr>
        <w:rPr>
          <w:sz w:val="16"/>
          <w:szCs w:val="16"/>
        </w:rPr>
      </w:pPr>
      <w:r w:rsidRPr="00B63AB2">
        <w:rPr>
          <w:sz w:val="16"/>
          <w:szCs w:val="16"/>
        </w:rPr>
        <w:t>4- Open Incentive Admin</w:t>
      </w:r>
      <w:r w:rsidR="00B63AB2">
        <w:rPr>
          <w:sz w:val="16"/>
          <w:szCs w:val="16"/>
        </w:rPr>
        <w:t xml:space="preserve"> web portal</w:t>
      </w:r>
    </w:p>
    <w:p w14:paraId="14CB2A78" w14:textId="6FE757BC" w:rsidR="00E72EF3" w:rsidRPr="00B63AB2" w:rsidRDefault="00E72EF3">
      <w:pPr>
        <w:rPr>
          <w:sz w:val="16"/>
          <w:szCs w:val="16"/>
        </w:rPr>
      </w:pPr>
      <w:r w:rsidRPr="00B63AB2">
        <w:rPr>
          <w:sz w:val="16"/>
          <w:szCs w:val="16"/>
        </w:rPr>
        <w:t>5- Click on Public User module.</w:t>
      </w:r>
    </w:p>
    <w:p w14:paraId="191DCCE6" w14:textId="263483CB" w:rsidR="00E72EF3" w:rsidRPr="00B63AB2" w:rsidRDefault="00E72EF3">
      <w:pPr>
        <w:rPr>
          <w:sz w:val="16"/>
          <w:szCs w:val="16"/>
        </w:rPr>
      </w:pPr>
      <w:r w:rsidRPr="00B63AB2">
        <w:rPr>
          <w:sz w:val="16"/>
          <w:szCs w:val="16"/>
        </w:rPr>
        <w:t>6- Click on “Bulk Upload 1099 forms” button.</w:t>
      </w:r>
    </w:p>
    <w:p w14:paraId="47B0DA0A" w14:textId="0E392825" w:rsidR="00E72EF3" w:rsidRPr="00B63AB2" w:rsidRDefault="00E72EF3">
      <w:pPr>
        <w:rPr>
          <w:sz w:val="16"/>
          <w:szCs w:val="16"/>
        </w:rPr>
      </w:pPr>
      <w:r w:rsidRPr="00B63AB2">
        <w:rPr>
          <w:sz w:val="16"/>
          <w:szCs w:val="16"/>
        </w:rPr>
        <w:t>7- Pop will be open and now click on Bulk Upload.</w:t>
      </w:r>
    </w:p>
    <w:p w14:paraId="41C5CA84" w14:textId="50AD884C" w:rsidR="00E72EF3" w:rsidRPr="00B63AB2" w:rsidRDefault="00E72EF3">
      <w:pPr>
        <w:rPr>
          <w:sz w:val="16"/>
          <w:szCs w:val="16"/>
        </w:rPr>
      </w:pPr>
      <w:r w:rsidRPr="00B63AB2">
        <w:rPr>
          <w:sz w:val="16"/>
          <w:szCs w:val="16"/>
        </w:rPr>
        <w:t>8- This will upload all the files</w:t>
      </w:r>
      <w:r w:rsidR="00B63AB2">
        <w:rPr>
          <w:sz w:val="16"/>
          <w:szCs w:val="16"/>
        </w:rPr>
        <w:t xml:space="preserve"> present the folder “</w:t>
      </w:r>
      <w:r w:rsidR="00B63AB2" w:rsidRPr="00B63AB2">
        <w:rPr>
          <w:sz w:val="16"/>
          <w:szCs w:val="16"/>
        </w:rPr>
        <w:t>C:\</w:t>
      </w:r>
      <w:proofErr w:type="spellStart"/>
      <w:r w:rsidR="00B63AB2" w:rsidRPr="00B63AB2">
        <w:rPr>
          <w:sz w:val="16"/>
          <w:szCs w:val="16"/>
        </w:rPr>
        <w:t>inetpub</w:t>
      </w:r>
      <w:proofErr w:type="spellEnd"/>
      <w:r w:rsidR="00B63AB2" w:rsidRPr="00B63AB2">
        <w:rPr>
          <w:sz w:val="16"/>
          <w:szCs w:val="16"/>
        </w:rPr>
        <w:t>\</w:t>
      </w:r>
      <w:proofErr w:type="spellStart"/>
      <w:r w:rsidR="00B63AB2" w:rsidRPr="00B63AB2">
        <w:rPr>
          <w:sz w:val="16"/>
          <w:szCs w:val="16"/>
        </w:rPr>
        <w:t>wwwroot</w:t>
      </w:r>
      <w:proofErr w:type="spellEnd"/>
      <w:r w:rsidR="00B63AB2" w:rsidRPr="00B63AB2">
        <w:rPr>
          <w:sz w:val="16"/>
          <w:szCs w:val="16"/>
        </w:rPr>
        <w:t>\1099Path</w:t>
      </w:r>
      <w:r w:rsidR="00B63AB2">
        <w:rPr>
          <w:sz w:val="16"/>
          <w:szCs w:val="16"/>
        </w:rPr>
        <w:t>”</w:t>
      </w:r>
      <w:r w:rsidRPr="00B63AB2">
        <w:rPr>
          <w:sz w:val="16"/>
          <w:szCs w:val="16"/>
        </w:rPr>
        <w:t>.</w:t>
      </w:r>
    </w:p>
    <w:p w14:paraId="14345A4B" w14:textId="77777777" w:rsidR="00E72EF3" w:rsidRPr="00E72EF3" w:rsidRDefault="00E72EF3">
      <w:pPr>
        <w:rPr>
          <w:sz w:val="16"/>
          <w:szCs w:val="16"/>
        </w:rPr>
      </w:pPr>
    </w:p>
    <w:sectPr w:rsidR="00E72EF3" w:rsidRPr="00E72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F3"/>
    <w:rsid w:val="00AF65B5"/>
    <w:rsid w:val="00B63AB2"/>
    <w:rsid w:val="00E7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9A4CF"/>
  <w15:chartTrackingRefBased/>
  <w15:docId w15:val="{1EF23D78-7540-4CB0-8C0E-22A6519FC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Yadav</dc:creator>
  <cp:keywords/>
  <dc:description/>
  <cp:lastModifiedBy>Anuj Yadav</cp:lastModifiedBy>
  <cp:revision>1</cp:revision>
  <dcterms:created xsi:type="dcterms:W3CDTF">2025-01-10T05:02:00Z</dcterms:created>
  <dcterms:modified xsi:type="dcterms:W3CDTF">2025-01-10T09:54:00Z</dcterms:modified>
</cp:coreProperties>
</file>