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568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bCs/>
        </w:rPr>
        <w:t>S11_24200</w:t>
      </w:r>
      <w:r>
        <w:rPr>
          <w:rFonts w:hint="default" w:ascii="Times New Roman" w:hAnsi="Times New Roman" w:cs="Times New Roman"/>
          <w:b/>
          <w:bCs/>
          <w:lang w:val="en-US"/>
        </w:rPr>
        <w:t>40098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_ExperimentNo 2_Case Study 2</w:t>
      </w:r>
    </w:p>
    <w:p w14:paraId="522AAE0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Experiment 2: Case Study</w:t>
      </w:r>
    </w:p>
    <w:p w14:paraId="64DB0A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 Identify an appropriate case study and select a suitable process model and programming language for its implementation and evaluation.</w:t>
      </w:r>
    </w:p>
    <w:p w14:paraId="124463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Recording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Real-Time Transcription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Groq API configuration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mongodb database connection </w:t>
      </w:r>
    </w:p>
    <w:p w14:paraId="5AFE1F6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>
      <w:pPr>
        <w:jc w:val="both"/>
        <w:rPr>
          <w:rFonts w:ascii="Times New Roman" w:hAnsi="Times New Roman" w:cs="Times New Roman"/>
        </w:rPr>
      </w:pPr>
    </w:p>
    <w:p w14:paraId="66DB8DB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Style w:val="12"/>
        <w:tblW w:w="9356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182"/>
        <w:gridCol w:w="1383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record my voice using the microphone so that I can convert speech into text.</w:t>
            </w:r>
          </w:p>
        </w:tc>
        <w:tc>
          <w:tcPr>
            <w:tcW w:w="1338" w:type="dxa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 7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view all previous transcriptions.</w:t>
            </w:r>
          </w:p>
        </w:tc>
        <w:tc>
          <w:tcPr>
            <w:tcW w:w="1338" w:type="dxa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C071B4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AB5C7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759"/>
            </w:tblGrid>
            <w:tr w14:paraId="0DC1773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DAC157F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As a user, I want to filter transcription history by language.</w:t>
                  </w:r>
                </w:p>
              </w:tc>
            </w:tr>
          </w:tbl>
          <w:p w14:paraId="14DB72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5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API keys to remain secure on the backend.</w:t>
            </w:r>
          </w:p>
        </w:tc>
        <w:tc>
          <w:tcPr>
            <w:tcW w:w="1338" w:type="dxa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>
      <w:pPr>
        <w:jc w:val="both"/>
        <w:rPr>
          <w:rFonts w:ascii="Times New Roman" w:hAnsi="Times New Roman" w:cs="Times New Roman"/>
        </w:rPr>
      </w:pPr>
    </w:p>
    <w:p w14:paraId="2F36D5E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2394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31" w:type="dxa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9" w:type="dxa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9" w:type="dxa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17304A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Script(Node.js)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.js </w:t>
      </w:r>
    </w:p>
    <w:p w14:paraId="7B6D9C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120BBE3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093F7A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A4E9790">
      <w:pPr>
        <w:jc w:val="both"/>
        <w:rPr>
          <w:rFonts w:ascii="Times New Roman" w:hAnsi="Times New Roman" w:cs="Times New Roman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5A1BB66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1F41E19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2BA56831">
      <w:pPr>
        <w:jc w:val="both"/>
        <w:rPr>
          <w:rFonts w:ascii="Times New Roman" w:hAnsi="Times New Roman" w:cs="Times New Roman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System Architecture</w:t>
      </w:r>
    </w:p>
    <w:p w14:paraId="0847965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6122670" cy="3217545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058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lang w:val="en-US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zJZ00gAAAAMBAAAPAAAAAAAAAAEAIAAAACIAAABkcnMvZG93bnJldi54bWxQ&#10;SwECFAAUAAAACACHTuJA4pd7YDYCAABhBAAADgAAAAAAAAABACAAAAAhAQAAZHJzL2Uyb0RvYy54&#10;bWxQSwUGAAAAAAYABgBZAQAAy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fMlnTSAAAAAwEAAA8AAAAAAAAAAQAgAAAAIgAAAGRycy9kb3ducmV2LnhtbFBL&#10;AQIUABQAAAAIAIdO4kAlAf9jNQIAAGEEAAAOAAAAAAAAAAEAIAAAACEBAABkcnMvZTJvRG9jLnht&#10;bFBLBQYAAAAABgAGAFkBAADI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8B4F9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 use case diagrams.</w:t>
      </w:r>
    </w:p>
    <w:p w14:paraId="79CB34A1">
      <w:pPr>
        <w:spacing w:after="0"/>
        <w:jc w:val="both"/>
        <w:rPr>
          <w:rFonts w:ascii="Times New Roman" w:hAnsi="Times New Roman" w:cs="Times New Roman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5C0177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MongoDB schema.</w:t>
      </w:r>
    </w:p>
    <w:p w14:paraId="3F541BB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Create UI wireframes.</w:t>
      </w:r>
    </w:p>
    <w:p w14:paraId="18B7030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system architecture.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Define REST APIs..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7889846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audio recording.</w:t>
      </w:r>
    </w:p>
    <w:p w14:paraId="4EA85D2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 Groq Whisper API.</w:t>
      </w:r>
    </w:p>
    <w:p w14:paraId="2C0A417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 transcription history.</w:t>
      </w:r>
    </w:p>
    <w:p w14:paraId="207E30B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search and filter functionality.</w:t>
      </w:r>
    </w:p>
    <w:p w14:paraId="241FEF6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Add delete operations.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Dark/Light mode..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31337ADC">
      <w:pPr>
        <w:pStyle w:val="28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Audio recording</w:t>
      </w:r>
    </w:p>
    <w:p w14:paraId="1EFD0531">
      <w:pPr>
        <w:pStyle w:val="28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Theme switching</w:t>
      </w:r>
    </w:p>
    <w:p w14:paraId="27840715">
      <w:pPr>
        <w:pStyle w:val="28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Integration Testing</w:t>
      </w:r>
    </w:p>
    <w:p w14:paraId="50D65EF6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+ Backend</w:t>
      </w:r>
    </w:p>
    <w:p w14:paraId="4B05F123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Groq API</w:t>
      </w:r>
    </w:p>
    <w:p w14:paraId="6B05F8E0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MongoDB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9236926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4F5B066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transcription accuracy.</w:t>
      </w:r>
    </w:p>
    <w:p w14:paraId="721155E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UI functionality.</w:t>
      </w:r>
    </w:p>
    <w:p w14:paraId="54CEB58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language support..</w:t>
      </w:r>
    </w:p>
    <w:p w14:paraId="68D2F465">
      <w:pPr>
        <w:spacing w:after="0"/>
        <w:jc w:val="both"/>
        <w:rPr>
          <w:rFonts w:ascii="Times New Roman" w:hAnsi="Times New Roman" w:cs="Times New Roman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129E5631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using Vercel.</w:t>
      </w:r>
    </w:p>
    <w:p w14:paraId="5F5D5796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using Render.</w:t>
      </w:r>
    </w:p>
    <w:p w14:paraId="1AF601C4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Atlas database.</w:t>
      </w:r>
    </w:p>
    <w:p w14:paraId="7147D8A4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 configuration using .env.</w:t>
      </w:r>
    </w:p>
    <w:p w14:paraId="163C275B">
      <w:pPr>
        <w:pStyle w:val="28"/>
        <w:spacing w:after="0"/>
        <w:jc w:val="both"/>
        <w:rPr>
          <w:rFonts w:ascii="Times New Roman" w:hAnsi="Times New Roman" w:cs="Times New Roman"/>
        </w:rPr>
      </w:pPr>
    </w:p>
    <w:p w14:paraId="217E3D95">
      <w:pPr>
        <w:pStyle w:val="28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30A469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Evaluation Strategy</w:t>
      </w:r>
    </w:p>
    <w:p w14:paraId="57282C2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5841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API key protection ,  backend validation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compatability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2888C8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F23267E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90"/>
            </w:tblGrid>
            <w:tr w14:paraId="1761CB9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A7EA3E1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72C034E8">
      <w:pPr>
        <w:spacing w:after="0"/>
        <w:jc w:val="both"/>
        <w:rPr>
          <w:rFonts w:ascii="Times New Roman" w:hAnsi="Times New Roman" w:cs="Times New Roman"/>
        </w:rPr>
      </w:pPr>
    </w:p>
    <w:p w14:paraId="41F0834A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multilingual speech-to-text conversion.</w:t>
      </w:r>
    </w:p>
    <w:p w14:paraId="42E98B05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 real-time transcription.</w:t>
      </w:r>
    </w:p>
    <w:p w14:paraId="47B1B224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backend architecture.</w:t>
      </w:r>
    </w:p>
    <w:p w14:paraId="791B6DB1">
      <w:pPr>
        <w:pStyle w:val="28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 and Light mode support.</w:t>
      </w:r>
    </w:p>
    <w:p w14:paraId="289EB7DC">
      <w:pPr>
        <w:pStyle w:val="28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High-performance AI-powered speech recognition.</w:t>
      </w:r>
    </w:p>
    <w:p w14:paraId="6B8C352E">
      <w:pPr>
        <w:pStyle w:val="28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Responsive and modern user interface.</w:t>
      </w:r>
    </w:p>
    <w:p w14:paraId="20A4670C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Name:-M.Sai Sahasra</w:t>
      </w:r>
    </w:p>
    <w:p w14:paraId="1E2EE42B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Rollno:-2420030706</w:t>
      </w:r>
    </w:p>
    <w:p w14:paraId="4CC42113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>
      <w:pPr>
        <w:spacing w:after="0"/>
        <w:ind w:left="360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FC3093A"/>
    <w:multiLevelType w:val="multilevel"/>
    <w:tmpl w:val="5FC309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3"/>
  </w:num>
  <w:num w:numId="3">
    <w:abstractNumId w:val="14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 w:numId="9">
    <w:abstractNumId w:val="11"/>
  </w:num>
  <w:num w:numId="10">
    <w:abstractNumId w:val="8"/>
  </w:num>
  <w:num w:numId="11">
    <w:abstractNumId w:val="9"/>
  </w:num>
  <w:num w:numId="12">
    <w:abstractNumId w:val="7"/>
  </w:num>
  <w:num w:numId="13">
    <w:abstractNumId w:val="10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561E8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B352B"/>
    <w:rsid w:val="00C5173A"/>
    <w:rsid w:val="00CF0388"/>
    <w:rsid w:val="00D155EA"/>
    <w:rsid w:val="00DE6BB7"/>
    <w:rsid w:val="00E50915"/>
    <w:rsid w:val="00F2030F"/>
    <w:rsid w:val="00FD4C21"/>
    <w:rsid w:val="1E00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369</Words>
  <Characters>2025</Characters>
  <Lines>29</Lines>
  <Paragraphs>8</Paragraphs>
  <TotalTime>91</TotalTime>
  <ScaleCrop>false</ScaleCrop>
  <LinksUpToDate>false</LinksUpToDate>
  <CharactersWithSpaces>2336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WPS_1753248122</cp:lastModifiedBy>
  <dcterms:modified xsi:type="dcterms:W3CDTF">2026-09-15T04:08:56Z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eyJoZGlkIjoiMTRlYjI3NmNkMzFjZjQ0NWEwZWMxYjljOWQ3NDQ3MGEiLCJ1c2VySWQiOiI1Njc1OTkzNjA5NTkifQ==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454841D5AB0D4279B0D00679660CDDFF_12</vt:lpwstr>
  </property>
</Properties>
</file>