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勇</w:t>
      </w:r>
      <w:r>
        <w:rPr>
          <w:rFonts w:ascii="Times New Roman" w:hAnsi="Times New Roman" w:eastAsia="宋体"/>
          <w:b w:val="0"/>
        </w:rPr>
        <w:t>敢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