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寿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2604" cy="1106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1106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