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472E5" w14:textId="77777777" w:rsidR="008B7637" w:rsidRDefault="00000000">
      <w:pPr>
        <w:pStyle w:val="Title"/>
        <w:jc w:val="center"/>
      </w:pPr>
      <w:r>
        <w:t>NAGPUR CITY PLANNER: OPTIMIZATION DASHBOARD</w:t>
      </w:r>
    </w:p>
    <w:p w14:paraId="00934DA8" w14:textId="2E16D7B6" w:rsidR="00C32BFB" w:rsidRDefault="00000000" w:rsidP="00C32BFB">
      <w:pPr>
        <w:jc w:val="center"/>
        <w:rPr>
          <w:b/>
          <w:sz w:val="28"/>
        </w:rPr>
      </w:pPr>
      <w:r>
        <w:rPr>
          <w:b/>
          <w:sz w:val="28"/>
        </w:rPr>
        <w:t>Design and Analysis of Algorithms - Lab Project Report</w:t>
      </w:r>
    </w:p>
    <w:p w14:paraId="0D6CB767" w14:textId="3B479463" w:rsidR="00C32BFB" w:rsidRDefault="00C32BFB" w:rsidP="00C32BFB">
      <w:r w:rsidRPr="00C32BFB">
        <w:rPr>
          <w:b/>
          <w:bCs/>
        </w:rPr>
        <w:t xml:space="preserve">GitHub Repo Link: </w:t>
      </w:r>
      <w:hyperlink r:id="rId6" w:history="1">
        <w:r w:rsidRPr="00C479CC">
          <w:rPr>
            <w:rStyle w:val="Hyperlink"/>
          </w:rPr>
          <w:t>https://github.com/26hardiksharma/Urban_Planning_Tool</w:t>
        </w:r>
      </w:hyperlink>
    </w:p>
    <w:p w14:paraId="36097157" w14:textId="77777777" w:rsidR="003A47C4" w:rsidRDefault="003A47C4" w:rsidP="00C32BFB"/>
    <w:p w14:paraId="7F1CA1F2" w14:textId="06CBC352" w:rsidR="003A47C4" w:rsidRDefault="003A47C4" w:rsidP="00C32BFB">
      <w:r>
        <w:t>Members:</w:t>
      </w:r>
    </w:p>
    <w:p w14:paraId="6D582798" w14:textId="37FF7475" w:rsidR="003A47C4" w:rsidRDefault="003A47C4" w:rsidP="00C32BFB">
      <w:r>
        <w:t>Hardik Sharma: A1-06</w:t>
      </w:r>
    </w:p>
    <w:p w14:paraId="14168D72" w14:textId="50BF0724" w:rsidR="003A47C4" w:rsidRDefault="003A47C4" w:rsidP="00C32BFB">
      <w:r>
        <w:t>Soumya Gawande: A1-17</w:t>
      </w:r>
    </w:p>
    <w:p w14:paraId="50736847" w14:textId="019BEC98" w:rsidR="003A47C4" w:rsidRDefault="003A47C4" w:rsidP="00C32BFB">
      <w:r>
        <w:t>Ram Mundhada: A1-35</w:t>
      </w:r>
    </w:p>
    <w:p w14:paraId="3834C4FE" w14:textId="77777777" w:rsidR="008B7637" w:rsidRDefault="00000000">
      <w:pPr>
        <w:pStyle w:val="Heading1"/>
      </w:pPr>
      <w:r>
        <w:t>1. PROJECT OVERVIEW</w:t>
      </w:r>
    </w:p>
    <w:p w14:paraId="5B762587" w14:textId="77777777" w:rsidR="008B7637" w:rsidRDefault="00000000">
      <w:r>
        <w:rPr>
          <w:b/>
        </w:rPr>
        <w:t xml:space="preserve">Project Title: </w:t>
      </w:r>
      <w:r>
        <w:t>Nagpur City Planner: Optimization Dashboard</w:t>
      </w:r>
    </w:p>
    <w:p w14:paraId="5E8AA367" w14:textId="77777777" w:rsidR="008B7637" w:rsidRDefault="00000000">
      <w:r>
        <w:rPr>
          <w:b/>
        </w:rPr>
        <w:t xml:space="preserve">Domain: </w:t>
      </w:r>
      <w:r>
        <w:t>Urban Planning and Smart City Management</w:t>
      </w:r>
    </w:p>
    <w:p w14:paraId="07AB8DD3" w14:textId="77777777" w:rsidR="008B7637" w:rsidRDefault="00000000">
      <w:r>
        <w:rPr>
          <w:b/>
        </w:rPr>
        <w:t xml:space="preserve">Technology Stack: </w:t>
      </w:r>
      <w:r>
        <w:t>Python, Flask, NetworkX, NumPy, SciPy, HTML/CSS, JavaScript</w:t>
      </w:r>
    </w:p>
    <w:p w14:paraId="5B6C7E3D" w14:textId="77777777" w:rsidR="008B7637" w:rsidRDefault="00000000">
      <w:r>
        <w:rPr>
          <w:b/>
        </w:rPr>
        <w:t xml:space="preserve">Date: </w:t>
      </w:r>
      <w:r>
        <w:t>November 2025</w:t>
      </w:r>
    </w:p>
    <w:p w14:paraId="6C33D8E7" w14:textId="77777777" w:rsidR="008B7637" w:rsidRDefault="008B7637"/>
    <w:p w14:paraId="1C150198" w14:textId="77777777" w:rsidR="008B7637" w:rsidRDefault="00000000">
      <w:r>
        <w:t>This project implements a comprehensive web-based optimization dashboard that applies six fundamental algorithms from Design and Analysis of Algorithms to solve real-world urban planning problems in the Nagpur metropolitan area. The application demonstrates practical implementations of graph theory, dynamic programming, computational geometry, and backtracking techniques to optimize resource allocation, logistics, and infrastructure planning.</w:t>
      </w:r>
    </w:p>
    <w:p w14:paraId="6CEAD871" w14:textId="77777777" w:rsidR="008B7637" w:rsidRDefault="00000000">
      <w:r>
        <w:br w:type="page"/>
      </w:r>
    </w:p>
    <w:p w14:paraId="087E580C" w14:textId="77777777" w:rsidR="008B7637" w:rsidRDefault="00000000">
      <w:pPr>
        <w:pStyle w:val="Heading1"/>
      </w:pPr>
      <w:r>
        <w:lastRenderedPageBreak/>
        <w:t>2. SYSTEM ARCHITECTURE</w:t>
      </w:r>
    </w:p>
    <w:p w14:paraId="72047489" w14:textId="77777777" w:rsidR="008B7637" w:rsidRDefault="00000000">
      <w:pPr>
        <w:pStyle w:val="Heading2"/>
      </w:pPr>
      <w:r>
        <w:t>2.1 Project Structure</w:t>
      </w:r>
    </w:p>
    <w:p w14:paraId="2FF7A41B" w14:textId="77777777" w:rsidR="008B7637" w:rsidRDefault="00000000">
      <w:r>
        <w:t>Urban_Planning_Tool/</w:t>
      </w:r>
      <w:r>
        <w:br/>
        <w:t>├── app.py (Main Flask application)</w:t>
      </w:r>
      <w:r>
        <w:br/>
        <w:t>├── requirements.txt (Python dependencies)</w:t>
      </w:r>
      <w:r>
        <w:br/>
        <w:t>├── core_algorithms/</w:t>
      </w:r>
      <w:r>
        <w:br/>
        <w:t>│   ├── shortestPath.py (Dijkstra's Algorithm)</w:t>
      </w:r>
      <w:r>
        <w:br/>
        <w:t>│   ├── knapsackSolver.py (0/1 Knapsack)</w:t>
      </w:r>
      <w:r>
        <w:br/>
        <w:t>│   ├── mstBuilder.py (Minimum Spanning Tree)</w:t>
      </w:r>
      <w:r>
        <w:br/>
        <w:t>│   ├── convexHullBuilder.py (Convex Hull)</w:t>
      </w:r>
      <w:r>
        <w:br/>
        <w:t>│   ├── nQueenPlacement.py (N-Queen)</w:t>
      </w:r>
      <w:r>
        <w:br/>
        <w:t>│   └── closestPairSolver.py (Closest Pair)</w:t>
      </w:r>
      <w:r>
        <w:br/>
        <w:t>├── data/</w:t>
      </w:r>
      <w:r>
        <w:br/>
        <w:t>│   ├── city_network.json (50 nodes, 60 edges)</w:t>
      </w:r>
      <w:r>
        <w:br/>
        <w:t>│   ├── projects.json (~30 urban projects)</w:t>
      </w:r>
      <w:r>
        <w:br/>
        <w:t>│   └── coordinates.json (50 Nagpur localities)</w:t>
      </w:r>
      <w:r>
        <w:br/>
        <w:t>├── templates/index.html</w:t>
      </w:r>
      <w:r>
        <w:br/>
        <w:t>└── static/style.css</w:t>
      </w:r>
    </w:p>
    <w:p w14:paraId="4A5F6EDC" w14:textId="77777777" w:rsidR="008B7637" w:rsidRDefault="00000000">
      <w:pPr>
        <w:pStyle w:val="Heading2"/>
      </w:pPr>
      <w:r>
        <w:t>2.2 Technology Stack</w:t>
      </w:r>
    </w:p>
    <w:tbl>
      <w:tblPr>
        <w:tblStyle w:val="LightGrid-Accent1"/>
        <w:tblW w:w="0" w:type="auto"/>
        <w:tblLook w:val="04A0" w:firstRow="1" w:lastRow="0" w:firstColumn="1" w:lastColumn="0" w:noHBand="0" w:noVBand="1"/>
      </w:tblPr>
      <w:tblGrid>
        <w:gridCol w:w="4320"/>
        <w:gridCol w:w="4320"/>
      </w:tblGrid>
      <w:tr w:rsidR="008B7637" w14:paraId="11F92EA6" w14:textId="77777777" w:rsidTr="008B76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2CB999" w14:textId="77777777" w:rsidR="008B7637" w:rsidRDefault="00000000">
            <w:r>
              <w:t>Backend Framework</w:t>
            </w:r>
          </w:p>
        </w:tc>
        <w:tc>
          <w:tcPr>
            <w:tcW w:w="4320" w:type="dxa"/>
          </w:tcPr>
          <w:p w14:paraId="30D90DF5" w14:textId="77777777" w:rsidR="008B7637" w:rsidRDefault="00000000">
            <w:pPr>
              <w:cnfStyle w:val="100000000000" w:firstRow="1" w:lastRow="0" w:firstColumn="0" w:lastColumn="0" w:oddVBand="0" w:evenVBand="0" w:oddHBand="0" w:evenHBand="0" w:firstRowFirstColumn="0" w:firstRowLastColumn="0" w:lastRowFirstColumn="0" w:lastRowLastColumn="0"/>
            </w:pPr>
            <w:r>
              <w:t>Flask (Python)</w:t>
            </w:r>
          </w:p>
        </w:tc>
      </w:tr>
      <w:tr w:rsidR="008B7637" w14:paraId="418EB337" w14:textId="77777777" w:rsidTr="008B7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7F4417" w14:textId="77777777" w:rsidR="008B7637" w:rsidRDefault="00000000">
            <w:r>
              <w:t>Graph Processing</w:t>
            </w:r>
          </w:p>
        </w:tc>
        <w:tc>
          <w:tcPr>
            <w:tcW w:w="4320" w:type="dxa"/>
          </w:tcPr>
          <w:p w14:paraId="7063D927" w14:textId="77777777" w:rsidR="008B7637" w:rsidRDefault="00000000">
            <w:pPr>
              <w:cnfStyle w:val="000000100000" w:firstRow="0" w:lastRow="0" w:firstColumn="0" w:lastColumn="0" w:oddVBand="0" w:evenVBand="0" w:oddHBand="1" w:evenHBand="0" w:firstRowFirstColumn="0" w:firstRowLastColumn="0" w:lastRowFirstColumn="0" w:lastRowLastColumn="0"/>
            </w:pPr>
            <w:r>
              <w:t>NetworkX</w:t>
            </w:r>
          </w:p>
        </w:tc>
      </w:tr>
      <w:tr w:rsidR="008B7637" w14:paraId="5E3CB029" w14:textId="77777777" w:rsidTr="008B76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7E1D2C" w14:textId="77777777" w:rsidR="008B7637" w:rsidRDefault="00000000">
            <w:r>
              <w:t>Numerical Computing</w:t>
            </w:r>
          </w:p>
        </w:tc>
        <w:tc>
          <w:tcPr>
            <w:tcW w:w="4320" w:type="dxa"/>
          </w:tcPr>
          <w:p w14:paraId="7331F2CE" w14:textId="77777777" w:rsidR="008B7637" w:rsidRDefault="00000000">
            <w:pPr>
              <w:cnfStyle w:val="000000010000" w:firstRow="0" w:lastRow="0" w:firstColumn="0" w:lastColumn="0" w:oddVBand="0" w:evenVBand="0" w:oddHBand="0" w:evenHBand="1" w:firstRowFirstColumn="0" w:firstRowLastColumn="0" w:lastRowFirstColumn="0" w:lastRowLastColumn="0"/>
            </w:pPr>
            <w:r>
              <w:t>NumPy, SciPy</w:t>
            </w:r>
          </w:p>
        </w:tc>
      </w:tr>
      <w:tr w:rsidR="008B7637" w14:paraId="7CF95F5D" w14:textId="77777777" w:rsidTr="008B7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3F0151" w14:textId="77777777" w:rsidR="008B7637" w:rsidRDefault="00000000">
            <w:r>
              <w:t>Frontend</w:t>
            </w:r>
          </w:p>
        </w:tc>
        <w:tc>
          <w:tcPr>
            <w:tcW w:w="4320" w:type="dxa"/>
          </w:tcPr>
          <w:p w14:paraId="612253E5" w14:textId="77777777" w:rsidR="008B7637" w:rsidRDefault="00000000">
            <w:pPr>
              <w:cnfStyle w:val="000000100000" w:firstRow="0" w:lastRow="0" w:firstColumn="0" w:lastColumn="0" w:oddVBand="0" w:evenVBand="0" w:oddHBand="1" w:evenHBand="0" w:firstRowFirstColumn="0" w:firstRowLastColumn="0" w:lastRowFirstColumn="0" w:lastRowLastColumn="0"/>
            </w:pPr>
            <w:r>
              <w:t>HTML5, CSS3, JavaScript</w:t>
            </w:r>
          </w:p>
        </w:tc>
      </w:tr>
      <w:tr w:rsidR="008B7637" w14:paraId="56C9D9D9" w14:textId="77777777" w:rsidTr="008B76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CC7790" w14:textId="77777777" w:rsidR="008B7637" w:rsidRDefault="00000000">
            <w:r>
              <w:t>Data Format</w:t>
            </w:r>
          </w:p>
        </w:tc>
        <w:tc>
          <w:tcPr>
            <w:tcW w:w="4320" w:type="dxa"/>
          </w:tcPr>
          <w:p w14:paraId="10137DB2" w14:textId="77777777" w:rsidR="008B7637" w:rsidRDefault="00000000">
            <w:pPr>
              <w:cnfStyle w:val="000000010000" w:firstRow="0" w:lastRow="0" w:firstColumn="0" w:lastColumn="0" w:oddVBand="0" w:evenVBand="0" w:oddHBand="0" w:evenHBand="1" w:firstRowFirstColumn="0" w:firstRowLastColumn="0" w:lastRowFirstColumn="0" w:lastRowLastColumn="0"/>
            </w:pPr>
            <w:r>
              <w:t>JSON</w:t>
            </w:r>
          </w:p>
        </w:tc>
      </w:tr>
    </w:tbl>
    <w:p w14:paraId="18B73EEA" w14:textId="77777777" w:rsidR="008B7637" w:rsidRDefault="00000000">
      <w:r>
        <w:br w:type="page"/>
      </w:r>
    </w:p>
    <w:p w14:paraId="48F54BC2" w14:textId="77777777" w:rsidR="008B7637" w:rsidRDefault="00000000">
      <w:pPr>
        <w:pStyle w:val="Heading1"/>
      </w:pPr>
      <w:r>
        <w:lastRenderedPageBreak/>
        <w:t>3. ALGORITHM IMPLEMENTATIONS</w:t>
      </w:r>
    </w:p>
    <w:p w14:paraId="05682686" w14:textId="77777777" w:rsidR="008B7637" w:rsidRDefault="00000000">
      <w:pPr>
        <w:pStyle w:val="Heading2"/>
      </w:pPr>
      <w:r>
        <w:t>3.1 Emergency Response Route Planner</w:t>
      </w:r>
    </w:p>
    <w:p w14:paraId="079A9C61" w14:textId="77777777" w:rsidR="008B7637" w:rsidRDefault="00000000">
      <w:r>
        <w:rPr>
          <w:b/>
        </w:rPr>
        <w:t xml:space="preserve">Algorithm: </w:t>
      </w:r>
      <w:r>
        <w:t>Dijkstra's Shortest Path</w:t>
      </w:r>
    </w:p>
    <w:p w14:paraId="516DE378" w14:textId="77777777" w:rsidR="008B7637" w:rsidRDefault="00000000">
      <w:r>
        <w:rPr>
          <w:b/>
        </w:rPr>
        <w:t xml:space="preserve">Time Complexity: </w:t>
      </w:r>
      <w:r>
        <w:t>O(E log V)</w:t>
      </w:r>
    </w:p>
    <w:p w14:paraId="7FBC4F34" w14:textId="77777777" w:rsidR="008B7637" w:rsidRDefault="00000000">
      <w:r>
        <w:rPr>
          <w:b/>
        </w:rPr>
        <w:t xml:space="preserve">Input: </w:t>
      </w:r>
      <w:r>
        <w:t>Start/End node IDs</w:t>
      </w:r>
    </w:p>
    <w:p w14:paraId="76376B35" w14:textId="77777777" w:rsidR="008B7637" w:rsidRDefault="00000000">
      <w:r>
        <w:rPr>
          <w:b/>
        </w:rPr>
        <w:t xml:space="preserve">Output: </w:t>
      </w:r>
      <w:r>
        <w:t>Optimal path, distance</w:t>
      </w:r>
    </w:p>
    <w:p w14:paraId="4718D10E" w14:textId="77777777" w:rsidR="008B7637" w:rsidRDefault="00000000">
      <w:r>
        <w:rPr>
          <w:b/>
        </w:rPr>
        <w:t xml:space="preserve">Use Case: </w:t>
      </w:r>
      <w:r>
        <w:t>Ambulance routing, emergency dispatch</w:t>
      </w:r>
    </w:p>
    <w:p w14:paraId="1E18E938" w14:textId="77777777" w:rsidR="008B7637" w:rsidRDefault="008B7637"/>
    <w:p w14:paraId="3CB7C8BC" w14:textId="77777777" w:rsidR="008B7637" w:rsidRDefault="00000000">
      <w:pPr>
        <w:pStyle w:val="Heading2"/>
      </w:pPr>
      <w:r>
        <w:t>3.2 Budget Maximizer</w:t>
      </w:r>
    </w:p>
    <w:p w14:paraId="719CA165" w14:textId="77777777" w:rsidR="008B7637" w:rsidRDefault="00000000">
      <w:r>
        <w:rPr>
          <w:b/>
        </w:rPr>
        <w:t xml:space="preserve">Algorithm: </w:t>
      </w:r>
      <w:r>
        <w:t>0/1 Knapsack (DP)</w:t>
      </w:r>
    </w:p>
    <w:p w14:paraId="20E89C60" w14:textId="77777777" w:rsidR="008B7637" w:rsidRDefault="00000000">
      <w:r>
        <w:rPr>
          <w:b/>
        </w:rPr>
        <w:t xml:space="preserve">Time Complexity: </w:t>
      </w:r>
      <w:r>
        <w:t>O(n × W)</w:t>
      </w:r>
    </w:p>
    <w:p w14:paraId="16C3CBF2" w14:textId="77777777" w:rsidR="008B7637" w:rsidRDefault="00000000">
      <w:r>
        <w:rPr>
          <w:b/>
        </w:rPr>
        <w:t xml:space="preserve">Input: </w:t>
      </w:r>
      <w:r>
        <w:t>Budget in Lakhs</w:t>
      </w:r>
    </w:p>
    <w:p w14:paraId="7073B7D0" w14:textId="77777777" w:rsidR="008B7637" w:rsidRDefault="00000000">
      <w:r>
        <w:rPr>
          <w:b/>
        </w:rPr>
        <w:t xml:space="preserve">Output: </w:t>
      </w:r>
      <w:r>
        <w:t>Selected projects, benefit, cost</w:t>
      </w:r>
    </w:p>
    <w:p w14:paraId="225F898B" w14:textId="77777777" w:rsidR="008B7637" w:rsidRDefault="00000000">
      <w:r>
        <w:rPr>
          <w:b/>
        </w:rPr>
        <w:t xml:space="preserve">Use Case: </w:t>
      </w:r>
      <w:r>
        <w:t>Budget allocation, project prioritization</w:t>
      </w:r>
    </w:p>
    <w:p w14:paraId="462C7163" w14:textId="77777777" w:rsidR="008B7637" w:rsidRDefault="008B7637"/>
    <w:p w14:paraId="3206BF47" w14:textId="77777777" w:rsidR="008B7637" w:rsidRDefault="00000000">
      <w:pPr>
        <w:pStyle w:val="Heading2"/>
      </w:pPr>
      <w:r>
        <w:t>3.3 Utility Network Design</w:t>
      </w:r>
    </w:p>
    <w:p w14:paraId="47E4D83D" w14:textId="77777777" w:rsidR="008B7637" w:rsidRDefault="00000000">
      <w:r>
        <w:rPr>
          <w:b/>
        </w:rPr>
        <w:t xml:space="preserve">Algorithm: </w:t>
      </w:r>
      <w:r>
        <w:t>Minimum Spanning Tree</w:t>
      </w:r>
    </w:p>
    <w:p w14:paraId="31488702" w14:textId="77777777" w:rsidR="008B7637" w:rsidRDefault="00000000">
      <w:r>
        <w:rPr>
          <w:b/>
        </w:rPr>
        <w:t xml:space="preserve">Time Complexity: </w:t>
      </w:r>
      <w:r>
        <w:t>O(E log V)</w:t>
      </w:r>
    </w:p>
    <w:p w14:paraId="46703251" w14:textId="77777777" w:rsidR="008B7637" w:rsidRDefault="00000000">
      <w:r>
        <w:rPr>
          <w:b/>
        </w:rPr>
        <w:t xml:space="preserve">Input: </w:t>
      </w:r>
      <w:r>
        <w:t>City network graph</w:t>
      </w:r>
    </w:p>
    <w:p w14:paraId="5947180E" w14:textId="77777777" w:rsidR="008B7637" w:rsidRDefault="00000000">
      <w:r>
        <w:rPr>
          <w:b/>
        </w:rPr>
        <w:t xml:space="preserve">Output: </w:t>
      </w:r>
      <w:r>
        <w:t>Required connections, cost</w:t>
      </w:r>
    </w:p>
    <w:p w14:paraId="1772A7A2" w14:textId="77777777" w:rsidR="008B7637" w:rsidRDefault="00000000">
      <w:r>
        <w:rPr>
          <w:b/>
        </w:rPr>
        <w:t xml:space="preserve">Use Case: </w:t>
      </w:r>
      <w:r>
        <w:t>Utility grids, infrastructure planning</w:t>
      </w:r>
    </w:p>
    <w:p w14:paraId="24959D76" w14:textId="77777777" w:rsidR="008B7637" w:rsidRDefault="008B7637"/>
    <w:p w14:paraId="1AC686C5" w14:textId="77777777" w:rsidR="008B7637" w:rsidRDefault="00000000">
      <w:pPr>
        <w:pStyle w:val="Heading2"/>
      </w:pPr>
      <w:r>
        <w:t>3.4 Define Land Boundary</w:t>
      </w:r>
    </w:p>
    <w:p w14:paraId="4D2CF14F" w14:textId="77777777" w:rsidR="008B7637" w:rsidRDefault="00000000">
      <w:r>
        <w:rPr>
          <w:b/>
        </w:rPr>
        <w:t xml:space="preserve">Algorithm: </w:t>
      </w:r>
      <w:r>
        <w:t>Convex Hull</w:t>
      </w:r>
    </w:p>
    <w:p w14:paraId="503230F3" w14:textId="77777777" w:rsidR="008B7637" w:rsidRDefault="00000000">
      <w:r>
        <w:rPr>
          <w:b/>
        </w:rPr>
        <w:t xml:space="preserve">Time Complexity: </w:t>
      </w:r>
      <w:r>
        <w:t>O(n log n)</w:t>
      </w:r>
    </w:p>
    <w:p w14:paraId="308CBE88" w14:textId="77777777" w:rsidR="008B7637" w:rsidRDefault="00000000">
      <w:r>
        <w:rPr>
          <w:b/>
        </w:rPr>
        <w:t xml:space="preserve">Input: </w:t>
      </w:r>
      <w:r>
        <w:t>50 locality coordinates</w:t>
      </w:r>
    </w:p>
    <w:p w14:paraId="22764299" w14:textId="77777777" w:rsidR="008B7637" w:rsidRDefault="00000000">
      <w:r>
        <w:rPr>
          <w:b/>
        </w:rPr>
        <w:lastRenderedPageBreak/>
        <w:t xml:space="preserve">Output: </w:t>
      </w:r>
      <w:r>
        <w:t>Boundary area, vertices</w:t>
      </w:r>
    </w:p>
    <w:p w14:paraId="2DE59D3B" w14:textId="77777777" w:rsidR="008B7637" w:rsidRDefault="00000000">
      <w:r>
        <w:rPr>
          <w:b/>
        </w:rPr>
        <w:t xml:space="preserve">Use Case: </w:t>
      </w:r>
      <w:r>
        <w:t>Zoning, land acquisition, boundary definition</w:t>
      </w:r>
    </w:p>
    <w:p w14:paraId="5CCDBC5F" w14:textId="77777777" w:rsidR="008B7637" w:rsidRDefault="008B7637"/>
    <w:p w14:paraId="5BC05D7B" w14:textId="77777777" w:rsidR="008B7637" w:rsidRDefault="00000000">
      <w:pPr>
        <w:pStyle w:val="Heading2"/>
      </w:pPr>
      <w:r>
        <w:t>3.5 Non-Interfering Sensor Placement</w:t>
      </w:r>
    </w:p>
    <w:p w14:paraId="7DCF10C5" w14:textId="77777777" w:rsidR="008B7637" w:rsidRDefault="00000000">
      <w:r>
        <w:rPr>
          <w:b/>
        </w:rPr>
        <w:t xml:space="preserve">Algorithm: </w:t>
      </w:r>
      <w:r>
        <w:t>N-Queen Backtracking</w:t>
      </w:r>
    </w:p>
    <w:p w14:paraId="0BC354A6" w14:textId="77777777" w:rsidR="008B7637" w:rsidRDefault="00000000">
      <w:r>
        <w:rPr>
          <w:b/>
        </w:rPr>
        <w:t xml:space="preserve">Time Complexity: </w:t>
      </w:r>
      <w:r>
        <w:t>O(N!)</w:t>
      </w:r>
    </w:p>
    <w:p w14:paraId="5F931A2D" w14:textId="77777777" w:rsidR="008B7637" w:rsidRDefault="00000000">
      <w:r>
        <w:rPr>
          <w:b/>
        </w:rPr>
        <w:t xml:space="preserve">Input: </w:t>
      </w:r>
      <w:r>
        <w:t>Number of sensors (1-14)</w:t>
      </w:r>
    </w:p>
    <w:p w14:paraId="29602131" w14:textId="77777777" w:rsidR="008B7637" w:rsidRDefault="00000000">
      <w:r>
        <w:rPr>
          <w:b/>
        </w:rPr>
        <w:t xml:space="preserve">Output: </w:t>
      </w:r>
      <w:r>
        <w:t>Coordinates, visual grid</w:t>
      </w:r>
    </w:p>
    <w:p w14:paraId="67E61D67" w14:textId="77777777" w:rsidR="008B7637" w:rsidRDefault="00000000">
      <w:r>
        <w:rPr>
          <w:b/>
        </w:rPr>
        <w:t xml:space="preserve">Use Case: </w:t>
      </w:r>
      <w:r>
        <w:t>IoT deployment, wireless networks</w:t>
      </w:r>
    </w:p>
    <w:p w14:paraId="0202F900" w14:textId="77777777" w:rsidR="008B7637" w:rsidRDefault="008B7637"/>
    <w:p w14:paraId="47171CC9" w14:textId="77777777" w:rsidR="008B7637" w:rsidRDefault="00000000">
      <w:pPr>
        <w:pStyle w:val="Heading2"/>
      </w:pPr>
      <w:r>
        <w:t>3.6 Emergency Proximity Checker</w:t>
      </w:r>
    </w:p>
    <w:p w14:paraId="5CB8362B" w14:textId="77777777" w:rsidR="008B7637" w:rsidRDefault="00000000">
      <w:r>
        <w:rPr>
          <w:b/>
        </w:rPr>
        <w:t xml:space="preserve">Algorithm: </w:t>
      </w:r>
      <w:r>
        <w:t>Closest Pair</w:t>
      </w:r>
    </w:p>
    <w:p w14:paraId="2202F6B9" w14:textId="77777777" w:rsidR="008B7637" w:rsidRDefault="00000000">
      <w:r>
        <w:rPr>
          <w:b/>
        </w:rPr>
        <w:t xml:space="preserve">Time Complexity: </w:t>
      </w:r>
      <w:r>
        <w:t>O(n²)</w:t>
      </w:r>
    </w:p>
    <w:p w14:paraId="66BFEEA5" w14:textId="77777777" w:rsidR="008B7637" w:rsidRDefault="00000000">
      <w:r>
        <w:rPr>
          <w:b/>
        </w:rPr>
        <w:t xml:space="preserve">Input: </w:t>
      </w:r>
      <w:r>
        <w:t>50 incident coordinates</w:t>
      </w:r>
    </w:p>
    <w:p w14:paraId="6C332F2B" w14:textId="77777777" w:rsidR="008B7637" w:rsidRDefault="00000000">
      <w:r>
        <w:rPr>
          <w:b/>
        </w:rPr>
        <w:t xml:space="preserve">Output: </w:t>
      </w:r>
      <w:r>
        <w:t>Closest pair, distance</w:t>
      </w:r>
    </w:p>
    <w:p w14:paraId="02A56ECC" w14:textId="77777777" w:rsidR="008B7637" w:rsidRDefault="00000000">
      <w:r>
        <w:rPr>
          <w:b/>
        </w:rPr>
        <w:t xml:space="preserve">Use Case: </w:t>
      </w:r>
      <w:r>
        <w:t>Resource allocation, coverage gaps</w:t>
      </w:r>
    </w:p>
    <w:p w14:paraId="1F984A6C" w14:textId="77777777" w:rsidR="008B7637" w:rsidRDefault="008B7637"/>
    <w:p w14:paraId="306BE190" w14:textId="77777777" w:rsidR="008B7637" w:rsidRDefault="00000000">
      <w:r>
        <w:br w:type="page"/>
      </w:r>
    </w:p>
    <w:p w14:paraId="35B91101" w14:textId="77777777" w:rsidR="008B7637" w:rsidRDefault="00000000">
      <w:pPr>
        <w:pStyle w:val="Heading1"/>
      </w:pPr>
      <w:r>
        <w:lastRenderedPageBreak/>
        <w:t>4. ALGORITHM COMPLEXITY ANALYSIS</w:t>
      </w:r>
    </w:p>
    <w:tbl>
      <w:tblPr>
        <w:tblStyle w:val="LightGrid-Accent1"/>
        <w:tblW w:w="0" w:type="auto"/>
        <w:tblLook w:val="04A0" w:firstRow="1" w:lastRow="0" w:firstColumn="1" w:lastColumn="0" w:noHBand="0" w:noVBand="1"/>
      </w:tblPr>
      <w:tblGrid>
        <w:gridCol w:w="2160"/>
        <w:gridCol w:w="2160"/>
        <w:gridCol w:w="2160"/>
        <w:gridCol w:w="2160"/>
      </w:tblGrid>
      <w:tr w:rsidR="008B7637" w14:paraId="1D9255EA" w14:textId="77777777" w:rsidTr="008B76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CE15FA" w14:textId="77777777" w:rsidR="008B7637" w:rsidRDefault="00000000">
            <w:r>
              <w:t>Feature</w:t>
            </w:r>
          </w:p>
        </w:tc>
        <w:tc>
          <w:tcPr>
            <w:tcW w:w="2160" w:type="dxa"/>
          </w:tcPr>
          <w:p w14:paraId="582DDDA7" w14:textId="77777777" w:rsidR="008B7637" w:rsidRDefault="00000000">
            <w:pPr>
              <w:cnfStyle w:val="100000000000" w:firstRow="1" w:lastRow="0" w:firstColumn="0" w:lastColumn="0" w:oddVBand="0" w:evenVBand="0" w:oddHBand="0" w:evenHBand="0" w:firstRowFirstColumn="0" w:firstRowLastColumn="0" w:lastRowFirstColumn="0" w:lastRowLastColumn="0"/>
            </w:pPr>
            <w:r>
              <w:t>Algorithm</w:t>
            </w:r>
          </w:p>
        </w:tc>
        <w:tc>
          <w:tcPr>
            <w:tcW w:w="2160" w:type="dxa"/>
          </w:tcPr>
          <w:p w14:paraId="729D3498" w14:textId="77777777" w:rsidR="008B7637" w:rsidRDefault="00000000">
            <w:pPr>
              <w:cnfStyle w:val="100000000000" w:firstRow="1" w:lastRow="0" w:firstColumn="0" w:lastColumn="0" w:oddVBand="0" w:evenVBand="0" w:oddHBand="0" w:evenHBand="0" w:firstRowFirstColumn="0" w:firstRowLastColumn="0" w:lastRowFirstColumn="0" w:lastRowLastColumn="0"/>
            </w:pPr>
            <w:r>
              <w:t>Time Complexity</w:t>
            </w:r>
          </w:p>
        </w:tc>
        <w:tc>
          <w:tcPr>
            <w:tcW w:w="2160" w:type="dxa"/>
          </w:tcPr>
          <w:p w14:paraId="13F79EC3" w14:textId="77777777" w:rsidR="008B7637" w:rsidRDefault="00000000">
            <w:pPr>
              <w:cnfStyle w:val="100000000000" w:firstRow="1" w:lastRow="0" w:firstColumn="0" w:lastColumn="0" w:oddVBand="0" w:evenVBand="0" w:oddHBand="0" w:evenHBand="0" w:firstRowFirstColumn="0" w:firstRowLastColumn="0" w:lastRowFirstColumn="0" w:lastRowLastColumn="0"/>
            </w:pPr>
            <w:r>
              <w:t>Space</w:t>
            </w:r>
          </w:p>
        </w:tc>
      </w:tr>
      <w:tr w:rsidR="008B7637" w14:paraId="49803194" w14:textId="77777777" w:rsidTr="008B7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F6B8E5" w14:textId="77777777" w:rsidR="008B7637" w:rsidRDefault="00000000">
            <w:r>
              <w:t>1</w:t>
            </w:r>
          </w:p>
        </w:tc>
        <w:tc>
          <w:tcPr>
            <w:tcW w:w="2160" w:type="dxa"/>
          </w:tcPr>
          <w:p w14:paraId="411FD639" w14:textId="77777777" w:rsidR="008B7637" w:rsidRDefault="00000000">
            <w:pPr>
              <w:cnfStyle w:val="000000100000" w:firstRow="0" w:lastRow="0" w:firstColumn="0" w:lastColumn="0" w:oddVBand="0" w:evenVBand="0" w:oddHBand="1" w:evenHBand="0" w:firstRowFirstColumn="0" w:firstRowLastColumn="0" w:lastRowFirstColumn="0" w:lastRowLastColumn="0"/>
            </w:pPr>
            <w:r>
              <w:t>Dijkstra's</w:t>
            </w:r>
          </w:p>
        </w:tc>
        <w:tc>
          <w:tcPr>
            <w:tcW w:w="2160" w:type="dxa"/>
          </w:tcPr>
          <w:p w14:paraId="7D6A28E9" w14:textId="77777777" w:rsidR="008B7637" w:rsidRDefault="00000000">
            <w:pPr>
              <w:cnfStyle w:val="000000100000" w:firstRow="0" w:lastRow="0" w:firstColumn="0" w:lastColumn="0" w:oddVBand="0" w:evenVBand="0" w:oddHBand="1" w:evenHBand="0" w:firstRowFirstColumn="0" w:firstRowLastColumn="0" w:lastRowFirstColumn="0" w:lastRowLastColumn="0"/>
            </w:pPr>
            <w:r>
              <w:t>O(E log V)</w:t>
            </w:r>
          </w:p>
        </w:tc>
        <w:tc>
          <w:tcPr>
            <w:tcW w:w="2160" w:type="dxa"/>
          </w:tcPr>
          <w:p w14:paraId="6CB07B89" w14:textId="77777777" w:rsidR="008B7637" w:rsidRDefault="00000000">
            <w:pPr>
              <w:cnfStyle w:val="000000100000" w:firstRow="0" w:lastRow="0" w:firstColumn="0" w:lastColumn="0" w:oddVBand="0" w:evenVBand="0" w:oddHBand="1" w:evenHBand="0" w:firstRowFirstColumn="0" w:firstRowLastColumn="0" w:lastRowFirstColumn="0" w:lastRowLastColumn="0"/>
            </w:pPr>
            <w:r>
              <w:t>O(V)</w:t>
            </w:r>
          </w:p>
        </w:tc>
      </w:tr>
      <w:tr w:rsidR="008B7637" w14:paraId="5189BBA1" w14:textId="77777777" w:rsidTr="008B76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FAC984" w14:textId="77777777" w:rsidR="008B7637" w:rsidRDefault="00000000">
            <w:r>
              <w:t>2</w:t>
            </w:r>
          </w:p>
        </w:tc>
        <w:tc>
          <w:tcPr>
            <w:tcW w:w="2160" w:type="dxa"/>
          </w:tcPr>
          <w:p w14:paraId="1111A320" w14:textId="77777777" w:rsidR="008B7637" w:rsidRDefault="00000000">
            <w:pPr>
              <w:cnfStyle w:val="000000010000" w:firstRow="0" w:lastRow="0" w:firstColumn="0" w:lastColumn="0" w:oddVBand="0" w:evenVBand="0" w:oddHBand="0" w:evenHBand="1" w:firstRowFirstColumn="0" w:firstRowLastColumn="0" w:lastRowFirstColumn="0" w:lastRowLastColumn="0"/>
            </w:pPr>
            <w:r>
              <w:t>0/1 Knapsack</w:t>
            </w:r>
          </w:p>
        </w:tc>
        <w:tc>
          <w:tcPr>
            <w:tcW w:w="2160" w:type="dxa"/>
          </w:tcPr>
          <w:p w14:paraId="6CABB1C1" w14:textId="77777777" w:rsidR="008B7637" w:rsidRDefault="00000000">
            <w:pPr>
              <w:cnfStyle w:val="000000010000" w:firstRow="0" w:lastRow="0" w:firstColumn="0" w:lastColumn="0" w:oddVBand="0" w:evenVBand="0" w:oddHBand="0" w:evenHBand="1" w:firstRowFirstColumn="0" w:firstRowLastColumn="0" w:lastRowFirstColumn="0" w:lastRowLastColumn="0"/>
            </w:pPr>
            <w:r>
              <w:t>O(n × W)</w:t>
            </w:r>
          </w:p>
        </w:tc>
        <w:tc>
          <w:tcPr>
            <w:tcW w:w="2160" w:type="dxa"/>
          </w:tcPr>
          <w:p w14:paraId="11CF1C9F" w14:textId="77777777" w:rsidR="008B7637" w:rsidRDefault="00000000">
            <w:pPr>
              <w:cnfStyle w:val="000000010000" w:firstRow="0" w:lastRow="0" w:firstColumn="0" w:lastColumn="0" w:oddVBand="0" w:evenVBand="0" w:oddHBand="0" w:evenHBand="1" w:firstRowFirstColumn="0" w:firstRowLastColumn="0" w:lastRowFirstColumn="0" w:lastRowLastColumn="0"/>
            </w:pPr>
            <w:r>
              <w:t>O(n × W)</w:t>
            </w:r>
          </w:p>
        </w:tc>
      </w:tr>
      <w:tr w:rsidR="008B7637" w14:paraId="76AAF5FF" w14:textId="77777777" w:rsidTr="008B7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EFEE59" w14:textId="77777777" w:rsidR="008B7637" w:rsidRDefault="00000000">
            <w:r>
              <w:t>3</w:t>
            </w:r>
          </w:p>
        </w:tc>
        <w:tc>
          <w:tcPr>
            <w:tcW w:w="2160" w:type="dxa"/>
          </w:tcPr>
          <w:p w14:paraId="2E97A486" w14:textId="77777777" w:rsidR="008B7637" w:rsidRDefault="00000000">
            <w:pPr>
              <w:cnfStyle w:val="000000100000" w:firstRow="0" w:lastRow="0" w:firstColumn="0" w:lastColumn="0" w:oddVBand="0" w:evenVBand="0" w:oddHBand="1" w:evenHBand="0" w:firstRowFirstColumn="0" w:firstRowLastColumn="0" w:lastRowFirstColumn="0" w:lastRowLastColumn="0"/>
            </w:pPr>
            <w:r>
              <w:t>MST</w:t>
            </w:r>
          </w:p>
        </w:tc>
        <w:tc>
          <w:tcPr>
            <w:tcW w:w="2160" w:type="dxa"/>
          </w:tcPr>
          <w:p w14:paraId="0A8F7A81" w14:textId="77777777" w:rsidR="008B7637" w:rsidRDefault="00000000">
            <w:pPr>
              <w:cnfStyle w:val="000000100000" w:firstRow="0" w:lastRow="0" w:firstColumn="0" w:lastColumn="0" w:oddVBand="0" w:evenVBand="0" w:oddHBand="1" w:evenHBand="0" w:firstRowFirstColumn="0" w:firstRowLastColumn="0" w:lastRowFirstColumn="0" w:lastRowLastColumn="0"/>
            </w:pPr>
            <w:r>
              <w:t>O(E log V)</w:t>
            </w:r>
          </w:p>
        </w:tc>
        <w:tc>
          <w:tcPr>
            <w:tcW w:w="2160" w:type="dxa"/>
          </w:tcPr>
          <w:p w14:paraId="3D5B67D4" w14:textId="77777777" w:rsidR="008B7637" w:rsidRDefault="00000000">
            <w:pPr>
              <w:cnfStyle w:val="000000100000" w:firstRow="0" w:lastRow="0" w:firstColumn="0" w:lastColumn="0" w:oddVBand="0" w:evenVBand="0" w:oddHBand="1" w:evenHBand="0" w:firstRowFirstColumn="0" w:firstRowLastColumn="0" w:lastRowFirstColumn="0" w:lastRowLastColumn="0"/>
            </w:pPr>
            <w:r>
              <w:t>O(V)</w:t>
            </w:r>
          </w:p>
        </w:tc>
      </w:tr>
      <w:tr w:rsidR="008B7637" w14:paraId="343BF6BF" w14:textId="77777777" w:rsidTr="008B76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AC2A81" w14:textId="77777777" w:rsidR="008B7637" w:rsidRDefault="00000000">
            <w:r>
              <w:t>4</w:t>
            </w:r>
          </w:p>
        </w:tc>
        <w:tc>
          <w:tcPr>
            <w:tcW w:w="2160" w:type="dxa"/>
          </w:tcPr>
          <w:p w14:paraId="42E75BDF" w14:textId="77777777" w:rsidR="008B7637" w:rsidRDefault="00000000">
            <w:pPr>
              <w:cnfStyle w:val="000000010000" w:firstRow="0" w:lastRow="0" w:firstColumn="0" w:lastColumn="0" w:oddVBand="0" w:evenVBand="0" w:oddHBand="0" w:evenHBand="1" w:firstRowFirstColumn="0" w:firstRowLastColumn="0" w:lastRowFirstColumn="0" w:lastRowLastColumn="0"/>
            </w:pPr>
            <w:r>
              <w:t>Convex Hull</w:t>
            </w:r>
          </w:p>
        </w:tc>
        <w:tc>
          <w:tcPr>
            <w:tcW w:w="2160" w:type="dxa"/>
          </w:tcPr>
          <w:p w14:paraId="40BC5F04" w14:textId="77777777" w:rsidR="008B7637" w:rsidRDefault="00000000">
            <w:pPr>
              <w:cnfStyle w:val="000000010000" w:firstRow="0" w:lastRow="0" w:firstColumn="0" w:lastColumn="0" w:oddVBand="0" w:evenVBand="0" w:oddHBand="0" w:evenHBand="1" w:firstRowFirstColumn="0" w:firstRowLastColumn="0" w:lastRowFirstColumn="0" w:lastRowLastColumn="0"/>
            </w:pPr>
            <w:r>
              <w:t>O(n log n)</w:t>
            </w:r>
          </w:p>
        </w:tc>
        <w:tc>
          <w:tcPr>
            <w:tcW w:w="2160" w:type="dxa"/>
          </w:tcPr>
          <w:p w14:paraId="1595F09A" w14:textId="77777777" w:rsidR="008B7637" w:rsidRDefault="00000000">
            <w:pPr>
              <w:cnfStyle w:val="000000010000" w:firstRow="0" w:lastRow="0" w:firstColumn="0" w:lastColumn="0" w:oddVBand="0" w:evenVBand="0" w:oddHBand="0" w:evenHBand="1" w:firstRowFirstColumn="0" w:firstRowLastColumn="0" w:lastRowFirstColumn="0" w:lastRowLastColumn="0"/>
            </w:pPr>
            <w:r>
              <w:t>O(n)</w:t>
            </w:r>
          </w:p>
        </w:tc>
      </w:tr>
      <w:tr w:rsidR="008B7637" w14:paraId="4E65D9B4" w14:textId="77777777" w:rsidTr="008B7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75DD11" w14:textId="77777777" w:rsidR="008B7637" w:rsidRDefault="00000000">
            <w:r>
              <w:t>5</w:t>
            </w:r>
          </w:p>
        </w:tc>
        <w:tc>
          <w:tcPr>
            <w:tcW w:w="2160" w:type="dxa"/>
          </w:tcPr>
          <w:p w14:paraId="73AED3A7" w14:textId="77777777" w:rsidR="008B7637" w:rsidRDefault="00000000">
            <w:pPr>
              <w:cnfStyle w:val="000000100000" w:firstRow="0" w:lastRow="0" w:firstColumn="0" w:lastColumn="0" w:oddVBand="0" w:evenVBand="0" w:oddHBand="1" w:evenHBand="0" w:firstRowFirstColumn="0" w:firstRowLastColumn="0" w:lastRowFirstColumn="0" w:lastRowLastColumn="0"/>
            </w:pPr>
            <w:r>
              <w:t>N-Queen</w:t>
            </w:r>
          </w:p>
        </w:tc>
        <w:tc>
          <w:tcPr>
            <w:tcW w:w="2160" w:type="dxa"/>
          </w:tcPr>
          <w:p w14:paraId="14FA9EE3" w14:textId="77777777" w:rsidR="008B7637" w:rsidRDefault="00000000">
            <w:pPr>
              <w:cnfStyle w:val="000000100000" w:firstRow="0" w:lastRow="0" w:firstColumn="0" w:lastColumn="0" w:oddVBand="0" w:evenVBand="0" w:oddHBand="1" w:evenHBand="0" w:firstRowFirstColumn="0" w:firstRowLastColumn="0" w:lastRowFirstColumn="0" w:lastRowLastColumn="0"/>
            </w:pPr>
            <w:r>
              <w:t>O(N!)</w:t>
            </w:r>
          </w:p>
        </w:tc>
        <w:tc>
          <w:tcPr>
            <w:tcW w:w="2160" w:type="dxa"/>
          </w:tcPr>
          <w:p w14:paraId="6DAE2F9F" w14:textId="77777777" w:rsidR="008B7637" w:rsidRDefault="00000000">
            <w:pPr>
              <w:cnfStyle w:val="000000100000" w:firstRow="0" w:lastRow="0" w:firstColumn="0" w:lastColumn="0" w:oddVBand="0" w:evenVBand="0" w:oddHBand="1" w:evenHBand="0" w:firstRowFirstColumn="0" w:firstRowLastColumn="0" w:lastRowFirstColumn="0" w:lastRowLastColumn="0"/>
            </w:pPr>
            <w:r>
              <w:t>O(N)</w:t>
            </w:r>
          </w:p>
        </w:tc>
      </w:tr>
      <w:tr w:rsidR="008B7637" w14:paraId="78BF97F8" w14:textId="77777777" w:rsidTr="008B76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5D9A72" w14:textId="77777777" w:rsidR="008B7637" w:rsidRDefault="00000000">
            <w:r>
              <w:t>6</w:t>
            </w:r>
          </w:p>
        </w:tc>
        <w:tc>
          <w:tcPr>
            <w:tcW w:w="2160" w:type="dxa"/>
          </w:tcPr>
          <w:p w14:paraId="05FAC8E8" w14:textId="77777777" w:rsidR="008B7637" w:rsidRDefault="00000000">
            <w:pPr>
              <w:cnfStyle w:val="000000010000" w:firstRow="0" w:lastRow="0" w:firstColumn="0" w:lastColumn="0" w:oddVBand="0" w:evenVBand="0" w:oddHBand="0" w:evenHBand="1" w:firstRowFirstColumn="0" w:firstRowLastColumn="0" w:lastRowFirstColumn="0" w:lastRowLastColumn="0"/>
            </w:pPr>
            <w:r>
              <w:t>Closest Pair</w:t>
            </w:r>
          </w:p>
        </w:tc>
        <w:tc>
          <w:tcPr>
            <w:tcW w:w="2160" w:type="dxa"/>
          </w:tcPr>
          <w:p w14:paraId="00FA1652" w14:textId="77777777" w:rsidR="008B7637" w:rsidRDefault="00000000">
            <w:pPr>
              <w:cnfStyle w:val="000000010000" w:firstRow="0" w:lastRow="0" w:firstColumn="0" w:lastColumn="0" w:oddVBand="0" w:evenVBand="0" w:oddHBand="0" w:evenHBand="1" w:firstRowFirstColumn="0" w:firstRowLastColumn="0" w:lastRowFirstColumn="0" w:lastRowLastColumn="0"/>
            </w:pPr>
            <w:r>
              <w:t>O(n²)</w:t>
            </w:r>
          </w:p>
        </w:tc>
        <w:tc>
          <w:tcPr>
            <w:tcW w:w="2160" w:type="dxa"/>
          </w:tcPr>
          <w:p w14:paraId="1536F772" w14:textId="77777777" w:rsidR="008B7637" w:rsidRDefault="00000000">
            <w:pPr>
              <w:cnfStyle w:val="000000010000" w:firstRow="0" w:lastRow="0" w:firstColumn="0" w:lastColumn="0" w:oddVBand="0" w:evenVBand="0" w:oddHBand="0" w:evenHBand="1" w:firstRowFirstColumn="0" w:firstRowLastColumn="0" w:lastRowFirstColumn="0" w:lastRowLastColumn="0"/>
            </w:pPr>
            <w:r>
              <w:t>O(n)</w:t>
            </w:r>
          </w:p>
        </w:tc>
      </w:tr>
    </w:tbl>
    <w:p w14:paraId="6935FC57" w14:textId="77777777" w:rsidR="008B7637" w:rsidRDefault="00000000">
      <w:r>
        <w:br w:type="page"/>
      </w:r>
    </w:p>
    <w:p w14:paraId="571E85C6" w14:textId="77777777" w:rsidR="008B7637" w:rsidRDefault="00000000">
      <w:pPr>
        <w:pStyle w:val="Heading1"/>
      </w:pPr>
      <w:r>
        <w:lastRenderedPageBreak/>
        <w:t>5. KEY FEATURES</w:t>
      </w:r>
    </w:p>
    <w:p w14:paraId="48FED38C" w14:textId="77777777" w:rsidR="008B7637" w:rsidRDefault="00000000">
      <w:pPr>
        <w:pStyle w:val="ListBullet"/>
      </w:pPr>
      <w:r>
        <w:t>• Interactive web dashboard with 6 optimization algorithms</w:t>
      </w:r>
    </w:p>
    <w:p w14:paraId="73067ACC" w14:textId="77777777" w:rsidR="008B7637" w:rsidRDefault="00000000">
      <w:pPr>
        <w:pStyle w:val="ListBullet"/>
      </w:pPr>
      <w:r>
        <w:t>• Real-time algorithm execution and visualization</w:t>
      </w:r>
    </w:p>
    <w:p w14:paraId="5AA1D540" w14:textId="77777777" w:rsidR="008B7637" w:rsidRDefault="00000000">
      <w:pPr>
        <w:pStyle w:val="ListBullet"/>
      </w:pPr>
      <w:r>
        <w:t>• Anchor-based navigation (no scroll-to-top)</w:t>
      </w:r>
    </w:p>
    <w:p w14:paraId="0D7EDCE2" w14:textId="77777777" w:rsidR="008B7637" w:rsidRDefault="00000000">
      <w:pPr>
        <w:pStyle w:val="ListBullet"/>
      </w:pPr>
      <w:r>
        <w:t>• Network map: 50 nodes, 60 edges</w:t>
      </w:r>
    </w:p>
    <w:p w14:paraId="56EC7B67" w14:textId="77777777" w:rsidR="008B7637" w:rsidRDefault="00000000">
      <w:pPr>
        <w:pStyle w:val="ListBullet"/>
      </w:pPr>
      <w:r>
        <w:t>• Form validation and error handling</w:t>
      </w:r>
    </w:p>
    <w:p w14:paraId="49470C30" w14:textId="77777777" w:rsidR="008B7637" w:rsidRDefault="00000000">
      <w:pPr>
        <w:pStyle w:val="ListBullet"/>
      </w:pPr>
      <w:r>
        <w:t>• Visual N-Queen grid display</w:t>
      </w:r>
    </w:p>
    <w:p w14:paraId="45AB6B3F" w14:textId="77777777" w:rsidR="008B7637" w:rsidRDefault="00000000">
      <w:pPr>
        <w:pStyle w:val="ListBullet"/>
      </w:pPr>
      <w:r>
        <w:t>• Convex hull boundary visualization</w:t>
      </w:r>
    </w:p>
    <w:p w14:paraId="5C3E399C" w14:textId="77777777" w:rsidR="008B7637" w:rsidRDefault="00000000">
      <w:pPr>
        <w:pStyle w:val="ListBullet"/>
      </w:pPr>
      <w:r>
        <w:t>• Formatted path and coordinate outputs</w:t>
      </w:r>
    </w:p>
    <w:p w14:paraId="5A34FAD3" w14:textId="77777777" w:rsidR="008B7637" w:rsidRDefault="00000000">
      <w:pPr>
        <w:pStyle w:val="Heading1"/>
      </w:pPr>
      <w:r>
        <w:t>6. TESTING AND VALIDATION</w:t>
      </w:r>
    </w:p>
    <w:p w14:paraId="3D8752BC" w14:textId="77777777" w:rsidR="008B7637" w:rsidRDefault="00000000">
      <w:r>
        <w:t>Tested with: various node pairs, budget ranges 0-1000L, full network MST, 50-point convex hull, N=1-14 sensors, 50 localities proximity, edge cases.</w:t>
      </w:r>
    </w:p>
    <w:p w14:paraId="0B7DC739" w14:textId="77777777" w:rsidR="008B7637" w:rsidRDefault="00000000">
      <w:r>
        <w:br w:type="page"/>
      </w:r>
    </w:p>
    <w:p w14:paraId="73508FC6" w14:textId="77777777" w:rsidR="008B7637" w:rsidRDefault="00000000">
      <w:pPr>
        <w:pStyle w:val="Heading1"/>
      </w:pPr>
      <w:r>
        <w:lastRenderedPageBreak/>
        <w:t>7. CHALLENGES AND SOLUTIONS</w:t>
      </w:r>
    </w:p>
    <w:tbl>
      <w:tblPr>
        <w:tblStyle w:val="LightGrid-Accent1"/>
        <w:tblW w:w="0" w:type="auto"/>
        <w:tblLook w:val="04A0" w:firstRow="1" w:lastRow="0" w:firstColumn="1" w:lastColumn="0" w:noHBand="0" w:noVBand="1"/>
      </w:tblPr>
      <w:tblGrid>
        <w:gridCol w:w="4320"/>
        <w:gridCol w:w="4320"/>
      </w:tblGrid>
      <w:tr w:rsidR="008B7637" w14:paraId="69EAF32D" w14:textId="77777777" w:rsidTr="008B76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A8965D" w14:textId="77777777" w:rsidR="008B7637" w:rsidRDefault="00000000">
            <w:r>
              <w:t>Challenge</w:t>
            </w:r>
          </w:p>
        </w:tc>
        <w:tc>
          <w:tcPr>
            <w:tcW w:w="4320" w:type="dxa"/>
          </w:tcPr>
          <w:p w14:paraId="029D5C4F" w14:textId="77777777" w:rsidR="008B7637" w:rsidRDefault="00000000">
            <w:pPr>
              <w:cnfStyle w:val="100000000000" w:firstRow="1" w:lastRow="0" w:firstColumn="0" w:lastColumn="0" w:oddVBand="0" w:evenVBand="0" w:oddHBand="0" w:evenHBand="0" w:firstRowFirstColumn="0" w:firstRowLastColumn="0" w:lastRowFirstColumn="0" w:lastRowLastColumn="0"/>
            </w:pPr>
            <w:r>
              <w:t>Solution</w:t>
            </w:r>
          </w:p>
        </w:tc>
      </w:tr>
      <w:tr w:rsidR="008B7637" w14:paraId="7AB422A9" w14:textId="77777777" w:rsidTr="008B7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7FF331" w14:textId="77777777" w:rsidR="008B7637" w:rsidRDefault="00000000">
            <w:r>
              <w:t>Page scroll-to-top</w:t>
            </w:r>
          </w:p>
        </w:tc>
        <w:tc>
          <w:tcPr>
            <w:tcW w:w="4320" w:type="dxa"/>
          </w:tcPr>
          <w:p w14:paraId="48A19A95" w14:textId="77777777" w:rsidR="008B7637" w:rsidRDefault="00000000">
            <w:pPr>
              <w:cnfStyle w:val="000000100000" w:firstRow="0" w:lastRow="0" w:firstColumn="0" w:lastColumn="0" w:oddVBand="0" w:evenVBand="0" w:oddHBand="1" w:evenHBand="0" w:firstRowFirstColumn="0" w:firstRowLastColumn="0" w:lastRowFirstColumn="0" w:lastRowLastColumn="0"/>
            </w:pPr>
            <w:r>
              <w:t>Anchor links (#feature-X)</w:t>
            </w:r>
          </w:p>
        </w:tc>
      </w:tr>
      <w:tr w:rsidR="008B7637" w14:paraId="64D4A28F" w14:textId="77777777" w:rsidTr="008B76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A2BA1C" w14:textId="77777777" w:rsidR="008B7637" w:rsidRDefault="00000000">
            <w:r>
              <w:t>N-Queen performance</w:t>
            </w:r>
          </w:p>
        </w:tc>
        <w:tc>
          <w:tcPr>
            <w:tcW w:w="4320" w:type="dxa"/>
          </w:tcPr>
          <w:p w14:paraId="5CCAA2CE" w14:textId="77777777" w:rsidR="008B7637" w:rsidRDefault="00000000">
            <w:pPr>
              <w:cnfStyle w:val="000000010000" w:firstRow="0" w:lastRow="0" w:firstColumn="0" w:lastColumn="0" w:oddVBand="0" w:evenVBand="0" w:oddHBand="0" w:evenHBand="1" w:firstRowFirstColumn="0" w:firstRowLastColumn="0" w:lastRowFirstColumn="0" w:lastRowLastColumn="0"/>
            </w:pPr>
            <w:r>
              <w:t>Limited to N≤14</w:t>
            </w:r>
          </w:p>
        </w:tc>
      </w:tr>
      <w:tr w:rsidR="008B7637" w14:paraId="1CB4ABF8" w14:textId="77777777" w:rsidTr="008B76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6D2D1A" w14:textId="77777777" w:rsidR="008B7637" w:rsidRDefault="00000000">
            <w:r>
              <w:t>Result display consistency</w:t>
            </w:r>
          </w:p>
        </w:tc>
        <w:tc>
          <w:tcPr>
            <w:tcW w:w="4320" w:type="dxa"/>
          </w:tcPr>
          <w:p w14:paraId="13682088" w14:textId="77777777" w:rsidR="008B7637" w:rsidRDefault="00000000">
            <w:pPr>
              <w:cnfStyle w:val="000000100000" w:firstRow="0" w:lastRow="0" w:firstColumn="0" w:lastColumn="0" w:oddVBand="0" w:evenVBand="0" w:oddHBand="1" w:evenHBand="0" w:firstRowFirstColumn="0" w:firstRowLastColumn="0" w:lastRowFirstColumn="0" w:lastRowLastColumn="0"/>
            </w:pPr>
            <w:r>
              <w:t>Centralized context rendering</w:t>
            </w:r>
          </w:p>
        </w:tc>
      </w:tr>
      <w:tr w:rsidR="008B7637" w14:paraId="38D20BE3" w14:textId="77777777" w:rsidTr="008B76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360329" w14:textId="77777777" w:rsidR="008B7637" w:rsidRDefault="00000000">
            <w:r>
              <w:t>Convex hull edge cases</w:t>
            </w:r>
          </w:p>
        </w:tc>
        <w:tc>
          <w:tcPr>
            <w:tcW w:w="4320" w:type="dxa"/>
          </w:tcPr>
          <w:p w14:paraId="65243354" w14:textId="77777777" w:rsidR="008B7637" w:rsidRDefault="00000000">
            <w:pPr>
              <w:cnfStyle w:val="000000010000" w:firstRow="0" w:lastRow="0" w:firstColumn="0" w:lastColumn="0" w:oddVBand="0" w:evenVBand="0" w:oddHBand="0" w:evenHBand="1" w:firstRowFirstColumn="0" w:firstRowLastColumn="0" w:lastRowFirstColumn="0" w:lastRowLastColumn="0"/>
            </w:pPr>
            <w:r>
              <w:t>Minimum 3 points validation</w:t>
            </w:r>
          </w:p>
        </w:tc>
      </w:tr>
    </w:tbl>
    <w:p w14:paraId="6D1ECC4B" w14:textId="77777777" w:rsidR="008B7637" w:rsidRDefault="00000000">
      <w:r>
        <w:br w:type="page"/>
      </w:r>
    </w:p>
    <w:p w14:paraId="5190485D" w14:textId="77777777" w:rsidR="008B7637" w:rsidRDefault="00000000">
      <w:pPr>
        <w:pStyle w:val="Heading1"/>
      </w:pPr>
      <w:r>
        <w:lastRenderedPageBreak/>
        <w:t>8. FUTURE ENHANCEMENTS</w:t>
      </w:r>
    </w:p>
    <w:p w14:paraId="27350003" w14:textId="77777777" w:rsidR="008B7637" w:rsidRDefault="00000000">
      <w:pPr>
        <w:pStyle w:val="ListBullet"/>
      </w:pPr>
      <w:r>
        <w:t>• O(n log n) divide-and-conquer closest pair</w:t>
      </w:r>
    </w:p>
    <w:p w14:paraId="374E3FF8" w14:textId="77777777" w:rsidR="008B7637" w:rsidRDefault="00000000">
      <w:pPr>
        <w:pStyle w:val="ListBullet"/>
      </w:pPr>
      <w:r>
        <w:t>• Interactive graph visualization (D3.js)</w:t>
      </w:r>
    </w:p>
    <w:p w14:paraId="4FF8CE81" w14:textId="77777777" w:rsidR="008B7637" w:rsidRDefault="00000000">
      <w:pPr>
        <w:pStyle w:val="ListBullet"/>
      </w:pPr>
      <w:r>
        <w:t>• Additional algorithms: Floyd-Warshall, A*</w:t>
      </w:r>
    </w:p>
    <w:p w14:paraId="17171AA9" w14:textId="77777777" w:rsidR="008B7637" w:rsidRDefault="00000000">
      <w:pPr>
        <w:pStyle w:val="ListBullet"/>
      </w:pPr>
      <w:r>
        <w:t>• Database support (PostgreSQL)</w:t>
      </w:r>
    </w:p>
    <w:p w14:paraId="6C66792B" w14:textId="77777777" w:rsidR="008B7637" w:rsidRDefault="00000000">
      <w:pPr>
        <w:pStyle w:val="ListBullet"/>
      </w:pPr>
      <w:r>
        <w:t>• Admin panel for data management</w:t>
      </w:r>
    </w:p>
    <w:p w14:paraId="3243542B" w14:textId="77777777" w:rsidR="008B7637" w:rsidRDefault="00000000">
      <w:pPr>
        <w:pStyle w:val="ListBullet"/>
      </w:pPr>
      <w:r>
        <w:t>• Export to PDF/Excel</w:t>
      </w:r>
    </w:p>
    <w:p w14:paraId="5C00BEAD" w14:textId="77777777" w:rsidR="008B7637" w:rsidRDefault="00000000">
      <w:pPr>
        <w:pStyle w:val="ListBullet"/>
      </w:pPr>
      <w:r>
        <w:t>• Real-time animation</w:t>
      </w:r>
    </w:p>
    <w:p w14:paraId="239FD083" w14:textId="77777777" w:rsidR="008B7637" w:rsidRDefault="00000000">
      <w:pPr>
        <w:pStyle w:val="ListBullet"/>
      </w:pPr>
      <w:r>
        <w:t>• Performance benchmarking</w:t>
      </w:r>
    </w:p>
    <w:p w14:paraId="450EE704" w14:textId="77777777" w:rsidR="008B7637" w:rsidRDefault="00000000">
      <w:r>
        <w:br w:type="page"/>
      </w:r>
    </w:p>
    <w:p w14:paraId="67C14B7C" w14:textId="77777777" w:rsidR="008B7637" w:rsidRDefault="00000000">
      <w:pPr>
        <w:pStyle w:val="Heading1"/>
      </w:pPr>
      <w:r>
        <w:lastRenderedPageBreak/>
        <w:t>9. CONCLUSION</w:t>
      </w:r>
    </w:p>
    <w:p w14:paraId="7D79B560" w14:textId="77777777" w:rsidR="008B7637" w:rsidRDefault="00000000">
      <w:r>
        <w:t>The Nagpur City Planner successfully demonstrates 6 DAA algorithms for urban planning:</w:t>
      </w:r>
      <w:r>
        <w:br/>
        <w:t>graph algorithms (Dijkstra's, MST), dynamic programming (Knapsack), computational geometry</w:t>
      </w:r>
      <w:r>
        <w:br/>
        <w:t>(Convex Hull), backtracking (N-Queen), and geometric algorithms (Closest Pair). The modular</w:t>
      </w:r>
      <w:r>
        <w:br/>
        <w:t>architecture and web interface make complex algorithms accessible for real-world applications.</w:t>
      </w:r>
    </w:p>
    <w:p w14:paraId="41302234" w14:textId="77777777" w:rsidR="008B7637" w:rsidRDefault="00000000">
      <w:pPr>
        <w:pStyle w:val="Heading1"/>
      </w:pPr>
      <w:r>
        <w:t>10. REFERENCES</w:t>
      </w:r>
    </w:p>
    <w:p w14:paraId="6E9D0851" w14:textId="77777777" w:rsidR="008B7637" w:rsidRDefault="00000000">
      <w:pPr>
        <w:pStyle w:val="ListBullet"/>
      </w:pPr>
      <w:r>
        <w:t>• CLRS - Introduction to Algorithms</w:t>
      </w:r>
    </w:p>
    <w:p w14:paraId="19550D0E" w14:textId="77777777" w:rsidR="008B7637" w:rsidRDefault="00000000">
      <w:pPr>
        <w:pStyle w:val="ListBullet"/>
      </w:pPr>
      <w:r>
        <w:t>• NetworkX Documentation</w:t>
      </w:r>
    </w:p>
    <w:p w14:paraId="6EE28EDA" w14:textId="77777777" w:rsidR="008B7637" w:rsidRDefault="00000000">
      <w:pPr>
        <w:pStyle w:val="ListBullet"/>
      </w:pPr>
      <w:r>
        <w:t>• Flask Documentation</w:t>
      </w:r>
    </w:p>
    <w:p w14:paraId="048F26F4" w14:textId="77777777" w:rsidR="008B7637" w:rsidRDefault="00000000">
      <w:pPr>
        <w:pStyle w:val="ListBullet"/>
      </w:pPr>
      <w:r>
        <w:t>• SciPy Documentation</w:t>
      </w:r>
    </w:p>
    <w:p w14:paraId="02D60588" w14:textId="77777777" w:rsidR="008B7637" w:rsidRDefault="00000000">
      <w:pPr>
        <w:pStyle w:val="ListBullet"/>
      </w:pPr>
      <w:r>
        <w:t>• Algorithm Design Manual - Skiena</w:t>
      </w:r>
    </w:p>
    <w:p w14:paraId="679EF04C" w14:textId="77777777" w:rsidR="008B7637" w:rsidRDefault="008B7637"/>
    <w:p w14:paraId="57756ECC" w14:textId="77777777" w:rsidR="008B7637" w:rsidRDefault="00000000">
      <w:pPr>
        <w:jc w:val="center"/>
      </w:pPr>
      <w:r>
        <w:rPr>
          <w:i/>
        </w:rPr>
        <w:t>--- End of Report ---</w:t>
      </w:r>
    </w:p>
    <w:sectPr w:rsidR="008B76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9419262">
    <w:abstractNumId w:val="8"/>
  </w:num>
  <w:num w:numId="2" w16cid:durableId="392125545">
    <w:abstractNumId w:val="6"/>
  </w:num>
  <w:num w:numId="3" w16cid:durableId="734935328">
    <w:abstractNumId w:val="5"/>
  </w:num>
  <w:num w:numId="4" w16cid:durableId="1223102656">
    <w:abstractNumId w:val="4"/>
  </w:num>
  <w:num w:numId="5" w16cid:durableId="898635861">
    <w:abstractNumId w:val="7"/>
  </w:num>
  <w:num w:numId="6" w16cid:durableId="2022125618">
    <w:abstractNumId w:val="3"/>
  </w:num>
  <w:num w:numId="7" w16cid:durableId="1858999580">
    <w:abstractNumId w:val="2"/>
  </w:num>
  <w:num w:numId="8" w16cid:durableId="74131953">
    <w:abstractNumId w:val="1"/>
  </w:num>
  <w:num w:numId="9" w16cid:durableId="217329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47C4"/>
    <w:rsid w:val="00785A8A"/>
    <w:rsid w:val="008B7637"/>
    <w:rsid w:val="00AA1D8D"/>
    <w:rsid w:val="00B472B8"/>
    <w:rsid w:val="00B47730"/>
    <w:rsid w:val="00C32B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EF4179"/>
  <w14:defaultImageDpi w14:val="300"/>
  <w15:docId w15:val="{FB20DEBD-F813-49BD-8885-C3A495576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32BFB"/>
    <w:rPr>
      <w:color w:val="0000FF" w:themeColor="hyperlink"/>
      <w:u w:val="single"/>
    </w:rPr>
  </w:style>
  <w:style w:type="character" w:styleId="UnresolvedMention">
    <w:name w:val="Unresolved Mention"/>
    <w:basedOn w:val="DefaultParagraphFont"/>
    <w:uiPriority w:val="99"/>
    <w:semiHidden/>
    <w:unhideWhenUsed/>
    <w:rsid w:val="00C32B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26hardiksharma/Urban_Planning_Too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724</Words>
  <Characters>4129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Eternal Slayer</cp:lastModifiedBy>
  <cp:revision>4</cp:revision>
  <dcterms:created xsi:type="dcterms:W3CDTF">2013-12-23T23:15:00Z</dcterms:created>
  <dcterms:modified xsi:type="dcterms:W3CDTF">2025-11-02T18:25:00Z</dcterms:modified>
  <cp:category/>
</cp:coreProperties>
</file>