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9664" w14:textId="77777777" w:rsidR="00FD4D9C" w:rsidRPr="00FD4D9C" w:rsidRDefault="00FD4D9C" w:rsidP="00FD4D9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D4D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MEMORANDUM OF ASSOCIATION</w:t>
      </w:r>
    </w:p>
    <w:p w14:paraId="52C0683F" w14:textId="77777777" w:rsidR="00FD4D9C" w:rsidRPr="00FD4D9C" w:rsidRDefault="00FD4D9C" w:rsidP="00FD4D9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D4D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OF</w:t>
      </w:r>
    </w:p>
    <w:p w14:paraId="3A6C24B6" w14:textId="77777777" w:rsidR="00FD4D9C" w:rsidRPr="00FD4D9C" w:rsidRDefault="00FD4D9C" w:rsidP="00FD4D9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FD4D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FINANCEHUB ADGM LIMITED</w:t>
      </w:r>
    </w:p>
    <w:p w14:paraId="61C91C34" w14:textId="77777777" w:rsidR="00FD4D9C" w:rsidRPr="00FD4D9C" w:rsidRDefault="00FD4D9C" w:rsidP="00FD4D9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B4BD8AB" w14:textId="77777777" w:rsidR="00FD4D9C" w:rsidRPr="00FD4D9C" w:rsidRDefault="00FD4D9C" w:rsidP="00FD4D9C">
      <w:r w:rsidRPr="00FD4D9C">
        <w:t>1. COMPANY NAME</w:t>
      </w:r>
    </w:p>
    <w:p w14:paraId="27C419E6" w14:textId="77777777" w:rsidR="00FD4D9C" w:rsidRPr="00FD4D9C" w:rsidRDefault="00FD4D9C" w:rsidP="00FD4D9C">
      <w:r w:rsidRPr="00FD4D9C">
        <w:t>The name of the Company is "</w:t>
      </w:r>
      <w:proofErr w:type="spellStart"/>
      <w:r w:rsidRPr="00FD4D9C">
        <w:t>FinanceHub</w:t>
      </w:r>
      <w:proofErr w:type="spellEnd"/>
      <w:r w:rsidRPr="00FD4D9C">
        <w:t xml:space="preserve"> ADGM Limited".</w:t>
      </w:r>
    </w:p>
    <w:p w14:paraId="2922571C" w14:textId="77777777" w:rsidR="00FD4D9C" w:rsidRPr="00FD4D9C" w:rsidRDefault="00FD4D9C" w:rsidP="00FD4D9C"/>
    <w:p w14:paraId="25749CBF" w14:textId="77777777" w:rsidR="00FD4D9C" w:rsidRPr="00FD4D9C" w:rsidRDefault="00FD4D9C" w:rsidP="00FD4D9C">
      <w:r w:rsidRPr="00FD4D9C">
        <w:t>2. REGISTERED OFFICE</w:t>
      </w:r>
    </w:p>
    <w:p w14:paraId="05AE217C" w14:textId="77777777" w:rsidR="00FD4D9C" w:rsidRPr="00FD4D9C" w:rsidRDefault="00FD4D9C" w:rsidP="00FD4D9C">
      <w:r w:rsidRPr="00FD4D9C">
        <w:t>The registered office of the Company is situated in Abu Dhabi Global Market at:</w:t>
      </w:r>
    </w:p>
    <w:p w14:paraId="04473A36" w14:textId="77777777" w:rsidR="00FD4D9C" w:rsidRPr="00FD4D9C" w:rsidRDefault="00FD4D9C" w:rsidP="00FD4D9C">
      <w:r w:rsidRPr="00FD4D9C">
        <w:t>Office 567, Level 8, ADGM Building, Al Maryah Island, Abu Dhabi, UAE.</w:t>
      </w:r>
    </w:p>
    <w:p w14:paraId="3B90EAE1" w14:textId="77777777" w:rsidR="00FD4D9C" w:rsidRPr="00FD4D9C" w:rsidRDefault="00FD4D9C" w:rsidP="00FD4D9C"/>
    <w:p w14:paraId="418F9B98" w14:textId="77777777" w:rsidR="00FD4D9C" w:rsidRPr="00FD4D9C" w:rsidRDefault="00FD4D9C" w:rsidP="00FD4D9C">
      <w:r w:rsidRPr="00FD4D9C">
        <w:t>3. OBJECTS</w:t>
      </w:r>
    </w:p>
    <w:p w14:paraId="3D50F89A" w14:textId="77777777" w:rsidR="00FD4D9C" w:rsidRPr="00FD4D9C" w:rsidRDefault="00FD4D9C" w:rsidP="00FD4D9C">
      <w:r w:rsidRPr="00FD4D9C">
        <w:t>The objects for which the Company is established are:</w:t>
      </w:r>
    </w:p>
    <w:p w14:paraId="665DF260" w14:textId="77777777" w:rsidR="00FD4D9C" w:rsidRPr="00FD4D9C" w:rsidRDefault="00FD4D9C" w:rsidP="00FD4D9C">
      <w:r w:rsidRPr="00FD4D9C">
        <w:t>(a) To provide financial advisory services</w:t>
      </w:r>
    </w:p>
    <w:p w14:paraId="3D284330" w14:textId="77777777" w:rsidR="00FD4D9C" w:rsidRPr="00FD4D9C" w:rsidRDefault="00FD4D9C" w:rsidP="00FD4D9C">
      <w:r w:rsidRPr="00FD4D9C">
        <w:t>(b) To conduct investment management activities</w:t>
      </w:r>
    </w:p>
    <w:p w14:paraId="4CA65B02" w14:textId="77777777" w:rsidR="00FD4D9C" w:rsidRPr="00FD4D9C" w:rsidRDefault="00FD4D9C" w:rsidP="00FD4D9C">
      <w:r w:rsidRPr="00FD4D9C">
        <w:t>(c) To engage in wealth management services</w:t>
      </w:r>
    </w:p>
    <w:p w14:paraId="24FE3C03" w14:textId="77777777" w:rsidR="00FD4D9C" w:rsidRPr="00FD4D9C" w:rsidRDefault="00FD4D9C" w:rsidP="00FD4D9C">
      <w:r w:rsidRPr="00FD4D9C">
        <w:t>(d) To carry on any other business incidental to the above objects</w:t>
      </w:r>
    </w:p>
    <w:p w14:paraId="4851023A" w14:textId="77777777" w:rsidR="00FD4D9C" w:rsidRPr="00FD4D9C" w:rsidRDefault="00FD4D9C" w:rsidP="00FD4D9C"/>
    <w:p w14:paraId="66CF3B51" w14:textId="77777777" w:rsidR="00FD4D9C" w:rsidRPr="00FD4D9C" w:rsidRDefault="00FD4D9C" w:rsidP="00FD4D9C">
      <w:r w:rsidRPr="00FD4D9C">
        <w:t>4. LIABILITY</w:t>
      </w:r>
    </w:p>
    <w:p w14:paraId="372380DF" w14:textId="77777777" w:rsidR="00FD4D9C" w:rsidRPr="00FD4D9C" w:rsidRDefault="00FD4D9C" w:rsidP="00FD4D9C">
      <w:r w:rsidRPr="00FD4D9C">
        <w:t>The liability of the members of the Company is limited by shares.</w:t>
      </w:r>
    </w:p>
    <w:p w14:paraId="6813BACF" w14:textId="77777777" w:rsidR="00FD4D9C" w:rsidRPr="00FD4D9C" w:rsidRDefault="00FD4D9C" w:rsidP="00FD4D9C"/>
    <w:p w14:paraId="57F28232" w14:textId="77777777" w:rsidR="00FD4D9C" w:rsidRPr="00FD4D9C" w:rsidRDefault="00FD4D9C" w:rsidP="00FD4D9C">
      <w:r w:rsidRPr="00FD4D9C">
        <w:t>5. SHARE CAPITAL</w:t>
      </w:r>
    </w:p>
    <w:p w14:paraId="0D79A0B1" w14:textId="77777777" w:rsidR="00FD4D9C" w:rsidRPr="00FD4D9C" w:rsidRDefault="00FD4D9C" w:rsidP="00FD4D9C">
      <w:r w:rsidRPr="00FD4D9C">
        <w:lastRenderedPageBreak/>
        <w:t>The authorized share capital is USD 50,000 divided into 50,000 ordinary shares of USD 1.00 each.</w:t>
      </w:r>
    </w:p>
    <w:p w14:paraId="0E1668B1" w14:textId="77777777" w:rsidR="00FD4D9C" w:rsidRPr="00FD4D9C" w:rsidRDefault="00FD4D9C" w:rsidP="00FD4D9C"/>
    <w:p w14:paraId="0CBAFF3B" w14:textId="77777777" w:rsidR="00FD4D9C" w:rsidRPr="00FD4D9C" w:rsidRDefault="00FD4D9C" w:rsidP="00FD4D9C">
      <w:r w:rsidRPr="00FD4D9C">
        <w:t>6. INITIAL SUBSCRIBERS</w:t>
      </w:r>
    </w:p>
    <w:p w14:paraId="7CDE455C" w14:textId="77777777" w:rsidR="00FD4D9C" w:rsidRPr="00FD4D9C" w:rsidRDefault="00FD4D9C" w:rsidP="00FD4D9C">
      <w:r w:rsidRPr="00FD4D9C">
        <w:t>We, the subscribers to this Memorandum of Association, wish to be formed into a Company pursuant to this Memorandum:</w:t>
      </w:r>
    </w:p>
    <w:p w14:paraId="7617CCD6" w14:textId="77777777" w:rsidR="00FD4D9C" w:rsidRPr="00FD4D9C" w:rsidRDefault="00FD4D9C" w:rsidP="00FD4D9C"/>
    <w:p w14:paraId="0A1A15AC" w14:textId="77777777" w:rsidR="00FD4D9C" w:rsidRPr="00FD4D9C" w:rsidRDefault="00FD4D9C" w:rsidP="00FD4D9C">
      <w:r w:rsidRPr="00FD4D9C">
        <w:t>Name: Michael Chen</w:t>
      </w:r>
    </w:p>
    <w:p w14:paraId="25BE1890" w14:textId="77777777" w:rsidR="00FD4D9C" w:rsidRPr="00FD4D9C" w:rsidRDefault="00FD4D9C" w:rsidP="00FD4D9C">
      <w:r w:rsidRPr="00FD4D9C">
        <w:t>Address: Apartment 15, Marina Heights, Abu Dhabi, UAE</w:t>
      </w:r>
    </w:p>
    <w:p w14:paraId="08C1252E" w14:textId="77777777" w:rsidR="00FD4D9C" w:rsidRPr="00FD4D9C" w:rsidRDefault="00FD4D9C" w:rsidP="00FD4D9C">
      <w:r w:rsidRPr="00FD4D9C">
        <w:t>Shares: 25,000 shares</w:t>
      </w:r>
    </w:p>
    <w:p w14:paraId="74BC1985" w14:textId="77777777" w:rsidR="00FD4D9C" w:rsidRPr="00FD4D9C" w:rsidRDefault="00FD4D9C" w:rsidP="00FD4D9C"/>
    <w:p w14:paraId="6F2BEBEA" w14:textId="77777777" w:rsidR="00FD4D9C" w:rsidRPr="00FD4D9C" w:rsidRDefault="00FD4D9C" w:rsidP="00FD4D9C">
      <w:r w:rsidRPr="00FD4D9C">
        <w:t xml:space="preserve">Name: Lisa Rodriguez  </w:t>
      </w:r>
    </w:p>
    <w:p w14:paraId="03065FBB" w14:textId="77777777" w:rsidR="00FD4D9C" w:rsidRPr="00FD4D9C" w:rsidRDefault="00FD4D9C" w:rsidP="00FD4D9C">
      <w:r w:rsidRPr="00FD4D9C">
        <w:t xml:space="preserve">Address: Villa 8, </w:t>
      </w:r>
      <w:proofErr w:type="spellStart"/>
      <w:r w:rsidRPr="00FD4D9C">
        <w:t>Saadiyat</w:t>
      </w:r>
      <w:proofErr w:type="spellEnd"/>
      <w:r w:rsidRPr="00FD4D9C">
        <w:t xml:space="preserve"> Island, Abu Dhabi, UAE</w:t>
      </w:r>
    </w:p>
    <w:p w14:paraId="269335D1" w14:textId="77777777" w:rsidR="00FD4D9C" w:rsidRPr="00FD4D9C" w:rsidRDefault="00FD4D9C" w:rsidP="00FD4D9C">
      <w:r w:rsidRPr="00FD4D9C">
        <w:t>Shares: 25,000 shares</w:t>
      </w:r>
    </w:p>
    <w:p w14:paraId="78846532" w14:textId="77777777" w:rsidR="00FD4D9C" w:rsidRPr="00FD4D9C" w:rsidRDefault="00FD4D9C" w:rsidP="00FD4D9C"/>
    <w:p w14:paraId="0A2B30F2" w14:textId="77777777" w:rsidR="00FD4D9C" w:rsidRPr="00FD4D9C" w:rsidRDefault="00FD4D9C" w:rsidP="00FD4D9C">
      <w:r w:rsidRPr="00FD4D9C">
        <w:t>7. INCORPORATION</w:t>
      </w:r>
    </w:p>
    <w:p w14:paraId="3601581B" w14:textId="77777777" w:rsidR="00FD4D9C" w:rsidRPr="00FD4D9C" w:rsidRDefault="00FD4D9C" w:rsidP="00FD4D9C">
      <w:r w:rsidRPr="00FD4D9C">
        <w:t>The Company is incorporated under the Companies Regulations 2020 of Abu Dhabi Global Market.</w:t>
      </w:r>
    </w:p>
    <w:p w14:paraId="6C9DD361" w14:textId="77777777" w:rsidR="00FD4D9C" w:rsidRPr="00FD4D9C" w:rsidRDefault="00FD4D9C" w:rsidP="00FD4D9C"/>
    <w:p w14:paraId="7DC32CB1" w14:textId="77777777" w:rsidR="00FD4D9C" w:rsidRPr="00FD4D9C" w:rsidRDefault="00FD4D9C" w:rsidP="00FD4D9C">
      <w:r w:rsidRPr="00FD4D9C">
        <w:t>IN WITNESS WHEREOF we have subscribed our names:</w:t>
      </w:r>
    </w:p>
    <w:p w14:paraId="43967744" w14:textId="77777777" w:rsidR="00FD4D9C" w:rsidRPr="00FD4D9C" w:rsidRDefault="00FD4D9C" w:rsidP="00FD4D9C"/>
    <w:p w14:paraId="7E6A3401" w14:textId="77777777" w:rsidR="00FD4D9C" w:rsidRPr="00FD4D9C" w:rsidRDefault="00FD4D9C" w:rsidP="00FD4D9C">
      <w:r w:rsidRPr="00FD4D9C">
        <w:t>Michael Chen                 Lisa Rodriguez</w:t>
      </w:r>
    </w:p>
    <w:p w14:paraId="4B5A156E" w14:textId="77777777" w:rsidR="00FD4D9C" w:rsidRPr="00FD4D9C" w:rsidRDefault="00FD4D9C" w:rsidP="00FD4D9C">
      <w:r w:rsidRPr="00FD4D9C">
        <w:t>[</w:t>
      </w:r>
      <w:proofErr w:type="gramStart"/>
      <w:r w:rsidRPr="00FD4D9C">
        <w:t xml:space="preserve">Signature]   </w:t>
      </w:r>
      <w:proofErr w:type="gramEnd"/>
      <w:r w:rsidRPr="00FD4D9C">
        <w:t xml:space="preserve">           </w:t>
      </w:r>
      <w:proofErr w:type="gramStart"/>
      <w:r w:rsidRPr="00FD4D9C">
        <w:t xml:space="preserve">   [</w:t>
      </w:r>
      <w:proofErr w:type="gramEnd"/>
      <w:r w:rsidRPr="00FD4D9C">
        <w:t>Signature]</w:t>
      </w:r>
    </w:p>
    <w:p w14:paraId="59F4FB98" w14:textId="77777777" w:rsidR="00FD4D9C" w:rsidRPr="00FD4D9C" w:rsidRDefault="00FD4D9C" w:rsidP="00FD4D9C">
      <w:r w:rsidRPr="00FD4D9C">
        <w:t>Date: 15th March 2024       Date: 15th March 2024</w:t>
      </w:r>
    </w:p>
    <w:p w14:paraId="2664DFDF" w14:textId="77777777" w:rsidR="00FD4D9C" w:rsidRPr="00FD4D9C" w:rsidRDefault="00FD4D9C" w:rsidP="00FD4D9C"/>
    <w:p w14:paraId="06ED25D6" w14:textId="77777777" w:rsidR="00FD4D9C" w:rsidRPr="00FD4D9C" w:rsidRDefault="00FD4D9C" w:rsidP="00FD4D9C">
      <w:r w:rsidRPr="00FD4D9C">
        <w:t>Witness:</w:t>
      </w:r>
    </w:p>
    <w:p w14:paraId="52D14295" w14:textId="77777777" w:rsidR="00FD4D9C" w:rsidRPr="00FD4D9C" w:rsidRDefault="00FD4D9C" w:rsidP="00FD4D9C">
      <w:r w:rsidRPr="00FD4D9C">
        <w:t>Name: Ahmad Al-Mansouri</w:t>
      </w:r>
    </w:p>
    <w:p w14:paraId="40F41EAD" w14:textId="77777777" w:rsidR="00FD4D9C" w:rsidRPr="00FD4D9C" w:rsidRDefault="00FD4D9C" w:rsidP="00FD4D9C">
      <w:r w:rsidRPr="00FD4D9C">
        <w:lastRenderedPageBreak/>
        <w:t>Address: ADGM, Abu Dhabi</w:t>
      </w:r>
    </w:p>
    <w:p w14:paraId="233245CE" w14:textId="7049B6CD" w:rsidR="0034755A" w:rsidRPr="00FD4D9C" w:rsidRDefault="00FD4D9C" w:rsidP="00FD4D9C">
      <w:r w:rsidRPr="00FD4D9C">
        <w:t>Signature: [Witness Signature]</w:t>
      </w:r>
    </w:p>
    <w:sectPr w:rsidR="0034755A" w:rsidRPr="00FD4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517005">
    <w:abstractNumId w:val="8"/>
  </w:num>
  <w:num w:numId="2" w16cid:durableId="834803019">
    <w:abstractNumId w:val="6"/>
  </w:num>
  <w:num w:numId="3" w16cid:durableId="1039427455">
    <w:abstractNumId w:val="5"/>
  </w:num>
  <w:num w:numId="4" w16cid:durableId="524291656">
    <w:abstractNumId w:val="4"/>
  </w:num>
  <w:num w:numId="5" w16cid:durableId="677973803">
    <w:abstractNumId w:val="7"/>
  </w:num>
  <w:num w:numId="6" w16cid:durableId="1253859517">
    <w:abstractNumId w:val="3"/>
  </w:num>
  <w:num w:numId="7" w16cid:durableId="1105610764">
    <w:abstractNumId w:val="2"/>
  </w:num>
  <w:num w:numId="8" w16cid:durableId="253590367">
    <w:abstractNumId w:val="1"/>
  </w:num>
  <w:num w:numId="9" w16cid:durableId="45371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55A"/>
    <w:rsid w:val="005B4875"/>
    <w:rsid w:val="00AA1D8D"/>
    <w:rsid w:val="00B47730"/>
    <w:rsid w:val="00CB0664"/>
    <w:rsid w:val="00FC693F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A5E64"/>
  <w14:defaultImageDpi w14:val="300"/>
  <w15:docId w15:val="{7F2B5858-BBA9-481A-9BD7-77654C9B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M J</cp:lastModifiedBy>
  <cp:revision>2</cp:revision>
  <dcterms:created xsi:type="dcterms:W3CDTF">2013-12-23T23:15:00Z</dcterms:created>
  <dcterms:modified xsi:type="dcterms:W3CDTF">2025-08-10T05:06:00Z</dcterms:modified>
  <cp:category/>
</cp:coreProperties>
</file>