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EastAsia" w:hAnsiTheme="minorHAnsi" w:cstheme="minorBidi"/>
          <w:color w:val="auto"/>
          <w:sz w:val="22"/>
          <w:szCs w:val="22"/>
          <w:lang w:val="en-AU" w:eastAsia="zh-CN"/>
        </w:rPr>
        <w:id w:val="-1583445406"/>
        <w:docPartObj>
          <w:docPartGallery w:val="Table of Contents"/>
          <w:docPartUnique/>
        </w:docPartObj>
      </w:sdtPr>
      <w:sdtEndPr>
        <w:rPr>
          <w:b/>
          <w:bCs/>
          <w:noProof/>
        </w:rPr>
      </w:sdtEndPr>
      <w:sdtContent>
        <w:p w14:paraId="57C29A77" w14:textId="6DDF6452" w:rsidR="00D11CDB" w:rsidRDefault="00D11CDB">
          <w:pPr>
            <w:pStyle w:val="TOCHeading"/>
          </w:pPr>
          <w:r>
            <w:t>Contents</w:t>
          </w:r>
        </w:p>
        <w:p w14:paraId="5E5E7C5B" w14:textId="49964FF9" w:rsidR="005D78A7" w:rsidRDefault="00D11CDB">
          <w:pPr>
            <w:pStyle w:val="TOC1"/>
            <w:tabs>
              <w:tab w:val="left" w:pos="440"/>
              <w:tab w:val="right" w:leader="dot" w:pos="9016"/>
            </w:tabs>
            <w:rPr>
              <w:noProof/>
            </w:rPr>
          </w:pPr>
          <w:r>
            <w:fldChar w:fldCharType="begin"/>
          </w:r>
          <w:r>
            <w:instrText xml:space="preserve"> TOC \o "1-3" \h \z \u </w:instrText>
          </w:r>
          <w:r>
            <w:fldChar w:fldCharType="separate"/>
          </w:r>
          <w:hyperlink w:anchor="_Toc136859740" w:history="1">
            <w:r w:rsidR="005D78A7" w:rsidRPr="007E7235">
              <w:rPr>
                <w:rStyle w:val="Hyperlink"/>
                <w:noProof/>
              </w:rPr>
              <w:t>1.</w:t>
            </w:r>
            <w:r w:rsidR="005D78A7">
              <w:rPr>
                <w:noProof/>
              </w:rPr>
              <w:tab/>
            </w:r>
            <w:r w:rsidR="005D78A7" w:rsidRPr="007E7235">
              <w:rPr>
                <w:rStyle w:val="Hyperlink"/>
                <w:noProof/>
              </w:rPr>
              <w:t>Identifying and representing simple arguments</w:t>
            </w:r>
            <w:r w:rsidR="005D78A7">
              <w:rPr>
                <w:noProof/>
                <w:webHidden/>
              </w:rPr>
              <w:tab/>
            </w:r>
            <w:r w:rsidR="005D78A7">
              <w:rPr>
                <w:noProof/>
                <w:webHidden/>
              </w:rPr>
              <w:fldChar w:fldCharType="begin"/>
            </w:r>
            <w:r w:rsidR="005D78A7">
              <w:rPr>
                <w:noProof/>
                <w:webHidden/>
              </w:rPr>
              <w:instrText xml:space="preserve"> PAGEREF _Toc136859740 \h </w:instrText>
            </w:r>
            <w:r w:rsidR="005D78A7">
              <w:rPr>
                <w:noProof/>
                <w:webHidden/>
              </w:rPr>
            </w:r>
            <w:r w:rsidR="005D78A7">
              <w:rPr>
                <w:noProof/>
                <w:webHidden/>
              </w:rPr>
              <w:fldChar w:fldCharType="separate"/>
            </w:r>
            <w:r w:rsidR="005D78A7">
              <w:rPr>
                <w:noProof/>
                <w:webHidden/>
              </w:rPr>
              <w:t>4</w:t>
            </w:r>
            <w:r w:rsidR="005D78A7">
              <w:rPr>
                <w:noProof/>
                <w:webHidden/>
              </w:rPr>
              <w:fldChar w:fldCharType="end"/>
            </w:r>
          </w:hyperlink>
        </w:p>
        <w:p w14:paraId="69D599AE" w14:textId="54AB07E2" w:rsidR="005D78A7" w:rsidRDefault="005D78A7">
          <w:pPr>
            <w:pStyle w:val="TOC2"/>
            <w:tabs>
              <w:tab w:val="right" w:leader="dot" w:pos="9016"/>
            </w:tabs>
            <w:rPr>
              <w:noProof/>
            </w:rPr>
          </w:pPr>
          <w:hyperlink w:anchor="_Toc136859741" w:history="1">
            <w:r w:rsidRPr="007E7235">
              <w:rPr>
                <w:rStyle w:val="Hyperlink"/>
                <w:noProof/>
              </w:rPr>
              <w:t>Arguments</w:t>
            </w:r>
            <w:r>
              <w:rPr>
                <w:noProof/>
                <w:webHidden/>
              </w:rPr>
              <w:tab/>
            </w:r>
            <w:r>
              <w:rPr>
                <w:noProof/>
                <w:webHidden/>
              </w:rPr>
              <w:fldChar w:fldCharType="begin"/>
            </w:r>
            <w:r>
              <w:rPr>
                <w:noProof/>
                <w:webHidden/>
              </w:rPr>
              <w:instrText xml:space="preserve"> PAGEREF _Toc136859741 \h </w:instrText>
            </w:r>
            <w:r>
              <w:rPr>
                <w:noProof/>
                <w:webHidden/>
              </w:rPr>
            </w:r>
            <w:r>
              <w:rPr>
                <w:noProof/>
                <w:webHidden/>
              </w:rPr>
              <w:fldChar w:fldCharType="separate"/>
            </w:r>
            <w:r>
              <w:rPr>
                <w:noProof/>
                <w:webHidden/>
              </w:rPr>
              <w:t>4</w:t>
            </w:r>
            <w:r>
              <w:rPr>
                <w:noProof/>
                <w:webHidden/>
              </w:rPr>
              <w:fldChar w:fldCharType="end"/>
            </w:r>
          </w:hyperlink>
        </w:p>
        <w:p w14:paraId="42759442" w14:textId="60256F4F" w:rsidR="005D78A7" w:rsidRDefault="005D78A7">
          <w:pPr>
            <w:pStyle w:val="TOC2"/>
            <w:tabs>
              <w:tab w:val="right" w:leader="dot" w:pos="9016"/>
            </w:tabs>
            <w:rPr>
              <w:noProof/>
            </w:rPr>
          </w:pPr>
          <w:hyperlink w:anchor="_Toc136859742" w:history="1">
            <w:r w:rsidRPr="007E7235">
              <w:rPr>
                <w:rStyle w:val="Hyperlink"/>
                <w:noProof/>
              </w:rPr>
              <w:t>Conclusion</w:t>
            </w:r>
            <w:r>
              <w:rPr>
                <w:noProof/>
                <w:webHidden/>
              </w:rPr>
              <w:tab/>
            </w:r>
            <w:r>
              <w:rPr>
                <w:noProof/>
                <w:webHidden/>
              </w:rPr>
              <w:fldChar w:fldCharType="begin"/>
            </w:r>
            <w:r>
              <w:rPr>
                <w:noProof/>
                <w:webHidden/>
              </w:rPr>
              <w:instrText xml:space="preserve"> PAGEREF _Toc136859742 \h </w:instrText>
            </w:r>
            <w:r>
              <w:rPr>
                <w:noProof/>
                <w:webHidden/>
              </w:rPr>
            </w:r>
            <w:r>
              <w:rPr>
                <w:noProof/>
                <w:webHidden/>
              </w:rPr>
              <w:fldChar w:fldCharType="separate"/>
            </w:r>
            <w:r>
              <w:rPr>
                <w:noProof/>
                <w:webHidden/>
              </w:rPr>
              <w:t>4</w:t>
            </w:r>
            <w:r>
              <w:rPr>
                <w:noProof/>
                <w:webHidden/>
              </w:rPr>
              <w:fldChar w:fldCharType="end"/>
            </w:r>
          </w:hyperlink>
        </w:p>
        <w:p w14:paraId="33C57EF8" w14:textId="7E34A4CF" w:rsidR="005D78A7" w:rsidRDefault="005D78A7">
          <w:pPr>
            <w:pStyle w:val="TOC3"/>
            <w:tabs>
              <w:tab w:val="right" w:leader="dot" w:pos="9016"/>
            </w:tabs>
            <w:rPr>
              <w:noProof/>
            </w:rPr>
          </w:pPr>
          <w:hyperlink w:anchor="_Toc136859743" w:history="1">
            <w:r w:rsidRPr="007E7235">
              <w:rPr>
                <w:rStyle w:val="Hyperlink"/>
                <w:noProof/>
              </w:rPr>
              <w:t>A warning</w:t>
            </w:r>
            <w:r>
              <w:rPr>
                <w:noProof/>
                <w:webHidden/>
              </w:rPr>
              <w:tab/>
            </w:r>
            <w:r>
              <w:rPr>
                <w:noProof/>
                <w:webHidden/>
              </w:rPr>
              <w:fldChar w:fldCharType="begin"/>
            </w:r>
            <w:r>
              <w:rPr>
                <w:noProof/>
                <w:webHidden/>
              </w:rPr>
              <w:instrText xml:space="preserve"> PAGEREF _Toc136859743 \h </w:instrText>
            </w:r>
            <w:r>
              <w:rPr>
                <w:noProof/>
                <w:webHidden/>
              </w:rPr>
            </w:r>
            <w:r>
              <w:rPr>
                <w:noProof/>
                <w:webHidden/>
              </w:rPr>
              <w:fldChar w:fldCharType="separate"/>
            </w:r>
            <w:r>
              <w:rPr>
                <w:noProof/>
                <w:webHidden/>
              </w:rPr>
              <w:t>4</w:t>
            </w:r>
            <w:r>
              <w:rPr>
                <w:noProof/>
                <w:webHidden/>
              </w:rPr>
              <w:fldChar w:fldCharType="end"/>
            </w:r>
          </w:hyperlink>
        </w:p>
        <w:p w14:paraId="3AA4C583" w14:textId="62315864" w:rsidR="005D78A7" w:rsidRDefault="005D78A7">
          <w:pPr>
            <w:pStyle w:val="TOC3"/>
            <w:tabs>
              <w:tab w:val="right" w:leader="dot" w:pos="9016"/>
            </w:tabs>
            <w:rPr>
              <w:noProof/>
            </w:rPr>
          </w:pPr>
          <w:hyperlink w:anchor="_Toc136859744" w:history="1">
            <w:r w:rsidRPr="007E7235">
              <w:rPr>
                <w:rStyle w:val="Hyperlink"/>
                <w:noProof/>
              </w:rPr>
              <w:t>Passages without conclusion indicators</w:t>
            </w:r>
            <w:r>
              <w:rPr>
                <w:noProof/>
                <w:webHidden/>
              </w:rPr>
              <w:tab/>
            </w:r>
            <w:r>
              <w:rPr>
                <w:noProof/>
                <w:webHidden/>
              </w:rPr>
              <w:fldChar w:fldCharType="begin"/>
            </w:r>
            <w:r>
              <w:rPr>
                <w:noProof/>
                <w:webHidden/>
              </w:rPr>
              <w:instrText xml:space="preserve"> PAGEREF _Toc136859744 \h </w:instrText>
            </w:r>
            <w:r>
              <w:rPr>
                <w:noProof/>
                <w:webHidden/>
              </w:rPr>
            </w:r>
            <w:r>
              <w:rPr>
                <w:noProof/>
                <w:webHidden/>
              </w:rPr>
              <w:fldChar w:fldCharType="separate"/>
            </w:r>
            <w:r>
              <w:rPr>
                <w:noProof/>
                <w:webHidden/>
              </w:rPr>
              <w:t>4</w:t>
            </w:r>
            <w:r>
              <w:rPr>
                <w:noProof/>
                <w:webHidden/>
              </w:rPr>
              <w:fldChar w:fldCharType="end"/>
            </w:r>
          </w:hyperlink>
        </w:p>
        <w:p w14:paraId="5E3A0F20" w14:textId="0B71E552" w:rsidR="005D78A7" w:rsidRDefault="005D78A7">
          <w:pPr>
            <w:pStyle w:val="TOC2"/>
            <w:tabs>
              <w:tab w:val="right" w:leader="dot" w:pos="9016"/>
            </w:tabs>
            <w:rPr>
              <w:noProof/>
            </w:rPr>
          </w:pPr>
          <w:hyperlink w:anchor="_Toc136859745" w:history="1">
            <w:r w:rsidRPr="007E7235">
              <w:rPr>
                <w:rStyle w:val="Hyperlink"/>
                <w:noProof/>
                <w:highlight w:val="yellow"/>
              </w:rPr>
              <w:t>Premise indicators</w:t>
            </w:r>
            <w:r>
              <w:rPr>
                <w:noProof/>
                <w:webHidden/>
              </w:rPr>
              <w:tab/>
            </w:r>
            <w:r>
              <w:rPr>
                <w:noProof/>
                <w:webHidden/>
              </w:rPr>
              <w:fldChar w:fldCharType="begin"/>
            </w:r>
            <w:r>
              <w:rPr>
                <w:noProof/>
                <w:webHidden/>
              </w:rPr>
              <w:instrText xml:space="preserve"> PAGEREF _Toc136859745 \h </w:instrText>
            </w:r>
            <w:r>
              <w:rPr>
                <w:noProof/>
                <w:webHidden/>
              </w:rPr>
            </w:r>
            <w:r>
              <w:rPr>
                <w:noProof/>
                <w:webHidden/>
              </w:rPr>
              <w:fldChar w:fldCharType="separate"/>
            </w:r>
            <w:r>
              <w:rPr>
                <w:noProof/>
                <w:webHidden/>
              </w:rPr>
              <w:t>5</w:t>
            </w:r>
            <w:r>
              <w:rPr>
                <w:noProof/>
                <w:webHidden/>
              </w:rPr>
              <w:fldChar w:fldCharType="end"/>
            </w:r>
          </w:hyperlink>
        </w:p>
        <w:p w14:paraId="746324F9" w14:textId="2E8C85A4" w:rsidR="005D78A7" w:rsidRDefault="005D78A7">
          <w:pPr>
            <w:pStyle w:val="TOC3"/>
            <w:tabs>
              <w:tab w:val="right" w:leader="dot" w:pos="9016"/>
            </w:tabs>
            <w:rPr>
              <w:noProof/>
            </w:rPr>
          </w:pPr>
          <w:hyperlink w:anchor="_Toc136859746" w:history="1">
            <w:r w:rsidRPr="007E7235">
              <w:rPr>
                <w:rStyle w:val="Hyperlink"/>
                <w:noProof/>
              </w:rPr>
              <w:t>standard form</w:t>
            </w:r>
            <w:r>
              <w:rPr>
                <w:noProof/>
                <w:webHidden/>
              </w:rPr>
              <w:tab/>
            </w:r>
            <w:r>
              <w:rPr>
                <w:noProof/>
                <w:webHidden/>
              </w:rPr>
              <w:fldChar w:fldCharType="begin"/>
            </w:r>
            <w:r>
              <w:rPr>
                <w:noProof/>
                <w:webHidden/>
              </w:rPr>
              <w:instrText xml:space="preserve"> PAGEREF _Toc136859746 \h </w:instrText>
            </w:r>
            <w:r>
              <w:rPr>
                <w:noProof/>
                <w:webHidden/>
              </w:rPr>
            </w:r>
            <w:r>
              <w:rPr>
                <w:noProof/>
                <w:webHidden/>
              </w:rPr>
              <w:fldChar w:fldCharType="separate"/>
            </w:r>
            <w:r>
              <w:rPr>
                <w:noProof/>
                <w:webHidden/>
              </w:rPr>
              <w:t>5</w:t>
            </w:r>
            <w:r>
              <w:rPr>
                <w:noProof/>
                <w:webHidden/>
              </w:rPr>
              <w:fldChar w:fldCharType="end"/>
            </w:r>
          </w:hyperlink>
        </w:p>
        <w:p w14:paraId="1A8E694F" w14:textId="22AF566C" w:rsidR="005D78A7" w:rsidRDefault="005D78A7">
          <w:pPr>
            <w:pStyle w:val="TOC3"/>
            <w:tabs>
              <w:tab w:val="right" w:leader="dot" w:pos="9016"/>
            </w:tabs>
            <w:rPr>
              <w:noProof/>
            </w:rPr>
          </w:pPr>
          <w:hyperlink w:anchor="_Toc136859747" w:history="1">
            <w:r w:rsidRPr="007E7235">
              <w:rPr>
                <w:rStyle w:val="Hyperlink"/>
                <w:noProof/>
              </w:rPr>
              <w:t>Argument map</w:t>
            </w:r>
            <w:r>
              <w:rPr>
                <w:noProof/>
                <w:webHidden/>
              </w:rPr>
              <w:tab/>
            </w:r>
            <w:r>
              <w:rPr>
                <w:noProof/>
                <w:webHidden/>
              </w:rPr>
              <w:fldChar w:fldCharType="begin"/>
            </w:r>
            <w:r>
              <w:rPr>
                <w:noProof/>
                <w:webHidden/>
              </w:rPr>
              <w:instrText xml:space="preserve"> PAGEREF _Toc136859747 \h </w:instrText>
            </w:r>
            <w:r>
              <w:rPr>
                <w:noProof/>
                <w:webHidden/>
              </w:rPr>
            </w:r>
            <w:r>
              <w:rPr>
                <w:noProof/>
                <w:webHidden/>
              </w:rPr>
              <w:fldChar w:fldCharType="separate"/>
            </w:r>
            <w:r>
              <w:rPr>
                <w:noProof/>
                <w:webHidden/>
              </w:rPr>
              <w:t>6</w:t>
            </w:r>
            <w:r>
              <w:rPr>
                <w:noProof/>
                <w:webHidden/>
              </w:rPr>
              <w:fldChar w:fldCharType="end"/>
            </w:r>
          </w:hyperlink>
        </w:p>
        <w:p w14:paraId="646AB11F" w14:textId="2364467F" w:rsidR="005D78A7" w:rsidRDefault="005D78A7">
          <w:pPr>
            <w:pStyle w:val="TOC1"/>
            <w:tabs>
              <w:tab w:val="left" w:pos="440"/>
              <w:tab w:val="right" w:leader="dot" w:pos="9016"/>
            </w:tabs>
            <w:rPr>
              <w:noProof/>
            </w:rPr>
          </w:pPr>
          <w:hyperlink w:anchor="_Toc136859748" w:history="1">
            <w:r w:rsidRPr="007E7235">
              <w:rPr>
                <w:rStyle w:val="Hyperlink"/>
                <w:noProof/>
              </w:rPr>
              <w:t>2.</w:t>
            </w:r>
            <w:r>
              <w:rPr>
                <w:noProof/>
              </w:rPr>
              <w:tab/>
            </w:r>
            <w:r w:rsidRPr="007E7235">
              <w:rPr>
                <w:rStyle w:val="Hyperlink"/>
                <w:noProof/>
              </w:rPr>
              <w:t>Criteria for evaluating arguments</w:t>
            </w:r>
            <w:r>
              <w:rPr>
                <w:noProof/>
                <w:webHidden/>
              </w:rPr>
              <w:tab/>
            </w:r>
            <w:r>
              <w:rPr>
                <w:noProof/>
                <w:webHidden/>
              </w:rPr>
              <w:fldChar w:fldCharType="begin"/>
            </w:r>
            <w:r>
              <w:rPr>
                <w:noProof/>
                <w:webHidden/>
              </w:rPr>
              <w:instrText xml:space="preserve"> PAGEREF _Toc136859748 \h </w:instrText>
            </w:r>
            <w:r>
              <w:rPr>
                <w:noProof/>
                <w:webHidden/>
              </w:rPr>
            </w:r>
            <w:r>
              <w:rPr>
                <w:noProof/>
                <w:webHidden/>
              </w:rPr>
              <w:fldChar w:fldCharType="separate"/>
            </w:r>
            <w:r>
              <w:rPr>
                <w:noProof/>
                <w:webHidden/>
              </w:rPr>
              <w:t>6</w:t>
            </w:r>
            <w:r>
              <w:rPr>
                <w:noProof/>
                <w:webHidden/>
              </w:rPr>
              <w:fldChar w:fldCharType="end"/>
            </w:r>
          </w:hyperlink>
        </w:p>
        <w:p w14:paraId="6C19DFA8" w14:textId="66A67F69" w:rsidR="005D78A7" w:rsidRDefault="005D78A7">
          <w:pPr>
            <w:pStyle w:val="TOC2"/>
            <w:tabs>
              <w:tab w:val="right" w:leader="dot" w:pos="9016"/>
            </w:tabs>
            <w:rPr>
              <w:noProof/>
            </w:rPr>
          </w:pPr>
          <w:hyperlink w:anchor="_Toc136859749" w:history="1">
            <w:r w:rsidRPr="007E7235">
              <w:rPr>
                <w:rStyle w:val="Hyperlink"/>
                <w:noProof/>
              </w:rPr>
              <w:t>Truth</w:t>
            </w:r>
            <w:r>
              <w:rPr>
                <w:noProof/>
                <w:webHidden/>
              </w:rPr>
              <w:tab/>
            </w:r>
            <w:r>
              <w:rPr>
                <w:noProof/>
                <w:webHidden/>
              </w:rPr>
              <w:fldChar w:fldCharType="begin"/>
            </w:r>
            <w:r>
              <w:rPr>
                <w:noProof/>
                <w:webHidden/>
              </w:rPr>
              <w:instrText xml:space="preserve"> PAGEREF _Toc136859749 \h </w:instrText>
            </w:r>
            <w:r>
              <w:rPr>
                <w:noProof/>
                <w:webHidden/>
              </w:rPr>
            </w:r>
            <w:r>
              <w:rPr>
                <w:noProof/>
                <w:webHidden/>
              </w:rPr>
              <w:fldChar w:fldCharType="separate"/>
            </w:r>
            <w:r>
              <w:rPr>
                <w:noProof/>
                <w:webHidden/>
              </w:rPr>
              <w:t>6</w:t>
            </w:r>
            <w:r>
              <w:rPr>
                <w:noProof/>
                <w:webHidden/>
              </w:rPr>
              <w:fldChar w:fldCharType="end"/>
            </w:r>
          </w:hyperlink>
        </w:p>
        <w:p w14:paraId="37A6115D" w14:textId="264BD1A2" w:rsidR="005D78A7" w:rsidRDefault="005D78A7">
          <w:pPr>
            <w:pStyle w:val="TOC3"/>
            <w:tabs>
              <w:tab w:val="right" w:leader="dot" w:pos="9016"/>
            </w:tabs>
            <w:rPr>
              <w:noProof/>
            </w:rPr>
          </w:pPr>
          <w:hyperlink w:anchor="_Toc136859750" w:history="1">
            <w:r w:rsidRPr="007E7235">
              <w:rPr>
                <w:rStyle w:val="Hyperlink"/>
                <w:noProof/>
              </w:rPr>
              <w:t>Example:</w:t>
            </w:r>
            <w:r>
              <w:rPr>
                <w:noProof/>
                <w:webHidden/>
              </w:rPr>
              <w:tab/>
            </w:r>
            <w:r>
              <w:rPr>
                <w:noProof/>
                <w:webHidden/>
              </w:rPr>
              <w:fldChar w:fldCharType="begin"/>
            </w:r>
            <w:r>
              <w:rPr>
                <w:noProof/>
                <w:webHidden/>
              </w:rPr>
              <w:instrText xml:space="preserve"> PAGEREF _Toc136859750 \h </w:instrText>
            </w:r>
            <w:r>
              <w:rPr>
                <w:noProof/>
                <w:webHidden/>
              </w:rPr>
            </w:r>
            <w:r>
              <w:rPr>
                <w:noProof/>
                <w:webHidden/>
              </w:rPr>
              <w:fldChar w:fldCharType="separate"/>
            </w:r>
            <w:r>
              <w:rPr>
                <w:noProof/>
                <w:webHidden/>
              </w:rPr>
              <w:t>7</w:t>
            </w:r>
            <w:r>
              <w:rPr>
                <w:noProof/>
                <w:webHidden/>
              </w:rPr>
              <w:fldChar w:fldCharType="end"/>
            </w:r>
          </w:hyperlink>
        </w:p>
        <w:p w14:paraId="78F4F4D3" w14:textId="270D5CFF" w:rsidR="005D78A7" w:rsidRDefault="005D78A7">
          <w:pPr>
            <w:pStyle w:val="TOC2"/>
            <w:tabs>
              <w:tab w:val="right" w:leader="dot" w:pos="9016"/>
            </w:tabs>
            <w:rPr>
              <w:noProof/>
            </w:rPr>
          </w:pPr>
          <w:hyperlink w:anchor="_Toc136859751" w:history="1">
            <w:r w:rsidRPr="007E7235">
              <w:rPr>
                <w:rStyle w:val="Hyperlink"/>
                <w:noProof/>
              </w:rPr>
              <w:t>Support</w:t>
            </w:r>
            <w:r>
              <w:rPr>
                <w:noProof/>
                <w:webHidden/>
              </w:rPr>
              <w:tab/>
            </w:r>
            <w:r>
              <w:rPr>
                <w:noProof/>
                <w:webHidden/>
              </w:rPr>
              <w:fldChar w:fldCharType="begin"/>
            </w:r>
            <w:r>
              <w:rPr>
                <w:noProof/>
                <w:webHidden/>
              </w:rPr>
              <w:instrText xml:space="preserve"> PAGEREF _Toc136859751 \h </w:instrText>
            </w:r>
            <w:r>
              <w:rPr>
                <w:noProof/>
                <w:webHidden/>
              </w:rPr>
            </w:r>
            <w:r>
              <w:rPr>
                <w:noProof/>
                <w:webHidden/>
              </w:rPr>
              <w:fldChar w:fldCharType="separate"/>
            </w:r>
            <w:r>
              <w:rPr>
                <w:noProof/>
                <w:webHidden/>
              </w:rPr>
              <w:t>7</w:t>
            </w:r>
            <w:r>
              <w:rPr>
                <w:noProof/>
                <w:webHidden/>
              </w:rPr>
              <w:fldChar w:fldCharType="end"/>
            </w:r>
          </w:hyperlink>
        </w:p>
        <w:p w14:paraId="68612CE6" w14:textId="3CD44420" w:rsidR="005D78A7" w:rsidRDefault="005D78A7">
          <w:pPr>
            <w:pStyle w:val="TOC2"/>
            <w:tabs>
              <w:tab w:val="right" w:leader="dot" w:pos="9016"/>
            </w:tabs>
            <w:rPr>
              <w:noProof/>
            </w:rPr>
          </w:pPr>
          <w:hyperlink w:anchor="_Toc136859752" w:history="1">
            <w:r w:rsidRPr="007E7235">
              <w:rPr>
                <w:rStyle w:val="Hyperlink"/>
                <w:noProof/>
              </w:rPr>
              <w:t>Reliability, Two types of support: deductive and inductive</w:t>
            </w:r>
            <w:r>
              <w:rPr>
                <w:noProof/>
                <w:webHidden/>
              </w:rPr>
              <w:tab/>
            </w:r>
            <w:r>
              <w:rPr>
                <w:noProof/>
                <w:webHidden/>
              </w:rPr>
              <w:fldChar w:fldCharType="begin"/>
            </w:r>
            <w:r>
              <w:rPr>
                <w:noProof/>
                <w:webHidden/>
              </w:rPr>
              <w:instrText xml:space="preserve"> PAGEREF _Toc136859752 \h </w:instrText>
            </w:r>
            <w:r>
              <w:rPr>
                <w:noProof/>
                <w:webHidden/>
              </w:rPr>
            </w:r>
            <w:r>
              <w:rPr>
                <w:noProof/>
                <w:webHidden/>
              </w:rPr>
              <w:fldChar w:fldCharType="separate"/>
            </w:r>
            <w:r>
              <w:rPr>
                <w:noProof/>
                <w:webHidden/>
              </w:rPr>
              <w:t>8</w:t>
            </w:r>
            <w:r>
              <w:rPr>
                <w:noProof/>
                <w:webHidden/>
              </w:rPr>
              <w:fldChar w:fldCharType="end"/>
            </w:r>
          </w:hyperlink>
        </w:p>
        <w:p w14:paraId="73046345" w14:textId="405FBBB9" w:rsidR="005D78A7" w:rsidRDefault="005D78A7">
          <w:pPr>
            <w:pStyle w:val="TOC3"/>
            <w:tabs>
              <w:tab w:val="right" w:leader="dot" w:pos="9016"/>
            </w:tabs>
            <w:rPr>
              <w:noProof/>
            </w:rPr>
          </w:pPr>
          <w:hyperlink w:anchor="_Toc136859753" w:history="1">
            <w:r w:rsidRPr="007E7235">
              <w:rPr>
                <w:rStyle w:val="Hyperlink"/>
                <w:noProof/>
              </w:rPr>
              <w:t>Deductive support</w:t>
            </w:r>
            <w:r>
              <w:rPr>
                <w:noProof/>
                <w:webHidden/>
              </w:rPr>
              <w:tab/>
            </w:r>
            <w:r>
              <w:rPr>
                <w:noProof/>
                <w:webHidden/>
              </w:rPr>
              <w:fldChar w:fldCharType="begin"/>
            </w:r>
            <w:r>
              <w:rPr>
                <w:noProof/>
                <w:webHidden/>
              </w:rPr>
              <w:instrText xml:space="preserve"> PAGEREF _Toc136859753 \h </w:instrText>
            </w:r>
            <w:r>
              <w:rPr>
                <w:noProof/>
                <w:webHidden/>
              </w:rPr>
            </w:r>
            <w:r>
              <w:rPr>
                <w:noProof/>
                <w:webHidden/>
              </w:rPr>
              <w:fldChar w:fldCharType="separate"/>
            </w:r>
            <w:r>
              <w:rPr>
                <w:noProof/>
                <w:webHidden/>
              </w:rPr>
              <w:t>8</w:t>
            </w:r>
            <w:r>
              <w:rPr>
                <w:noProof/>
                <w:webHidden/>
              </w:rPr>
              <w:fldChar w:fldCharType="end"/>
            </w:r>
          </w:hyperlink>
        </w:p>
        <w:p w14:paraId="0A61479B" w14:textId="25BFEC4B" w:rsidR="005D78A7" w:rsidRDefault="005D78A7">
          <w:pPr>
            <w:pStyle w:val="TOC3"/>
            <w:tabs>
              <w:tab w:val="right" w:leader="dot" w:pos="9016"/>
            </w:tabs>
            <w:rPr>
              <w:noProof/>
            </w:rPr>
          </w:pPr>
          <w:hyperlink w:anchor="_Toc136859754" w:history="1">
            <w:r w:rsidRPr="007E7235">
              <w:rPr>
                <w:rStyle w:val="Hyperlink"/>
                <w:noProof/>
              </w:rPr>
              <w:t>Inductive support</w:t>
            </w:r>
            <w:r>
              <w:rPr>
                <w:noProof/>
                <w:webHidden/>
              </w:rPr>
              <w:tab/>
            </w:r>
            <w:r>
              <w:rPr>
                <w:noProof/>
                <w:webHidden/>
              </w:rPr>
              <w:fldChar w:fldCharType="begin"/>
            </w:r>
            <w:r>
              <w:rPr>
                <w:noProof/>
                <w:webHidden/>
              </w:rPr>
              <w:instrText xml:space="preserve"> PAGEREF _Toc136859754 \h </w:instrText>
            </w:r>
            <w:r>
              <w:rPr>
                <w:noProof/>
                <w:webHidden/>
              </w:rPr>
            </w:r>
            <w:r>
              <w:rPr>
                <w:noProof/>
                <w:webHidden/>
              </w:rPr>
              <w:fldChar w:fldCharType="separate"/>
            </w:r>
            <w:r>
              <w:rPr>
                <w:noProof/>
                <w:webHidden/>
              </w:rPr>
              <w:t>9</w:t>
            </w:r>
            <w:r>
              <w:rPr>
                <w:noProof/>
                <w:webHidden/>
              </w:rPr>
              <w:fldChar w:fldCharType="end"/>
            </w:r>
          </w:hyperlink>
        </w:p>
        <w:p w14:paraId="5104AA66" w14:textId="3D20F9D0" w:rsidR="005D78A7" w:rsidRDefault="005D78A7">
          <w:pPr>
            <w:pStyle w:val="TOC2"/>
            <w:tabs>
              <w:tab w:val="right" w:leader="dot" w:pos="9016"/>
            </w:tabs>
            <w:rPr>
              <w:noProof/>
            </w:rPr>
          </w:pPr>
          <w:hyperlink w:anchor="_Toc136859755" w:history="1">
            <w:r w:rsidRPr="007E7235">
              <w:rPr>
                <w:rStyle w:val="Hyperlink"/>
                <w:noProof/>
              </w:rPr>
              <w:t>Biases in assessing support</w:t>
            </w:r>
            <w:r>
              <w:rPr>
                <w:noProof/>
                <w:webHidden/>
              </w:rPr>
              <w:tab/>
            </w:r>
            <w:r>
              <w:rPr>
                <w:noProof/>
                <w:webHidden/>
              </w:rPr>
              <w:fldChar w:fldCharType="begin"/>
            </w:r>
            <w:r>
              <w:rPr>
                <w:noProof/>
                <w:webHidden/>
              </w:rPr>
              <w:instrText xml:space="preserve"> PAGEREF _Toc136859755 \h </w:instrText>
            </w:r>
            <w:r>
              <w:rPr>
                <w:noProof/>
                <w:webHidden/>
              </w:rPr>
            </w:r>
            <w:r>
              <w:rPr>
                <w:noProof/>
                <w:webHidden/>
              </w:rPr>
              <w:fldChar w:fldCharType="separate"/>
            </w:r>
            <w:r>
              <w:rPr>
                <w:noProof/>
                <w:webHidden/>
              </w:rPr>
              <w:t>10</w:t>
            </w:r>
            <w:r>
              <w:rPr>
                <w:noProof/>
                <w:webHidden/>
              </w:rPr>
              <w:fldChar w:fldCharType="end"/>
            </w:r>
          </w:hyperlink>
        </w:p>
        <w:p w14:paraId="3B09E186" w14:textId="593DA64D" w:rsidR="005D78A7" w:rsidRDefault="005D78A7">
          <w:pPr>
            <w:pStyle w:val="TOC2"/>
            <w:tabs>
              <w:tab w:val="right" w:leader="dot" w:pos="9016"/>
            </w:tabs>
            <w:rPr>
              <w:noProof/>
            </w:rPr>
          </w:pPr>
          <w:hyperlink w:anchor="_Toc136859756" w:history="1">
            <w:r w:rsidRPr="007E7235">
              <w:rPr>
                <w:rStyle w:val="Hyperlink"/>
                <w:noProof/>
              </w:rPr>
              <w:t>Summary</w:t>
            </w:r>
            <w:r>
              <w:rPr>
                <w:noProof/>
                <w:webHidden/>
              </w:rPr>
              <w:tab/>
            </w:r>
            <w:r>
              <w:rPr>
                <w:noProof/>
                <w:webHidden/>
              </w:rPr>
              <w:fldChar w:fldCharType="begin"/>
            </w:r>
            <w:r>
              <w:rPr>
                <w:noProof/>
                <w:webHidden/>
              </w:rPr>
              <w:instrText xml:space="preserve"> PAGEREF _Toc136859756 \h </w:instrText>
            </w:r>
            <w:r>
              <w:rPr>
                <w:noProof/>
                <w:webHidden/>
              </w:rPr>
            </w:r>
            <w:r>
              <w:rPr>
                <w:noProof/>
                <w:webHidden/>
              </w:rPr>
              <w:fldChar w:fldCharType="separate"/>
            </w:r>
            <w:r>
              <w:rPr>
                <w:noProof/>
                <w:webHidden/>
              </w:rPr>
              <w:t>10</w:t>
            </w:r>
            <w:r>
              <w:rPr>
                <w:noProof/>
                <w:webHidden/>
              </w:rPr>
              <w:fldChar w:fldCharType="end"/>
            </w:r>
          </w:hyperlink>
        </w:p>
        <w:p w14:paraId="051D9CB0" w14:textId="03D0164F" w:rsidR="005D78A7" w:rsidRDefault="005D78A7">
          <w:pPr>
            <w:pStyle w:val="TOC1"/>
            <w:tabs>
              <w:tab w:val="left" w:pos="440"/>
              <w:tab w:val="right" w:leader="dot" w:pos="9016"/>
            </w:tabs>
            <w:rPr>
              <w:noProof/>
            </w:rPr>
          </w:pPr>
          <w:hyperlink w:anchor="_Toc136859757" w:history="1">
            <w:r w:rsidRPr="007E7235">
              <w:rPr>
                <w:rStyle w:val="Hyperlink"/>
                <w:noProof/>
              </w:rPr>
              <w:t>3.</w:t>
            </w:r>
            <w:r>
              <w:rPr>
                <w:noProof/>
              </w:rPr>
              <w:tab/>
            </w:r>
            <w:r w:rsidRPr="007E7235">
              <w:rPr>
                <w:rStyle w:val="Hyperlink"/>
                <w:noProof/>
              </w:rPr>
              <w:t>Deductive S</w:t>
            </w:r>
            <w:r w:rsidRPr="007E7235">
              <w:rPr>
                <w:rStyle w:val="Hyperlink"/>
                <w:noProof/>
              </w:rPr>
              <w:t>u</w:t>
            </w:r>
            <w:r w:rsidRPr="007E7235">
              <w:rPr>
                <w:rStyle w:val="Hyperlink"/>
                <w:noProof/>
              </w:rPr>
              <w:t>pport</w:t>
            </w:r>
            <w:r>
              <w:rPr>
                <w:noProof/>
                <w:webHidden/>
              </w:rPr>
              <w:tab/>
            </w:r>
            <w:r>
              <w:rPr>
                <w:noProof/>
                <w:webHidden/>
              </w:rPr>
              <w:fldChar w:fldCharType="begin"/>
            </w:r>
            <w:r>
              <w:rPr>
                <w:noProof/>
                <w:webHidden/>
              </w:rPr>
              <w:instrText xml:space="preserve"> PAGEREF _Toc136859757 \h </w:instrText>
            </w:r>
            <w:r>
              <w:rPr>
                <w:noProof/>
                <w:webHidden/>
              </w:rPr>
            </w:r>
            <w:r>
              <w:rPr>
                <w:noProof/>
                <w:webHidden/>
              </w:rPr>
              <w:fldChar w:fldCharType="separate"/>
            </w:r>
            <w:r>
              <w:rPr>
                <w:noProof/>
                <w:webHidden/>
              </w:rPr>
              <w:t>10</w:t>
            </w:r>
            <w:r>
              <w:rPr>
                <w:noProof/>
                <w:webHidden/>
              </w:rPr>
              <w:fldChar w:fldCharType="end"/>
            </w:r>
          </w:hyperlink>
        </w:p>
        <w:p w14:paraId="5C10B898" w14:textId="4BACBAEB" w:rsidR="005D78A7" w:rsidRDefault="005D78A7">
          <w:pPr>
            <w:pStyle w:val="TOC2"/>
            <w:tabs>
              <w:tab w:val="right" w:leader="dot" w:pos="9016"/>
            </w:tabs>
            <w:rPr>
              <w:noProof/>
            </w:rPr>
          </w:pPr>
          <w:hyperlink w:anchor="_Toc136859758" w:history="1">
            <w:r w:rsidRPr="007E7235">
              <w:rPr>
                <w:rStyle w:val="Hyperlink"/>
                <w:noProof/>
              </w:rPr>
              <w:t>Deductively valid arguments</w:t>
            </w:r>
            <w:r>
              <w:rPr>
                <w:noProof/>
                <w:webHidden/>
              </w:rPr>
              <w:tab/>
            </w:r>
            <w:r>
              <w:rPr>
                <w:noProof/>
                <w:webHidden/>
              </w:rPr>
              <w:fldChar w:fldCharType="begin"/>
            </w:r>
            <w:r>
              <w:rPr>
                <w:noProof/>
                <w:webHidden/>
              </w:rPr>
              <w:instrText xml:space="preserve"> PAGEREF _Toc136859758 \h </w:instrText>
            </w:r>
            <w:r>
              <w:rPr>
                <w:noProof/>
                <w:webHidden/>
              </w:rPr>
            </w:r>
            <w:r>
              <w:rPr>
                <w:noProof/>
                <w:webHidden/>
              </w:rPr>
              <w:fldChar w:fldCharType="separate"/>
            </w:r>
            <w:r>
              <w:rPr>
                <w:noProof/>
                <w:webHidden/>
              </w:rPr>
              <w:t>11</w:t>
            </w:r>
            <w:r>
              <w:rPr>
                <w:noProof/>
                <w:webHidden/>
              </w:rPr>
              <w:fldChar w:fldCharType="end"/>
            </w:r>
          </w:hyperlink>
        </w:p>
        <w:p w14:paraId="088682F4" w14:textId="1B7BBA71" w:rsidR="005D78A7" w:rsidRPr="006B345A" w:rsidRDefault="005D78A7">
          <w:pPr>
            <w:pStyle w:val="TOC2"/>
            <w:tabs>
              <w:tab w:val="right" w:leader="dot" w:pos="9016"/>
            </w:tabs>
            <w:rPr>
              <w:noProof/>
              <w:color w:val="FF0000"/>
            </w:rPr>
          </w:pPr>
          <w:hyperlink w:anchor="_Toc136859759" w:history="1">
            <w:r w:rsidRPr="006B345A">
              <w:rPr>
                <w:rStyle w:val="Hyperlink"/>
                <w:noProof/>
                <w:color w:val="FF0000"/>
              </w:rPr>
              <w:t>Deductively valid forms</w:t>
            </w:r>
            <w:r w:rsidRPr="006B345A">
              <w:rPr>
                <w:noProof/>
                <w:webHidden/>
                <w:color w:val="FF0000"/>
              </w:rPr>
              <w:tab/>
            </w:r>
            <w:r w:rsidRPr="006B345A">
              <w:rPr>
                <w:noProof/>
                <w:webHidden/>
                <w:color w:val="FF0000"/>
              </w:rPr>
              <w:fldChar w:fldCharType="begin"/>
            </w:r>
            <w:r w:rsidRPr="006B345A">
              <w:rPr>
                <w:noProof/>
                <w:webHidden/>
                <w:color w:val="FF0000"/>
              </w:rPr>
              <w:instrText xml:space="preserve"> PAGEREF _Toc136859759 \h </w:instrText>
            </w:r>
            <w:r w:rsidRPr="006B345A">
              <w:rPr>
                <w:noProof/>
                <w:webHidden/>
                <w:color w:val="FF0000"/>
              </w:rPr>
            </w:r>
            <w:r w:rsidRPr="006B345A">
              <w:rPr>
                <w:noProof/>
                <w:webHidden/>
                <w:color w:val="FF0000"/>
              </w:rPr>
              <w:fldChar w:fldCharType="separate"/>
            </w:r>
            <w:r w:rsidRPr="006B345A">
              <w:rPr>
                <w:noProof/>
                <w:webHidden/>
                <w:color w:val="FF0000"/>
              </w:rPr>
              <w:t>11</w:t>
            </w:r>
            <w:r w:rsidRPr="006B345A">
              <w:rPr>
                <w:noProof/>
                <w:webHidden/>
                <w:color w:val="FF0000"/>
              </w:rPr>
              <w:fldChar w:fldCharType="end"/>
            </w:r>
          </w:hyperlink>
        </w:p>
        <w:p w14:paraId="2B5A750D" w14:textId="67A06A6C" w:rsidR="005D78A7" w:rsidRDefault="005D78A7">
          <w:pPr>
            <w:pStyle w:val="TOC3"/>
            <w:tabs>
              <w:tab w:val="right" w:leader="dot" w:pos="9016"/>
            </w:tabs>
            <w:rPr>
              <w:noProof/>
            </w:rPr>
          </w:pPr>
          <w:hyperlink w:anchor="_Toc136859760" w:history="1">
            <w:r w:rsidRPr="007E7235">
              <w:rPr>
                <w:rStyle w:val="Hyperlink"/>
                <w:noProof/>
              </w:rPr>
              <w:t>Conditional statements</w:t>
            </w:r>
            <w:r>
              <w:rPr>
                <w:noProof/>
                <w:webHidden/>
              </w:rPr>
              <w:tab/>
            </w:r>
            <w:r>
              <w:rPr>
                <w:noProof/>
                <w:webHidden/>
              </w:rPr>
              <w:fldChar w:fldCharType="begin"/>
            </w:r>
            <w:r>
              <w:rPr>
                <w:noProof/>
                <w:webHidden/>
              </w:rPr>
              <w:instrText xml:space="preserve"> PAGEREF _Toc136859760 \h </w:instrText>
            </w:r>
            <w:r>
              <w:rPr>
                <w:noProof/>
                <w:webHidden/>
              </w:rPr>
            </w:r>
            <w:r>
              <w:rPr>
                <w:noProof/>
                <w:webHidden/>
              </w:rPr>
              <w:fldChar w:fldCharType="separate"/>
            </w:r>
            <w:r>
              <w:rPr>
                <w:noProof/>
                <w:webHidden/>
              </w:rPr>
              <w:t>14</w:t>
            </w:r>
            <w:r>
              <w:rPr>
                <w:noProof/>
                <w:webHidden/>
              </w:rPr>
              <w:fldChar w:fldCharType="end"/>
            </w:r>
          </w:hyperlink>
        </w:p>
        <w:p w14:paraId="48494638" w14:textId="51840A47" w:rsidR="005D78A7" w:rsidRDefault="005D78A7">
          <w:pPr>
            <w:pStyle w:val="TOC2"/>
            <w:tabs>
              <w:tab w:val="right" w:leader="dot" w:pos="9016"/>
            </w:tabs>
            <w:rPr>
              <w:noProof/>
            </w:rPr>
          </w:pPr>
          <w:hyperlink w:anchor="_Toc136859761" w:history="1">
            <w:r w:rsidRPr="007E7235">
              <w:rPr>
                <w:rStyle w:val="Hyperlink"/>
                <w:noProof/>
              </w:rPr>
              <w:t>A second test for deductive validity: the counter-example method</w:t>
            </w:r>
            <w:r>
              <w:rPr>
                <w:noProof/>
                <w:webHidden/>
              </w:rPr>
              <w:tab/>
            </w:r>
            <w:r>
              <w:rPr>
                <w:noProof/>
                <w:webHidden/>
              </w:rPr>
              <w:fldChar w:fldCharType="begin"/>
            </w:r>
            <w:r>
              <w:rPr>
                <w:noProof/>
                <w:webHidden/>
              </w:rPr>
              <w:instrText xml:space="preserve"> PAGEREF _Toc136859761 \h </w:instrText>
            </w:r>
            <w:r>
              <w:rPr>
                <w:noProof/>
                <w:webHidden/>
              </w:rPr>
            </w:r>
            <w:r>
              <w:rPr>
                <w:noProof/>
                <w:webHidden/>
              </w:rPr>
              <w:fldChar w:fldCharType="separate"/>
            </w:r>
            <w:r>
              <w:rPr>
                <w:noProof/>
                <w:webHidden/>
              </w:rPr>
              <w:t>15</w:t>
            </w:r>
            <w:r>
              <w:rPr>
                <w:noProof/>
                <w:webHidden/>
              </w:rPr>
              <w:fldChar w:fldCharType="end"/>
            </w:r>
          </w:hyperlink>
        </w:p>
        <w:p w14:paraId="3E17ABA9" w14:textId="26274CF5" w:rsidR="005D78A7" w:rsidRDefault="005D78A7">
          <w:pPr>
            <w:pStyle w:val="TOC1"/>
            <w:tabs>
              <w:tab w:val="left" w:pos="440"/>
              <w:tab w:val="right" w:leader="dot" w:pos="9016"/>
            </w:tabs>
            <w:rPr>
              <w:noProof/>
            </w:rPr>
          </w:pPr>
          <w:hyperlink w:anchor="_Toc136859762" w:history="1">
            <w:r w:rsidRPr="007E7235">
              <w:rPr>
                <w:rStyle w:val="Hyperlink"/>
                <w:noProof/>
              </w:rPr>
              <w:t>4.</w:t>
            </w:r>
            <w:r>
              <w:rPr>
                <w:noProof/>
              </w:rPr>
              <w:tab/>
            </w:r>
            <w:r w:rsidRPr="007E7235">
              <w:rPr>
                <w:rStyle w:val="Hyperlink"/>
                <w:noProof/>
              </w:rPr>
              <w:t>Identifying unstated assumptions</w:t>
            </w:r>
            <w:r>
              <w:rPr>
                <w:noProof/>
                <w:webHidden/>
              </w:rPr>
              <w:tab/>
            </w:r>
            <w:r>
              <w:rPr>
                <w:noProof/>
                <w:webHidden/>
              </w:rPr>
              <w:fldChar w:fldCharType="begin"/>
            </w:r>
            <w:r>
              <w:rPr>
                <w:noProof/>
                <w:webHidden/>
              </w:rPr>
              <w:instrText xml:space="preserve"> PAGEREF _Toc136859762 \h </w:instrText>
            </w:r>
            <w:r>
              <w:rPr>
                <w:noProof/>
                <w:webHidden/>
              </w:rPr>
            </w:r>
            <w:r>
              <w:rPr>
                <w:noProof/>
                <w:webHidden/>
              </w:rPr>
              <w:fldChar w:fldCharType="separate"/>
            </w:r>
            <w:r>
              <w:rPr>
                <w:noProof/>
                <w:webHidden/>
              </w:rPr>
              <w:t>16</w:t>
            </w:r>
            <w:r>
              <w:rPr>
                <w:noProof/>
                <w:webHidden/>
              </w:rPr>
              <w:fldChar w:fldCharType="end"/>
            </w:r>
          </w:hyperlink>
        </w:p>
        <w:p w14:paraId="2D2139A7" w14:textId="36FB4B7C" w:rsidR="005D78A7" w:rsidRDefault="005D78A7">
          <w:pPr>
            <w:pStyle w:val="TOC2"/>
            <w:tabs>
              <w:tab w:val="right" w:leader="dot" w:pos="9016"/>
            </w:tabs>
            <w:rPr>
              <w:noProof/>
            </w:rPr>
          </w:pPr>
          <w:hyperlink w:anchor="_Toc136859763" w:history="1">
            <w:r w:rsidRPr="007E7235">
              <w:rPr>
                <w:rStyle w:val="Hyperlink"/>
                <w:noProof/>
              </w:rPr>
              <w:t>identifying assumptions</w:t>
            </w:r>
            <w:r>
              <w:rPr>
                <w:noProof/>
                <w:webHidden/>
              </w:rPr>
              <w:tab/>
            </w:r>
            <w:r>
              <w:rPr>
                <w:noProof/>
                <w:webHidden/>
              </w:rPr>
              <w:fldChar w:fldCharType="begin"/>
            </w:r>
            <w:r>
              <w:rPr>
                <w:noProof/>
                <w:webHidden/>
              </w:rPr>
              <w:instrText xml:space="preserve"> PAGEREF _Toc136859763 \h </w:instrText>
            </w:r>
            <w:r>
              <w:rPr>
                <w:noProof/>
                <w:webHidden/>
              </w:rPr>
            </w:r>
            <w:r>
              <w:rPr>
                <w:noProof/>
                <w:webHidden/>
              </w:rPr>
              <w:fldChar w:fldCharType="separate"/>
            </w:r>
            <w:r>
              <w:rPr>
                <w:noProof/>
                <w:webHidden/>
              </w:rPr>
              <w:t>16</w:t>
            </w:r>
            <w:r>
              <w:rPr>
                <w:noProof/>
                <w:webHidden/>
              </w:rPr>
              <w:fldChar w:fldCharType="end"/>
            </w:r>
          </w:hyperlink>
        </w:p>
        <w:p w14:paraId="6EAD8B8A" w14:textId="0803C1E2" w:rsidR="005D78A7" w:rsidRDefault="005D78A7">
          <w:pPr>
            <w:pStyle w:val="TOC3"/>
            <w:tabs>
              <w:tab w:val="right" w:leader="dot" w:pos="9016"/>
            </w:tabs>
            <w:rPr>
              <w:noProof/>
            </w:rPr>
          </w:pPr>
          <w:hyperlink w:anchor="_Toc136859764" w:history="1">
            <w:r w:rsidRPr="007E7235">
              <w:rPr>
                <w:rStyle w:val="Hyperlink"/>
                <w:noProof/>
              </w:rPr>
              <w:t>Rule #1 (The Lonely Premise Rule)</w:t>
            </w:r>
            <w:r>
              <w:rPr>
                <w:noProof/>
                <w:webHidden/>
              </w:rPr>
              <w:tab/>
            </w:r>
            <w:r>
              <w:rPr>
                <w:noProof/>
                <w:webHidden/>
              </w:rPr>
              <w:fldChar w:fldCharType="begin"/>
            </w:r>
            <w:r>
              <w:rPr>
                <w:noProof/>
                <w:webHidden/>
              </w:rPr>
              <w:instrText xml:space="preserve"> PAGEREF _Toc136859764 \h </w:instrText>
            </w:r>
            <w:r>
              <w:rPr>
                <w:noProof/>
                <w:webHidden/>
              </w:rPr>
            </w:r>
            <w:r>
              <w:rPr>
                <w:noProof/>
                <w:webHidden/>
              </w:rPr>
              <w:fldChar w:fldCharType="separate"/>
            </w:r>
            <w:r>
              <w:rPr>
                <w:noProof/>
                <w:webHidden/>
              </w:rPr>
              <w:t>16</w:t>
            </w:r>
            <w:r>
              <w:rPr>
                <w:noProof/>
                <w:webHidden/>
              </w:rPr>
              <w:fldChar w:fldCharType="end"/>
            </w:r>
          </w:hyperlink>
        </w:p>
        <w:p w14:paraId="12CF1F1A" w14:textId="46150CCC" w:rsidR="005D78A7" w:rsidRDefault="005D78A7">
          <w:pPr>
            <w:pStyle w:val="TOC3"/>
            <w:tabs>
              <w:tab w:val="right" w:leader="dot" w:pos="9016"/>
            </w:tabs>
            <w:rPr>
              <w:noProof/>
            </w:rPr>
          </w:pPr>
          <w:hyperlink w:anchor="_Toc136859765" w:history="1">
            <w:r w:rsidRPr="007E7235">
              <w:rPr>
                <w:rStyle w:val="Hyperlink"/>
                <w:noProof/>
              </w:rPr>
              <w:t>Rule #2 (The Rabbit Rule)</w:t>
            </w:r>
            <w:r>
              <w:rPr>
                <w:noProof/>
                <w:webHidden/>
              </w:rPr>
              <w:tab/>
            </w:r>
            <w:r>
              <w:rPr>
                <w:noProof/>
                <w:webHidden/>
              </w:rPr>
              <w:fldChar w:fldCharType="begin"/>
            </w:r>
            <w:r>
              <w:rPr>
                <w:noProof/>
                <w:webHidden/>
              </w:rPr>
              <w:instrText xml:space="preserve"> PAGEREF _Toc136859765 \h </w:instrText>
            </w:r>
            <w:r>
              <w:rPr>
                <w:noProof/>
                <w:webHidden/>
              </w:rPr>
            </w:r>
            <w:r>
              <w:rPr>
                <w:noProof/>
                <w:webHidden/>
              </w:rPr>
              <w:fldChar w:fldCharType="separate"/>
            </w:r>
            <w:r>
              <w:rPr>
                <w:noProof/>
                <w:webHidden/>
              </w:rPr>
              <w:t>16</w:t>
            </w:r>
            <w:r>
              <w:rPr>
                <w:noProof/>
                <w:webHidden/>
              </w:rPr>
              <w:fldChar w:fldCharType="end"/>
            </w:r>
          </w:hyperlink>
        </w:p>
        <w:p w14:paraId="2EE8E690" w14:textId="0B48668B" w:rsidR="005D78A7" w:rsidRDefault="005D78A7">
          <w:pPr>
            <w:pStyle w:val="TOC3"/>
            <w:tabs>
              <w:tab w:val="right" w:leader="dot" w:pos="9016"/>
            </w:tabs>
            <w:rPr>
              <w:noProof/>
            </w:rPr>
          </w:pPr>
          <w:hyperlink w:anchor="_Toc136859766" w:history="1">
            <w:r w:rsidRPr="007E7235">
              <w:rPr>
                <w:rStyle w:val="Hyperlink"/>
                <w:noProof/>
              </w:rPr>
              <w:t>Rule #3 (Holding hands rule)</w:t>
            </w:r>
            <w:r>
              <w:rPr>
                <w:noProof/>
                <w:webHidden/>
              </w:rPr>
              <w:tab/>
            </w:r>
            <w:r>
              <w:rPr>
                <w:noProof/>
                <w:webHidden/>
              </w:rPr>
              <w:fldChar w:fldCharType="begin"/>
            </w:r>
            <w:r>
              <w:rPr>
                <w:noProof/>
                <w:webHidden/>
              </w:rPr>
              <w:instrText xml:space="preserve"> PAGEREF _Toc136859766 \h </w:instrText>
            </w:r>
            <w:r>
              <w:rPr>
                <w:noProof/>
                <w:webHidden/>
              </w:rPr>
            </w:r>
            <w:r>
              <w:rPr>
                <w:noProof/>
                <w:webHidden/>
              </w:rPr>
              <w:fldChar w:fldCharType="separate"/>
            </w:r>
            <w:r>
              <w:rPr>
                <w:noProof/>
                <w:webHidden/>
              </w:rPr>
              <w:t>16</w:t>
            </w:r>
            <w:r>
              <w:rPr>
                <w:noProof/>
                <w:webHidden/>
              </w:rPr>
              <w:fldChar w:fldCharType="end"/>
            </w:r>
          </w:hyperlink>
        </w:p>
        <w:p w14:paraId="37E1EC0B" w14:textId="6FC6F2B6" w:rsidR="005D78A7" w:rsidRDefault="005D78A7">
          <w:pPr>
            <w:pStyle w:val="TOC2"/>
            <w:tabs>
              <w:tab w:val="right" w:leader="dot" w:pos="9016"/>
            </w:tabs>
            <w:rPr>
              <w:noProof/>
            </w:rPr>
          </w:pPr>
          <w:hyperlink w:anchor="_Toc136859767" w:history="1">
            <w:r w:rsidRPr="007E7235">
              <w:rPr>
                <w:rStyle w:val="Hyperlink"/>
                <w:noProof/>
              </w:rPr>
              <w:t>Assumptions and support</w:t>
            </w:r>
            <w:r>
              <w:rPr>
                <w:noProof/>
                <w:webHidden/>
              </w:rPr>
              <w:tab/>
            </w:r>
            <w:r>
              <w:rPr>
                <w:noProof/>
                <w:webHidden/>
              </w:rPr>
              <w:fldChar w:fldCharType="begin"/>
            </w:r>
            <w:r>
              <w:rPr>
                <w:noProof/>
                <w:webHidden/>
              </w:rPr>
              <w:instrText xml:space="preserve"> PAGEREF _Toc136859767 \h </w:instrText>
            </w:r>
            <w:r>
              <w:rPr>
                <w:noProof/>
                <w:webHidden/>
              </w:rPr>
            </w:r>
            <w:r>
              <w:rPr>
                <w:noProof/>
                <w:webHidden/>
              </w:rPr>
              <w:fldChar w:fldCharType="separate"/>
            </w:r>
            <w:r>
              <w:rPr>
                <w:noProof/>
                <w:webHidden/>
              </w:rPr>
              <w:t>17</w:t>
            </w:r>
            <w:r>
              <w:rPr>
                <w:noProof/>
                <w:webHidden/>
              </w:rPr>
              <w:fldChar w:fldCharType="end"/>
            </w:r>
          </w:hyperlink>
        </w:p>
        <w:p w14:paraId="712931A4" w14:textId="53263014" w:rsidR="005D78A7" w:rsidRDefault="005D78A7">
          <w:pPr>
            <w:pStyle w:val="TOC2"/>
            <w:tabs>
              <w:tab w:val="right" w:leader="dot" w:pos="9016"/>
            </w:tabs>
            <w:rPr>
              <w:noProof/>
            </w:rPr>
          </w:pPr>
          <w:hyperlink w:anchor="_Toc136859768" w:history="1">
            <w:r w:rsidRPr="007E7235">
              <w:rPr>
                <w:rStyle w:val="Hyperlink"/>
                <w:noProof/>
              </w:rPr>
              <w:t>Questionable assumptions and begging the question</w:t>
            </w:r>
            <w:r>
              <w:rPr>
                <w:noProof/>
                <w:webHidden/>
              </w:rPr>
              <w:tab/>
            </w:r>
            <w:r>
              <w:rPr>
                <w:noProof/>
                <w:webHidden/>
              </w:rPr>
              <w:fldChar w:fldCharType="begin"/>
            </w:r>
            <w:r>
              <w:rPr>
                <w:noProof/>
                <w:webHidden/>
              </w:rPr>
              <w:instrText xml:space="preserve"> PAGEREF _Toc136859768 \h </w:instrText>
            </w:r>
            <w:r>
              <w:rPr>
                <w:noProof/>
                <w:webHidden/>
              </w:rPr>
            </w:r>
            <w:r>
              <w:rPr>
                <w:noProof/>
                <w:webHidden/>
              </w:rPr>
              <w:fldChar w:fldCharType="separate"/>
            </w:r>
            <w:r>
              <w:rPr>
                <w:noProof/>
                <w:webHidden/>
              </w:rPr>
              <w:t>17</w:t>
            </w:r>
            <w:r>
              <w:rPr>
                <w:noProof/>
                <w:webHidden/>
              </w:rPr>
              <w:fldChar w:fldCharType="end"/>
            </w:r>
          </w:hyperlink>
        </w:p>
        <w:p w14:paraId="54626400" w14:textId="10EC796F" w:rsidR="005D78A7" w:rsidRDefault="005D78A7">
          <w:pPr>
            <w:pStyle w:val="TOC1"/>
            <w:tabs>
              <w:tab w:val="left" w:pos="440"/>
              <w:tab w:val="right" w:leader="dot" w:pos="9016"/>
            </w:tabs>
            <w:rPr>
              <w:noProof/>
            </w:rPr>
          </w:pPr>
          <w:hyperlink w:anchor="_Toc136859769" w:history="1">
            <w:r w:rsidRPr="007E7235">
              <w:rPr>
                <w:rStyle w:val="Hyperlink"/>
                <w:noProof/>
              </w:rPr>
              <w:t>5.</w:t>
            </w:r>
            <w:r>
              <w:rPr>
                <w:noProof/>
              </w:rPr>
              <w:tab/>
            </w:r>
            <w:r w:rsidRPr="007E7235">
              <w:rPr>
                <w:rStyle w:val="Hyperlink"/>
                <w:noProof/>
              </w:rPr>
              <w:t>Evaluating premises</w:t>
            </w:r>
            <w:r>
              <w:rPr>
                <w:noProof/>
                <w:webHidden/>
              </w:rPr>
              <w:tab/>
            </w:r>
            <w:r>
              <w:rPr>
                <w:noProof/>
                <w:webHidden/>
              </w:rPr>
              <w:fldChar w:fldCharType="begin"/>
            </w:r>
            <w:r>
              <w:rPr>
                <w:noProof/>
                <w:webHidden/>
              </w:rPr>
              <w:instrText xml:space="preserve"> PAGEREF _Toc136859769 \h </w:instrText>
            </w:r>
            <w:r>
              <w:rPr>
                <w:noProof/>
                <w:webHidden/>
              </w:rPr>
            </w:r>
            <w:r>
              <w:rPr>
                <w:noProof/>
                <w:webHidden/>
              </w:rPr>
              <w:fldChar w:fldCharType="separate"/>
            </w:r>
            <w:r>
              <w:rPr>
                <w:noProof/>
                <w:webHidden/>
              </w:rPr>
              <w:t>17</w:t>
            </w:r>
            <w:r>
              <w:rPr>
                <w:noProof/>
                <w:webHidden/>
              </w:rPr>
              <w:fldChar w:fldCharType="end"/>
            </w:r>
          </w:hyperlink>
        </w:p>
        <w:p w14:paraId="5DA344EA" w14:textId="6328D81E" w:rsidR="005D78A7" w:rsidRPr="006B345A" w:rsidRDefault="005D78A7">
          <w:pPr>
            <w:pStyle w:val="TOC2"/>
            <w:tabs>
              <w:tab w:val="right" w:leader="dot" w:pos="9016"/>
            </w:tabs>
            <w:rPr>
              <w:noProof/>
              <w:color w:val="FF0000"/>
            </w:rPr>
          </w:pPr>
          <w:hyperlink w:anchor="_Toc136859770" w:history="1">
            <w:r w:rsidRPr="006B345A">
              <w:rPr>
                <w:rStyle w:val="Hyperlink"/>
                <w:noProof/>
                <w:color w:val="FF0000"/>
              </w:rPr>
              <w:t>Evaluating sources</w:t>
            </w:r>
            <w:r w:rsidRPr="006B345A">
              <w:rPr>
                <w:noProof/>
                <w:webHidden/>
                <w:color w:val="FF0000"/>
              </w:rPr>
              <w:tab/>
            </w:r>
            <w:r w:rsidRPr="006B345A">
              <w:rPr>
                <w:noProof/>
                <w:webHidden/>
                <w:color w:val="FF0000"/>
              </w:rPr>
              <w:fldChar w:fldCharType="begin"/>
            </w:r>
            <w:r w:rsidRPr="006B345A">
              <w:rPr>
                <w:noProof/>
                <w:webHidden/>
                <w:color w:val="FF0000"/>
              </w:rPr>
              <w:instrText xml:space="preserve"> PAGEREF _Toc136859770 \h </w:instrText>
            </w:r>
            <w:r w:rsidRPr="006B345A">
              <w:rPr>
                <w:noProof/>
                <w:webHidden/>
                <w:color w:val="FF0000"/>
              </w:rPr>
            </w:r>
            <w:r w:rsidRPr="006B345A">
              <w:rPr>
                <w:noProof/>
                <w:webHidden/>
                <w:color w:val="FF0000"/>
              </w:rPr>
              <w:fldChar w:fldCharType="separate"/>
            </w:r>
            <w:r w:rsidRPr="006B345A">
              <w:rPr>
                <w:noProof/>
                <w:webHidden/>
                <w:color w:val="FF0000"/>
              </w:rPr>
              <w:t>18</w:t>
            </w:r>
            <w:r w:rsidRPr="006B345A">
              <w:rPr>
                <w:noProof/>
                <w:webHidden/>
                <w:color w:val="FF0000"/>
              </w:rPr>
              <w:fldChar w:fldCharType="end"/>
            </w:r>
          </w:hyperlink>
        </w:p>
        <w:p w14:paraId="5B97BAF2" w14:textId="41CD5B4C" w:rsidR="005D78A7" w:rsidRDefault="005D78A7">
          <w:pPr>
            <w:pStyle w:val="TOC3"/>
            <w:tabs>
              <w:tab w:val="right" w:leader="dot" w:pos="9016"/>
            </w:tabs>
            <w:rPr>
              <w:noProof/>
            </w:rPr>
          </w:pPr>
          <w:hyperlink w:anchor="_Toc136859771" w:history="1">
            <w:r w:rsidRPr="007E7235">
              <w:rPr>
                <w:rStyle w:val="Hyperlink"/>
                <w:noProof/>
              </w:rPr>
              <w:t>Is the source in a position to know?</w:t>
            </w:r>
            <w:r>
              <w:rPr>
                <w:noProof/>
                <w:webHidden/>
              </w:rPr>
              <w:tab/>
            </w:r>
            <w:r>
              <w:rPr>
                <w:noProof/>
                <w:webHidden/>
              </w:rPr>
              <w:fldChar w:fldCharType="begin"/>
            </w:r>
            <w:r>
              <w:rPr>
                <w:noProof/>
                <w:webHidden/>
              </w:rPr>
              <w:instrText xml:space="preserve"> PAGEREF _Toc136859771 \h </w:instrText>
            </w:r>
            <w:r>
              <w:rPr>
                <w:noProof/>
                <w:webHidden/>
              </w:rPr>
            </w:r>
            <w:r>
              <w:rPr>
                <w:noProof/>
                <w:webHidden/>
              </w:rPr>
              <w:fldChar w:fldCharType="separate"/>
            </w:r>
            <w:r>
              <w:rPr>
                <w:noProof/>
                <w:webHidden/>
              </w:rPr>
              <w:t>18</w:t>
            </w:r>
            <w:r>
              <w:rPr>
                <w:noProof/>
                <w:webHidden/>
              </w:rPr>
              <w:fldChar w:fldCharType="end"/>
            </w:r>
          </w:hyperlink>
        </w:p>
        <w:p w14:paraId="66EBAC01" w14:textId="42569B61" w:rsidR="005D78A7" w:rsidRDefault="005D78A7">
          <w:pPr>
            <w:pStyle w:val="TOC3"/>
            <w:tabs>
              <w:tab w:val="right" w:leader="dot" w:pos="9016"/>
            </w:tabs>
            <w:rPr>
              <w:noProof/>
            </w:rPr>
          </w:pPr>
          <w:hyperlink w:anchor="_Toc136859772" w:history="1">
            <w:r w:rsidRPr="007E7235">
              <w:rPr>
                <w:rStyle w:val="Hyperlink"/>
                <w:noProof/>
              </w:rPr>
              <w:t>Is there any reason to suspect the reliability of the source?</w:t>
            </w:r>
            <w:r>
              <w:rPr>
                <w:noProof/>
                <w:webHidden/>
              </w:rPr>
              <w:tab/>
            </w:r>
            <w:r>
              <w:rPr>
                <w:noProof/>
                <w:webHidden/>
              </w:rPr>
              <w:fldChar w:fldCharType="begin"/>
            </w:r>
            <w:r>
              <w:rPr>
                <w:noProof/>
                <w:webHidden/>
              </w:rPr>
              <w:instrText xml:space="preserve"> PAGEREF _Toc136859772 \h </w:instrText>
            </w:r>
            <w:r>
              <w:rPr>
                <w:noProof/>
                <w:webHidden/>
              </w:rPr>
            </w:r>
            <w:r>
              <w:rPr>
                <w:noProof/>
                <w:webHidden/>
              </w:rPr>
              <w:fldChar w:fldCharType="separate"/>
            </w:r>
            <w:r>
              <w:rPr>
                <w:noProof/>
                <w:webHidden/>
              </w:rPr>
              <w:t>18</w:t>
            </w:r>
            <w:r>
              <w:rPr>
                <w:noProof/>
                <w:webHidden/>
              </w:rPr>
              <w:fldChar w:fldCharType="end"/>
            </w:r>
          </w:hyperlink>
        </w:p>
        <w:p w14:paraId="7A329740" w14:textId="35D7F62F" w:rsidR="005D78A7" w:rsidRDefault="005D78A7">
          <w:pPr>
            <w:pStyle w:val="TOC3"/>
            <w:tabs>
              <w:tab w:val="right" w:leader="dot" w:pos="9016"/>
            </w:tabs>
            <w:rPr>
              <w:noProof/>
            </w:rPr>
          </w:pPr>
          <w:hyperlink w:anchor="_Toc136859773" w:history="1">
            <w:r w:rsidRPr="007E7235">
              <w:rPr>
                <w:rStyle w:val="Hyperlink"/>
                <w:noProof/>
              </w:rPr>
              <w:t>Is there any corroborating evidence from independent sources?</w:t>
            </w:r>
            <w:r>
              <w:rPr>
                <w:noProof/>
                <w:webHidden/>
              </w:rPr>
              <w:tab/>
            </w:r>
            <w:r>
              <w:rPr>
                <w:noProof/>
                <w:webHidden/>
              </w:rPr>
              <w:fldChar w:fldCharType="begin"/>
            </w:r>
            <w:r>
              <w:rPr>
                <w:noProof/>
                <w:webHidden/>
              </w:rPr>
              <w:instrText xml:space="preserve"> PAGEREF _Toc136859773 \h </w:instrText>
            </w:r>
            <w:r>
              <w:rPr>
                <w:noProof/>
                <w:webHidden/>
              </w:rPr>
            </w:r>
            <w:r>
              <w:rPr>
                <w:noProof/>
                <w:webHidden/>
              </w:rPr>
              <w:fldChar w:fldCharType="separate"/>
            </w:r>
            <w:r>
              <w:rPr>
                <w:noProof/>
                <w:webHidden/>
              </w:rPr>
              <w:t>18</w:t>
            </w:r>
            <w:r>
              <w:rPr>
                <w:noProof/>
                <w:webHidden/>
              </w:rPr>
              <w:fldChar w:fldCharType="end"/>
            </w:r>
          </w:hyperlink>
        </w:p>
        <w:p w14:paraId="01E159E1" w14:textId="4A4C8EA5" w:rsidR="005D78A7" w:rsidRDefault="005D78A7">
          <w:pPr>
            <w:pStyle w:val="TOC2"/>
            <w:tabs>
              <w:tab w:val="right" w:leader="dot" w:pos="9016"/>
            </w:tabs>
            <w:rPr>
              <w:noProof/>
            </w:rPr>
          </w:pPr>
          <w:hyperlink w:anchor="_Toc136859774" w:history="1">
            <w:r w:rsidRPr="007E7235">
              <w:rPr>
                <w:rStyle w:val="Hyperlink"/>
                <w:noProof/>
              </w:rPr>
              <w:t>Generalisations</w:t>
            </w:r>
            <w:r>
              <w:rPr>
                <w:noProof/>
                <w:webHidden/>
              </w:rPr>
              <w:tab/>
            </w:r>
            <w:r>
              <w:rPr>
                <w:noProof/>
                <w:webHidden/>
              </w:rPr>
              <w:fldChar w:fldCharType="begin"/>
            </w:r>
            <w:r>
              <w:rPr>
                <w:noProof/>
                <w:webHidden/>
              </w:rPr>
              <w:instrText xml:space="preserve"> PAGEREF _Toc136859774 \h </w:instrText>
            </w:r>
            <w:r>
              <w:rPr>
                <w:noProof/>
                <w:webHidden/>
              </w:rPr>
            </w:r>
            <w:r>
              <w:rPr>
                <w:noProof/>
                <w:webHidden/>
              </w:rPr>
              <w:fldChar w:fldCharType="separate"/>
            </w:r>
            <w:r>
              <w:rPr>
                <w:noProof/>
                <w:webHidden/>
              </w:rPr>
              <w:t>18</w:t>
            </w:r>
            <w:r>
              <w:rPr>
                <w:noProof/>
                <w:webHidden/>
              </w:rPr>
              <w:fldChar w:fldCharType="end"/>
            </w:r>
          </w:hyperlink>
        </w:p>
        <w:p w14:paraId="3D41C84F" w14:textId="1F0017A3" w:rsidR="005D78A7" w:rsidRDefault="005D78A7">
          <w:pPr>
            <w:pStyle w:val="TOC2"/>
            <w:tabs>
              <w:tab w:val="right" w:leader="dot" w:pos="9016"/>
            </w:tabs>
            <w:rPr>
              <w:noProof/>
            </w:rPr>
          </w:pPr>
          <w:hyperlink w:anchor="_Toc136859775" w:history="1">
            <w:r w:rsidRPr="007E7235">
              <w:rPr>
                <w:rStyle w:val="Hyperlink"/>
                <w:noProof/>
              </w:rPr>
              <w:t>Counter-examples</w:t>
            </w:r>
            <w:r>
              <w:rPr>
                <w:noProof/>
                <w:webHidden/>
              </w:rPr>
              <w:tab/>
            </w:r>
            <w:r>
              <w:rPr>
                <w:noProof/>
                <w:webHidden/>
              </w:rPr>
              <w:fldChar w:fldCharType="begin"/>
            </w:r>
            <w:r>
              <w:rPr>
                <w:noProof/>
                <w:webHidden/>
              </w:rPr>
              <w:instrText xml:space="preserve"> PAGEREF _Toc136859775 \h </w:instrText>
            </w:r>
            <w:r>
              <w:rPr>
                <w:noProof/>
                <w:webHidden/>
              </w:rPr>
            </w:r>
            <w:r>
              <w:rPr>
                <w:noProof/>
                <w:webHidden/>
              </w:rPr>
              <w:fldChar w:fldCharType="separate"/>
            </w:r>
            <w:r>
              <w:rPr>
                <w:noProof/>
                <w:webHidden/>
              </w:rPr>
              <w:t>19</w:t>
            </w:r>
            <w:r>
              <w:rPr>
                <w:noProof/>
                <w:webHidden/>
              </w:rPr>
              <w:fldChar w:fldCharType="end"/>
            </w:r>
          </w:hyperlink>
        </w:p>
        <w:p w14:paraId="1FAE41B1" w14:textId="05644161" w:rsidR="005D78A7" w:rsidRDefault="005D78A7">
          <w:pPr>
            <w:pStyle w:val="TOC2"/>
            <w:tabs>
              <w:tab w:val="right" w:leader="dot" w:pos="9016"/>
            </w:tabs>
            <w:rPr>
              <w:noProof/>
            </w:rPr>
          </w:pPr>
          <w:hyperlink w:anchor="_Toc136859776" w:history="1">
            <w:r w:rsidRPr="007E7235">
              <w:rPr>
                <w:rStyle w:val="Hyperlink"/>
                <w:noProof/>
              </w:rPr>
              <w:t>Reformulating generalisations</w:t>
            </w:r>
            <w:r>
              <w:rPr>
                <w:noProof/>
                <w:webHidden/>
              </w:rPr>
              <w:tab/>
            </w:r>
            <w:r>
              <w:rPr>
                <w:noProof/>
                <w:webHidden/>
              </w:rPr>
              <w:fldChar w:fldCharType="begin"/>
            </w:r>
            <w:r>
              <w:rPr>
                <w:noProof/>
                <w:webHidden/>
              </w:rPr>
              <w:instrText xml:space="preserve"> PAGEREF _Toc136859776 \h </w:instrText>
            </w:r>
            <w:r>
              <w:rPr>
                <w:noProof/>
                <w:webHidden/>
              </w:rPr>
            </w:r>
            <w:r>
              <w:rPr>
                <w:noProof/>
                <w:webHidden/>
              </w:rPr>
              <w:fldChar w:fldCharType="separate"/>
            </w:r>
            <w:r>
              <w:rPr>
                <w:noProof/>
                <w:webHidden/>
              </w:rPr>
              <w:t>19</w:t>
            </w:r>
            <w:r>
              <w:rPr>
                <w:noProof/>
                <w:webHidden/>
              </w:rPr>
              <w:fldChar w:fldCharType="end"/>
            </w:r>
          </w:hyperlink>
        </w:p>
        <w:p w14:paraId="7B1AD640" w14:textId="482B0C84" w:rsidR="005D78A7" w:rsidRDefault="005D78A7">
          <w:pPr>
            <w:pStyle w:val="TOC2"/>
            <w:tabs>
              <w:tab w:val="right" w:leader="dot" w:pos="9016"/>
            </w:tabs>
            <w:rPr>
              <w:noProof/>
            </w:rPr>
          </w:pPr>
          <w:hyperlink w:anchor="_Toc136859777" w:history="1">
            <w:r w:rsidRPr="007E7235">
              <w:rPr>
                <w:rStyle w:val="Hyperlink"/>
                <w:noProof/>
              </w:rPr>
              <w:t>Statistical generalisations</w:t>
            </w:r>
            <w:r>
              <w:rPr>
                <w:noProof/>
                <w:webHidden/>
              </w:rPr>
              <w:tab/>
            </w:r>
            <w:r>
              <w:rPr>
                <w:noProof/>
                <w:webHidden/>
              </w:rPr>
              <w:fldChar w:fldCharType="begin"/>
            </w:r>
            <w:r>
              <w:rPr>
                <w:noProof/>
                <w:webHidden/>
              </w:rPr>
              <w:instrText xml:space="preserve"> PAGEREF _Toc136859777 \h </w:instrText>
            </w:r>
            <w:r>
              <w:rPr>
                <w:noProof/>
                <w:webHidden/>
              </w:rPr>
            </w:r>
            <w:r>
              <w:rPr>
                <w:noProof/>
                <w:webHidden/>
              </w:rPr>
              <w:fldChar w:fldCharType="separate"/>
            </w:r>
            <w:r>
              <w:rPr>
                <w:noProof/>
                <w:webHidden/>
              </w:rPr>
              <w:t>20</w:t>
            </w:r>
            <w:r>
              <w:rPr>
                <w:noProof/>
                <w:webHidden/>
              </w:rPr>
              <w:fldChar w:fldCharType="end"/>
            </w:r>
          </w:hyperlink>
        </w:p>
        <w:p w14:paraId="4F9A42DF" w14:textId="6635FA52" w:rsidR="005D78A7" w:rsidRDefault="005D78A7">
          <w:pPr>
            <w:pStyle w:val="TOC3"/>
            <w:tabs>
              <w:tab w:val="right" w:leader="dot" w:pos="9016"/>
            </w:tabs>
            <w:rPr>
              <w:noProof/>
            </w:rPr>
          </w:pPr>
          <w:hyperlink w:anchor="_Toc136859778" w:history="1">
            <w:r w:rsidRPr="007E7235">
              <w:rPr>
                <w:rStyle w:val="Hyperlink"/>
                <w:noProof/>
              </w:rPr>
              <w:t>Evaluating statistical generalisations</w:t>
            </w:r>
            <w:r>
              <w:rPr>
                <w:noProof/>
                <w:webHidden/>
              </w:rPr>
              <w:tab/>
            </w:r>
            <w:r>
              <w:rPr>
                <w:noProof/>
                <w:webHidden/>
              </w:rPr>
              <w:fldChar w:fldCharType="begin"/>
            </w:r>
            <w:r>
              <w:rPr>
                <w:noProof/>
                <w:webHidden/>
              </w:rPr>
              <w:instrText xml:space="preserve"> PAGEREF _Toc136859778 \h </w:instrText>
            </w:r>
            <w:r>
              <w:rPr>
                <w:noProof/>
                <w:webHidden/>
              </w:rPr>
            </w:r>
            <w:r>
              <w:rPr>
                <w:noProof/>
                <w:webHidden/>
              </w:rPr>
              <w:fldChar w:fldCharType="separate"/>
            </w:r>
            <w:r>
              <w:rPr>
                <w:noProof/>
                <w:webHidden/>
              </w:rPr>
              <w:t>20</w:t>
            </w:r>
            <w:r>
              <w:rPr>
                <w:noProof/>
                <w:webHidden/>
              </w:rPr>
              <w:fldChar w:fldCharType="end"/>
            </w:r>
          </w:hyperlink>
        </w:p>
        <w:p w14:paraId="6C0434F5" w14:textId="281DC046" w:rsidR="005D78A7" w:rsidRDefault="005D78A7">
          <w:pPr>
            <w:pStyle w:val="TOC3"/>
            <w:tabs>
              <w:tab w:val="right" w:leader="dot" w:pos="9016"/>
            </w:tabs>
            <w:rPr>
              <w:noProof/>
            </w:rPr>
          </w:pPr>
          <w:hyperlink w:anchor="_Toc136859779" w:history="1">
            <w:r w:rsidRPr="007E7235">
              <w:rPr>
                <w:rStyle w:val="Hyperlink"/>
                <w:noProof/>
              </w:rPr>
              <w:t>An example argument</w:t>
            </w:r>
            <w:r>
              <w:rPr>
                <w:noProof/>
                <w:webHidden/>
              </w:rPr>
              <w:tab/>
            </w:r>
            <w:r>
              <w:rPr>
                <w:noProof/>
                <w:webHidden/>
              </w:rPr>
              <w:fldChar w:fldCharType="begin"/>
            </w:r>
            <w:r>
              <w:rPr>
                <w:noProof/>
                <w:webHidden/>
              </w:rPr>
              <w:instrText xml:space="preserve"> PAGEREF _Toc136859779 \h </w:instrText>
            </w:r>
            <w:r>
              <w:rPr>
                <w:noProof/>
                <w:webHidden/>
              </w:rPr>
            </w:r>
            <w:r>
              <w:rPr>
                <w:noProof/>
                <w:webHidden/>
              </w:rPr>
              <w:fldChar w:fldCharType="separate"/>
            </w:r>
            <w:r>
              <w:rPr>
                <w:noProof/>
                <w:webHidden/>
              </w:rPr>
              <w:t>20</w:t>
            </w:r>
            <w:r>
              <w:rPr>
                <w:noProof/>
                <w:webHidden/>
              </w:rPr>
              <w:fldChar w:fldCharType="end"/>
            </w:r>
          </w:hyperlink>
        </w:p>
        <w:p w14:paraId="787093EF" w14:textId="29F95596" w:rsidR="005D78A7" w:rsidRDefault="005D78A7">
          <w:pPr>
            <w:pStyle w:val="TOC1"/>
            <w:tabs>
              <w:tab w:val="left" w:pos="440"/>
              <w:tab w:val="right" w:leader="dot" w:pos="9016"/>
            </w:tabs>
            <w:rPr>
              <w:noProof/>
            </w:rPr>
          </w:pPr>
          <w:hyperlink w:anchor="_Toc136859780" w:history="1">
            <w:r w:rsidRPr="007E7235">
              <w:rPr>
                <w:rStyle w:val="Hyperlink"/>
                <w:noProof/>
              </w:rPr>
              <w:t>6.</w:t>
            </w:r>
            <w:r>
              <w:rPr>
                <w:noProof/>
              </w:rPr>
              <w:tab/>
            </w:r>
            <w:r w:rsidRPr="007E7235">
              <w:rPr>
                <w:rStyle w:val="Hyperlink"/>
                <w:noProof/>
              </w:rPr>
              <w:t>Analysing complex arguments</w:t>
            </w:r>
            <w:r>
              <w:rPr>
                <w:noProof/>
                <w:webHidden/>
              </w:rPr>
              <w:tab/>
            </w:r>
            <w:r>
              <w:rPr>
                <w:noProof/>
                <w:webHidden/>
              </w:rPr>
              <w:fldChar w:fldCharType="begin"/>
            </w:r>
            <w:r>
              <w:rPr>
                <w:noProof/>
                <w:webHidden/>
              </w:rPr>
              <w:instrText xml:space="preserve"> PAGEREF _Toc136859780 \h </w:instrText>
            </w:r>
            <w:r>
              <w:rPr>
                <w:noProof/>
                <w:webHidden/>
              </w:rPr>
            </w:r>
            <w:r>
              <w:rPr>
                <w:noProof/>
                <w:webHidden/>
              </w:rPr>
              <w:fldChar w:fldCharType="separate"/>
            </w:r>
            <w:r>
              <w:rPr>
                <w:noProof/>
                <w:webHidden/>
              </w:rPr>
              <w:t>22</w:t>
            </w:r>
            <w:r>
              <w:rPr>
                <w:noProof/>
                <w:webHidden/>
              </w:rPr>
              <w:fldChar w:fldCharType="end"/>
            </w:r>
          </w:hyperlink>
        </w:p>
        <w:p w14:paraId="11E83EA0" w14:textId="4172A1AA" w:rsidR="005D78A7" w:rsidRDefault="005D78A7">
          <w:pPr>
            <w:pStyle w:val="TOC2"/>
            <w:tabs>
              <w:tab w:val="right" w:leader="dot" w:pos="9016"/>
            </w:tabs>
            <w:rPr>
              <w:noProof/>
            </w:rPr>
          </w:pPr>
          <w:hyperlink w:anchor="_Toc136859781" w:history="1">
            <w:r w:rsidRPr="007E7235">
              <w:rPr>
                <w:rStyle w:val="Hyperlink"/>
                <w:noProof/>
              </w:rPr>
              <w:t>Independent and co-dependent premises</w:t>
            </w:r>
            <w:r>
              <w:rPr>
                <w:noProof/>
                <w:webHidden/>
              </w:rPr>
              <w:tab/>
            </w:r>
            <w:r>
              <w:rPr>
                <w:noProof/>
                <w:webHidden/>
              </w:rPr>
              <w:fldChar w:fldCharType="begin"/>
            </w:r>
            <w:r>
              <w:rPr>
                <w:noProof/>
                <w:webHidden/>
              </w:rPr>
              <w:instrText xml:space="preserve"> PAGEREF _Toc136859781 \h </w:instrText>
            </w:r>
            <w:r>
              <w:rPr>
                <w:noProof/>
                <w:webHidden/>
              </w:rPr>
            </w:r>
            <w:r>
              <w:rPr>
                <w:noProof/>
                <w:webHidden/>
              </w:rPr>
              <w:fldChar w:fldCharType="separate"/>
            </w:r>
            <w:r>
              <w:rPr>
                <w:noProof/>
                <w:webHidden/>
              </w:rPr>
              <w:t>22</w:t>
            </w:r>
            <w:r>
              <w:rPr>
                <w:noProof/>
                <w:webHidden/>
              </w:rPr>
              <w:fldChar w:fldCharType="end"/>
            </w:r>
          </w:hyperlink>
        </w:p>
        <w:p w14:paraId="15B72AE9" w14:textId="2FEEE493" w:rsidR="005D78A7" w:rsidRDefault="005D78A7">
          <w:pPr>
            <w:pStyle w:val="TOC2"/>
            <w:tabs>
              <w:tab w:val="right" w:leader="dot" w:pos="9016"/>
            </w:tabs>
            <w:rPr>
              <w:noProof/>
            </w:rPr>
          </w:pPr>
          <w:hyperlink w:anchor="_Toc136859782" w:history="1">
            <w:r w:rsidRPr="007E7235">
              <w:rPr>
                <w:rStyle w:val="Hyperlink"/>
                <w:noProof/>
              </w:rPr>
              <w:t>Combining linked and independent premises</w:t>
            </w:r>
            <w:r>
              <w:rPr>
                <w:noProof/>
                <w:webHidden/>
              </w:rPr>
              <w:tab/>
            </w:r>
            <w:r>
              <w:rPr>
                <w:noProof/>
                <w:webHidden/>
              </w:rPr>
              <w:fldChar w:fldCharType="begin"/>
            </w:r>
            <w:r>
              <w:rPr>
                <w:noProof/>
                <w:webHidden/>
              </w:rPr>
              <w:instrText xml:space="preserve"> PAGEREF _Toc136859782 \h </w:instrText>
            </w:r>
            <w:r>
              <w:rPr>
                <w:noProof/>
                <w:webHidden/>
              </w:rPr>
            </w:r>
            <w:r>
              <w:rPr>
                <w:noProof/>
                <w:webHidden/>
              </w:rPr>
              <w:fldChar w:fldCharType="separate"/>
            </w:r>
            <w:r>
              <w:rPr>
                <w:noProof/>
                <w:webHidden/>
              </w:rPr>
              <w:t>22</w:t>
            </w:r>
            <w:r>
              <w:rPr>
                <w:noProof/>
                <w:webHidden/>
              </w:rPr>
              <w:fldChar w:fldCharType="end"/>
            </w:r>
          </w:hyperlink>
        </w:p>
        <w:p w14:paraId="2EF5FB9F" w14:textId="0150CEB0" w:rsidR="005D78A7" w:rsidRDefault="005D78A7">
          <w:pPr>
            <w:pStyle w:val="TOC2"/>
            <w:tabs>
              <w:tab w:val="right" w:leader="dot" w:pos="9016"/>
            </w:tabs>
            <w:rPr>
              <w:noProof/>
            </w:rPr>
          </w:pPr>
          <w:hyperlink w:anchor="_Toc136859783" w:history="1">
            <w:r w:rsidRPr="007E7235">
              <w:rPr>
                <w:rStyle w:val="Hyperlink"/>
                <w:noProof/>
              </w:rPr>
              <w:t>Sub-arguments</w:t>
            </w:r>
            <w:r>
              <w:rPr>
                <w:noProof/>
                <w:webHidden/>
              </w:rPr>
              <w:tab/>
            </w:r>
            <w:r>
              <w:rPr>
                <w:noProof/>
                <w:webHidden/>
              </w:rPr>
              <w:fldChar w:fldCharType="begin"/>
            </w:r>
            <w:r>
              <w:rPr>
                <w:noProof/>
                <w:webHidden/>
              </w:rPr>
              <w:instrText xml:space="preserve"> PAGEREF _Toc136859783 \h </w:instrText>
            </w:r>
            <w:r>
              <w:rPr>
                <w:noProof/>
                <w:webHidden/>
              </w:rPr>
            </w:r>
            <w:r>
              <w:rPr>
                <w:noProof/>
                <w:webHidden/>
              </w:rPr>
              <w:fldChar w:fldCharType="separate"/>
            </w:r>
            <w:r>
              <w:rPr>
                <w:noProof/>
                <w:webHidden/>
              </w:rPr>
              <w:t>23</w:t>
            </w:r>
            <w:r>
              <w:rPr>
                <w:noProof/>
                <w:webHidden/>
              </w:rPr>
              <w:fldChar w:fldCharType="end"/>
            </w:r>
          </w:hyperlink>
        </w:p>
        <w:p w14:paraId="2DC2C779" w14:textId="45A867B3" w:rsidR="005D78A7" w:rsidRDefault="005D78A7">
          <w:pPr>
            <w:pStyle w:val="TOC2"/>
            <w:tabs>
              <w:tab w:val="right" w:leader="dot" w:pos="9016"/>
            </w:tabs>
            <w:rPr>
              <w:noProof/>
            </w:rPr>
          </w:pPr>
          <w:hyperlink w:anchor="_Toc136859784" w:history="1">
            <w:r w:rsidRPr="007E7235">
              <w:rPr>
                <w:rStyle w:val="Hyperlink"/>
                <w:noProof/>
              </w:rPr>
              <w:t>Evaluating</w:t>
            </w:r>
            <w:r>
              <w:rPr>
                <w:noProof/>
                <w:webHidden/>
              </w:rPr>
              <w:tab/>
            </w:r>
            <w:r>
              <w:rPr>
                <w:noProof/>
                <w:webHidden/>
              </w:rPr>
              <w:fldChar w:fldCharType="begin"/>
            </w:r>
            <w:r>
              <w:rPr>
                <w:noProof/>
                <w:webHidden/>
              </w:rPr>
              <w:instrText xml:space="preserve"> PAGEREF _Toc136859784 \h </w:instrText>
            </w:r>
            <w:r>
              <w:rPr>
                <w:noProof/>
                <w:webHidden/>
              </w:rPr>
            </w:r>
            <w:r>
              <w:rPr>
                <w:noProof/>
                <w:webHidden/>
              </w:rPr>
              <w:fldChar w:fldCharType="separate"/>
            </w:r>
            <w:r>
              <w:rPr>
                <w:noProof/>
                <w:webHidden/>
              </w:rPr>
              <w:t>23</w:t>
            </w:r>
            <w:r>
              <w:rPr>
                <w:noProof/>
                <w:webHidden/>
              </w:rPr>
              <w:fldChar w:fldCharType="end"/>
            </w:r>
          </w:hyperlink>
        </w:p>
        <w:p w14:paraId="246B3617" w14:textId="00471479" w:rsidR="005D78A7" w:rsidRDefault="005D78A7">
          <w:pPr>
            <w:pStyle w:val="TOC3"/>
            <w:tabs>
              <w:tab w:val="right" w:leader="dot" w:pos="9016"/>
            </w:tabs>
            <w:rPr>
              <w:noProof/>
            </w:rPr>
          </w:pPr>
          <w:hyperlink w:anchor="_Toc136859785" w:history="1">
            <w:r w:rsidRPr="007E7235">
              <w:rPr>
                <w:rStyle w:val="Hyperlink"/>
                <w:noProof/>
              </w:rPr>
              <w:t>Success VS Soundness</w:t>
            </w:r>
            <w:r>
              <w:rPr>
                <w:noProof/>
                <w:webHidden/>
              </w:rPr>
              <w:tab/>
            </w:r>
            <w:r>
              <w:rPr>
                <w:noProof/>
                <w:webHidden/>
              </w:rPr>
              <w:fldChar w:fldCharType="begin"/>
            </w:r>
            <w:r>
              <w:rPr>
                <w:noProof/>
                <w:webHidden/>
              </w:rPr>
              <w:instrText xml:space="preserve"> PAGEREF _Toc136859785 \h </w:instrText>
            </w:r>
            <w:r>
              <w:rPr>
                <w:noProof/>
                <w:webHidden/>
              </w:rPr>
            </w:r>
            <w:r>
              <w:rPr>
                <w:noProof/>
                <w:webHidden/>
              </w:rPr>
              <w:fldChar w:fldCharType="separate"/>
            </w:r>
            <w:r>
              <w:rPr>
                <w:noProof/>
                <w:webHidden/>
              </w:rPr>
              <w:t>23</w:t>
            </w:r>
            <w:r>
              <w:rPr>
                <w:noProof/>
                <w:webHidden/>
              </w:rPr>
              <w:fldChar w:fldCharType="end"/>
            </w:r>
          </w:hyperlink>
        </w:p>
        <w:p w14:paraId="4006CE9F" w14:textId="7643ED3E" w:rsidR="005D78A7" w:rsidRDefault="005D78A7">
          <w:pPr>
            <w:pStyle w:val="TOC2"/>
            <w:tabs>
              <w:tab w:val="right" w:leader="dot" w:pos="9016"/>
            </w:tabs>
            <w:rPr>
              <w:noProof/>
            </w:rPr>
          </w:pPr>
          <w:hyperlink w:anchor="_Toc136859786" w:history="1">
            <w:r w:rsidRPr="007E7235">
              <w:rPr>
                <w:rStyle w:val="Hyperlink"/>
                <w:noProof/>
              </w:rPr>
              <w:t>complex arguments</w:t>
            </w:r>
            <w:r>
              <w:rPr>
                <w:noProof/>
                <w:webHidden/>
              </w:rPr>
              <w:tab/>
            </w:r>
            <w:r>
              <w:rPr>
                <w:noProof/>
                <w:webHidden/>
              </w:rPr>
              <w:fldChar w:fldCharType="begin"/>
            </w:r>
            <w:r>
              <w:rPr>
                <w:noProof/>
                <w:webHidden/>
              </w:rPr>
              <w:instrText xml:space="preserve"> PAGEREF _Toc136859786 \h </w:instrText>
            </w:r>
            <w:r>
              <w:rPr>
                <w:noProof/>
                <w:webHidden/>
              </w:rPr>
            </w:r>
            <w:r>
              <w:rPr>
                <w:noProof/>
                <w:webHidden/>
              </w:rPr>
              <w:fldChar w:fldCharType="separate"/>
            </w:r>
            <w:r>
              <w:rPr>
                <w:noProof/>
                <w:webHidden/>
              </w:rPr>
              <w:t>23</w:t>
            </w:r>
            <w:r>
              <w:rPr>
                <w:noProof/>
                <w:webHidden/>
              </w:rPr>
              <w:fldChar w:fldCharType="end"/>
            </w:r>
          </w:hyperlink>
        </w:p>
        <w:p w14:paraId="6031816D" w14:textId="180A8605" w:rsidR="005D78A7" w:rsidRDefault="005D78A7">
          <w:pPr>
            <w:pStyle w:val="TOC1"/>
            <w:tabs>
              <w:tab w:val="left" w:pos="440"/>
              <w:tab w:val="right" w:leader="dot" w:pos="9016"/>
            </w:tabs>
            <w:rPr>
              <w:noProof/>
            </w:rPr>
          </w:pPr>
          <w:hyperlink w:anchor="_Toc136859787" w:history="1">
            <w:r w:rsidRPr="007E7235">
              <w:rPr>
                <w:rStyle w:val="Hyperlink"/>
                <w:noProof/>
              </w:rPr>
              <w:t>7.</w:t>
            </w:r>
            <w:r>
              <w:rPr>
                <w:noProof/>
              </w:rPr>
              <w:tab/>
            </w:r>
            <w:r w:rsidRPr="007E7235">
              <w:rPr>
                <w:rStyle w:val="Hyperlink"/>
                <w:noProof/>
              </w:rPr>
              <w:t>Inference from a sample</w:t>
            </w:r>
            <w:r>
              <w:rPr>
                <w:noProof/>
                <w:webHidden/>
              </w:rPr>
              <w:tab/>
            </w:r>
            <w:r>
              <w:rPr>
                <w:noProof/>
                <w:webHidden/>
              </w:rPr>
              <w:fldChar w:fldCharType="begin"/>
            </w:r>
            <w:r>
              <w:rPr>
                <w:noProof/>
                <w:webHidden/>
              </w:rPr>
              <w:instrText xml:space="preserve"> PAGEREF _Toc136859787 \h </w:instrText>
            </w:r>
            <w:r>
              <w:rPr>
                <w:noProof/>
                <w:webHidden/>
              </w:rPr>
            </w:r>
            <w:r>
              <w:rPr>
                <w:noProof/>
                <w:webHidden/>
              </w:rPr>
              <w:fldChar w:fldCharType="separate"/>
            </w:r>
            <w:r>
              <w:rPr>
                <w:noProof/>
                <w:webHidden/>
              </w:rPr>
              <w:t>24</w:t>
            </w:r>
            <w:r>
              <w:rPr>
                <w:noProof/>
                <w:webHidden/>
              </w:rPr>
              <w:fldChar w:fldCharType="end"/>
            </w:r>
          </w:hyperlink>
        </w:p>
        <w:p w14:paraId="663F205E" w14:textId="1D785A26" w:rsidR="005D78A7" w:rsidRDefault="005D78A7">
          <w:pPr>
            <w:pStyle w:val="TOC2"/>
            <w:tabs>
              <w:tab w:val="right" w:leader="dot" w:pos="9016"/>
            </w:tabs>
            <w:rPr>
              <w:noProof/>
            </w:rPr>
          </w:pPr>
          <w:hyperlink w:anchor="_Toc136859788" w:history="1">
            <w:r w:rsidRPr="007E7235">
              <w:rPr>
                <w:rStyle w:val="Hyperlink"/>
                <w:noProof/>
              </w:rPr>
              <w:t>Sample, Population and Target Property</w:t>
            </w:r>
            <w:r>
              <w:rPr>
                <w:noProof/>
                <w:webHidden/>
              </w:rPr>
              <w:tab/>
            </w:r>
            <w:r>
              <w:rPr>
                <w:noProof/>
                <w:webHidden/>
              </w:rPr>
              <w:fldChar w:fldCharType="begin"/>
            </w:r>
            <w:r>
              <w:rPr>
                <w:noProof/>
                <w:webHidden/>
              </w:rPr>
              <w:instrText xml:space="preserve"> PAGEREF _Toc136859788 \h </w:instrText>
            </w:r>
            <w:r>
              <w:rPr>
                <w:noProof/>
                <w:webHidden/>
              </w:rPr>
            </w:r>
            <w:r>
              <w:rPr>
                <w:noProof/>
                <w:webHidden/>
              </w:rPr>
              <w:fldChar w:fldCharType="separate"/>
            </w:r>
            <w:r>
              <w:rPr>
                <w:noProof/>
                <w:webHidden/>
              </w:rPr>
              <w:t>24</w:t>
            </w:r>
            <w:r>
              <w:rPr>
                <w:noProof/>
                <w:webHidden/>
              </w:rPr>
              <w:fldChar w:fldCharType="end"/>
            </w:r>
          </w:hyperlink>
        </w:p>
        <w:p w14:paraId="1EC993F6" w14:textId="2A047A53" w:rsidR="005D78A7" w:rsidRDefault="005D78A7">
          <w:pPr>
            <w:pStyle w:val="TOC2"/>
            <w:tabs>
              <w:tab w:val="right" w:leader="dot" w:pos="9016"/>
            </w:tabs>
            <w:rPr>
              <w:noProof/>
            </w:rPr>
          </w:pPr>
          <w:hyperlink w:anchor="_Toc136859789" w:history="1">
            <w:r w:rsidRPr="007E7235">
              <w:rPr>
                <w:rStyle w:val="Hyperlink"/>
                <w:noProof/>
              </w:rPr>
              <w:t>A general pattern for inference from a sample</w:t>
            </w:r>
            <w:r>
              <w:rPr>
                <w:noProof/>
                <w:webHidden/>
              </w:rPr>
              <w:tab/>
            </w:r>
            <w:r>
              <w:rPr>
                <w:noProof/>
                <w:webHidden/>
              </w:rPr>
              <w:fldChar w:fldCharType="begin"/>
            </w:r>
            <w:r>
              <w:rPr>
                <w:noProof/>
                <w:webHidden/>
              </w:rPr>
              <w:instrText xml:space="preserve"> PAGEREF _Toc136859789 \h </w:instrText>
            </w:r>
            <w:r>
              <w:rPr>
                <w:noProof/>
                <w:webHidden/>
              </w:rPr>
            </w:r>
            <w:r>
              <w:rPr>
                <w:noProof/>
                <w:webHidden/>
              </w:rPr>
              <w:fldChar w:fldCharType="separate"/>
            </w:r>
            <w:r>
              <w:rPr>
                <w:noProof/>
                <w:webHidden/>
              </w:rPr>
              <w:t>25</w:t>
            </w:r>
            <w:r>
              <w:rPr>
                <w:noProof/>
                <w:webHidden/>
              </w:rPr>
              <w:fldChar w:fldCharType="end"/>
            </w:r>
          </w:hyperlink>
        </w:p>
        <w:p w14:paraId="363E07BB" w14:textId="1717FD0D" w:rsidR="005D78A7" w:rsidRDefault="005D78A7">
          <w:pPr>
            <w:pStyle w:val="TOC2"/>
            <w:tabs>
              <w:tab w:val="right" w:leader="dot" w:pos="9016"/>
            </w:tabs>
            <w:rPr>
              <w:noProof/>
            </w:rPr>
          </w:pPr>
          <w:hyperlink w:anchor="_Toc136859790" w:history="1">
            <w:r w:rsidRPr="007E7235">
              <w:rPr>
                <w:rStyle w:val="Hyperlink"/>
                <w:noProof/>
              </w:rPr>
              <w:t>Sample size</w:t>
            </w:r>
            <w:r>
              <w:rPr>
                <w:noProof/>
                <w:webHidden/>
              </w:rPr>
              <w:tab/>
            </w:r>
            <w:r>
              <w:rPr>
                <w:noProof/>
                <w:webHidden/>
              </w:rPr>
              <w:fldChar w:fldCharType="begin"/>
            </w:r>
            <w:r>
              <w:rPr>
                <w:noProof/>
                <w:webHidden/>
              </w:rPr>
              <w:instrText xml:space="preserve"> PAGEREF _Toc136859790 \h </w:instrText>
            </w:r>
            <w:r>
              <w:rPr>
                <w:noProof/>
                <w:webHidden/>
              </w:rPr>
            </w:r>
            <w:r>
              <w:rPr>
                <w:noProof/>
                <w:webHidden/>
              </w:rPr>
              <w:fldChar w:fldCharType="separate"/>
            </w:r>
            <w:r>
              <w:rPr>
                <w:noProof/>
                <w:webHidden/>
              </w:rPr>
              <w:t>25</w:t>
            </w:r>
            <w:r>
              <w:rPr>
                <w:noProof/>
                <w:webHidden/>
              </w:rPr>
              <w:fldChar w:fldCharType="end"/>
            </w:r>
          </w:hyperlink>
        </w:p>
        <w:p w14:paraId="04BB4FBA" w14:textId="1DC8BD14" w:rsidR="005D78A7" w:rsidRDefault="005D78A7">
          <w:pPr>
            <w:pStyle w:val="TOC3"/>
            <w:tabs>
              <w:tab w:val="right" w:leader="dot" w:pos="9016"/>
            </w:tabs>
            <w:rPr>
              <w:noProof/>
            </w:rPr>
          </w:pPr>
          <w:hyperlink w:anchor="_Toc136859791" w:history="1">
            <w:r w:rsidRPr="007E7235">
              <w:rPr>
                <w:rStyle w:val="Hyperlink"/>
                <w:noProof/>
              </w:rPr>
              <w:t>The sample size principle</w:t>
            </w:r>
            <w:r>
              <w:rPr>
                <w:noProof/>
                <w:webHidden/>
              </w:rPr>
              <w:tab/>
            </w:r>
            <w:r>
              <w:rPr>
                <w:noProof/>
                <w:webHidden/>
              </w:rPr>
              <w:fldChar w:fldCharType="begin"/>
            </w:r>
            <w:r>
              <w:rPr>
                <w:noProof/>
                <w:webHidden/>
              </w:rPr>
              <w:instrText xml:space="preserve"> PAGEREF _Toc136859791 \h </w:instrText>
            </w:r>
            <w:r>
              <w:rPr>
                <w:noProof/>
                <w:webHidden/>
              </w:rPr>
            </w:r>
            <w:r>
              <w:rPr>
                <w:noProof/>
                <w:webHidden/>
              </w:rPr>
              <w:fldChar w:fldCharType="separate"/>
            </w:r>
            <w:r>
              <w:rPr>
                <w:noProof/>
                <w:webHidden/>
              </w:rPr>
              <w:t>25</w:t>
            </w:r>
            <w:r>
              <w:rPr>
                <w:noProof/>
                <w:webHidden/>
              </w:rPr>
              <w:fldChar w:fldCharType="end"/>
            </w:r>
          </w:hyperlink>
        </w:p>
        <w:p w14:paraId="20EE4E4A" w14:textId="2BA87E6F" w:rsidR="005D78A7" w:rsidRDefault="005D78A7">
          <w:pPr>
            <w:pStyle w:val="TOC3"/>
            <w:tabs>
              <w:tab w:val="right" w:leader="dot" w:pos="9016"/>
            </w:tabs>
            <w:rPr>
              <w:noProof/>
            </w:rPr>
          </w:pPr>
          <w:hyperlink w:anchor="_Toc136859792" w:history="1">
            <w:r w:rsidRPr="007E7235">
              <w:rPr>
                <w:rStyle w:val="Hyperlink"/>
                <w:noProof/>
              </w:rPr>
              <w:t>The sample size principle in action example</w:t>
            </w:r>
            <w:r>
              <w:rPr>
                <w:noProof/>
                <w:webHidden/>
              </w:rPr>
              <w:tab/>
            </w:r>
            <w:r>
              <w:rPr>
                <w:noProof/>
                <w:webHidden/>
              </w:rPr>
              <w:fldChar w:fldCharType="begin"/>
            </w:r>
            <w:r>
              <w:rPr>
                <w:noProof/>
                <w:webHidden/>
              </w:rPr>
              <w:instrText xml:space="preserve"> PAGEREF _Toc136859792 \h </w:instrText>
            </w:r>
            <w:r>
              <w:rPr>
                <w:noProof/>
                <w:webHidden/>
              </w:rPr>
            </w:r>
            <w:r>
              <w:rPr>
                <w:noProof/>
                <w:webHidden/>
              </w:rPr>
              <w:fldChar w:fldCharType="separate"/>
            </w:r>
            <w:r>
              <w:rPr>
                <w:noProof/>
                <w:webHidden/>
              </w:rPr>
              <w:t>25</w:t>
            </w:r>
            <w:r>
              <w:rPr>
                <w:noProof/>
                <w:webHidden/>
              </w:rPr>
              <w:fldChar w:fldCharType="end"/>
            </w:r>
          </w:hyperlink>
        </w:p>
        <w:p w14:paraId="713E3DCD" w14:textId="218C58A4" w:rsidR="005D78A7" w:rsidRDefault="005D78A7">
          <w:pPr>
            <w:pStyle w:val="TOC2"/>
            <w:tabs>
              <w:tab w:val="right" w:leader="dot" w:pos="9016"/>
            </w:tabs>
            <w:rPr>
              <w:noProof/>
            </w:rPr>
          </w:pPr>
          <w:hyperlink w:anchor="_Toc136859793" w:history="1">
            <w:r w:rsidRPr="007E7235">
              <w:rPr>
                <w:rStyle w:val="Hyperlink"/>
                <w:noProof/>
              </w:rPr>
              <w:t>Random samples and margin of error</w:t>
            </w:r>
            <w:r>
              <w:rPr>
                <w:noProof/>
                <w:webHidden/>
              </w:rPr>
              <w:tab/>
            </w:r>
            <w:r>
              <w:rPr>
                <w:noProof/>
                <w:webHidden/>
              </w:rPr>
              <w:fldChar w:fldCharType="begin"/>
            </w:r>
            <w:r>
              <w:rPr>
                <w:noProof/>
                <w:webHidden/>
              </w:rPr>
              <w:instrText xml:space="preserve"> PAGEREF _Toc136859793 \h </w:instrText>
            </w:r>
            <w:r>
              <w:rPr>
                <w:noProof/>
                <w:webHidden/>
              </w:rPr>
            </w:r>
            <w:r>
              <w:rPr>
                <w:noProof/>
                <w:webHidden/>
              </w:rPr>
              <w:fldChar w:fldCharType="separate"/>
            </w:r>
            <w:r>
              <w:rPr>
                <w:noProof/>
                <w:webHidden/>
              </w:rPr>
              <w:t>26</w:t>
            </w:r>
            <w:r>
              <w:rPr>
                <w:noProof/>
                <w:webHidden/>
              </w:rPr>
              <w:fldChar w:fldCharType="end"/>
            </w:r>
          </w:hyperlink>
        </w:p>
        <w:p w14:paraId="7BD5E844" w14:textId="5BB4E108" w:rsidR="005D78A7" w:rsidRDefault="005D78A7">
          <w:pPr>
            <w:pStyle w:val="TOC2"/>
            <w:tabs>
              <w:tab w:val="right" w:leader="dot" w:pos="9016"/>
            </w:tabs>
            <w:rPr>
              <w:noProof/>
            </w:rPr>
          </w:pPr>
          <w:hyperlink w:anchor="_Toc136859794" w:history="1">
            <w:r w:rsidRPr="007E7235">
              <w:rPr>
                <w:rStyle w:val="Hyperlink"/>
                <w:noProof/>
              </w:rPr>
              <w:t>The size of the population does not matter</w:t>
            </w:r>
            <w:r>
              <w:rPr>
                <w:noProof/>
                <w:webHidden/>
              </w:rPr>
              <w:tab/>
            </w:r>
            <w:r>
              <w:rPr>
                <w:noProof/>
                <w:webHidden/>
              </w:rPr>
              <w:fldChar w:fldCharType="begin"/>
            </w:r>
            <w:r>
              <w:rPr>
                <w:noProof/>
                <w:webHidden/>
              </w:rPr>
              <w:instrText xml:space="preserve"> PAGEREF _Toc136859794 \h </w:instrText>
            </w:r>
            <w:r>
              <w:rPr>
                <w:noProof/>
                <w:webHidden/>
              </w:rPr>
            </w:r>
            <w:r>
              <w:rPr>
                <w:noProof/>
                <w:webHidden/>
              </w:rPr>
              <w:fldChar w:fldCharType="separate"/>
            </w:r>
            <w:r>
              <w:rPr>
                <w:noProof/>
                <w:webHidden/>
              </w:rPr>
              <w:t>26</w:t>
            </w:r>
            <w:r>
              <w:rPr>
                <w:noProof/>
                <w:webHidden/>
              </w:rPr>
              <w:fldChar w:fldCharType="end"/>
            </w:r>
          </w:hyperlink>
        </w:p>
        <w:p w14:paraId="583C7036" w14:textId="7F71361D" w:rsidR="005D78A7" w:rsidRDefault="005D78A7">
          <w:pPr>
            <w:pStyle w:val="TOC2"/>
            <w:tabs>
              <w:tab w:val="right" w:leader="dot" w:pos="9016"/>
            </w:tabs>
            <w:rPr>
              <w:noProof/>
            </w:rPr>
          </w:pPr>
          <w:hyperlink w:anchor="_Toc136859795" w:history="1">
            <w:r w:rsidRPr="007E7235">
              <w:rPr>
                <w:rStyle w:val="Hyperlink"/>
                <w:noProof/>
              </w:rPr>
              <w:t>Biased samples</w:t>
            </w:r>
            <w:r>
              <w:rPr>
                <w:noProof/>
                <w:webHidden/>
              </w:rPr>
              <w:tab/>
            </w:r>
            <w:r>
              <w:rPr>
                <w:noProof/>
                <w:webHidden/>
              </w:rPr>
              <w:fldChar w:fldCharType="begin"/>
            </w:r>
            <w:r>
              <w:rPr>
                <w:noProof/>
                <w:webHidden/>
              </w:rPr>
              <w:instrText xml:space="preserve"> PAGEREF _Toc136859795 \h </w:instrText>
            </w:r>
            <w:r>
              <w:rPr>
                <w:noProof/>
                <w:webHidden/>
              </w:rPr>
            </w:r>
            <w:r>
              <w:rPr>
                <w:noProof/>
                <w:webHidden/>
              </w:rPr>
              <w:fldChar w:fldCharType="separate"/>
            </w:r>
            <w:r>
              <w:rPr>
                <w:noProof/>
                <w:webHidden/>
              </w:rPr>
              <w:t>26</w:t>
            </w:r>
            <w:r>
              <w:rPr>
                <w:noProof/>
                <w:webHidden/>
              </w:rPr>
              <w:fldChar w:fldCharType="end"/>
            </w:r>
          </w:hyperlink>
        </w:p>
        <w:p w14:paraId="21A9BD08" w14:textId="00CFEE14" w:rsidR="005D78A7" w:rsidRDefault="005D78A7">
          <w:pPr>
            <w:pStyle w:val="TOC3"/>
            <w:tabs>
              <w:tab w:val="right" w:leader="dot" w:pos="9016"/>
            </w:tabs>
            <w:rPr>
              <w:noProof/>
            </w:rPr>
          </w:pPr>
          <w:hyperlink w:anchor="_Toc136859796" w:history="1">
            <w:r w:rsidRPr="007E7235">
              <w:rPr>
                <w:rStyle w:val="Hyperlink"/>
                <w:noProof/>
              </w:rPr>
              <w:t>Self-selected samples</w:t>
            </w:r>
            <w:r>
              <w:rPr>
                <w:noProof/>
                <w:webHidden/>
              </w:rPr>
              <w:tab/>
            </w:r>
            <w:r>
              <w:rPr>
                <w:noProof/>
                <w:webHidden/>
              </w:rPr>
              <w:fldChar w:fldCharType="begin"/>
            </w:r>
            <w:r>
              <w:rPr>
                <w:noProof/>
                <w:webHidden/>
              </w:rPr>
              <w:instrText xml:space="preserve"> PAGEREF _Toc136859796 \h </w:instrText>
            </w:r>
            <w:r>
              <w:rPr>
                <w:noProof/>
                <w:webHidden/>
              </w:rPr>
            </w:r>
            <w:r>
              <w:rPr>
                <w:noProof/>
                <w:webHidden/>
              </w:rPr>
              <w:fldChar w:fldCharType="separate"/>
            </w:r>
            <w:r>
              <w:rPr>
                <w:noProof/>
                <w:webHidden/>
              </w:rPr>
              <w:t>26</w:t>
            </w:r>
            <w:r>
              <w:rPr>
                <w:noProof/>
                <w:webHidden/>
              </w:rPr>
              <w:fldChar w:fldCharType="end"/>
            </w:r>
          </w:hyperlink>
        </w:p>
        <w:p w14:paraId="07C5A796" w14:textId="64A3D370" w:rsidR="005D78A7" w:rsidRDefault="005D78A7">
          <w:pPr>
            <w:pStyle w:val="TOC3"/>
            <w:tabs>
              <w:tab w:val="right" w:leader="dot" w:pos="9016"/>
            </w:tabs>
            <w:rPr>
              <w:noProof/>
            </w:rPr>
          </w:pPr>
          <w:hyperlink w:anchor="_Toc136859797" w:history="1">
            <w:r w:rsidRPr="007E7235">
              <w:rPr>
                <w:rStyle w:val="Hyperlink"/>
                <w:noProof/>
              </w:rPr>
              <w:t>Availability samples</w:t>
            </w:r>
            <w:r>
              <w:rPr>
                <w:noProof/>
                <w:webHidden/>
              </w:rPr>
              <w:tab/>
            </w:r>
            <w:r>
              <w:rPr>
                <w:noProof/>
                <w:webHidden/>
              </w:rPr>
              <w:fldChar w:fldCharType="begin"/>
            </w:r>
            <w:r>
              <w:rPr>
                <w:noProof/>
                <w:webHidden/>
              </w:rPr>
              <w:instrText xml:space="preserve"> PAGEREF _Toc136859797 \h </w:instrText>
            </w:r>
            <w:r>
              <w:rPr>
                <w:noProof/>
                <w:webHidden/>
              </w:rPr>
            </w:r>
            <w:r>
              <w:rPr>
                <w:noProof/>
                <w:webHidden/>
              </w:rPr>
              <w:fldChar w:fldCharType="separate"/>
            </w:r>
            <w:r>
              <w:rPr>
                <w:noProof/>
                <w:webHidden/>
              </w:rPr>
              <w:t>27</w:t>
            </w:r>
            <w:r>
              <w:rPr>
                <w:noProof/>
                <w:webHidden/>
              </w:rPr>
              <w:fldChar w:fldCharType="end"/>
            </w:r>
          </w:hyperlink>
        </w:p>
        <w:p w14:paraId="44BAEA80" w14:textId="60CF1A0F" w:rsidR="005D78A7" w:rsidRDefault="005D78A7">
          <w:pPr>
            <w:pStyle w:val="TOC2"/>
            <w:tabs>
              <w:tab w:val="right" w:leader="dot" w:pos="9016"/>
            </w:tabs>
            <w:rPr>
              <w:noProof/>
            </w:rPr>
          </w:pPr>
          <w:hyperlink w:anchor="_Toc136859798" w:history="1">
            <w:r w:rsidRPr="007E7235">
              <w:rPr>
                <w:rStyle w:val="Hyperlink"/>
                <w:noProof/>
              </w:rPr>
              <w:t>Problems with measuring the target property</w:t>
            </w:r>
            <w:r>
              <w:rPr>
                <w:noProof/>
                <w:webHidden/>
              </w:rPr>
              <w:tab/>
            </w:r>
            <w:r>
              <w:rPr>
                <w:noProof/>
                <w:webHidden/>
              </w:rPr>
              <w:fldChar w:fldCharType="begin"/>
            </w:r>
            <w:r>
              <w:rPr>
                <w:noProof/>
                <w:webHidden/>
              </w:rPr>
              <w:instrText xml:space="preserve"> PAGEREF _Toc136859798 \h </w:instrText>
            </w:r>
            <w:r>
              <w:rPr>
                <w:noProof/>
                <w:webHidden/>
              </w:rPr>
            </w:r>
            <w:r>
              <w:rPr>
                <w:noProof/>
                <w:webHidden/>
              </w:rPr>
              <w:fldChar w:fldCharType="separate"/>
            </w:r>
            <w:r>
              <w:rPr>
                <w:noProof/>
                <w:webHidden/>
              </w:rPr>
              <w:t>27</w:t>
            </w:r>
            <w:r>
              <w:rPr>
                <w:noProof/>
                <w:webHidden/>
              </w:rPr>
              <w:fldChar w:fldCharType="end"/>
            </w:r>
          </w:hyperlink>
        </w:p>
        <w:p w14:paraId="51C31581" w14:textId="0B25B1BB" w:rsidR="005D78A7" w:rsidRDefault="005D78A7">
          <w:pPr>
            <w:pStyle w:val="TOC2"/>
            <w:tabs>
              <w:tab w:val="right" w:leader="dot" w:pos="9016"/>
            </w:tabs>
            <w:rPr>
              <w:noProof/>
            </w:rPr>
          </w:pPr>
          <w:hyperlink w:anchor="_Toc136859799" w:history="1">
            <w:r w:rsidRPr="007E7235">
              <w:rPr>
                <w:rStyle w:val="Hyperlink"/>
                <w:noProof/>
              </w:rPr>
              <w:t>Measurement bias</w:t>
            </w:r>
            <w:r>
              <w:rPr>
                <w:noProof/>
                <w:webHidden/>
              </w:rPr>
              <w:tab/>
            </w:r>
            <w:r>
              <w:rPr>
                <w:noProof/>
                <w:webHidden/>
              </w:rPr>
              <w:fldChar w:fldCharType="begin"/>
            </w:r>
            <w:r>
              <w:rPr>
                <w:noProof/>
                <w:webHidden/>
              </w:rPr>
              <w:instrText xml:space="preserve"> PAGEREF _Toc136859799 \h </w:instrText>
            </w:r>
            <w:r>
              <w:rPr>
                <w:noProof/>
                <w:webHidden/>
              </w:rPr>
            </w:r>
            <w:r>
              <w:rPr>
                <w:noProof/>
                <w:webHidden/>
              </w:rPr>
              <w:fldChar w:fldCharType="separate"/>
            </w:r>
            <w:r>
              <w:rPr>
                <w:noProof/>
                <w:webHidden/>
              </w:rPr>
              <w:t>27</w:t>
            </w:r>
            <w:r>
              <w:rPr>
                <w:noProof/>
                <w:webHidden/>
              </w:rPr>
              <w:fldChar w:fldCharType="end"/>
            </w:r>
          </w:hyperlink>
        </w:p>
        <w:p w14:paraId="441CCA02" w14:textId="38E1C26E" w:rsidR="005D78A7" w:rsidRDefault="005D78A7">
          <w:pPr>
            <w:pStyle w:val="TOC2"/>
            <w:tabs>
              <w:tab w:val="right" w:leader="dot" w:pos="9016"/>
            </w:tabs>
            <w:rPr>
              <w:noProof/>
            </w:rPr>
          </w:pPr>
          <w:hyperlink w:anchor="_Toc136859800" w:history="1">
            <w:r w:rsidRPr="007E7235">
              <w:rPr>
                <w:rStyle w:val="Hyperlink"/>
                <w:noProof/>
              </w:rPr>
              <w:t>some important questions to ask are:</w:t>
            </w:r>
            <w:r>
              <w:rPr>
                <w:noProof/>
                <w:webHidden/>
              </w:rPr>
              <w:tab/>
            </w:r>
            <w:r>
              <w:rPr>
                <w:noProof/>
                <w:webHidden/>
              </w:rPr>
              <w:fldChar w:fldCharType="begin"/>
            </w:r>
            <w:r>
              <w:rPr>
                <w:noProof/>
                <w:webHidden/>
              </w:rPr>
              <w:instrText xml:space="preserve"> PAGEREF _Toc136859800 \h </w:instrText>
            </w:r>
            <w:r>
              <w:rPr>
                <w:noProof/>
                <w:webHidden/>
              </w:rPr>
            </w:r>
            <w:r>
              <w:rPr>
                <w:noProof/>
                <w:webHidden/>
              </w:rPr>
              <w:fldChar w:fldCharType="separate"/>
            </w:r>
            <w:r>
              <w:rPr>
                <w:noProof/>
                <w:webHidden/>
              </w:rPr>
              <w:t>28</w:t>
            </w:r>
            <w:r>
              <w:rPr>
                <w:noProof/>
                <w:webHidden/>
              </w:rPr>
              <w:fldChar w:fldCharType="end"/>
            </w:r>
          </w:hyperlink>
        </w:p>
        <w:p w14:paraId="1F7E87E5" w14:textId="16D06FD1" w:rsidR="005D78A7" w:rsidRDefault="005D78A7">
          <w:pPr>
            <w:pStyle w:val="TOC1"/>
            <w:tabs>
              <w:tab w:val="left" w:pos="440"/>
              <w:tab w:val="right" w:leader="dot" w:pos="9016"/>
            </w:tabs>
            <w:rPr>
              <w:noProof/>
            </w:rPr>
          </w:pPr>
          <w:hyperlink w:anchor="_Toc136859801" w:history="1">
            <w:r w:rsidRPr="007E7235">
              <w:rPr>
                <w:rStyle w:val="Hyperlink"/>
                <w:noProof/>
              </w:rPr>
              <w:t>8.</w:t>
            </w:r>
            <w:r>
              <w:rPr>
                <w:noProof/>
              </w:rPr>
              <w:tab/>
            </w:r>
            <w:r w:rsidRPr="007E7235">
              <w:rPr>
                <w:rStyle w:val="Hyperlink"/>
                <w:noProof/>
              </w:rPr>
              <w:t>Arguments for causation</w:t>
            </w:r>
            <w:r>
              <w:rPr>
                <w:noProof/>
                <w:webHidden/>
              </w:rPr>
              <w:tab/>
            </w:r>
            <w:r>
              <w:rPr>
                <w:noProof/>
                <w:webHidden/>
              </w:rPr>
              <w:fldChar w:fldCharType="begin"/>
            </w:r>
            <w:r>
              <w:rPr>
                <w:noProof/>
                <w:webHidden/>
              </w:rPr>
              <w:instrText xml:space="preserve"> PAGEREF _Toc136859801 \h </w:instrText>
            </w:r>
            <w:r>
              <w:rPr>
                <w:noProof/>
                <w:webHidden/>
              </w:rPr>
            </w:r>
            <w:r>
              <w:rPr>
                <w:noProof/>
                <w:webHidden/>
              </w:rPr>
              <w:fldChar w:fldCharType="separate"/>
            </w:r>
            <w:r>
              <w:rPr>
                <w:noProof/>
                <w:webHidden/>
              </w:rPr>
              <w:t>28</w:t>
            </w:r>
            <w:r>
              <w:rPr>
                <w:noProof/>
                <w:webHidden/>
              </w:rPr>
              <w:fldChar w:fldCharType="end"/>
            </w:r>
          </w:hyperlink>
        </w:p>
        <w:p w14:paraId="54301583" w14:textId="019931D4" w:rsidR="005D78A7" w:rsidRDefault="005D78A7">
          <w:pPr>
            <w:pStyle w:val="TOC2"/>
            <w:tabs>
              <w:tab w:val="right" w:leader="dot" w:pos="9016"/>
            </w:tabs>
            <w:rPr>
              <w:noProof/>
            </w:rPr>
          </w:pPr>
          <w:hyperlink w:anchor="_Toc136859802" w:history="1">
            <w:r w:rsidRPr="007E7235">
              <w:rPr>
                <w:rStyle w:val="Hyperlink"/>
                <w:noProof/>
              </w:rPr>
              <w:t>Types of causal claim: specific and general</w:t>
            </w:r>
            <w:r>
              <w:rPr>
                <w:noProof/>
                <w:webHidden/>
              </w:rPr>
              <w:tab/>
            </w:r>
            <w:r>
              <w:rPr>
                <w:noProof/>
                <w:webHidden/>
              </w:rPr>
              <w:fldChar w:fldCharType="begin"/>
            </w:r>
            <w:r>
              <w:rPr>
                <w:noProof/>
                <w:webHidden/>
              </w:rPr>
              <w:instrText xml:space="preserve"> PAGEREF _Toc136859802 \h </w:instrText>
            </w:r>
            <w:r>
              <w:rPr>
                <w:noProof/>
                <w:webHidden/>
              </w:rPr>
            </w:r>
            <w:r>
              <w:rPr>
                <w:noProof/>
                <w:webHidden/>
              </w:rPr>
              <w:fldChar w:fldCharType="separate"/>
            </w:r>
            <w:r>
              <w:rPr>
                <w:noProof/>
                <w:webHidden/>
              </w:rPr>
              <w:t>28</w:t>
            </w:r>
            <w:r>
              <w:rPr>
                <w:noProof/>
                <w:webHidden/>
              </w:rPr>
              <w:fldChar w:fldCharType="end"/>
            </w:r>
          </w:hyperlink>
        </w:p>
        <w:p w14:paraId="53B61AB4" w14:textId="5C7D87E4" w:rsidR="005D78A7" w:rsidRDefault="005D78A7">
          <w:pPr>
            <w:pStyle w:val="TOC2"/>
            <w:tabs>
              <w:tab w:val="right" w:leader="dot" w:pos="9016"/>
            </w:tabs>
            <w:rPr>
              <w:noProof/>
            </w:rPr>
          </w:pPr>
          <w:hyperlink w:anchor="_Toc136859803" w:history="1">
            <w:r w:rsidRPr="007E7235">
              <w:rPr>
                <w:rStyle w:val="Hyperlink"/>
                <w:noProof/>
              </w:rPr>
              <w:t>‘Post hoc’ reasoning: a very common fallacy</w:t>
            </w:r>
            <w:r>
              <w:rPr>
                <w:noProof/>
                <w:webHidden/>
              </w:rPr>
              <w:tab/>
            </w:r>
            <w:r>
              <w:rPr>
                <w:noProof/>
                <w:webHidden/>
              </w:rPr>
              <w:fldChar w:fldCharType="begin"/>
            </w:r>
            <w:r>
              <w:rPr>
                <w:noProof/>
                <w:webHidden/>
              </w:rPr>
              <w:instrText xml:space="preserve"> PAGEREF _Toc136859803 \h </w:instrText>
            </w:r>
            <w:r>
              <w:rPr>
                <w:noProof/>
                <w:webHidden/>
              </w:rPr>
            </w:r>
            <w:r>
              <w:rPr>
                <w:noProof/>
                <w:webHidden/>
              </w:rPr>
              <w:fldChar w:fldCharType="separate"/>
            </w:r>
            <w:r>
              <w:rPr>
                <w:noProof/>
                <w:webHidden/>
              </w:rPr>
              <w:t>29</w:t>
            </w:r>
            <w:r>
              <w:rPr>
                <w:noProof/>
                <w:webHidden/>
              </w:rPr>
              <w:fldChar w:fldCharType="end"/>
            </w:r>
          </w:hyperlink>
        </w:p>
        <w:p w14:paraId="0C2B5C9C" w14:textId="3556451E" w:rsidR="005D78A7" w:rsidRDefault="005D78A7">
          <w:pPr>
            <w:pStyle w:val="TOC2"/>
            <w:tabs>
              <w:tab w:val="right" w:leader="dot" w:pos="9016"/>
            </w:tabs>
            <w:rPr>
              <w:noProof/>
            </w:rPr>
          </w:pPr>
          <w:hyperlink w:anchor="_Toc136859804" w:history="1">
            <w:r w:rsidRPr="007E7235">
              <w:rPr>
                <w:rStyle w:val="Hyperlink"/>
                <w:noProof/>
              </w:rPr>
              <w:t>Arguments for specific causal claims</w:t>
            </w:r>
            <w:r>
              <w:rPr>
                <w:noProof/>
                <w:webHidden/>
              </w:rPr>
              <w:tab/>
            </w:r>
            <w:r>
              <w:rPr>
                <w:noProof/>
                <w:webHidden/>
              </w:rPr>
              <w:fldChar w:fldCharType="begin"/>
            </w:r>
            <w:r>
              <w:rPr>
                <w:noProof/>
                <w:webHidden/>
              </w:rPr>
              <w:instrText xml:space="preserve"> PAGEREF _Toc136859804 \h </w:instrText>
            </w:r>
            <w:r>
              <w:rPr>
                <w:noProof/>
                <w:webHidden/>
              </w:rPr>
            </w:r>
            <w:r>
              <w:rPr>
                <w:noProof/>
                <w:webHidden/>
              </w:rPr>
              <w:fldChar w:fldCharType="separate"/>
            </w:r>
            <w:r>
              <w:rPr>
                <w:noProof/>
                <w:webHidden/>
              </w:rPr>
              <w:t>29</w:t>
            </w:r>
            <w:r>
              <w:rPr>
                <w:noProof/>
                <w:webHidden/>
              </w:rPr>
              <w:fldChar w:fldCharType="end"/>
            </w:r>
          </w:hyperlink>
        </w:p>
        <w:p w14:paraId="768C91C1" w14:textId="5F083B93" w:rsidR="005D78A7" w:rsidRDefault="005D78A7">
          <w:pPr>
            <w:pStyle w:val="TOC2"/>
            <w:tabs>
              <w:tab w:val="right" w:leader="dot" w:pos="9016"/>
            </w:tabs>
            <w:rPr>
              <w:noProof/>
            </w:rPr>
          </w:pPr>
          <w:hyperlink w:anchor="_Toc136859805" w:history="1">
            <w:r w:rsidRPr="007E7235">
              <w:rPr>
                <w:rStyle w:val="Hyperlink"/>
                <w:noProof/>
              </w:rPr>
              <w:t>Causal generalisations and correlations</w:t>
            </w:r>
            <w:r>
              <w:rPr>
                <w:noProof/>
                <w:webHidden/>
              </w:rPr>
              <w:tab/>
            </w:r>
            <w:r>
              <w:rPr>
                <w:noProof/>
                <w:webHidden/>
              </w:rPr>
              <w:fldChar w:fldCharType="begin"/>
            </w:r>
            <w:r>
              <w:rPr>
                <w:noProof/>
                <w:webHidden/>
              </w:rPr>
              <w:instrText xml:space="preserve"> PAGEREF _Toc136859805 \h </w:instrText>
            </w:r>
            <w:r>
              <w:rPr>
                <w:noProof/>
                <w:webHidden/>
              </w:rPr>
            </w:r>
            <w:r>
              <w:rPr>
                <w:noProof/>
                <w:webHidden/>
              </w:rPr>
              <w:fldChar w:fldCharType="separate"/>
            </w:r>
            <w:r>
              <w:rPr>
                <w:noProof/>
                <w:webHidden/>
              </w:rPr>
              <w:t>30</w:t>
            </w:r>
            <w:r>
              <w:rPr>
                <w:noProof/>
                <w:webHidden/>
              </w:rPr>
              <w:fldChar w:fldCharType="end"/>
            </w:r>
          </w:hyperlink>
        </w:p>
        <w:p w14:paraId="09C08517" w14:textId="2D6A8BF6" w:rsidR="005D78A7" w:rsidRDefault="005D78A7">
          <w:pPr>
            <w:pStyle w:val="TOC2"/>
            <w:tabs>
              <w:tab w:val="right" w:leader="dot" w:pos="9016"/>
            </w:tabs>
            <w:rPr>
              <w:noProof/>
            </w:rPr>
          </w:pPr>
          <w:hyperlink w:anchor="_Toc136859806" w:history="1">
            <w:r w:rsidRPr="007E7235">
              <w:rPr>
                <w:rStyle w:val="Hyperlink"/>
                <w:noProof/>
              </w:rPr>
              <w:t>Correlations between quantities</w:t>
            </w:r>
            <w:r>
              <w:rPr>
                <w:noProof/>
                <w:webHidden/>
              </w:rPr>
              <w:tab/>
            </w:r>
            <w:r>
              <w:rPr>
                <w:noProof/>
                <w:webHidden/>
              </w:rPr>
              <w:fldChar w:fldCharType="begin"/>
            </w:r>
            <w:r>
              <w:rPr>
                <w:noProof/>
                <w:webHidden/>
              </w:rPr>
              <w:instrText xml:space="preserve"> PAGEREF _Toc136859806 \h </w:instrText>
            </w:r>
            <w:r>
              <w:rPr>
                <w:noProof/>
                <w:webHidden/>
              </w:rPr>
            </w:r>
            <w:r>
              <w:rPr>
                <w:noProof/>
                <w:webHidden/>
              </w:rPr>
              <w:fldChar w:fldCharType="separate"/>
            </w:r>
            <w:r>
              <w:rPr>
                <w:noProof/>
                <w:webHidden/>
              </w:rPr>
              <w:t>30</w:t>
            </w:r>
            <w:r>
              <w:rPr>
                <w:noProof/>
                <w:webHidden/>
              </w:rPr>
              <w:fldChar w:fldCharType="end"/>
            </w:r>
          </w:hyperlink>
        </w:p>
        <w:p w14:paraId="39BE6D17" w14:textId="2C2D189D" w:rsidR="005D78A7" w:rsidRDefault="005D78A7">
          <w:pPr>
            <w:pStyle w:val="TOC3"/>
            <w:tabs>
              <w:tab w:val="right" w:leader="dot" w:pos="9016"/>
            </w:tabs>
            <w:rPr>
              <w:noProof/>
            </w:rPr>
          </w:pPr>
          <w:hyperlink w:anchor="_Toc136859807" w:history="1">
            <w:r w:rsidRPr="007E7235">
              <w:rPr>
                <w:rStyle w:val="Hyperlink"/>
                <w:noProof/>
              </w:rPr>
              <w:t>Strength of a correlation</w:t>
            </w:r>
            <w:r>
              <w:rPr>
                <w:noProof/>
                <w:webHidden/>
              </w:rPr>
              <w:tab/>
            </w:r>
            <w:r>
              <w:rPr>
                <w:noProof/>
                <w:webHidden/>
              </w:rPr>
              <w:fldChar w:fldCharType="begin"/>
            </w:r>
            <w:r>
              <w:rPr>
                <w:noProof/>
                <w:webHidden/>
              </w:rPr>
              <w:instrText xml:space="preserve"> PAGEREF _Toc136859807 \h </w:instrText>
            </w:r>
            <w:r>
              <w:rPr>
                <w:noProof/>
                <w:webHidden/>
              </w:rPr>
            </w:r>
            <w:r>
              <w:rPr>
                <w:noProof/>
                <w:webHidden/>
              </w:rPr>
              <w:fldChar w:fldCharType="separate"/>
            </w:r>
            <w:r>
              <w:rPr>
                <w:noProof/>
                <w:webHidden/>
              </w:rPr>
              <w:t>30</w:t>
            </w:r>
            <w:r>
              <w:rPr>
                <w:noProof/>
                <w:webHidden/>
              </w:rPr>
              <w:fldChar w:fldCharType="end"/>
            </w:r>
          </w:hyperlink>
        </w:p>
        <w:p w14:paraId="596BEBDD" w14:textId="38F97B1C" w:rsidR="005D78A7" w:rsidRDefault="005D78A7">
          <w:pPr>
            <w:pStyle w:val="TOC3"/>
            <w:tabs>
              <w:tab w:val="right" w:leader="dot" w:pos="9016"/>
            </w:tabs>
            <w:rPr>
              <w:noProof/>
            </w:rPr>
          </w:pPr>
          <w:hyperlink w:anchor="_Toc136859808" w:history="1">
            <w:r w:rsidRPr="007E7235">
              <w:rPr>
                <w:rStyle w:val="Hyperlink"/>
                <w:noProof/>
              </w:rPr>
              <w:t>Correlation is not sufficient for causation</w:t>
            </w:r>
            <w:r>
              <w:rPr>
                <w:noProof/>
                <w:webHidden/>
              </w:rPr>
              <w:tab/>
            </w:r>
            <w:r>
              <w:rPr>
                <w:noProof/>
                <w:webHidden/>
              </w:rPr>
              <w:fldChar w:fldCharType="begin"/>
            </w:r>
            <w:r>
              <w:rPr>
                <w:noProof/>
                <w:webHidden/>
              </w:rPr>
              <w:instrText xml:space="preserve"> PAGEREF _Toc136859808 \h </w:instrText>
            </w:r>
            <w:r>
              <w:rPr>
                <w:noProof/>
                <w:webHidden/>
              </w:rPr>
            </w:r>
            <w:r>
              <w:rPr>
                <w:noProof/>
                <w:webHidden/>
              </w:rPr>
              <w:fldChar w:fldCharType="separate"/>
            </w:r>
            <w:r>
              <w:rPr>
                <w:noProof/>
                <w:webHidden/>
              </w:rPr>
              <w:t>31</w:t>
            </w:r>
            <w:r>
              <w:rPr>
                <w:noProof/>
                <w:webHidden/>
              </w:rPr>
              <w:fldChar w:fldCharType="end"/>
            </w:r>
          </w:hyperlink>
        </w:p>
        <w:p w14:paraId="1C445554" w14:textId="31B60806" w:rsidR="005D78A7" w:rsidRDefault="005D78A7">
          <w:pPr>
            <w:pStyle w:val="TOC1"/>
            <w:tabs>
              <w:tab w:val="left" w:pos="440"/>
              <w:tab w:val="right" w:leader="dot" w:pos="9016"/>
            </w:tabs>
            <w:rPr>
              <w:noProof/>
            </w:rPr>
          </w:pPr>
          <w:hyperlink w:anchor="_Toc136859809" w:history="1">
            <w:r w:rsidRPr="007E7235">
              <w:rPr>
                <w:rStyle w:val="Hyperlink"/>
                <w:noProof/>
              </w:rPr>
              <w:t>9.</w:t>
            </w:r>
            <w:r>
              <w:rPr>
                <w:noProof/>
              </w:rPr>
              <w:tab/>
            </w:r>
            <w:r w:rsidRPr="007E7235">
              <w:rPr>
                <w:rStyle w:val="Hyperlink"/>
                <w:noProof/>
              </w:rPr>
              <w:t>Normative reasoning</w:t>
            </w:r>
            <w:r>
              <w:rPr>
                <w:noProof/>
                <w:webHidden/>
              </w:rPr>
              <w:tab/>
            </w:r>
            <w:r>
              <w:rPr>
                <w:noProof/>
                <w:webHidden/>
              </w:rPr>
              <w:fldChar w:fldCharType="begin"/>
            </w:r>
            <w:r>
              <w:rPr>
                <w:noProof/>
                <w:webHidden/>
              </w:rPr>
              <w:instrText xml:space="preserve"> PAGEREF _Toc136859809 \h </w:instrText>
            </w:r>
            <w:r>
              <w:rPr>
                <w:noProof/>
                <w:webHidden/>
              </w:rPr>
            </w:r>
            <w:r>
              <w:rPr>
                <w:noProof/>
                <w:webHidden/>
              </w:rPr>
              <w:fldChar w:fldCharType="separate"/>
            </w:r>
            <w:r>
              <w:rPr>
                <w:noProof/>
                <w:webHidden/>
              </w:rPr>
              <w:t>32</w:t>
            </w:r>
            <w:r>
              <w:rPr>
                <w:noProof/>
                <w:webHidden/>
              </w:rPr>
              <w:fldChar w:fldCharType="end"/>
            </w:r>
          </w:hyperlink>
        </w:p>
        <w:p w14:paraId="048A3B68" w14:textId="69B595B6" w:rsidR="005D78A7" w:rsidRDefault="005D78A7">
          <w:pPr>
            <w:pStyle w:val="TOC2"/>
            <w:tabs>
              <w:tab w:val="right" w:leader="dot" w:pos="9016"/>
            </w:tabs>
            <w:rPr>
              <w:noProof/>
            </w:rPr>
          </w:pPr>
          <w:hyperlink w:anchor="_Toc136859810" w:history="1">
            <w:r w:rsidRPr="007E7235">
              <w:rPr>
                <w:rStyle w:val="Hyperlink"/>
                <w:noProof/>
              </w:rPr>
              <w:t>Why care about normative arguments?</w:t>
            </w:r>
            <w:r>
              <w:rPr>
                <w:noProof/>
                <w:webHidden/>
              </w:rPr>
              <w:tab/>
            </w:r>
            <w:r>
              <w:rPr>
                <w:noProof/>
                <w:webHidden/>
              </w:rPr>
              <w:fldChar w:fldCharType="begin"/>
            </w:r>
            <w:r>
              <w:rPr>
                <w:noProof/>
                <w:webHidden/>
              </w:rPr>
              <w:instrText xml:space="preserve"> PAGEREF _Toc136859810 \h </w:instrText>
            </w:r>
            <w:r>
              <w:rPr>
                <w:noProof/>
                <w:webHidden/>
              </w:rPr>
            </w:r>
            <w:r>
              <w:rPr>
                <w:noProof/>
                <w:webHidden/>
              </w:rPr>
              <w:fldChar w:fldCharType="separate"/>
            </w:r>
            <w:r>
              <w:rPr>
                <w:noProof/>
                <w:webHidden/>
              </w:rPr>
              <w:t>32</w:t>
            </w:r>
            <w:r>
              <w:rPr>
                <w:noProof/>
                <w:webHidden/>
              </w:rPr>
              <w:fldChar w:fldCharType="end"/>
            </w:r>
          </w:hyperlink>
        </w:p>
        <w:p w14:paraId="4615A79F" w14:textId="6AD0204A" w:rsidR="005D78A7" w:rsidRDefault="005D78A7">
          <w:pPr>
            <w:pStyle w:val="TOC2"/>
            <w:tabs>
              <w:tab w:val="right" w:leader="dot" w:pos="9016"/>
            </w:tabs>
            <w:rPr>
              <w:noProof/>
            </w:rPr>
          </w:pPr>
          <w:hyperlink w:anchor="_Toc136859811" w:history="1">
            <w:r w:rsidRPr="007E7235">
              <w:rPr>
                <w:rStyle w:val="Hyperlink"/>
                <w:noProof/>
              </w:rPr>
              <w:t>Evaluating normative arguments</w:t>
            </w:r>
            <w:r>
              <w:rPr>
                <w:noProof/>
                <w:webHidden/>
              </w:rPr>
              <w:tab/>
            </w:r>
            <w:r>
              <w:rPr>
                <w:noProof/>
                <w:webHidden/>
              </w:rPr>
              <w:fldChar w:fldCharType="begin"/>
            </w:r>
            <w:r>
              <w:rPr>
                <w:noProof/>
                <w:webHidden/>
              </w:rPr>
              <w:instrText xml:space="preserve"> PAGEREF _Toc136859811 \h </w:instrText>
            </w:r>
            <w:r>
              <w:rPr>
                <w:noProof/>
                <w:webHidden/>
              </w:rPr>
            </w:r>
            <w:r>
              <w:rPr>
                <w:noProof/>
                <w:webHidden/>
              </w:rPr>
              <w:fldChar w:fldCharType="separate"/>
            </w:r>
            <w:r>
              <w:rPr>
                <w:noProof/>
                <w:webHidden/>
              </w:rPr>
              <w:t>32</w:t>
            </w:r>
            <w:r>
              <w:rPr>
                <w:noProof/>
                <w:webHidden/>
              </w:rPr>
              <w:fldChar w:fldCharType="end"/>
            </w:r>
          </w:hyperlink>
        </w:p>
        <w:p w14:paraId="47CC6A5C" w14:textId="50CDC069" w:rsidR="005D78A7" w:rsidRDefault="005D78A7">
          <w:pPr>
            <w:pStyle w:val="TOC2"/>
            <w:tabs>
              <w:tab w:val="right" w:leader="dot" w:pos="9016"/>
            </w:tabs>
            <w:rPr>
              <w:noProof/>
            </w:rPr>
          </w:pPr>
          <w:hyperlink w:anchor="_Toc136859812" w:history="1">
            <w:r w:rsidRPr="007E7235">
              <w:rPr>
                <w:rStyle w:val="Hyperlink"/>
                <w:noProof/>
              </w:rPr>
              <w:t>Common problems with normative arguments</w:t>
            </w:r>
            <w:r>
              <w:rPr>
                <w:noProof/>
                <w:webHidden/>
              </w:rPr>
              <w:tab/>
            </w:r>
            <w:r>
              <w:rPr>
                <w:noProof/>
                <w:webHidden/>
              </w:rPr>
              <w:fldChar w:fldCharType="begin"/>
            </w:r>
            <w:r>
              <w:rPr>
                <w:noProof/>
                <w:webHidden/>
              </w:rPr>
              <w:instrText xml:space="preserve"> PAGEREF _Toc136859812 \h </w:instrText>
            </w:r>
            <w:r>
              <w:rPr>
                <w:noProof/>
                <w:webHidden/>
              </w:rPr>
            </w:r>
            <w:r>
              <w:rPr>
                <w:noProof/>
                <w:webHidden/>
              </w:rPr>
              <w:fldChar w:fldCharType="separate"/>
            </w:r>
            <w:r>
              <w:rPr>
                <w:noProof/>
                <w:webHidden/>
              </w:rPr>
              <w:t>33</w:t>
            </w:r>
            <w:r>
              <w:rPr>
                <w:noProof/>
                <w:webHidden/>
              </w:rPr>
              <w:fldChar w:fldCharType="end"/>
            </w:r>
          </w:hyperlink>
        </w:p>
        <w:p w14:paraId="08191EF8" w14:textId="295DF27B" w:rsidR="005D78A7" w:rsidRDefault="005D78A7">
          <w:pPr>
            <w:pStyle w:val="TOC3"/>
            <w:tabs>
              <w:tab w:val="right" w:leader="dot" w:pos="9016"/>
            </w:tabs>
            <w:rPr>
              <w:noProof/>
            </w:rPr>
          </w:pPr>
          <w:hyperlink w:anchor="_Toc136859813" w:history="1">
            <w:r w:rsidRPr="007E7235">
              <w:rPr>
                <w:rStyle w:val="Hyperlink"/>
                <w:noProof/>
              </w:rPr>
              <w:t>‘loaded’ or ‘emotionally charged</w:t>
            </w:r>
            <w:r>
              <w:rPr>
                <w:noProof/>
                <w:webHidden/>
              </w:rPr>
              <w:tab/>
            </w:r>
            <w:r>
              <w:rPr>
                <w:noProof/>
                <w:webHidden/>
              </w:rPr>
              <w:fldChar w:fldCharType="begin"/>
            </w:r>
            <w:r>
              <w:rPr>
                <w:noProof/>
                <w:webHidden/>
              </w:rPr>
              <w:instrText xml:space="preserve"> PAGEREF _Toc136859813 \h </w:instrText>
            </w:r>
            <w:r>
              <w:rPr>
                <w:noProof/>
                <w:webHidden/>
              </w:rPr>
            </w:r>
            <w:r>
              <w:rPr>
                <w:noProof/>
                <w:webHidden/>
              </w:rPr>
              <w:fldChar w:fldCharType="separate"/>
            </w:r>
            <w:r>
              <w:rPr>
                <w:noProof/>
                <w:webHidden/>
              </w:rPr>
              <w:t>34</w:t>
            </w:r>
            <w:r>
              <w:rPr>
                <w:noProof/>
                <w:webHidden/>
              </w:rPr>
              <w:fldChar w:fldCharType="end"/>
            </w:r>
          </w:hyperlink>
        </w:p>
        <w:p w14:paraId="46C5D7E0" w14:textId="5514E88F" w:rsidR="005D78A7" w:rsidRDefault="005D78A7">
          <w:pPr>
            <w:pStyle w:val="TOC1"/>
            <w:tabs>
              <w:tab w:val="right" w:leader="dot" w:pos="9016"/>
            </w:tabs>
            <w:rPr>
              <w:noProof/>
            </w:rPr>
          </w:pPr>
          <w:hyperlink w:anchor="_Toc136859814" w:history="1">
            <w:r w:rsidRPr="007E7235">
              <w:rPr>
                <w:rStyle w:val="Hyperlink"/>
                <w:noProof/>
              </w:rPr>
              <w:t>10. Informal fallacies</w:t>
            </w:r>
            <w:r>
              <w:rPr>
                <w:noProof/>
                <w:webHidden/>
              </w:rPr>
              <w:tab/>
            </w:r>
            <w:r>
              <w:rPr>
                <w:noProof/>
                <w:webHidden/>
              </w:rPr>
              <w:fldChar w:fldCharType="begin"/>
            </w:r>
            <w:r>
              <w:rPr>
                <w:noProof/>
                <w:webHidden/>
              </w:rPr>
              <w:instrText xml:space="preserve"> PAGEREF _Toc136859814 \h </w:instrText>
            </w:r>
            <w:r>
              <w:rPr>
                <w:noProof/>
                <w:webHidden/>
              </w:rPr>
            </w:r>
            <w:r>
              <w:rPr>
                <w:noProof/>
                <w:webHidden/>
              </w:rPr>
              <w:fldChar w:fldCharType="separate"/>
            </w:r>
            <w:r>
              <w:rPr>
                <w:noProof/>
                <w:webHidden/>
              </w:rPr>
              <w:t>34</w:t>
            </w:r>
            <w:r>
              <w:rPr>
                <w:noProof/>
                <w:webHidden/>
              </w:rPr>
              <w:fldChar w:fldCharType="end"/>
            </w:r>
          </w:hyperlink>
        </w:p>
        <w:p w14:paraId="2EF786AA" w14:textId="242042E2" w:rsidR="005D78A7" w:rsidRDefault="005D78A7">
          <w:pPr>
            <w:pStyle w:val="TOC2"/>
            <w:tabs>
              <w:tab w:val="right" w:leader="dot" w:pos="9016"/>
            </w:tabs>
            <w:rPr>
              <w:noProof/>
            </w:rPr>
          </w:pPr>
          <w:hyperlink w:anchor="_Toc136859815" w:history="1">
            <w:r w:rsidRPr="007E7235">
              <w:rPr>
                <w:rStyle w:val="Hyperlink"/>
                <w:noProof/>
              </w:rPr>
              <w:t>Questionable assumptions</w:t>
            </w:r>
            <w:r>
              <w:rPr>
                <w:noProof/>
                <w:webHidden/>
              </w:rPr>
              <w:tab/>
            </w:r>
            <w:r>
              <w:rPr>
                <w:noProof/>
                <w:webHidden/>
              </w:rPr>
              <w:fldChar w:fldCharType="begin"/>
            </w:r>
            <w:r>
              <w:rPr>
                <w:noProof/>
                <w:webHidden/>
              </w:rPr>
              <w:instrText xml:space="preserve"> PAGEREF _Toc136859815 \h </w:instrText>
            </w:r>
            <w:r>
              <w:rPr>
                <w:noProof/>
                <w:webHidden/>
              </w:rPr>
            </w:r>
            <w:r>
              <w:rPr>
                <w:noProof/>
                <w:webHidden/>
              </w:rPr>
              <w:fldChar w:fldCharType="separate"/>
            </w:r>
            <w:r>
              <w:rPr>
                <w:noProof/>
                <w:webHidden/>
              </w:rPr>
              <w:t>34</w:t>
            </w:r>
            <w:r>
              <w:rPr>
                <w:noProof/>
                <w:webHidden/>
              </w:rPr>
              <w:fldChar w:fldCharType="end"/>
            </w:r>
          </w:hyperlink>
        </w:p>
        <w:p w14:paraId="68F5FCE0" w14:textId="04BA833B" w:rsidR="005D78A7" w:rsidRDefault="005D78A7">
          <w:pPr>
            <w:pStyle w:val="TOC3"/>
            <w:tabs>
              <w:tab w:val="right" w:leader="dot" w:pos="9016"/>
            </w:tabs>
            <w:rPr>
              <w:noProof/>
            </w:rPr>
          </w:pPr>
          <w:hyperlink w:anchor="_Toc136859816" w:history="1">
            <w:r w:rsidRPr="007E7235">
              <w:rPr>
                <w:rStyle w:val="Hyperlink"/>
                <w:noProof/>
              </w:rPr>
              <w:t>begging the question</w:t>
            </w:r>
            <w:r>
              <w:rPr>
                <w:noProof/>
                <w:webHidden/>
              </w:rPr>
              <w:tab/>
            </w:r>
            <w:r>
              <w:rPr>
                <w:noProof/>
                <w:webHidden/>
              </w:rPr>
              <w:fldChar w:fldCharType="begin"/>
            </w:r>
            <w:r>
              <w:rPr>
                <w:noProof/>
                <w:webHidden/>
              </w:rPr>
              <w:instrText xml:space="preserve"> PAGEREF _Toc136859816 \h </w:instrText>
            </w:r>
            <w:r>
              <w:rPr>
                <w:noProof/>
                <w:webHidden/>
              </w:rPr>
            </w:r>
            <w:r>
              <w:rPr>
                <w:noProof/>
                <w:webHidden/>
              </w:rPr>
              <w:fldChar w:fldCharType="separate"/>
            </w:r>
            <w:r>
              <w:rPr>
                <w:noProof/>
                <w:webHidden/>
              </w:rPr>
              <w:t>34</w:t>
            </w:r>
            <w:r>
              <w:rPr>
                <w:noProof/>
                <w:webHidden/>
              </w:rPr>
              <w:fldChar w:fldCharType="end"/>
            </w:r>
          </w:hyperlink>
        </w:p>
        <w:p w14:paraId="3FF30467" w14:textId="591CCFC3" w:rsidR="005D78A7" w:rsidRDefault="005D78A7">
          <w:pPr>
            <w:pStyle w:val="TOC3"/>
            <w:tabs>
              <w:tab w:val="right" w:leader="dot" w:pos="9016"/>
            </w:tabs>
            <w:rPr>
              <w:noProof/>
            </w:rPr>
          </w:pPr>
          <w:hyperlink w:anchor="_Toc136859817" w:history="1">
            <w:r w:rsidRPr="007E7235">
              <w:rPr>
                <w:rStyle w:val="Hyperlink"/>
                <w:noProof/>
              </w:rPr>
              <w:t>False dichotomy/False dilemma</w:t>
            </w:r>
            <w:r>
              <w:rPr>
                <w:noProof/>
                <w:webHidden/>
              </w:rPr>
              <w:tab/>
            </w:r>
            <w:r>
              <w:rPr>
                <w:noProof/>
                <w:webHidden/>
              </w:rPr>
              <w:fldChar w:fldCharType="begin"/>
            </w:r>
            <w:r>
              <w:rPr>
                <w:noProof/>
                <w:webHidden/>
              </w:rPr>
              <w:instrText xml:space="preserve"> PAGEREF _Toc136859817 \h </w:instrText>
            </w:r>
            <w:r>
              <w:rPr>
                <w:noProof/>
                <w:webHidden/>
              </w:rPr>
            </w:r>
            <w:r>
              <w:rPr>
                <w:noProof/>
                <w:webHidden/>
              </w:rPr>
              <w:fldChar w:fldCharType="separate"/>
            </w:r>
            <w:r>
              <w:rPr>
                <w:noProof/>
                <w:webHidden/>
              </w:rPr>
              <w:t>35</w:t>
            </w:r>
            <w:r>
              <w:rPr>
                <w:noProof/>
                <w:webHidden/>
              </w:rPr>
              <w:fldChar w:fldCharType="end"/>
            </w:r>
          </w:hyperlink>
        </w:p>
        <w:p w14:paraId="68FCB3E4" w14:textId="59CCD307" w:rsidR="005D78A7" w:rsidRDefault="005D78A7">
          <w:pPr>
            <w:pStyle w:val="TOC3"/>
            <w:tabs>
              <w:tab w:val="right" w:leader="dot" w:pos="9016"/>
            </w:tabs>
            <w:rPr>
              <w:noProof/>
            </w:rPr>
          </w:pPr>
          <w:hyperlink w:anchor="_Toc136859818" w:history="1">
            <w:r w:rsidRPr="007E7235">
              <w:rPr>
                <w:rStyle w:val="Hyperlink"/>
                <w:noProof/>
              </w:rPr>
              <w:t>slippery slope arguments</w:t>
            </w:r>
            <w:r>
              <w:rPr>
                <w:noProof/>
                <w:webHidden/>
              </w:rPr>
              <w:tab/>
            </w:r>
            <w:r>
              <w:rPr>
                <w:noProof/>
                <w:webHidden/>
              </w:rPr>
              <w:fldChar w:fldCharType="begin"/>
            </w:r>
            <w:r>
              <w:rPr>
                <w:noProof/>
                <w:webHidden/>
              </w:rPr>
              <w:instrText xml:space="preserve"> PAGEREF _Toc136859818 \h </w:instrText>
            </w:r>
            <w:r>
              <w:rPr>
                <w:noProof/>
                <w:webHidden/>
              </w:rPr>
            </w:r>
            <w:r>
              <w:rPr>
                <w:noProof/>
                <w:webHidden/>
              </w:rPr>
              <w:fldChar w:fldCharType="separate"/>
            </w:r>
            <w:r>
              <w:rPr>
                <w:noProof/>
                <w:webHidden/>
              </w:rPr>
              <w:t>35</w:t>
            </w:r>
            <w:r>
              <w:rPr>
                <w:noProof/>
                <w:webHidden/>
              </w:rPr>
              <w:fldChar w:fldCharType="end"/>
            </w:r>
          </w:hyperlink>
        </w:p>
        <w:p w14:paraId="418E0ED0" w14:textId="5B2F9B9F" w:rsidR="005D78A7" w:rsidRDefault="005D78A7">
          <w:pPr>
            <w:pStyle w:val="TOC3"/>
            <w:tabs>
              <w:tab w:val="right" w:leader="dot" w:pos="9016"/>
            </w:tabs>
            <w:rPr>
              <w:noProof/>
            </w:rPr>
          </w:pPr>
          <w:hyperlink w:anchor="_Toc136859819" w:history="1">
            <w:r w:rsidRPr="007E7235">
              <w:rPr>
                <w:rStyle w:val="Hyperlink"/>
                <w:noProof/>
              </w:rPr>
              <w:t>Red herring</w:t>
            </w:r>
            <w:r>
              <w:rPr>
                <w:noProof/>
                <w:webHidden/>
              </w:rPr>
              <w:tab/>
            </w:r>
            <w:r>
              <w:rPr>
                <w:noProof/>
                <w:webHidden/>
              </w:rPr>
              <w:fldChar w:fldCharType="begin"/>
            </w:r>
            <w:r>
              <w:rPr>
                <w:noProof/>
                <w:webHidden/>
              </w:rPr>
              <w:instrText xml:space="preserve"> PAGEREF _Toc136859819 \h </w:instrText>
            </w:r>
            <w:r>
              <w:rPr>
                <w:noProof/>
                <w:webHidden/>
              </w:rPr>
            </w:r>
            <w:r>
              <w:rPr>
                <w:noProof/>
                <w:webHidden/>
              </w:rPr>
              <w:fldChar w:fldCharType="separate"/>
            </w:r>
            <w:r>
              <w:rPr>
                <w:noProof/>
                <w:webHidden/>
              </w:rPr>
              <w:t>35</w:t>
            </w:r>
            <w:r>
              <w:rPr>
                <w:noProof/>
                <w:webHidden/>
              </w:rPr>
              <w:fldChar w:fldCharType="end"/>
            </w:r>
          </w:hyperlink>
        </w:p>
        <w:p w14:paraId="01DB2B5E" w14:textId="16C0822B" w:rsidR="005D78A7" w:rsidRDefault="005D78A7">
          <w:pPr>
            <w:pStyle w:val="TOC2"/>
            <w:tabs>
              <w:tab w:val="right" w:leader="dot" w:pos="9016"/>
            </w:tabs>
            <w:rPr>
              <w:noProof/>
            </w:rPr>
          </w:pPr>
          <w:hyperlink w:anchor="_Toc136859820" w:history="1">
            <w:r w:rsidRPr="007E7235">
              <w:rPr>
                <w:rStyle w:val="Hyperlink"/>
                <w:noProof/>
              </w:rPr>
              <w:t>Questionable language</w:t>
            </w:r>
            <w:r>
              <w:rPr>
                <w:noProof/>
                <w:webHidden/>
              </w:rPr>
              <w:tab/>
            </w:r>
            <w:r>
              <w:rPr>
                <w:noProof/>
                <w:webHidden/>
              </w:rPr>
              <w:fldChar w:fldCharType="begin"/>
            </w:r>
            <w:r>
              <w:rPr>
                <w:noProof/>
                <w:webHidden/>
              </w:rPr>
              <w:instrText xml:space="preserve"> PAGEREF _Toc136859820 \h </w:instrText>
            </w:r>
            <w:r>
              <w:rPr>
                <w:noProof/>
                <w:webHidden/>
              </w:rPr>
            </w:r>
            <w:r>
              <w:rPr>
                <w:noProof/>
                <w:webHidden/>
              </w:rPr>
              <w:fldChar w:fldCharType="separate"/>
            </w:r>
            <w:r>
              <w:rPr>
                <w:noProof/>
                <w:webHidden/>
              </w:rPr>
              <w:t>35</w:t>
            </w:r>
            <w:r>
              <w:rPr>
                <w:noProof/>
                <w:webHidden/>
              </w:rPr>
              <w:fldChar w:fldCharType="end"/>
            </w:r>
          </w:hyperlink>
        </w:p>
        <w:p w14:paraId="501B548B" w14:textId="39BF06C7" w:rsidR="005D78A7" w:rsidRDefault="005D78A7">
          <w:pPr>
            <w:pStyle w:val="TOC3"/>
            <w:tabs>
              <w:tab w:val="right" w:leader="dot" w:pos="9016"/>
            </w:tabs>
            <w:rPr>
              <w:noProof/>
            </w:rPr>
          </w:pPr>
          <w:hyperlink w:anchor="_Toc136859821" w:history="1">
            <w:r w:rsidRPr="007E7235">
              <w:rPr>
                <w:rStyle w:val="Hyperlink"/>
                <w:noProof/>
              </w:rPr>
              <w:t>Equivocation</w:t>
            </w:r>
            <w:r>
              <w:rPr>
                <w:noProof/>
                <w:webHidden/>
              </w:rPr>
              <w:tab/>
            </w:r>
            <w:r>
              <w:rPr>
                <w:noProof/>
                <w:webHidden/>
              </w:rPr>
              <w:fldChar w:fldCharType="begin"/>
            </w:r>
            <w:r>
              <w:rPr>
                <w:noProof/>
                <w:webHidden/>
              </w:rPr>
              <w:instrText xml:space="preserve"> PAGEREF _Toc136859821 \h </w:instrText>
            </w:r>
            <w:r>
              <w:rPr>
                <w:noProof/>
                <w:webHidden/>
              </w:rPr>
            </w:r>
            <w:r>
              <w:rPr>
                <w:noProof/>
                <w:webHidden/>
              </w:rPr>
              <w:fldChar w:fldCharType="separate"/>
            </w:r>
            <w:r>
              <w:rPr>
                <w:noProof/>
                <w:webHidden/>
              </w:rPr>
              <w:t>35</w:t>
            </w:r>
            <w:r>
              <w:rPr>
                <w:noProof/>
                <w:webHidden/>
              </w:rPr>
              <w:fldChar w:fldCharType="end"/>
            </w:r>
          </w:hyperlink>
        </w:p>
        <w:p w14:paraId="43873675" w14:textId="1CA8749E" w:rsidR="005D78A7" w:rsidRDefault="005D78A7">
          <w:pPr>
            <w:pStyle w:val="TOC2"/>
            <w:tabs>
              <w:tab w:val="right" w:leader="dot" w:pos="9016"/>
            </w:tabs>
            <w:rPr>
              <w:noProof/>
            </w:rPr>
          </w:pPr>
          <w:hyperlink w:anchor="_Toc136859822" w:history="1">
            <w:r w:rsidRPr="007E7235">
              <w:rPr>
                <w:rStyle w:val="Hyperlink"/>
                <w:noProof/>
              </w:rPr>
              <w:t>Questionable authority and attacks on the authority</w:t>
            </w:r>
            <w:r>
              <w:rPr>
                <w:noProof/>
                <w:webHidden/>
              </w:rPr>
              <w:tab/>
            </w:r>
            <w:r>
              <w:rPr>
                <w:noProof/>
                <w:webHidden/>
              </w:rPr>
              <w:fldChar w:fldCharType="begin"/>
            </w:r>
            <w:r>
              <w:rPr>
                <w:noProof/>
                <w:webHidden/>
              </w:rPr>
              <w:instrText xml:space="preserve"> PAGEREF _Toc136859822 \h </w:instrText>
            </w:r>
            <w:r>
              <w:rPr>
                <w:noProof/>
                <w:webHidden/>
              </w:rPr>
            </w:r>
            <w:r>
              <w:rPr>
                <w:noProof/>
                <w:webHidden/>
              </w:rPr>
              <w:fldChar w:fldCharType="separate"/>
            </w:r>
            <w:r>
              <w:rPr>
                <w:noProof/>
                <w:webHidden/>
              </w:rPr>
              <w:t>36</w:t>
            </w:r>
            <w:r>
              <w:rPr>
                <w:noProof/>
                <w:webHidden/>
              </w:rPr>
              <w:fldChar w:fldCharType="end"/>
            </w:r>
          </w:hyperlink>
        </w:p>
        <w:p w14:paraId="35410ECE" w14:textId="5BF16037" w:rsidR="005D78A7" w:rsidRDefault="005D78A7">
          <w:pPr>
            <w:pStyle w:val="TOC3"/>
            <w:tabs>
              <w:tab w:val="right" w:leader="dot" w:pos="9016"/>
            </w:tabs>
            <w:rPr>
              <w:noProof/>
            </w:rPr>
          </w:pPr>
          <w:hyperlink w:anchor="_Toc136859823" w:history="1">
            <w:r w:rsidRPr="007E7235">
              <w:rPr>
                <w:rStyle w:val="Hyperlink"/>
                <w:noProof/>
              </w:rPr>
              <w:t>appeal to authority</w:t>
            </w:r>
            <w:r>
              <w:rPr>
                <w:noProof/>
                <w:webHidden/>
              </w:rPr>
              <w:tab/>
            </w:r>
            <w:r>
              <w:rPr>
                <w:noProof/>
                <w:webHidden/>
              </w:rPr>
              <w:fldChar w:fldCharType="begin"/>
            </w:r>
            <w:r>
              <w:rPr>
                <w:noProof/>
                <w:webHidden/>
              </w:rPr>
              <w:instrText xml:space="preserve"> PAGEREF _Toc136859823 \h </w:instrText>
            </w:r>
            <w:r>
              <w:rPr>
                <w:noProof/>
                <w:webHidden/>
              </w:rPr>
            </w:r>
            <w:r>
              <w:rPr>
                <w:noProof/>
                <w:webHidden/>
              </w:rPr>
              <w:fldChar w:fldCharType="separate"/>
            </w:r>
            <w:r>
              <w:rPr>
                <w:noProof/>
                <w:webHidden/>
              </w:rPr>
              <w:t>36</w:t>
            </w:r>
            <w:r>
              <w:rPr>
                <w:noProof/>
                <w:webHidden/>
              </w:rPr>
              <w:fldChar w:fldCharType="end"/>
            </w:r>
          </w:hyperlink>
        </w:p>
        <w:p w14:paraId="1BE1C8AF" w14:textId="783CF382" w:rsidR="005D78A7" w:rsidRDefault="005D78A7">
          <w:pPr>
            <w:pStyle w:val="TOC3"/>
            <w:tabs>
              <w:tab w:val="right" w:leader="dot" w:pos="9016"/>
            </w:tabs>
            <w:rPr>
              <w:noProof/>
            </w:rPr>
          </w:pPr>
          <w:hyperlink w:anchor="_Toc136859824" w:history="1">
            <w:r w:rsidRPr="007E7235">
              <w:rPr>
                <w:rStyle w:val="Hyperlink"/>
                <w:noProof/>
              </w:rPr>
              <w:t>personal attack (ad homine)</w:t>
            </w:r>
            <w:r>
              <w:rPr>
                <w:noProof/>
                <w:webHidden/>
              </w:rPr>
              <w:tab/>
            </w:r>
            <w:r>
              <w:rPr>
                <w:noProof/>
                <w:webHidden/>
              </w:rPr>
              <w:fldChar w:fldCharType="begin"/>
            </w:r>
            <w:r>
              <w:rPr>
                <w:noProof/>
                <w:webHidden/>
              </w:rPr>
              <w:instrText xml:space="preserve"> PAGEREF _Toc136859824 \h </w:instrText>
            </w:r>
            <w:r>
              <w:rPr>
                <w:noProof/>
                <w:webHidden/>
              </w:rPr>
            </w:r>
            <w:r>
              <w:rPr>
                <w:noProof/>
                <w:webHidden/>
              </w:rPr>
              <w:fldChar w:fldCharType="separate"/>
            </w:r>
            <w:r>
              <w:rPr>
                <w:noProof/>
                <w:webHidden/>
              </w:rPr>
              <w:t>36</w:t>
            </w:r>
            <w:r>
              <w:rPr>
                <w:noProof/>
                <w:webHidden/>
              </w:rPr>
              <w:fldChar w:fldCharType="end"/>
            </w:r>
          </w:hyperlink>
        </w:p>
        <w:p w14:paraId="3FDC9EDE" w14:textId="7CAD467E" w:rsidR="005D78A7" w:rsidRDefault="005D78A7">
          <w:pPr>
            <w:pStyle w:val="TOC1"/>
            <w:tabs>
              <w:tab w:val="left" w:pos="660"/>
              <w:tab w:val="right" w:leader="dot" w:pos="9016"/>
            </w:tabs>
            <w:rPr>
              <w:noProof/>
            </w:rPr>
          </w:pPr>
          <w:hyperlink w:anchor="_Toc136859825" w:history="1">
            <w:r w:rsidRPr="007E7235">
              <w:rPr>
                <w:rStyle w:val="Hyperlink"/>
                <w:noProof/>
              </w:rPr>
              <w:t>11.</w:t>
            </w:r>
            <w:r>
              <w:rPr>
                <w:noProof/>
              </w:rPr>
              <w:tab/>
            </w:r>
            <w:r w:rsidRPr="007E7235">
              <w:rPr>
                <w:rStyle w:val="Hyperlink"/>
                <w:noProof/>
              </w:rPr>
              <w:t>Critical thinking in the wild</w:t>
            </w:r>
            <w:r>
              <w:rPr>
                <w:noProof/>
                <w:webHidden/>
              </w:rPr>
              <w:tab/>
            </w:r>
            <w:r>
              <w:rPr>
                <w:noProof/>
                <w:webHidden/>
              </w:rPr>
              <w:fldChar w:fldCharType="begin"/>
            </w:r>
            <w:r>
              <w:rPr>
                <w:noProof/>
                <w:webHidden/>
              </w:rPr>
              <w:instrText xml:space="preserve"> PAGEREF _Toc136859825 \h </w:instrText>
            </w:r>
            <w:r>
              <w:rPr>
                <w:noProof/>
                <w:webHidden/>
              </w:rPr>
            </w:r>
            <w:r>
              <w:rPr>
                <w:noProof/>
                <w:webHidden/>
              </w:rPr>
              <w:fldChar w:fldCharType="separate"/>
            </w:r>
            <w:r>
              <w:rPr>
                <w:noProof/>
                <w:webHidden/>
              </w:rPr>
              <w:t>37</w:t>
            </w:r>
            <w:r>
              <w:rPr>
                <w:noProof/>
                <w:webHidden/>
              </w:rPr>
              <w:fldChar w:fldCharType="end"/>
            </w:r>
          </w:hyperlink>
        </w:p>
        <w:p w14:paraId="0DC77475" w14:textId="067186FF" w:rsidR="005D78A7" w:rsidRDefault="005D78A7">
          <w:pPr>
            <w:pStyle w:val="TOC2"/>
            <w:tabs>
              <w:tab w:val="right" w:leader="dot" w:pos="9016"/>
            </w:tabs>
            <w:rPr>
              <w:noProof/>
            </w:rPr>
          </w:pPr>
          <w:hyperlink w:anchor="_Toc136859826" w:history="1">
            <w:r w:rsidRPr="007E7235">
              <w:rPr>
                <w:rStyle w:val="Hyperlink"/>
                <w:noProof/>
              </w:rPr>
              <w:t>Mindset</w:t>
            </w:r>
            <w:r>
              <w:rPr>
                <w:noProof/>
                <w:webHidden/>
              </w:rPr>
              <w:tab/>
            </w:r>
            <w:r>
              <w:rPr>
                <w:noProof/>
                <w:webHidden/>
              </w:rPr>
              <w:fldChar w:fldCharType="begin"/>
            </w:r>
            <w:r>
              <w:rPr>
                <w:noProof/>
                <w:webHidden/>
              </w:rPr>
              <w:instrText xml:space="preserve"> PAGEREF _Toc136859826 \h </w:instrText>
            </w:r>
            <w:r>
              <w:rPr>
                <w:noProof/>
                <w:webHidden/>
              </w:rPr>
            </w:r>
            <w:r>
              <w:rPr>
                <w:noProof/>
                <w:webHidden/>
              </w:rPr>
              <w:fldChar w:fldCharType="separate"/>
            </w:r>
            <w:r>
              <w:rPr>
                <w:noProof/>
                <w:webHidden/>
              </w:rPr>
              <w:t>37</w:t>
            </w:r>
            <w:r>
              <w:rPr>
                <w:noProof/>
                <w:webHidden/>
              </w:rPr>
              <w:fldChar w:fldCharType="end"/>
            </w:r>
          </w:hyperlink>
        </w:p>
        <w:p w14:paraId="37CB5CC2" w14:textId="5BFD15AC" w:rsidR="005D78A7" w:rsidRDefault="005D78A7">
          <w:pPr>
            <w:pStyle w:val="TOC3"/>
            <w:tabs>
              <w:tab w:val="right" w:leader="dot" w:pos="9016"/>
            </w:tabs>
            <w:rPr>
              <w:noProof/>
            </w:rPr>
          </w:pPr>
          <w:hyperlink w:anchor="_Toc136859827" w:history="1">
            <w:r w:rsidRPr="007E7235">
              <w:rPr>
                <w:rStyle w:val="Hyperlink"/>
                <w:noProof/>
              </w:rPr>
              <w:t>Soldier</w:t>
            </w:r>
            <w:r>
              <w:rPr>
                <w:noProof/>
                <w:webHidden/>
              </w:rPr>
              <w:tab/>
            </w:r>
            <w:r>
              <w:rPr>
                <w:noProof/>
                <w:webHidden/>
              </w:rPr>
              <w:fldChar w:fldCharType="begin"/>
            </w:r>
            <w:r>
              <w:rPr>
                <w:noProof/>
                <w:webHidden/>
              </w:rPr>
              <w:instrText xml:space="preserve"> PAGEREF _Toc136859827 \h </w:instrText>
            </w:r>
            <w:r>
              <w:rPr>
                <w:noProof/>
                <w:webHidden/>
              </w:rPr>
            </w:r>
            <w:r>
              <w:rPr>
                <w:noProof/>
                <w:webHidden/>
              </w:rPr>
              <w:fldChar w:fldCharType="separate"/>
            </w:r>
            <w:r>
              <w:rPr>
                <w:noProof/>
                <w:webHidden/>
              </w:rPr>
              <w:t>37</w:t>
            </w:r>
            <w:r>
              <w:rPr>
                <w:noProof/>
                <w:webHidden/>
              </w:rPr>
              <w:fldChar w:fldCharType="end"/>
            </w:r>
          </w:hyperlink>
        </w:p>
        <w:p w14:paraId="0FB2576B" w14:textId="636AC5B1" w:rsidR="005D78A7" w:rsidRDefault="005D78A7">
          <w:pPr>
            <w:pStyle w:val="TOC3"/>
            <w:tabs>
              <w:tab w:val="right" w:leader="dot" w:pos="9016"/>
            </w:tabs>
            <w:rPr>
              <w:noProof/>
            </w:rPr>
          </w:pPr>
          <w:hyperlink w:anchor="_Toc136859828" w:history="1">
            <w:r w:rsidRPr="007E7235">
              <w:rPr>
                <w:rStyle w:val="Hyperlink"/>
                <w:noProof/>
              </w:rPr>
              <w:t>Scout</w:t>
            </w:r>
            <w:r>
              <w:rPr>
                <w:noProof/>
                <w:webHidden/>
              </w:rPr>
              <w:tab/>
            </w:r>
            <w:r>
              <w:rPr>
                <w:noProof/>
                <w:webHidden/>
              </w:rPr>
              <w:fldChar w:fldCharType="begin"/>
            </w:r>
            <w:r>
              <w:rPr>
                <w:noProof/>
                <w:webHidden/>
              </w:rPr>
              <w:instrText xml:space="preserve"> PAGEREF _Toc136859828 \h </w:instrText>
            </w:r>
            <w:r>
              <w:rPr>
                <w:noProof/>
                <w:webHidden/>
              </w:rPr>
            </w:r>
            <w:r>
              <w:rPr>
                <w:noProof/>
                <w:webHidden/>
              </w:rPr>
              <w:fldChar w:fldCharType="separate"/>
            </w:r>
            <w:r>
              <w:rPr>
                <w:noProof/>
                <w:webHidden/>
              </w:rPr>
              <w:t>37</w:t>
            </w:r>
            <w:r>
              <w:rPr>
                <w:noProof/>
                <w:webHidden/>
              </w:rPr>
              <w:fldChar w:fldCharType="end"/>
            </w:r>
          </w:hyperlink>
        </w:p>
        <w:p w14:paraId="47D06EA6" w14:textId="7BBF1B3F" w:rsidR="005D78A7" w:rsidRDefault="005D78A7">
          <w:pPr>
            <w:pStyle w:val="TOC2"/>
            <w:tabs>
              <w:tab w:val="right" w:leader="dot" w:pos="9016"/>
            </w:tabs>
            <w:rPr>
              <w:noProof/>
            </w:rPr>
          </w:pPr>
          <w:hyperlink w:anchor="_Toc136859829" w:history="1">
            <w:r w:rsidRPr="007E7235">
              <w:rPr>
                <w:rStyle w:val="Hyperlink"/>
                <w:noProof/>
              </w:rPr>
              <w:t>Cognitive Biases</w:t>
            </w:r>
            <w:r>
              <w:rPr>
                <w:noProof/>
                <w:webHidden/>
              </w:rPr>
              <w:tab/>
            </w:r>
            <w:r>
              <w:rPr>
                <w:noProof/>
                <w:webHidden/>
              </w:rPr>
              <w:fldChar w:fldCharType="begin"/>
            </w:r>
            <w:r>
              <w:rPr>
                <w:noProof/>
                <w:webHidden/>
              </w:rPr>
              <w:instrText xml:space="preserve"> PAGEREF _Toc136859829 \h </w:instrText>
            </w:r>
            <w:r>
              <w:rPr>
                <w:noProof/>
                <w:webHidden/>
              </w:rPr>
            </w:r>
            <w:r>
              <w:rPr>
                <w:noProof/>
                <w:webHidden/>
              </w:rPr>
              <w:fldChar w:fldCharType="separate"/>
            </w:r>
            <w:r>
              <w:rPr>
                <w:noProof/>
                <w:webHidden/>
              </w:rPr>
              <w:t>37</w:t>
            </w:r>
            <w:r>
              <w:rPr>
                <w:noProof/>
                <w:webHidden/>
              </w:rPr>
              <w:fldChar w:fldCharType="end"/>
            </w:r>
          </w:hyperlink>
        </w:p>
        <w:p w14:paraId="28474DAD" w14:textId="2231BAC9" w:rsidR="006B615D" w:rsidRDefault="00D11CDB" w:rsidP="00D11CDB">
          <w:pPr>
            <w:rPr>
              <w:noProof/>
            </w:rPr>
          </w:pPr>
          <w:r>
            <w:rPr>
              <w:b/>
              <w:bCs/>
              <w:noProof/>
            </w:rPr>
            <w:fldChar w:fldCharType="end"/>
          </w:r>
          <w:r w:rsidR="009136B6" w:rsidRPr="009136B6">
            <w:rPr>
              <w:noProof/>
            </w:rPr>
            <w:t xml:space="preserve"> </w:t>
          </w:r>
          <w:r w:rsidR="009136B6" w:rsidRPr="009136B6">
            <w:rPr>
              <w:b/>
              <w:bCs/>
              <w:noProof/>
            </w:rPr>
            <w:drawing>
              <wp:inline distT="0" distB="0" distL="0" distR="0" wp14:anchorId="24097FAE" wp14:editId="4450319F">
                <wp:extent cx="6179590" cy="3466493"/>
                <wp:effectExtent l="0" t="0" r="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88226" cy="3471337"/>
                        </a:xfrm>
                        <a:prstGeom prst="rect">
                          <a:avLst/>
                        </a:prstGeom>
                      </pic:spPr>
                    </pic:pic>
                  </a:graphicData>
                </a:graphic>
              </wp:inline>
            </w:drawing>
          </w:r>
        </w:p>
        <w:p w14:paraId="101BE99D" w14:textId="6E9B58D8" w:rsidR="00D11CDB" w:rsidRDefault="006B615D" w:rsidP="00D11CDB">
          <w:r w:rsidRPr="006B615D">
            <w:rPr>
              <w:noProof/>
            </w:rPr>
            <w:drawing>
              <wp:inline distT="0" distB="0" distL="0" distR="0" wp14:anchorId="58AC541F" wp14:editId="146E9F70">
                <wp:extent cx="6209554" cy="2427442"/>
                <wp:effectExtent l="0" t="0" r="127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232369" cy="2436361"/>
                        </a:xfrm>
                        <a:prstGeom prst="rect">
                          <a:avLst/>
                        </a:prstGeom>
                      </pic:spPr>
                    </pic:pic>
                  </a:graphicData>
                </a:graphic>
              </wp:inline>
            </w:drawing>
          </w:r>
        </w:p>
      </w:sdtContent>
    </w:sdt>
    <w:p w14:paraId="0535B610" w14:textId="0A03D06D" w:rsidR="00FD6F05" w:rsidRDefault="00E1666E" w:rsidP="00E1666E">
      <w:pPr>
        <w:pStyle w:val="Heading1"/>
        <w:numPr>
          <w:ilvl w:val="0"/>
          <w:numId w:val="1"/>
        </w:numPr>
      </w:pPr>
      <w:bookmarkStart w:id="0" w:name="_Toc136859740"/>
      <w:r w:rsidRPr="00E1666E">
        <w:t>Identifying and representing simple arguments</w:t>
      </w:r>
      <w:bookmarkEnd w:id="0"/>
    </w:p>
    <w:p w14:paraId="30856F19" w14:textId="52E72B45" w:rsidR="00E1666E" w:rsidRDefault="00E1666E" w:rsidP="00E1666E">
      <w:r>
        <w:t>we are all susceptible to systematic errors and biases in our reasoning</w:t>
      </w:r>
    </w:p>
    <w:p w14:paraId="0973CCE9" w14:textId="3F25CE83" w:rsidR="00F27F0C" w:rsidRPr="00C42B4C" w:rsidRDefault="00F27F0C" w:rsidP="00F27F0C">
      <w:pPr>
        <w:pStyle w:val="Heading2"/>
      </w:pPr>
      <w:bookmarkStart w:id="1" w:name="_Toc136859741"/>
      <w:r>
        <w:t>Arguments</w:t>
      </w:r>
      <w:bookmarkEnd w:id="1"/>
    </w:p>
    <w:p w14:paraId="6CB2586E" w14:textId="5FC092AE" w:rsidR="00E1666E" w:rsidRPr="006D6DD2" w:rsidRDefault="00E1666E" w:rsidP="00E1666E">
      <w:pPr>
        <w:rPr>
          <w:lang w:val="en-US"/>
        </w:rPr>
      </w:pPr>
      <w:r>
        <w:t xml:space="preserve">Arguments - </w:t>
      </w:r>
      <w:r w:rsidR="00F27F0C" w:rsidRPr="00F27F0C">
        <w:rPr>
          <w:b/>
          <w:bCs/>
        </w:rPr>
        <w:t>must</w:t>
      </w:r>
      <w:r w:rsidR="00F27F0C">
        <w:t xml:space="preserve"> </w:t>
      </w:r>
      <w:r>
        <w:t xml:space="preserve">consist of a </w:t>
      </w:r>
      <w:r w:rsidRPr="00E1666E">
        <w:rPr>
          <w:b/>
          <w:bCs/>
        </w:rPr>
        <w:t>claim</w:t>
      </w:r>
      <w:r>
        <w:t xml:space="preserve"> (the conclusion), along with one or more </w:t>
      </w:r>
      <w:r w:rsidRPr="00E1666E">
        <w:rPr>
          <w:b/>
          <w:bCs/>
        </w:rPr>
        <w:t>reasons</w:t>
      </w:r>
      <w:r>
        <w:t xml:space="preserve"> for thinking that the </w:t>
      </w:r>
      <w:r w:rsidRPr="00E1666E">
        <w:rPr>
          <w:b/>
          <w:bCs/>
        </w:rPr>
        <w:t>claim</w:t>
      </w:r>
      <w:r w:rsidR="00F27F0C">
        <w:rPr>
          <w:b/>
          <w:bCs/>
        </w:rPr>
        <w:t xml:space="preserve"> (conclusion)</w:t>
      </w:r>
      <w:r>
        <w:t xml:space="preserve"> is true (premises)</w:t>
      </w:r>
    </w:p>
    <w:p w14:paraId="035A4212" w14:textId="2D07905F" w:rsidR="00F27F0C" w:rsidRPr="00F27F0C" w:rsidRDefault="00F27F0C" w:rsidP="00E1666E">
      <w:pPr>
        <w:rPr>
          <w:lang w:val="en-US"/>
        </w:rPr>
      </w:pPr>
      <w:r>
        <w:rPr>
          <w:rFonts w:hint="eastAsia"/>
        </w:rPr>
        <w:t>Functions</w:t>
      </w:r>
      <w:r>
        <w:rPr>
          <w:lang w:val="en-US"/>
        </w:rPr>
        <w:t xml:space="preserve">: </w:t>
      </w:r>
      <w:r>
        <w:t xml:space="preserve">asserting or denying something, </w:t>
      </w:r>
    </w:p>
    <w:p w14:paraId="3EC03DA7" w14:textId="471B9E9D" w:rsidR="00E1666E" w:rsidRDefault="00E1666E" w:rsidP="00E1666E">
      <w:r>
        <w:t xml:space="preserve">Both the conclusion and the premises must be </w:t>
      </w:r>
      <w:r w:rsidRPr="00E1666E">
        <w:rPr>
          <w:b/>
          <w:bCs/>
        </w:rPr>
        <w:t>statements</w:t>
      </w:r>
      <w:r>
        <w:t xml:space="preserve"> or </w:t>
      </w:r>
      <w:r w:rsidRPr="00E1666E">
        <w:rPr>
          <w:b/>
          <w:bCs/>
        </w:rPr>
        <w:t>propositions</w:t>
      </w:r>
    </w:p>
    <w:p w14:paraId="09A0C05C" w14:textId="10AD70DC" w:rsidR="00E1666E" w:rsidRPr="00E1666E" w:rsidRDefault="00E1666E" w:rsidP="00E1666E">
      <w:pPr>
        <w:rPr>
          <w:lang w:val="en-US"/>
        </w:rPr>
      </w:pPr>
      <w:r>
        <w:rPr>
          <w:rFonts w:hint="eastAsia"/>
        </w:rPr>
        <w:t>Example</w:t>
      </w:r>
      <w:r>
        <w:rPr>
          <w:lang w:val="en-US"/>
        </w:rPr>
        <w:t xml:space="preserve">: </w:t>
      </w:r>
      <w:r w:rsidRPr="00E1666E">
        <w:rPr>
          <w:noProof/>
          <w:lang w:val="en-US"/>
        </w:rPr>
        <w:drawing>
          <wp:inline distT="0" distB="0" distL="0" distR="0" wp14:anchorId="68CF7505" wp14:editId="4ACDF8D5">
            <wp:extent cx="2975212" cy="628232"/>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92305" cy="631841"/>
                    </a:xfrm>
                    <a:prstGeom prst="rect">
                      <a:avLst/>
                    </a:prstGeom>
                  </pic:spPr>
                </pic:pic>
              </a:graphicData>
            </a:graphic>
          </wp:inline>
        </w:drawing>
      </w:r>
    </w:p>
    <w:p w14:paraId="5F161642" w14:textId="4A1E449F" w:rsidR="00E1666E" w:rsidRDefault="00F27F0C" w:rsidP="00F27F0C">
      <w:pPr>
        <w:pStyle w:val="Heading2"/>
      </w:pPr>
      <w:bookmarkStart w:id="2" w:name="_Toc136859742"/>
      <w:r>
        <w:t>Conclusion</w:t>
      </w:r>
      <w:bookmarkEnd w:id="2"/>
    </w:p>
    <w:p w14:paraId="37F75A36" w14:textId="2C2B4F55" w:rsidR="00E1666E" w:rsidRDefault="00F27F0C" w:rsidP="00E1666E">
      <w:r>
        <w:t xml:space="preserve">conclusion indicators: Therefore; So; It follows that; Hence; </w:t>
      </w:r>
      <w:r w:rsidR="00B54BC2">
        <w:t>Thus,</w:t>
      </w:r>
      <w:r>
        <w:t xml:space="preserve"> </w:t>
      </w:r>
      <w:r w:rsidR="006D6DD2">
        <w:t>for</w:t>
      </w:r>
      <w:r>
        <w:t xml:space="preserve"> this reason; … must (be true that) …; ... cannot (be true that) …</w:t>
      </w:r>
    </w:p>
    <w:p w14:paraId="33CEE95B" w14:textId="0C70C4F1" w:rsidR="00F27F0C" w:rsidRDefault="00F27F0C" w:rsidP="00E1666E">
      <w:r>
        <w:t xml:space="preserve">‘must’ is used to signal the idea that the conclusion is a necessary consequence of these two supposed facts: that is, </w:t>
      </w:r>
      <w:r w:rsidRPr="00F27F0C">
        <w:rPr>
          <w:b/>
          <w:bCs/>
        </w:rPr>
        <w:t>the conclusion must be true if the premises are true</w:t>
      </w:r>
      <w:r>
        <w:t>.</w:t>
      </w:r>
    </w:p>
    <w:p w14:paraId="37A7E51C" w14:textId="26A8A3C7" w:rsidR="00E1666E" w:rsidRDefault="00B817EC" w:rsidP="00B817EC">
      <w:pPr>
        <w:pStyle w:val="Heading3"/>
      </w:pPr>
      <w:bookmarkStart w:id="3" w:name="_Toc136859743"/>
      <w:r>
        <w:t>A warning</w:t>
      </w:r>
      <w:bookmarkEnd w:id="3"/>
    </w:p>
    <w:p w14:paraId="2E9FCF5A" w14:textId="2EFD770A" w:rsidR="00B817EC" w:rsidRPr="00B817EC" w:rsidRDefault="008A1FE0" w:rsidP="00B817EC">
      <w:r>
        <w:t xml:space="preserve">the </w:t>
      </w:r>
      <w:r w:rsidR="00B817EC">
        <w:t xml:space="preserve">text does not guarantee that the passage is an argument; </w:t>
      </w:r>
      <w:r w:rsidR="00CF5BBE">
        <w:t>e.g.</w:t>
      </w:r>
      <w:r w:rsidR="00B817EC">
        <w:t>:</w:t>
      </w:r>
    </w:p>
    <w:p w14:paraId="75D41CD5" w14:textId="24FCA013" w:rsidR="00E1666E" w:rsidRDefault="00B817EC" w:rsidP="00E1666E">
      <w:r w:rsidRPr="00B817EC">
        <w:rPr>
          <w:noProof/>
        </w:rPr>
        <w:drawing>
          <wp:inline distT="0" distB="0" distL="0" distR="0" wp14:anchorId="0A95B7FF" wp14:editId="37F2F238">
            <wp:extent cx="3585208" cy="202936"/>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36995" cy="205867"/>
                    </a:xfrm>
                    <a:prstGeom prst="rect">
                      <a:avLst/>
                    </a:prstGeom>
                  </pic:spPr>
                </pic:pic>
              </a:graphicData>
            </a:graphic>
          </wp:inline>
        </w:drawing>
      </w:r>
    </w:p>
    <w:p w14:paraId="2610BAEE" w14:textId="7DD509B1" w:rsidR="00E1666E" w:rsidRPr="00E80C51" w:rsidRDefault="00B817EC" w:rsidP="00E1666E">
      <w:pPr>
        <w:rPr>
          <w:lang w:val="en-US"/>
        </w:rPr>
      </w:pPr>
      <w:r>
        <w:t>‘So’ means something like ‘to’ rather than ‘therefore’.</w:t>
      </w:r>
      <w:r w:rsidRPr="00B817EC">
        <w:t xml:space="preserve"> </w:t>
      </w:r>
      <w:r>
        <w:t>Similar remarks apply to ‘must’ and ‘cannot</w:t>
      </w:r>
    </w:p>
    <w:p w14:paraId="2D54ECBB" w14:textId="7F1D9CEE" w:rsidR="00E1666E" w:rsidRDefault="0056558A" w:rsidP="0056558A">
      <w:pPr>
        <w:pStyle w:val="Heading3"/>
      </w:pPr>
      <w:bookmarkStart w:id="4" w:name="_Toc136859744"/>
      <w:r>
        <w:t>Passages without conclusion indicators</w:t>
      </w:r>
      <w:bookmarkEnd w:id="4"/>
    </w:p>
    <w:p w14:paraId="51D4D2AA" w14:textId="77777777" w:rsidR="00385274" w:rsidRDefault="00764694" w:rsidP="00E1666E">
      <w:r>
        <w:t xml:space="preserve">The key question is whether the passage contains a conclusion </w:t>
      </w:r>
      <w:r w:rsidRPr="008F4113">
        <w:rPr>
          <w:b/>
          <w:bCs/>
        </w:rPr>
        <w:t>– a claim for which reasons are given</w:t>
      </w:r>
      <w:r>
        <w:t xml:space="preserve">. </w:t>
      </w:r>
    </w:p>
    <w:p w14:paraId="64B3F2E1" w14:textId="675F65E4" w:rsidR="00E1666E" w:rsidRPr="00385274" w:rsidRDefault="00764694" w:rsidP="00385274">
      <w:pPr>
        <w:pStyle w:val="ListParagraph"/>
        <w:numPr>
          <w:ilvl w:val="0"/>
          <w:numId w:val="2"/>
        </w:numPr>
        <w:rPr>
          <w:lang w:val="en-US"/>
        </w:rPr>
      </w:pPr>
      <w:r>
        <w:t xml:space="preserve">Do some of the statements </w:t>
      </w:r>
      <w:r w:rsidRPr="00385274">
        <w:rPr>
          <w:b/>
          <w:bCs/>
        </w:rPr>
        <w:t>provide reasons</w:t>
      </w:r>
      <w:r>
        <w:t xml:space="preserve"> for believing that a claim made in the passage is true?</w:t>
      </w:r>
      <w:r w:rsidR="00417238" w:rsidRPr="00417238">
        <w:t xml:space="preserve"> </w:t>
      </w:r>
      <w:r w:rsidR="00417238">
        <w:t>If so, then the passage contains an argument</w:t>
      </w:r>
    </w:p>
    <w:p w14:paraId="620A3A72" w14:textId="6A7D5BB3" w:rsidR="00E1666E" w:rsidRDefault="00C96EDA" w:rsidP="00E1666E">
      <w:r w:rsidRPr="00C96EDA">
        <w:rPr>
          <w:noProof/>
        </w:rPr>
        <w:drawing>
          <wp:inline distT="0" distB="0" distL="0" distR="0" wp14:anchorId="6633C681" wp14:editId="49215748">
            <wp:extent cx="5731510" cy="54165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541655"/>
                    </a:xfrm>
                    <a:prstGeom prst="rect">
                      <a:avLst/>
                    </a:prstGeom>
                  </pic:spPr>
                </pic:pic>
              </a:graphicData>
            </a:graphic>
          </wp:inline>
        </w:drawing>
      </w:r>
    </w:p>
    <w:p w14:paraId="37EA3701" w14:textId="3A7D8441" w:rsidR="00E1666E" w:rsidRDefault="008A1FE0" w:rsidP="00E1666E">
      <w:r>
        <w:t xml:space="preserve">the </w:t>
      </w:r>
      <w:r w:rsidR="00C85DC1">
        <w:t>second sentence provides some support for that claim</w:t>
      </w:r>
    </w:p>
    <w:p w14:paraId="35C11D69" w14:textId="0FF11D65" w:rsidR="00E1666E" w:rsidRDefault="005C4ECE" w:rsidP="005C4ECE">
      <w:pPr>
        <w:pStyle w:val="Heading2"/>
      </w:pPr>
      <w:bookmarkStart w:id="5" w:name="_Toc136859745"/>
      <w:r w:rsidRPr="005C4ECE">
        <w:rPr>
          <w:highlight w:val="yellow"/>
        </w:rPr>
        <w:t>Premise indicators</w:t>
      </w:r>
      <w:bookmarkEnd w:id="5"/>
    </w:p>
    <w:p w14:paraId="1BA787A3" w14:textId="4B67DB15" w:rsidR="00E1666E" w:rsidRDefault="00B56ABB" w:rsidP="00E1666E">
      <w:r w:rsidRPr="00B56ABB">
        <w:rPr>
          <w:noProof/>
        </w:rPr>
        <w:drawing>
          <wp:inline distT="0" distB="0" distL="0" distR="0" wp14:anchorId="6A4CA325" wp14:editId="4C61EE06">
            <wp:extent cx="2084832" cy="139676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87723" cy="1398706"/>
                    </a:xfrm>
                    <a:prstGeom prst="rect">
                      <a:avLst/>
                    </a:prstGeom>
                  </pic:spPr>
                </pic:pic>
              </a:graphicData>
            </a:graphic>
          </wp:inline>
        </w:drawing>
      </w:r>
    </w:p>
    <w:p w14:paraId="1A52A30F" w14:textId="5DCA7AB3" w:rsidR="00E1666E" w:rsidRDefault="00B56ABB" w:rsidP="00E1666E">
      <w:r w:rsidRPr="00B56ABB">
        <w:t>used to indicate that a reason in support of a claim</w:t>
      </w:r>
    </w:p>
    <w:p w14:paraId="74529D48" w14:textId="20330CCF" w:rsidR="00E1666E" w:rsidRDefault="00202CEF" w:rsidP="00E1666E">
      <w:r w:rsidRPr="00202CEF">
        <w:rPr>
          <w:noProof/>
        </w:rPr>
        <w:drawing>
          <wp:inline distT="0" distB="0" distL="0" distR="0" wp14:anchorId="617F144C" wp14:editId="5D619617">
            <wp:extent cx="5731510" cy="2492375"/>
            <wp:effectExtent l="0" t="0" r="254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492375"/>
                    </a:xfrm>
                    <a:prstGeom prst="rect">
                      <a:avLst/>
                    </a:prstGeom>
                  </pic:spPr>
                </pic:pic>
              </a:graphicData>
            </a:graphic>
          </wp:inline>
        </w:drawing>
      </w:r>
    </w:p>
    <w:p w14:paraId="6DA16346" w14:textId="0622BDB9" w:rsidR="00E1666E" w:rsidRDefault="00E048AE" w:rsidP="00E1666E">
      <w:r>
        <w:t xml:space="preserve">But </w:t>
      </w:r>
      <w:r w:rsidR="0031478C">
        <w:t xml:space="preserve">the </w:t>
      </w:r>
      <w:r>
        <w:t xml:space="preserve">same, A warning, </w:t>
      </w:r>
      <w:r w:rsidR="001D1429">
        <w:t>in some cases the indicat</w:t>
      </w:r>
      <w:r w:rsidR="008A1FE0">
        <w:t>ion</w:t>
      </w:r>
      <w:r w:rsidR="001D1429">
        <w:t xml:space="preserve"> </w:t>
      </w:r>
      <w:r w:rsidR="0031478C">
        <w:t xml:space="preserve">does </w:t>
      </w:r>
      <w:r w:rsidR="001D1429">
        <w:t>not work</w:t>
      </w:r>
    </w:p>
    <w:p w14:paraId="01DE3681" w14:textId="45FBA95B" w:rsidR="001D1429" w:rsidRPr="006D6DD2" w:rsidRDefault="00CF5BBE" w:rsidP="001D1429">
      <w:pPr>
        <w:pStyle w:val="Heading3"/>
        <w:rPr>
          <w:color w:val="FF0000"/>
        </w:rPr>
      </w:pPr>
      <w:bookmarkStart w:id="6" w:name="_Toc136859746"/>
      <w:r>
        <w:rPr>
          <w:rFonts w:hint="eastAsia"/>
          <w:color w:val="FF0000"/>
        </w:rPr>
        <w:t>S</w:t>
      </w:r>
      <w:r w:rsidR="001D1429" w:rsidRPr="006D6DD2">
        <w:rPr>
          <w:color w:val="FF0000"/>
        </w:rPr>
        <w:t>tandard form</w:t>
      </w:r>
      <w:bookmarkEnd w:id="6"/>
    </w:p>
    <w:p w14:paraId="04237289" w14:textId="6C954C67" w:rsidR="00E1666E" w:rsidRDefault="006D6DD2" w:rsidP="00E1666E">
      <w:r w:rsidRPr="006D6DD2">
        <w:rPr>
          <w:noProof/>
        </w:rPr>
        <w:drawing>
          <wp:inline distT="0" distB="0" distL="0" distR="0" wp14:anchorId="36A0F119" wp14:editId="31E1B2C6">
            <wp:extent cx="4901400" cy="1817737"/>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11282" cy="1821402"/>
                    </a:xfrm>
                    <a:prstGeom prst="rect">
                      <a:avLst/>
                    </a:prstGeom>
                  </pic:spPr>
                </pic:pic>
              </a:graphicData>
            </a:graphic>
          </wp:inline>
        </w:drawing>
      </w:r>
    </w:p>
    <w:p w14:paraId="5B11F447" w14:textId="4BBC9503" w:rsidR="00E1666E" w:rsidRDefault="00A13FF5" w:rsidP="00E1666E">
      <w:r w:rsidRPr="00A13FF5">
        <w:t>premises should be numbered</w:t>
      </w:r>
      <w:r>
        <w:t xml:space="preserve">, </w:t>
      </w:r>
      <w:r w:rsidRPr="00A13FF5">
        <w:t>followed by the conclusion</w:t>
      </w:r>
    </w:p>
    <w:p w14:paraId="005F7750" w14:textId="682F0F54" w:rsidR="00A13FF5" w:rsidRPr="006D6DD2" w:rsidRDefault="00A50047" w:rsidP="00A50047">
      <w:pPr>
        <w:pStyle w:val="Heading3"/>
        <w:rPr>
          <w:color w:val="FF0000"/>
        </w:rPr>
      </w:pPr>
      <w:bookmarkStart w:id="7" w:name="_Toc136859747"/>
      <w:r w:rsidRPr="006D6DD2">
        <w:rPr>
          <w:color w:val="FF0000"/>
        </w:rPr>
        <w:t>Argument map</w:t>
      </w:r>
      <w:bookmarkEnd w:id="7"/>
    </w:p>
    <w:p w14:paraId="3E6C6A88" w14:textId="68FD230E" w:rsidR="00E1666E" w:rsidRDefault="00A50047" w:rsidP="00E1666E">
      <w:r w:rsidRPr="00A50047">
        <w:rPr>
          <w:noProof/>
        </w:rPr>
        <w:drawing>
          <wp:inline distT="0" distB="0" distL="0" distR="0" wp14:anchorId="5236C8DF" wp14:editId="6F44B884">
            <wp:extent cx="3233927" cy="1865727"/>
            <wp:effectExtent l="0" t="0" r="508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45186" cy="1872222"/>
                    </a:xfrm>
                    <a:prstGeom prst="rect">
                      <a:avLst/>
                    </a:prstGeom>
                  </pic:spPr>
                </pic:pic>
              </a:graphicData>
            </a:graphic>
          </wp:inline>
        </w:drawing>
      </w:r>
    </w:p>
    <w:p w14:paraId="077A1501" w14:textId="03175E52" w:rsidR="00E1666E" w:rsidRDefault="00A96078" w:rsidP="00E1666E">
      <w:r w:rsidRPr="00A96078">
        <w:t>Advantage</w:t>
      </w:r>
      <w:r>
        <w:t xml:space="preserve">: </w:t>
      </w:r>
      <w:r w:rsidRPr="00A96078">
        <w:t>more clearly reveal the structure of the argument</w:t>
      </w:r>
      <w:r>
        <w:t xml:space="preserve">, </w:t>
      </w:r>
      <w:r w:rsidRPr="00A96078">
        <w:t>important when the argument is more complex</w:t>
      </w:r>
    </w:p>
    <w:p w14:paraId="42043808" w14:textId="15F8D2F8" w:rsidR="00E1666E" w:rsidRDefault="00552271" w:rsidP="007E2C42">
      <w:pPr>
        <w:pStyle w:val="Heading1"/>
        <w:numPr>
          <w:ilvl w:val="0"/>
          <w:numId w:val="1"/>
        </w:numPr>
      </w:pPr>
      <w:bookmarkStart w:id="8" w:name="_Toc136859748"/>
      <w:r w:rsidRPr="00552271">
        <w:t>Criteria for evaluating arguments</w:t>
      </w:r>
      <w:bookmarkEnd w:id="8"/>
    </w:p>
    <w:p w14:paraId="738C242B" w14:textId="7786F23B" w:rsidR="00DF37EE" w:rsidRDefault="00DF37EE" w:rsidP="00E1666E">
      <w:r w:rsidRPr="00DF37EE">
        <w:t xml:space="preserve">A good argument is one that the audience </w:t>
      </w:r>
      <w:r w:rsidRPr="00DF37EE">
        <w:rPr>
          <w:color w:val="FF0000"/>
        </w:rPr>
        <w:t xml:space="preserve">should </w:t>
      </w:r>
      <w:r w:rsidRPr="00DF37EE">
        <w:t xml:space="preserve">be convinced by because it provides an objectively </w:t>
      </w:r>
      <w:r w:rsidRPr="00DF37EE">
        <w:rPr>
          <w:color w:val="FF0000"/>
        </w:rPr>
        <w:t>good reason for accepting the conclusion</w:t>
      </w:r>
      <w:r w:rsidRPr="00DF37EE">
        <w:t>.</w:t>
      </w:r>
    </w:p>
    <w:p w14:paraId="1DAE64B6" w14:textId="6983777F" w:rsidR="00E1666E" w:rsidRDefault="00B60834" w:rsidP="00E1666E">
      <w:r w:rsidRPr="00B60834">
        <w:rPr>
          <w:noProof/>
        </w:rPr>
        <w:drawing>
          <wp:inline distT="0" distB="0" distL="0" distR="0" wp14:anchorId="318FDC47" wp14:editId="77025ACB">
            <wp:extent cx="4801270" cy="1590897"/>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01270" cy="1590897"/>
                    </a:xfrm>
                    <a:prstGeom prst="rect">
                      <a:avLst/>
                    </a:prstGeom>
                  </pic:spPr>
                </pic:pic>
              </a:graphicData>
            </a:graphic>
          </wp:inline>
        </w:drawing>
      </w:r>
    </w:p>
    <w:p w14:paraId="7E7A33F1" w14:textId="34E08955" w:rsidR="006D3398" w:rsidRDefault="006D3398" w:rsidP="006D3398">
      <w:pPr>
        <w:pStyle w:val="Heading2"/>
      </w:pPr>
      <w:bookmarkStart w:id="9" w:name="_Toc136859749"/>
      <w:r>
        <w:t>Truth</w:t>
      </w:r>
      <w:bookmarkEnd w:id="9"/>
    </w:p>
    <w:p w14:paraId="25015593" w14:textId="57BA9A3C" w:rsidR="00A15644" w:rsidRPr="00A15644" w:rsidRDefault="00A15644" w:rsidP="00A15644">
      <w:pPr>
        <w:rPr>
          <w:color w:val="FF0000"/>
        </w:rPr>
      </w:pPr>
      <w:r w:rsidRPr="00A15644">
        <w:rPr>
          <w:color w:val="FF0000"/>
        </w:rPr>
        <w:t>A property of statements (</w:t>
      </w:r>
      <w:r w:rsidR="00CF5BBE" w:rsidRPr="00A15644">
        <w:rPr>
          <w:color w:val="FF0000"/>
        </w:rPr>
        <w:t>e.g.,</w:t>
      </w:r>
      <w:r w:rsidRPr="00A15644">
        <w:rPr>
          <w:color w:val="FF0000"/>
        </w:rPr>
        <w:t xml:space="preserve"> premises or conclusions)! No arguments.</w:t>
      </w:r>
    </w:p>
    <w:p w14:paraId="3E1E30B8" w14:textId="465B5F01" w:rsidR="00B60834" w:rsidRDefault="008A1FE0" w:rsidP="00E1666E">
      <w:r>
        <w:rPr>
          <w:color w:val="FF0000"/>
        </w:rPr>
        <w:t>The a</w:t>
      </w:r>
      <w:r w:rsidR="00FE0A65" w:rsidRPr="00274C83">
        <w:rPr>
          <w:color w:val="FF0000"/>
        </w:rPr>
        <w:t>rgument to be successful</w:t>
      </w:r>
      <w:r w:rsidR="000B006A" w:rsidRPr="00274C83">
        <w:rPr>
          <w:color w:val="FF0000"/>
        </w:rPr>
        <w:t xml:space="preserve"> </w:t>
      </w:r>
      <w:r w:rsidR="00FE0A65" w:rsidRPr="00274C83">
        <w:rPr>
          <w:color w:val="FF0000"/>
        </w:rPr>
        <w:t>must satisfy both conditions 1 and 2</w:t>
      </w:r>
      <w:r w:rsidR="00FE0A65" w:rsidRPr="00FE0A65">
        <w:t>. If either one, or both of these conditions fail, then the argument is not successful – it does not provide a good reason to accept its conclusion.</w:t>
      </w:r>
    </w:p>
    <w:p w14:paraId="03565DC1" w14:textId="77777777" w:rsidR="00A15644" w:rsidRPr="00A15644" w:rsidRDefault="00A15644" w:rsidP="00A15644">
      <w:pPr>
        <w:numPr>
          <w:ilvl w:val="0"/>
          <w:numId w:val="42"/>
        </w:numPr>
        <w:tabs>
          <w:tab w:val="num" w:pos="720"/>
        </w:tabs>
      </w:pPr>
      <w:r w:rsidRPr="00A15644">
        <w:t>Has an argument been given?</w:t>
      </w:r>
    </w:p>
    <w:p w14:paraId="23576E23" w14:textId="77777777" w:rsidR="00A15644" w:rsidRPr="00A15644" w:rsidRDefault="00A15644" w:rsidP="00A15644">
      <w:pPr>
        <w:pStyle w:val="ListParagraph"/>
        <w:numPr>
          <w:ilvl w:val="0"/>
          <w:numId w:val="2"/>
        </w:numPr>
      </w:pPr>
      <w:r w:rsidRPr="00A15644">
        <w:t>Evaluate the argument before doing independent research</w:t>
      </w:r>
    </w:p>
    <w:p w14:paraId="6C28F0F4" w14:textId="77777777" w:rsidR="00A15644" w:rsidRPr="00A15644" w:rsidRDefault="00A15644" w:rsidP="00A15644">
      <w:pPr>
        <w:numPr>
          <w:ilvl w:val="0"/>
          <w:numId w:val="42"/>
        </w:numPr>
        <w:tabs>
          <w:tab w:val="num" w:pos="720"/>
        </w:tabs>
      </w:pPr>
      <w:r w:rsidRPr="00A15644">
        <w:t>Is there an appeal to authority (source given as a reason)?</w:t>
      </w:r>
    </w:p>
    <w:p w14:paraId="79B0C257" w14:textId="6533A15E" w:rsidR="00A15644" w:rsidRDefault="00A15644" w:rsidP="00A15644">
      <w:pPr>
        <w:pStyle w:val="ListParagraph"/>
        <w:numPr>
          <w:ilvl w:val="0"/>
          <w:numId w:val="2"/>
        </w:numPr>
      </w:pPr>
      <w:r w:rsidRPr="00A15644">
        <w:t>Is the source: in a position to know, reliable, corroborate</w:t>
      </w:r>
    </w:p>
    <w:p w14:paraId="310085C9" w14:textId="77777777" w:rsidR="00A15644" w:rsidRPr="00A15644" w:rsidRDefault="00A15644" w:rsidP="00A15644">
      <w:pPr>
        <w:pStyle w:val="ListParagraph"/>
        <w:numPr>
          <w:ilvl w:val="0"/>
          <w:numId w:val="2"/>
        </w:numPr>
      </w:pPr>
      <w:r w:rsidRPr="00A15644">
        <w:t>Is there any reason to suspect the reliability of the source?</w:t>
      </w:r>
    </w:p>
    <w:p w14:paraId="6D2E3CE4" w14:textId="77777777" w:rsidR="00A15644" w:rsidRPr="00A15644" w:rsidRDefault="00A15644" w:rsidP="00A15644">
      <w:pPr>
        <w:pStyle w:val="ListParagraph"/>
        <w:numPr>
          <w:ilvl w:val="1"/>
          <w:numId w:val="2"/>
        </w:numPr>
      </w:pPr>
      <w:r w:rsidRPr="00A15644">
        <w:t>Does the source have a motive for not telling the truth?</w:t>
      </w:r>
    </w:p>
    <w:p w14:paraId="456ECDEC" w14:textId="6FC19907" w:rsidR="00A15644" w:rsidRPr="00A15644" w:rsidRDefault="00A15644" w:rsidP="00A15644">
      <w:pPr>
        <w:pStyle w:val="ListParagraph"/>
        <w:numPr>
          <w:ilvl w:val="0"/>
          <w:numId w:val="2"/>
        </w:numPr>
      </w:pPr>
      <w:r w:rsidRPr="00A15644">
        <w:t>Can you corroborate their claim?</w:t>
      </w:r>
    </w:p>
    <w:p w14:paraId="0D1C6DA2" w14:textId="77777777" w:rsidR="00A15644" w:rsidRPr="00A15644" w:rsidRDefault="00A15644" w:rsidP="00A15644">
      <w:pPr>
        <w:numPr>
          <w:ilvl w:val="0"/>
          <w:numId w:val="42"/>
        </w:numPr>
        <w:tabs>
          <w:tab w:val="num" w:pos="720"/>
        </w:tabs>
      </w:pPr>
      <w:r w:rsidRPr="00A15644">
        <w:t>Is there a universal generalisation?</w:t>
      </w:r>
    </w:p>
    <w:p w14:paraId="16A6943B" w14:textId="2A374568" w:rsidR="00A15644" w:rsidRPr="00A15644" w:rsidRDefault="00A15644" w:rsidP="00A15644">
      <w:pPr>
        <w:pStyle w:val="ListParagraph"/>
        <w:numPr>
          <w:ilvl w:val="0"/>
          <w:numId w:val="2"/>
        </w:numPr>
      </w:pPr>
      <w:r w:rsidRPr="00A15644">
        <w:t>Can you think of a counter</w:t>
      </w:r>
      <w:r w:rsidR="00994F5A">
        <w:t>-</w:t>
      </w:r>
      <w:r w:rsidRPr="00A15644">
        <w:t>example?</w:t>
      </w:r>
    </w:p>
    <w:p w14:paraId="0F914DA4" w14:textId="77777777" w:rsidR="00A15644" w:rsidRPr="00A15644" w:rsidRDefault="00A15644" w:rsidP="00A15644">
      <w:pPr>
        <w:pStyle w:val="ListParagraph"/>
        <w:numPr>
          <w:ilvl w:val="0"/>
          <w:numId w:val="2"/>
        </w:numPr>
      </w:pPr>
      <w:r w:rsidRPr="00A15644">
        <w:t>Does it provide the best explanation of the available data?</w:t>
      </w:r>
    </w:p>
    <w:p w14:paraId="3A58884C" w14:textId="1525563A" w:rsidR="00A15644" w:rsidRDefault="00A15644" w:rsidP="00E1666E">
      <w:pPr>
        <w:numPr>
          <w:ilvl w:val="0"/>
          <w:numId w:val="42"/>
        </w:numPr>
        <w:tabs>
          <w:tab w:val="num" w:pos="720"/>
        </w:tabs>
      </w:pPr>
      <w:r w:rsidRPr="00A15644">
        <w:t>Can you do some research to find out?</w:t>
      </w:r>
    </w:p>
    <w:p w14:paraId="1439B10B" w14:textId="5FFF0FB9" w:rsidR="00E1666E" w:rsidRDefault="00274C83" w:rsidP="001203F2">
      <w:pPr>
        <w:pStyle w:val="Heading3"/>
      </w:pPr>
      <w:bookmarkStart w:id="10" w:name="_Toc136859750"/>
      <w:r>
        <w:t>Example:</w:t>
      </w:r>
      <w:bookmarkEnd w:id="10"/>
    </w:p>
    <w:p w14:paraId="3CAE9712" w14:textId="29D32397" w:rsidR="00E530C1" w:rsidRPr="00E530C1" w:rsidRDefault="00E530C1" w:rsidP="00E530C1">
      <w:r>
        <w:t>In a successful argument, all the premises must be true</w:t>
      </w:r>
    </w:p>
    <w:p w14:paraId="5E7ABA71" w14:textId="4DB3B593" w:rsidR="00274C83" w:rsidRDefault="00274C83" w:rsidP="00E1666E">
      <w:r w:rsidRPr="00274C83">
        <w:rPr>
          <w:noProof/>
        </w:rPr>
        <w:drawing>
          <wp:inline distT="0" distB="0" distL="0" distR="0" wp14:anchorId="0249AA43" wp14:editId="1E253219">
            <wp:extent cx="5731510" cy="485775"/>
            <wp:effectExtent l="0" t="0" r="254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485775"/>
                    </a:xfrm>
                    <a:prstGeom prst="rect">
                      <a:avLst/>
                    </a:prstGeom>
                  </pic:spPr>
                </pic:pic>
              </a:graphicData>
            </a:graphic>
          </wp:inline>
        </w:drawing>
      </w:r>
    </w:p>
    <w:p w14:paraId="0548D767" w14:textId="36449FB5" w:rsidR="00E530C1" w:rsidRDefault="007D6160" w:rsidP="00E530C1">
      <w:pPr>
        <w:pBdr>
          <w:bottom w:val="single" w:sz="6" w:space="1" w:color="auto"/>
        </w:pBdr>
      </w:pPr>
      <w:r>
        <w:t xml:space="preserve">Fail: </w:t>
      </w:r>
      <w:r w:rsidRPr="007D6160">
        <w:t>the premise on which it is based is false</w:t>
      </w:r>
      <w:r>
        <w:t>;</w:t>
      </w:r>
    </w:p>
    <w:p w14:paraId="75E551AD" w14:textId="2BA56A6A" w:rsidR="001203F2" w:rsidRPr="001F5F37" w:rsidRDefault="001F5F37" w:rsidP="00E1666E">
      <w:pPr>
        <w:rPr>
          <w:i/>
          <w:iCs/>
          <w:color w:val="FF0000"/>
        </w:rPr>
      </w:pPr>
      <w:r w:rsidRPr="001F5F37">
        <w:t xml:space="preserve">It is important to recognise that an argument with </w:t>
      </w:r>
      <w:r w:rsidRPr="001F5F37">
        <w:rPr>
          <w:color w:val="FF0000"/>
        </w:rPr>
        <w:t xml:space="preserve">a false premise fails </w:t>
      </w:r>
      <w:r w:rsidRPr="001F5F37">
        <w:t xml:space="preserve">even </w:t>
      </w:r>
      <w:r w:rsidRPr="001F5F37">
        <w:rPr>
          <w:i/>
          <w:iCs/>
          <w:color w:val="FF0000"/>
        </w:rPr>
        <w:t>if the conclusion is true or plausible.</w:t>
      </w:r>
    </w:p>
    <w:p w14:paraId="7AB7CCF5" w14:textId="3EFA709D" w:rsidR="00E1666E" w:rsidRDefault="006F0645" w:rsidP="00E1666E">
      <w:r w:rsidRPr="006F0645">
        <w:rPr>
          <w:noProof/>
        </w:rPr>
        <w:drawing>
          <wp:inline distT="0" distB="0" distL="0" distR="0" wp14:anchorId="28BF1D9D" wp14:editId="5FEE2FBD">
            <wp:extent cx="4674374" cy="554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03625" cy="557467"/>
                    </a:xfrm>
                    <a:prstGeom prst="rect">
                      <a:avLst/>
                    </a:prstGeom>
                  </pic:spPr>
                </pic:pic>
              </a:graphicData>
            </a:graphic>
          </wp:inline>
        </w:drawing>
      </w:r>
    </w:p>
    <w:p w14:paraId="1AD8056C" w14:textId="5FB24A07" w:rsidR="00E1666E" w:rsidRDefault="0085174F" w:rsidP="00E1666E">
      <w:r w:rsidRPr="0085174F">
        <w:rPr>
          <w:noProof/>
        </w:rPr>
        <w:drawing>
          <wp:inline distT="0" distB="0" distL="0" distR="0" wp14:anchorId="55CEE959" wp14:editId="0A93F300">
            <wp:extent cx="4388207" cy="2247418"/>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92043" cy="2249383"/>
                    </a:xfrm>
                    <a:prstGeom prst="rect">
                      <a:avLst/>
                    </a:prstGeom>
                  </pic:spPr>
                </pic:pic>
              </a:graphicData>
            </a:graphic>
          </wp:inline>
        </w:drawing>
      </w:r>
    </w:p>
    <w:p w14:paraId="5EEC7616" w14:textId="1FF799DE" w:rsidR="00E530C1" w:rsidRPr="000E0E8C" w:rsidRDefault="00725E66" w:rsidP="00E530C1">
      <w:pPr>
        <w:pBdr>
          <w:bottom w:val="single" w:sz="6" w:space="1" w:color="auto"/>
        </w:pBdr>
        <w:rPr>
          <w:lang w:val="en-US"/>
        </w:rPr>
      </w:pPr>
      <w:r w:rsidRPr="00725E66">
        <w:t>premise 2 is false – Puffins can fly</w:t>
      </w:r>
      <w:r w:rsidR="003F5812">
        <w:t xml:space="preserve">; </w:t>
      </w:r>
      <w:r w:rsidR="003F5812" w:rsidRPr="003F5812">
        <w:t>So, this argument does not successful – it does not provide a good reason to accept that its conclusion is true, even conclusion is true</w:t>
      </w:r>
      <w:r w:rsidR="000E0E8C">
        <w:rPr>
          <w:lang w:val="en-US"/>
        </w:rPr>
        <w:t>.</w:t>
      </w:r>
    </w:p>
    <w:p w14:paraId="6AE9E837" w14:textId="72476EFC" w:rsidR="00E1666E" w:rsidRDefault="008607E1" w:rsidP="00E1666E">
      <w:r w:rsidRPr="008607E1">
        <w:t>How do you make a judgement about the truth of the premises?</w:t>
      </w:r>
      <w:r w:rsidRPr="008607E1">
        <w:rPr>
          <w:noProof/>
        </w:rPr>
        <w:t xml:space="preserve"> </w:t>
      </w:r>
      <w:r w:rsidRPr="008607E1">
        <w:rPr>
          <w:noProof/>
        </w:rPr>
        <w:drawing>
          <wp:inline distT="0" distB="0" distL="0" distR="0" wp14:anchorId="18BD0827" wp14:editId="4EDBD278">
            <wp:extent cx="5731510" cy="124523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245235"/>
                    </a:xfrm>
                    <a:prstGeom prst="rect">
                      <a:avLst/>
                    </a:prstGeom>
                  </pic:spPr>
                </pic:pic>
              </a:graphicData>
            </a:graphic>
          </wp:inline>
        </w:drawing>
      </w:r>
    </w:p>
    <w:p w14:paraId="52DD593C" w14:textId="112F964F" w:rsidR="00E1666E" w:rsidRDefault="009D29F4" w:rsidP="009D29F4">
      <w:pPr>
        <w:pStyle w:val="Heading2"/>
      </w:pPr>
      <w:bookmarkStart w:id="11" w:name="_Toc136859751"/>
      <w:r>
        <w:t>Support</w:t>
      </w:r>
      <w:bookmarkEnd w:id="11"/>
    </w:p>
    <w:p w14:paraId="10C3634C" w14:textId="6FBD6F47" w:rsidR="00E1666E" w:rsidRPr="005D651B" w:rsidRDefault="008B2836" w:rsidP="00E1666E">
      <w:pPr>
        <w:rPr>
          <w:i/>
          <w:iCs/>
          <w:color w:val="FF0000"/>
          <w:lang w:val="en-US"/>
        </w:rPr>
      </w:pPr>
      <w:r>
        <w:t xml:space="preserve">Premises </w:t>
      </w:r>
      <w:r>
        <w:rPr>
          <w:lang w:val="en-US"/>
        </w:rPr>
        <w:t>must be trust</w:t>
      </w:r>
      <w:r w:rsidR="008A1FE0">
        <w:rPr>
          <w:lang w:val="en-US"/>
        </w:rPr>
        <w:t>ed</w:t>
      </w:r>
      <w:r>
        <w:rPr>
          <w:lang w:val="en-US"/>
        </w:rPr>
        <w:t xml:space="preserve"> and </w:t>
      </w:r>
      <w:r w:rsidR="00664184" w:rsidRPr="007B62F1">
        <w:rPr>
          <w:i/>
          <w:iCs/>
          <w:color w:val="FF0000"/>
        </w:rPr>
        <w:t>must also support the conclusion</w:t>
      </w:r>
      <w:r w:rsidR="007B62F1" w:rsidRPr="007B62F1">
        <w:rPr>
          <w:i/>
          <w:iCs/>
          <w:color w:val="FF0000"/>
        </w:rPr>
        <w:t>: premises entail or imply that the conclusion is true</w:t>
      </w:r>
    </w:p>
    <w:p w14:paraId="669233A4" w14:textId="388209C4" w:rsidR="00272E0D" w:rsidRPr="008B2836" w:rsidRDefault="00272E0D" w:rsidP="00E1666E">
      <w:pPr>
        <w:rPr>
          <w:lang w:val="en-US"/>
        </w:rPr>
      </w:pPr>
      <w:r w:rsidRPr="000E0E8C">
        <w:rPr>
          <w:rFonts w:hint="eastAsia"/>
          <w:b/>
          <w:bCs/>
        </w:rPr>
        <w:t>P</w:t>
      </w:r>
      <w:r w:rsidRPr="000E0E8C">
        <w:rPr>
          <w:b/>
          <w:bCs/>
        </w:rPr>
        <w:t>remises support</w:t>
      </w:r>
      <w:r>
        <w:t xml:space="preserve">: </w:t>
      </w:r>
      <w:r w:rsidR="008A1FE0">
        <w:t xml:space="preserve">the </w:t>
      </w:r>
      <w:r w:rsidRPr="00272E0D">
        <w:rPr>
          <w:color w:val="FF0000"/>
        </w:rPr>
        <w:t xml:space="preserve">connection </w:t>
      </w:r>
      <w:r>
        <w:t>between the premises and the conclusion</w:t>
      </w:r>
    </w:p>
    <w:p w14:paraId="4C8F159A" w14:textId="75615AA8" w:rsidR="00E1666E" w:rsidRDefault="00E64E3D" w:rsidP="00E1666E">
      <w:r w:rsidRPr="00E64E3D">
        <w:rPr>
          <w:noProof/>
        </w:rPr>
        <w:drawing>
          <wp:inline distT="0" distB="0" distL="0" distR="0" wp14:anchorId="32DFCD40" wp14:editId="2DED1A54">
            <wp:extent cx="5731510" cy="84455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844550"/>
                    </a:xfrm>
                    <a:prstGeom prst="rect">
                      <a:avLst/>
                    </a:prstGeom>
                  </pic:spPr>
                </pic:pic>
              </a:graphicData>
            </a:graphic>
          </wp:inline>
        </w:drawing>
      </w:r>
    </w:p>
    <w:p w14:paraId="39B0FEFD" w14:textId="78D69DAE" w:rsidR="00E1666E" w:rsidRDefault="00CC5BEE" w:rsidP="00E1666E">
      <w:r w:rsidRPr="00CC5BEE">
        <w:t xml:space="preserve">If the conclusion </w:t>
      </w:r>
      <w:r w:rsidRPr="00CC5BEE">
        <w:rPr>
          <w:color w:val="FF0000"/>
        </w:rPr>
        <w:t xml:space="preserve">does not follow </w:t>
      </w:r>
      <w:r w:rsidRPr="00CC5BEE">
        <w:t xml:space="preserve">from the premises in this sense, then the </w:t>
      </w:r>
      <w:r w:rsidRPr="00CC5BEE">
        <w:rPr>
          <w:color w:val="FF0000"/>
        </w:rPr>
        <w:t>argument cannot be successful</w:t>
      </w:r>
      <w:r w:rsidRPr="00CC5BEE">
        <w:t xml:space="preserve">, because the </w:t>
      </w:r>
      <w:r w:rsidRPr="00F0629B">
        <w:rPr>
          <w:color w:val="FF0000"/>
        </w:rPr>
        <w:t>premises do not provide a reason to the conclusion is true</w:t>
      </w:r>
      <w:r w:rsidRPr="00CC5BEE">
        <w:t>, or even that it is likely to be true.</w:t>
      </w:r>
    </w:p>
    <w:p w14:paraId="0449E77D" w14:textId="52618E31" w:rsidR="00272E0D" w:rsidRDefault="00272E0D" w:rsidP="00272E0D">
      <w:pPr>
        <w:pStyle w:val="Heading2"/>
      </w:pPr>
      <w:bookmarkStart w:id="12" w:name="_Toc136859752"/>
      <w:r w:rsidRPr="00272E0D">
        <w:t>Reliability</w:t>
      </w:r>
      <w:r w:rsidR="007B3987">
        <w:t xml:space="preserve">, </w:t>
      </w:r>
      <w:r w:rsidR="007B3987" w:rsidRPr="00ED3B9B">
        <w:t xml:space="preserve">Two types of support: </w:t>
      </w:r>
      <w:bookmarkStart w:id="13" w:name="OLE_LINK4"/>
      <w:r w:rsidR="007B3987" w:rsidRPr="00ED3B9B">
        <w:t xml:space="preserve">deductive </w:t>
      </w:r>
      <w:bookmarkEnd w:id="13"/>
      <w:r w:rsidR="007B3987" w:rsidRPr="00ED3B9B">
        <w:t>and inductive</w:t>
      </w:r>
      <w:bookmarkEnd w:id="12"/>
    </w:p>
    <w:p w14:paraId="0398BFC7" w14:textId="17A91CCE" w:rsidR="00335183" w:rsidRPr="00335183" w:rsidRDefault="00335183" w:rsidP="00335183">
      <w:r w:rsidRPr="00335183">
        <w:rPr>
          <w:noProof/>
        </w:rPr>
        <w:drawing>
          <wp:inline distT="0" distB="0" distL="0" distR="0" wp14:anchorId="4DC2DBAF" wp14:editId="4FA11261">
            <wp:extent cx="4555684" cy="2150387"/>
            <wp:effectExtent l="0" t="0" r="0" b="254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82006" cy="2162812"/>
                    </a:xfrm>
                    <a:prstGeom prst="rect">
                      <a:avLst/>
                    </a:prstGeom>
                  </pic:spPr>
                </pic:pic>
              </a:graphicData>
            </a:graphic>
          </wp:inline>
        </w:drawing>
      </w:r>
    </w:p>
    <w:p w14:paraId="78C57558" w14:textId="544457DF" w:rsidR="007B3987" w:rsidRDefault="007B3987" w:rsidP="007B3987">
      <w:pPr>
        <w:pStyle w:val="Heading3"/>
      </w:pPr>
      <w:bookmarkStart w:id="14" w:name="_Toc136859753"/>
      <w:r>
        <w:t>D</w:t>
      </w:r>
      <w:r w:rsidRPr="00272E0D">
        <w:t>eductive support</w:t>
      </w:r>
      <w:bookmarkEnd w:id="14"/>
    </w:p>
    <w:p w14:paraId="5CEBE4F2" w14:textId="5EFACCA0" w:rsidR="00D10A84" w:rsidRPr="00D10A84" w:rsidRDefault="00D10A84" w:rsidP="00D10A84">
      <w:r w:rsidRPr="00D10A84">
        <w:rPr>
          <w:color w:val="FF0000"/>
        </w:rPr>
        <w:t xml:space="preserve">If </w:t>
      </w:r>
      <w:r w:rsidRPr="00D10A84">
        <w:t xml:space="preserve">the premises of the argument were true, the conclusion </w:t>
      </w:r>
      <w:r w:rsidRPr="00D10A84">
        <w:rPr>
          <w:color w:val="FF0000"/>
        </w:rPr>
        <w:t xml:space="preserve">must </w:t>
      </w:r>
      <w:r w:rsidRPr="00D10A84">
        <w:t>be true.</w:t>
      </w:r>
    </w:p>
    <w:p w14:paraId="45DFF2C9" w14:textId="1E17DF5A" w:rsidR="00272E0D" w:rsidRPr="00272E0D" w:rsidRDefault="00D10A84" w:rsidP="00272E0D">
      <w:r>
        <w:t>P</w:t>
      </w:r>
      <w:r w:rsidR="00272E0D" w:rsidRPr="00272E0D">
        <w:t>erfectly reliable</w:t>
      </w:r>
      <w:r w:rsidR="007848B3">
        <w:t xml:space="preserve"> with given true premises, </w:t>
      </w:r>
      <w:r w:rsidR="007848B3" w:rsidRPr="007848B3">
        <w:t xml:space="preserve">a deductively valid inference </w:t>
      </w:r>
      <w:r w:rsidR="007848B3" w:rsidRPr="007848B3">
        <w:rPr>
          <w:color w:val="FF0000"/>
        </w:rPr>
        <w:t>always produces true conclusions</w:t>
      </w:r>
      <w:r>
        <w:rPr>
          <w:color w:val="FF0000"/>
        </w:rPr>
        <w:t>. When evaluating what support it is, truth is not required.</w:t>
      </w:r>
    </w:p>
    <w:p w14:paraId="70231267" w14:textId="287F59BC" w:rsidR="0092123A" w:rsidRDefault="0092123A" w:rsidP="00EB6B87">
      <w:pPr>
        <w:pStyle w:val="Heading4"/>
      </w:pPr>
      <w:r>
        <w:t>Example:</w:t>
      </w:r>
    </w:p>
    <w:p w14:paraId="7F183BC6" w14:textId="2CAB270A" w:rsidR="00E1666E" w:rsidRDefault="007B7AB3" w:rsidP="00E1666E">
      <w:r w:rsidRPr="007B7AB3">
        <w:rPr>
          <w:noProof/>
        </w:rPr>
        <w:t xml:space="preserve"> </w:t>
      </w:r>
      <w:r w:rsidRPr="007B7AB3">
        <w:rPr>
          <w:noProof/>
        </w:rPr>
        <w:drawing>
          <wp:inline distT="0" distB="0" distL="0" distR="0" wp14:anchorId="07A60009" wp14:editId="1CF69B3A">
            <wp:extent cx="4014415" cy="2713447"/>
            <wp:effectExtent l="0" t="0" r="571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24777" cy="2720451"/>
                    </a:xfrm>
                    <a:prstGeom prst="rect">
                      <a:avLst/>
                    </a:prstGeom>
                  </pic:spPr>
                </pic:pic>
              </a:graphicData>
            </a:graphic>
          </wp:inline>
        </w:drawing>
      </w:r>
    </w:p>
    <w:p w14:paraId="7E87FD83" w14:textId="084019F1" w:rsidR="00E1666E" w:rsidRDefault="00A11800" w:rsidP="00D10A84">
      <w:pPr>
        <w:pStyle w:val="ListParagraph"/>
        <w:numPr>
          <w:ilvl w:val="0"/>
          <w:numId w:val="2"/>
        </w:numPr>
      </w:pPr>
      <w:r w:rsidRPr="00A11800">
        <w:t>premise 2 is true, premise 1 is not</w:t>
      </w:r>
    </w:p>
    <w:p w14:paraId="2D3F1D4B" w14:textId="4C306D2B" w:rsidR="00E1666E" w:rsidRDefault="007848B3" w:rsidP="00E1666E">
      <w:pPr>
        <w:pStyle w:val="ListParagraph"/>
        <w:numPr>
          <w:ilvl w:val="0"/>
          <w:numId w:val="2"/>
        </w:numPr>
      </w:pPr>
      <w:r w:rsidRPr="007848B3">
        <w:t>However, the argument does satisfy the second condition: If both premises were true, then Prince Charles would have to be an alcoholic.</w:t>
      </w:r>
    </w:p>
    <w:p w14:paraId="44CA44DA" w14:textId="2957751F" w:rsidR="00E1666E" w:rsidRDefault="002B0F4B" w:rsidP="00EA403E">
      <w:pPr>
        <w:pStyle w:val="ListParagraph"/>
        <w:numPr>
          <w:ilvl w:val="0"/>
          <w:numId w:val="2"/>
        </w:numPr>
      </w:pPr>
      <w:r>
        <w:rPr>
          <w:rFonts w:hint="eastAsia"/>
        </w:rPr>
        <w:t>T</w:t>
      </w:r>
      <w:r w:rsidR="00F64980">
        <w:t xml:space="preserve">he premises of an argument can support the conclusion </w:t>
      </w:r>
      <w:r w:rsidR="00F64980" w:rsidRPr="00EA403E">
        <w:rPr>
          <w:color w:val="FF0000"/>
        </w:rPr>
        <w:t>even if they are not all true</w:t>
      </w:r>
    </w:p>
    <w:p w14:paraId="20EE7643" w14:textId="06331F3A" w:rsidR="00E52BE1" w:rsidRDefault="00E52BE1" w:rsidP="00E52BE1">
      <w:r w:rsidRPr="00E52BE1">
        <w:rPr>
          <w:rFonts w:asciiTheme="majorHAnsi" w:eastAsiaTheme="majorEastAsia" w:hAnsiTheme="majorHAnsi" w:cstheme="majorBidi"/>
          <w:i/>
          <w:iCs/>
          <w:color w:val="2F5496" w:themeColor="accent1" w:themeShade="BF"/>
        </w:rPr>
        <w:t>Deductive support (aka validity)</w:t>
      </w:r>
    </w:p>
    <w:p w14:paraId="11838D66" w14:textId="25882544" w:rsidR="00E52BE1" w:rsidRDefault="00E52BE1" w:rsidP="00E52BE1">
      <w:r w:rsidRPr="00E52BE1">
        <w:t xml:space="preserve">Validity is about the </w:t>
      </w:r>
      <w:r w:rsidRPr="00E52BE1">
        <w:rPr>
          <w:color w:val="FF0000"/>
        </w:rPr>
        <w:t xml:space="preserve">logical structure </w:t>
      </w:r>
      <w:r w:rsidRPr="00E52BE1">
        <w:t xml:space="preserve">of the argument – the </w:t>
      </w:r>
      <w:r w:rsidRPr="00E52BE1">
        <w:rPr>
          <w:color w:val="FF0000"/>
        </w:rPr>
        <w:t xml:space="preserve">connection </w:t>
      </w:r>
      <w:r w:rsidRPr="00E52BE1">
        <w:t xml:space="preserve">between the premises and the conclusion – </w:t>
      </w:r>
      <w:r w:rsidRPr="00E52BE1">
        <w:rPr>
          <w:b/>
          <w:bCs/>
          <w:u w:val="single"/>
        </w:rPr>
        <w:t>not</w:t>
      </w:r>
      <w:r w:rsidRPr="00E52BE1">
        <w:t xml:space="preserve"> about the </w:t>
      </w:r>
      <w:r w:rsidRPr="00E52BE1">
        <w:rPr>
          <w:color w:val="FF0000"/>
        </w:rPr>
        <w:t>actual truth</w:t>
      </w:r>
      <w:r w:rsidR="006A2B76">
        <w:rPr>
          <w:color w:val="FF0000"/>
        </w:rPr>
        <w:t xml:space="preserve"> </w:t>
      </w:r>
      <w:r w:rsidRPr="00E52BE1">
        <w:rPr>
          <w:color w:val="FF0000"/>
        </w:rPr>
        <w:t xml:space="preserve">values </w:t>
      </w:r>
      <w:r w:rsidRPr="00E52BE1">
        <w:t xml:space="preserve">of </w:t>
      </w:r>
      <w:r w:rsidR="006A2B76">
        <w:t xml:space="preserve">the </w:t>
      </w:r>
      <w:r w:rsidRPr="00E52BE1">
        <w:t>premises or the conclusion</w:t>
      </w:r>
      <w:r>
        <w:t>. A</w:t>
      </w:r>
      <w:r w:rsidRPr="00E52BE1">
        <w:t>n argument can have premises and a conclusion that are false, but still valid.</w:t>
      </w:r>
    </w:p>
    <w:p w14:paraId="226ECD75" w14:textId="22DEF604" w:rsidR="00E52BE1" w:rsidRPr="00E52BE1" w:rsidRDefault="00E52BE1" w:rsidP="00E52BE1">
      <w:pPr>
        <w:pStyle w:val="Heading5"/>
      </w:pPr>
      <w:r w:rsidRPr="00E52BE1">
        <w:t>Valid argument</w:t>
      </w:r>
    </w:p>
    <w:p w14:paraId="48E8E3A7" w14:textId="59C65AEA" w:rsidR="00E52BE1" w:rsidRDefault="00E52BE1" w:rsidP="00E52BE1">
      <w:r w:rsidRPr="00E52BE1">
        <w:rPr>
          <w:noProof/>
        </w:rPr>
        <w:drawing>
          <wp:inline distT="0" distB="0" distL="0" distR="0" wp14:anchorId="337A64F6" wp14:editId="1975DDB0">
            <wp:extent cx="5051232" cy="1541520"/>
            <wp:effectExtent l="0" t="0" r="0" b="190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63323" cy="1545210"/>
                    </a:xfrm>
                    <a:prstGeom prst="rect">
                      <a:avLst/>
                    </a:prstGeom>
                  </pic:spPr>
                </pic:pic>
              </a:graphicData>
            </a:graphic>
          </wp:inline>
        </w:drawing>
      </w:r>
    </w:p>
    <w:p w14:paraId="68B368A2" w14:textId="77777777" w:rsidR="00E52BE1" w:rsidRPr="00E52BE1" w:rsidRDefault="00E52BE1" w:rsidP="004517E9">
      <w:pPr>
        <w:numPr>
          <w:ilvl w:val="0"/>
          <w:numId w:val="26"/>
        </w:numPr>
        <w:rPr>
          <w:color w:val="FF0000"/>
        </w:rPr>
      </w:pPr>
      <w:r w:rsidRPr="00E52BE1">
        <w:rPr>
          <w:color w:val="FF0000"/>
          <w:lang w:val="en-GB"/>
        </w:rPr>
        <w:t>an argument can be valid even if its premises and/or conclusion are false.</w:t>
      </w:r>
    </w:p>
    <w:p w14:paraId="299AA2C5" w14:textId="70ACDC3D" w:rsidR="00E52BE1" w:rsidRDefault="00E52BE1" w:rsidP="00E52BE1">
      <w:pPr>
        <w:pStyle w:val="Heading5"/>
      </w:pPr>
      <w:r w:rsidRPr="00E52BE1">
        <w:t>Invalid</w:t>
      </w:r>
      <w:r>
        <w:t xml:space="preserve"> </w:t>
      </w:r>
      <w:r w:rsidRPr="00E52BE1">
        <w:t>argument</w:t>
      </w:r>
    </w:p>
    <w:p w14:paraId="328A0918" w14:textId="21530B95" w:rsidR="00E52BE1" w:rsidRDefault="00E52BE1" w:rsidP="00E52BE1">
      <w:r w:rsidRPr="00E52BE1">
        <w:rPr>
          <w:noProof/>
        </w:rPr>
        <w:drawing>
          <wp:inline distT="0" distB="0" distL="0" distR="0" wp14:anchorId="7C23929F" wp14:editId="6C33FBE2">
            <wp:extent cx="2549966" cy="749100"/>
            <wp:effectExtent l="0" t="0" r="317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62132" cy="752674"/>
                    </a:xfrm>
                    <a:prstGeom prst="rect">
                      <a:avLst/>
                    </a:prstGeom>
                  </pic:spPr>
                </pic:pic>
              </a:graphicData>
            </a:graphic>
          </wp:inline>
        </w:drawing>
      </w:r>
    </w:p>
    <w:p w14:paraId="09F01DFC" w14:textId="063C46CE" w:rsidR="00E52BE1" w:rsidRPr="00E52BE1" w:rsidRDefault="00E52BE1" w:rsidP="004517E9">
      <w:pPr>
        <w:pStyle w:val="ListParagraph"/>
        <w:numPr>
          <w:ilvl w:val="0"/>
          <w:numId w:val="27"/>
        </w:numPr>
      </w:pPr>
      <w:r w:rsidRPr="00E52BE1">
        <w:rPr>
          <w:lang w:val="en-GB"/>
        </w:rPr>
        <w:t xml:space="preserve">An argument can have </w:t>
      </w:r>
      <w:r w:rsidRPr="00E52BE1">
        <w:rPr>
          <w:b/>
          <w:bCs/>
          <w:lang w:val="en-GB"/>
        </w:rPr>
        <w:t>true</w:t>
      </w:r>
      <w:r w:rsidRPr="00E52BE1">
        <w:rPr>
          <w:lang w:val="en-GB"/>
        </w:rPr>
        <w:t xml:space="preserve"> premises and a </w:t>
      </w:r>
      <w:r w:rsidRPr="00E52BE1">
        <w:rPr>
          <w:b/>
          <w:bCs/>
          <w:lang w:val="en-GB"/>
        </w:rPr>
        <w:t>true conclusion</w:t>
      </w:r>
      <w:r w:rsidRPr="00E52BE1">
        <w:rPr>
          <w:lang w:val="en-GB"/>
        </w:rPr>
        <w:t xml:space="preserve"> and yet be </w:t>
      </w:r>
      <w:r w:rsidRPr="00E52BE1">
        <w:rPr>
          <w:u w:val="single"/>
          <w:lang w:val="en-GB"/>
        </w:rPr>
        <w:t>in</w:t>
      </w:r>
      <w:r w:rsidRPr="00E52BE1">
        <w:rPr>
          <w:lang w:val="en-GB"/>
        </w:rPr>
        <w:t>valid</w:t>
      </w:r>
    </w:p>
    <w:p w14:paraId="5174FDEA" w14:textId="56EB6914" w:rsidR="00E52BE1" w:rsidRPr="00E52BE1" w:rsidRDefault="00E52BE1" w:rsidP="004517E9">
      <w:pPr>
        <w:pStyle w:val="ListParagraph"/>
        <w:numPr>
          <w:ilvl w:val="0"/>
          <w:numId w:val="27"/>
        </w:numPr>
      </w:pPr>
      <w:r w:rsidRPr="00E52BE1">
        <w:rPr>
          <w:lang w:val="en-GB"/>
        </w:rPr>
        <w:t>validity</w:t>
      </w:r>
      <w:r w:rsidRPr="00E52BE1">
        <w:t xml:space="preserve"> </w:t>
      </w:r>
      <w:r w:rsidRPr="00E52BE1">
        <w:rPr>
          <w:lang w:val="en-GB"/>
        </w:rPr>
        <w:t xml:space="preserve">do with the </w:t>
      </w:r>
      <w:r w:rsidRPr="00E52BE1">
        <w:rPr>
          <w:color w:val="FF0000"/>
          <w:lang w:val="en-GB"/>
        </w:rPr>
        <w:t>connection</w:t>
      </w:r>
      <w:r>
        <w:rPr>
          <w:lang w:val="en-GB"/>
        </w:rPr>
        <w:t xml:space="preserve">, </w:t>
      </w:r>
      <w:r w:rsidRPr="00E52BE1">
        <w:rPr>
          <w:lang w:val="en-GB"/>
        </w:rPr>
        <w:t>nothing to do with the actual truth of the premises or conclusion</w:t>
      </w:r>
    </w:p>
    <w:p w14:paraId="05A56DAA" w14:textId="17A8E5AE" w:rsidR="00E1666E" w:rsidRDefault="00EB6B87" w:rsidP="00EB6B87">
      <w:pPr>
        <w:pStyle w:val="Heading3"/>
      </w:pPr>
      <w:bookmarkStart w:id="15" w:name="_Toc136859754"/>
      <w:r>
        <w:t>Inductive support</w:t>
      </w:r>
      <w:bookmarkEnd w:id="15"/>
    </w:p>
    <w:p w14:paraId="22BD8CFC" w14:textId="0DD3E4FD" w:rsidR="00806684" w:rsidRDefault="00806684" w:rsidP="00806684">
      <w:r w:rsidRPr="00806684">
        <w:rPr>
          <w:color w:val="FF0000"/>
        </w:rPr>
        <w:t xml:space="preserve">If </w:t>
      </w:r>
      <w:r w:rsidRPr="00806684">
        <w:t xml:space="preserve">the premises were true, then it would be </w:t>
      </w:r>
      <w:r w:rsidRPr="00806684">
        <w:rPr>
          <w:b/>
          <w:bCs/>
          <w:color w:val="FF0000"/>
        </w:rPr>
        <w:t xml:space="preserve">very likely </w:t>
      </w:r>
      <w:r w:rsidRPr="00806684">
        <w:t>that the conclusion is true.</w:t>
      </w:r>
    </w:p>
    <w:p w14:paraId="1504634D" w14:textId="5A558C26" w:rsidR="00211D44" w:rsidRPr="00211D44" w:rsidRDefault="00211D44" w:rsidP="00806684">
      <w:pPr>
        <w:rPr>
          <w:lang w:val="en-US"/>
        </w:rPr>
      </w:pPr>
      <w:r w:rsidRPr="00246B96">
        <w:t>Inductive support is less conclusive than deductive support</w:t>
      </w:r>
    </w:p>
    <w:p w14:paraId="2ECB2DC9" w14:textId="5689AB87" w:rsidR="00211D44" w:rsidRDefault="00211D44" w:rsidP="00806684">
      <w:r>
        <w:t>Example:</w:t>
      </w:r>
    </w:p>
    <w:p w14:paraId="05DB3F06" w14:textId="103D8254" w:rsidR="00E1666E" w:rsidRDefault="00EB6B87" w:rsidP="00E1666E">
      <w:r w:rsidRPr="00EB6B87">
        <w:rPr>
          <w:noProof/>
        </w:rPr>
        <w:drawing>
          <wp:inline distT="0" distB="0" distL="0" distR="0" wp14:anchorId="26D69345" wp14:editId="217D7CDE">
            <wp:extent cx="5731510" cy="194437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1944370"/>
                    </a:xfrm>
                    <a:prstGeom prst="rect">
                      <a:avLst/>
                    </a:prstGeom>
                  </pic:spPr>
                </pic:pic>
              </a:graphicData>
            </a:graphic>
          </wp:inline>
        </w:drawing>
      </w:r>
    </w:p>
    <w:p w14:paraId="6D0C3856" w14:textId="7DF5025D" w:rsidR="00E1666E" w:rsidRDefault="00EB6B87" w:rsidP="00211D44">
      <w:pPr>
        <w:pStyle w:val="ListParagraph"/>
        <w:numPr>
          <w:ilvl w:val="0"/>
          <w:numId w:val="2"/>
        </w:numPr>
      </w:pPr>
      <w:r>
        <w:t xml:space="preserve">the glass might have landed in something soft enough to prevent it </w:t>
      </w:r>
      <w:r w:rsidR="008A1FE0">
        <w:t xml:space="preserve">from </w:t>
      </w:r>
      <w:r>
        <w:t>breaking</w:t>
      </w:r>
    </w:p>
    <w:p w14:paraId="1A7BC640" w14:textId="77777777" w:rsidR="00E91187" w:rsidRDefault="00EB6B87" w:rsidP="00211D44">
      <w:pPr>
        <w:pStyle w:val="ListParagraph"/>
        <w:numPr>
          <w:ilvl w:val="0"/>
          <w:numId w:val="2"/>
        </w:numPr>
      </w:pPr>
      <w:r w:rsidRPr="00EB6B87">
        <w:t xml:space="preserve">Arguments like this are not deductively valid – it is still possible for the premises to be true and the conclusion false. But they do provide support for their conclusions. </w:t>
      </w:r>
    </w:p>
    <w:p w14:paraId="05934325" w14:textId="717B15AD" w:rsidR="00E1666E" w:rsidRDefault="008A1FE0" w:rsidP="00E52BE1">
      <w:pPr>
        <w:pStyle w:val="Heading2"/>
      </w:pPr>
      <w:bookmarkStart w:id="16" w:name="_Toc136859755"/>
      <w:r>
        <w:t>Biases in assessing support</w:t>
      </w:r>
      <w:bookmarkEnd w:id="16"/>
    </w:p>
    <w:p w14:paraId="3CD601A3" w14:textId="1ED3D165" w:rsidR="00E1666E" w:rsidRDefault="008A1FE0" w:rsidP="00E1666E">
      <w:r>
        <w:t>It is very important to realise that an argument in which the premises do not support the conclusion fails even if the conclusion is true or plausible</w:t>
      </w:r>
    </w:p>
    <w:p w14:paraId="01F2FE3F" w14:textId="0E8FF8D3" w:rsidR="00E1666E" w:rsidRDefault="008A1FE0" w:rsidP="00E1666E">
      <w:r w:rsidRPr="008A1FE0">
        <w:rPr>
          <w:noProof/>
        </w:rPr>
        <w:drawing>
          <wp:inline distT="0" distB="0" distL="0" distR="0" wp14:anchorId="444960C3" wp14:editId="1A0E1184">
            <wp:extent cx="5731510" cy="492760"/>
            <wp:effectExtent l="0" t="0" r="254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492760"/>
                    </a:xfrm>
                    <a:prstGeom prst="rect">
                      <a:avLst/>
                    </a:prstGeom>
                  </pic:spPr>
                </pic:pic>
              </a:graphicData>
            </a:graphic>
          </wp:inline>
        </w:drawing>
      </w:r>
    </w:p>
    <w:p w14:paraId="2849606E" w14:textId="102496DE" w:rsidR="00E1666E" w:rsidRPr="008A1FE0" w:rsidRDefault="008A1FE0" w:rsidP="00E1666E">
      <w:pPr>
        <w:rPr>
          <w:lang w:val="en-US"/>
        </w:rPr>
      </w:pPr>
      <w:r>
        <w:t>The answer is clearly no</w:t>
      </w:r>
      <w:r>
        <w:rPr>
          <w:rFonts w:hint="eastAsia"/>
        </w:rPr>
        <w:t>,</w:t>
      </w:r>
      <w:r>
        <w:t xml:space="preserve"> they could be one of the things that need oil even though they don’t have engines</w:t>
      </w:r>
    </w:p>
    <w:p w14:paraId="3AEB424B" w14:textId="3B516D6E" w:rsidR="00E1666E" w:rsidRDefault="008A1FE0" w:rsidP="008A1FE0">
      <w:pPr>
        <w:pStyle w:val="Heading2"/>
      </w:pPr>
      <w:bookmarkStart w:id="17" w:name="_Toc136859756"/>
      <w:r>
        <w:t>Summary</w:t>
      </w:r>
      <w:bookmarkEnd w:id="17"/>
    </w:p>
    <w:p w14:paraId="37EA5C4F" w14:textId="73D14D7C" w:rsidR="00E1666E" w:rsidRDefault="008A1FE0" w:rsidP="00E1666E">
      <w:r>
        <w:t>two fundamental criteria for evaluating arguments:</w:t>
      </w:r>
    </w:p>
    <w:p w14:paraId="3F9677B2" w14:textId="2D7C6A9B" w:rsidR="008A1FE0" w:rsidRDefault="008A1FE0" w:rsidP="008A1FE0">
      <w:pPr>
        <w:pStyle w:val="ListParagraph"/>
        <w:numPr>
          <w:ilvl w:val="0"/>
          <w:numId w:val="2"/>
        </w:numPr>
      </w:pPr>
      <w:r>
        <w:t>Truth: The premises must be true</w:t>
      </w:r>
    </w:p>
    <w:p w14:paraId="19129447" w14:textId="2F0C17AD" w:rsidR="008A1FE0" w:rsidRDefault="008A1FE0" w:rsidP="008A1FE0">
      <w:pPr>
        <w:pStyle w:val="ListParagraph"/>
        <w:numPr>
          <w:ilvl w:val="0"/>
          <w:numId w:val="2"/>
        </w:numPr>
      </w:pPr>
      <w:r>
        <w:t>Support: If the premises are all true, they would be providing sufficient support for the conclusion.</w:t>
      </w:r>
    </w:p>
    <w:p w14:paraId="41488228" w14:textId="4E7C32D5" w:rsidR="008A1FE0" w:rsidRDefault="008A1FE0" w:rsidP="007E2C42">
      <w:pPr>
        <w:pStyle w:val="Heading1"/>
        <w:numPr>
          <w:ilvl w:val="0"/>
          <w:numId w:val="1"/>
        </w:numPr>
      </w:pPr>
      <w:bookmarkStart w:id="18" w:name="_Toc136859757"/>
      <w:r w:rsidRPr="008A1FE0">
        <w:t>Deductive Support</w:t>
      </w:r>
      <w:bookmarkEnd w:id="18"/>
    </w:p>
    <w:p w14:paraId="0D131A25" w14:textId="77777777" w:rsidR="00E45151" w:rsidRPr="00E45151" w:rsidRDefault="00E45151" w:rsidP="00E45151">
      <w:r w:rsidRPr="00E45151">
        <w:t>Deductive soundness</w:t>
      </w:r>
      <w:r>
        <w:t xml:space="preserve"> = </w:t>
      </w:r>
      <w:r w:rsidRPr="00E45151">
        <w:rPr>
          <w:b/>
          <w:bCs/>
        </w:rPr>
        <w:t>validity (deductive support) + true premises.</w:t>
      </w:r>
    </w:p>
    <w:p w14:paraId="2E896769" w14:textId="6F430374" w:rsidR="00E1666E" w:rsidRDefault="008A1FE0" w:rsidP="00E1666E">
      <w:r>
        <w:t xml:space="preserve">A detective investigating a murder must be </w:t>
      </w:r>
      <w:r w:rsidR="00B04260">
        <w:t>left-handed</w:t>
      </w:r>
      <w:r>
        <w:t xml:space="preserve">. The detective has two suspects, Mr Brown and Miss Green. Miss Green is </w:t>
      </w:r>
      <w:r w:rsidR="00B04260">
        <w:t>left-handed</w:t>
      </w:r>
      <w:r>
        <w:t xml:space="preserve">. Should the detective conclude that Miss Green is the murderer? Mr Brown is not </w:t>
      </w:r>
      <w:r w:rsidR="00B04260">
        <w:t>left-handed</w:t>
      </w:r>
      <w:r>
        <w:t>. Should the detective conclude th</w:t>
      </w:r>
      <w:r w:rsidR="0031478C">
        <w:t>at</w:t>
      </w:r>
      <w:r>
        <w:t xml:space="preserve"> he is innocent? </w:t>
      </w:r>
    </w:p>
    <w:p w14:paraId="02CE4132" w14:textId="6E257A38" w:rsidR="00E1666E" w:rsidRDefault="008A1FE0" w:rsidP="00E1666E">
      <w:r w:rsidRPr="008A1FE0">
        <w:rPr>
          <w:noProof/>
        </w:rPr>
        <w:drawing>
          <wp:inline distT="0" distB="0" distL="0" distR="0" wp14:anchorId="2ECE9B59" wp14:editId="1766CC7D">
            <wp:extent cx="3937636" cy="2812597"/>
            <wp:effectExtent l="0" t="0" r="5715"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55602" cy="2825430"/>
                    </a:xfrm>
                    <a:prstGeom prst="rect">
                      <a:avLst/>
                    </a:prstGeom>
                  </pic:spPr>
                </pic:pic>
              </a:graphicData>
            </a:graphic>
          </wp:inline>
        </w:drawing>
      </w:r>
    </w:p>
    <w:p w14:paraId="1A5D3ECE" w14:textId="36567A3E" w:rsidR="008A1FE0" w:rsidRDefault="008A1FE0" w:rsidP="00E1666E">
      <w:r w:rsidRPr="008A1FE0">
        <w:rPr>
          <w:noProof/>
        </w:rPr>
        <w:drawing>
          <wp:inline distT="0" distB="0" distL="0" distR="0" wp14:anchorId="2E9C7970" wp14:editId="32F082F6">
            <wp:extent cx="3902352" cy="1803541"/>
            <wp:effectExtent l="0" t="0" r="3175"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912771" cy="1808356"/>
                    </a:xfrm>
                    <a:prstGeom prst="rect">
                      <a:avLst/>
                    </a:prstGeom>
                  </pic:spPr>
                </pic:pic>
              </a:graphicData>
            </a:graphic>
          </wp:inline>
        </w:drawing>
      </w:r>
    </w:p>
    <w:p w14:paraId="4D8DE909" w14:textId="37A03458" w:rsidR="008A1FE0" w:rsidRDefault="008A1FE0" w:rsidP="00E1666E">
      <w:r>
        <w:t>the conclusion of the first argument does not necessarily follow from the premises, while the conclusion of the second argument certainly does (deductively valid)</w:t>
      </w:r>
    </w:p>
    <w:p w14:paraId="72D7E28B" w14:textId="0EF761E9" w:rsidR="00DB536D" w:rsidRPr="00DB536D" w:rsidRDefault="008A1FE0" w:rsidP="00DB536D">
      <w:pPr>
        <w:pStyle w:val="Heading2"/>
      </w:pPr>
      <w:bookmarkStart w:id="19" w:name="_Toc136859758"/>
      <w:r>
        <w:t>Deductively valid arguments</w:t>
      </w:r>
      <w:bookmarkEnd w:id="19"/>
    </w:p>
    <w:p w14:paraId="099E0E70" w14:textId="5B96688F" w:rsidR="008A1FE0" w:rsidRDefault="00DB536D" w:rsidP="00E1666E">
      <w:r w:rsidRPr="00DB536D">
        <w:rPr>
          <w:noProof/>
        </w:rPr>
        <w:drawing>
          <wp:inline distT="0" distB="0" distL="0" distR="0" wp14:anchorId="343626DE" wp14:editId="48949643">
            <wp:extent cx="5731510" cy="85598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855980"/>
                    </a:xfrm>
                    <a:prstGeom prst="rect">
                      <a:avLst/>
                    </a:prstGeom>
                  </pic:spPr>
                </pic:pic>
              </a:graphicData>
            </a:graphic>
          </wp:inline>
        </w:drawing>
      </w:r>
    </w:p>
    <w:p w14:paraId="2A6B1724" w14:textId="76FCB5CD" w:rsidR="008A1FE0" w:rsidRPr="00DB536D" w:rsidRDefault="00DB536D" w:rsidP="00E1666E">
      <w:pPr>
        <w:rPr>
          <w:lang w:val="en-US"/>
        </w:rPr>
      </w:pPr>
      <w:r>
        <w:t>T</w:t>
      </w:r>
      <w:r w:rsidRPr="00DB536D">
        <w:t>his does not mean the premises themselves are true</w:t>
      </w:r>
      <w:r>
        <w:rPr>
          <w:lang w:val="en-US"/>
        </w:rPr>
        <w:t xml:space="preserve">: </w:t>
      </w:r>
      <w:r>
        <w:t>Mr Brown might be left</w:t>
      </w:r>
      <w:r w:rsidR="0031478C">
        <w:t>-</w:t>
      </w:r>
      <w:r>
        <w:t>handed.</w:t>
      </w:r>
    </w:p>
    <w:p w14:paraId="66E09B95" w14:textId="471EBA5B" w:rsidR="00E1666E" w:rsidRDefault="008B4A80" w:rsidP="00E1666E">
      <w:r w:rsidRPr="008B4A80">
        <w:rPr>
          <w:noProof/>
        </w:rPr>
        <w:drawing>
          <wp:inline distT="0" distB="0" distL="0" distR="0" wp14:anchorId="00E01B58" wp14:editId="1F881420">
            <wp:extent cx="5731510" cy="1266825"/>
            <wp:effectExtent l="0" t="0" r="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1266825"/>
                    </a:xfrm>
                    <a:prstGeom prst="rect">
                      <a:avLst/>
                    </a:prstGeom>
                  </pic:spPr>
                </pic:pic>
              </a:graphicData>
            </a:graphic>
          </wp:inline>
        </w:drawing>
      </w:r>
    </w:p>
    <w:p w14:paraId="6FFC8A68" w14:textId="2F0F8CCC" w:rsidR="00E1666E" w:rsidRDefault="008B4A80" w:rsidP="008B4A80">
      <w:pPr>
        <w:pStyle w:val="Heading2"/>
      </w:pPr>
      <w:bookmarkStart w:id="20" w:name="_Toc136859759"/>
      <w:r>
        <w:t>Deductively valid forms</w:t>
      </w:r>
      <w:bookmarkEnd w:id="20"/>
    </w:p>
    <w:p w14:paraId="4D672714" w14:textId="77777777" w:rsidR="00E45151" w:rsidRDefault="00E45151" w:rsidP="00E45151">
      <w:r w:rsidRPr="00E45151">
        <w:rPr>
          <w:color w:val="FF0000"/>
        </w:rPr>
        <w:t xml:space="preserve">Generalised form </w:t>
      </w:r>
      <w:r w:rsidRPr="00E45151">
        <w:t>– extracting the structure</w:t>
      </w:r>
    </w:p>
    <w:p w14:paraId="029947E1" w14:textId="75EEED11" w:rsidR="00E45151" w:rsidRDefault="00E45151" w:rsidP="00E45151">
      <w:r w:rsidRPr="00E45151">
        <w:rPr>
          <w:noProof/>
        </w:rPr>
        <w:drawing>
          <wp:inline distT="0" distB="0" distL="0" distR="0" wp14:anchorId="515E4225" wp14:editId="64FD0313">
            <wp:extent cx="4770783" cy="2294719"/>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88319" cy="2303154"/>
                    </a:xfrm>
                    <a:prstGeom prst="rect">
                      <a:avLst/>
                    </a:prstGeom>
                  </pic:spPr>
                </pic:pic>
              </a:graphicData>
            </a:graphic>
          </wp:inline>
        </w:drawing>
      </w:r>
    </w:p>
    <w:p w14:paraId="6A09AAB2" w14:textId="5A4B6360" w:rsidR="00E45151" w:rsidRDefault="00E45151" w:rsidP="00E45151">
      <w:pPr>
        <w:rPr>
          <w:lang w:val="en-US"/>
        </w:rPr>
      </w:pPr>
      <w:r>
        <w:rPr>
          <w:lang w:val="en-US"/>
        </w:rPr>
        <w:t>Reasons:</w:t>
      </w:r>
    </w:p>
    <w:p w14:paraId="3C886C0F" w14:textId="174F9338" w:rsidR="00E45151" w:rsidRPr="00E45151" w:rsidRDefault="00994F5A" w:rsidP="004517E9">
      <w:pPr>
        <w:pStyle w:val="ListParagraph"/>
        <w:numPr>
          <w:ilvl w:val="0"/>
          <w:numId w:val="28"/>
        </w:numPr>
      </w:pPr>
      <w:r>
        <w:t>S</w:t>
      </w:r>
      <w:r w:rsidR="00E45151" w:rsidRPr="00E45151">
        <w:t xml:space="preserve">eparates validity from </w:t>
      </w:r>
      <w:r w:rsidR="006A2B76">
        <w:t xml:space="preserve">the </w:t>
      </w:r>
      <w:r w:rsidR="00E45151" w:rsidRPr="00E45151">
        <w:t>truth.</w:t>
      </w:r>
    </w:p>
    <w:p w14:paraId="61CC1534" w14:textId="4F44AAC7" w:rsidR="00E45151" w:rsidRPr="00E45151" w:rsidRDefault="00E45151" w:rsidP="004517E9">
      <w:pPr>
        <w:pStyle w:val="ListParagraph"/>
        <w:numPr>
          <w:ilvl w:val="0"/>
          <w:numId w:val="28"/>
        </w:numPr>
      </w:pPr>
      <w:r>
        <w:t>W</w:t>
      </w:r>
      <w:r w:rsidRPr="00E45151">
        <w:t>e’re less likely to get tripped up by tricky cases.</w:t>
      </w:r>
    </w:p>
    <w:p w14:paraId="1930531D" w14:textId="3A421E75" w:rsidR="00E45151" w:rsidRPr="00A4727A" w:rsidRDefault="00E45151" w:rsidP="004517E9">
      <w:pPr>
        <w:pStyle w:val="ListParagraph"/>
        <w:numPr>
          <w:ilvl w:val="0"/>
          <w:numId w:val="28"/>
        </w:numPr>
      </w:pPr>
      <w:r w:rsidRPr="00E45151">
        <w:t xml:space="preserve">Helps us to quickly identify </w:t>
      </w:r>
      <w:r w:rsidRPr="00E45151">
        <w:rPr>
          <w:color w:val="FF0000"/>
        </w:rPr>
        <w:t xml:space="preserve">common argument forms </w:t>
      </w:r>
      <w:r w:rsidR="006A2B76">
        <w:t>that</w:t>
      </w:r>
      <w:r w:rsidRPr="00E45151">
        <w:t xml:space="preserve"> we already know are valid or invalid.</w:t>
      </w:r>
    </w:p>
    <w:p w14:paraId="05958A7A" w14:textId="6099105F" w:rsidR="00E1666E" w:rsidRDefault="008B4A80" w:rsidP="00E1666E">
      <w:r w:rsidRPr="008B4A80">
        <w:rPr>
          <w:noProof/>
        </w:rPr>
        <w:drawing>
          <wp:inline distT="0" distB="0" distL="0" distR="0" wp14:anchorId="6B160704" wp14:editId="4FEF4062">
            <wp:extent cx="5039746" cy="1236206"/>
            <wp:effectExtent l="0" t="0" r="0" b="2540"/>
            <wp:docPr id="23" name="Picture 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10;&#10;Description automatically generated"/>
                    <pic:cNvPicPr/>
                  </pic:nvPicPr>
                  <pic:blipFill>
                    <a:blip r:embed="rId34"/>
                    <a:stretch>
                      <a:fillRect/>
                    </a:stretch>
                  </pic:blipFill>
                  <pic:spPr>
                    <a:xfrm>
                      <a:off x="0" y="0"/>
                      <a:ext cx="5053458" cy="1239569"/>
                    </a:xfrm>
                    <a:prstGeom prst="rect">
                      <a:avLst/>
                    </a:prstGeom>
                  </pic:spPr>
                </pic:pic>
              </a:graphicData>
            </a:graphic>
          </wp:inline>
        </w:drawing>
      </w:r>
    </w:p>
    <w:p w14:paraId="4CCC1A5C" w14:textId="054D8B6A" w:rsidR="00E1666E" w:rsidRPr="00E12198" w:rsidRDefault="00E12198" w:rsidP="00E1666E">
      <w:pPr>
        <w:rPr>
          <w:color w:val="FF0000"/>
        </w:rPr>
      </w:pPr>
      <w:r w:rsidRPr="00E12198">
        <w:rPr>
          <w:color w:val="FF0000"/>
        </w:rPr>
        <w:t xml:space="preserve">IMPORTANT: remember the name of </w:t>
      </w:r>
      <w:r w:rsidR="00F01207">
        <w:rPr>
          <w:color w:val="FF0000"/>
        </w:rPr>
        <w:t xml:space="preserve">the </w:t>
      </w:r>
      <w:r w:rsidRPr="00E12198">
        <w:rPr>
          <w:color w:val="FF0000"/>
        </w:rPr>
        <w:t>argument form</w:t>
      </w:r>
    </w:p>
    <w:p w14:paraId="488B349C" w14:textId="463A73A6" w:rsidR="00E12198" w:rsidRDefault="00975290" w:rsidP="00E1666E">
      <w:pPr>
        <w:rPr>
          <w:noProof/>
        </w:rPr>
      </w:pPr>
      <w:r w:rsidRPr="00975290">
        <w:rPr>
          <w:noProof/>
        </w:rPr>
        <w:drawing>
          <wp:inline distT="0" distB="0" distL="0" distR="0" wp14:anchorId="2C855AAA" wp14:editId="32E9709A">
            <wp:extent cx="5731510" cy="510667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5106670"/>
                    </a:xfrm>
                    <a:prstGeom prst="rect">
                      <a:avLst/>
                    </a:prstGeom>
                  </pic:spPr>
                </pic:pic>
              </a:graphicData>
            </a:graphic>
          </wp:inline>
        </w:drawing>
      </w:r>
      <w:r w:rsidRPr="00975290">
        <w:rPr>
          <w:noProof/>
        </w:rPr>
        <w:t xml:space="preserve"> </w:t>
      </w:r>
      <w:r w:rsidRPr="00975290">
        <w:rPr>
          <w:noProof/>
        </w:rPr>
        <w:drawing>
          <wp:inline distT="0" distB="0" distL="0" distR="0" wp14:anchorId="10ED7BD8" wp14:editId="17CDBB83">
            <wp:extent cx="5731510" cy="631380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6313805"/>
                    </a:xfrm>
                    <a:prstGeom prst="rect">
                      <a:avLst/>
                    </a:prstGeom>
                  </pic:spPr>
                </pic:pic>
              </a:graphicData>
            </a:graphic>
          </wp:inline>
        </w:drawing>
      </w:r>
    </w:p>
    <w:p w14:paraId="4B736F9C" w14:textId="655D49D7" w:rsidR="00A4727A" w:rsidRDefault="00A4727A" w:rsidP="00A4727A">
      <w:pPr>
        <w:pStyle w:val="Heading3"/>
      </w:pPr>
      <w:bookmarkStart w:id="21" w:name="_Toc136859760"/>
      <w:r w:rsidRPr="00A4727A">
        <w:t>Conditional statements</w:t>
      </w:r>
      <w:bookmarkEnd w:id="21"/>
    </w:p>
    <w:p w14:paraId="54F77351" w14:textId="77777777" w:rsidR="00A4727A" w:rsidRPr="00A4727A" w:rsidRDefault="00A4727A" w:rsidP="004517E9">
      <w:pPr>
        <w:numPr>
          <w:ilvl w:val="0"/>
          <w:numId w:val="29"/>
        </w:numPr>
        <w:spacing w:line="240" w:lineRule="auto"/>
      </w:pPr>
      <w:r w:rsidRPr="00A4727A">
        <w:t>A statement with an “if… then…” structure</w:t>
      </w:r>
    </w:p>
    <w:p w14:paraId="5BA9F938" w14:textId="01058EE9" w:rsidR="00A4727A" w:rsidRPr="00A4727A" w:rsidRDefault="00A4727A" w:rsidP="00A4727A">
      <w:pPr>
        <w:spacing w:line="240" w:lineRule="auto"/>
        <w:rPr>
          <w:lang w:val="en-US"/>
        </w:rPr>
      </w:pPr>
      <w:r w:rsidRPr="00A4727A">
        <w:t>The statement following the “if” is called the</w:t>
      </w:r>
      <w:r>
        <w:rPr>
          <w:lang w:val="en-US"/>
        </w:rPr>
        <w:t xml:space="preserve">- </w:t>
      </w:r>
    </w:p>
    <w:p w14:paraId="22CAC0AC" w14:textId="77777777" w:rsidR="00A4727A" w:rsidRPr="00A4727A" w:rsidRDefault="00A4727A" w:rsidP="004517E9">
      <w:pPr>
        <w:numPr>
          <w:ilvl w:val="1"/>
          <w:numId w:val="30"/>
        </w:numPr>
        <w:spacing w:line="240" w:lineRule="auto"/>
      </w:pPr>
      <w:r w:rsidRPr="00A4727A">
        <w:t>Antecedent</w:t>
      </w:r>
    </w:p>
    <w:p w14:paraId="574E4C77" w14:textId="77777777" w:rsidR="00A4727A" w:rsidRPr="00A4727A" w:rsidRDefault="00A4727A" w:rsidP="00A4727A">
      <w:pPr>
        <w:spacing w:line="240" w:lineRule="auto"/>
      </w:pPr>
      <w:r w:rsidRPr="00A4727A">
        <w:t>The statement following the “then” is called the</w:t>
      </w:r>
    </w:p>
    <w:p w14:paraId="46E6B91D" w14:textId="21E649A9" w:rsidR="00A4727A" w:rsidRDefault="00A4727A" w:rsidP="004517E9">
      <w:pPr>
        <w:numPr>
          <w:ilvl w:val="1"/>
          <w:numId w:val="31"/>
        </w:numPr>
        <w:spacing w:line="240" w:lineRule="auto"/>
      </w:pPr>
      <w:r w:rsidRPr="00A4727A">
        <w:t>Consequent</w:t>
      </w:r>
    </w:p>
    <w:p w14:paraId="7BCCD6BC" w14:textId="77777777" w:rsidR="00A4727A" w:rsidRPr="00A4727A" w:rsidRDefault="00A4727A" w:rsidP="00A4727A">
      <w:pPr>
        <w:spacing w:line="240" w:lineRule="auto"/>
      </w:pPr>
      <w:r w:rsidRPr="00A4727A">
        <w:t>Don’t confuse conditional statements with arguments.</w:t>
      </w:r>
    </w:p>
    <w:p w14:paraId="1AA49F48" w14:textId="1DE91C5C" w:rsidR="00A4727A" w:rsidRPr="00A4727A" w:rsidRDefault="00A4727A" w:rsidP="00A4727A">
      <w:pPr>
        <w:spacing w:line="240" w:lineRule="auto"/>
      </w:pPr>
      <w:r w:rsidRPr="00A4727A">
        <w:rPr>
          <w:noProof/>
        </w:rPr>
        <w:drawing>
          <wp:inline distT="0" distB="0" distL="0" distR="0" wp14:anchorId="12F1B68A" wp14:editId="7E69CB79">
            <wp:extent cx="5476708" cy="1726890"/>
            <wp:effectExtent l="0" t="0" r="0" b="698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88943" cy="1730748"/>
                    </a:xfrm>
                    <a:prstGeom prst="rect">
                      <a:avLst/>
                    </a:prstGeom>
                  </pic:spPr>
                </pic:pic>
              </a:graphicData>
            </a:graphic>
          </wp:inline>
        </w:drawing>
      </w:r>
    </w:p>
    <w:p w14:paraId="4AF24B4B" w14:textId="3F3531C1" w:rsidR="00E1666E" w:rsidRDefault="005279A2" w:rsidP="005279A2">
      <w:pPr>
        <w:pStyle w:val="Heading2"/>
      </w:pPr>
      <w:bookmarkStart w:id="22" w:name="_Toc136859761"/>
      <w:r>
        <w:t>A second test for deductive validity: the counter</w:t>
      </w:r>
      <w:r w:rsidR="00F01207">
        <w:t>-</w:t>
      </w:r>
      <w:r>
        <w:t>example method</w:t>
      </w:r>
      <w:bookmarkEnd w:id="22"/>
    </w:p>
    <w:p w14:paraId="3665E9B0" w14:textId="41E784C9" w:rsidR="00E1666E" w:rsidRDefault="00A4727A" w:rsidP="00E1666E">
      <w:r>
        <w:t xml:space="preserve">A counter-example to a form of argument is an example of the form which has true premises and a false conclusion. </w:t>
      </w:r>
    </w:p>
    <w:p w14:paraId="153CA638" w14:textId="630B8A31" w:rsidR="00E1666E" w:rsidRDefault="005279A2" w:rsidP="00E1666E">
      <w:r w:rsidRPr="005279A2">
        <w:rPr>
          <w:noProof/>
        </w:rPr>
        <w:drawing>
          <wp:inline distT="0" distB="0" distL="0" distR="0" wp14:anchorId="115AC2B4" wp14:editId="383AEDF9">
            <wp:extent cx="5731510" cy="1733550"/>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1733550"/>
                    </a:xfrm>
                    <a:prstGeom prst="rect">
                      <a:avLst/>
                    </a:prstGeom>
                  </pic:spPr>
                </pic:pic>
              </a:graphicData>
            </a:graphic>
          </wp:inline>
        </w:drawing>
      </w:r>
      <w:r w:rsidR="00610FBD" w:rsidRPr="00610FBD">
        <w:rPr>
          <w:noProof/>
        </w:rPr>
        <w:t xml:space="preserve"> </w:t>
      </w:r>
      <w:r w:rsidR="00610FBD" w:rsidRPr="00610FBD">
        <w:rPr>
          <w:noProof/>
        </w:rPr>
        <w:drawing>
          <wp:inline distT="0" distB="0" distL="0" distR="0" wp14:anchorId="0B04E4D1" wp14:editId="3295A2BD">
            <wp:extent cx="5731510" cy="367030"/>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367030"/>
                    </a:xfrm>
                    <a:prstGeom prst="rect">
                      <a:avLst/>
                    </a:prstGeom>
                  </pic:spPr>
                </pic:pic>
              </a:graphicData>
            </a:graphic>
          </wp:inline>
        </w:drawing>
      </w:r>
    </w:p>
    <w:p w14:paraId="5FB4033C" w14:textId="50A33E76" w:rsidR="00E1666E" w:rsidRDefault="00610FBD" w:rsidP="00E1666E">
      <w:r>
        <w:rPr>
          <w:rFonts w:hint="eastAsia"/>
        </w:rPr>
        <w:t>EXAMPLE</w:t>
      </w:r>
      <w:r>
        <w:t>:</w:t>
      </w:r>
    </w:p>
    <w:p w14:paraId="16E4EA76" w14:textId="69FFC71D" w:rsidR="00610FBD" w:rsidRPr="00610FBD" w:rsidRDefault="007E2C42" w:rsidP="00E1666E">
      <w:pPr>
        <w:rPr>
          <w:lang w:val="en-US"/>
        </w:rPr>
      </w:pPr>
      <w:r w:rsidRPr="007E2C42">
        <w:rPr>
          <w:noProof/>
          <w:lang w:val="en-US"/>
        </w:rPr>
        <w:drawing>
          <wp:inline distT="0" distB="0" distL="0" distR="0" wp14:anchorId="14869D26" wp14:editId="11B4BA86">
            <wp:extent cx="2942185" cy="1844703"/>
            <wp:effectExtent l="0" t="0" r="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944891" cy="1846400"/>
                    </a:xfrm>
                    <a:prstGeom prst="rect">
                      <a:avLst/>
                    </a:prstGeom>
                  </pic:spPr>
                </pic:pic>
              </a:graphicData>
            </a:graphic>
          </wp:inline>
        </w:drawing>
      </w:r>
    </w:p>
    <w:p w14:paraId="7C823BB9" w14:textId="2C92998B" w:rsidR="00E1666E" w:rsidRDefault="00F01207" w:rsidP="00E1666E">
      <w:r>
        <w:t>The a</w:t>
      </w:r>
      <w:r w:rsidR="007E2C42">
        <w:t>rgument doesn’t match any of those on the list of valid forms in the previous section</w:t>
      </w:r>
    </w:p>
    <w:p w14:paraId="6E58B67B" w14:textId="40A632E2" w:rsidR="00E1666E" w:rsidRDefault="007E2C42" w:rsidP="00E1666E">
      <w:r>
        <w:t>Let’s see then if we can construct a counter-example</w:t>
      </w:r>
      <w:r w:rsidRPr="007E2C42">
        <w:rPr>
          <w:color w:val="FF0000"/>
        </w:rPr>
        <w:t>, Finding an example with true premises and a false conclusion</w:t>
      </w:r>
      <w:r>
        <w:t xml:space="preserve">. </w:t>
      </w:r>
      <w:r w:rsidR="00F01207">
        <w:t>W</w:t>
      </w:r>
      <w:r>
        <w:t>e first put A and C</w:t>
      </w:r>
    </w:p>
    <w:p w14:paraId="07948499" w14:textId="7FD3EB82" w:rsidR="00E1666E" w:rsidRDefault="007E2C42" w:rsidP="00E1666E">
      <w:r w:rsidRPr="007E2C42">
        <w:rPr>
          <w:noProof/>
        </w:rPr>
        <w:drawing>
          <wp:inline distT="0" distB="0" distL="0" distR="0" wp14:anchorId="7FFED242" wp14:editId="6669F165">
            <wp:extent cx="2109331" cy="889477"/>
            <wp:effectExtent l="0" t="0" r="5715"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112124" cy="890655"/>
                    </a:xfrm>
                    <a:prstGeom prst="rect">
                      <a:avLst/>
                    </a:prstGeom>
                  </pic:spPr>
                </pic:pic>
              </a:graphicData>
            </a:graphic>
          </wp:inline>
        </w:drawing>
      </w:r>
    </w:p>
    <w:p w14:paraId="56C248F0" w14:textId="00717680" w:rsidR="00E1666E" w:rsidRPr="007E2C42" w:rsidRDefault="007E2C42" w:rsidP="00E1666E">
      <w:pPr>
        <w:rPr>
          <w:color w:val="FF0000"/>
        </w:rPr>
      </w:pPr>
      <w:r w:rsidRPr="007E2C42">
        <w:rPr>
          <w:color w:val="FF0000"/>
        </w:rPr>
        <w:t>Then we try to put B and make both premises true</w:t>
      </w:r>
    </w:p>
    <w:p w14:paraId="02961B4B" w14:textId="38D99B8D" w:rsidR="00E1666E" w:rsidRDefault="007E2C42" w:rsidP="00E1666E">
      <w:r w:rsidRPr="007E2C42">
        <w:rPr>
          <w:noProof/>
        </w:rPr>
        <w:drawing>
          <wp:inline distT="0" distB="0" distL="0" distR="0" wp14:anchorId="0F3144E5" wp14:editId="3DD9637B">
            <wp:extent cx="3292668" cy="773394"/>
            <wp:effectExtent l="0" t="0" r="3175"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306302" cy="776596"/>
                    </a:xfrm>
                    <a:prstGeom prst="rect">
                      <a:avLst/>
                    </a:prstGeom>
                  </pic:spPr>
                </pic:pic>
              </a:graphicData>
            </a:graphic>
          </wp:inline>
        </w:drawing>
      </w:r>
    </w:p>
    <w:p w14:paraId="50EEC6AD" w14:textId="398C6DAA" w:rsidR="00E1666E" w:rsidRDefault="007E2C42" w:rsidP="00E1666E">
      <w:r>
        <w:t>True premises and a false conclusion. This shows that the argument form is not deductively valid</w:t>
      </w:r>
    </w:p>
    <w:p w14:paraId="48230BC8" w14:textId="4639D355" w:rsidR="00E1666E" w:rsidRDefault="007E2C42" w:rsidP="007E2C42">
      <w:pPr>
        <w:pStyle w:val="Heading1"/>
        <w:numPr>
          <w:ilvl w:val="0"/>
          <w:numId w:val="1"/>
        </w:numPr>
      </w:pPr>
      <w:bookmarkStart w:id="23" w:name="_Toc136859762"/>
      <w:r>
        <w:t>Identifying unstated assumptions</w:t>
      </w:r>
      <w:bookmarkEnd w:id="23"/>
    </w:p>
    <w:p w14:paraId="41CC0728" w14:textId="152C0DCC" w:rsidR="009E7262" w:rsidRDefault="00393542" w:rsidP="00E1666E">
      <w:r>
        <w:t xml:space="preserve">Assumption: </w:t>
      </w:r>
      <w:r w:rsidR="009E7262">
        <w:t xml:space="preserve">assumption in an argument is an </w:t>
      </w:r>
      <w:r w:rsidR="009E7262" w:rsidRPr="009E7262">
        <w:rPr>
          <w:color w:val="FF0000"/>
        </w:rPr>
        <w:t>unstated premise</w:t>
      </w:r>
      <w:r w:rsidR="009E7262">
        <w:t xml:space="preserve"> </w:t>
      </w:r>
      <w:r w:rsidR="00F01207">
        <w:t>that</w:t>
      </w:r>
      <w:r w:rsidR="009E7262">
        <w:t xml:space="preserve"> is required by the argument. That is, the conclusion of the argument would not follow from the stated premises without the addition of the assumption. Assumptions are also called implicit premises or unstated premises.</w:t>
      </w:r>
    </w:p>
    <w:p w14:paraId="561A0F85" w14:textId="4C3B705B" w:rsidR="006A2B76" w:rsidRDefault="006A2B76" w:rsidP="00E1666E">
      <w:r w:rsidRPr="006A2B76">
        <w:t xml:space="preserve">When we reconstruct someone’s argument – we should apply a </w:t>
      </w:r>
      <w:r w:rsidRPr="006A2B76">
        <w:rPr>
          <w:color w:val="FF0000"/>
        </w:rPr>
        <w:t>principle of charity</w:t>
      </w:r>
      <w:r>
        <w:t xml:space="preserve">: </w:t>
      </w:r>
      <w:r w:rsidRPr="006A2B76">
        <w:t xml:space="preserve">You should interpret other people’s arguments in a way that makes </w:t>
      </w:r>
      <w:r w:rsidRPr="006A2B76">
        <w:rPr>
          <w:color w:val="FF0000"/>
        </w:rPr>
        <w:t xml:space="preserve">the most sense </w:t>
      </w:r>
      <w:r w:rsidRPr="006A2B76">
        <w:t>of what they are saying and makes their argument as </w:t>
      </w:r>
      <w:r w:rsidRPr="006A2B76">
        <w:rPr>
          <w:color w:val="FF0000"/>
        </w:rPr>
        <w:t>strong </w:t>
      </w:r>
      <w:r w:rsidRPr="006A2B76">
        <w:t>as possible.</w:t>
      </w:r>
    </w:p>
    <w:p w14:paraId="1895016E" w14:textId="065D3BCE" w:rsidR="00393542" w:rsidRDefault="009E7262" w:rsidP="009E7262">
      <w:pPr>
        <w:pStyle w:val="Heading2"/>
      </w:pPr>
      <w:bookmarkStart w:id="24" w:name="_Toc136859763"/>
      <w:r>
        <w:t>identifying assumptions</w:t>
      </w:r>
      <w:bookmarkEnd w:id="24"/>
    </w:p>
    <w:p w14:paraId="57D9B172" w14:textId="64DC70A2" w:rsidR="00393542" w:rsidRDefault="009E7262" w:rsidP="00AA364B">
      <w:pPr>
        <w:pStyle w:val="Heading3"/>
      </w:pPr>
      <w:bookmarkStart w:id="25" w:name="_Toc136859764"/>
      <w:r>
        <w:t>Rule #1 (The Lonely Premise Rule)</w:t>
      </w:r>
      <w:bookmarkEnd w:id="25"/>
    </w:p>
    <w:p w14:paraId="77D9E272" w14:textId="37A7F31D" w:rsidR="00D538F2" w:rsidRPr="008A063E" w:rsidRDefault="00D538F2" w:rsidP="00D538F2">
      <w:pPr>
        <w:rPr>
          <w:color w:val="FF0000"/>
        </w:rPr>
      </w:pPr>
      <w:r w:rsidRPr="008A063E">
        <w:rPr>
          <w:rFonts w:hint="eastAsia"/>
          <w:color w:val="FF0000"/>
        </w:rPr>
        <w:t>A</w:t>
      </w:r>
      <w:r w:rsidR="00F01207">
        <w:rPr>
          <w:color w:val="FF0000"/>
        </w:rPr>
        <w:t>n a</w:t>
      </w:r>
      <w:r w:rsidRPr="008A063E">
        <w:rPr>
          <w:color w:val="FF0000"/>
        </w:rPr>
        <w:t>rgument with only one premise usually depends on an unstated assumption.</w:t>
      </w:r>
    </w:p>
    <w:p w14:paraId="7E388165" w14:textId="7F2132D4" w:rsidR="00D538F2" w:rsidRPr="00D538F2" w:rsidRDefault="008A063E" w:rsidP="00D538F2">
      <w:r>
        <w:t>But sometime</w:t>
      </w:r>
      <w:r w:rsidR="00F01207">
        <w:t>s</w:t>
      </w:r>
      <w:r>
        <w:t xml:space="preserve"> this method </w:t>
      </w:r>
      <w:r w:rsidR="00F01207">
        <w:t xml:space="preserve">does </w:t>
      </w:r>
      <w:r>
        <w:t>not work</w:t>
      </w:r>
    </w:p>
    <w:p w14:paraId="20FCE861" w14:textId="58C90E94" w:rsidR="009E7262" w:rsidRDefault="009E7262" w:rsidP="00AA364B">
      <w:pPr>
        <w:pStyle w:val="Heading3"/>
      </w:pPr>
      <w:bookmarkStart w:id="26" w:name="_Toc136859765"/>
      <w:r>
        <w:t>Rule #2 (The Rabbit Rule)</w:t>
      </w:r>
      <w:bookmarkEnd w:id="26"/>
    </w:p>
    <w:p w14:paraId="34412C97" w14:textId="32427F57" w:rsidR="00D538F2" w:rsidRPr="008A063E" w:rsidRDefault="008A063E" w:rsidP="00D538F2">
      <w:pPr>
        <w:rPr>
          <w:color w:val="FF0000"/>
        </w:rPr>
      </w:pPr>
      <w:r w:rsidRPr="008A063E">
        <w:rPr>
          <w:color w:val="FF0000"/>
        </w:rPr>
        <w:t>If the conclusion contains a significant word or phrase that does not appear in any of the premises then the argument depends on an assumption.</w:t>
      </w:r>
    </w:p>
    <w:p w14:paraId="3C1C09D1" w14:textId="0F3E5305" w:rsidR="008A063E" w:rsidRDefault="0010744F" w:rsidP="00D538F2">
      <w:pPr>
        <w:rPr>
          <w:lang w:val="en-US"/>
        </w:rPr>
      </w:pPr>
      <w:r w:rsidRPr="0010744F">
        <w:rPr>
          <w:noProof/>
          <w:lang w:val="en-US"/>
        </w:rPr>
        <w:drawing>
          <wp:inline distT="0" distB="0" distL="0" distR="0" wp14:anchorId="6BE280E8" wp14:editId="3E2792FA">
            <wp:extent cx="5159236" cy="1745240"/>
            <wp:effectExtent l="0" t="0" r="381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176414" cy="1751051"/>
                    </a:xfrm>
                    <a:prstGeom prst="rect">
                      <a:avLst/>
                    </a:prstGeom>
                  </pic:spPr>
                </pic:pic>
              </a:graphicData>
            </a:graphic>
          </wp:inline>
        </w:drawing>
      </w:r>
    </w:p>
    <w:p w14:paraId="6503A441" w14:textId="75E2B44E" w:rsidR="0010744F" w:rsidRPr="0010744F" w:rsidRDefault="0010744F" w:rsidP="00D538F2">
      <w:pPr>
        <w:rPr>
          <w:lang w:val="en-US"/>
        </w:rPr>
      </w:pPr>
      <w:r>
        <w:t xml:space="preserve">premise does not say anything about governments, or banning things or advertisements. </w:t>
      </w:r>
      <w:r w:rsidR="006A2B76">
        <w:t>So,</w:t>
      </w:r>
      <w:r>
        <w:t xml:space="preserve"> the assumption must be: Governments should ban advertisements that promote …. what? we can turn to the third and final rule.</w:t>
      </w:r>
    </w:p>
    <w:p w14:paraId="38344967" w14:textId="5577C34B" w:rsidR="009E7262" w:rsidRDefault="009E7262" w:rsidP="00AA364B">
      <w:pPr>
        <w:pStyle w:val="Heading3"/>
      </w:pPr>
      <w:bookmarkStart w:id="27" w:name="_Toc136859766"/>
      <w:r>
        <w:t>Rule #3 (Holding hands rule)</w:t>
      </w:r>
      <w:bookmarkEnd w:id="27"/>
    </w:p>
    <w:p w14:paraId="267F617F" w14:textId="1B12AB45" w:rsidR="00393542" w:rsidRPr="0010744F" w:rsidRDefault="0010744F" w:rsidP="00E1666E">
      <w:pPr>
        <w:rPr>
          <w:color w:val="FF0000"/>
        </w:rPr>
      </w:pPr>
      <w:r w:rsidRPr="0010744F">
        <w:rPr>
          <w:color w:val="FF0000"/>
        </w:rPr>
        <w:t>The assumption will be a co-premise of the stated premise and will make use of the missing word or phrase.</w:t>
      </w:r>
    </w:p>
    <w:p w14:paraId="4FE22723" w14:textId="191357FB" w:rsidR="00393542" w:rsidRDefault="00620C3F" w:rsidP="00E1666E">
      <w:r>
        <w:t>Premises of an argument need to ‘hold hands’ with each other. If it does not appear in any of the stated premises, it must appear in an unstated assumption</w:t>
      </w:r>
    </w:p>
    <w:p w14:paraId="68D9EDAB" w14:textId="3E94EF08" w:rsidR="00393542" w:rsidRPr="000D748A" w:rsidRDefault="000D748A" w:rsidP="000D748A">
      <w:pPr>
        <w:pStyle w:val="Heading2"/>
        <w:rPr>
          <w:lang w:val="en-US"/>
        </w:rPr>
      </w:pPr>
      <w:bookmarkStart w:id="28" w:name="_Toc136859767"/>
      <w:r>
        <w:t>Assumptions and support</w:t>
      </w:r>
      <w:bookmarkEnd w:id="28"/>
    </w:p>
    <w:p w14:paraId="3D09C16E" w14:textId="562D2850" w:rsidR="00393542" w:rsidRDefault="00121B96" w:rsidP="00E1666E">
      <w:r w:rsidRPr="00121B96">
        <w:rPr>
          <w:noProof/>
        </w:rPr>
        <w:drawing>
          <wp:inline distT="0" distB="0" distL="0" distR="0" wp14:anchorId="1D7059F5" wp14:editId="462C1BFA">
            <wp:extent cx="4478243" cy="696789"/>
            <wp:effectExtent l="0" t="0" r="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495112" cy="699414"/>
                    </a:xfrm>
                    <a:prstGeom prst="rect">
                      <a:avLst/>
                    </a:prstGeom>
                  </pic:spPr>
                </pic:pic>
              </a:graphicData>
            </a:graphic>
          </wp:inline>
        </w:drawing>
      </w:r>
    </w:p>
    <w:p w14:paraId="6D6C0198" w14:textId="0DAFD089" w:rsidR="00393542" w:rsidRDefault="00121B96" w:rsidP="00E1666E">
      <w:r w:rsidRPr="00121B96">
        <w:rPr>
          <w:noProof/>
        </w:rPr>
        <w:drawing>
          <wp:inline distT="0" distB="0" distL="0" distR="0" wp14:anchorId="2CDFDD3B" wp14:editId="2BCF551B">
            <wp:extent cx="4705792" cy="1178273"/>
            <wp:effectExtent l="0" t="0" r="0"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723210" cy="1182634"/>
                    </a:xfrm>
                    <a:prstGeom prst="rect">
                      <a:avLst/>
                    </a:prstGeom>
                  </pic:spPr>
                </pic:pic>
              </a:graphicData>
            </a:graphic>
          </wp:inline>
        </w:drawing>
      </w:r>
    </w:p>
    <w:p w14:paraId="275C0C98" w14:textId="3499AF68" w:rsidR="00393542" w:rsidRDefault="00121B96" w:rsidP="00E1666E">
      <w:r>
        <w:rPr>
          <w:rFonts w:hint="eastAsia"/>
        </w:rPr>
        <w:t>A</w:t>
      </w:r>
      <w:r w:rsidR="00F01207">
        <w:t>n a</w:t>
      </w:r>
      <w:r>
        <w:t>rgument is successful if it satisfies two conditions:</w:t>
      </w:r>
    </w:p>
    <w:p w14:paraId="0D5C046A" w14:textId="21CD009B" w:rsidR="00393542" w:rsidRDefault="00121B96" w:rsidP="00121B96">
      <w:pPr>
        <w:pStyle w:val="ListParagraph"/>
        <w:numPr>
          <w:ilvl w:val="0"/>
          <w:numId w:val="3"/>
        </w:numPr>
      </w:pPr>
      <w:r>
        <w:t>all the premises must be true</w:t>
      </w:r>
    </w:p>
    <w:p w14:paraId="509D0A68" w14:textId="7B14BE97" w:rsidR="00121B96" w:rsidRDefault="00121B96" w:rsidP="00121B96">
      <w:pPr>
        <w:pStyle w:val="ListParagraph"/>
        <w:numPr>
          <w:ilvl w:val="0"/>
          <w:numId w:val="3"/>
        </w:numPr>
      </w:pPr>
      <w:r>
        <w:t>the premises must support the conclusion</w:t>
      </w:r>
    </w:p>
    <w:p w14:paraId="1B8F7297" w14:textId="5786A86C" w:rsidR="00393542" w:rsidRDefault="005B50F7" w:rsidP="00E1666E">
      <w:r>
        <w:t xml:space="preserve">stated premises do not support the conclusion, because by themselves they do not give you </w:t>
      </w:r>
      <w:r w:rsidR="00F01207">
        <w:t xml:space="preserve">a </w:t>
      </w:r>
      <w:r>
        <w:t xml:space="preserve">reason for thinking that the conclusion is true. After adding this unstated premise, </w:t>
      </w:r>
      <w:r w:rsidR="00F01207">
        <w:t xml:space="preserve">the </w:t>
      </w:r>
      <w:r>
        <w:t>argument will satisfy the second condition: the premises will support the conclusion</w:t>
      </w:r>
    </w:p>
    <w:p w14:paraId="51EEC97C" w14:textId="0AB78EB8" w:rsidR="00393542" w:rsidRDefault="005B50F7" w:rsidP="005B50F7">
      <w:pPr>
        <w:pStyle w:val="Heading2"/>
      </w:pPr>
      <w:bookmarkStart w:id="29" w:name="_Toc136859768"/>
      <w:r>
        <w:t>Questionable assumptions and begging the question</w:t>
      </w:r>
      <w:bookmarkEnd w:id="29"/>
    </w:p>
    <w:p w14:paraId="7A6C9D8A" w14:textId="5A90A2F9" w:rsidR="00393542" w:rsidRDefault="00145BA0" w:rsidP="00E1666E">
      <w:r>
        <w:t>Begging the question</w:t>
      </w:r>
    </w:p>
    <w:p w14:paraId="3F557FDA" w14:textId="77777777" w:rsidR="00F53A9C" w:rsidRDefault="00145BA0" w:rsidP="00E1666E">
      <w:r>
        <w:t xml:space="preserve">An argument begs the question if it depends on a premise (stated or unstated) that is unacceptable given the context or debate in which the argument is presented. </w:t>
      </w:r>
    </w:p>
    <w:p w14:paraId="53989134" w14:textId="7FD573B2" w:rsidR="00F53A9C" w:rsidRDefault="00145BA0" w:rsidP="00E1666E">
      <w:r>
        <w:t xml:space="preserve">For example, an argument </w:t>
      </w:r>
      <w:r w:rsidR="00F01207">
        <w:t>that</w:t>
      </w:r>
      <w:r>
        <w:t xml:space="preserve"> assumes the very conclusion it is intended to establish begs the question. </w:t>
      </w:r>
    </w:p>
    <w:p w14:paraId="778F3C53" w14:textId="77B40901" w:rsidR="00F53A9C" w:rsidRDefault="00145BA0" w:rsidP="00E1666E">
      <w:r>
        <w:t xml:space="preserve">More generally, an argument presented in a debate about a specific issue begs the question if it depends on a premise </w:t>
      </w:r>
      <w:r w:rsidR="00F01207">
        <w:t>that</w:t>
      </w:r>
      <w:r>
        <w:t xml:space="preserve"> would not be accepted by the other side of the debate. </w:t>
      </w:r>
    </w:p>
    <w:p w14:paraId="449A0A06" w14:textId="3DE84D19" w:rsidR="00393542" w:rsidRDefault="00145BA0" w:rsidP="00E1666E">
      <w:r>
        <w:t>Other terms for this concept are circular argument or circular reasoning.</w:t>
      </w:r>
    </w:p>
    <w:p w14:paraId="57373F5F" w14:textId="5B96F965" w:rsidR="00393542" w:rsidRDefault="00191D67" w:rsidP="00191D67">
      <w:pPr>
        <w:pStyle w:val="Heading1"/>
        <w:numPr>
          <w:ilvl w:val="0"/>
          <w:numId w:val="1"/>
        </w:numPr>
      </w:pPr>
      <w:bookmarkStart w:id="30" w:name="_Toc136859769"/>
      <w:r>
        <w:t>Evaluating premises</w:t>
      </w:r>
      <w:bookmarkEnd w:id="30"/>
    </w:p>
    <w:p w14:paraId="3E32A234" w14:textId="507AF862" w:rsidR="00393542" w:rsidRDefault="00F01207" w:rsidP="00E1666E">
      <w:r>
        <w:t>Remember the two criteria for evaluating arguments from chapter two:</w:t>
      </w:r>
    </w:p>
    <w:p w14:paraId="5A2DA325" w14:textId="14F609F2" w:rsidR="00F01207" w:rsidRDefault="00F01207" w:rsidP="00F01207">
      <w:pPr>
        <w:pStyle w:val="ListParagraph"/>
        <w:numPr>
          <w:ilvl w:val="0"/>
          <w:numId w:val="4"/>
        </w:numPr>
      </w:pPr>
      <w:r>
        <w:t xml:space="preserve">All the premises must be true. </w:t>
      </w:r>
    </w:p>
    <w:p w14:paraId="177E1C0E" w14:textId="5BBC1990" w:rsidR="00393542" w:rsidRDefault="00F01207" w:rsidP="00F01207">
      <w:pPr>
        <w:pStyle w:val="ListParagraph"/>
        <w:numPr>
          <w:ilvl w:val="0"/>
          <w:numId w:val="4"/>
        </w:numPr>
      </w:pPr>
      <w:r>
        <w:t>The premises must provide sufficient support for the conclusion.</w:t>
      </w:r>
    </w:p>
    <w:p w14:paraId="65BAF110" w14:textId="62F09D60" w:rsidR="00F01207" w:rsidRPr="00F01207" w:rsidRDefault="00F01207" w:rsidP="00F01207">
      <w:pPr>
        <w:rPr>
          <w:color w:val="FF0000"/>
        </w:rPr>
      </w:pPr>
      <w:r w:rsidRPr="00F01207">
        <w:rPr>
          <w:color w:val="FF0000"/>
        </w:rPr>
        <w:t xml:space="preserve">you can ask about </w:t>
      </w:r>
      <w:r w:rsidR="0031478C">
        <w:rPr>
          <w:color w:val="FF0000"/>
        </w:rPr>
        <w:t xml:space="preserve">the </w:t>
      </w:r>
      <w:r w:rsidRPr="00F01207">
        <w:rPr>
          <w:color w:val="FF0000"/>
        </w:rPr>
        <w:t>premises:</w:t>
      </w:r>
    </w:p>
    <w:p w14:paraId="3C6581A7" w14:textId="052EB28C" w:rsidR="00F01207" w:rsidRDefault="00F01207" w:rsidP="00F01207">
      <w:pPr>
        <w:pStyle w:val="ListParagraph"/>
        <w:numPr>
          <w:ilvl w:val="0"/>
          <w:numId w:val="5"/>
        </w:numPr>
      </w:pPr>
      <w:r>
        <w:t>Does the premise come from an expert source or a reliable authority?</w:t>
      </w:r>
    </w:p>
    <w:p w14:paraId="6B845C01" w14:textId="1C061736" w:rsidR="00F01207" w:rsidRDefault="00F01207" w:rsidP="00F01207">
      <w:pPr>
        <w:pStyle w:val="ListParagraph"/>
        <w:numPr>
          <w:ilvl w:val="0"/>
          <w:numId w:val="5"/>
        </w:numPr>
      </w:pPr>
      <w:r>
        <w:t>If the premise is a generalisation, can you think of any counter-examples?</w:t>
      </w:r>
    </w:p>
    <w:p w14:paraId="30B536CE" w14:textId="74FE82E6" w:rsidR="00F01207" w:rsidRDefault="00F01207" w:rsidP="00F01207">
      <w:pPr>
        <w:pStyle w:val="ListParagraph"/>
        <w:numPr>
          <w:ilvl w:val="0"/>
          <w:numId w:val="5"/>
        </w:numPr>
      </w:pPr>
      <w:r>
        <w:t xml:space="preserve">Could you check whether the premise is true by looking it up in a reference book or </w:t>
      </w:r>
      <w:r w:rsidR="0031478C">
        <w:t xml:space="preserve">a </w:t>
      </w:r>
      <w:r>
        <w:t>reliable source?</w:t>
      </w:r>
    </w:p>
    <w:p w14:paraId="755FFE0E" w14:textId="736B4337" w:rsidR="00F01207" w:rsidRDefault="00F01207" w:rsidP="00F01207">
      <w:pPr>
        <w:pStyle w:val="ListParagraph"/>
        <w:numPr>
          <w:ilvl w:val="0"/>
          <w:numId w:val="5"/>
        </w:numPr>
      </w:pPr>
      <w:r>
        <w:t xml:space="preserve">Is the premise beyond </w:t>
      </w:r>
      <w:r w:rsidR="0031478C">
        <w:t xml:space="preserve">a </w:t>
      </w:r>
      <w:r>
        <w:t>reasonable doubt? Is it common knowledge?</w:t>
      </w:r>
    </w:p>
    <w:p w14:paraId="36E37143" w14:textId="5B738C50" w:rsidR="00F01207" w:rsidRDefault="00F01207" w:rsidP="00F01207">
      <w:pPr>
        <w:pStyle w:val="ListParagraph"/>
        <w:numPr>
          <w:ilvl w:val="0"/>
          <w:numId w:val="5"/>
        </w:numPr>
      </w:pPr>
      <w:r>
        <w:t xml:space="preserve">If the premise </w:t>
      </w:r>
      <w:r w:rsidR="00EB27D5">
        <w:t>explains</w:t>
      </w:r>
      <w:r>
        <w:t xml:space="preserve"> something, are there any plausible alternative explanations?</w:t>
      </w:r>
    </w:p>
    <w:p w14:paraId="50B80AEA" w14:textId="011882B3" w:rsidR="00F01207" w:rsidRDefault="00F01207" w:rsidP="00F01207">
      <w:pPr>
        <w:pStyle w:val="Heading2"/>
      </w:pPr>
      <w:bookmarkStart w:id="31" w:name="_Toc136859770"/>
      <w:r>
        <w:t>Evaluating sources</w:t>
      </w:r>
      <w:bookmarkEnd w:id="31"/>
    </w:p>
    <w:p w14:paraId="245AAD8C" w14:textId="669E8FA4" w:rsidR="00F01207" w:rsidRDefault="00F01207" w:rsidP="00F01207">
      <w:r>
        <w:t>some of the factors that affect the reliability of sources.</w:t>
      </w:r>
    </w:p>
    <w:p w14:paraId="6BF97D90" w14:textId="7A8D0DA2" w:rsidR="00F01207" w:rsidRDefault="00F01207" w:rsidP="00F01207">
      <w:r>
        <w:t>Questions for assessing the reliability of sources:</w:t>
      </w:r>
    </w:p>
    <w:p w14:paraId="7396A0B5" w14:textId="6DF364C5" w:rsidR="00F01207" w:rsidRPr="009A0683" w:rsidRDefault="00F01207" w:rsidP="00F01207">
      <w:pPr>
        <w:pStyle w:val="Heading3"/>
        <w:rPr>
          <w:color w:val="FF0000"/>
        </w:rPr>
      </w:pPr>
      <w:bookmarkStart w:id="32" w:name="_Toc136859771"/>
      <w:r w:rsidRPr="009A0683">
        <w:rPr>
          <w:color w:val="FF0000"/>
        </w:rPr>
        <w:t>Is the source in a position to know?</w:t>
      </w:r>
      <w:bookmarkEnd w:id="32"/>
    </w:p>
    <w:p w14:paraId="2D6DDDF7" w14:textId="78567C80" w:rsidR="00F01207" w:rsidRDefault="00F01207" w:rsidP="00F01207">
      <w:pPr>
        <w:pStyle w:val="ListParagraph"/>
        <w:numPr>
          <w:ilvl w:val="0"/>
          <w:numId w:val="6"/>
        </w:numPr>
      </w:pPr>
      <w:r>
        <w:t>Does the source have the relevant expertise or training?</w:t>
      </w:r>
    </w:p>
    <w:p w14:paraId="1AE64AF1" w14:textId="7BC99C33" w:rsidR="00F01207" w:rsidRPr="00F01207" w:rsidRDefault="00F01207" w:rsidP="00F01207">
      <w:pPr>
        <w:pStyle w:val="ListParagraph"/>
        <w:rPr>
          <w:color w:val="FF0000"/>
        </w:rPr>
      </w:pPr>
      <w:r w:rsidRPr="00F01207">
        <w:rPr>
          <w:color w:val="FF0000"/>
        </w:rPr>
        <w:t xml:space="preserve">someone is an expert or authority in one area, that does not make them an expert in other areas </w:t>
      </w:r>
    </w:p>
    <w:p w14:paraId="6F5B28F9" w14:textId="197688D0" w:rsidR="00F01207" w:rsidRDefault="00F01207" w:rsidP="00F01207">
      <w:pPr>
        <w:pStyle w:val="ListParagraph"/>
      </w:pPr>
      <w:r>
        <w:t xml:space="preserve">Arguments that appeal to authorities of the wrong sort engage in fallacious reasoning called </w:t>
      </w:r>
      <w:r w:rsidR="0031478C">
        <w:t xml:space="preserve">the </w:t>
      </w:r>
      <w:r w:rsidRPr="00F01207">
        <w:rPr>
          <w:i/>
          <w:iCs/>
        </w:rPr>
        <w:t>illegitimate appeal to authority</w:t>
      </w:r>
      <w:r>
        <w:t>.</w:t>
      </w:r>
    </w:p>
    <w:p w14:paraId="77CDBFC0" w14:textId="38040F96" w:rsidR="00F01207" w:rsidRDefault="00F01207" w:rsidP="00F01207">
      <w:pPr>
        <w:pStyle w:val="ListParagraph"/>
        <w:numPr>
          <w:ilvl w:val="0"/>
          <w:numId w:val="6"/>
        </w:numPr>
      </w:pPr>
      <w:r>
        <w:t>If the source is a witness, were they in a position to have the relevant experience?</w:t>
      </w:r>
    </w:p>
    <w:p w14:paraId="7EC53012" w14:textId="51568D19" w:rsidR="00F01207" w:rsidRDefault="00F01207" w:rsidP="00F01207">
      <w:pPr>
        <w:pStyle w:val="ListParagraph"/>
      </w:pPr>
      <w:r>
        <w:t>could the source have experienced what they claim to have experienced? Were they present at the time? If so, could they see clearly? Was their view obstructed?</w:t>
      </w:r>
    </w:p>
    <w:p w14:paraId="39E8C448" w14:textId="6BC5FB45" w:rsidR="00F01207" w:rsidRPr="009A0683" w:rsidRDefault="00F01207" w:rsidP="00F01207">
      <w:pPr>
        <w:pStyle w:val="Heading3"/>
        <w:rPr>
          <w:color w:val="FF0000"/>
        </w:rPr>
      </w:pPr>
      <w:bookmarkStart w:id="33" w:name="_Toc136859772"/>
      <w:r w:rsidRPr="009A0683">
        <w:rPr>
          <w:color w:val="FF0000"/>
        </w:rPr>
        <w:t>Is there any reason to suspect the reliability of the source?</w:t>
      </w:r>
      <w:bookmarkEnd w:id="33"/>
    </w:p>
    <w:p w14:paraId="2545817A" w14:textId="308DEA1F" w:rsidR="00F01207" w:rsidRDefault="00F01207" w:rsidP="00F01207">
      <w:pPr>
        <w:pStyle w:val="ListParagraph"/>
        <w:numPr>
          <w:ilvl w:val="0"/>
          <w:numId w:val="7"/>
        </w:numPr>
      </w:pPr>
      <w:r>
        <w:t>What is the source’s reputation for reliability?</w:t>
      </w:r>
    </w:p>
    <w:p w14:paraId="2D9CDA9F" w14:textId="0B0965B7" w:rsidR="00F01207" w:rsidRDefault="00F01207" w:rsidP="00F01207">
      <w:pPr>
        <w:pStyle w:val="ListParagraph"/>
        <w:numPr>
          <w:ilvl w:val="0"/>
          <w:numId w:val="7"/>
        </w:numPr>
      </w:pPr>
      <w:r>
        <w:t>Does the source have a motive for not telling the truth?</w:t>
      </w:r>
    </w:p>
    <w:p w14:paraId="028FDE99" w14:textId="75AABE15" w:rsidR="00EB27D5" w:rsidRDefault="00EB27D5" w:rsidP="00EB27D5">
      <w:pPr>
        <w:pStyle w:val="ListParagraph"/>
      </w:pPr>
      <w:r>
        <w:t>If you ask the salesman in the shop which is the best DVD player to buy, it would be unwise to place too much trust. The salesman has a vested interest in getting you to buy something / in getting you to buy the most expensive thing.</w:t>
      </w:r>
    </w:p>
    <w:p w14:paraId="130CA986" w14:textId="19E255B9" w:rsidR="00EB27D5" w:rsidRDefault="00F01207" w:rsidP="00EB27D5">
      <w:pPr>
        <w:pStyle w:val="ListParagraph"/>
        <w:numPr>
          <w:ilvl w:val="0"/>
          <w:numId w:val="7"/>
        </w:numPr>
      </w:pPr>
      <w:r>
        <w:t>Are there factors that might affect the reliability of the evidence?</w:t>
      </w:r>
    </w:p>
    <w:p w14:paraId="247B95AB" w14:textId="6BA61D45" w:rsidR="00F01207" w:rsidRDefault="00F01207" w:rsidP="00F01207">
      <w:pPr>
        <w:pStyle w:val="Heading3"/>
      </w:pPr>
      <w:bookmarkStart w:id="34" w:name="_Toc136859773"/>
      <w:r>
        <w:t>Is there any corroborating evidence from independent sources?</w:t>
      </w:r>
      <w:bookmarkEnd w:id="34"/>
    </w:p>
    <w:p w14:paraId="5EBDD03C" w14:textId="1261484C" w:rsidR="00F01207" w:rsidRDefault="00EB27D5" w:rsidP="00F01207">
      <w:r>
        <w:t xml:space="preserve">corroborating evidence should be </w:t>
      </w:r>
      <w:r w:rsidRPr="00EB27D5">
        <w:rPr>
          <w:color w:val="FF0000"/>
        </w:rPr>
        <w:t>independent</w:t>
      </w:r>
      <w:r>
        <w:t>.</w:t>
      </w:r>
      <w:r w:rsidRPr="00EB27D5">
        <w:t xml:space="preserve"> </w:t>
      </w:r>
      <w:r>
        <w:t>experts</w:t>
      </w:r>
      <w:r w:rsidRPr="00EB27D5">
        <w:t xml:space="preserve"> </w:t>
      </w:r>
      <w:r>
        <w:t>of a certain drug are not independent if they all work for the same</w:t>
      </w:r>
      <w:r w:rsidRPr="00EB27D5">
        <w:t xml:space="preserve"> </w:t>
      </w:r>
      <w:r>
        <w:t>pharmaceutical company is a bad example.</w:t>
      </w:r>
    </w:p>
    <w:p w14:paraId="4AF1CE1E" w14:textId="01C7E7B5" w:rsidR="00EB27D5" w:rsidRPr="00EB27D5" w:rsidRDefault="00EB27D5" w:rsidP="00F01207">
      <w:pPr>
        <w:rPr>
          <w:color w:val="FF0000"/>
        </w:rPr>
      </w:pPr>
      <w:r w:rsidRPr="00EB27D5">
        <w:rPr>
          <w:color w:val="FF0000"/>
        </w:rPr>
        <w:t>A warning: motive and bias are not always relevant</w:t>
      </w:r>
    </w:p>
    <w:p w14:paraId="6D10CA4A" w14:textId="1870022F" w:rsidR="00EB27D5" w:rsidRDefault="00EB27D5" w:rsidP="00EB27D5">
      <w:pPr>
        <w:pStyle w:val="Heading2"/>
      </w:pPr>
      <w:bookmarkStart w:id="35" w:name="_Toc136859774"/>
      <w:r>
        <w:t>Generalisations</w:t>
      </w:r>
      <w:bookmarkEnd w:id="35"/>
    </w:p>
    <w:p w14:paraId="1C1072B5" w14:textId="62F1AE4B" w:rsidR="007B0543" w:rsidRPr="007B0543" w:rsidRDefault="007B0543" w:rsidP="007B0543">
      <w:pPr>
        <w:rPr>
          <w:lang w:val="en-US"/>
        </w:rPr>
      </w:pPr>
      <w:r>
        <w:rPr>
          <w:rFonts w:hint="eastAsia"/>
        </w:rPr>
        <w:t xml:space="preserve">Two </w:t>
      </w:r>
      <w:r>
        <w:t>Kinds:</w:t>
      </w:r>
    </w:p>
    <w:p w14:paraId="5464B2FE" w14:textId="4300033A" w:rsidR="00EB27D5" w:rsidRPr="007B0543" w:rsidRDefault="00EB27D5" w:rsidP="004517E9">
      <w:pPr>
        <w:pStyle w:val="ListParagraph"/>
        <w:numPr>
          <w:ilvl w:val="0"/>
          <w:numId w:val="32"/>
        </w:numPr>
        <w:rPr>
          <w:color w:val="FF0000"/>
        </w:rPr>
      </w:pPr>
      <w:r w:rsidRPr="007B0543">
        <w:rPr>
          <w:color w:val="FF0000"/>
        </w:rPr>
        <w:t>A universal generalisation is a claim which says something about all things of a certain kind.</w:t>
      </w:r>
    </w:p>
    <w:p w14:paraId="72889984" w14:textId="6C7A52A9" w:rsidR="00EB27D5" w:rsidRDefault="00EB27D5" w:rsidP="004517E9">
      <w:pPr>
        <w:pStyle w:val="ListParagraph"/>
        <w:numPr>
          <w:ilvl w:val="1"/>
          <w:numId w:val="32"/>
        </w:numPr>
        <w:rPr>
          <w:noProof/>
        </w:rPr>
      </w:pPr>
      <w:r>
        <w:t>Example:</w:t>
      </w:r>
      <w:r w:rsidRPr="00EB27D5">
        <w:rPr>
          <w:noProof/>
        </w:rPr>
        <w:t xml:space="preserve"> </w:t>
      </w:r>
      <w:r w:rsidRPr="00EB27D5">
        <w:rPr>
          <w:noProof/>
        </w:rPr>
        <w:drawing>
          <wp:inline distT="0" distB="0" distL="0" distR="0" wp14:anchorId="70C8C97D" wp14:editId="70364177">
            <wp:extent cx="3307910" cy="1224280"/>
            <wp:effectExtent l="0" t="0" r="698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323350" cy="1229994"/>
                    </a:xfrm>
                    <a:prstGeom prst="rect">
                      <a:avLst/>
                    </a:prstGeom>
                  </pic:spPr>
                </pic:pic>
              </a:graphicData>
            </a:graphic>
          </wp:inline>
        </w:drawing>
      </w:r>
    </w:p>
    <w:p w14:paraId="2BC214E8" w14:textId="0795DA7A" w:rsidR="00EB27D5" w:rsidRDefault="00EB27D5" w:rsidP="004517E9">
      <w:pPr>
        <w:pStyle w:val="ListParagraph"/>
        <w:numPr>
          <w:ilvl w:val="1"/>
          <w:numId w:val="32"/>
        </w:numPr>
        <w:rPr>
          <w:color w:val="FF0000"/>
        </w:rPr>
      </w:pPr>
      <w:r w:rsidRPr="007B0543">
        <w:rPr>
          <w:color w:val="FF0000"/>
        </w:rPr>
        <w:t xml:space="preserve">all, every, anyone, everyone, whenever </w:t>
      </w:r>
      <w:r>
        <w:t xml:space="preserve">are what we might call </w:t>
      </w:r>
      <w:r w:rsidRPr="007B0543">
        <w:rPr>
          <w:color w:val="FF0000"/>
        </w:rPr>
        <w:t>universal generalisation indicators</w:t>
      </w:r>
    </w:p>
    <w:p w14:paraId="69CC715E" w14:textId="77777777" w:rsidR="007B0543" w:rsidRPr="007B0543" w:rsidRDefault="007B0543" w:rsidP="004517E9">
      <w:pPr>
        <w:pStyle w:val="ListParagraph"/>
        <w:numPr>
          <w:ilvl w:val="0"/>
          <w:numId w:val="32"/>
        </w:numPr>
        <w:rPr>
          <w:color w:val="FF0000"/>
        </w:rPr>
      </w:pPr>
      <w:r w:rsidRPr="007B0543">
        <w:rPr>
          <w:color w:val="FF0000"/>
          <w:lang w:val="en-GB"/>
        </w:rPr>
        <w:t>Statistical Generalization: a claim that says something about some number of things of a certain kind</w:t>
      </w:r>
    </w:p>
    <w:p w14:paraId="1AEB1EBD" w14:textId="48326689" w:rsidR="007B0543" w:rsidRDefault="007B0543" w:rsidP="004517E9">
      <w:pPr>
        <w:pStyle w:val="ListParagraph"/>
        <w:numPr>
          <w:ilvl w:val="1"/>
          <w:numId w:val="32"/>
        </w:numPr>
        <w:rPr>
          <w:color w:val="FF0000"/>
        </w:rPr>
      </w:pPr>
      <w:r w:rsidRPr="007B0543">
        <w:rPr>
          <w:noProof/>
          <w:color w:val="FF0000"/>
        </w:rPr>
        <w:drawing>
          <wp:inline distT="0" distB="0" distL="0" distR="0" wp14:anchorId="50948018" wp14:editId="740AA652">
            <wp:extent cx="3042538" cy="762111"/>
            <wp:effectExtent l="0" t="0" r="571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060146" cy="766522"/>
                    </a:xfrm>
                    <a:prstGeom prst="rect">
                      <a:avLst/>
                    </a:prstGeom>
                  </pic:spPr>
                </pic:pic>
              </a:graphicData>
            </a:graphic>
          </wp:inline>
        </w:drawing>
      </w:r>
    </w:p>
    <w:p w14:paraId="19A5E304" w14:textId="1A2FFCE1" w:rsidR="007B0543" w:rsidRPr="007B0543" w:rsidRDefault="007B0543" w:rsidP="004517E9">
      <w:pPr>
        <w:pStyle w:val="ListParagraph"/>
        <w:numPr>
          <w:ilvl w:val="1"/>
          <w:numId w:val="32"/>
        </w:numPr>
        <w:rPr>
          <w:color w:val="FF0000"/>
        </w:rPr>
      </w:pPr>
      <w:r w:rsidRPr="007B0543">
        <w:rPr>
          <w:color w:val="FF0000"/>
        </w:rPr>
        <w:t>“some”, “many”, “25%”, “a minority”, “most”</w:t>
      </w:r>
    </w:p>
    <w:p w14:paraId="4CEA7680" w14:textId="38373C0C" w:rsidR="00EB27D5" w:rsidRDefault="00EB27D5" w:rsidP="00EB27D5">
      <w:pPr>
        <w:pStyle w:val="Heading2"/>
      </w:pPr>
      <w:bookmarkStart w:id="36" w:name="_Toc136859775"/>
      <w:r>
        <w:t>Counter-examples</w:t>
      </w:r>
      <w:bookmarkEnd w:id="36"/>
    </w:p>
    <w:p w14:paraId="0B797CB2" w14:textId="0911D688" w:rsidR="00EB27D5" w:rsidRDefault="00EB27D5" w:rsidP="00EB27D5">
      <w:r>
        <w:t>you have found what is called a counter-example to the generalisation: an instance or case which shows the generalisation to be false</w:t>
      </w:r>
    </w:p>
    <w:p w14:paraId="3A0757F9" w14:textId="5EA9217C" w:rsidR="00EB27D5" w:rsidRDefault="00EB27D5" w:rsidP="00EB27D5">
      <w:r>
        <w:t xml:space="preserve">A counter-example to a universal generalisation is an instance </w:t>
      </w:r>
      <w:r w:rsidR="0031478C">
        <w:t>that</w:t>
      </w:r>
      <w:r>
        <w:t xml:space="preserve"> shows the generalisation to be false. If the generalisation is that All As are Bs, a counter-example is an A which is not B.</w:t>
      </w:r>
    </w:p>
    <w:p w14:paraId="3B6E40AE" w14:textId="12F10AF5" w:rsidR="00EB27D5" w:rsidRDefault="00EB27D5" w:rsidP="00EB27D5">
      <w:pPr>
        <w:rPr>
          <w:lang w:val="en-US"/>
        </w:rPr>
      </w:pPr>
      <w:r>
        <w:rPr>
          <w:lang w:val="en-US"/>
        </w:rPr>
        <w:t>Example:</w:t>
      </w:r>
    </w:p>
    <w:p w14:paraId="443E05E3" w14:textId="330FCEE6" w:rsidR="00EB27D5" w:rsidRDefault="00EB27D5" w:rsidP="00EB27D5">
      <w:pPr>
        <w:rPr>
          <w:lang w:val="en-US"/>
        </w:rPr>
      </w:pPr>
      <w:r w:rsidRPr="00EB27D5">
        <w:rPr>
          <w:noProof/>
          <w:lang w:val="en-US"/>
        </w:rPr>
        <w:drawing>
          <wp:inline distT="0" distB="0" distL="0" distR="0" wp14:anchorId="3B1774A9" wp14:editId="396000E9">
            <wp:extent cx="5724526" cy="1956301"/>
            <wp:effectExtent l="0" t="0" r="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5619" cy="1960092"/>
                    </a:xfrm>
                    <a:prstGeom prst="rect">
                      <a:avLst/>
                    </a:prstGeom>
                  </pic:spPr>
                </pic:pic>
              </a:graphicData>
            </a:graphic>
          </wp:inline>
        </w:drawing>
      </w:r>
    </w:p>
    <w:p w14:paraId="008128BF" w14:textId="2518406A" w:rsidR="00EB27D5" w:rsidRDefault="00EB27D5" w:rsidP="00EB27D5">
      <w:r>
        <w:t>Both premises and the conclusion are universal generalisations</w:t>
      </w:r>
    </w:p>
    <w:p w14:paraId="2E6BEE1D" w14:textId="34E286B5" w:rsidR="00EB27D5" w:rsidRDefault="00EB27D5" w:rsidP="00EB27D5">
      <w:r>
        <w:t>If you were convinced that killing in self-defence could even sometimes be justified, then you would have to reject the universal generalisation on which the above argument depends on P2.</w:t>
      </w:r>
    </w:p>
    <w:p w14:paraId="7156AC89" w14:textId="3FC36CFA" w:rsidR="00EB27D5" w:rsidRDefault="002068EB" w:rsidP="002068EB">
      <w:pPr>
        <w:pStyle w:val="Heading2"/>
      </w:pPr>
      <w:bookmarkStart w:id="37" w:name="_Toc136859776"/>
      <w:r>
        <w:t>Reformulating generalisations</w:t>
      </w:r>
      <w:bookmarkEnd w:id="37"/>
    </w:p>
    <w:p w14:paraId="3ED18A05" w14:textId="1E2D0573" w:rsidR="002068EB" w:rsidRDefault="002068EB" w:rsidP="002068EB">
      <w:r>
        <w:t xml:space="preserve">Although a counter-example shows that a universal generalisation as stated cannot be true, you </w:t>
      </w:r>
      <w:r w:rsidRPr="002068EB">
        <w:rPr>
          <w:color w:val="FF0000"/>
        </w:rPr>
        <w:t xml:space="preserve">should not </w:t>
      </w:r>
      <w:r>
        <w:t>rush to reject the generalisation.</w:t>
      </w:r>
    </w:p>
    <w:p w14:paraId="47389700" w14:textId="19EE1ED0" w:rsidR="002068EB" w:rsidRDefault="002068EB" w:rsidP="002068EB">
      <w:r>
        <w:t>it may be more reasonable to attempt to reformulate or restate the generalisation so that it avoids the counter-examples while continuing to hold for the known cases.</w:t>
      </w:r>
    </w:p>
    <w:p w14:paraId="45427B28" w14:textId="387993F6" w:rsidR="002068EB" w:rsidRDefault="002068EB" w:rsidP="002068EB">
      <w:r>
        <w:t>Example:</w:t>
      </w:r>
    </w:p>
    <w:p w14:paraId="2B2E1A89" w14:textId="59C32298" w:rsidR="002068EB" w:rsidRDefault="002068EB" w:rsidP="002068EB">
      <w:r w:rsidRPr="002068EB">
        <w:rPr>
          <w:noProof/>
        </w:rPr>
        <w:drawing>
          <wp:inline distT="0" distB="0" distL="0" distR="0" wp14:anchorId="47C62011" wp14:editId="49804AD1">
            <wp:extent cx="5723861" cy="1879477"/>
            <wp:effectExtent l="0" t="0" r="0" b="698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49243" cy="1887811"/>
                    </a:xfrm>
                    <a:prstGeom prst="rect">
                      <a:avLst/>
                    </a:prstGeom>
                  </pic:spPr>
                </pic:pic>
              </a:graphicData>
            </a:graphic>
          </wp:inline>
        </w:drawing>
      </w:r>
    </w:p>
    <w:p w14:paraId="2E1305EC" w14:textId="1987D99C" w:rsidR="002068EB" w:rsidRDefault="006D5901" w:rsidP="002068EB">
      <w:r>
        <w:t>we could reformulate the conclusion of the original argument so that it matches the reformulated assumption:</w:t>
      </w:r>
    </w:p>
    <w:p w14:paraId="6ED03FF8" w14:textId="6E36625E" w:rsidR="006D5901" w:rsidRDefault="006D5901" w:rsidP="002068EB">
      <w:r w:rsidRPr="006D5901">
        <w:rPr>
          <w:noProof/>
        </w:rPr>
        <w:drawing>
          <wp:inline distT="0" distB="0" distL="0" distR="0" wp14:anchorId="554B5155" wp14:editId="5B84788B">
            <wp:extent cx="5756497" cy="1820849"/>
            <wp:effectExtent l="0" t="0" r="0" b="825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66033" cy="1823866"/>
                    </a:xfrm>
                    <a:prstGeom prst="rect">
                      <a:avLst/>
                    </a:prstGeom>
                  </pic:spPr>
                </pic:pic>
              </a:graphicData>
            </a:graphic>
          </wp:inline>
        </w:drawing>
      </w:r>
    </w:p>
    <w:p w14:paraId="3768A09E" w14:textId="76E51A7A" w:rsidR="00902998" w:rsidRDefault="00902998" w:rsidP="002068EB">
      <w:r>
        <w:t>By digging down deeper to unearth the assumptions on which general principles like this depend, we may discover something we were not expecting and which could have radical implications.</w:t>
      </w:r>
    </w:p>
    <w:p w14:paraId="4E359F9F" w14:textId="0E2804F3" w:rsidR="00902998" w:rsidRDefault="00902998" w:rsidP="00902998">
      <w:pPr>
        <w:pStyle w:val="Heading2"/>
      </w:pPr>
      <w:bookmarkStart w:id="38" w:name="_Toc136859777"/>
      <w:r>
        <w:t>Statistical generalisations</w:t>
      </w:r>
      <w:bookmarkEnd w:id="38"/>
    </w:p>
    <w:p w14:paraId="30529A4C" w14:textId="55E02C41" w:rsidR="00902998" w:rsidRPr="00902998" w:rsidRDefault="00902998" w:rsidP="00902998">
      <w:pPr>
        <w:rPr>
          <w:color w:val="FF0000"/>
        </w:rPr>
      </w:pPr>
      <w:r w:rsidRPr="00902998">
        <w:rPr>
          <w:color w:val="FF0000"/>
        </w:rPr>
        <w:t>A statistical generalisation is a claim that says something about the proportion or percentage of things of a certain kind.</w:t>
      </w:r>
    </w:p>
    <w:p w14:paraId="140EAEF4" w14:textId="6D1799D9" w:rsidR="00902998" w:rsidRDefault="00902998" w:rsidP="00902998">
      <w:pPr>
        <w:rPr>
          <w:noProof/>
        </w:rPr>
      </w:pPr>
      <w:r>
        <w:t>EX:</w:t>
      </w:r>
      <w:r w:rsidRPr="00902998">
        <w:rPr>
          <w:noProof/>
        </w:rPr>
        <w:t xml:space="preserve"> </w:t>
      </w:r>
      <w:r w:rsidR="0031478C" w:rsidRPr="0031478C">
        <w:rPr>
          <w:noProof/>
        </w:rPr>
        <w:drawing>
          <wp:inline distT="0" distB="0" distL="0" distR="0" wp14:anchorId="3D75FA44" wp14:editId="7F6BD974">
            <wp:extent cx="4760514" cy="997314"/>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781171" cy="1001642"/>
                    </a:xfrm>
                    <a:prstGeom prst="rect">
                      <a:avLst/>
                    </a:prstGeom>
                  </pic:spPr>
                </pic:pic>
              </a:graphicData>
            </a:graphic>
          </wp:inline>
        </w:drawing>
      </w:r>
    </w:p>
    <w:p w14:paraId="509D8F41" w14:textId="3DD0A5E0" w:rsidR="0031478C" w:rsidRPr="0031478C" w:rsidRDefault="00902998" w:rsidP="00902998">
      <w:r>
        <w:t>Phrases: ‘</w:t>
      </w:r>
      <w:r w:rsidR="0031478C">
        <w:t>T</w:t>
      </w:r>
      <w:r>
        <w:t xml:space="preserve">he majority’ and ‘most’ can be interpreted as meaning ‘50% or more’, </w:t>
      </w:r>
      <w:r w:rsidR="0031478C">
        <w:t xml:space="preserve">and </w:t>
      </w:r>
      <w:r>
        <w:t>a ‘minority’ can be interpreted as ‘less than 50%’. Phrases like ‘Many’, ‘lots’ and ‘few’ have no precise interpretation, but do not think that makes generalisations meaningless</w:t>
      </w:r>
    </w:p>
    <w:p w14:paraId="4975DDDB" w14:textId="6BF61C0A" w:rsidR="00902998" w:rsidRDefault="00902998" w:rsidP="0031478C">
      <w:pPr>
        <w:pStyle w:val="Heading3"/>
      </w:pPr>
      <w:bookmarkStart w:id="39" w:name="_Toc136859778"/>
      <w:r>
        <w:t>Evaluating statistical generalisations</w:t>
      </w:r>
      <w:bookmarkEnd w:id="39"/>
    </w:p>
    <w:p w14:paraId="5B9EA1F1" w14:textId="271FD6D5" w:rsidR="00902998" w:rsidRDefault="0031478C" w:rsidP="00902998">
      <w:pPr>
        <w:rPr>
          <w:lang w:val="en-US"/>
        </w:rPr>
      </w:pPr>
      <w:r>
        <w:t>A claim like ‘Most people support the government’s immigration policies’ cannot be refuted by saying ‘Well, I know lots of people who do not support those policies.</w:t>
      </w:r>
      <w:r w:rsidRPr="0031478C">
        <w:t xml:space="preserve"> </w:t>
      </w:r>
      <w:r>
        <w:t>To refute it, you would have to present evidence to show that less than 50% of people support the government’s policies</w:t>
      </w:r>
      <w:r>
        <w:rPr>
          <w:lang w:val="en-US"/>
        </w:rPr>
        <w:t>.</w:t>
      </w:r>
    </w:p>
    <w:p w14:paraId="0B816FBD" w14:textId="141593C7" w:rsidR="0031478C" w:rsidRDefault="0031478C" w:rsidP="00902998">
      <w:pPr>
        <w:rPr>
          <w:lang w:val="en-US"/>
        </w:rPr>
      </w:pPr>
      <w:r w:rsidRPr="0031478C">
        <w:rPr>
          <w:noProof/>
          <w:lang w:val="en-US"/>
        </w:rPr>
        <w:drawing>
          <wp:inline distT="0" distB="0" distL="0" distR="0" wp14:anchorId="55517E6C" wp14:editId="5578BDC8">
            <wp:extent cx="5487226" cy="871231"/>
            <wp:effectExtent l="0" t="0" r="0" b="508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502698" cy="873687"/>
                    </a:xfrm>
                    <a:prstGeom prst="rect">
                      <a:avLst/>
                    </a:prstGeom>
                  </pic:spPr>
                </pic:pic>
              </a:graphicData>
            </a:graphic>
          </wp:inline>
        </w:drawing>
      </w:r>
    </w:p>
    <w:p w14:paraId="1AD2EA60" w14:textId="0878448A" w:rsidR="0031478C" w:rsidRDefault="0031478C" w:rsidP="00902998">
      <w:r>
        <w:t>the sample is too small</w:t>
      </w:r>
    </w:p>
    <w:p w14:paraId="1523CC9F" w14:textId="6B280840" w:rsidR="0031478C" w:rsidRDefault="0031478C" w:rsidP="00902998">
      <w:r>
        <w:rPr>
          <w:rFonts w:hint="eastAsia"/>
        </w:rPr>
        <w:t>S</w:t>
      </w:r>
      <w:r w:rsidRPr="0031478C">
        <w:t>tatistical generalisations are not straightforward to either prove or disprove, so in the absence of good evidence either way, you ought to remain undecided</w:t>
      </w:r>
      <w:r>
        <w:t>. If you encounter a statistical generalisation as a premise in an argument but are not told how it was derived or what the source is, the argument is in trouble</w:t>
      </w:r>
    </w:p>
    <w:p w14:paraId="79D18033" w14:textId="68E3A2DE" w:rsidR="0031478C" w:rsidRDefault="00BC653C" w:rsidP="00BC653C">
      <w:pPr>
        <w:pStyle w:val="Heading3"/>
      </w:pPr>
      <w:bookmarkStart w:id="40" w:name="_Toc136859779"/>
      <w:r>
        <w:t>An example argument</w:t>
      </w:r>
      <w:bookmarkEnd w:id="40"/>
    </w:p>
    <w:p w14:paraId="7FEC0645" w14:textId="2E8C2E99" w:rsidR="00BC653C" w:rsidRDefault="00BC653C" w:rsidP="00BC653C">
      <w:r w:rsidRPr="00BC653C">
        <w:rPr>
          <w:noProof/>
        </w:rPr>
        <w:drawing>
          <wp:inline distT="0" distB="0" distL="0" distR="0" wp14:anchorId="7C1A331B" wp14:editId="1CB8CAF2">
            <wp:extent cx="5756247" cy="549385"/>
            <wp:effectExtent l="0" t="0" r="0" b="31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65207" cy="550240"/>
                    </a:xfrm>
                    <a:prstGeom prst="rect">
                      <a:avLst/>
                    </a:prstGeom>
                  </pic:spPr>
                </pic:pic>
              </a:graphicData>
            </a:graphic>
          </wp:inline>
        </w:drawing>
      </w:r>
    </w:p>
    <w:p w14:paraId="52E4733B" w14:textId="5F20DCB7" w:rsidR="00BC653C" w:rsidRDefault="00A072F7" w:rsidP="00BC653C">
      <w:pPr>
        <w:pStyle w:val="ListParagraph"/>
        <w:numPr>
          <w:ilvl w:val="0"/>
          <w:numId w:val="8"/>
        </w:numPr>
      </w:pPr>
      <w:r>
        <w:t xml:space="preserve">the </w:t>
      </w:r>
      <w:r w:rsidR="00BC653C">
        <w:t>first premise is based on an appeal to authority</w:t>
      </w:r>
    </w:p>
    <w:p w14:paraId="704F64A1" w14:textId="77777777" w:rsidR="00BC653C" w:rsidRDefault="00BC653C" w:rsidP="00BC653C">
      <w:pPr>
        <w:pStyle w:val="ListParagraph"/>
        <w:numPr>
          <w:ilvl w:val="1"/>
          <w:numId w:val="8"/>
        </w:numPr>
      </w:pPr>
      <w:r>
        <w:t>position to know (does the profiler have the relevant training and expertise?)</w:t>
      </w:r>
    </w:p>
    <w:p w14:paraId="430F7C37" w14:textId="77777777" w:rsidR="00BC653C" w:rsidRDefault="00BC653C" w:rsidP="00BC653C">
      <w:pPr>
        <w:pStyle w:val="ListParagraph"/>
        <w:numPr>
          <w:ilvl w:val="1"/>
          <w:numId w:val="8"/>
        </w:numPr>
      </w:pPr>
      <w:r>
        <w:t>reliability (how reliable is this kind of psychological profile in general? How reliable is this particular profiler? Is there any reason to think they might be biased?)</w:t>
      </w:r>
    </w:p>
    <w:p w14:paraId="72B0CD03" w14:textId="441D2E76" w:rsidR="00BC653C" w:rsidRDefault="00BC653C" w:rsidP="00BC653C">
      <w:pPr>
        <w:pStyle w:val="ListParagraph"/>
        <w:numPr>
          <w:ilvl w:val="1"/>
          <w:numId w:val="8"/>
        </w:numPr>
      </w:pPr>
      <w:r>
        <w:t>corroboration (do other, independent relevant experts agree?)</w:t>
      </w:r>
    </w:p>
    <w:p w14:paraId="7428AD36" w14:textId="0AC03971" w:rsidR="00BC653C" w:rsidRDefault="00A072F7" w:rsidP="00BC653C">
      <w:pPr>
        <w:pStyle w:val="ListParagraph"/>
        <w:numPr>
          <w:ilvl w:val="0"/>
          <w:numId w:val="8"/>
        </w:numPr>
      </w:pPr>
      <w:r>
        <w:t xml:space="preserve">the </w:t>
      </w:r>
      <w:r w:rsidR="00BC653C">
        <w:t>second premise is a statistical generalisation</w:t>
      </w:r>
    </w:p>
    <w:p w14:paraId="39D52119" w14:textId="35F3479C" w:rsidR="00BC653C" w:rsidRDefault="00BC653C" w:rsidP="00BC653C">
      <w:pPr>
        <w:pStyle w:val="ListParagraph"/>
        <w:numPr>
          <w:ilvl w:val="1"/>
          <w:numId w:val="8"/>
        </w:numPr>
      </w:pPr>
      <w:r>
        <w:t xml:space="preserve">we should not accept that premise without further research. it </w:t>
      </w:r>
      <w:r w:rsidR="00A072F7">
        <w:t xml:space="preserve">is </w:t>
      </w:r>
      <w:r>
        <w:t>not the same as saying that the premise is false.</w:t>
      </w:r>
    </w:p>
    <w:p w14:paraId="510EEAFC" w14:textId="2FA03C69" w:rsidR="00CA5D4A" w:rsidRDefault="00CA5D4A" w:rsidP="00CA5D4A">
      <w:r w:rsidRPr="00CA5D4A">
        <w:rPr>
          <w:noProof/>
        </w:rPr>
        <w:drawing>
          <wp:inline distT="0" distB="0" distL="0" distR="0" wp14:anchorId="3406EBD2" wp14:editId="19F69774">
            <wp:extent cx="6214110" cy="2821792"/>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228154" cy="2828169"/>
                    </a:xfrm>
                    <a:prstGeom prst="rect">
                      <a:avLst/>
                    </a:prstGeom>
                  </pic:spPr>
                </pic:pic>
              </a:graphicData>
            </a:graphic>
          </wp:inline>
        </w:drawing>
      </w:r>
    </w:p>
    <w:p w14:paraId="313A5CD1" w14:textId="06668FCB" w:rsidR="005C0F08" w:rsidRDefault="005C0F08" w:rsidP="00CA5D4A">
      <w:r w:rsidRPr="005C0F08">
        <w:rPr>
          <w:noProof/>
        </w:rPr>
        <w:drawing>
          <wp:inline distT="0" distB="0" distL="0" distR="0" wp14:anchorId="27A71BAA" wp14:editId="790AFA22">
            <wp:extent cx="6196036" cy="4086971"/>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223302" cy="4104956"/>
                    </a:xfrm>
                    <a:prstGeom prst="rect">
                      <a:avLst/>
                    </a:prstGeom>
                  </pic:spPr>
                </pic:pic>
              </a:graphicData>
            </a:graphic>
          </wp:inline>
        </w:drawing>
      </w:r>
    </w:p>
    <w:p w14:paraId="6C40D420" w14:textId="755D89C3" w:rsidR="00BC653C" w:rsidRDefault="00BC653C" w:rsidP="00BC653C">
      <w:pPr>
        <w:pStyle w:val="Heading1"/>
        <w:numPr>
          <w:ilvl w:val="0"/>
          <w:numId w:val="1"/>
        </w:numPr>
      </w:pPr>
      <w:bookmarkStart w:id="41" w:name="_Toc136859780"/>
      <w:r>
        <w:t>Analysing complex arguments</w:t>
      </w:r>
      <w:bookmarkEnd w:id="41"/>
    </w:p>
    <w:p w14:paraId="7DEFD8CF" w14:textId="16FD7DD3" w:rsidR="00BC653C" w:rsidRDefault="00BC653C" w:rsidP="00BC653C">
      <w:pPr>
        <w:pStyle w:val="Heading2"/>
      </w:pPr>
      <w:bookmarkStart w:id="42" w:name="_Toc136859781"/>
      <w:r>
        <w:t>Independent and co-dependent premises</w:t>
      </w:r>
      <w:bookmarkEnd w:id="42"/>
    </w:p>
    <w:p w14:paraId="15D0D20F" w14:textId="31763986" w:rsidR="00BC653C" w:rsidRDefault="00BC653C" w:rsidP="00BC653C">
      <w:pPr>
        <w:rPr>
          <w:color w:val="FF0000"/>
        </w:rPr>
      </w:pPr>
      <w:r w:rsidRPr="00BC653C">
        <w:rPr>
          <w:color w:val="FF0000"/>
        </w:rPr>
        <w:t xml:space="preserve">Co-dependent premises are premises that rely on each other to jointly support their conclusion. Co-dependent premises are sometimes called </w:t>
      </w:r>
      <w:r w:rsidRPr="00A96B08">
        <w:rPr>
          <w:b/>
          <w:bCs/>
          <w:color w:val="FF0000"/>
        </w:rPr>
        <w:t>linked or joint</w:t>
      </w:r>
      <w:r w:rsidRPr="00BC653C">
        <w:rPr>
          <w:color w:val="FF0000"/>
        </w:rPr>
        <w:t xml:space="preserve"> premises.</w:t>
      </w:r>
    </w:p>
    <w:p w14:paraId="1F89845A" w14:textId="600FCB6B" w:rsidR="006B615D" w:rsidRPr="006B615D" w:rsidRDefault="006B615D" w:rsidP="004517E9">
      <w:pPr>
        <w:numPr>
          <w:ilvl w:val="0"/>
          <w:numId w:val="34"/>
        </w:numPr>
      </w:pPr>
      <w:r w:rsidRPr="006B615D">
        <w:t xml:space="preserve">When an argument has co-dependent premises, </w:t>
      </w:r>
      <w:r w:rsidRPr="006B615D">
        <w:rPr>
          <w:highlight w:val="yellow"/>
        </w:rPr>
        <w:t>all the co-dependent premises must be true.</w:t>
      </w:r>
    </w:p>
    <w:p w14:paraId="1E3B26DF" w14:textId="3AC7F67A" w:rsidR="00BC653C" w:rsidRDefault="00BC653C" w:rsidP="00BC653C">
      <w:r w:rsidRPr="00BC653C">
        <w:rPr>
          <w:noProof/>
        </w:rPr>
        <w:drawing>
          <wp:inline distT="0" distB="0" distL="0" distR="0" wp14:anchorId="24477EAA" wp14:editId="5E9158A3">
            <wp:extent cx="4227512" cy="1105232"/>
            <wp:effectExtent l="0" t="0" r="190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234709" cy="1107114"/>
                    </a:xfrm>
                    <a:prstGeom prst="rect">
                      <a:avLst/>
                    </a:prstGeom>
                  </pic:spPr>
                </pic:pic>
              </a:graphicData>
            </a:graphic>
          </wp:inline>
        </w:drawing>
      </w:r>
    </w:p>
    <w:p w14:paraId="12600A79" w14:textId="00BA5C43" w:rsidR="00BC653C" w:rsidRDefault="00BC653C" w:rsidP="00BC653C">
      <w:pPr>
        <w:rPr>
          <w:color w:val="FF0000"/>
        </w:rPr>
      </w:pPr>
      <w:r w:rsidRPr="00A96B08">
        <w:rPr>
          <w:color w:val="FF0000"/>
        </w:rPr>
        <w:t xml:space="preserve">Independent premises are premises that support their conclusion without relying on each other. Each premise by itself provides some support for the conclusion. Independent premises are also sometimes called </w:t>
      </w:r>
      <w:r w:rsidRPr="00A96B08">
        <w:rPr>
          <w:b/>
          <w:bCs/>
          <w:color w:val="FF0000"/>
        </w:rPr>
        <w:t>convergent</w:t>
      </w:r>
      <w:r w:rsidRPr="00A96B08">
        <w:rPr>
          <w:color w:val="FF0000"/>
        </w:rPr>
        <w:t xml:space="preserve"> premises.</w:t>
      </w:r>
    </w:p>
    <w:p w14:paraId="44A5C20E" w14:textId="77777777" w:rsidR="006B615D" w:rsidRPr="006B615D" w:rsidRDefault="006B615D" w:rsidP="004517E9">
      <w:pPr>
        <w:numPr>
          <w:ilvl w:val="0"/>
          <w:numId w:val="33"/>
        </w:numPr>
      </w:pPr>
      <w:r w:rsidRPr="006B615D">
        <w:t xml:space="preserve">When an argument has independent premises, </w:t>
      </w:r>
      <w:r w:rsidRPr="006B615D">
        <w:rPr>
          <w:highlight w:val="yellow"/>
        </w:rPr>
        <w:t>we can have a false premise and yet still have a successful argument – still have a good reason to accept the conclusion</w:t>
      </w:r>
      <w:r w:rsidRPr="006B615D">
        <w:t>.</w:t>
      </w:r>
    </w:p>
    <w:p w14:paraId="0872185C" w14:textId="77777777" w:rsidR="006B615D" w:rsidRPr="00A96B08" w:rsidRDefault="006B615D" w:rsidP="00BC653C">
      <w:pPr>
        <w:rPr>
          <w:color w:val="FF0000"/>
        </w:rPr>
      </w:pPr>
    </w:p>
    <w:p w14:paraId="74005DFB" w14:textId="43EA1D5B" w:rsidR="00BC653C" w:rsidRDefault="00BC653C" w:rsidP="00BC653C">
      <w:pPr>
        <w:rPr>
          <w:lang w:val="en-US"/>
        </w:rPr>
      </w:pPr>
      <w:r w:rsidRPr="00BC653C">
        <w:rPr>
          <w:noProof/>
        </w:rPr>
        <w:drawing>
          <wp:inline distT="0" distB="0" distL="0" distR="0" wp14:anchorId="302C1EFE" wp14:editId="08B7A131">
            <wp:extent cx="4182388" cy="1176296"/>
            <wp:effectExtent l="0" t="0" r="0" b="508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192278" cy="1179078"/>
                    </a:xfrm>
                    <a:prstGeom prst="rect">
                      <a:avLst/>
                    </a:prstGeom>
                  </pic:spPr>
                </pic:pic>
              </a:graphicData>
            </a:graphic>
          </wp:inline>
        </w:drawing>
      </w:r>
    </w:p>
    <w:p w14:paraId="07750933" w14:textId="430D5BE4" w:rsidR="006B615D" w:rsidRPr="00A96B08" w:rsidRDefault="006B615D" w:rsidP="00BC653C">
      <w:pPr>
        <w:rPr>
          <w:lang w:val="en-US"/>
        </w:rPr>
      </w:pPr>
      <w:r w:rsidRPr="006B615D">
        <w:rPr>
          <w:noProof/>
          <w:lang w:val="en-US"/>
        </w:rPr>
        <w:drawing>
          <wp:inline distT="0" distB="0" distL="0" distR="0" wp14:anchorId="728B092D" wp14:editId="2256518A">
            <wp:extent cx="4259498" cy="2242199"/>
            <wp:effectExtent l="0" t="0" r="8255"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277302" cy="2251571"/>
                    </a:xfrm>
                    <a:prstGeom prst="rect">
                      <a:avLst/>
                    </a:prstGeom>
                  </pic:spPr>
                </pic:pic>
              </a:graphicData>
            </a:graphic>
          </wp:inline>
        </w:drawing>
      </w:r>
    </w:p>
    <w:p w14:paraId="79047AC6" w14:textId="07174B17" w:rsidR="00BC653C" w:rsidRDefault="00BC653C" w:rsidP="00BC653C">
      <w:pPr>
        <w:pStyle w:val="Heading2"/>
      </w:pPr>
      <w:bookmarkStart w:id="43" w:name="_Toc136859782"/>
      <w:r>
        <w:t>Combining linked and independent premises</w:t>
      </w:r>
      <w:bookmarkEnd w:id="43"/>
    </w:p>
    <w:p w14:paraId="23A86954" w14:textId="546C4DB2" w:rsidR="00BC653C" w:rsidRDefault="00A072F7" w:rsidP="00BC653C">
      <w:r>
        <w:t xml:space="preserve">the </w:t>
      </w:r>
      <w:r w:rsidR="002D24B7">
        <w:t>argument ha</w:t>
      </w:r>
      <w:r>
        <w:t>s</w:t>
      </w:r>
      <w:r w:rsidR="002D24B7">
        <w:t xml:space="preserve"> a mixture of linked and independent premises</w:t>
      </w:r>
    </w:p>
    <w:p w14:paraId="2E942CD6" w14:textId="0BA493B4" w:rsidR="002D24B7" w:rsidRDefault="002D24B7" w:rsidP="00BC653C">
      <w:r w:rsidRPr="002D24B7">
        <w:rPr>
          <w:noProof/>
        </w:rPr>
        <w:drawing>
          <wp:inline distT="0" distB="0" distL="0" distR="0" wp14:anchorId="4447BCC3" wp14:editId="7808FB7B">
            <wp:extent cx="4831740" cy="747410"/>
            <wp:effectExtent l="0" t="0" r="698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866850" cy="752841"/>
                    </a:xfrm>
                    <a:prstGeom prst="rect">
                      <a:avLst/>
                    </a:prstGeom>
                  </pic:spPr>
                </pic:pic>
              </a:graphicData>
            </a:graphic>
          </wp:inline>
        </w:drawing>
      </w:r>
    </w:p>
    <w:p w14:paraId="43C307BA" w14:textId="5F672A9F" w:rsidR="002D24B7" w:rsidRDefault="00255243" w:rsidP="00BC653C">
      <w:r w:rsidRPr="00255243">
        <w:rPr>
          <w:noProof/>
        </w:rPr>
        <w:drawing>
          <wp:inline distT="0" distB="0" distL="0" distR="0" wp14:anchorId="0C83DF9E" wp14:editId="125B9B72">
            <wp:extent cx="4829131" cy="2130950"/>
            <wp:effectExtent l="0" t="0" r="0" b="317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842514" cy="2136855"/>
                    </a:xfrm>
                    <a:prstGeom prst="rect">
                      <a:avLst/>
                    </a:prstGeom>
                  </pic:spPr>
                </pic:pic>
              </a:graphicData>
            </a:graphic>
          </wp:inline>
        </w:drawing>
      </w:r>
    </w:p>
    <w:p w14:paraId="13DAF72C" w14:textId="12790FC1" w:rsidR="00255243" w:rsidRPr="00255243" w:rsidRDefault="00255243" w:rsidP="00BC653C">
      <w:pPr>
        <w:rPr>
          <w:color w:val="FF0000"/>
        </w:rPr>
      </w:pPr>
      <w:r w:rsidRPr="00255243">
        <w:rPr>
          <w:color w:val="FF0000"/>
        </w:rPr>
        <w:t>Two independent reasons for accepting the conclusions, we can use Also to connect them</w:t>
      </w:r>
    </w:p>
    <w:p w14:paraId="182358A2" w14:textId="0EDD894B" w:rsidR="00BC653C" w:rsidRDefault="00BC653C" w:rsidP="00BC653C">
      <w:pPr>
        <w:pStyle w:val="Heading2"/>
      </w:pPr>
      <w:bookmarkStart w:id="44" w:name="_Toc136859783"/>
      <w:r>
        <w:t>Sub-arguments</w:t>
      </w:r>
      <w:bookmarkEnd w:id="44"/>
    </w:p>
    <w:p w14:paraId="1E4806D0" w14:textId="77777777" w:rsidR="00255243" w:rsidRPr="00255243" w:rsidRDefault="00BC653C" w:rsidP="00BC653C">
      <w:pPr>
        <w:rPr>
          <w:color w:val="FF0000"/>
        </w:rPr>
      </w:pPr>
      <w:r w:rsidRPr="00255243">
        <w:rPr>
          <w:color w:val="FF0000"/>
        </w:rPr>
        <w:t xml:space="preserve">A sub-argument is an argument used to establish a premise of a further argument. </w:t>
      </w:r>
    </w:p>
    <w:p w14:paraId="6D464572" w14:textId="59ED9708" w:rsidR="00255243" w:rsidRDefault="00BC653C" w:rsidP="00BC653C">
      <w:r>
        <w:t>The conclusion of that further argument may then serve as a premise in another argument and so on, leading to a chain of argument</w:t>
      </w:r>
      <w:r w:rsidR="00A072F7">
        <w:t>s</w:t>
      </w:r>
      <w:r>
        <w:t xml:space="preserve">. </w:t>
      </w:r>
    </w:p>
    <w:p w14:paraId="63E8CA8D" w14:textId="3BE30E91" w:rsidR="00BC653C" w:rsidRDefault="00BC653C" w:rsidP="00BC653C">
      <w:r>
        <w:t>A conclusion of an argument which is used as a premise in a further argument is called an intermediate conclusion (because it occurs somewhere in the middle of a chain).</w:t>
      </w:r>
    </w:p>
    <w:p w14:paraId="10B296BD" w14:textId="3D42ED49" w:rsidR="00255243" w:rsidRDefault="00255243" w:rsidP="00BC653C">
      <w:r w:rsidRPr="00255243">
        <w:rPr>
          <w:noProof/>
        </w:rPr>
        <w:drawing>
          <wp:inline distT="0" distB="0" distL="0" distR="0" wp14:anchorId="525E66D0" wp14:editId="3817D597">
            <wp:extent cx="4664600" cy="1490314"/>
            <wp:effectExtent l="0" t="0" r="317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682222" cy="1495944"/>
                    </a:xfrm>
                    <a:prstGeom prst="rect">
                      <a:avLst/>
                    </a:prstGeom>
                  </pic:spPr>
                </pic:pic>
              </a:graphicData>
            </a:graphic>
          </wp:inline>
        </w:drawing>
      </w:r>
    </w:p>
    <w:p w14:paraId="646764BB" w14:textId="1A77F1B7" w:rsidR="00E0430B" w:rsidRDefault="005C0B1B" w:rsidP="005C0B1B">
      <w:pPr>
        <w:pStyle w:val="Heading2"/>
      </w:pPr>
      <w:bookmarkStart w:id="45" w:name="_Toc136859784"/>
      <w:r w:rsidRPr="005C0B1B">
        <w:t>Evaluating</w:t>
      </w:r>
      <w:bookmarkEnd w:id="45"/>
    </w:p>
    <w:p w14:paraId="602FC575" w14:textId="77777777" w:rsidR="005C0B1B" w:rsidRDefault="005C0B1B" w:rsidP="005C0B1B">
      <w:pPr>
        <w:pStyle w:val="Heading3"/>
      </w:pPr>
      <w:bookmarkStart w:id="46" w:name="_Toc136859785"/>
      <w:r w:rsidRPr="00E0430B">
        <w:t>Success</w:t>
      </w:r>
      <w:r>
        <w:t xml:space="preserve"> </w:t>
      </w:r>
      <w:r>
        <w:rPr>
          <w:rFonts w:hint="eastAsia"/>
        </w:rPr>
        <w:t>VS</w:t>
      </w:r>
      <w:r>
        <w:t xml:space="preserve"> </w:t>
      </w:r>
      <w:r>
        <w:rPr>
          <w:rFonts w:hint="eastAsia"/>
        </w:rPr>
        <w:t>S</w:t>
      </w:r>
      <w:r w:rsidRPr="00E0430B">
        <w:t>oundness</w:t>
      </w:r>
      <w:bookmarkEnd w:id="46"/>
    </w:p>
    <w:p w14:paraId="23B706AD" w14:textId="4D580EED" w:rsidR="005C0B1B" w:rsidRPr="00E0430B" w:rsidRDefault="005C0B1B" w:rsidP="005C0B1B">
      <w:r w:rsidRPr="00E0430B">
        <w:t xml:space="preserve">Successful argument: an argument </w:t>
      </w:r>
      <w:r w:rsidR="00994F5A">
        <w:t>that</w:t>
      </w:r>
      <w:r w:rsidRPr="00E0430B">
        <w:t xml:space="preserve"> provides a good/compelling reason to accept its conclusion.</w:t>
      </w:r>
      <w:r>
        <w:rPr>
          <w:rFonts w:ascii="Avenir Book" w:hAnsi="Avenir Book"/>
          <w:color w:val="000000" w:themeColor="text1"/>
          <w:kern w:val="24"/>
          <w:sz w:val="40"/>
          <w:szCs w:val="40"/>
        </w:rPr>
        <w:t xml:space="preserve"> </w:t>
      </w:r>
      <w:r w:rsidRPr="002C17C3">
        <w:t>Deciding whether an argument is successful still requires thinking about support and the truth of the premises.</w:t>
      </w:r>
    </w:p>
    <w:p w14:paraId="3F87E746" w14:textId="77777777" w:rsidR="005C0B1B" w:rsidRPr="00E0430B" w:rsidRDefault="005C0B1B" w:rsidP="005C0B1B">
      <w:r w:rsidRPr="00E0430B">
        <w:t>Sound argument: a deductively valid argument with ALL true premises.</w:t>
      </w:r>
    </w:p>
    <w:p w14:paraId="0680B20E" w14:textId="4CCD16DB" w:rsidR="005C0B1B" w:rsidRDefault="005C0B1B" w:rsidP="005C0B1B">
      <w:pPr>
        <w:pStyle w:val="Heading2"/>
      </w:pPr>
      <w:bookmarkStart w:id="47" w:name="_Toc136859786"/>
      <w:r w:rsidRPr="005C0B1B">
        <w:t>complex arguments</w:t>
      </w:r>
      <w:bookmarkEnd w:id="47"/>
    </w:p>
    <w:p w14:paraId="45CD6316" w14:textId="23133D3F" w:rsidR="005C0B1B" w:rsidRDefault="005C0B1B" w:rsidP="004517E9">
      <w:pPr>
        <w:numPr>
          <w:ilvl w:val="0"/>
          <w:numId w:val="35"/>
        </w:numPr>
      </w:pPr>
      <w:r w:rsidRPr="005C0B1B">
        <w:t>Evaluate sub-arguments and the main argument separately</w:t>
      </w:r>
    </w:p>
    <w:p w14:paraId="687A2390" w14:textId="77777777" w:rsidR="005C0B1B" w:rsidRPr="005C0B1B" w:rsidRDefault="005C0B1B" w:rsidP="004517E9">
      <w:pPr>
        <w:numPr>
          <w:ilvl w:val="0"/>
          <w:numId w:val="35"/>
        </w:numPr>
      </w:pPr>
      <w:r w:rsidRPr="005C0B1B">
        <w:t>If a premise has a sub-argument:</w:t>
      </w:r>
    </w:p>
    <w:p w14:paraId="30B336D6" w14:textId="464178E2" w:rsidR="005C0B1B" w:rsidRPr="005C0B1B" w:rsidRDefault="005C0B1B" w:rsidP="004517E9">
      <w:pPr>
        <w:numPr>
          <w:ilvl w:val="1"/>
          <w:numId w:val="35"/>
        </w:numPr>
      </w:pPr>
      <w:r w:rsidRPr="005C0B1B">
        <w:t>FIRST</w:t>
      </w:r>
      <w:r w:rsidR="00994F5A">
        <w:t>,</w:t>
      </w:r>
      <w:r w:rsidRPr="005C0B1B">
        <w:t xml:space="preserve"> </w:t>
      </w:r>
      <w:r w:rsidRPr="005C0B1B">
        <w:rPr>
          <w:color w:val="FF0000"/>
        </w:rPr>
        <w:t xml:space="preserve">evaluate the sub-argument </w:t>
      </w:r>
      <w:r w:rsidRPr="005C0B1B">
        <w:t>(support + true premises).</w:t>
      </w:r>
    </w:p>
    <w:p w14:paraId="664B7C51" w14:textId="2C7D10B9" w:rsidR="005C0B1B" w:rsidRPr="005C0B1B" w:rsidRDefault="005C0B1B" w:rsidP="004517E9">
      <w:pPr>
        <w:numPr>
          <w:ilvl w:val="1"/>
          <w:numId w:val="35"/>
        </w:numPr>
      </w:pPr>
      <w:r w:rsidRPr="005C0B1B">
        <w:t>THEN if the sub-argument is not successful (</w:t>
      </w:r>
      <w:r w:rsidR="00CF5BBE" w:rsidRPr="005C0B1B">
        <w:t>i.e.,</w:t>
      </w:r>
      <w:r w:rsidRPr="005C0B1B">
        <w:t xml:space="preserve"> it doesn’t give us a good reason to accept the intermediate conclusion</w:t>
      </w:r>
      <w:r w:rsidR="00994F5A">
        <w:t>/</w:t>
      </w:r>
      <w:r w:rsidRPr="005C0B1B">
        <w:t xml:space="preserve">premise) </w:t>
      </w:r>
      <w:r w:rsidRPr="005C0B1B">
        <w:rPr>
          <w:color w:val="FF0000"/>
        </w:rPr>
        <w:t xml:space="preserve">consider any independent reasons for accepting or rejecting </w:t>
      </w:r>
      <w:r w:rsidRPr="005C0B1B">
        <w:t>the premise.</w:t>
      </w:r>
    </w:p>
    <w:p w14:paraId="34215036" w14:textId="7B6C790F" w:rsidR="005C0B1B" w:rsidRPr="005C0B1B" w:rsidRDefault="00FA7393" w:rsidP="004517E9">
      <w:pPr>
        <w:numPr>
          <w:ilvl w:val="0"/>
          <w:numId w:val="35"/>
        </w:numPr>
        <w:rPr>
          <w:color w:val="FF0000"/>
        </w:rPr>
      </w:pPr>
      <w:r w:rsidRPr="00FA7393">
        <w:rPr>
          <w:color w:val="FF0000"/>
        </w:rPr>
        <w:t>we can’t tell that an intermediate conclusion is false, just by showing that the sub-argument is unsuccessful</w:t>
      </w:r>
    </w:p>
    <w:p w14:paraId="72F2BD54" w14:textId="4DF10E45" w:rsidR="005C0B1B" w:rsidRPr="005C0B1B" w:rsidRDefault="00940671" w:rsidP="005C0B1B">
      <w:r w:rsidRPr="00940671">
        <w:rPr>
          <w:noProof/>
        </w:rPr>
        <w:drawing>
          <wp:inline distT="0" distB="0" distL="0" distR="0" wp14:anchorId="33BD3958" wp14:editId="7A8CE14A">
            <wp:extent cx="4942895" cy="2809367"/>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945842" cy="2811042"/>
                    </a:xfrm>
                    <a:prstGeom prst="rect">
                      <a:avLst/>
                    </a:prstGeom>
                  </pic:spPr>
                </pic:pic>
              </a:graphicData>
            </a:graphic>
          </wp:inline>
        </w:drawing>
      </w:r>
    </w:p>
    <w:p w14:paraId="2CCB368C" w14:textId="24B98CC9" w:rsidR="00E16E4E" w:rsidRDefault="00E16E4E" w:rsidP="00E16E4E">
      <w:pPr>
        <w:pStyle w:val="Heading1"/>
        <w:numPr>
          <w:ilvl w:val="0"/>
          <w:numId w:val="1"/>
        </w:numPr>
      </w:pPr>
      <w:bookmarkStart w:id="48" w:name="_Toc136859787"/>
      <w:r>
        <w:t>Inference from a sample</w:t>
      </w:r>
      <w:bookmarkEnd w:id="48"/>
    </w:p>
    <w:p w14:paraId="7D5AD24F" w14:textId="5BFE9011" w:rsidR="00DF62BC" w:rsidRPr="00B9551E" w:rsidRDefault="00DF62BC" w:rsidP="00DF62BC">
      <w:pPr>
        <w:rPr>
          <w:lang w:val="en-US"/>
        </w:rPr>
      </w:pPr>
      <w:r w:rsidRPr="00DF62BC">
        <w:rPr>
          <w:noProof/>
        </w:rPr>
        <w:drawing>
          <wp:inline distT="0" distB="0" distL="0" distR="0" wp14:anchorId="4FE9BDA8" wp14:editId="632A5355">
            <wp:extent cx="2951092" cy="1957798"/>
            <wp:effectExtent l="0" t="0" r="1905" b="444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954588" cy="1960117"/>
                    </a:xfrm>
                    <a:prstGeom prst="rect">
                      <a:avLst/>
                    </a:prstGeom>
                  </pic:spPr>
                </pic:pic>
              </a:graphicData>
            </a:graphic>
          </wp:inline>
        </w:drawing>
      </w:r>
    </w:p>
    <w:p w14:paraId="47C2F4F7" w14:textId="5FC5F109" w:rsidR="00E16E4E" w:rsidRDefault="00E16E4E" w:rsidP="00E16E4E">
      <w:pPr>
        <w:pStyle w:val="Heading2"/>
      </w:pPr>
      <w:bookmarkStart w:id="49" w:name="_Toc136859788"/>
      <w:r>
        <w:t>Sample, Population and Target Property</w:t>
      </w:r>
      <w:bookmarkEnd w:id="49"/>
    </w:p>
    <w:p w14:paraId="37611B9B" w14:textId="525AE0CA" w:rsidR="00E16E4E" w:rsidRDefault="00E16E4E" w:rsidP="00E16E4E">
      <w:pPr>
        <w:pStyle w:val="ListParagraph"/>
        <w:numPr>
          <w:ilvl w:val="0"/>
          <w:numId w:val="9"/>
        </w:numPr>
      </w:pPr>
      <w:r>
        <w:t xml:space="preserve">SAMPLE. The group of individuals or cases </w:t>
      </w:r>
      <w:r w:rsidRPr="00E16E4E">
        <w:rPr>
          <w:b/>
          <w:bCs/>
        </w:rPr>
        <w:t>examined</w:t>
      </w:r>
      <w:r>
        <w:t xml:space="preserve"> is called the sample. </w:t>
      </w:r>
    </w:p>
    <w:p w14:paraId="234D3ABD" w14:textId="310CC7D4" w:rsidR="00E16E4E" w:rsidRDefault="00E16E4E" w:rsidP="00E16E4E">
      <w:pPr>
        <w:pStyle w:val="ListParagraph"/>
        <w:numPr>
          <w:ilvl w:val="0"/>
          <w:numId w:val="9"/>
        </w:numPr>
      </w:pPr>
      <w:r>
        <w:t xml:space="preserve">POPULATION. The entire group of individuals or cases the argument </w:t>
      </w:r>
      <w:r w:rsidRPr="00E16E4E">
        <w:rPr>
          <w:b/>
          <w:bCs/>
        </w:rPr>
        <w:t xml:space="preserve">attempts to </w:t>
      </w:r>
      <w:r w:rsidR="00A072F7">
        <w:rPr>
          <w:b/>
          <w:bCs/>
        </w:rPr>
        <w:t>conclude</w:t>
      </w:r>
      <w:r>
        <w:t xml:space="preserve"> about is the population. </w:t>
      </w:r>
    </w:p>
    <w:p w14:paraId="47BCDEFB" w14:textId="036E77E2" w:rsidR="00E16E4E" w:rsidRDefault="00E16E4E" w:rsidP="00E16E4E">
      <w:pPr>
        <w:pStyle w:val="ListParagraph"/>
        <w:numPr>
          <w:ilvl w:val="0"/>
          <w:numId w:val="9"/>
        </w:numPr>
      </w:pPr>
      <w:r>
        <w:t xml:space="preserve">TARGET PROPERTY. The target property is the </w:t>
      </w:r>
      <w:r w:rsidRPr="00E16E4E">
        <w:rPr>
          <w:b/>
          <w:bCs/>
        </w:rPr>
        <w:t>feature or property</w:t>
      </w:r>
      <w:r>
        <w:t xml:space="preserve"> of the individuals or cases which the argument attempts to generalise.</w:t>
      </w:r>
    </w:p>
    <w:p w14:paraId="5D1279CF" w14:textId="5B50E133" w:rsidR="00E16E4E" w:rsidRDefault="00E16E4E" w:rsidP="00E16E4E">
      <w:pPr>
        <w:rPr>
          <w:lang w:val="en-US"/>
        </w:rPr>
      </w:pPr>
      <w:r>
        <w:rPr>
          <w:lang w:val="en-US"/>
        </w:rPr>
        <w:t>EX:</w:t>
      </w:r>
    </w:p>
    <w:p w14:paraId="48DC43AF" w14:textId="57668592" w:rsidR="00E16E4E" w:rsidRPr="00E16E4E" w:rsidRDefault="00E16E4E" w:rsidP="00E16E4E">
      <w:pPr>
        <w:rPr>
          <w:lang w:val="en-US"/>
        </w:rPr>
      </w:pPr>
      <w:r w:rsidRPr="00E16E4E">
        <w:rPr>
          <w:noProof/>
          <w:lang w:val="en-US"/>
        </w:rPr>
        <w:drawing>
          <wp:inline distT="0" distB="0" distL="0" distR="0" wp14:anchorId="131F1F96" wp14:editId="5CD7EE42">
            <wp:extent cx="4774427" cy="2387214"/>
            <wp:effectExtent l="0" t="0" r="762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790305" cy="2395153"/>
                    </a:xfrm>
                    <a:prstGeom prst="rect">
                      <a:avLst/>
                    </a:prstGeom>
                  </pic:spPr>
                </pic:pic>
              </a:graphicData>
            </a:graphic>
          </wp:inline>
        </w:drawing>
      </w:r>
    </w:p>
    <w:p w14:paraId="14B76924" w14:textId="251EEB9C" w:rsidR="00E16E4E" w:rsidRDefault="00E16E4E" w:rsidP="00E16E4E">
      <w:pPr>
        <w:pStyle w:val="ListParagraph"/>
        <w:numPr>
          <w:ilvl w:val="0"/>
          <w:numId w:val="10"/>
        </w:numPr>
      </w:pPr>
      <w:r>
        <w:t>first example</w:t>
      </w:r>
      <w:r w:rsidRPr="00E16E4E">
        <w:t xml:space="preserve"> </w:t>
      </w:r>
    </w:p>
    <w:p w14:paraId="4897DED7" w14:textId="6D2ADA36" w:rsidR="00E16E4E" w:rsidRDefault="00E16E4E" w:rsidP="00E16E4E">
      <w:pPr>
        <w:pStyle w:val="ListParagraph"/>
        <w:numPr>
          <w:ilvl w:val="1"/>
          <w:numId w:val="10"/>
        </w:numPr>
      </w:pPr>
      <w:r>
        <w:t>sample: 50 grommets that were randomly selected</w:t>
      </w:r>
    </w:p>
    <w:p w14:paraId="77DB5C8F" w14:textId="6D15FC57" w:rsidR="00E16E4E" w:rsidRDefault="00E16E4E" w:rsidP="00E16E4E">
      <w:pPr>
        <w:pStyle w:val="ListParagraph"/>
        <w:numPr>
          <w:ilvl w:val="1"/>
          <w:numId w:val="10"/>
        </w:numPr>
      </w:pPr>
      <w:bookmarkStart w:id="50" w:name="OLE_LINK1"/>
      <w:r>
        <w:t>population:</w:t>
      </w:r>
      <w:bookmarkEnd w:id="50"/>
      <w:r>
        <w:t xml:space="preserve"> all the grommets made at that particular factory (that’s what the argument </w:t>
      </w:r>
      <w:r w:rsidR="00A072F7">
        <w:t>concludes</w:t>
      </w:r>
      <w:r>
        <w:t xml:space="preserve"> about) </w:t>
      </w:r>
    </w:p>
    <w:p w14:paraId="1901A160" w14:textId="2E418668" w:rsidR="00E16E4E" w:rsidRDefault="00E16E4E" w:rsidP="00E16E4E">
      <w:pPr>
        <w:pStyle w:val="ListParagraph"/>
        <w:numPr>
          <w:ilvl w:val="1"/>
          <w:numId w:val="10"/>
        </w:numPr>
      </w:pPr>
      <w:r>
        <w:t>target property: whether a grommet is faulty or not.</w:t>
      </w:r>
    </w:p>
    <w:p w14:paraId="22CE093E" w14:textId="750C3337" w:rsidR="00E16E4E" w:rsidRDefault="00E16E4E" w:rsidP="00E16E4E">
      <w:pPr>
        <w:pStyle w:val="ListParagraph"/>
        <w:numPr>
          <w:ilvl w:val="0"/>
          <w:numId w:val="10"/>
        </w:numPr>
      </w:pPr>
      <w:r>
        <w:t>second argument</w:t>
      </w:r>
    </w:p>
    <w:p w14:paraId="7015BDEA" w14:textId="7FAB49AC" w:rsidR="00E16E4E" w:rsidRDefault="00E16E4E" w:rsidP="00E16E4E">
      <w:pPr>
        <w:pStyle w:val="ListParagraph"/>
        <w:numPr>
          <w:ilvl w:val="1"/>
          <w:numId w:val="10"/>
        </w:numPr>
      </w:pPr>
      <w:r>
        <w:t>sample: 308 voters who were surveyed</w:t>
      </w:r>
    </w:p>
    <w:p w14:paraId="0AEC4EDC" w14:textId="58F0C6DC" w:rsidR="00E16E4E" w:rsidRDefault="00E16E4E" w:rsidP="00E16E4E">
      <w:pPr>
        <w:pStyle w:val="ListParagraph"/>
        <w:numPr>
          <w:ilvl w:val="1"/>
          <w:numId w:val="10"/>
        </w:numPr>
      </w:pPr>
      <w:r>
        <w:t>population: all current eligible voters in the country</w:t>
      </w:r>
    </w:p>
    <w:p w14:paraId="3118052A" w14:textId="34C7A939" w:rsidR="00E16E4E" w:rsidRDefault="00E16E4E" w:rsidP="00E16E4E">
      <w:pPr>
        <w:pStyle w:val="ListParagraph"/>
        <w:numPr>
          <w:ilvl w:val="1"/>
          <w:numId w:val="10"/>
        </w:numPr>
      </w:pPr>
      <w:r>
        <w:t xml:space="preserve">target property: which </w:t>
      </w:r>
      <w:r w:rsidR="00A072F7">
        <w:t>is</w:t>
      </w:r>
      <w:r>
        <w:t xml:space="preserve"> most important to a voter in the election</w:t>
      </w:r>
    </w:p>
    <w:p w14:paraId="79B58C6F" w14:textId="0B63BED7" w:rsidR="0021264A" w:rsidRDefault="0021264A" w:rsidP="0021264A">
      <w:pPr>
        <w:pStyle w:val="Heading2"/>
      </w:pPr>
      <w:bookmarkStart w:id="51" w:name="_Toc136859789"/>
      <w:r>
        <w:t>A general pattern for inference from a sample</w:t>
      </w:r>
      <w:bookmarkEnd w:id="51"/>
    </w:p>
    <w:p w14:paraId="6E87B8EA" w14:textId="59E9C88F" w:rsidR="00363144" w:rsidRDefault="00363144" w:rsidP="0021264A">
      <w:r>
        <w:t>All arguments which generalize from a sample can be thought of as fitting the following pattern:</w:t>
      </w:r>
    </w:p>
    <w:p w14:paraId="78BFF70E" w14:textId="4DF6C5DD" w:rsidR="00363144" w:rsidRDefault="00363144" w:rsidP="0021264A">
      <w:r w:rsidRPr="00363144">
        <w:rPr>
          <w:noProof/>
        </w:rPr>
        <w:drawing>
          <wp:inline distT="0" distB="0" distL="0" distR="0" wp14:anchorId="48D5DD6F" wp14:editId="4F9CD07A">
            <wp:extent cx="4629796" cy="914528"/>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629796" cy="914528"/>
                    </a:xfrm>
                    <a:prstGeom prst="rect">
                      <a:avLst/>
                    </a:prstGeom>
                  </pic:spPr>
                </pic:pic>
              </a:graphicData>
            </a:graphic>
          </wp:inline>
        </w:drawing>
      </w:r>
    </w:p>
    <w:p w14:paraId="0F119E8F" w14:textId="3FEE30A3" w:rsidR="00363144" w:rsidRDefault="00363144" w:rsidP="00363144">
      <w:pPr>
        <w:pStyle w:val="Heading2"/>
      </w:pPr>
      <w:bookmarkStart w:id="52" w:name="_Toc136859790"/>
      <w:r>
        <w:t>Sample size</w:t>
      </w:r>
      <w:bookmarkEnd w:id="52"/>
    </w:p>
    <w:p w14:paraId="2FCCA0BA" w14:textId="205A8DC3" w:rsidR="00363144" w:rsidRDefault="00363144" w:rsidP="00363144">
      <w:r>
        <w:t>large sample of individuals is better than a small sample, but why are larger samples better?</w:t>
      </w:r>
    </w:p>
    <w:p w14:paraId="2626A3AD" w14:textId="4EBFCEEF" w:rsidR="00363144" w:rsidRDefault="00363144" w:rsidP="00363144">
      <w:r w:rsidRPr="00363144">
        <w:rPr>
          <w:noProof/>
        </w:rPr>
        <w:drawing>
          <wp:inline distT="0" distB="0" distL="0" distR="0" wp14:anchorId="0AAF0E20" wp14:editId="30FF572B">
            <wp:extent cx="4723158" cy="885149"/>
            <wp:effectExtent l="0" t="0" r="127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750758" cy="890321"/>
                    </a:xfrm>
                    <a:prstGeom prst="rect">
                      <a:avLst/>
                    </a:prstGeom>
                  </pic:spPr>
                </pic:pic>
              </a:graphicData>
            </a:graphic>
          </wp:inline>
        </w:drawing>
      </w:r>
    </w:p>
    <w:p w14:paraId="2F727726" w14:textId="3A4746F5" w:rsidR="00363144" w:rsidRDefault="00363144" w:rsidP="00363144">
      <w:pPr>
        <w:pStyle w:val="Heading3"/>
      </w:pPr>
      <w:bookmarkStart w:id="53" w:name="_Toc136859791"/>
      <w:r>
        <w:t>The sample size principle</w:t>
      </w:r>
      <w:bookmarkEnd w:id="53"/>
    </w:p>
    <w:p w14:paraId="3B5439CE" w14:textId="77777777" w:rsidR="00363144" w:rsidRDefault="00363144" w:rsidP="00363144">
      <w:r>
        <w:t xml:space="preserve">The smaller the sample, the </w:t>
      </w:r>
      <w:r w:rsidRPr="00363144">
        <w:rPr>
          <w:b/>
          <w:bCs/>
        </w:rPr>
        <w:t>more</w:t>
      </w:r>
      <w:r>
        <w:t xml:space="preserve"> likely it is that you get an atypical or unrepresentative result. </w:t>
      </w:r>
    </w:p>
    <w:p w14:paraId="5B79F819" w14:textId="3BA741CC" w:rsidR="00363144" w:rsidRDefault="00363144" w:rsidP="00363144">
      <w:r>
        <w:t xml:space="preserve">A larger sample is </w:t>
      </w:r>
      <w:r w:rsidRPr="00363144">
        <w:rPr>
          <w:b/>
          <w:bCs/>
        </w:rPr>
        <w:t>less</w:t>
      </w:r>
      <w:r>
        <w:t xml:space="preserve"> likely to give you an atypical or unrepresentative result.</w:t>
      </w:r>
    </w:p>
    <w:p w14:paraId="4D5F3695" w14:textId="0AF62BBE" w:rsidR="005F2762" w:rsidRDefault="005F2762" w:rsidP="004E0CEE">
      <w:pPr>
        <w:pStyle w:val="Heading3"/>
      </w:pPr>
      <w:bookmarkStart w:id="54" w:name="_Toc136859792"/>
      <w:r>
        <w:t>The sample size principle in action</w:t>
      </w:r>
      <w:r w:rsidR="007B62A2">
        <w:t xml:space="preserve"> example</w:t>
      </w:r>
      <w:bookmarkEnd w:id="54"/>
    </w:p>
    <w:p w14:paraId="0EBD1DBE" w14:textId="0181295F" w:rsidR="007B62A2" w:rsidRDefault="007B62A2" w:rsidP="007B62A2">
      <w:pPr>
        <w:tabs>
          <w:tab w:val="left" w:pos="2354"/>
        </w:tabs>
      </w:pPr>
      <w:r w:rsidRPr="007B62A2">
        <w:t>Knowing about the sample size principle, you are not so sure. The smaller hospital will carry out fewer operations each month than the larger hospital. So, the smaller hospital’s monthly success rate is based on a smaller sample of operations. Atypical results will occur more frequently with a smaller sample. So, a success rate of less than 50% will occur more often for the smaller hospital than for the larger one. In other words, the four reports filed by the smaller hospital are what you might expect to see just due to random variation and the smaller monthly sample.</w:t>
      </w:r>
    </w:p>
    <w:p w14:paraId="531CCD58" w14:textId="5E2BC848" w:rsidR="007B62A2" w:rsidRDefault="007B62A2" w:rsidP="007B62A2">
      <w:pPr>
        <w:pStyle w:val="Heading2"/>
      </w:pPr>
      <w:bookmarkStart w:id="55" w:name="_Toc136859793"/>
      <w:r>
        <w:t>Random samples and margin of error</w:t>
      </w:r>
      <w:bookmarkEnd w:id="55"/>
    </w:p>
    <w:p w14:paraId="50AF574F" w14:textId="09E14B7E" w:rsidR="007B62A2" w:rsidRDefault="007B62A2" w:rsidP="007B62A2">
      <w:r>
        <w:t>The margin of error depends on the sample size and tells you how much error you can expect from random sampling variation.</w:t>
      </w:r>
    </w:p>
    <w:p w14:paraId="2319DD51" w14:textId="57BA24E9" w:rsidR="007B62A2" w:rsidRDefault="007B62A2" w:rsidP="007B62A2">
      <w:r w:rsidRPr="007B62A2">
        <w:rPr>
          <w:noProof/>
        </w:rPr>
        <w:drawing>
          <wp:inline distT="0" distB="0" distL="0" distR="0" wp14:anchorId="0FD46944" wp14:editId="6A0D93CA">
            <wp:extent cx="5512410" cy="639370"/>
            <wp:effectExtent l="0" t="0" r="0" b="889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537823" cy="642318"/>
                    </a:xfrm>
                    <a:prstGeom prst="rect">
                      <a:avLst/>
                    </a:prstGeom>
                  </pic:spPr>
                </pic:pic>
              </a:graphicData>
            </a:graphic>
          </wp:inline>
        </w:drawing>
      </w:r>
    </w:p>
    <w:p w14:paraId="1B26D929" w14:textId="7468011C" w:rsidR="007D239A" w:rsidRDefault="007D239A" w:rsidP="007B62A2">
      <w:r>
        <w:t xml:space="preserve">if you took repeated random samples of size 50 from the population, then 95% of the time, the sample proportion would be within 5% of the true proportion, so </w:t>
      </w:r>
      <w:r w:rsidR="00B54BC2">
        <w:t xml:space="preserve">the </w:t>
      </w:r>
      <w:r>
        <w:t>margin of error for this sample size can be calculated and is approximately 5% at a 95% confidence level</w:t>
      </w:r>
    </w:p>
    <w:p w14:paraId="5378822D" w14:textId="6D2396D4" w:rsidR="007B62A2" w:rsidRDefault="007D239A" w:rsidP="007D239A">
      <w:pPr>
        <w:pStyle w:val="Heading2"/>
      </w:pPr>
      <w:bookmarkStart w:id="56" w:name="_Toc136859794"/>
      <w:r>
        <w:t>The size of the population does not matter</w:t>
      </w:r>
      <w:bookmarkEnd w:id="56"/>
    </w:p>
    <w:p w14:paraId="095E2E18" w14:textId="526A8E77" w:rsidR="000762CF" w:rsidRDefault="000762CF" w:rsidP="000762CF">
      <w:r>
        <w:t>A random sample of 50 individuals from a population of 2 thousand is just as accurate as a random sample of 50 individuals from a population of 2 million</w:t>
      </w:r>
    </w:p>
    <w:p w14:paraId="27228358" w14:textId="12F57F23" w:rsidR="000762CF" w:rsidRDefault="000762CF" w:rsidP="00851513">
      <w:pPr>
        <w:pStyle w:val="Heading2"/>
      </w:pPr>
      <w:bookmarkStart w:id="57" w:name="_Toc136859795"/>
      <w:r>
        <w:t>Biased samples</w:t>
      </w:r>
      <w:bookmarkEnd w:id="57"/>
    </w:p>
    <w:p w14:paraId="6F1B1197" w14:textId="11CEE190" w:rsidR="00B9551E" w:rsidRPr="00B9551E" w:rsidRDefault="00B9551E" w:rsidP="00B9551E">
      <w:r w:rsidRPr="00B9551E">
        <w:rPr>
          <w:noProof/>
        </w:rPr>
        <w:drawing>
          <wp:inline distT="0" distB="0" distL="0" distR="0" wp14:anchorId="48AFFA4C" wp14:editId="237B1CD1">
            <wp:extent cx="4535307" cy="2069283"/>
            <wp:effectExtent l="0" t="0" r="0" b="762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539257" cy="2071085"/>
                    </a:xfrm>
                    <a:prstGeom prst="rect">
                      <a:avLst/>
                    </a:prstGeom>
                  </pic:spPr>
                </pic:pic>
              </a:graphicData>
            </a:graphic>
          </wp:inline>
        </w:drawing>
      </w:r>
    </w:p>
    <w:p w14:paraId="06786D8E" w14:textId="051AA753" w:rsidR="000762CF" w:rsidRDefault="000762CF" w:rsidP="00851513">
      <w:pPr>
        <w:pStyle w:val="Heading3"/>
      </w:pPr>
      <w:bookmarkStart w:id="58" w:name="_Toc136859796"/>
      <w:r>
        <w:t>Self-selected samples</w:t>
      </w:r>
      <w:bookmarkEnd w:id="58"/>
    </w:p>
    <w:p w14:paraId="6DB7643A" w14:textId="77777777" w:rsidR="004A19B4" w:rsidRDefault="00851513" w:rsidP="000762CF">
      <w:r>
        <w:t xml:space="preserve">A self-selected sample consists of people who choose themselves to be part of the sample by responding to a general appeal. </w:t>
      </w:r>
    </w:p>
    <w:p w14:paraId="6A91CF26" w14:textId="638CCA39" w:rsidR="000762CF" w:rsidRPr="004A19B4" w:rsidRDefault="00851513" w:rsidP="000762CF">
      <w:pPr>
        <w:rPr>
          <w:color w:val="FF0000"/>
        </w:rPr>
      </w:pPr>
      <w:r>
        <w:t xml:space="preserve">In opinion polls, self-selected samples are likely to </w:t>
      </w:r>
      <w:r w:rsidR="00B54BC2">
        <w:t xml:space="preserve">be </w:t>
      </w:r>
      <w:r>
        <w:t xml:space="preserve">biased because </w:t>
      </w:r>
      <w:r w:rsidRPr="004A19B4">
        <w:rPr>
          <w:color w:val="FF0000"/>
        </w:rPr>
        <w:t>people with strong opinions are more likely than others to respond.</w:t>
      </w:r>
    </w:p>
    <w:p w14:paraId="2F8BC749" w14:textId="4793D98C" w:rsidR="004A19B4" w:rsidRDefault="004A19B4" w:rsidP="004A19B4">
      <w:pPr>
        <w:pStyle w:val="ListParagraph"/>
        <w:numPr>
          <w:ilvl w:val="0"/>
          <w:numId w:val="12"/>
        </w:numPr>
      </w:pPr>
      <w:r>
        <w:t>psychologist investigating the relationship between personality types (as measured by a questionnaire) and professions. She might publicise her study and ask for volunteers to complete the questionnaire and indicate their profession. Even if she obtains a large sample, it would probably be biased because people of certain personality types could be more willing to volunteer.</w:t>
      </w:r>
    </w:p>
    <w:p w14:paraId="342ACEC2" w14:textId="77777777" w:rsidR="004A19B4" w:rsidRDefault="004A19B4" w:rsidP="000762CF">
      <w:r>
        <w:t xml:space="preserve">It may go </w:t>
      </w:r>
      <w:r w:rsidRPr="004A19B4">
        <w:rPr>
          <w:color w:val="FF0000"/>
        </w:rPr>
        <w:t xml:space="preserve">not </w:t>
      </w:r>
      <w:r>
        <w:t xml:space="preserve">bias depending on the target property. </w:t>
      </w:r>
    </w:p>
    <w:p w14:paraId="58B52082" w14:textId="2B36E7D1" w:rsidR="004A19B4" w:rsidRDefault="004A19B4" w:rsidP="004A19B4">
      <w:pPr>
        <w:pStyle w:val="ListParagraph"/>
        <w:numPr>
          <w:ilvl w:val="0"/>
          <w:numId w:val="11"/>
        </w:numPr>
      </w:pPr>
      <w:r>
        <w:t>E.g</w:t>
      </w:r>
      <w:r w:rsidR="00B54BC2">
        <w:t>.</w:t>
      </w:r>
      <w:r>
        <w:t>:</w:t>
      </w:r>
      <w:r w:rsidRPr="004A19B4">
        <w:t xml:space="preserve"> </w:t>
      </w:r>
      <w:r w:rsidR="00B54BC2">
        <w:t xml:space="preserve">a </w:t>
      </w:r>
      <w:r>
        <w:t>medical study to test the effectiveness of a new treatment for a certain disease. By necessity, such a study will consist of volunteers</w:t>
      </w:r>
    </w:p>
    <w:p w14:paraId="096ECAEC" w14:textId="66509D3A" w:rsidR="00851513" w:rsidRDefault="00851513" w:rsidP="00851513">
      <w:pPr>
        <w:pStyle w:val="Heading3"/>
      </w:pPr>
      <w:bookmarkStart w:id="59" w:name="_Toc136859797"/>
      <w:r>
        <w:t>Availability samples</w:t>
      </w:r>
      <w:bookmarkEnd w:id="59"/>
    </w:p>
    <w:p w14:paraId="3DAC9795" w14:textId="51CAB3A8" w:rsidR="00851513" w:rsidRDefault="00851513" w:rsidP="00851513">
      <w:r>
        <w:t>An availability sample is one in which individuals are selected because they are easily accessible, rather than through a random process.</w:t>
      </w:r>
    </w:p>
    <w:p w14:paraId="2BAFF8E5" w14:textId="4F9D0AB8" w:rsidR="004A19B4" w:rsidRPr="00AA1F49" w:rsidRDefault="004A19B4" w:rsidP="00851513">
      <w:pPr>
        <w:rPr>
          <w:color w:val="FF0000"/>
        </w:rPr>
      </w:pPr>
      <w:r>
        <w:t xml:space="preserve">The availability fallacy occurs when we base a conclusion on a sample of cases </w:t>
      </w:r>
      <w:r w:rsidR="00B54BC2">
        <w:rPr>
          <w:color w:val="FF0000"/>
        </w:rPr>
        <w:t>that</w:t>
      </w:r>
      <w:r w:rsidRPr="00AA1F49">
        <w:rPr>
          <w:color w:val="FF0000"/>
        </w:rPr>
        <w:t xml:space="preserve"> are memorable, striking or in some other way psychologically salient. </w:t>
      </w:r>
    </w:p>
    <w:p w14:paraId="685B1895" w14:textId="4D359DE4" w:rsidR="004A19B4" w:rsidRDefault="004A19B4" w:rsidP="00851513">
      <w:r>
        <w:t>Samples obtained in this way are likely to be biased because what is psychological</w:t>
      </w:r>
      <w:r w:rsidR="00B54BC2">
        <w:t>ly</w:t>
      </w:r>
      <w:r>
        <w:t xml:space="preserve"> salient is not necessarily representative.</w:t>
      </w:r>
    </w:p>
    <w:p w14:paraId="159557C9" w14:textId="49BE9AEA" w:rsidR="004A19B4" w:rsidRDefault="00AA1F49" w:rsidP="00851513">
      <w:r>
        <w:t xml:space="preserve">Example: </w:t>
      </w:r>
      <w:r w:rsidRPr="00AA1F49">
        <w:rPr>
          <w:noProof/>
        </w:rPr>
        <w:drawing>
          <wp:inline distT="0" distB="0" distL="0" distR="0" wp14:anchorId="412EF46E" wp14:editId="4034EEEC">
            <wp:extent cx="5251341" cy="642366"/>
            <wp:effectExtent l="0" t="0" r="0" b="571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62646" cy="643749"/>
                    </a:xfrm>
                    <a:prstGeom prst="rect">
                      <a:avLst/>
                    </a:prstGeom>
                  </pic:spPr>
                </pic:pic>
              </a:graphicData>
            </a:graphic>
          </wp:inline>
        </w:drawing>
      </w:r>
    </w:p>
    <w:p w14:paraId="3049F247" w14:textId="422CD6B4" w:rsidR="00AA1F49" w:rsidRPr="00AA1F49" w:rsidRDefault="00AA1F49" w:rsidP="00851513">
      <w:pPr>
        <w:rPr>
          <w:color w:val="FF0000"/>
        </w:rPr>
      </w:pPr>
      <w:r w:rsidRPr="00AA1F49">
        <w:rPr>
          <w:color w:val="FF0000"/>
        </w:rPr>
        <w:t>you make a judgement based on a case that easily comes to mind</w:t>
      </w:r>
      <w:r>
        <w:rPr>
          <w:color w:val="FF0000"/>
        </w:rPr>
        <w:t xml:space="preserve">. </w:t>
      </w:r>
      <w:r>
        <w:t>This explain</w:t>
      </w:r>
      <w:r w:rsidR="00B54BC2">
        <w:t>s</w:t>
      </w:r>
      <w:r>
        <w:t xml:space="preserve"> why arguments based on a sample size of one are so common and so compelling to people, especially if we don’t consider exactly what evidence we are basing our judgement on. I call this the </w:t>
      </w:r>
      <w:r w:rsidRPr="00AA1F49">
        <w:rPr>
          <w:color w:val="FF0000"/>
        </w:rPr>
        <w:t>availability fallacy</w:t>
      </w:r>
      <w:r>
        <w:t>.</w:t>
      </w:r>
    </w:p>
    <w:p w14:paraId="5F4A7F00" w14:textId="23B06C06" w:rsidR="00AA1F49" w:rsidRDefault="007420DE" w:rsidP="00851513">
      <w:pPr>
        <w:rPr>
          <w:color w:val="FF0000"/>
        </w:rPr>
      </w:pPr>
      <w:r>
        <w:t>memorable or psychological</w:t>
      </w:r>
      <w:r w:rsidR="00B54BC2">
        <w:t>ly</w:t>
      </w:r>
      <w:r>
        <w:t xml:space="preserve"> salient cases might be memorable or psychologically salient exactly </w:t>
      </w:r>
      <w:r w:rsidRPr="007420DE">
        <w:rPr>
          <w:color w:val="FF0000"/>
        </w:rPr>
        <w:t>because they are not typical</w:t>
      </w:r>
      <w:r>
        <w:t xml:space="preserve">. The typical, </w:t>
      </w:r>
      <w:r w:rsidRPr="007420DE">
        <w:rPr>
          <w:color w:val="FF0000"/>
        </w:rPr>
        <w:t>average or normal case is often uninteresting and forgettable</w:t>
      </w:r>
    </w:p>
    <w:p w14:paraId="0E441965" w14:textId="172D3DF2" w:rsidR="007420DE" w:rsidRDefault="007420DE" w:rsidP="007420DE">
      <w:pPr>
        <w:pStyle w:val="Heading2"/>
      </w:pPr>
      <w:bookmarkStart w:id="60" w:name="_Toc136859798"/>
      <w:r>
        <w:t>Problems with measuring the target property</w:t>
      </w:r>
      <w:bookmarkEnd w:id="60"/>
    </w:p>
    <w:p w14:paraId="7C884934" w14:textId="477312C9" w:rsidR="007420DE" w:rsidRDefault="007420DE" w:rsidP="007420DE">
      <w:r>
        <w:t>questions like ‘Have you ever stolen stationery from the office?’</w:t>
      </w:r>
      <w:r w:rsidRPr="007420DE">
        <w:t xml:space="preserve"> </w:t>
      </w:r>
      <w:r>
        <w:t>majority of people say ‘no’.</w:t>
      </w:r>
      <w:r w:rsidRPr="007420DE">
        <w:t xml:space="preserve"> </w:t>
      </w:r>
      <w:r>
        <w:t>People are not likely to admit to criminal or unethical behaviour, even if they are told their answers will be anonymous.</w:t>
      </w:r>
    </w:p>
    <w:p w14:paraId="24A47380" w14:textId="5B069A8B" w:rsidR="00FB57CB" w:rsidRDefault="00FB57CB" w:rsidP="007420DE">
      <w:r>
        <w:t>wording of a question, or the order in which questions are asked in a survey, can influence the answer people give.</w:t>
      </w:r>
    </w:p>
    <w:p w14:paraId="2763AFFF" w14:textId="331FB07B" w:rsidR="00163CA5" w:rsidRDefault="00163CA5" w:rsidP="00163CA5">
      <w:pPr>
        <w:pStyle w:val="Heading2"/>
      </w:pPr>
      <w:bookmarkStart w:id="61" w:name="_Toc136859799"/>
      <w:r w:rsidRPr="00163CA5">
        <w:t>Measurement bias</w:t>
      </w:r>
      <w:bookmarkEnd w:id="61"/>
    </w:p>
    <w:p w14:paraId="25B21B9D" w14:textId="7CE10C23" w:rsidR="00163CA5" w:rsidRPr="00163CA5" w:rsidRDefault="00163CA5" w:rsidP="00163CA5">
      <w:r w:rsidRPr="00163CA5">
        <w:t>Measurement biases are issues with the process of measuring the target property which lead</w:t>
      </w:r>
      <w:r w:rsidR="00994F5A">
        <w:t>s</w:t>
      </w:r>
      <w:r w:rsidRPr="00163CA5">
        <w:t xml:space="preserve"> to an inaccurate view of how that property is distributed in the sample.</w:t>
      </w:r>
    </w:p>
    <w:p w14:paraId="1C1257B9" w14:textId="21817663" w:rsidR="00163CA5" w:rsidRDefault="00163CA5" w:rsidP="00163CA5">
      <w:pPr>
        <w:pStyle w:val="ListParagraph"/>
        <w:numPr>
          <w:ilvl w:val="0"/>
          <w:numId w:val="11"/>
        </w:numPr>
      </w:pPr>
      <w:r w:rsidRPr="00163CA5">
        <w:t>Inaccuracies in memory</w:t>
      </w:r>
    </w:p>
    <w:p w14:paraId="68086B27" w14:textId="02B197D8" w:rsidR="00163CA5" w:rsidRDefault="00163CA5" w:rsidP="00163CA5">
      <w:pPr>
        <w:pStyle w:val="ListParagraph"/>
        <w:numPr>
          <w:ilvl w:val="0"/>
          <w:numId w:val="11"/>
        </w:numPr>
      </w:pPr>
      <w:r w:rsidRPr="00163CA5">
        <w:t>Motivations to lie</w:t>
      </w:r>
    </w:p>
    <w:p w14:paraId="721AFBED" w14:textId="184E5D5A" w:rsidR="00163CA5" w:rsidRPr="00163CA5" w:rsidRDefault="00163CA5" w:rsidP="00163CA5">
      <w:pPr>
        <w:pStyle w:val="ListParagraph"/>
        <w:numPr>
          <w:ilvl w:val="1"/>
          <w:numId w:val="11"/>
        </w:numPr>
      </w:pPr>
      <w:r w:rsidRPr="00163CA5">
        <w:t>do you have racist attitudes?</w:t>
      </w:r>
    </w:p>
    <w:p w14:paraId="7E51AB76" w14:textId="77777777" w:rsidR="00163CA5" w:rsidRPr="00163CA5" w:rsidRDefault="00163CA5" w:rsidP="00163CA5">
      <w:pPr>
        <w:pStyle w:val="ListParagraph"/>
        <w:numPr>
          <w:ilvl w:val="0"/>
          <w:numId w:val="11"/>
        </w:numPr>
      </w:pPr>
      <w:r w:rsidRPr="00163CA5">
        <w:t>Wording of questions</w:t>
      </w:r>
    </w:p>
    <w:p w14:paraId="1C49D788" w14:textId="77777777" w:rsidR="00163CA5" w:rsidRPr="00163CA5" w:rsidRDefault="00163CA5" w:rsidP="00163CA5">
      <w:pPr>
        <w:pStyle w:val="ListParagraph"/>
        <w:numPr>
          <w:ilvl w:val="1"/>
          <w:numId w:val="11"/>
        </w:numPr>
      </w:pPr>
      <w:r w:rsidRPr="00163CA5">
        <w:t>Different wording can encourage participants to think about a question differently</w:t>
      </w:r>
    </w:p>
    <w:p w14:paraId="63F2C8BF" w14:textId="77777777" w:rsidR="00163CA5" w:rsidRPr="00163CA5" w:rsidRDefault="00163CA5" w:rsidP="00163CA5">
      <w:pPr>
        <w:pStyle w:val="ListParagraph"/>
        <w:numPr>
          <w:ilvl w:val="2"/>
          <w:numId w:val="11"/>
        </w:numPr>
      </w:pPr>
      <w:r w:rsidRPr="00163CA5">
        <w:rPr>
          <w:lang w:val="en-US"/>
        </w:rPr>
        <w:t>‘Do you support independence for Scotland?’ (51% yes)</w:t>
      </w:r>
    </w:p>
    <w:p w14:paraId="61C230E1" w14:textId="2C0C8E15" w:rsidR="00163CA5" w:rsidRPr="00163CA5" w:rsidRDefault="00163CA5" w:rsidP="00163CA5">
      <w:pPr>
        <w:pStyle w:val="ListParagraph"/>
        <w:numPr>
          <w:ilvl w:val="2"/>
          <w:numId w:val="11"/>
        </w:numPr>
      </w:pPr>
      <w:r w:rsidRPr="00163CA5">
        <w:t xml:space="preserve">‘Do </w:t>
      </w:r>
      <w:r w:rsidRPr="00163CA5">
        <w:rPr>
          <w:lang w:val="en-US"/>
        </w:rPr>
        <w:t xml:space="preserve">you support an independent Scotland, separate from the United Kingdom?’ (34% </w:t>
      </w:r>
      <w:r w:rsidR="00CF5BBE" w:rsidRPr="00163CA5">
        <w:rPr>
          <w:lang w:val="en-US"/>
        </w:rPr>
        <w:t>yes)</w:t>
      </w:r>
      <w:r w:rsidR="00CF5BBE">
        <w:rPr>
          <w:lang w:val="en-US"/>
        </w:rPr>
        <w:t xml:space="preserve"> B</w:t>
      </w:r>
    </w:p>
    <w:p w14:paraId="116DA9D7" w14:textId="03D713AF" w:rsidR="00FB57CB" w:rsidRDefault="00FB57CB" w:rsidP="00FB57CB">
      <w:pPr>
        <w:pStyle w:val="Heading2"/>
      </w:pPr>
      <w:bookmarkStart w:id="62" w:name="_Toc136859800"/>
      <w:r>
        <w:t>some important questions to ask are:</w:t>
      </w:r>
      <w:bookmarkEnd w:id="62"/>
    </w:p>
    <w:p w14:paraId="6D1AD40C" w14:textId="4D1B7C14" w:rsidR="00FB57CB" w:rsidRDefault="00FB57CB" w:rsidP="00FB57CB">
      <w:r w:rsidRPr="00FB57CB">
        <w:rPr>
          <w:noProof/>
        </w:rPr>
        <w:drawing>
          <wp:inline distT="0" distB="0" distL="0" distR="0" wp14:anchorId="11F8AD8F" wp14:editId="2CFCAC94">
            <wp:extent cx="4755042" cy="1582309"/>
            <wp:effectExtent l="0" t="0" r="762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764734" cy="1585534"/>
                    </a:xfrm>
                    <a:prstGeom prst="rect">
                      <a:avLst/>
                    </a:prstGeom>
                  </pic:spPr>
                </pic:pic>
              </a:graphicData>
            </a:graphic>
          </wp:inline>
        </w:drawing>
      </w:r>
    </w:p>
    <w:p w14:paraId="3273D8AB" w14:textId="58E653EC" w:rsidR="00802470" w:rsidRDefault="00802470" w:rsidP="00802470">
      <w:pPr>
        <w:pStyle w:val="Heading1"/>
        <w:numPr>
          <w:ilvl w:val="0"/>
          <w:numId w:val="1"/>
        </w:numPr>
      </w:pPr>
      <w:bookmarkStart w:id="63" w:name="_Toc136859801"/>
      <w:r>
        <w:t>Arguments for causation</w:t>
      </w:r>
      <w:bookmarkEnd w:id="63"/>
    </w:p>
    <w:p w14:paraId="172E5B94" w14:textId="29FA478B" w:rsidR="004967BE" w:rsidRPr="004967BE" w:rsidRDefault="004967BE" w:rsidP="004967BE">
      <w:r w:rsidRPr="004967BE">
        <w:rPr>
          <w:noProof/>
        </w:rPr>
        <w:drawing>
          <wp:inline distT="0" distB="0" distL="0" distR="0" wp14:anchorId="01975EF7" wp14:editId="4D3066AE">
            <wp:extent cx="6767333" cy="3265269"/>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6776732" cy="3269804"/>
                    </a:xfrm>
                    <a:prstGeom prst="rect">
                      <a:avLst/>
                    </a:prstGeom>
                  </pic:spPr>
                </pic:pic>
              </a:graphicData>
            </a:graphic>
          </wp:inline>
        </w:drawing>
      </w:r>
    </w:p>
    <w:p w14:paraId="1DDEC725" w14:textId="64368A22" w:rsidR="00802470" w:rsidRDefault="003F7365" w:rsidP="00802470">
      <w:r>
        <w:t xml:space="preserve">A </w:t>
      </w:r>
      <w:r w:rsidRPr="00F96C60">
        <w:rPr>
          <w:color w:val="FF0000"/>
        </w:rPr>
        <w:t xml:space="preserve">causal claim </w:t>
      </w:r>
      <w:r>
        <w:t>explains why something is true by making a statement linking a cause to an effect.</w:t>
      </w:r>
    </w:p>
    <w:p w14:paraId="55FAD99B" w14:textId="56D666E8" w:rsidR="00015674" w:rsidRDefault="00015674" w:rsidP="00802470">
      <w:r>
        <w:t>Causal claims also play an important role in personal decision</w:t>
      </w:r>
      <w:r w:rsidR="004429C8">
        <w:t>-</w:t>
      </w:r>
      <w:r>
        <w:t>making:</w:t>
      </w:r>
    </w:p>
    <w:p w14:paraId="51C41BBE" w14:textId="0F7913A6" w:rsidR="00015674" w:rsidRDefault="00015674" w:rsidP="00015674">
      <w:pPr>
        <w:pStyle w:val="ListParagraph"/>
        <w:numPr>
          <w:ilvl w:val="0"/>
          <w:numId w:val="8"/>
        </w:numPr>
      </w:pPr>
      <w:r>
        <w:t>people</w:t>
      </w:r>
      <w:r w:rsidRPr="00015674">
        <w:t xml:space="preserve"> </w:t>
      </w:r>
      <w:r>
        <w:t>quit smoking because they accepted the causal claim that smoking causes lung cancer and other serious health problems</w:t>
      </w:r>
    </w:p>
    <w:p w14:paraId="00E626C7" w14:textId="409FA42E" w:rsidR="00015674" w:rsidRDefault="00015674" w:rsidP="00015674">
      <w:r>
        <w:t xml:space="preserve">What evidence do we need to accept a causal claim? </w:t>
      </w:r>
    </w:p>
    <w:p w14:paraId="32F375FC" w14:textId="13B95D7B" w:rsidR="00015674" w:rsidRDefault="00015674" w:rsidP="00015674">
      <w:r>
        <w:t>What kind of arguments can there be for thinking there is a causal connection between two things?</w:t>
      </w:r>
    </w:p>
    <w:p w14:paraId="6700DD8D" w14:textId="58FB7523" w:rsidR="003F7365" w:rsidRDefault="003F7365" w:rsidP="003F7365">
      <w:pPr>
        <w:pStyle w:val="Heading2"/>
      </w:pPr>
      <w:bookmarkStart w:id="64" w:name="_Toc136859802"/>
      <w:r>
        <w:t>Types of causal claim: specific and general</w:t>
      </w:r>
      <w:bookmarkEnd w:id="64"/>
    </w:p>
    <w:p w14:paraId="41C9A937" w14:textId="2709E206" w:rsidR="003F7365" w:rsidRPr="00CE1C78" w:rsidRDefault="00FB511D" w:rsidP="003F7365">
      <w:pPr>
        <w:rPr>
          <w:color w:val="FF0000"/>
        </w:rPr>
      </w:pPr>
      <w:r>
        <w:t xml:space="preserve">Specific: </w:t>
      </w:r>
      <w:r w:rsidRPr="00CE1C78">
        <w:rPr>
          <w:color w:val="FF0000"/>
        </w:rPr>
        <w:t>one particular event caused another particular event</w:t>
      </w:r>
    </w:p>
    <w:p w14:paraId="379BE56B" w14:textId="77777777" w:rsidR="00FB511D" w:rsidRDefault="00FB511D" w:rsidP="00FB511D">
      <w:pPr>
        <w:pStyle w:val="ListParagraph"/>
        <w:numPr>
          <w:ilvl w:val="0"/>
          <w:numId w:val="8"/>
        </w:numPr>
      </w:pPr>
      <w:r>
        <w:t xml:space="preserve">The car crash was caused by the driver using his mobile phone while driving. </w:t>
      </w:r>
    </w:p>
    <w:p w14:paraId="4130CC4F" w14:textId="5D3AE624" w:rsidR="00FB511D" w:rsidRDefault="00FB511D" w:rsidP="00FB511D">
      <w:pPr>
        <w:pStyle w:val="ListParagraph"/>
        <w:numPr>
          <w:ilvl w:val="0"/>
          <w:numId w:val="8"/>
        </w:numPr>
      </w:pPr>
      <w:r>
        <w:t>Jane is anxious because she has two medical exams tomorrow.</w:t>
      </w:r>
    </w:p>
    <w:p w14:paraId="2662FDFC" w14:textId="39F3D02D" w:rsidR="00FB511D" w:rsidRDefault="00FB511D" w:rsidP="003F7365">
      <w:r>
        <w:t>General</w:t>
      </w:r>
      <w:r w:rsidR="004429C8">
        <w:t xml:space="preserve"> (causal generalisation)</w:t>
      </w:r>
      <w:r>
        <w:t xml:space="preserve">: </w:t>
      </w:r>
      <w:r w:rsidRPr="00CE1C78">
        <w:rPr>
          <w:color w:val="FF0000"/>
        </w:rPr>
        <w:t>events of one kind tend to cause events of some other kind</w:t>
      </w:r>
    </w:p>
    <w:p w14:paraId="0D3AD51E" w14:textId="77777777" w:rsidR="00FB511D" w:rsidRDefault="00FB511D" w:rsidP="00FB511D">
      <w:pPr>
        <w:pStyle w:val="ListParagraph"/>
        <w:numPr>
          <w:ilvl w:val="0"/>
          <w:numId w:val="15"/>
        </w:numPr>
      </w:pPr>
      <w:r>
        <w:t xml:space="preserve">The main cause of criminal behaviour among adolescents is inadequate parenting. </w:t>
      </w:r>
    </w:p>
    <w:p w14:paraId="5BB832A2" w14:textId="5986190D" w:rsidR="00FB511D" w:rsidRDefault="00FB511D" w:rsidP="00FB511D">
      <w:pPr>
        <w:pStyle w:val="ListParagraph"/>
        <w:numPr>
          <w:ilvl w:val="0"/>
          <w:numId w:val="15"/>
        </w:numPr>
      </w:pPr>
      <w:r>
        <w:t>A diet high in fresh fruit and vegetables prevents heart disease.</w:t>
      </w:r>
    </w:p>
    <w:p w14:paraId="087BE53D" w14:textId="6FB4F181" w:rsidR="004429C8" w:rsidRDefault="004429C8" w:rsidP="004429C8">
      <w:r>
        <w:t>Causal generalisations can be tricky</w:t>
      </w:r>
    </w:p>
    <w:p w14:paraId="0BA1D1A9" w14:textId="233027EA" w:rsidR="004429C8" w:rsidRDefault="00160447" w:rsidP="004429C8">
      <w:pPr>
        <w:pStyle w:val="ListParagraph"/>
        <w:numPr>
          <w:ilvl w:val="0"/>
          <w:numId w:val="16"/>
        </w:numPr>
      </w:pPr>
      <w:r>
        <w:t xml:space="preserve">because </w:t>
      </w:r>
      <w:r w:rsidR="004429C8">
        <w:t>smoking causes lung cancer. Does it mean that everyone who smokes invariably gets lung cancer? No. Does it mean that everyone who gets lung cancer is a smoker? No.</w:t>
      </w:r>
    </w:p>
    <w:p w14:paraId="375560E4" w14:textId="178C13CC" w:rsidR="004429C8" w:rsidRDefault="004429C8" w:rsidP="004429C8">
      <w:pPr>
        <w:pStyle w:val="ListParagraph"/>
        <w:numPr>
          <w:ilvl w:val="0"/>
          <w:numId w:val="16"/>
        </w:numPr>
      </w:pPr>
      <w:r>
        <w:t>What the claim means is that smoking increases your risk of developing lung cancer</w:t>
      </w:r>
    </w:p>
    <w:p w14:paraId="73E03E31" w14:textId="3BB8F8E9" w:rsidR="004429C8" w:rsidRDefault="004429C8" w:rsidP="00CE1C78">
      <w:pPr>
        <w:pStyle w:val="ListParagraph"/>
        <w:numPr>
          <w:ilvl w:val="1"/>
          <w:numId w:val="16"/>
        </w:numPr>
      </w:pPr>
      <w:r>
        <w:t>A causes B does not mean that A is sufficient for B and it does not mean that A is necessary for B</w:t>
      </w:r>
    </w:p>
    <w:p w14:paraId="7B04AA62" w14:textId="78CC2672" w:rsidR="004429C8" w:rsidRDefault="004429C8" w:rsidP="00CE1C78">
      <w:pPr>
        <w:pStyle w:val="ListParagraph"/>
        <w:numPr>
          <w:ilvl w:val="1"/>
          <w:numId w:val="16"/>
        </w:numPr>
      </w:pPr>
      <w:r>
        <w:t>A might not be necessary for B because A need not be the only way for B to happen</w:t>
      </w:r>
    </w:p>
    <w:p w14:paraId="31EA6684" w14:textId="29A3880B" w:rsidR="003F7365" w:rsidRDefault="003F7365" w:rsidP="003F7365">
      <w:pPr>
        <w:pStyle w:val="Heading2"/>
      </w:pPr>
      <w:bookmarkStart w:id="65" w:name="_Toc136859803"/>
      <w:r>
        <w:t>‘Post hoc’ reasoning: a very common fallacy</w:t>
      </w:r>
      <w:bookmarkEnd w:id="65"/>
    </w:p>
    <w:p w14:paraId="01A6CCCA" w14:textId="1BA1E601" w:rsidR="003F7365" w:rsidRDefault="00160447" w:rsidP="003F7365">
      <w:r w:rsidRPr="00160447">
        <w:rPr>
          <w:noProof/>
        </w:rPr>
        <w:drawing>
          <wp:inline distT="0" distB="0" distL="0" distR="0" wp14:anchorId="2170FD70" wp14:editId="57F98CF8">
            <wp:extent cx="5197170" cy="1017436"/>
            <wp:effectExtent l="0" t="0" r="381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215470" cy="1021019"/>
                    </a:xfrm>
                    <a:prstGeom prst="rect">
                      <a:avLst/>
                    </a:prstGeom>
                  </pic:spPr>
                </pic:pic>
              </a:graphicData>
            </a:graphic>
          </wp:inline>
        </w:drawing>
      </w:r>
    </w:p>
    <w:p w14:paraId="2D017B06" w14:textId="1E6BA89C" w:rsidR="00160447" w:rsidRDefault="00160447" w:rsidP="003F7365">
      <w:r>
        <w:t>you can refute a causal claim by pointing out that A cannot have caused B because B was already true before A happened.</w:t>
      </w:r>
    </w:p>
    <w:p w14:paraId="225515C7" w14:textId="044EE77E" w:rsidR="00160447" w:rsidRDefault="00160447" w:rsidP="00160447">
      <w:r>
        <w:t>Example: The government’s economic stimulus program is working to reduce unemployment. Since its introduction, the unemployment rate has fallen by 15%.</w:t>
      </w:r>
    </w:p>
    <w:p w14:paraId="5F71A827" w14:textId="264CB969" w:rsidR="00160447" w:rsidRDefault="00160447" w:rsidP="00271DE6">
      <w:pPr>
        <w:pStyle w:val="ListParagraph"/>
        <w:numPr>
          <w:ilvl w:val="0"/>
          <w:numId w:val="17"/>
        </w:numPr>
      </w:pPr>
      <w:r>
        <w:t xml:space="preserve">There are many other possible explanations </w:t>
      </w:r>
    </w:p>
    <w:p w14:paraId="6871B16E" w14:textId="691369C3" w:rsidR="00160447" w:rsidRDefault="00160447" w:rsidP="00271DE6">
      <w:pPr>
        <w:pStyle w:val="ListParagraph"/>
        <w:numPr>
          <w:ilvl w:val="0"/>
          <w:numId w:val="17"/>
        </w:numPr>
      </w:pPr>
      <w:r>
        <w:t>A happened (the government introduced its policy) and then B happened later (unemployment fell)</w:t>
      </w:r>
    </w:p>
    <w:p w14:paraId="36ED5C04" w14:textId="7B469FE9" w:rsidR="00160447" w:rsidRDefault="00160447" w:rsidP="00271DE6">
      <w:pPr>
        <w:pStyle w:val="ListParagraph"/>
        <w:numPr>
          <w:ilvl w:val="0"/>
          <w:numId w:val="17"/>
        </w:numPr>
      </w:pPr>
      <w:r>
        <w:t>We do not have good evidence for a causal link between the economic stimulus program and the unemployment rate has fallen</w:t>
      </w:r>
    </w:p>
    <w:p w14:paraId="00683F60" w14:textId="7A9F379C" w:rsidR="003F7365" w:rsidRDefault="003F7365" w:rsidP="003F7365">
      <w:pPr>
        <w:pStyle w:val="Heading2"/>
      </w:pPr>
      <w:bookmarkStart w:id="66" w:name="_Toc136859804"/>
      <w:r>
        <w:t>Arguments for specific causal claims</w:t>
      </w:r>
      <w:bookmarkEnd w:id="66"/>
    </w:p>
    <w:p w14:paraId="49255129" w14:textId="6EEAC71A" w:rsidR="003F7365" w:rsidRDefault="00160447" w:rsidP="003F7365">
      <w:r>
        <w:t>consider all the likely explanations and then eliminate all but one of them</w:t>
      </w:r>
    </w:p>
    <w:p w14:paraId="3FE515C0" w14:textId="64704AD0" w:rsidR="00160447" w:rsidRDefault="00160447" w:rsidP="003F7365">
      <w:r>
        <w:t>Example: The lemon tree in my garden is dying. The most likely causes are insufficient water, poor soil or a disease. But the tree gets plenty of water and the soil is well suited for citrus trees. So, it is probably a disease that is killing my lemon tree.</w:t>
      </w:r>
    </w:p>
    <w:p w14:paraId="5D12E2F4" w14:textId="77777777" w:rsidR="00160447" w:rsidRDefault="00160447" w:rsidP="004517E9">
      <w:pPr>
        <w:pStyle w:val="ListParagraph"/>
        <w:numPr>
          <w:ilvl w:val="0"/>
          <w:numId w:val="18"/>
        </w:numPr>
      </w:pPr>
      <w:r>
        <w:t xml:space="preserve">The first premise tells us that the most likely cause is either A, B or C. </w:t>
      </w:r>
    </w:p>
    <w:p w14:paraId="7944BD42" w14:textId="77777777" w:rsidR="00160447" w:rsidRDefault="00160447" w:rsidP="004517E9">
      <w:pPr>
        <w:pStyle w:val="ListParagraph"/>
        <w:numPr>
          <w:ilvl w:val="0"/>
          <w:numId w:val="18"/>
        </w:numPr>
      </w:pPr>
      <w:r>
        <w:t xml:space="preserve">The second premise tells us that cause is not A and not B. </w:t>
      </w:r>
    </w:p>
    <w:p w14:paraId="42F2F9E9" w14:textId="5D1D95DE" w:rsidR="00160447" w:rsidRDefault="00160447" w:rsidP="004517E9">
      <w:pPr>
        <w:pStyle w:val="ListParagraph"/>
        <w:numPr>
          <w:ilvl w:val="0"/>
          <w:numId w:val="18"/>
        </w:numPr>
      </w:pPr>
      <w:r>
        <w:t>It follows that C is the most likely cause</w:t>
      </w:r>
    </w:p>
    <w:p w14:paraId="530B6074" w14:textId="649D5EE8" w:rsidR="00160447" w:rsidRDefault="00160447" w:rsidP="004517E9">
      <w:pPr>
        <w:pStyle w:val="ListParagraph"/>
        <w:numPr>
          <w:ilvl w:val="0"/>
          <w:numId w:val="18"/>
        </w:numPr>
      </w:pPr>
      <w:r>
        <w:t>the premises might not all be true,</w:t>
      </w:r>
      <w:r w:rsidRPr="00160447">
        <w:t xml:space="preserve"> </w:t>
      </w:r>
      <w:r>
        <w:t>and the list of likely causes might not be complete</w:t>
      </w:r>
    </w:p>
    <w:p w14:paraId="1A925F4D" w14:textId="0977FB2D" w:rsidR="00160447" w:rsidRDefault="00160447" w:rsidP="00160447">
      <w:r>
        <w:t>this kind of argument can be sufficient to establish beyond a reasonable doubt the cause of some event, provided that all the likely causes have been considered and the evidence which rules out all but one is sufficient</w:t>
      </w:r>
    </w:p>
    <w:p w14:paraId="5AEBA58B" w14:textId="795AEFA5" w:rsidR="00160447" w:rsidRDefault="00160447" w:rsidP="00160447">
      <w:r w:rsidRPr="00160447">
        <w:rPr>
          <w:noProof/>
        </w:rPr>
        <w:drawing>
          <wp:inline distT="0" distB="0" distL="0" distR="0" wp14:anchorId="6B11A5F5" wp14:editId="2022FD44">
            <wp:extent cx="3175718" cy="1218896"/>
            <wp:effectExtent l="0" t="0" r="5715" b="63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182343" cy="1221439"/>
                    </a:xfrm>
                    <a:prstGeom prst="rect">
                      <a:avLst/>
                    </a:prstGeom>
                  </pic:spPr>
                </pic:pic>
              </a:graphicData>
            </a:graphic>
          </wp:inline>
        </w:drawing>
      </w:r>
    </w:p>
    <w:p w14:paraId="30A873E5" w14:textId="69B41C0B" w:rsidR="00160447" w:rsidRDefault="0075561A" w:rsidP="00160447">
      <w:r>
        <w:t>For the argument to be strong, each premise would have to be backed up by sufficient evidence.</w:t>
      </w:r>
    </w:p>
    <w:p w14:paraId="2BC8E963" w14:textId="5BB26395" w:rsidR="003F7365" w:rsidRDefault="003F7365" w:rsidP="003F7365">
      <w:pPr>
        <w:pStyle w:val="Heading2"/>
      </w:pPr>
      <w:bookmarkStart w:id="67" w:name="_Toc136859805"/>
      <w:r>
        <w:t>Causal generalisations and correlations</w:t>
      </w:r>
      <w:bookmarkEnd w:id="67"/>
    </w:p>
    <w:p w14:paraId="65A328F0" w14:textId="1E5A5832" w:rsidR="003F7365" w:rsidRDefault="001C38DB" w:rsidP="003F7365">
      <w:r>
        <w:t>These claims</w:t>
      </w:r>
      <w:r w:rsidRPr="001C38DB">
        <w:t xml:space="preserve"> </w:t>
      </w:r>
      <w:r>
        <w:t>do not tell us about the causes of a specific event, but instead tell us that in general, events or actions of type A are a causal factor in producing outcomes of type B.</w:t>
      </w:r>
      <w:r w:rsidRPr="001C38DB">
        <w:t xml:space="preserve"> </w:t>
      </w:r>
      <w:r>
        <w:t xml:space="preserve">that A and B are </w:t>
      </w:r>
      <w:r w:rsidRPr="001C38DB">
        <w:rPr>
          <w:color w:val="FF0000"/>
        </w:rPr>
        <w:t xml:space="preserve">correlated </w:t>
      </w:r>
      <w:r>
        <w:t>(or ‘associated’) with each other</w:t>
      </w:r>
    </w:p>
    <w:p w14:paraId="6958C955" w14:textId="1576B7BC" w:rsidR="001C38DB" w:rsidRDefault="001C38DB" w:rsidP="003F7365">
      <w:r>
        <w:t>Correlation between attributes</w:t>
      </w:r>
    </w:p>
    <w:p w14:paraId="31271E56" w14:textId="56BF9800" w:rsidR="001C38DB" w:rsidRDefault="001C38DB" w:rsidP="004517E9">
      <w:pPr>
        <w:pStyle w:val="ListParagraph"/>
        <w:numPr>
          <w:ilvl w:val="0"/>
          <w:numId w:val="19"/>
        </w:numPr>
      </w:pPr>
      <w:r>
        <w:t>There is a (positive) correlation between the attributes A and B when B is more likely if A is present than if A is not present.</w:t>
      </w:r>
    </w:p>
    <w:p w14:paraId="0F371883" w14:textId="27D799A0" w:rsidR="00B11D1E" w:rsidRDefault="00B11D1E" w:rsidP="00B11D1E">
      <w:r>
        <w:t>Negative correlation between attributes</w:t>
      </w:r>
    </w:p>
    <w:p w14:paraId="341FE50B" w14:textId="12C4F822" w:rsidR="00B11D1E" w:rsidRDefault="00B11D1E" w:rsidP="004517E9">
      <w:pPr>
        <w:pStyle w:val="ListParagraph"/>
        <w:numPr>
          <w:ilvl w:val="0"/>
          <w:numId w:val="19"/>
        </w:numPr>
      </w:pPr>
      <w:r>
        <w:t>There is a negative correlation between A and B when B is less likely to occur if A is present than if A is not present.</w:t>
      </w:r>
    </w:p>
    <w:p w14:paraId="56D397CC" w14:textId="1F420B45" w:rsidR="003F7365" w:rsidRDefault="003F7365" w:rsidP="003F7365">
      <w:pPr>
        <w:pStyle w:val="Heading2"/>
      </w:pPr>
      <w:bookmarkStart w:id="68" w:name="_Toc136859806"/>
      <w:r>
        <w:t>Correlations between quantities</w:t>
      </w:r>
      <w:bookmarkEnd w:id="68"/>
    </w:p>
    <w:p w14:paraId="43B70A97" w14:textId="3C10BABD" w:rsidR="00241F86" w:rsidRPr="00241F86" w:rsidRDefault="00241F86" w:rsidP="00241F86">
      <w:r>
        <w:t>There is a positive correlation between the quantities A and B when individuals with higher values of A are more likely to also have higher values of B.</w:t>
      </w:r>
    </w:p>
    <w:p w14:paraId="452DA60F" w14:textId="5224D092" w:rsidR="00B11D1E" w:rsidRDefault="00B11D1E" w:rsidP="00B11D1E">
      <w:r w:rsidRPr="00B11D1E">
        <w:rPr>
          <w:noProof/>
        </w:rPr>
        <w:drawing>
          <wp:inline distT="0" distB="0" distL="0" distR="0" wp14:anchorId="72989F4D" wp14:editId="6FA11435">
            <wp:extent cx="4058508" cy="2329732"/>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065884" cy="2333966"/>
                    </a:xfrm>
                    <a:prstGeom prst="rect">
                      <a:avLst/>
                    </a:prstGeom>
                  </pic:spPr>
                </pic:pic>
              </a:graphicData>
            </a:graphic>
          </wp:inline>
        </w:drawing>
      </w:r>
    </w:p>
    <w:p w14:paraId="6962457B" w14:textId="3C754076" w:rsidR="00A03F5B" w:rsidRDefault="00A03F5B" w:rsidP="00A03F5B">
      <w:pPr>
        <w:pStyle w:val="Heading3"/>
      </w:pPr>
      <w:bookmarkStart w:id="69" w:name="_Toc136859807"/>
      <w:r>
        <w:t>Strength of a correlation</w:t>
      </w:r>
      <w:bookmarkEnd w:id="69"/>
    </w:p>
    <w:p w14:paraId="2EE28BF1" w14:textId="22D569AE" w:rsidR="00A03F5B" w:rsidRDefault="00A03F5B" w:rsidP="00A03F5B">
      <w:r w:rsidRPr="00A03F5B">
        <w:rPr>
          <w:noProof/>
        </w:rPr>
        <w:drawing>
          <wp:inline distT="0" distB="0" distL="0" distR="0" wp14:anchorId="54969851" wp14:editId="0FFB782D">
            <wp:extent cx="5799647" cy="1385890"/>
            <wp:effectExtent l="0" t="0" r="0" b="508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810007" cy="1388366"/>
                    </a:xfrm>
                    <a:prstGeom prst="rect">
                      <a:avLst/>
                    </a:prstGeom>
                  </pic:spPr>
                </pic:pic>
              </a:graphicData>
            </a:graphic>
          </wp:inline>
        </w:drawing>
      </w:r>
    </w:p>
    <w:p w14:paraId="057832BB" w14:textId="70440F0D" w:rsidR="00A03F5B" w:rsidRDefault="00A03F5B" w:rsidP="00A03F5B">
      <w:pPr>
        <w:pStyle w:val="Heading3"/>
      </w:pPr>
      <w:bookmarkStart w:id="70" w:name="_Toc136859808"/>
      <w:r>
        <w:t>Correlation is not sufficient for causation</w:t>
      </w:r>
      <w:bookmarkEnd w:id="70"/>
    </w:p>
    <w:p w14:paraId="7E025390" w14:textId="5E9810E7" w:rsidR="00020DF9" w:rsidRPr="00020DF9" w:rsidRDefault="00020DF9" w:rsidP="00020DF9">
      <w:pPr>
        <w:rPr>
          <w:color w:val="FF0000"/>
          <w:sz w:val="32"/>
          <w:szCs w:val="32"/>
        </w:rPr>
      </w:pPr>
      <w:r w:rsidRPr="00020DF9">
        <w:rPr>
          <w:color w:val="FF0000"/>
          <w:sz w:val="32"/>
          <w:szCs w:val="32"/>
        </w:rPr>
        <w:t>Correlation alone is not sufficient to establish causation</w:t>
      </w:r>
    </w:p>
    <w:p w14:paraId="0ACD4939" w14:textId="5BC094DD" w:rsidR="00020DF9" w:rsidRDefault="00020DF9" w:rsidP="00020DF9">
      <w:r w:rsidRPr="00020DF9">
        <w:rPr>
          <w:noProof/>
        </w:rPr>
        <w:drawing>
          <wp:inline distT="0" distB="0" distL="0" distR="0" wp14:anchorId="0B8EA40D" wp14:editId="7194279D">
            <wp:extent cx="4460552" cy="4604208"/>
            <wp:effectExtent l="0" t="0" r="0" b="635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468363" cy="4612271"/>
                    </a:xfrm>
                    <a:prstGeom prst="rect">
                      <a:avLst/>
                    </a:prstGeom>
                  </pic:spPr>
                </pic:pic>
              </a:graphicData>
            </a:graphic>
          </wp:inline>
        </w:drawing>
      </w:r>
    </w:p>
    <w:p w14:paraId="387B0B5F" w14:textId="77777777" w:rsidR="00020DF9" w:rsidRDefault="00020DF9" w:rsidP="004517E9">
      <w:pPr>
        <w:pStyle w:val="ListParagraph"/>
        <w:numPr>
          <w:ilvl w:val="0"/>
          <w:numId w:val="20"/>
        </w:numPr>
      </w:pPr>
      <w:r>
        <w:t xml:space="preserve">A and B are correlated because A causes B </w:t>
      </w:r>
    </w:p>
    <w:p w14:paraId="5EF2A3BA" w14:textId="3E01644D" w:rsidR="00020DF9" w:rsidRDefault="00020DF9" w:rsidP="004517E9">
      <w:pPr>
        <w:pStyle w:val="ListParagraph"/>
        <w:numPr>
          <w:ilvl w:val="0"/>
          <w:numId w:val="20"/>
        </w:numPr>
      </w:pPr>
      <w:r>
        <w:t>A and B are correlated because B causes A</w:t>
      </w:r>
    </w:p>
    <w:p w14:paraId="520E289B" w14:textId="5C2A1468" w:rsidR="00020DF9" w:rsidRDefault="00020DF9" w:rsidP="004517E9">
      <w:pPr>
        <w:pStyle w:val="ListParagraph"/>
        <w:numPr>
          <w:ilvl w:val="0"/>
          <w:numId w:val="20"/>
        </w:numPr>
      </w:pPr>
      <w:r>
        <w:t>A and B are correlated because a third factor X causes both A and B (common cause)</w:t>
      </w:r>
    </w:p>
    <w:p w14:paraId="0CED56E8" w14:textId="3FBCE58F" w:rsidR="00020DF9" w:rsidRDefault="00020DF9" w:rsidP="004517E9">
      <w:pPr>
        <w:pStyle w:val="ListParagraph"/>
        <w:numPr>
          <w:ilvl w:val="0"/>
          <w:numId w:val="20"/>
        </w:numPr>
      </w:pPr>
      <w:r>
        <w:t>A and B are correlated because a third factor X is correlated with A and X causes B (confounding)</w:t>
      </w:r>
    </w:p>
    <w:p w14:paraId="4888C0B1" w14:textId="10837277" w:rsidR="00041100" w:rsidRDefault="00020DF9" w:rsidP="004517E9">
      <w:pPr>
        <w:pStyle w:val="ListParagraph"/>
        <w:numPr>
          <w:ilvl w:val="0"/>
          <w:numId w:val="20"/>
        </w:numPr>
      </w:pPr>
      <w:r>
        <w:t>The correlation is a coincidence – just due to chance.</w:t>
      </w:r>
    </w:p>
    <w:p w14:paraId="1DCAEED0" w14:textId="0A3E5FCD" w:rsidR="00C707A9" w:rsidRDefault="00C707A9" w:rsidP="00C707A9">
      <w:r w:rsidRPr="00C707A9">
        <w:rPr>
          <w:i/>
          <w:iCs/>
        </w:rPr>
        <w:t>Randomized</w:t>
      </w:r>
      <w:r w:rsidRPr="00C707A9">
        <w:t xml:space="preserve"> controlled trials</w:t>
      </w:r>
    </w:p>
    <w:p w14:paraId="15EDF685" w14:textId="7483C7B5" w:rsidR="00C707A9" w:rsidRDefault="00C707A9" w:rsidP="00C707A9">
      <w:r w:rsidRPr="00C707A9">
        <w:rPr>
          <w:noProof/>
        </w:rPr>
        <w:drawing>
          <wp:inline distT="0" distB="0" distL="0" distR="0" wp14:anchorId="663ADFB1" wp14:editId="183F8981">
            <wp:extent cx="5116995" cy="1767806"/>
            <wp:effectExtent l="0" t="0" r="7620" b="444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134137" cy="1773728"/>
                    </a:xfrm>
                    <a:prstGeom prst="rect">
                      <a:avLst/>
                    </a:prstGeom>
                  </pic:spPr>
                </pic:pic>
              </a:graphicData>
            </a:graphic>
          </wp:inline>
        </w:drawing>
      </w:r>
    </w:p>
    <w:p w14:paraId="7E916B07" w14:textId="609B89C2" w:rsidR="00545749" w:rsidRDefault="00545749" w:rsidP="00C707A9">
      <w:r>
        <w:t>In a randomized controlled trial to determine if intervention A causes a change in an outcome B, the procedure is as follows:</w:t>
      </w:r>
    </w:p>
    <w:p w14:paraId="64EA9720" w14:textId="77777777" w:rsidR="00545749" w:rsidRDefault="00545749" w:rsidP="00545749">
      <w:r>
        <w:t xml:space="preserve">1. Compare two large groups of individuals, the </w:t>
      </w:r>
      <w:r w:rsidRPr="00583DB9">
        <w:rPr>
          <w:color w:val="FF0000"/>
        </w:rPr>
        <w:t xml:space="preserve">treatment group </w:t>
      </w:r>
      <w:r>
        <w:t xml:space="preserve">and the </w:t>
      </w:r>
      <w:r w:rsidRPr="00583DB9">
        <w:rPr>
          <w:color w:val="FF0000"/>
        </w:rPr>
        <w:t xml:space="preserve">control group. </w:t>
      </w:r>
    </w:p>
    <w:p w14:paraId="29405DE8" w14:textId="02322257" w:rsidR="00545749" w:rsidRDefault="00545749" w:rsidP="00545749">
      <w:r>
        <w:t xml:space="preserve">2. Use randomization to </w:t>
      </w:r>
      <w:r w:rsidRPr="00583DB9">
        <w:rPr>
          <w:color w:val="FF0000"/>
        </w:rPr>
        <w:t xml:space="preserve">ensure </w:t>
      </w:r>
      <w:r>
        <w:t xml:space="preserve">that the </w:t>
      </w:r>
      <w:r w:rsidRPr="00583DB9">
        <w:rPr>
          <w:color w:val="FF0000"/>
        </w:rPr>
        <w:t xml:space="preserve">two groups are equivalent </w:t>
      </w:r>
      <w:r>
        <w:t xml:space="preserve">at the start of the experiment. </w:t>
      </w:r>
    </w:p>
    <w:p w14:paraId="255F64A6" w14:textId="77777777" w:rsidR="00545749" w:rsidRDefault="00545749" w:rsidP="00545749">
      <w:r>
        <w:t xml:space="preserve">3. </w:t>
      </w:r>
      <w:bookmarkStart w:id="71" w:name="OLE_LINK6"/>
      <w:r>
        <w:t>Measure B</w:t>
      </w:r>
      <w:bookmarkEnd w:id="71"/>
      <w:r>
        <w:t xml:space="preserve"> at the start of the experiment. </w:t>
      </w:r>
    </w:p>
    <w:p w14:paraId="1F512084" w14:textId="4A00C432" w:rsidR="00545749" w:rsidRDefault="00545749" w:rsidP="00545749">
      <w:r>
        <w:t>4. As far as possible, make sure that everything that happens to the treatment group also happens to the control group</w:t>
      </w:r>
      <w:r w:rsidR="00720270">
        <w:t xml:space="preserve"> </w:t>
      </w:r>
      <w:r>
        <w:t xml:space="preserve">except that the treatment group receives intervention A. (Equal treatment for both groups). </w:t>
      </w:r>
    </w:p>
    <w:p w14:paraId="065934E9" w14:textId="77777777" w:rsidR="00545749" w:rsidRDefault="00545749" w:rsidP="00545749">
      <w:r>
        <w:t xml:space="preserve">5. Measure B again at the end of the experiment and compare the two groups. </w:t>
      </w:r>
    </w:p>
    <w:p w14:paraId="2DA1EF11" w14:textId="468CFADF" w:rsidR="00545749" w:rsidRDefault="00545749" w:rsidP="00545749">
      <w:pPr>
        <w:ind w:left="720"/>
      </w:pPr>
      <w:r>
        <w:t xml:space="preserve">• If B has changed in the treatment group more than it has changed in the control group, you have good evidence that A causes B. </w:t>
      </w:r>
    </w:p>
    <w:p w14:paraId="61E35C99" w14:textId="5D677959" w:rsidR="00545749" w:rsidRDefault="00545749" w:rsidP="00545749">
      <w:pPr>
        <w:ind w:left="720"/>
      </w:pPr>
      <w:r>
        <w:t>• If B has not changed more in the treatment group than in the control group, the experiment has not shown that A causes B.</w:t>
      </w:r>
    </w:p>
    <w:p w14:paraId="632CF26F" w14:textId="31380DA8" w:rsidR="004E0CEE" w:rsidRDefault="004E0CEE" w:rsidP="004E0CEE">
      <w:pPr>
        <w:pStyle w:val="Heading1"/>
        <w:numPr>
          <w:ilvl w:val="0"/>
          <w:numId w:val="1"/>
        </w:numPr>
      </w:pPr>
      <w:bookmarkStart w:id="72" w:name="_Toc136859809"/>
      <w:r>
        <w:t>Normative reasoning</w:t>
      </w:r>
      <w:bookmarkEnd w:id="72"/>
    </w:p>
    <w:p w14:paraId="43D3D8FC" w14:textId="64019E3F" w:rsidR="004E0CEE" w:rsidRDefault="004E0CEE" w:rsidP="004E0CEE">
      <w:r>
        <w:t xml:space="preserve">Normative (or prescriptive) claims say something about </w:t>
      </w:r>
      <w:r w:rsidRPr="00D10DD9">
        <w:rPr>
          <w:b/>
          <w:bCs/>
          <w:color w:val="FF0000"/>
        </w:rPr>
        <w:t>how things should or should not be</w:t>
      </w:r>
      <w:r>
        <w:t>.</w:t>
      </w:r>
    </w:p>
    <w:p w14:paraId="2D20B6A6" w14:textId="7197F4A1" w:rsidR="004E0CEE" w:rsidRDefault="004E0CEE" w:rsidP="004517E9">
      <w:pPr>
        <w:pStyle w:val="ListParagraph"/>
        <w:numPr>
          <w:ilvl w:val="0"/>
          <w:numId w:val="19"/>
        </w:numPr>
      </w:pPr>
      <w:r>
        <w:t>Common indicators: should, ought, must, need to, have to, fair, just, right, wrong, good, bad, responsible, irresponsible.</w:t>
      </w:r>
    </w:p>
    <w:p w14:paraId="7814BC2E" w14:textId="77777777" w:rsidR="00D10DD9" w:rsidRDefault="00D10DD9" w:rsidP="004517E9">
      <w:pPr>
        <w:pStyle w:val="ListParagraph"/>
        <w:numPr>
          <w:ilvl w:val="0"/>
          <w:numId w:val="19"/>
        </w:numPr>
      </w:pPr>
      <w:r>
        <w:t>Normative claims occur</w:t>
      </w:r>
    </w:p>
    <w:p w14:paraId="4E8421A1" w14:textId="77777777" w:rsidR="00D10DD9" w:rsidRDefault="00D10DD9" w:rsidP="004517E9">
      <w:pPr>
        <w:pStyle w:val="ListParagraph"/>
        <w:numPr>
          <w:ilvl w:val="1"/>
          <w:numId w:val="19"/>
        </w:numPr>
      </w:pPr>
      <w:r>
        <w:t>about what a particular individual should do if they want to achieve a certain goal</w:t>
      </w:r>
    </w:p>
    <w:p w14:paraId="3E0AED23" w14:textId="77777777" w:rsidR="00D10DD9" w:rsidRDefault="00D10DD9" w:rsidP="004517E9">
      <w:pPr>
        <w:pStyle w:val="ListParagraph"/>
        <w:numPr>
          <w:ilvl w:val="1"/>
          <w:numId w:val="19"/>
        </w:numPr>
      </w:pPr>
      <w:r>
        <w:t>and claims about government or social policies.</w:t>
      </w:r>
    </w:p>
    <w:p w14:paraId="6D90C1B1" w14:textId="6EEE62D9" w:rsidR="00D10DD9" w:rsidRDefault="00D10DD9" w:rsidP="004517E9">
      <w:pPr>
        <w:pStyle w:val="ListParagraph"/>
        <w:numPr>
          <w:ilvl w:val="1"/>
          <w:numId w:val="19"/>
        </w:numPr>
      </w:pPr>
      <w:r>
        <w:t>moral or ethical claims may be controversial</w:t>
      </w:r>
    </w:p>
    <w:p w14:paraId="42807889" w14:textId="42D7BF08" w:rsidR="004E0CEE" w:rsidRDefault="004E0CEE" w:rsidP="004517E9">
      <w:pPr>
        <w:pStyle w:val="ListParagraph"/>
        <w:numPr>
          <w:ilvl w:val="0"/>
          <w:numId w:val="19"/>
        </w:numPr>
      </w:pPr>
      <w:r>
        <w:t>Normative: Raju needs to lose weight.</w:t>
      </w:r>
    </w:p>
    <w:p w14:paraId="5B2E3D62" w14:textId="463A7936" w:rsidR="004E0CEE" w:rsidRDefault="004E0CEE" w:rsidP="004E0CEE">
      <w:r>
        <w:rPr>
          <w:rFonts w:hint="eastAsia"/>
        </w:rPr>
        <w:t>D</w:t>
      </w:r>
      <w:r>
        <w:t xml:space="preserve">escriptive claims are about </w:t>
      </w:r>
      <w:r w:rsidR="00D10DD9" w:rsidRPr="00D10DD9">
        <w:rPr>
          <w:b/>
          <w:bCs/>
          <w:color w:val="FF0000"/>
        </w:rPr>
        <w:t xml:space="preserve">what </w:t>
      </w:r>
      <w:r w:rsidR="00D10DD9" w:rsidRPr="00D10DD9">
        <w:rPr>
          <w:b/>
          <w:bCs/>
          <w:i/>
          <w:iCs/>
          <w:color w:val="FF0000"/>
        </w:rPr>
        <w:t xml:space="preserve">is </w:t>
      </w:r>
      <w:r w:rsidR="00D10DD9" w:rsidRPr="00D10DD9">
        <w:rPr>
          <w:b/>
          <w:bCs/>
          <w:color w:val="FF0000"/>
        </w:rPr>
        <w:t>the case</w:t>
      </w:r>
      <w:r>
        <w:t>, how they were in the past, or how they could be in the future or hypothetical scenarios</w:t>
      </w:r>
    </w:p>
    <w:p w14:paraId="4A02AF08" w14:textId="338CC0FC" w:rsidR="004E0CEE" w:rsidRDefault="004E0CEE" w:rsidP="004517E9">
      <w:pPr>
        <w:pStyle w:val="ListParagraph"/>
        <w:numPr>
          <w:ilvl w:val="0"/>
          <w:numId w:val="21"/>
        </w:numPr>
      </w:pPr>
      <w:r>
        <w:t>Descriptive: Raju weighs 200 pounds (91 kilograms).</w:t>
      </w:r>
    </w:p>
    <w:p w14:paraId="224666F1" w14:textId="2DA35A59" w:rsidR="004E0CEE" w:rsidRDefault="004E0CEE" w:rsidP="004E0CEE">
      <w:pPr>
        <w:pStyle w:val="Heading2"/>
      </w:pPr>
      <w:bookmarkStart w:id="73" w:name="_Toc136859810"/>
      <w:r>
        <w:t>Why care about normative arguments?</w:t>
      </w:r>
      <w:bookmarkEnd w:id="73"/>
    </w:p>
    <w:p w14:paraId="6ECDDA87" w14:textId="548C062D" w:rsidR="004E0CEE" w:rsidRDefault="004E0CEE" w:rsidP="004E0CEE">
      <w:r>
        <w:t>Normative claims are:</w:t>
      </w:r>
    </w:p>
    <w:p w14:paraId="1AD5C54A" w14:textId="3CF5ADA2" w:rsidR="004E0CEE" w:rsidRDefault="004E0CEE" w:rsidP="004517E9">
      <w:pPr>
        <w:pStyle w:val="ListParagraph"/>
        <w:numPr>
          <w:ilvl w:val="0"/>
          <w:numId w:val="22"/>
        </w:numPr>
      </w:pPr>
      <w:r>
        <w:t>allow us to express our personal choices and decisions</w:t>
      </w:r>
    </w:p>
    <w:p w14:paraId="3812E8AF" w14:textId="64FECB0A" w:rsidR="004E0CEE" w:rsidRDefault="004E0CEE" w:rsidP="004517E9">
      <w:pPr>
        <w:pStyle w:val="ListParagraph"/>
        <w:numPr>
          <w:ilvl w:val="0"/>
          <w:numId w:val="22"/>
        </w:numPr>
      </w:pPr>
      <w:r>
        <w:t>central to decisions about health and risk, business decisions, social policies, politics, and ethics</w:t>
      </w:r>
    </w:p>
    <w:p w14:paraId="1DC02211" w14:textId="0A651E28" w:rsidR="004E0CEE" w:rsidRDefault="0068065A" w:rsidP="004517E9">
      <w:pPr>
        <w:pStyle w:val="ListParagraph"/>
        <w:numPr>
          <w:ilvl w:val="0"/>
          <w:numId w:val="22"/>
        </w:numPr>
      </w:pPr>
      <w:r>
        <w:t xml:space="preserve">a </w:t>
      </w:r>
      <w:r w:rsidR="004E0CEE">
        <w:t>powerful way to lead us towards change or even just consider what change might look like</w:t>
      </w:r>
    </w:p>
    <w:p w14:paraId="5B1104FC" w14:textId="6825BA33" w:rsidR="004E0CEE" w:rsidRDefault="004E0CEE" w:rsidP="004517E9">
      <w:pPr>
        <w:pStyle w:val="ListParagraph"/>
        <w:numPr>
          <w:ilvl w:val="0"/>
          <w:numId w:val="22"/>
        </w:numPr>
      </w:pPr>
      <w:r>
        <w:t>allow us to envision a world in which things could be different from how they are, consider what things should be like, and find a path that can guide us in that direction</w:t>
      </w:r>
    </w:p>
    <w:p w14:paraId="02E8E795" w14:textId="4A566307" w:rsidR="004E0CEE" w:rsidRDefault="004E0CEE" w:rsidP="004517E9">
      <w:pPr>
        <w:pStyle w:val="ListParagraph"/>
        <w:numPr>
          <w:ilvl w:val="0"/>
          <w:numId w:val="22"/>
        </w:numPr>
      </w:pPr>
      <w:r>
        <w:t>great power and importance can also make normative arguments especially hard to evaluate. The more we care about a particular issue the harder it is to evaluate the reasons supporting our opinions in a calm and take competing positions seriously</w:t>
      </w:r>
    </w:p>
    <w:p w14:paraId="6F21E0E7" w14:textId="56201530" w:rsidR="004E0CEE" w:rsidRPr="004E0CEE" w:rsidRDefault="004E0CEE" w:rsidP="004517E9">
      <w:pPr>
        <w:pStyle w:val="ListParagraph"/>
        <w:numPr>
          <w:ilvl w:val="0"/>
          <w:numId w:val="22"/>
        </w:numPr>
      </w:pPr>
      <w:r>
        <w:t>many people think normative claims and values are purely subjective</w:t>
      </w:r>
    </w:p>
    <w:p w14:paraId="7409B567" w14:textId="6A4550D8" w:rsidR="004E0CEE" w:rsidRDefault="004E0CEE" w:rsidP="004E0CEE">
      <w:pPr>
        <w:pStyle w:val="Heading2"/>
      </w:pPr>
      <w:bookmarkStart w:id="74" w:name="_Toc136859811"/>
      <w:r>
        <w:t>Evaluating normative arguments</w:t>
      </w:r>
      <w:bookmarkEnd w:id="74"/>
    </w:p>
    <w:p w14:paraId="003B6C94" w14:textId="5B23FE02" w:rsidR="004E0CEE" w:rsidRDefault="004E0CEE" w:rsidP="004E0CEE">
      <w:r>
        <w:t>Normative arguments are arguments in which reasons are given for or against a course of action</w:t>
      </w:r>
    </w:p>
    <w:p w14:paraId="361565FF" w14:textId="7745798E" w:rsidR="004E0CEE" w:rsidRDefault="004E0CEE" w:rsidP="004E0CEE">
      <w:r>
        <w:t>two basic questions:</w:t>
      </w:r>
    </w:p>
    <w:p w14:paraId="3F5543D5" w14:textId="147D1063" w:rsidR="004E0CEE" w:rsidRDefault="004E0CEE" w:rsidP="004517E9">
      <w:pPr>
        <w:pStyle w:val="ListParagraph"/>
        <w:numPr>
          <w:ilvl w:val="0"/>
          <w:numId w:val="23"/>
        </w:numPr>
      </w:pPr>
      <w:r>
        <w:t>Are the premises acceptable as true?</w:t>
      </w:r>
    </w:p>
    <w:p w14:paraId="1CEA5B8B" w14:textId="546693FF" w:rsidR="004E0CEE" w:rsidRDefault="004E0CEE" w:rsidP="004517E9">
      <w:pPr>
        <w:pStyle w:val="ListParagraph"/>
        <w:numPr>
          <w:ilvl w:val="0"/>
          <w:numId w:val="23"/>
        </w:numPr>
      </w:pPr>
      <w:r>
        <w:t>Do the premises provide sufficient support for the conclusion?</w:t>
      </w:r>
    </w:p>
    <w:p w14:paraId="53F868D8" w14:textId="6B01E88F" w:rsidR="00DC75BE" w:rsidRDefault="00DC75BE" w:rsidP="00DC75BE">
      <w:pPr>
        <w:rPr>
          <w:color w:val="FF0000"/>
        </w:rPr>
      </w:pPr>
      <w:r>
        <w:t>Descriptive or factual claims on their own are not sufficient to support a normative conclusion.</w:t>
      </w:r>
      <w:r w:rsidRPr="00DC75BE">
        <w:t xml:space="preserve"> </w:t>
      </w:r>
      <w:r w:rsidR="0068065A">
        <w:t>I</w:t>
      </w:r>
      <w:r>
        <w:t xml:space="preserve">f the conclusion of an argument is a </w:t>
      </w:r>
      <w:r w:rsidRPr="00982855">
        <w:rPr>
          <w:color w:val="FF0000"/>
        </w:rPr>
        <w:t>normative claim</w:t>
      </w:r>
      <w:r>
        <w:t xml:space="preserve">, </w:t>
      </w:r>
      <w:r w:rsidRPr="00DC75BE">
        <w:rPr>
          <w:color w:val="FF0000"/>
        </w:rPr>
        <w:t>there must be at least one normative premise</w:t>
      </w:r>
      <w:r>
        <w:rPr>
          <w:color w:val="FF0000"/>
        </w:rPr>
        <w:t xml:space="preserve">; </w:t>
      </w:r>
      <w:r w:rsidRPr="00DC75BE">
        <w:rPr>
          <w:color w:val="FF0000"/>
        </w:rPr>
        <w:t>If no normative premise, there must be unstated normative assumptions</w:t>
      </w:r>
    </w:p>
    <w:p w14:paraId="7B6FC8F0" w14:textId="6107CEEB" w:rsidR="00982855" w:rsidRDefault="00982855" w:rsidP="00982855">
      <w:r>
        <w:t xml:space="preserve">Example: Cigarette smoking </w:t>
      </w:r>
      <w:r w:rsidR="00994F5A">
        <w:t>is</w:t>
      </w:r>
      <w:r>
        <w:t xml:space="preserve"> a health hazard. Governments should ban all advertising promoting </w:t>
      </w:r>
    </w:p>
    <w:p w14:paraId="3004AA35" w14:textId="4330A9D0" w:rsidR="00DC75BE" w:rsidRDefault="00DC75BE" w:rsidP="00982855">
      <w:pPr>
        <w:ind w:left="720"/>
      </w:pPr>
      <w:r>
        <w:t xml:space="preserve">1. Cigarette smoking </w:t>
      </w:r>
      <w:r w:rsidR="00994F5A">
        <w:t>is</w:t>
      </w:r>
      <w:r>
        <w:t xml:space="preserve"> a health hazard. </w:t>
      </w:r>
    </w:p>
    <w:p w14:paraId="19D9292B" w14:textId="3E0283A7" w:rsidR="00DC75BE" w:rsidRDefault="00DC75BE" w:rsidP="00982855">
      <w:pPr>
        <w:ind w:left="720"/>
      </w:pPr>
      <w:r>
        <w:t>C. Governments should ban all advertising promoting cigarette smoking.</w:t>
      </w:r>
    </w:p>
    <w:p w14:paraId="018173B1" w14:textId="1FFA878C" w:rsidR="00DC75BE" w:rsidRDefault="00DC75BE" w:rsidP="00DC75BE">
      <w:r>
        <w:t xml:space="preserve">The assumption: </w:t>
      </w:r>
    </w:p>
    <w:p w14:paraId="692EBC7B" w14:textId="0CB8B484" w:rsidR="00DC75BE" w:rsidRDefault="00DC75BE" w:rsidP="00982855">
      <w:pPr>
        <w:ind w:firstLine="720"/>
      </w:pPr>
      <w:r>
        <w:t>A2. Governments should ban advertising that promotes activities that are a health hazard</w:t>
      </w:r>
    </w:p>
    <w:p w14:paraId="24F1E234" w14:textId="6473EAA6" w:rsidR="00982855" w:rsidRDefault="00982855" w:rsidP="00DC75BE">
      <w:r>
        <w:t>To evaluate this claim we can search for counter-examples</w:t>
      </w:r>
      <w:r w:rsidR="00512D57">
        <w:t xml:space="preserve"> and make the assumption reasonable</w:t>
      </w:r>
      <w:r>
        <w:t>.</w:t>
      </w:r>
    </w:p>
    <w:p w14:paraId="47EBA915" w14:textId="79C0614E" w:rsidR="00982855" w:rsidRDefault="00512D57" w:rsidP="00DC75BE">
      <w:r>
        <w:t>The better assumption:</w:t>
      </w:r>
    </w:p>
    <w:p w14:paraId="6461E55F" w14:textId="1037C0A3" w:rsidR="00512D57" w:rsidRDefault="00512D57" w:rsidP="00512D57">
      <w:pPr>
        <w:ind w:firstLine="720"/>
      </w:pPr>
      <w:r>
        <w:t>A2. Governments should ban advertising of products that contribute to serious public health problems.</w:t>
      </w:r>
    </w:p>
    <w:p w14:paraId="06DC3F5A" w14:textId="3A330FF8" w:rsidR="004E0CEE" w:rsidRDefault="004E0CEE" w:rsidP="004E0CEE">
      <w:pPr>
        <w:pStyle w:val="Heading2"/>
      </w:pPr>
      <w:bookmarkStart w:id="75" w:name="_Toc136859812"/>
      <w:r>
        <w:t>Common problems with normative arguments</w:t>
      </w:r>
      <w:bookmarkEnd w:id="75"/>
    </w:p>
    <w:p w14:paraId="226288B8" w14:textId="2654527D" w:rsidR="004E0CEE" w:rsidRDefault="0068065A" w:rsidP="004E0CEE">
      <w:r>
        <w:t>The most common problem:</w:t>
      </w:r>
      <w:r w:rsidRPr="0068065A">
        <w:t xml:space="preserve"> </w:t>
      </w:r>
      <w:r>
        <w:t>they are one-sided. A good argument</w:t>
      </w:r>
      <w:r w:rsidRPr="0068065A">
        <w:t xml:space="preserve"> </w:t>
      </w:r>
      <w:r>
        <w:t>would weigh up the pros and cons</w:t>
      </w:r>
      <w:r w:rsidRPr="0068065A">
        <w:t xml:space="preserve"> </w:t>
      </w:r>
      <w:r>
        <w:t>to come to a reasoned conclusion about whether the positives outweigh the negatives.</w:t>
      </w:r>
    </w:p>
    <w:p w14:paraId="0BED4148" w14:textId="7E673CC2" w:rsidR="003C61C6" w:rsidRDefault="003C61C6" w:rsidP="004E0CEE">
      <w:r w:rsidRPr="003C61C6">
        <w:rPr>
          <w:noProof/>
        </w:rPr>
        <w:drawing>
          <wp:inline distT="0" distB="0" distL="0" distR="0" wp14:anchorId="31E458C3" wp14:editId="7CACAE32">
            <wp:extent cx="3558126" cy="602520"/>
            <wp:effectExtent l="0" t="0" r="4445" b="762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575628" cy="605484"/>
                    </a:xfrm>
                    <a:prstGeom prst="rect">
                      <a:avLst/>
                    </a:prstGeom>
                  </pic:spPr>
                </pic:pic>
              </a:graphicData>
            </a:graphic>
          </wp:inline>
        </w:drawing>
      </w:r>
      <w:r w:rsidRPr="003C61C6">
        <w:rPr>
          <w:noProof/>
        </w:rPr>
        <w:t xml:space="preserve"> </w:t>
      </w:r>
      <w:r w:rsidRPr="003C61C6">
        <w:rPr>
          <w:noProof/>
        </w:rPr>
        <w:drawing>
          <wp:inline distT="0" distB="0" distL="0" distR="0" wp14:anchorId="17B20AA3" wp14:editId="39A10625">
            <wp:extent cx="3576762" cy="662934"/>
            <wp:effectExtent l="0" t="0" r="5080" b="444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601577" cy="667533"/>
                    </a:xfrm>
                    <a:prstGeom prst="rect">
                      <a:avLst/>
                    </a:prstGeom>
                  </pic:spPr>
                </pic:pic>
              </a:graphicData>
            </a:graphic>
          </wp:inline>
        </w:drawing>
      </w:r>
    </w:p>
    <w:p w14:paraId="2E932897" w14:textId="41B54E6E" w:rsidR="003C61C6" w:rsidRDefault="003C61C6" w:rsidP="004E0CEE">
      <w:r>
        <w:t>it is not sufficient to establish the conclusion: a minimum wage might have some positive effects. Depending on the size of the increase in unemployment, those positive effects might be enough to tip the balance in support of the policy</w:t>
      </w:r>
    </w:p>
    <w:p w14:paraId="2E182739" w14:textId="77777777" w:rsidR="003C61C6" w:rsidRDefault="003C61C6" w:rsidP="004E0CEE">
      <w:r>
        <w:t xml:space="preserve">many debates involve people defending one-sided arguments. </w:t>
      </w:r>
    </w:p>
    <w:p w14:paraId="1DF9712A" w14:textId="148F3EC8" w:rsidR="003C61C6" w:rsidRDefault="003C61C6" w:rsidP="004517E9">
      <w:pPr>
        <w:pStyle w:val="ListParagraph"/>
        <w:numPr>
          <w:ilvl w:val="0"/>
          <w:numId w:val="25"/>
        </w:numPr>
      </w:pPr>
      <w:r>
        <w:t>when people defend exaggerated positions. The ‘for’ side will tend to exaggerate the positives and downplay or not mention the negatives. Equally</w:t>
      </w:r>
      <w:r w:rsidR="006D6DD2">
        <w:t>,</w:t>
      </w:r>
      <w:r>
        <w:t xml:space="preserve"> the ‘against’ side will exaggerate the negatives and downplay or ignore the positives</w:t>
      </w:r>
    </w:p>
    <w:p w14:paraId="3AEE7D26" w14:textId="3CEF756B" w:rsidR="003C61C6" w:rsidRDefault="003C61C6" w:rsidP="004517E9">
      <w:pPr>
        <w:pStyle w:val="ListParagraph"/>
        <w:numPr>
          <w:ilvl w:val="0"/>
          <w:numId w:val="25"/>
        </w:numPr>
      </w:pPr>
      <w:r>
        <w:t>when both sides have their supporting experts. Evaluating the credibility of sources is difficult and time</w:t>
      </w:r>
      <w:r w:rsidR="006D6DD2">
        <w:t>-</w:t>
      </w:r>
      <w:r>
        <w:t>consuming and can be especially tricky when different experts argue for different positions.</w:t>
      </w:r>
    </w:p>
    <w:p w14:paraId="782BF889" w14:textId="2FB3AE97" w:rsidR="003C61C6" w:rsidRDefault="003C61C6" w:rsidP="003C61C6">
      <w:pPr>
        <w:pStyle w:val="Heading3"/>
      </w:pPr>
      <w:bookmarkStart w:id="76" w:name="_Toc136859813"/>
      <w:r>
        <w:t>‘loaded’ or ‘emotionally charged</w:t>
      </w:r>
      <w:bookmarkEnd w:id="76"/>
    </w:p>
    <w:p w14:paraId="5B910391" w14:textId="35926DF9" w:rsidR="003C61C6" w:rsidRDefault="003C61C6" w:rsidP="003C61C6">
      <w:r>
        <w:t>Loaded words and phrases can make factual claims look as if they provided support for normative claims</w:t>
      </w:r>
    </w:p>
    <w:p w14:paraId="4D91B2A9" w14:textId="28E9EBC0" w:rsidR="003C61C6" w:rsidRDefault="003C61C6" w:rsidP="003C61C6">
      <w:r>
        <w:t>Example: 99% fat</w:t>
      </w:r>
      <w:r w:rsidR="006D6DD2">
        <w:t>-</w:t>
      </w:r>
      <w:r>
        <w:t>free vs. 1% fat content; Credit card surcharge vs. cash rebate; Save money by doing X vs. lose money by not doing X</w:t>
      </w:r>
    </w:p>
    <w:p w14:paraId="2DD439AC" w14:textId="4D190322" w:rsidR="003C61C6" w:rsidRDefault="003C61C6" w:rsidP="004517E9">
      <w:pPr>
        <w:pStyle w:val="ListParagraph"/>
        <w:numPr>
          <w:ilvl w:val="0"/>
          <w:numId w:val="24"/>
        </w:numPr>
      </w:pPr>
      <w:r>
        <w:t xml:space="preserve">What happens is that the emotional connotations of the words can make a big difference </w:t>
      </w:r>
      <w:r w:rsidR="006D6DD2">
        <w:t xml:space="preserve">as </w:t>
      </w:r>
      <w:r>
        <w:t>to which option seems preferable</w:t>
      </w:r>
    </w:p>
    <w:p w14:paraId="6128D38F" w14:textId="539A0166" w:rsidR="003C61C6" w:rsidRDefault="003C61C6" w:rsidP="004517E9">
      <w:pPr>
        <w:pStyle w:val="ListParagraph"/>
        <w:numPr>
          <w:ilvl w:val="0"/>
          <w:numId w:val="24"/>
        </w:numPr>
      </w:pPr>
      <w:r>
        <w:t>These differences appeal to our cognitive biases</w:t>
      </w:r>
      <w:r w:rsidRPr="003C61C6">
        <w:t xml:space="preserve"> </w:t>
      </w:r>
      <w:r w:rsidR="006D6DD2">
        <w:t xml:space="preserve">and </w:t>
      </w:r>
      <w:r>
        <w:t>lead to fallacious arguments</w:t>
      </w:r>
    </w:p>
    <w:p w14:paraId="1273E559" w14:textId="42FC5DE4" w:rsidR="003C61C6" w:rsidRDefault="003C61C6" w:rsidP="004517E9">
      <w:pPr>
        <w:pStyle w:val="ListParagraph"/>
        <w:numPr>
          <w:ilvl w:val="0"/>
          <w:numId w:val="24"/>
        </w:numPr>
      </w:pPr>
      <w:r>
        <w:t>differences in language make no difference to the strength of support</w:t>
      </w:r>
    </w:p>
    <w:p w14:paraId="66AAC533" w14:textId="11FF7D20" w:rsidR="003C61C6" w:rsidRPr="003C61C6" w:rsidRDefault="003C61C6" w:rsidP="004517E9">
      <w:pPr>
        <w:pStyle w:val="ListParagraph"/>
        <w:numPr>
          <w:ilvl w:val="0"/>
          <w:numId w:val="24"/>
        </w:numPr>
      </w:pPr>
      <w:r>
        <w:t>we are trying to ignore such irrelevant factors in assessing these arguments.</w:t>
      </w:r>
    </w:p>
    <w:p w14:paraId="167F8FB0" w14:textId="2FF566E2" w:rsidR="00393542" w:rsidRDefault="004E0CEE" w:rsidP="002417ED">
      <w:pPr>
        <w:pStyle w:val="Heading1"/>
        <w:ind w:firstLine="360"/>
      </w:pPr>
      <w:bookmarkStart w:id="77" w:name="_Toc136859814"/>
      <w:r>
        <w:t>10</w:t>
      </w:r>
      <w:r w:rsidR="002417ED">
        <w:t>. Informal fallacies</w:t>
      </w:r>
      <w:bookmarkEnd w:id="77"/>
    </w:p>
    <w:p w14:paraId="2952AC60" w14:textId="77777777" w:rsidR="002157BB" w:rsidRPr="002157BB" w:rsidRDefault="002157BB" w:rsidP="004517E9">
      <w:pPr>
        <w:pStyle w:val="ListParagraph"/>
        <w:numPr>
          <w:ilvl w:val="0"/>
          <w:numId w:val="36"/>
        </w:numPr>
        <w:spacing w:line="240" w:lineRule="auto"/>
      </w:pPr>
      <w:r w:rsidRPr="002157BB">
        <w:t>Formal fallacies: A logical error due to the form or structure of an argument.</w:t>
      </w:r>
    </w:p>
    <w:p w14:paraId="6EBC4DC0" w14:textId="77777777" w:rsidR="002157BB" w:rsidRPr="002157BB" w:rsidRDefault="002157BB" w:rsidP="004517E9">
      <w:pPr>
        <w:pStyle w:val="ListParagraph"/>
        <w:numPr>
          <w:ilvl w:val="0"/>
          <w:numId w:val="36"/>
        </w:numPr>
        <w:spacing w:line="240" w:lineRule="auto"/>
      </w:pPr>
      <w:r w:rsidRPr="002157BB">
        <w:t>Informal fallacies: An inappropriate form of argument that doesn’t involve an error in form or structure:</w:t>
      </w:r>
      <w:r w:rsidRPr="002157BB">
        <w:rPr>
          <w:rFonts w:ascii="Avenir Book" w:hAnsi="Avenir Book"/>
          <w:color w:val="000000" w:themeColor="text1"/>
          <w:kern w:val="24"/>
          <w:sz w:val="40"/>
          <w:szCs w:val="40"/>
        </w:rPr>
        <w:t xml:space="preserve"> </w:t>
      </w:r>
    </w:p>
    <w:p w14:paraId="7478AD23" w14:textId="3B69217C" w:rsidR="002157BB" w:rsidRPr="002157BB" w:rsidRDefault="007B3506" w:rsidP="004517E9">
      <w:pPr>
        <w:pStyle w:val="ListParagraph"/>
        <w:numPr>
          <w:ilvl w:val="1"/>
          <w:numId w:val="36"/>
        </w:numPr>
        <w:spacing w:line="240" w:lineRule="auto"/>
      </w:pPr>
      <w:r w:rsidRPr="002157BB">
        <w:t>E.g.,</w:t>
      </w:r>
      <w:r w:rsidR="002157BB" w:rsidRPr="002157BB">
        <w:t xml:space="preserve"> </w:t>
      </w:r>
      <w:r w:rsidR="002157BB" w:rsidRPr="002157BB">
        <w:rPr>
          <w:lang w:val="en-GB"/>
        </w:rPr>
        <w:t>making flawed assumptions, adding irrelevant claims, misusing language, distorting an opponent’s position etc.</w:t>
      </w:r>
    </w:p>
    <w:p w14:paraId="4FE8BF01" w14:textId="3956D6DC" w:rsidR="00393542" w:rsidRDefault="002417ED" w:rsidP="002417ED">
      <w:r>
        <w:t>informal fallacies are not a matter of invalid structure or form. Informal fallacies result from making flawed assumptions, misusing language, or making questionable appeals to authority</w:t>
      </w:r>
    </w:p>
    <w:p w14:paraId="537D8CEA" w14:textId="39C50474" w:rsidR="0041598B" w:rsidRDefault="0041598B" w:rsidP="002417ED">
      <w:r>
        <w:t>Informal fallacies are extremely widespread</w:t>
      </w:r>
    </w:p>
    <w:p w14:paraId="5648BB5E" w14:textId="583CB78D" w:rsidR="0041598B" w:rsidRDefault="0041598B" w:rsidP="0041598B">
      <w:pPr>
        <w:pStyle w:val="ListParagraph"/>
        <w:numPr>
          <w:ilvl w:val="0"/>
          <w:numId w:val="11"/>
        </w:numPr>
      </w:pPr>
      <w:r>
        <w:t xml:space="preserve">It </w:t>
      </w:r>
      <w:r w:rsidR="00804803">
        <w:t xml:space="preserve">is </w:t>
      </w:r>
      <w:r>
        <w:t>used to spin the evidence in a way that seems to support one’s interests</w:t>
      </w:r>
    </w:p>
    <w:p w14:paraId="715DDCB6" w14:textId="3D68F470" w:rsidR="0041598B" w:rsidRDefault="0041598B" w:rsidP="0041598B">
      <w:pPr>
        <w:pStyle w:val="ListParagraph"/>
        <w:numPr>
          <w:ilvl w:val="0"/>
          <w:numId w:val="11"/>
        </w:numPr>
      </w:pPr>
      <w:r>
        <w:t>frequently used by politicians and on social media</w:t>
      </w:r>
    </w:p>
    <w:p w14:paraId="7E7638BC" w14:textId="4350F941" w:rsidR="0041598B" w:rsidRDefault="0041598B" w:rsidP="0041598B">
      <w:pPr>
        <w:pStyle w:val="ListParagraph"/>
        <w:numPr>
          <w:ilvl w:val="0"/>
          <w:numId w:val="11"/>
        </w:numPr>
      </w:pPr>
      <w:r>
        <w:t>used with manipulative intent</w:t>
      </w:r>
    </w:p>
    <w:p w14:paraId="1477094F" w14:textId="41F9A027" w:rsidR="0041598B" w:rsidRDefault="0041598B" w:rsidP="0041598B">
      <w:pPr>
        <w:pStyle w:val="ListParagraph"/>
        <w:numPr>
          <w:ilvl w:val="0"/>
          <w:numId w:val="11"/>
        </w:numPr>
      </w:pPr>
      <w:r>
        <w:t>commit informal fallacies without realising it</w:t>
      </w:r>
    </w:p>
    <w:p w14:paraId="6F3B62D2" w14:textId="20D48E4D" w:rsidR="00393542" w:rsidRDefault="0041598B" w:rsidP="0041598B">
      <w:pPr>
        <w:pStyle w:val="Heading2"/>
      </w:pPr>
      <w:bookmarkStart w:id="78" w:name="_Toc136859815"/>
      <w:r>
        <w:t>Questionable assumptions</w:t>
      </w:r>
      <w:bookmarkEnd w:id="78"/>
    </w:p>
    <w:p w14:paraId="1563D7A6" w14:textId="5916EFA1" w:rsidR="00804803" w:rsidRPr="00804803" w:rsidRDefault="00804803" w:rsidP="00804803">
      <w:pPr>
        <w:pStyle w:val="Heading3"/>
      </w:pPr>
      <w:bookmarkStart w:id="79" w:name="_Toc136859816"/>
      <w:r>
        <w:t>begging the question</w:t>
      </w:r>
      <w:bookmarkEnd w:id="79"/>
    </w:p>
    <w:p w14:paraId="5D22D3C3" w14:textId="2C5A7E88" w:rsidR="00393542" w:rsidRDefault="00804803" w:rsidP="00E1666E">
      <w:r>
        <w:t>if an argument depends on a questionable assumption, then it may fail to satisfy that all the premises are true</w:t>
      </w:r>
    </w:p>
    <w:p w14:paraId="6557DA3E" w14:textId="035DBF8D" w:rsidR="00804803" w:rsidRDefault="00804803" w:rsidP="00E1666E">
      <w:pPr>
        <w:rPr>
          <w:lang w:val="en-US"/>
        </w:rPr>
      </w:pPr>
      <w:r>
        <w:rPr>
          <w:lang w:val="en-US"/>
        </w:rPr>
        <w:t xml:space="preserve">Example: </w:t>
      </w:r>
      <w:r>
        <w:t>Same-sex adoption is wrong because the welfare of children is more important than satisfying the parental cravings of gay and lesbian couples.</w:t>
      </w:r>
    </w:p>
    <w:p w14:paraId="7208F5EA" w14:textId="7EFEE770" w:rsidR="00804803" w:rsidRDefault="001E660D" w:rsidP="00E1666E">
      <w:pPr>
        <w:rPr>
          <w:lang w:val="en-US"/>
        </w:rPr>
      </w:pPr>
      <w:r>
        <w:t xml:space="preserve">the </w:t>
      </w:r>
      <w:r w:rsidR="00804803">
        <w:t>unstated assumption that children’s welfare is in some way incompatible with same-sex adoption which is wrong</w:t>
      </w:r>
    </w:p>
    <w:p w14:paraId="5A684DFD" w14:textId="77777777" w:rsidR="00DF0251" w:rsidRDefault="00DF0251" w:rsidP="00804803">
      <w:pPr>
        <w:rPr>
          <w:rFonts w:asciiTheme="majorHAnsi" w:eastAsiaTheme="majorEastAsia" w:hAnsiTheme="majorHAnsi" w:cstheme="majorBidi"/>
          <w:color w:val="1F3763" w:themeColor="accent1" w:themeShade="7F"/>
          <w:sz w:val="24"/>
          <w:szCs w:val="24"/>
        </w:rPr>
      </w:pPr>
      <w:r w:rsidRPr="00DF0251">
        <w:rPr>
          <w:rFonts w:asciiTheme="majorHAnsi" w:eastAsiaTheme="majorEastAsia" w:hAnsiTheme="majorHAnsi" w:cstheme="majorBidi"/>
          <w:color w:val="1F3763" w:themeColor="accent1" w:themeShade="7F"/>
          <w:sz w:val="24"/>
          <w:szCs w:val="24"/>
        </w:rPr>
        <w:t xml:space="preserve">Circular reasoning </w:t>
      </w:r>
    </w:p>
    <w:p w14:paraId="453430B5" w14:textId="77777777" w:rsidR="00DF0251" w:rsidRPr="00DF0251" w:rsidRDefault="00DF0251" w:rsidP="00DF0251">
      <w:r w:rsidRPr="00DF0251">
        <w:t xml:space="preserve">An argument is </w:t>
      </w:r>
      <w:r w:rsidRPr="00DF0251">
        <w:rPr>
          <w:b/>
          <w:bCs/>
        </w:rPr>
        <w:t xml:space="preserve">circular </w:t>
      </w:r>
      <w:r w:rsidRPr="00DF0251">
        <w:t>if the conclusion is used as support for itself (explicitly or implicitly).</w:t>
      </w:r>
    </w:p>
    <w:p w14:paraId="166ADAE0" w14:textId="0A0B2B50" w:rsidR="00804803" w:rsidRDefault="00804803" w:rsidP="00804803">
      <w:r>
        <w:t>Example: Paranormal activity is real because I have experienced what can only be described as paranormal activity</w:t>
      </w:r>
    </w:p>
    <w:p w14:paraId="69896065" w14:textId="7648CB44" w:rsidR="00804803" w:rsidRDefault="00804803" w:rsidP="00804803">
      <w:r>
        <w:t>conclusion restates the supporting assumption in slightly different words</w:t>
      </w:r>
    </w:p>
    <w:p w14:paraId="61AADA06" w14:textId="47E03285" w:rsidR="00804803" w:rsidRPr="00804803" w:rsidRDefault="00804803" w:rsidP="00804803">
      <w:pPr>
        <w:rPr>
          <w:color w:val="FF0000"/>
        </w:rPr>
      </w:pPr>
      <w:r w:rsidRPr="00804803">
        <w:rPr>
          <w:b/>
          <w:bCs/>
          <w:color w:val="FF0000"/>
        </w:rPr>
        <w:t>Notice</w:t>
      </w:r>
      <w:r w:rsidRPr="00804803">
        <w:rPr>
          <w:color w:val="FF0000"/>
        </w:rPr>
        <w:t>: we cannot say that circular or question</w:t>
      </w:r>
      <w:r w:rsidR="001E660D">
        <w:rPr>
          <w:color w:val="FF0000"/>
        </w:rPr>
        <w:t>-</w:t>
      </w:r>
      <w:r w:rsidRPr="00804803">
        <w:rPr>
          <w:color w:val="FF0000"/>
        </w:rPr>
        <w:t>begging arguments depend on a false assumption. Indeed, the whole point of the argument is to try to find out whether the hypothesis was true or false.</w:t>
      </w:r>
    </w:p>
    <w:p w14:paraId="1BE43527" w14:textId="51FED3CF" w:rsidR="00C22554" w:rsidRDefault="00C22554" w:rsidP="00C22554">
      <w:pPr>
        <w:pStyle w:val="Heading3"/>
      </w:pPr>
      <w:bookmarkStart w:id="80" w:name="_Toc136859817"/>
      <w:r>
        <w:t>F</w:t>
      </w:r>
      <w:r w:rsidR="00804803">
        <w:t>alse dichotomy</w:t>
      </w:r>
      <w:r>
        <w:t>/</w:t>
      </w:r>
      <w:r w:rsidRPr="00C22554">
        <w:t>False dilemma</w:t>
      </w:r>
      <w:bookmarkEnd w:id="80"/>
    </w:p>
    <w:p w14:paraId="52F0C2B1" w14:textId="3CDEF56D" w:rsidR="00804803" w:rsidRDefault="00C22554" w:rsidP="00C22554">
      <w:r w:rsidRPr="00C22554">
        <w:rPr>
          <w:lang w:val="en-US"/>
        </w:rPr>
        <w:t xml:space="preserve">A </w:t>
      </w:r>
      <w:r w:rsidRPr="00C22554">
        <w:rPr>
          <w:b/>
          <w:bCs/>
          <w:lang w:val="en-US"/>
        </w:rPr>
        <w:t>false dilemma</w:t>
      </w:r>
      <w:r w:rsidRPr="00C22554">
        <w:rPr>
          <w:lang w:val="en-US"/>
        </w:rPr>
        <w:t xml:space="preserve">, or </w:t>
      </w:r>
      <w:r w:rsidRPr="00C22554">
        <w:rPr>
          <w:b/>
          <w:bCs/>
          <w:lang w:val="en-US"/>
        </w:rPr>
        <w:t>false dichotomy</w:t>
      </w:r>
      <w:r w:rsidRPr="00C22554">
        <w:rPr>
          <w:lang w:val="en-US"/>
        </w:rPr>
        <w:t>, incorrectly presents two opposing views, options or outcomes as if they were the only possibilities: if one is true, the other must be false, or if you don’t accept one, you must accept the other. In doing so, it leaves out other alternative options.</w:t>
      </w:r>
    </w:p>
    <w:p w14:paraId="60BE38B2" w14:textId="7DC26C84" w:rsidR="00804803" w:rsidRDefault="00804803" w:rsidP="00804803">
      <w:r>
        <w:t>arguments assume there is no middle ground</w:t>
      </w:r>
    </w:p>
    <w:p w14:paraId="73760901" w14:textId="71A59963" w:rsidR="00804803" w:rsidRDefault="00804803" w:rsidP="00804803">
      <w:r>
        <w:t>Example: You’re either with us or you’re against us!</w:t>
      </w:r>
    </w:p>
    <w:p w14:paraId="78FA6877" w14:textId="4B2414CB" w:rsidR="00804803" w:rsidRDefault="00804803" w:rsidP="00804803">
      <w:pPr>
        <w:pStyle w:val="Heading3"/>
      </w:pPr>
      <w:bookmarkStart w:id="81" w:name="_Toc136859818"/>
      <w:r>
        <w:t>slippery slope arguments</w:t>
      </w:r>
      <w:bookmarkEnd w:id="81"/>
    </w:p>
    <w:p w14:paraId="24845DA1" w14:textId="11998A87" w:rsidR="006178F2" w:rsidRDefault="006178F2" w:rsidP="006178F2">
      <w:r w:rsidRPr="006178F2">
        <w:t xml:space="preserve">The purpose of an argument is to show that a </w:t>
      </w:r>
      <w:r>
        <w:t xml:space="preserve">proposition </w:t>
      </w:r>
      <w:r w:rsidRPr="006178F2">
        <w:t>is unacceptable and that, if accepted, it will lead to a series of increasingly unacceptable events</w:t>
      </w:r>
    </w:p>
    <w:p w14:paraId="1EFD8235" w14:textId="45D55756" w:rsidR="006178F2" w:rsidRDefault="006178F2" w:rsidP="006178F2">
      <w:bookmarkStart w:id="82" w:name="OLE_LINK2"/>
      <w:r>
        <w:t>Example: You seem to have a good excuse to hand in your assignment late. But if I don’t give you a late penalty, then I will be inundated with similar requests, and deadlines will just become meaningless. Sorry, I can’t make any exceptions!</w:t>
      </w:r>
    </w:p>
    <w:bookmarkEnd w:id="82"/>
    <w:p w14:paraId="6C78A09C" w14:textId="67FD5181" w:rsidR="00804803" w:rsidRDefault="00C23B23" w:rsidP="00804803">
      <w:r>
        <w:t>To evaluate such an argument:</w:t>
      </w:r>
    </w:p>
    <w:p w14:paraId="6DC4867E" w14:textId="77777777" w:rsidR="00C23B23" w:rsidRDefault="00C23B23" w:rsidP="00C23B23">
      <w:pPr>
        <w:pStyle w:val="ListParagraph"/>
        <w:numPr>
          <w:ilvl w:val="0"/>
          <w:numId w:val="13"/>
        </w:numPr>
      </w:pPr>
      <w:r>
        <w:t xml:space="preserve">Is each step likely to cause a slide to the next step? </w:t>
      </w:r>
    </w:p>
    <w:p w14:paraId="6D23ECB5" w14:textId="77777777" w:rsidR="00C23B23" w:rsidRDefault="00C23B23" w:rsidP="00C23B23">
      <w:pPr>
        <w:pStyle w:val="ListParagraph"/>
        <w:numPr>
          <w:ilvl w:val="0"/>
          <w:numId w:val="13"/>
        </w:numPr>
      </w:pPr>
      <w:r>
        <w:t xml:space="preserve">Is there a way to intervene and prevent the slide from happening? </w:t>
      </w:r>
    </w:p>
    <w:p w14:paraId="64333227" w14:textId="7EF2FD99" w:rsidR="00C23B23" w:rsidRDefault="00C23B23" w:rsidP="00C23B23">
      <w:pPr>
        <w:pStyle w:val="ListParagraph"/>
        <w:numPr>
          <w:ilvl w:val="0"/>
          <w:numId w:val="13"/>
        </w:numPr>
      </w:pPr>
      <w:r>
        <w:t>Has a similar slide occurred (or been prevented) in the past?</w:t>
      </w:r>
    </w:p>
    <w:p w14:paraId="7C2CBDB7" w14:textId="496AAED4" w:rsidR="00C23B23" w:rsidRDefault="00C23B23" w:rsidP="00C23B23">
      <w:pPr>
        <w:pStyle w:val="ListParagraph"/>
        <w:numPr>
          <w:ilvl w:val="0"/>
          <w:numId w:val="13"/>
        </w:numPr>
      </w:pPr>
      <w:r>
        <w:t>were the circumstances similar to the ones we have now?</w:t>
      </w:r>
    </w:p>
    <w:p w14:paraId="1CC1C80B" w14:textId="0B6DC0F9" w:rsidR="00C23B23" w:rsidRDefault="00583DB9" w:rsidP="006835EA">
      <w:pPr>
        <w:pStyle w:val="Heading3"/>
      </w:pPr>
      <w:bookmarkStart w:id="83" w:name="_Toc136859819"/>
      <w:r>
        <w:t>R</w:t>
      </w:r>
      <w:r w:rsidR="006835EA">
        <w:t>ed herring</w:t>
      </w:r>
      <w:bookmarkEnd w:id="83"/>
    </w:p>
    <w:p w14:paraId="15AC4A71" w14:textId="70B261CE" w:rsidR="006835EA" w:rsidRDefault="006835EA" w:rsidP="006835EA">
      <w:r>
        <w:t>use premises that are logically unrelated to the conclusion to distract attention from the actual issue.</w:t>
      </w:r>
    </w:p>
    <w:p w14:paraId="065F167F" w14:textId="609FC177" w:rsidR="006835EA" w:rsidRPr="006835EA" w:rsidRDefault="006835EA" w:rsidP="006835EA">
      <w:r>
        <w:t xml:space="preserve">Example: </w:t>
      </w:r>
      <w:r w:rsidRPr="006835EA">
        <w:t>We can't raise salaries, but we still provide great benefits for our employees.</w:t>
      </w:r>
    </w:p>
    <w:p w14:paraId="4F8E1B0B" w14:textId="0EFF8A42" w:rsidR="00804803" w:rsidRDefault="00804803" w:rsidP="00804803">
      <w:pPr>
        <w:pStyle w:val="Heading2"/>
      </w:pPr>
      <w:bookmarkStart w:id="84" w:name="_Toc136859820"/>
      <w:r>
        <w:t>Questionable language</w:t>
      </w:r>
      <w:bookmarkEnd w:id="84"/>
    </w:p>
    <w:p w14:paraId="7EF18F13" w14:textId="47841DC9" w:rsidR="00393542" w:rsidRDefault="0037755C" w:rsidP="00E1666E">
      <w:r>
        <w:t>word or phrase is ambiguous if it can mean more than one thing</w:t>
      </w:r>
    </w:p>
    <w:p w14:paraId="3277938B" w14:textId="5EA20887" w:rsidR="0037755C" w:rsidRDefault="0037755C" w:rsidP="00E1666E">
      <w:r>
        <w:t>example: Broadcaster: Our radio station has a responsibility to serve the public interest. Hence, when our critics contend that our recent exposés of events in the private lives of local celebrities w</w:t>
      </w:r>
      <w:r w:rsidR="001E660D">
        <w:t>ere</w:t>
      </w:r>
      <w:r>
        <w:t xml:space="preserve"> excessively intrusive, we can only reply that the overwhelming public interest in these matters makes it our responsibility to publicize them.</w:t>
      </w:r>
    </w:p>
    <w:p w14:paraId="31CB5EA0" w14:textId="464F47A0" w:rsidR="0037755C" w:rsidRDefault="0037755C" w:rsidP="00E1666E">
      <w:r w:rsidRPr="0037755C">
        <w:rPr>
          <w:noProof/>
        </w:rPr>
        <w:drawing>
          <wp:inline distT="0" distB="0" distL="0" distR="0" wp14:anchorId="27003F0D" wp14:editId="4F7F98C8">
            <wp:extent cx="5792008" cy="1590897"/>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792008" cy="1590897"/>
                    </a:xfrm>
                    <a:prstGeom prst="rect">
                      <a:avLst/>
                    </a:prstGeom>
                  </pic:spPr>
                </pic:pic>
              </a:graphicData>
            </a:graphic>
          </wp:inline>
        </w:drawing>
      </w:r>
    </w:p>
    <w:p w14:paraId="6A7B98F8" w14:textId="5E029835" w:rsidR="0037755C" w:rsidRDefault="002157BB" w:rsidP="0037755C">
      <w:pPr>
        <w:pStyle w:val="Heading3"/>
      </w:pPr>
      <w:bookmarkStart w:id="85" w:name="_Toc136859821"/>
      <w:r>
        <w:t>E</w:t>
      </w:r>
      <w:r w:rsidR="0037755C">
        <w:t>quivocation</w:t>
      </w:r>
      <w:bookmarkEnd w:id="85"/>
    </w:p>
    <w:p w14:paraId="5E84F62C" w14:textId="43412EF2" w:rsidR="0037755C" w:rsidRDefault="0037755C" w:rsidP="004517E9">
      <w:pPr>
        <w:pStyle w:val="ListParagraph"/>
        <w:numPr>
          <w:ilvl w:val="0"/>
          <w:numId w:val="37"/>
        </w:numPr>
      </w:pPr>
      <w:r>
        <w:t xml:space="preserve">If an arguer uses an </w:t>
      </w:r>
      <w:r w:rsidRPr="00831030">
        <w:rPr>
          <w:color w:val="FF0000"/>
        </w:rPr>
        <w:t xml:space="preserve">ambiguous </w:t>
      </w:r>
      <w:r>
        <w:t>word to mean one thing in one premise and another thing in another premise</w:t>
      </w:r>
    </w:p>
    <w:p w14:paraId="7947C4DD" w14:textId="77777777" w:rsidR="00831030" w:rsidRPr="00831030" w:rsidRDefault="00831030" w:rsidP="004517E9">
      <w:pPr>
        <w:pStyle w:val="ListParagraph"/>
        <w:numPr>
          <w:ilvl w:val="0"/>
          <w:numId w:val="37"/>
        </w:numPr>
      </w:pPr>
      <w:r w:rsidRPr="00831030">
        <w:rPr>
          <w:b/>
          <w:bCs/>
          <w:lang w:val="en-US"/>
        </w:rPr>
        <w:t>Equivocations can be very subtle</w:t>
      </w:r>
      <w:r w:rsidRPr="00831030">
        <w:rPr>
          <w:lang w:val="en-US"/>
        </w:rPr>
        <w:t xml:space="preserve">, and a person may not realize that they are using the same term in two different senses. </w:t>
      </w:r>
    </w:p>
    <w:p w14:paraId="51583809" w14:textId="77777777" w:rsidR="00831030" w:rsidRPr="00831030" w:rsidRDefault="00831030" w:rsidP="004517E9">
      <w:pPr>
        <w:pStyle w:val="ListParagraph"/>
        <w:numPr>
          <w:ilvl w:val="0"/>
          <w:numId w:val="37"/>
        </w:numPr>
      </w:pPr>
      <w:r w:rsidRPr="00831030">
        <w:rPr>
          <w:lang w:val="en-US"/>
        </w:rPr>
        <w:t xml:space="preserve">There can be </w:t>
      </w:r>
      <w:r w:rsidRPr="00831030">
        <w:rPr>
          <w:b/>
          <w:bCs/>
          <w:lang w:val="en-US"/>
        </w:rPr>
        <w:t xml:space="preserve">real disagreement </w:t>
      </w:r>
      <w:r w:rsidRPr="00831030">
        <w:rPr>
          <w:lang w:val="en-US"/>
        </w:rPr>
        <w:t xml:space="preserve">as to whether an argument involves an equivocation at all. </w:t>
      </w:r>
    </w:p>
    <w:p w14:paraId="19892B9B" w14:textId="77777777" w:rsidR="00CF5D77" w:rsidRPr="00CF5D77" w:rsidRDefault="00CF5D77" w:rsidP="00CF5D77">
      <w:r w:rsidRPr="00CF5D77">
        <w:rPr>
          <w:b/>
          <w:bCs/>
        </w:rPr>
        <w:t>Semantic ambiguity</w:t>
      </w:r>
      <w:r w:rsidRPr="00CF5D77">
        <w:t xml:space="preserve">: A word or phrase is ambiguous if it has more than one accepted meaning. </w:t>
      </w:r>
    </w:p>
    <w:p w14:paraId="3E5AAA4E" w14:textId="77777777" w:rsidR="00CF5D77" w:rsidRPr="00CF5D77" w:rsidRDefault="00CF5D77" w:rsidP="00CF5D77">
      <w:pPr>
        <w:ind w:left="720"/>
      </w:pPr>
      <w:r w:rsidRPr="00CF5D77">
        <w:t xml:space="preserve">Yesterday, I sat on the </w:t>
      </w:r>
      <w:r w:rsidRPr="00CF5D77">
        <w:rPr>
          <w:u w:val="single"/>
        </w:rPr>
        <w:t>bank</w:t>
      </w:r>
      <w:r w:rsidRPr="00CF5D77">
        <w:t xml:space="preserve"> and caught three fish.</w:t>
      </w:r>
    </w:p>
    <w:p w14:paraId="374459BD" w14:textId="77777777" w:rsidR="00CF5D77" w:rsidRPr="00CF5D77" w:rsidRDefault="00CF5D77" w:rsidP="00CF5D77">
      <w:pPr>
        <w:ind w:left="720"/>
      </w:pPr>
      <w:r w:rsidRPr="00CF5D77">
        <w:t xml:space="preserve">Yesterday I went to the </w:t>
      </w:r>
      <w:r w:rsidRPr="00CF5D77">
        <w:rPr>
          <w:u w:val="single"/>
        </w:rPr>
        <w:t>bank</w:t>
      </w:r>
      <w:r w:rsidRPr="00CF5D77">
        <w:t xml:space="preserve"> and deposited a cheque.</w:t>
      </w:r>
    </w:p>
    <w:p w14:paraId="5433749C" w14:textId="77777777" w:rsidR="00CF5D77" w:rsidRPr="00CF5D77" w:rsidRDefault="00CF5D77" w:rsidP="00CF5D77">
      <w:r w:rsidRPr="00CF5D77">
        <w:rPr>
          <w:b/>
          <w:bCs/>
          <w:lang w:val="de-DE"/>
        </w:rPr>
        <w:t>Syntactic ambiguity</w:t>
      </w:r>
      <w:r w:rsidRPr="00CF5D77">
        <w:rPr>
          <w:lang w:val="de-DE"/>
        </w:rPr>
        <w:t xml:space="preserve"> arises when there is more than one way to interpret the grammatical structure of a sentence.</w:t>
      </w:r>
    </w:p>
    <w:p w14:paraId="550D736A" w14:textId="77777777" w:rsidR="00CF5D77" w:rsidRPr="00CF5D77" w:rsidRDefault="00CF5D77" w:rsidP="00CF5D77">
      <w:pPr>
        <w:ind w:left="720"/>
      </w:pPr>
      <w:r w:rsidRPr="00CF5D77">
        <w:rPr>
          <w:lang w:val="en-US"/>
        </w:rPr>
        <w:t xml:space="preserve">Laurie calls her mother when she's alone. </w:t>
      </w:r>
    </w:p>
    <w:p w14:paraId="0011952F" w14:textId="77777777" w:rsidR="00CF5D77" w:rsidRPr="00CF5D77" w:rsidRDefault="00CF5D77" w:rsidP="00CF5D77">
      <w:pPr>
        <w:ind w:left="720"/>
      </w:pPr>
      <w:r w:rsidRPr="00CF5D77">
        <w:rPr>
          <w:lang w:val="en-US"/>
        </w:rPr>
        <w:t>Juvenile Court Tries Shooting Defendant</w:t>
      </w:r>
    </w:p>
    <w:p w14:paraId="3D94E03A" w14:textId="77777777" w:rsidR="00CF5D77" w:rsidRPr="00CF5D77" w:rsidRDefault="00CF5D77" w:rsidP="00CF5D77">
      <w:pPr>
        <w:ind w:left="720"/>
      </w:pPr>
      <w:r w:rsidRPr="00CF5D77">
        <w:rPr>
          <w:lang w:val="en-US"/>
        </w:rPr>
        <w:t>Squad Helps Dog Bite Victim</w:t>
      </w:r>
    </w:p>
    <w:p w14:paraId="136AD4BC" w14:textId="77777777" w:rsidR="00CF5D77" w:rsidRPr="00CF5D77" w:rsidRDefault="00CF5D77" w:rsidP="00CF5D77">
      <w:r w:rsidRPr="00CF5D77">
        <w:rPr>
          <w:b/>
          <w:bCs/>
          <w:lang w:val="de-DE"/>
        </w:rPr>
        <w:t xml:space="preserve">Referential ambiguity </w:t>
      </w:r>
      <w:r w:rsidRPr="00CF5D77">
        <w:rPr>
          <w:lang w:val="de-DE"/>
        </w:rPr>
        <w:t>arises when it is unclear which thing or group is being referred to.</w:t>
      </w:r>
    </w:p>
    <w:p w14:paraId="0096707F" w14:textId="74430D80" w:rsidR="00CF5D77" w:rsidRPr="00CF5D77" w:rsidRDefault="00CF5D77" w:rsidP="00CF5D77">
      <w:pPr>
        <w:ind w:firstLine="720"/>
      </w:pPr>
      <w:r w:rsidRPr="00CF5D77">
        <w:rPr>
          <w:lang w:val="de-DE"/>
        </w:rPr>
        <w:t>Everybody is coming to the party</w:t>
      </w:r>
      <w:r w:rsidRPr="00CF5D77">
        <w:rPr>
          <w:lang w:val="en-US"/>
        </w:rPr>
        <w:t xml:space="preserve">. </w:t>
      </w:r>
    </w:p>
    <w:p w14:paraId="7A007F1C" w14:textId="548979BE" w:rsidR="00393542" w:rsidRDefault="00804803" w:rsidP="00804803">
      <w:pPr>
        <w:pStyle w:val="Heading2"/>
      </w:pPr>
      <w:bookmarkStart w:id="86" w:name="_Toc136859822"/>
      <w:r>
        <w:t>Questionable authority and attacks on the authority</w:t>
      </w:r>
      <w:bookmarkEnd w:id="86"/>
    </w:p>
    <w:p w14:paraId="39104923" w14:textId="7C3D61EB" w:rsidR="0037755C" w:rsidRPr="0037755C" w:rsidRDefault="0037755C" w:rsidP="0037755C">
      <w:r>
        <w:t>appeals to authority and attempt to undermine the authority of a real or imagined opponent.</w:t>
      </w:r>
    </w:p>
    <w:p w14:paraId="685A2545" w14:textId="477CA0A5" w:rsidR="00393542" w:rsidRDefault="0037755C" w:rsidP="0037755C">
      <w:pPr>
        <w:pStyle w:val="Heading3"/>
      </w:pPr>
      <w:bookmarkStart w:id="87" w:name="OLE_LINK3"/>
      <w:bookmarkStart w:id="88" w:name="_Toc136859823"/>
      <w:r>
        <w:t>appeal to authority</w:t>
      </w:r>
      <w:bookmarkEnd w:id="88"/>
    </w:p>
    <w:bookmarkEnd w:id="87"/>
    <w:p w14:paraId="42F640F0" w14:textId="661E4A17" w:rsidR="000508D5" w:rsidRPr="000508D5" w:rsidRDefault="000508D5" w:rsidP="000508D5">
      <w:r>
        <w:t xml:space="preserve">appeal to authority goes wrong when it claims that the truth of a claim is established solely by the fact that a particular person said so. Even appeal to a credible expert and where the claim is likely true. </w:t>
      </w:r>
      <w:r w:rsidRPr="000508D5">
        <w:rPr>
          <w:color w:val="FF0000"/>
        </w:rPr>
        <w:t>If you accept a true claim for the wrong reasons, you are still committing a fallacy.</w:t>
      </w:r>
    </w:p>
    <w:p w14:paraId="7EE791A4" w14:textId="6813A8BC" w:rsidR="00393542" w:rsidRDefault="0037755C" w:rsidP="00E1666E">
      <w:r w:rsidRPr="0037755C">
        <w:rPr>
          <w:noProof/>
        </w:rPr>
        <w:drawing>
          <wp:inline distT="0" distB="0" distL="0" distR="0" wp14:anchorId="553D2D4E" wp14:editId="3EB2BEEF">
            <wp:extent cx="5580573" cy="1068302"/>
            <wp:effectExtent l="0" t="0" r="127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610554" cy="1074041"/>
                    </a:xfrm>
                    <a:prstGeom prst="rect">
                      <a:avLst/>
                    </a:prstGeom>
                  </pic:spPr>
                </pic:pic>
              </a:graphicData>
            </a:graphic>
          </wp:inline>
        </w:drawing>
      </w:r>
    </w:p>
    <w:p w14:paraId="54CEA6FC" w14:textId="2CBC294C" w:rsidR="00393542" w:rsidRDefault="0037755C" w:rsidP="00E1666E">
      <w:r>
        <w:t>Even if the claim about expertise is legitimate, that in itself does not support the truth of the conclusion.</w:t>
      </w:r>
    </w:p>
    <w:p w14:paraId="694D1224" w14:textId="7597469B" w:rsidR="000508D5" w:rsidRDefault="000508D5" w:rsidP="00E1666E">
      <w:r>
        <w:t xml:space="preserve">questions to ask: </w:t>
      </w:r>
    </w:p>
    <w:p w14:paraId="2CF915AF" w14:textId="77777777" w:rsidR="000508D5" w:rsidRDefault="000508D5" w:rsidP="000508D5">
      <w:pPr>
        <w:pStyle w:val="ListParagraph"/>
        <w:numPr>
          <w:ilvl w:val="0"/>
          <w:numId w:val="14"/>
        </w:numPr>
      </w:pPr>
      <w:r>
        <w:t xml:space="preserve">is the appeal to authority legitimate? </w:t>
      </w:r>
    </w:p>
    <w:p w14:paraId="033308C4" w14:textId="2539C89E" w:rsidR="00393542" w:rsidRDefault="000508D5" w:rsidP="000508D5">
      <w:pPr>
        <w:pStyle w:val="ListParagraph"/>
        <w:numPr>
          <w:ilvl w:val="0"/>
          <w:numId w:val="14"/>
        </w:numPr>
      </w:pPr>
      <w:r>
        <w:t xml:space="preserve">Is the person an expert </w:t>
      </w:r>
      <w:r w:rsidR="001E660D">
        <w:t>on</w:t>
      </w:r>
      <w:r>
        <w:t xml:space="preserve"> the topic being discussed?</w:t>
      </w:r>
    </w:p>
    <w:p w14:paraId="484FFE96" w14:textId="1401ACB3" w:rsidR="000508D5" w:rsidRDefault="000508D5" w:rsidP="000508D5">
      <w:pPr>
        <w:pStyle w:val="ListParagraph"/>
        <w:numPr>
          <w:ilvl w:val="0"/>
          <w:numId w:val="14"/>
        </w:numPr>
      </w:pPr>
      <w:r>
        <w:t>does the fact that they are expert</w:t>
      </w:r>
      <w:r w:rsidR="001E660D">
        <w:t>s</w:t>
      </w:r>
      <w:r>
        <w:t xml:space="preserve"> support the conclusion?</w:t>
      </w:r>
    </w:p>
    <w:p w14:paraId="61148B60" w14:textId="6A6C9FAC" w:rsidR="00393542" w:rsidRDefault="000508D5" w:rsidP="000508D5">
      <w:pPr>
        <w:pStyle w:val="Heading3"/>
      </w:pPr>
      <w:bookmarkStart w:id="89" w:name="OLE_LINK5"/>
      <w:bookmarkStart w:id="90" w:name="_Toc136859824"/>
      <w:r>
        <w:t xml:space="preserve">personal attack </w:t>
      </w:r>
      <w:bookmarkEnd w:id="89"/>
      <w:r w:rsidR="00015674">
        <w:t>(</w:t>
      </w:r>
      <w:r>
        <w:t>ad homine</w:t>
      </w:r>
      <w:r w:rsidR="00015674">
        <w:t>)</w:t>
      </w:r>
      <w:bookmarkEnd w:id="90"/>
    </w:p>
    <w:p w14:paraId="17DD6B58" w14:textId="75189275" w:rsidR="00393542" w:rsidRDefault="000508D5" w:rsidP="00E1666E">
      <w:r>
        <w:t xml:space="preserve">focuses on a personal detail or character flaw of the opponent. it is irrelevant to the issue at hand. </w:t>
      </w:r>
      <w:r w:rsidRPr="000508D5">
        <w:rPr>
          <w:color w:val="FF0000"/>
        </w:rPr>
        <w:t>The personal attack is therefore also closely related to red herring arguments.</w:t>
      </w:r>
    </w:p>
    <w:p w14:paraId="57D84103" w14:textId="64ADB9C1" w:rsidR="00393542" w:rsidRDefault="000508D5" w:rsidP="000508D5">
      <w:pPr>
        <w:pStyle w:val="Heading4"/>
      </w:pPr>
      <w:r>
        <w:t>guilt by association</w:t>
      </w:r>
      <w:r w:rsidRPr="000508D5">
        <w:t xml:space="preserve"> </w:t>
      </w:r>
      <w:r>
        <w:t>(or: you too!)</w:t>
      </w:r>
    </w:p>
    <w:p w14:paraId="77BC11F4" w14:textId="08FFB1B9" w:rsidR="000508D5" w:rsidRPr="000508D5" w:rsidRDefault="000508D5" w:rsidP="000508D5">
      <w:r>
        <w:t>try to tarnish someone’s credibility by associating them with another person or group that has a bad reputation.</w:t>
      </w:r>
    </w:p>
    <w:p w14:paraId="0A14CA1E" w14:textId="6939AA91" w:rsidR="00393542" w:rsidRDefault="000508D5" w:rsidP="00E1666E">
      <w:r w:rsidRPr="000508D5">
        <w:rPr>
          <w:noProof/>
        </w:rPr>
        <w:drawing>
          <wp:inline distT="0" distB="0" distL="0" distR="0" wp14:anchorId="64517349" wp14:editId="2714D14A">
            <wp:extent cx="4644912" cy="341906"/>
            <wp:effectExtent l="0" t="0" r="3810" b="127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763975" cy="350670"/>
                    </a:xfrm>
                    <a:prstGeom prst="rect">
                      <a:avLst/>
                    </a:prstGeom>
                  </pic:spPr>
                </pic:pic>
              </a:graphicData>
            </a:graphic>
          </wp:inline>
        </w:drawing>
      </w:r>
    </w:p>
    <w:p w14:paraId="76778157" w14:textId="617E3A27" w:rsidR="00393542" w:rsidRDefault="000508D5" w:rsidP="000508D5">
      <w:pPr>
        <w:pStyle w:val="Heading4"/>
      </w:pPr>
      <w:r>
        <w:t>strawman</w:t>
      </w:r>
    </w:p>
    <w:p w14:paraId="49F7D3C3" w14:textId="1F4B0FFE" w:rsidR="00393542" w:rsidRDefault="000508D5" w:rsidP="00E1666E">
      <w:r>
        <w:t>Strawman</w:t>
      </w:r>
      <w:r w:rsidR="001E660D">
        <w:t>'s</w:t>
      </w:r>
      <w:r>
        <w:t xml:space="preserve"> arguments are related to personal attacks and guilt by association because they are designed to undermine the credibility of an opponent</w:t>
      </w:r>
    </w:p>
    <w:p w14:paraId="2FCA7622" w14:textId="3E202DAE" w:rsidR="00393542" w:rsidRDefault="000508D5" w:rsidP="00E1666E">
      <w:r w:rsidRPr="000508D5">
        <w:rPr>
          <w:noProof/>
        </w:rPr>
        <w:drawing>
          <wp:inline distT="0" distB="0" distL="0" distR="0" wp14:anchorId="73854F6A" wp14:editId="572B5C55">
            <wp:extent cx="5146065" cy="573484"/>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160990" cy="575147"/>
                    </a:xfrm>
                    <a:prstGeom prst="rect">
                      <a:avLst/>
                    </a:prstGeom>
                  </pic:spPr>
                </pic:pic>
              </a:graphicData>
            </a:graphic>
          </wp:inline>
        </w:drawing>
      </w:r>
    </w:p>
    <w:p w14:paraId="22DEE1E2" w14:textId="2C4AAF6F" w:rsidR="00393542" w:rsidRDefault="000508D5" w:rsidP="00E1666E">
      <w:r>
        <w:t>Questionable authority and attacks on authority make your position weaker. This is because</w:t>
      </w:r>
      <w:r w:rsidR="001E660D">
        <w:t>,</w:t>
      </w:r>
      <w:r>
        <w:t xml:space="preserve"> in all of these cases, you are not engaging with the actual argument, which makes your criticism virtually irrelevant</w:t>
      </w:r>
    </w:p>
    <w:p w14:paraId="3FD1B173" w14:textId="2E1B32C1" w:rsidR="00393542" w:rsidRDefault="00E52222" w:rsidP="004517E9">
      <w:pPr>
        <w:pStyle w:val="Heading1"/>
        <w:numPr>
          <w:ilvl w:val="0"/>
          <w:numId w:val="38"/>
        </w:numPr>
      </w:pPr>
      <w:r>
        <w:t xml:space="preserve"> </w:t>
      </w:r>
      <w:bookmarkStart w:id="91" w:name="_Toc136859825"/>
      <w:r>
        <w:t xml:space="preserve">Critical </w:t>
      </w:r>
      <w:r w:rsidR="00994F5A">
        <w:t>T</w:t>
      </w:r>
      <w:r>
        <w:t xml:space="preserve">hinking in the </w:t>
      </w:r>
      <w:r w:rsidR="00994F5A">
        <w:t>W</w:t>
      </w:r>
      <w:r>
        <w:t>ild</w:t>
      </w:r>
      <w:bookmarkEnd w:id="91"/>
    </w:p>
    <w:p w14:paraId="668F786C" w14:textId="580BD26C" w:rsidR="00393542" w:rsidRDefault="00E52222" w:rsidP="00E52222">
      <w:pPr>
        <w:pStyle w:val="Heading2"/>
      </w:pPr>
      <w:bookmarkStart w:id="92" w:name="_Toc136859826"/>
      <w:r w:rsidRPr="00E52222">
        <w:t>Mindset</w:t>
      </w:r>
      <w:bookmarkEnd w:id="92"/>
    </w:p>
    <w:p w14:paraId="40C729B3" w14:textId="4791988B" w:rsidR="00393542" w:rsidRDefault="00E52222" w:rsidP="00E52222">
      <w:pPr>
        <w:pStyle w:val="Heading3"/>
      </w:pPr>
      <w:bookmarkStart w:id="93" w:name="_Toc136859827"/>
      <w:r w:rsidRPr="00E52222">
        <w:t>Soldier</w:t>
      </w:r>
      <w:bookmarkEnd w:id="93"/>
    </w:p>
    <w:p w14:paraId="4B49B367" w14:textId="2A554908" w:rsidR="00E52222" w:rsidRPr="00E52222" w:rsidRDefault="00994F5A" w:rsidP="004517E9">
      <w:pPr>
        <w:pStyle w:val="ListParagraph"/>
        <w:numPr>
          <w:ilvl w:val="0"/>
          <w:numId w:val="40"/>
        </w:numPr>
      </w:pPr>
      <w:r>
        <w:t>The g</w:t>
      </w:r>
      <w:r w:rsidR="00E52222" w:rsidRPr="00E52222">
        <w:t>oal is to show that my beliefs are the right ones.</w:t>
      </w:r>
    </w:p>
    <w:p w14:paraId="6574549A" w14:textId="77777777" w:rsidR="00E52222" w:rsidRPr="00E52222" w:rsidRDefault="00E52222" w:rsidP="004517E9">
      <w:pPr>
        <w:pStyle w:val="ListParagraph"/>
        <w:numPr>
          <w:ilvl w:val="0"/>
          <w:numId w:val="40"/>
        </w:numPr>
      </w:pPr>
      <w:r w:rsidRPr="00E52222">
        <w:t>New information that challenges something I believe is seen as a threat to be neutralized.</w:t>
      </w:r>
    </w:p>
    <w:p w14:paraId="3795E7E9" w14:textId="782006FA" w:rsidR="00E52222" w:rsidRDefault="00E52222" w:rsidP="004517E9">
      <w:pPr>
        <w:pStyle w:val="ListParagraph"/>
        <w:numPr>
          <w:ilvl w:val="0"/>
          <w:numId w:val="40"/>
        </w:numPr>
      </w:pPr>
      <w:r w:rsidRPr="00E52222">
        <w:t>Biased</w:t>
      </w:r>
    </w:p>
    <w:p w14:paraId="3984941A" w14:textId="104CA2A8" w:rsidR="00E52222" w:rsidRDefault="00E52222" w:rsidP="00E52222">
      <w:pPr>
        <w:pStyle w:val="Heading3"/>
      </w:pPr>
      <w:bookmarkStart w:id="94" w:name="_Toc136859828"/>
      <w:r w:rsidRPr="00E52222">
        <w:t>Scout</w:t>
      </w:r>
      <w:bookmarkEnd w:id="94"/>
    </w:p>
    <w:p w14:paraId="2CBE69D2" w14:textId="3D232BE3" w:rsidR="00E52222" w:rsidRPr="00E52222" w:rsidRDefault="00994F5A" w:rsidP="004517E9">
      <w:pPr>
        <w:pStyle w:val="ListParagraph"/>
        <w:numPr>
          <w:ilvl w:val="0"/>
          <w:numId w:val="39"/>
        </w:numPr>
      </w:pPr>
      <w:r>
        <w:t>The g</w:t>
      </w:r>
      <w:r w:rsidR="00E52222" w:rsidRPr="00E52222">
        <w:t>oal is to arrive at more accurate beliefs.</w:t>
      </w:r>
    </w:p>
    <w:p w14:paraId="1FEE7B40" w14:textId="77777777" w:rsidR="00E52222" w:rsidRPr="00E52222" w:rsidRDefault="00E52222" w:rsidP="004517E9">
      <w:pPr>
        <w:pStyle w:val="ListParagraph"/>
        <w:numPr>
          <w:ilvl w:val="0"/>
          <w:numId w:val="39"/>
        </w:numPr>
      </w:pPr>
      <w:r w:rsidRPr="00E52222">
        <w:t>New information that challenges something I believe is seen as an opportunity to update my beliefs.</w:t>
      </w:r>
    </w:p>
    <w:p w14:paraId="1AFB178D" w14:textId="77777777" w:rsidR="00E52222" w:rsidRPr="00E52222" w:rsidRDefault="00E52222" w:rsidP="004517E9">
      <w:pPr>
        <w:pStyle w:val="ListParagraph"/>
        <w:numPr>
          <w:ilvl w:val="0"/>
          <w:numId w:val="39"/>
        </w:numPr>
      </w:pPr>
      <w:r w:rsidRPr="00E52222">
        <w:t>Unbiased</w:t>
      </w:r>
    </w:p>
    <w:p w14:paraId="59C397CF" w14:textId="11F1709C" w:rsidR="00393542" w:rsidRDefault="003964E0" w:rsidP="003964E0">
      <w:pPr>
        <w:pStyle w:val="Heading2"/>
      </w:pPr>
      <w:bookmarkStart w:id="95" w:name="_Toc136859829"/>
      <w:r w:rsidRPr="003964E0">
        <w:t>Cognitive Biases</w:t>
      </w:r>
      <w:bookmarkEnd w:id="95"/>
    </w:p>
    <w:p w14:paraId="05E09EFD" w14:textId="77777777" w:rsidR="003964E0" w:rsidRPr="003964E0" w:rsidRDefault="003964E0" w:rsidP="003964E0">
      <w:r w:rsidRPr="003964E0">
        <w:t>A cognitive bias is a systematic error in thinking often due to implicit psychological shortcuts.</w:t>
      </w:r>
    </w:p>
    <w:p w14:paraId="3BC0D2EA" w14:textId="77777777" w:rsidR="003964E0" w:rsidRPr="003964E0" w:rsidRDefault="003964E0" w:rsidP="003964E0">
      <w:r w:rsidRPr="003964E0">
        <w:rPr>
          <w:u w:val="single"/>
        </w:rPr>
        <w:t>Examples:</w:t>
      </w:r>
    </w:p>
    <w:p w14:paraId="6F6825A2" w14:textId="11EF786B" w:rsidR="003964E0" w:rsidRDefault="003964E0" w:rsidP="004517E9">
      <w:pPr>
        <w:pStyle w:val="ListParagraph"/>
        <w:numPr>
          <w:ilvl w:val="0"/>
          <w:numId w:val="41"/>
        </w:numPr>
      </w:pPr>
      <w:r w:rsidRPr="003964E0">
        <w:t>Motivated reasoning</w:t>
      </w:r>
    </w:p>
    <w:p w14:paraId="58F0E931" w14:textId="77777777" w:rsidR="003964E0" w:rsidRPr="003964E0" w:rsidRDefault="003964E0" w:rsidP="004517E9">
      <w:pPr>
        <w:pStyle w:val="ListParagraph"/>
        <w:numPr>
          <w:ilvl w:val="1"/>
          <w:numId w:val="41"/>
        </w:numPr>
      </w:pPr>
      <w:r w:rsidRPr="003964E0">
        <w:rPr>
          <w:lang w:val="en-US"/>
        </w:rPr>
        <w:t xml:space="preserve">Forming or maintaining a belief at least partly </w:t>
      </w:r>
      <w:r w:rsidRPr="003964E0">
        <w:rPr>
          <w:b/>
          <w:bCs/>
          <w:lang w:val="en-US"/>
        </w:rPr>
        <w:t>because</w:t>
      </w:r>
      <w:r w:rsidRPr="003964E0">
        <w:rPr>
          <w:lang w:val="en-US"/>
        </w:rPr>
        <w:t xml:space="preserve">, at some level, </w:t>
      </w:r>
      <w:r w:rsidRPr="003964E0">
        <w:rPr>
          <w:b/>
          <w:bCs/>
          <w:lang w:val="en-US"/>
        </w:rPr>
        <w:t>we want it to be true</w:t>
      </w:r>
      <w:r w:rsidRPr="003964E0">
        <w:rPr>
          <w:lang w:val="en-US"/>
        </w:rPr>
        <w:t xml:space="preserve">. </w:t>
      </w:r>
    </w:p>
    <w:p w14:paraId="2AEB52ED" w14:textId="3320988D" w:rsidR="003964E0" w:rsidRPr="003964E0" w:rsidRDefault="003964E0" w:rsidP="004517E9">
      <w:pPr>
        <w:pStyle w:val="ListParagraph"/>
        <w:numPr>
          <w:ilvl w:val="1"/>
          <w:numId w:val="41"/>
        </w:numPr>
      </w:pPr>
      <w:r w:rsidRPr="003964E0">
        <w:rPr>
          <w:lang w:val="en-US"/>
        </w:rPr>
        <w:t>93% of American drivers rated themselves better than the median driver (Svenson 1981).</w:t>
      </w:r>
    </w:p>
    <w:p w14:paraId="0978B4C3" w14:textId="29DAC482" w:rsidR="003964E0" w:rsidRDefault="003964E0" w:rsidP="004517E9">
      <w:pPr>
        <w:pStyle w:val="ListParagraph"/>
        <w:numPr>
          <w:ilvl w:val="0"/>
          <w:numId w:val="41"/>
        </w:numPr>
      </w:pPr>
      <w:r w:rsidRPr="003964E0">
        <w:t>Confirmation bias</w:t>
      </w:r>
    </w:p>
    <w:p w14:paraId="51D4BF6D" w14:textId="1A3DFB52" w:rsidR="003964E0" w:rsidRPr="003964E0" w:rsidRDefault="003964E0" w:rsidP="004517E9">
      <w:pPr>
        <w:pStyle w:val="ListParagraph"/>
        <w:numPr>
          <w:ilvl w:val="1"/>
          <w:numId w:val="41"/>
        </w:numPr>
      </w:pPr>
      <w:r w:rsidRPr="003964E0">
        <w:rPr>
          <w:lang w:val="en-US"/>
        </w:rPr>
        <w:t xml:space="preserve">The tendency </w:t>
      </w:r>
      <w:r w:rsidRPr="003964E0">
        <w:rPr>
          <w:b/>
          <w:bCs/>
          <w:lang w:val="en-US"/>
        </w:rPr>
        <w:t>focuses on potential evidence for our pre-existing views</w:t>
      </w:r>
      <w:r w:rsidRPr="003964E0">
        <w:rPr>
          <w:lang w:val="en-US"/>
        </w:rPr>
        <w:t xml:space="preserve">, and to </w:t>
      </w:r>
      <w:r w:rsidRPr="003964E0">
        <w:rPr>
          <w:b/>
          <w:bCs/>
          <w:lang w:val="en-US"/>
        </w:rPr>
        <w:t>neglect or discount contrary evidence</w:t>
      </w:r>
    </w:p>
    <w:p w14:paraId="48B16BFE" w14:textId="747FDB33" w:rsidR="003964E0" w:rsidRPr="003964E0" w:rsidRDefault="003964E0" w:rsidP="004517E9">
      <w:pPr>
        <w:pStyle w:val="ListParagraph"/>
        <w:numPr>
          <w:ilvl w:val="1"/>
          <w:numId w:val="41"/>
        </w:numPr>
      </w:pPr>
      <w:r w:rsidRPr="003964E0">
        <w:rPr>
          <w:lang w:val="en-US"/>
        </w:rPr>
        <w:t>Confirmation bias can be present without an underlying motive to have the belief in the first place.</w:t>
      </w:r>
    </w:p>
    <w:p w14:paraId="68093587" w14:textId="6855B31D" w:rsidR="003964E0" w:rsidRPr="003964E0" w:rsidRDefault="003964E0" w:rsidP="004517E9">
      <w:pPr>
        <w:pStyle w:val="ListParagraph"/>
        <w:numPr>
          <w:ilvl w:val="1"/>
          <w:numId w:val="41"/>
        </w:numPr>
      </w:pPr>
      <w:r w:rsidRPr="003964E0">
        <w:t>left-handed people are more creative than right-handed people</w:t>
      </w:r>
    </w:p>
    <w:p w14:paraId="76BB4885" w14:textId="42521AB5" w:rsidR="003964E0" w:rsidRDefault="003964E0" w:rsidP="004517E9">
      <w:pPr>
        <w:pStyle w:val="ListParagraph"/>
        <w:numPr>
          <w:ilvl w:val="0"/>
          <w:numId w:val="41"/>
        </w:numPr>
      </w:pPr>
      <w:r w:rsidRPr="003964E0">
        <w:t>Availability heuristic</w:t>
      </w:r>
    </w:p>
    <w:p w14:paraId="79795956" w14:textId="09578999" w:rsidR="00A327D1" w:rsidRPr="00A327D1" w:rsidRDefault="00A327D1" w:rsidP="004517E9">
      <w:pPr>
        <w:pStyle w:val="ListParagraph"/>
        <w:numPr>
          <w:ilvl w:val="1"/>
          <w:numId w:val="41"/>
        </w:numPr>
      </w:pPr>
      <w:r>
        <w:t>T</w:t>
      </w:r>
      <w:r w:rsidRPr="00A327D1">
        <w:t xml:space="preserve">endency to think that the examples that </w:t>
      </w:r>
      <w:r w:rsidRPr="00A327D1">
        <w:rPr>
          <w:b/>
          <w:bCs/>
        </w:rPr>
        <w:t>easily come to mind</w:t>
      </w:r>
      <w:r w:rsidRPr="00A327D1">
        <w:t xml:space="preserve"> are more representative than is the case.</w:t>
      </w:r>
    </w:p>
    <w:p w14:paraId="62D774C5" w14:textId="39AE3802" w:rsidR="00A327D1" w:rsidRPr="00A327D1" w:rsidRDefault="00A327D1" w:rsidP="004517E9">
      <w:pPr>
        <w:pStyle w:val="ListParagraph"/>
        <w:numPr>
          <w:ilvl w:val="1"/>
          <w:numId w:val="41"/>
        </w:numPr>
      </w:pPr>
      <w:r w:rsidRPr="00A327D1">
        <w:rPr>
          <w:lang w:val="en-US"/>
        </w:rPr>
        <w:t>skewed by irrelevant factors:</w:t>
      </w:r>
    </w:p>
    <w:p w14:paraId="6F51731C" w14:textId="77777777" w:rsidR="00A327D1" w:rsidRPr="00A327D1" w:rsidRDefault="00A327D1" w:rsidP="004517E9">
      <w:pPr>
        <w:pStyle w:val="ListParagraph"/>
        <w:numPr>
          <w:ilvl w:val="2"/>
          <w:numId w:val="41"/>
        </w:numPr>
      </w:pPr>
      <w:r w:rsidRPr="00A327D1">
        <w:rPr>
          <w:lang w:val="en-US"/>
        </w:rPr>
        <w:t>intensity of emotion</w:t>
      </w:r>
    </w:p>
    <w:p w14:paraId="22B9DEED" w14:textId="77777777" w:rsidR="00A327D1" w:rsidRPr="00A327D1" w:rsidRDefault="00A327D1" w:rsidP="004517E9">
      <w:pPr>
        <w:pStyle w:val="ListParagraph"/>
        <w:numPr>
          <w:ilvl w:val="2"/>
          <w:numId w:val="41"/>
        </w:numPr>
      </w:pPr>
      <w:r w:rsidRPr="00A327D1">
        <w:rPr>
          <w:lang w:val="en-US"/>
        </w:rPr>
        <w:t xml:space="preserve">framing of question </w:t>
      </w:r>
    </w:p>
    <w:p w14:paraId="4FA9F759" w14:textId="77777777" w:rsidR="00A327D1" w:rsidRPr="00A327D1" w:rsidRDefault="00A327D1" w:rsidP="004517E9">
      <w:pPr>
        <w:pStyle w:val="ListParagraph"/>
        <w:numPr>
          <w:ilvl w:val="2"/>
          <w:numId w:val="41"/>
        </w:numPr>
      </w:pPr>
      <w:r w:rsidRPr="00A327D1">
        <w:rPr>
          <w:lang w:val="en-US"/>
        </w:rPr>
        <w:t>order effects</w:t>
      </w:r>
    </w:p>
    <w:p w14:paraId="6BA777AB" w14:textId="44B4E0B1" w:rsidR="00A327D1" w:rsidRPr="003964E0" w:rsidRDefault="00A327D1" w:rsidP="004517E9">
      <w:pPr>
        <w:pStyle w:val="ListParagraph"/>
        <w:numPr>
          <w:ilvl w:val="2"/>
          <w:numId w:val="41"/>
        </w:numPr>
      </w:pPr>
      <w:r w:rsidRPr="00A327D1">
        <w:rPr>
          <w:lang w:val="en-US"/>
        </w:rPr>
        <w:t>media biases</w:t>
      </w:r>
    </w:p>
    <w:p w14:paraId="099A66FC" w14:textId="7C3DBB71" w:rsidR="00393542" w:rsidRDefault="003964E0" w:rsidP="004517E9">
      <w:pPr>
        <w:pStyle w:val="ListParagraph"/>
        <w:numPr>
          <w:ilvl w:val="0"/>
          <w:numId w:val="41"/>
        </w:numPr>
      </w:pPr>
      <w:r w:rsidRPr="003964E0">
        <w:t>Ingroup bias</w:t>
      </w:r>
    </w:p>
    <w:p w14:paraId="4D27DEA7" w14:textId="77777777" w:rsidR="00DC4024" w:rsidRPr="00DC4024" w:rsidRDefault="00DC4024" w:rsidP="004517E9">
      <w:pPr>
        <w:pStyle w:val="ListParagraph"/>
        <w:numPr>
          <w:ilvl w:val="1"/>
          <w:numId w:val="41"/>
        </w:numPr>
      </w:pPr>
      <w:r w:rsidRPr="00DC4024">
        <w:t>We have more empathy for people we perceive to be like us (in-group).</w:t>
      </w:r>
    </w:p>
    <w:p w14:paraId="674CDA5B" w14:textId="23093267" w:rsidR="00DC4024" w:rsidRDefault="00DC4024" w:rsidP="004517E9">
      <w:pPr>
        <w:pStyle w:val="ListParagraph"/>
        <w:numPr>
          <w:ilvl w:val="1"/>
          <w:numId w:val="41"/>
        </w:numPr>
      </w:pPr>
      <w:r w:rsidRPr="00DC4024">
        <w:rPr>
          <w:lang w:val="en-US"/>
        </w:rPr>
        <w:t>How would I react to this evidence if it showed my belief to be false?</w:t>
      </w:r>
    </w:p>
    <w:p w14:paraId="52C50412" w14:textId="77777777" w:rsidR="00E1666E" w:rsidRPr="00E1666E" w:rsidRDefault="00E1666E" w:rsidP="00E1666E"/>
    <w:sectPr w:rsidR="00E1666E" w:rsidRPr="00E1666E">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372F1C" w14:textId="77777777" w:rsidR="007C1677" w:rsidRDefault="007C1677" w:rsidP="00E1666E">
      <w:pPr>
        <w:spacing w:after="0" w:line="240" w:lineRule="auto"/>
      </w:pPr>
      <w:r>
        <w:separator/>
      </w:r>
    </w:p>
  </w:endnote>
  <w:endnote w:type="continuationSeparator" w:id="0">
    <w:p w14:paraId="40836276" w14:textId="77777777" w:rsidR="007C1677" w:rsidRDefault="007C1677" w:rsidP="00E166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venir Book">
    <w:altName w:val="Tw Cen MT"/>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1BA3EF" w14:textId="77777777" w:rsidR="007C1677" w:rsidRDefault="007C1677" w:rsidP="00E1666E">
      <w:pPr>
        <w:spacing w:after="0" w:line="240" w:lineRule="auto"/>
      </w:pPr>
      <w:r>
        <w:separator/>
      </w:r>
    </w:p>
  </w:footnote>
  <w:footnote w:type="continuationSeparator" w:id="0">
    <w:p w14:paraId="2E7E4CE2" w14:textId="77777777" w:rsidR="007C1677" w:rsidRDefault="007C1677" w:rsidP="00E1666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123DF8"/>
    <w:multiLevelType w:val="hybridMultilevel"/>
    <w:tmpl w:val="468E02D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05D60EF7"/>
    <w:multiLevelType w:val="hybridMultilevel"/>
    <w:tmpl w:val="7FC292F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15FE5D80"/>
    <w:multiLevelType w:val="hybridMultilevel"/>
    <w:tmpl w:val="A256341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1DD11C0C"/>
    <w:multiLevelType w:val="hybridMultilevel"/>
    <w:tmpl w:val="61322AC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22392641"/>
    <w:multiLevelType w:val="hybridMultilevel"/>
    <w:tmpl w:val="AABA0D9A"/>
    <w:lvl w:ilvl="0" w:tplc="0CB01680">
      <w:start w:val="1"/>
      <w:numFmt w:val="bullet"/>
      <w:lvlText w:val="•"/>
      <w:lvlJc w:val="left"/>
      <w:pPr>
        <w:tabs>
          <w:tab w:val="num" w:pos="720"/>
        </w:tabs>
        <w:ind w:left="720" w:hanging="360"/>
      </w:pPr>
      <w:rPr>
        <w:rFonts w:ascii="Arial" w:hAnsi="Arial" w:hint="default"/>
      </w:rPr>
    </w:lvl>
    <w:lvl w:ilvl="1" w:tplc="959267CA" w:tentative="1">
      <w:start w:val="1"/>
      <w:numFmt w:val="bullet"/>
      <w:lvlText w:val="•"/>
      <w:lvlJc w:val="left"/>
      <w:pPr>
        <w:tabs>
          <w:tab w:val="num" w:pos="1440"/>
        </w:tabs>
        <w:ind w:left="1440" w:hanging="360"/>
      </w:pPr>
      <w:rPr>
        <w:rFonts w:ascii="Arial" w:hAnsi="Arial" w:hint="default"/>
      </w:rPr>
    </w:lvl>
    <w:lvl w:ilvl="2" w:tplc="18282816" w:tentative="1">
      <w:start w:val="1"/>
      <w:numFmt w:val="bullet"/>
      <w:lvlText w:val="•"/>
      <w:lvlJc w:val="left"/>
      <w:pPr>
        <w:tabs>
          <w:tab w:val="num" w:pos="2160"/>
        </w:tabs>
        <w:ind w:left="2160" w:hanging="360"/>
      </w:pPr>
      <w:rPr>
        <w:rFonts w:ascii="Arial" w:hAnsi="Arial" w:hint="default"/>
      </w:rPr>
    </w:lvl>
    <w:lvl w:ilvl="3" w:tplc="3BBE480E" w:tentative="1">
      <w:start w:val="1"/>
      <w:numFmt w:val="bullet"/>
      <w:lvlText w:val="•"/>
      <w:lvlJc w:val="left"/>
      <w:pPr>
        <w:tabs>
          <w:tab w:val="num" w:pos="2880"/>
        </w:tabs>
        <w:ind w:left="2880" w:hanging="360"/>
      </w:pPr>
      <w:rPr>
        <w:rFonts w:ascii="Arial" w:hAnsi="Arial" w:hint="default"/>
      </w:rPr>
    </w:lvl>
    <w:lvl w:ilvl="4" w:tplc="C18CA60A" w:tentative="1">
      <w:start w:val="1"/>
      <w:numFmt w:val="bullet"/>
      <w:lvlText w:val="•"/>
      <w:lvlJc w:val="left"/>
      <w:pPr>
        <w:tabs>
          <w:tab w:val="num" w:pos="3600"/>
        </w:tabs>
        <w:ind w:left="3600" w:hanging="360"/>
      </w:pPr>
      <w:rPr>
        <w:rFonts w:ascii="Arial" w:hAnsi="Arial" w:hint="default"/>
      </w:rPr>
    </w:lvl>
    <w:lvl w:ilvl="5" w:tplc="6BEA616A" w:tentative="1">
      <w:start w:val="1"/>
      <w:numFmt w:val="bullet"/>
      <w:lvlText w:val="•"/>
      <w:lvlJc w:val="left"/>
      <w:pPr>
        <w:tabs>
          <w:tab w:val="num" w:pos="4320"/>
        </w:tabs>
        <w:ind w:left="4320" w:hanging="360"/>
      </w:pPr>
      <w:rPr>
        <w:rFonts w:ascii="Arial" w:hAnsi="Arial" w:hint="default"/>
      </w:rPr>
    </w:lvl>
    <w:lvl w:ilvl="6" w:tplc="8608466C" w:tentative="1">
      <w:start w:val="1"/>
      <w:numFmt w:val="bullet"/>
      <w:lvlText w:val="•"/>
      <w:lvlJc w:val="left"/>
      <w:pPr>
        <w:tabs>
          <w:tab w:val="num" w:pos="5040"/>
        </w:tabs>
        <w:ind w:left="5040" w:hanging="360"/>
      </w:pPr>
      <w:rPr>
        <w:rFonts w:ascii="Arial" w:hAnsi="Arial" w:hint="default"/>
      </w:rPr>
    </w:lvl>
    <w:lvl w:ilvl="7" w:tplc="25FA4920" w:tentative="1">
      <w:start w:val="1"/>
      <w:numFmt w:val="bullet"/>
      <w:lvlText w:val="•"/>
      <w:lvlJc w:val="left"/>
      <w:pPr>
        <w:tabs>
          <w:tab w:val="num" w:pos="5760"/>
        </w:tabs>
        <w:ind w:left="5760" w:hanging="360"/>
      </w:pPr>
      <w:rPr>
        <w:rFonts w:ascii="Arial" w:hAnsi="Arial" w:hint="default"/>
      </w:rPr>
    </w:lvl>
    <w:lvl w:ilvl="8" w:tplc="D83ADDC6"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26C87BAB"/>
    <w:multiLevelType w:val="hybridMultilevel"/>
    <w:tmpl w:val="40989A5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28113B81"/>
    <w:multiLevelType w:val="hybridMultilevel"/>
    <w:tmpl w:val="10C6E73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2F1318EC"/>
    <w:multiLevelType w:val="hybridMultilevel"/>
    <w:tmpl w:val="B1102BB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370922CB"/>
    <w:multiLevelType w:val="hybridMultilevel"/>
    <w:tmpl w:val="0CAA1436"/>
    <w:lvl w:ilvl="0" w:tplc="9850A4BC">
      <w:start w:val="1"/>
      <w:numFmt w:val="decimal"/>
      <w:lvlText w:val="%1."/>
      <w:lvlJc w:val="left"/>
      <w:pPr>
        <w:tabs>
          <w:tab w:val="num" w:pos="360"/>
        </w:tabs>
        <w:ind w:left="360" w:hanging="360"/>
      </w:pPr>
    </w:lvl>
    <w:lvl w:ilvl="1" w:tplc="4912BBC6">
      <w:start w:val="1"/>
      <w:numFmt w:val="decimal"/>
      <w:lvlText w:val="%2."/>
      <w:lvlJc w:val="left"/>
      <w:pPr>
        <w:tabs>
          <w:tab w:val="num" w:pos="1080"/>
        </w:tabs>
        <w:ind w:left="1080" w:hanging="360"/>
      </w:pPr>
    </w:lvl>
    <w:lvl w:ilvl="2" w:tplc="4D844468">
      <w:numFmt w:val="bullet"/>
      <w:lvlText w:val="•"/>
      <w:lvlJc w:val="left"/>
      <w:pPr>
        <w:tabs>
          <w:tab w:val="num" w:pos="1800"/>
        </w:tabs>
        <w:ind w:left="1800" w:hanging="360"/>
      </w:pPr>
      <w:rPr>
        <w:rFonts w:ascii="Arial" w:hAnsi="Arial" w:hint="default"/>
      </w:rPr>
    </w:lvl>
    <w:lvl w:ilvl="3" w:tplc="C21C6242" w:tentative="1">
      <w:start w:val="1"/>
      <w:numFmt w:val="decimal"/>
      <w:lvlText w:val="%4."/>
      <w:lvlJc w:val="left"/>
      <w:pPr>
        <w:tabs>
          <w:tab w:val="num" w:pos="2520"/>
        </w:tabs>
        <w:ind w:left="2520" w:hanging="360"/>
      </w:pPr>
    </w:lvl>
    <w:lvl w:ilvl="4" w:tplc="11C88BAC" w:tentative="1">
      <w:start w:val="1"/>
      <w:numFmt w:val="decimal"/>
      <w:lvlText w:val="%5."/>
      <w:lvlJc w:val="left"/>
      <w:pPr>
        <w:tabs>
          <w:tab w:val="num" w:pos="3240"/>
        </w:tabs>
        <w:ind w:left="3240" w:hanging="360"/>
      </w:pPr>
    </w:lvl>
    <w:lvl w:ilvl="5" w:tplc="EA98829A" w:tentative="1">
      <w:start w:val="1"/>
      <w:numFmt w:val="decimal"/>
      <w:lvlText w:val="%6."/>
      <w:lvlJc w:val="left"/>
      <w:pPr>
        <w:tabs>
          <w:tab w:val="num" w:pos="3960"/>
        </w:tabs>
        <w:ind w:left="3960" w:hanging="360"/>
      </w:pPr>
    </w:lvl>
    <w:lvl w:ilvl="6" w:tplc="E354C77E" w:tentative="1">
      <w:start w:val="1"/>
      <w:numFmt w:val="decimal"/>
      <w:lvlText w:val="%7."/>
      <w:lvlJc w:val="left"/>
      <w:pPr>
        <w:tabs>
          <w:tab w:val="num" w:pos="4680"/>
        </w:tabs>
        <w:ind w:left="4680" w:hanging="360"/>
      </w:pPr>
    </w:lvl>
    <w:lvl w:ilvl="7" w:tplc="CED66B3C" w:tentative="1">
      <w:start w:val="1"/>
      <w:numFmt w:val="decimal"/>
      <w:lvlText w:val="%8."/>
      <w:lvlJc w:val="left"/>
      <w:pPr>
        <w:tabs>
          <w:tab w:val="num" w:pos="5400"/>
        </w:tabs>
        <w:ind w:left="5400" w:hanging="360"/>
      </w:pPr>
    </w:lvl>
    <w:lvl w:ilvl="8" w:tplc="538A3746" w:tentative="1">
      <w:start w:val="1"/>
      <w:numFmt w:val="decimal"/>
      <w:lvlText w:val="%9."/>
      <w:lvlJc w:val="left"/>
      <w:pPr>
        <w:tabs>
          <w:tab w:val="num" w:pos="6120"/>
        </w:tabs>
        <w:ind w:left="6120" w:hanging="360"/>
      </w:pPr>
    </w:lvl>
  </w:abstractNum>
  <w:abstractNum w:abstractNumId="9" w15:restartNumberingAfterBreak="0">
    <w:nsid w:val="3C4D1229"/>
    <w:multiLevelType w:val="hybridMultilevel"/>
    <w:tmpl w:val="3DB6CB6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3F874E41"/>
    <w:multiLevelType w:val="hybridMultilevel"/>
    <w:tmpl w:val="CB48193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42323E3C"/>
    <w:multiLevelType w:val="hybridMultilevel"/>
    <w:tmpl w:val="6F2426E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43845A17"/>
    <w:multiLevelType w:val="hybridMultilevel"/>
    <w:tmpl w:val="F3C451C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447A484B"/>
    <w:multiLevelType w:val="hybridMultilevel"/>
    <w:tmpl w:val="60DC444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45174835"/>
    <w:multiLevelType w:val="hybridMultilevel"/>
    <w:tmpl w:val="C23C01F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482A261C"/>
    <w:multiLevelType w:val="hybridMultilevel"/>
    <w:tmpl w:val="65EECF54"/>
    <w:lvl w:ilvl="0" w:tplc="4C3E5008">
      <w:start w:val="1"/>
      <w:numFmt w:val="bullet"/>
      <w:lvlText w:val="•"/>
      <w:lvlJc w:val="left"/>
      <w:pPr>
        <w:tabs>
          <w:tab w:val="num" w:pos="720"/>
        </w:tabs>
        <w:ind w:left="720" w:hanging="360"/>
      </w:pPr>
      <w:rPr>
        <w:rFonts w:ascii="Arial" w:hAnsi="Arial" w:hint="default"/>
      </w:rPr>
    </w:lvl>
    <w:lvl w:ilvl="1" w:tplc="C7349CE4">
      <w:start w:val="1"/>
      <w:numFmt w:val="bullet"/>
      <w:lvlText w:val="•"/>
      <w:lvlJc w:val="left"/>
      <w:pPr>
        <w:tabs>
          <w:tab w:val="num" w:pos="1440"/>
        </w:tabs>
        <w:ind w:left="1440" w:hanging="360"/>
      </w:pPr>
      <w:rPr>
        <w:rFonts w:ascii="Arial" w:hAnsi="Arial" w:hint="default"/>
      </w:rPr>
    </w:lvl>
    <w:lvl w:ilvl="2" w:tplc="6784AD9A" w:tentative="1">
      <w:start w:val="1"/>
      <w:numFmt w:val="bullet"/>
      <w:lvlText w:val="•"/>
      <w:lvlJc w:val="left"/>
      <w:pPr>
        <w:tabs>
          <w:tab w:val="num" w:pos="2160"/>
        </w:tabs>
        <w:ind w:left="2160" w:hanging="360"/>
      </w:pPr>
      <w:rPr>
        <w:rFonts w:ascii="Arial" w:hAnsi="Arial" w:hint="default"/>
      </w:rPr>
    </w:lvl>
    <w:lvl w:ilvl="3" w:tplc="5EE4DDE6" w:tentative="1">
      <w:start w:val="1"/>
      <w:numFmt w:val="bullet"/>
      <w:lvlText w:val="•"/>
      <w:lvlJc w:val="left"/>
      <w:pPr>
        <w:tabs>
          <w:tab w:val="num" w:pos="2880"/>
        </w:tabs>
        <w:ind w:left="2880" w:hanging="360"/>
      </w:pPr>
      <w:rPr>
        <w:rFonts w:ascii="Arial" w:hAnsi="Arial" w:hint="default"/>
      </w:rPr>
    </w:lvl>
    <w:lvl w:ilvl="4" w:tplc="3C4220F0" w:tentative="1">
      <w:start w:val="1"/>
      <w:numFmt w:val="bullet"/>
      <w:lvlText w:val="•"/>
      <w:lvlJc w:val="left"/>
      <w:pPr>
        <w:tabs>
          <w:tab w:val="num" w:pos="3600"/>
        </w:tabs>
        <w:ind w:left="3600" w:hanging="360"/>
      </w:pPr>
      <w:rPr>
        <w:rFonts w:ascii="Arial" w:hAnsi="Arial" w:hint="default"/>
      </w:rPr>
    </w:lvl>
    <w:lvl w:ilvl="5" w:tplc="F5566BE8" w:tentative="1">
      <w:start w:val="1"/>
      <w:numFmt w:val="bullet"/>
      <w:lvlText w:val="•"/>
      <w:lvlJc w:val="left"/>
      <w:pPr>
        <w:tabs>
          <w:tab w:val="num" w:pos="4320"/>
        </w:tabs>
        <w:ind w:left="4320" w:hanging="360"/>
      </w:pPr>
      <w:rPr>
        <w:rFonts w:ascii="Arial" w:hAnsi="Arial" w:hint="default"/>
      </w:rPr>
    </w:lvl>
    <w:lvl w:ilvl="6" w:tplc="2258D970" w:tentative="1">
      <w:start w:val="1"/>
      <w:numFmt w:val="bullet"/>
      <w:lvlText w:val="•"/>
      <w:lvlJc w:val="left"/>
      <w:pPr>
        <w:tabs>
          <w:tab w:val="num" w:pos="5040"/>
        </w:tabs>
        <w:ind w:left="5040" w:hanging="360"/>
      </w:pPr>
      <w:rPr>
        <w:rFonts w:ascii="Arial" w:hAnsi="Arial" w:hint="default"/>
      </w:rPr>
    </w:lvl>
    <w:lvl w:ilvl="7" w:tplc="31866A0C" w:tentative="1">
      <w:start w:val="1"/>
      <w:numFmt w:val="bullet"/>
      <w:lvlText w:val="•"/>
      <w:lvlJc w:val="left"/>
      <w:pPr>
        <w:tabs>
          <w:tab w:val="num" w:pos="5760"/>
        </w:tabs>
        <w:ind w:left="5760" w:hanging="360"/>
      </w:pPr>
      <w:rPr>
        <w:rFonts w:ascii="Arial" w:hAnsi="Arial" w:hint="default"/>
      </w:rPr>
    </w:lvl>
    <w:lvl w:ilvl="8" w:tplc="E5F0B986"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4A4C1B09"/>
    <w:multiLevelType w:val="hybridMultilevel"/>
    <w:tmpl w:val="B0E6EB60"/>
    <w:lvl w:ilvl="0" w:tplc="7AD6DA7C">
      <w:start w:val="1"/>
      <w:numFmt w:val="bullet"/>
      <w:lvlText w:val="•"/>
      <w:lvlJc w:val="left"/>
      <w:pPr>
        <w:tabs>
          <w:tab w:val="num" w:pos="720"/>
        </w:tabs>
        <w:ind w:left="720" w:hanging="360"/>
      </w:pPr>
      <w:rPr>
        <w:rFonts w:ascii="Arial" w:hAnsi="Arial" w:hint="default"/>
      </w:rPr>
    </w:lvl>
    <w:lvl w:ilvl="1" w:tplc="5C14CEC8">
      <w:start w:val="1"/>
      <w:numFmt w:val="bullet"/>
      <w:lvlText w:val="•"/>
      <w:lvlJc w:val="left"/>
      <w:pPr>
        <w:tabs>
          <w:tab w:val="num" w:pos="1440"/>
        </w:tabs>
        <w:ind w:left="1440" w:hanging="360"/>
      </w:pPr>
      <w:rPr>
        <w:rFonts w:ascii="Arial" w:hAnsi="Arial" w:hint="default"/>
      </w:rPr>
    </w:lvl>
    <w:lvl w:ilvl="2" w:tplc="83281CD8" w:tentative="1">
      <w:start w:val="1"/>
      <w:numFmt w:val="bullet"/>
      <w:lvlText w:val="•"/>
      <w:lvlJc w:val="left"/>
      <w:pPr>
        <w:tabs>
          <w:tab w:val="num" w:pos="2160"/>
        </w:tabs>
        <w:ind w:left="2160" w:hanging="360"/>
      </w:pPr>
      <w:rPr>
        <w:rFonts w:ascii="Arial" w:hAnsi="Arial" w:hint="default"/>
      </w:rPr>
    </w:lvl>
    <w:lvl w:ilvl="3" w:tplc="0FCC56C6" w:tentative="1">
      <w:start w:val="1"/>
      <w:numFmt w:val="bullet"/>
      <w:lvlText w:val="•"/>
      <w:lvlJc w:val="left"/>
      <w:pPr>
        <w:tabs>
          <w:tab w:val="num" w:pos="2880"/>
        </w:tabs>
        <w:ind w:left="2880" w:hanging="360"/>
      </w:pPr>
      <w:rPr>
        <w:rFonts w:ascii="Arial" w:hAnsi="Arial" w:hint="default"/>
      </w:rPr>
    </w:lvl>
    <w:lvl w:ilvl="4" w:tplc="4A2CCB30" w:tentative="1">
      <w:start w:val="1"/>
      <w:numFmt w:val="bullet"/>
      <w:lvlText w:val="•"/>
      <w:lvlJc w:val="left"/>
      <w:pPr>
        <w:tabs>
          <w:tab w:val="num" w:pos="3600"/>
        </w:tabs>
        <w:ind w:left="3600" w:hanging="360"/>
      </w:pPr>
      <w:rPr>
        <w:rFonts w:ascii="Arial" w:hAnsi="Arial" w:hint="default"/>
      </w:rPr>
    </w:lvl>
    <w:lvl w:ilvl="5" w:tplc="A2006514" w:tentative="1">
      <w:start w:val="1"/>
      <w:numFmt w:val="bullet"/>
      <w:lvlText w:val="•"/>
      <w:lvlJc w:val="left"/>
      <w:pPr>
        <w:tabs>
          <w:tab w:val="num" w:pos="4320"/>
        </w:tabs>
        <w:ind w:left="4320" w:hanging="360"/>
      </w:pPr>
      <w:rPr>
        <w:rFonts w:ascii="Arial" w:hAnsi="Arial" w:hint="default"/>
      </w:rPr>
    </w:lvl>
    <w:lvl w:ilvl="6" w:tplc="404CFB5E" w:tentative="1">
      <w:start w:val="1"/>
      <w:numFmt w:val="bullet"/>
      <w:lvlText w:val="•"/>
      <w:lvlJc w:val="left"/>
      <w:pPr>
        <w:tabs>
          <w:tab w:val="num" w:pos="5040"/>
        </w:tabs>
        <w:ind w:left="5040" w:hanging="360"/>
      </w:pPr>
      <w:rPr>
        <w:rFonts w:ascii="Arial" w:hAnsi="Arial" w:hint="default"/>
      </w:rPr>
    </w:lvl>
    <w:lvl w:ilvl="7" w:tplc="CBB0C576" w:tentative="1">
      <w:start w:val="1"/>
      <w:numFmt w:val="bullet"/>
      <w:lvlText w:val="•"/>
      <w:lvlJc w:val="left"/>
      <w:pPr>
        <w:tabs>
          <w:tab w:val="num" w:pos="5760"/>
        </w:tabs>
        <w:ind w:left="5760" w:hanging="360"/>
      </w:pPr>
      <w:rPr>
        <w:rFonts w:ascii="Arial" w:hAnsi="Arial" w:hint="default"/>
      </w:rPr>
    </w:lvl>
    <w:lvl w:ilvl="8" w:tplc="CB32EFC4"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4B361374"/>
    <w:multiLevelType w:val="hybridMultilevel"/>
    <w:tmpl w:val="1F2E8FD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4F5A7FC4"/>
    <w:multiLevelType w:val="hybridMultilevel"/>
    <w:tmpl w:val="1E76E5F2"/>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9" w15:restartNumberingAfterBreak="0">
    <w:nsid w:val="4F5E2237"/>
    <w:multiLevelType w:val="hybridMultilevel"/>
    <w:tmpl w:val="15F4B2EC"/>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0" w15:restartNumberingAfterBreak="0">
    <w:nsid w:val="523D472D"/>
    <w:multiLevelType w:val="hybridMultilevel"/>
    <w:tmpl w:val="3412E93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15:restartNumberingAfterBreak="0">
    <w:nsid w:val="54993ADA"/>
    <w:multiLevelType w:val="hybridMultilevel"/>
    <w:tmpl w:val="D488146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15:restartNumberingAfterBreak="0">
    <w:nsid w:val="54A8665D"/>
    <w:multiLevelType w:val="hybridMultilevel"/>
    <w:tmpl w:val="88A20E02"/>
    <w:lvl w:ilvl="0" w:tplc="A336F006">
      <w:start w:val="1"/>
      <w:numFmt w:val="bullet"/>
      <w:lvlText w:val="•"/>
      <w:lvlJc w:val="left"/>
      <w:pPr>
        <w:tabs>
          <w:tab w:val="num" w:pos="720"/>
        </w:tabs>
        <w:ind w:left="720" w:hanging="360"/>
      </w:pPr>
      <w:rPr>
        <w:rFonts w:ascii="Arial" w:hAnsi="Arial" w:hint="default"/>
      </w:rPr>
    </w:lvl>
    <w:lvl w:ilvl="1" w:tplc="C71C0DBA" w:tentative="1">
      <w:start w:val="1"/>
      <w:numFmt w:val="bullet"/>
      <w:lvlText w:val="•"/>
      <w:lvlJc w:val="left"/>
      <w:pPr>
        <w:tabs>
          <w:tab w:val="num" w:pos="1440"/>
        </w:tabs>
        <w:ind w:left="1440" w:hanging="360"/>
      </w:pPr>
      <w:rPr>
        <w:rFonts w:ascii="Arial" w:hAnsi="Arial" w:hint="default"/>
      </w:rPr>
    </w:lvl>
    <w:lvl w:ilvl="2" w:tplc="F37C9566" w:tentative="1">
      <w:start w:val="1"/>
      <w:numFmt w:val="bullet"/>
      <w:lvlText w:val="•"/>
      <w:lvlJc w:val="left"/>
      <w:pPr>
        <w:tabs>
          <w:tab w:val="num" w:pos="2160"/>
        </w:tabs>
        <w:ind w:left="2160" w:hanging="360"/>
      </w:pPr>
      <w:rPr>
        <w:rFonts w:ascii="Arial" w:hAnsi="Arial" w:hint="default"/>
      </w:rPr>
    </w:lvl>
    <w:lvl w:ilvl="3" w:tplc="E4D69656" w:tentative="1">
      <w:start w:val="1"/>
      <w:numFmt w:val="bullet"/>
      <w:lvlText w:val="•"/>
      <w:lvlJc w:val="left"/>
      <w:pPr>
        <w:tabs>
          <w:tab w:val="num" w:pos="2880"/>
        </w:tabs>
        <w:ind w:left="2880" w:hanging="360"/>
      </w:pPr>
      <w:rPr>
        <w:rFonts w:ascii="Arial" w:hAnsi="Arial" w:hint="default"/>
      </w:rPr>
    </w:lvl>
    <w:lvl w:ilvl="4" w:tplc="01661382" w:tentative="1">
      <w:start w:val="1"/>
      <w:numFmt w:val="bullet"/>
      <w:lvlText w:val="•"/>
      <w:lvlJc w:val="left"/>
      <w:pPr>
        <w:tabs>
          <w:tab w:val="num" w:pos="3600"/>
        </w:tabs>
        <w:ind w:left="3600" w:hanging="360"/>
      </w:pPr>
      <w:rPr>
        <w:rFonts w:ascii="Arial" w:hAnsi="Arial" w:hint="default"/>
      </w:rPr>
    </w:lvl>
    <w:lvl w:ilvl="5" w:tplc="BD3E8806" w:tentative="1">
      <w:start w:val="1"/>
      <w:numFmt w:val="bullet"/>
      <w:lvlText w:val="•"/>
      <w:lvlJc w:val="left"/>
      <w:pPr>
        <w:tabs>
          <w:tab w:val="num" w:pos="4320"/>
        </w:tabs>
        <w:ind w:left="4320" w:hanging="360"/>
      </w:pPr>
      <w:rPr>
        <w:rFonts w:ascii="Arial" w:hAnsi="Arial" w:hint="default"/>
      </w:rPr>
    </w:lvl>
    <w:lvl w:ilvl="6" w:tplc="F4002D62" w:tentative="1">
      <w:start w:val="1"/>
      <w:numFmt w:val="bullet"/>
      <w:lvlText w:val="•"/>
      <w:lvlJc w:val="left"/>
      <w:pPr>
        <w:tabs>
          <w:tab w:val="num" w:pos="5040"/>
        </w:tabs>
        <w:ind w:left="5040" w:hanging="360"/>
      </w:pPr>
      <w:rPr>
        <w:rFonts w:ascii="Arial" w:hAnsi="Arial" w:hint="default"/>
      </w:rPr>
    </w:lvl>
    <w:lvl w:ilvl="7" w:tplc="6F22FAB6" w:tentative="1">
      <w:start w:val="1"/>
      <w:numFmt w:val="bullet"/>
      <w:lvlText w:val="•"/>
      <w:lvlJc w:val="left"/>
      <w:pPr>
        <w:tabs>
          <w:tab w:val="num" w:pos="5760"/>
        </w:tabs>
        <w:ind w:left="5760" w:hanging="360"/>
      </w:pPr>
      <w:rPr>
        <w:rFonts w:ascii="Arial" w:hAnsi="Arial" w:hint="default"/>
      </w:rPr>
    </w:lvl>
    <w:lvl w:ilvl="8" w:tplc="BA60A284"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57FE7A16"/>
    <w:multiLevelType w:val="hybridMultilevel"/>
    <w:tmpl w:val="EDC897A4"/>
    <w:lvl w:ilvl="0" w:tplc="D52ED966">
      <w:start w:val="1"/>
      <w:numFmt w:val="bullet"/>
      <w:lvlText w:val="•"/>
      <w:lvlJc w:val="left"/>
      <w:pPr>
        <w:tabs>
          <w:tab w:val="num" w:pos="720"/>
        </w:tabs>
        <w:ind w:left="720" w:hanging="360"/>
      </w:pPr>
      <w:rPr>
        <w:rFonts w:ascii="Arial" w:hAnsi="Arial" w:hint="default"/>
      </w:rPr>
    </w:lvl>
    <w:lvl w:ilvl="1" w:tplc="A31033F2" w:tentative="1">
      <w:start w:val="1"/>
      <w:numFmt w:val="bullet"/>
      <w:lvlText w:val="•"/>
      <w:lvlJc w:val="left"/>
      <w:pPr>
        <w:tabs>
          <w:tab w:val="num" w:pos="1440"/>
        </w:tabs>
        <w:ind w:left="1440" w:hanging="360"/>
      </w:pPr>
      <w:rPr>
        <w:rFonts w:ascii="Arial" w:hAnsi="Arial" w:hint="default"/>
      </w:rPr>
    </w:lvl>
    <w:lvl w:ilvl="2" w:tplc="5786105C" w:tentative="1">
      <w:start w:val="1"/>
      <w:numFmt w:val="bullet"/>
      <w:lvlText w:val="•"/>
      <w:lvlJc w:val="left"/>
      <w:pPr>
        <w:tabs>
          <w:tab w:val="num" w:pos="2160"/>
        </w:tabs>
        <w:ind w:left="2160" w:hanging="360"/>
      </w:pPr>
      <w:rPr>
        <w:rFonts w:ascii="Arial" w:hAnsi="Arial" w:hint="default"/>
      </w:rPr>
    </w:lvl>
    <w:lvl w:ilvl="3" w:tplc="D5F48AFC" w:tentative="1">
      <w:start w:val="1"/>
      <w:numFmt w:val="bullet"/>
      <w:lvlText w:val="•"/>
      <w:lvlJc w:val="left"/>
      <w:pPr>
        <w:tabs>
          <w:tab w:val="num" w:pos="2880"/>
        </w:tabs>
        <w:ind w:left="2880" w:hanging="360"/>
      </w:pPr>
      <w:rPr>
        <w:rFonts w:ascii="Arial" w:hAnsi="Arial" w:hint="default"/>
      </w:rPr>
    </w:lvl>
    <w:lvl w:ilvl="4" w:tplc="6938FCC8" w:tentative="1">
      <w:start w:val="1"/>
      <w:numFmt w:val="bullet"/>
      <w:lvlText w:val="•"/>
      <w:lvlJc w:val="left"/>
      <w:pPr>
        <w:tabs>
          <w:tab w:val="num" w:pos="3600"/>
        </w:tabs>
        <w:ind w:left="3600" w:hanging="360"/>
      </w:pPr>
      <w:rPr>
        <w:rFonts w:ascii="Arial" w:hAnsi="Arial" w:hint="default"/>
      </w:rPr>
    </w:lvl>
    <w:lvl w:ilvl="5" w:tplc="33A0DC04" w:tentative="1">
      <w:start w:val="1"/>
      <w:numFmt w:val="bullet"/>
      <w:lvlText w:val="•"/>
      <w:lvlJc w:val="left"/>
      <w:pPr>
        <w:tabs>
          <w:tab w:val="num" w:pos="4320"/>
        </w:tabs>
        <w:ind w:left="4320" w:hanging="360"/>
      </w:pPr>
      <w:rPr>
        <w:rFonts w:ascii="Arial" w:hAnsi="Arial" w:hint="default"/>
      </w:rPr>
    </w:lvl>
    <w:lvl w:ilvl="6" w:tplc="27E01616" w:tentative="1">
      <w:start w:val="1"/>
      <w:numFmt w:val="bullet"/>
      <w:lvlText w:val="•"/>
      <w:lvlJc w:val="left"/>
      <w:pPr>
        <w:tabs>
          <w:tab w:val="num" w:pos="5040"/>
        </w:tabs>
        <w:ind w:left="5040" w:hanging="360"/>
      </w:pPr>
      <w:rPr>
        <w:rFonts w:ascii="Arial" w:hAnsi="Arial" w:hint="default"/>
      </w:rPr>
    </w:lvl>
    <w:lvl w:ilvl="7" w:tplc="A764350C" w:tentative="1">
      <w:start w:val="1"/>
      <w:numFmt w:val="bullet"/>
      <w:lvlText w:val="•"/>
      <w:lvlJc w:val="left"/>
      <w:pPr>
        <w:tabs>
          <w:tab w:val="num" w:pos="5760"/>
        </w:tabs>
        <w:ind w:left="5760" w:hanging="360"/>
      </w:pPr>
      <w:rPr>
        <w:rFonts w:ascii="Arial" w:hAnsi="Arial" w:hint="default"/>
      </w:rPr>
    </w:lvl>
    <w:lvl w:ilvl="8" w:tplc="90F80330" w:tentative="1">
      <w:start w:val="1"/>
      <w:numFmt w:val="bullet"/>
      <w:lvlText w:val="•"/>
      <w:lvlJc w:val="left"/>
      <w:pPr>
        <w:tabs>
          <w:tab w:val="num" w:pos="6480"/>
        </w:tabs>
        <w:ind w:left="6480" w:hanging="360"/>
      </w:pPr>
      <w:rPr>
        <w:rFonts w:ascii="Arial" w:hAnsi="Arial" w:hint="default"/>
      </w:rPr>
    </w:lvl>
  </w:abstractNum>
  <w:abstractNum w:abstractNumId="24" w15:restartNumberingAfterBreak="0">
    <w:nsid w:val="585173AB"/>
    <w:multiLevelType w:val="hybridMultilevel"/>
    <w:tmpl w:val="88D60946"/>
    <w:lvl w:ilvl="0" w:tplc="11320E80">
      <w:start w:val="1"/>
      <w:numFmt w:val="bullet"/>
      <w:lvlText w:val="•"/>
      <w:lvlJc w:val="left"/>
      <w:pPr>
        <w:tabs>
          <w:tab w:val="num" w:pos="720"/>
        </w:tabs>
        <w:ind w:left="720" w:hanging="360"/>
      </w:pPr>
      <w:rPr>
        <w:rFonts w:ascii="Arial" w:hAnsi="Arial" w:hint="default"/>
      </w:rPr>
    </w:lvl>
    <w:lvl w:ilvl="1" w:tplc="8E028540" w:tentative="1">
      <w:start w:val="1"/>
      <w:numFmt w:val="bullet"/>
      <w:lvlText w:val="•"/>
      <w:lvlJc w:val="left"/>
      <w:pPr>
        <w:tabs>
          <w:tab w:val="num" w:pos="1440"/>
        </w:tabs>
        <w:ind w:left="1440" w:hanging="360"/>
      </w:pPr>
      <w:rPr>
        <w:rFonts w:ascii="Arial" w:hAnsi="Arial" w:hint="default"/>
      </w:rPr>
    </w:lvl>
    <w:lvl w:ilvl="2" w:tplc="789A1940" w:tentative="1">
      <w:start w:val="1"/>
      <w:numFmt w:val="bullet"/>
      <w:lvlText w:val="•"/>
      <w:lvlJc w:val="left"/>
      <w:pPr>
        <w:tabs>
          <w:tab w:val="num" w:pos="2160"/>
        </w:tabs>
        <w:ind w:left="2160" w:hanging="360"/>
      </w:pPr>
      <w:rPr>
        <w:rFonts w:ascii="Arial" w:hAnsi="Arial" w:hint="default"/>
      </w:rPr>
    </w:lvl>
    <w:lvl w:ilvl="3" w:tplc="1F94D516" w:tentative="1">
      <w:start w:val="1"/>
      <w:numFmt w:val="bullet"/>
      <w:lvlText w:val="•"/>
      <w:lvlJc w:val="left"/>
      <w:pPr>
        <w:tabs>
          <w:tab w:val="num" w:pos="2880"/>
        </w:tabs>
        <w:ind w:left="2880" w:hanging="360"/>
      </w:pPr>
      <w:rPr>
        <w:rFonts w:ascii="Arial" w:hAnsi="Arial" w:hint="default"/>
      </w:rPr>
    </w:lvl>
    <w:lvl w:ilvl="4" w:tplc="6EEEFB4A" w:tentative="1">
      <w:start w:val="1"/>
      <w:numFmt w:val="bullet"/>
      <w:lvlText w:val="•"/>
      <w:lvlJc w:val="left"/>
      <w:pPr>
        <w:tabs>
          <w:tab w:val="num" w:pos="3600"/>
        </w:tabs>
        <w:ind w:left="3600" w:hanging="360"/>
      </w:pPr>
      <w:rPr>
        <w:rFonts w:ascii="Arial" w:hAnsi="Arial" w:hint="default"/>
      </w:rPr>
    </w:lvl>
    <w:lvl w:ilvl="5" w:tplc="07B86C24" w:tentative="1">
      <w:start w:val="1"/>
      <w:numFmt w:val="bullet"/>
      <w:lvlText w:val="•"/>
      <w:lvlJc w:val="left"/>
      <w:pPr>
        <w:tabs>
          <w:tab w:val="num" w:pos="4320"/>
        </w:tabs>
        <w:ind w:left="4320" w:hanging="360"/>
      </w:pPr>
      <w:rPr>
        <w:rFonts w:ascii="Arial" w:hAnsi="Arial" w:hint="default"/>
      </w:rPr>
    </w:lvl>
    <w:lvl w:ilvl="6" w:tplc="3A3EB734" w:tentative="1">
      <w:start w:val="1"/>
      <w:numFmt w:val="bullet"/>
      <w:lvlText w:val="•"/>
      <w:lvlJc w:val="left"/>
      <w:pPr>
        <w:tabs>
          <w:tab w:val="num" w:pos="5040"/>
        </w:tabs>
        <w:ind w:left="5040" w:hanging="360"/>
      </w:pPr>
      <w:rPr>
        <w:rFonts w:ascii="Arial" w:hAnsi="Arial" w:hint="default"/>
      </w:rPr>
    </w:lvl>
    <w:lvl w:ilvl="7" w:tplc="DF4877CC" w:tentative="1">
      <w:start w:val="1"/>
      <w:numFmt w:val="bullet"/>
      <w:lvlText w:val="•"/>
      <w:lvlJc w:val="left"/>
      <w:pPr>
        <w:tabs>
          <w:tab w:val="num" w:pos="5760"/>
        </w:tabs>
        <w:ind w:left="5760" w:hanging="360"/>
      </w:pPr>
      <w:rPr>
        <w:rFonts w:ascii="Arial" w:hAnsi="Arial" w:hint="default"/>
      </w:rPr>
    </w:lvl>
    <w:lvl w:ilvl="8" w:tplc="5EA2E6CC" w:tentative="1">
      <w:start w:val="1"/>
      <w:numFmt w:val="bullet"/>
      <w:lvlText w:val="•"/>
      <w:lvlJc w:val="left"/>
      <w:pPr>
        <w:tabs>
          <w:tab w:val="num" w:pos="6480"/>
        </w:tabs>
        <w:ind w:left="6480" w:hanging="360"/>
      </w:pPr>
      <w:rPr>
        <w:rFonts w:ascii="Arial" w:hAnsi="Arial" w:hint="default"/>
      </w:rPr>
    </w:lvl>
  </w:abstractNum>
  <w:abstractNum w:abstractNumId="25" w15:restartNumberingAfterBreak="0">
    <w:nsid w:val="59F42547"/>
    <w:multiLevelType w:val="hybridMultilevel"/>
    <w:tmpl w:val="3DC048A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15:restartNumberingAfterBreak="0">
    <w:nsid w:val="5B7603FA"/>
    <w:multiLevelType w:val="hybridMultilevel"/>
    <w:tmpl w:val="76C4CA4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7" w15:restartNumberingAfterBreak="0">
    <w:nsid w:val="62DB3588"/>
    <w:multiLevelType w:val="hybridMultilevel"/>
    <w:tmpl w:val="B4E070C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15:restartNumberingAfterBreak="0">
    <w:nsid w:val="659A088A"/>
    <w:multiLevelType w:val="hybridMultilevel"/>
    <w:tmpl w:val="B16C0708"/>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9" w15:restartNumberingAfterBreak="0">
    <w:nsid w:val="65B6545A"/>
    <w:multiLevelType w:val="hybridMultilevel"/>
    <w:tmpl w:val="72D610E8"/>
    <w:lvl w:ilvl="0" w:tplc="126ABC08">
      <w:start w:val="1"/>
      <w:numFmt w:val="decimal"/>
      <w:lvlText w:val="%1."/>
      <w:lvlJc w:val="left"/>
      <w:pPr>
        <w:tabs>
          <w:tab w:val="num" w:pos="720"/>
        </w:tabs>
        <w:ind w:left="720" w:hanging="360"/>
      </w:pPr>
    </w:lvl>
    <w:lvl w:ilvl="1" w:tplc="14123334">
      <w:start w:val="1"/>
      <w:numFmt w:val="decimal"/>
      <w:lvlText w:val="%2."/>
      <w:lvlJc w:val="left"/>
      <w:pPr>
        <w:tabs>
          <w:tab w:val="num" w:pos="1440"/>
        </w:tabs>
        <w:ind w:left="1440" w:hanging="360"/>
      </w:pPr>
    </w:lvl>
    <w:lvl w:ilvl="2" w:tplc="E272D7F6" w:tentative="1">
      <w:start w:val="1"/>
      <w:numFmt w:val="decimal"/>
      <w:lvlText w:val="%3."/>
      <w:lvlJc w:val="left"/>
      <w:pPr>
        <w:tabs>
          <w:tab w:val="num" w:pos="2160"/>
        </w:tabs>
        <w:ind w:left="2160" w:hanging="360"/>
      </w:pPr>
    </w:lvl>
    <w:lvl w:ilvl="3" w:tplc="BB96DF82" w:tentative="1">
      <w:start w:val="1"/>
      <w:numFmt w:val="decimal"/>
      <w:lvlText w:val="%4."/>
      <w:lvlJc w:val="left"/>
      <w:pPr>
        <w:tabs>
          <w:tab w:val="num" w:pos="2880"/>
        </w:tabs>
        <w:ind w:left="2880" w:hanging="360"/>
      </w:pPr>
    </w:lvl>
    <w:lvl w:ilvl="4" w:tplc="29147032" w:tentative="1">
      <w:start w:val="1"/>
      <w:numFmt w:val="decimal"/>
      <w:lvlText w:val="%5."/>
      <w:lvlJc w:val="left"/>
      <w:pPr>
        <w:tabs>
          <w:tab w:val="num" w:pos="3600"/>
        </w:tabs>
        <w:ind w:left="3600" w:hanging="360"/>
      </w:pPr>
    </w:lvl>
    <w:lvl w:ilvl="5" w:tplc="8D347F98" w:tentative="1">
      <w:start w:val="1"/>
      <w:numFmt w:val="decimal"/>
      <w:lvlText w:val="%6."/>
      <w:lvlJc w:val="left"/>
      <w:pPr>
        <w:tabs>
          <w:tab w:val="num" w:pos="4320"/>
        </w:tabs>
        <w:ind w:left="4320" w:hanging="360"/>
      </w:pPr>
    </w:lvl>
    <w:lvl w:ilvl="6" w:tplc="90103552" w:tentative="1">
      <w:start w:val="1"/>
      <w:numFmt w:val="decimal"/>
      <w:lvlText w:val="%7."/>
      <w:lvlJc w:val="left"/>
      <w:pPr>
        <w:tabs>
          <w:tab w:val="num" w:pos="5040"/>
        </w:tabs>
        <w:ind w:left="5040" w:hanging="360"/>
      </w:pPr>
    </w:lvl>
    <w:lvl w:ilvl="7" w:tplc="E1889B96" w:tentative="1">
      <w:start w:val="1"/>
      <w:numFmt w:val="decimal"/>
      <w:lvlText w:val="%8."/>
      <w:lvlJc w:val="left"/>
      <w:pPr>
        <w:tabs>
          <w:tab w:val="num" w:pos="5760"/>
        </w:tabs>
        <w:ind w:left="5760" w:hanging="360"/>
      </w:pPr>
    </w:lvl>
    <w:lvl w:ilvl="8" w:tplc="46F82694" w:tentative="1">
      <w:start w:val="1"/>
      <w:numFmt w:val="decimal"/>
      <w:lvlText w:val="%9."/>
      <w:lvlJc w:val="left"/>
      <w:pPr>
        <w:tabs>
          <w:tab w:val="num" w:pos="6480"/>
        </w:tabs>
        <w:ind w:left="6480" w:hanging="360"/>
      </w:pPr>
    </w:lvl>
  </w:abstractNum>
  <w:abstractNum w:abstractNumId="30" w15:restartNumberingAfterBreak="0">
    <w:nsid w:val="66576A82"/>
    <w:multiLevelType w:val="hybridMultilevel"/>
    <w:tmpl w:val="AB56A72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1" w15:restartNumberingAfterBreak="0">
    <w:nsid w:val="6AC0225E"/>
    <w:multiLevelType w:val="hybridMultilevel"/>
    <w:tmpl w:val="40BAA55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2" w15:restartNumberingAfterBreak="0">
    <w:nsid w:val="6AF752F6"/>
    <w:multiLevelType w:val="hybridMultilevel"/>
    <w:tmpl w:val="1034091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6004D61C">
      <w:numFmt w:val="bullet"/>
      <w:lvlText w:val="-"/>
      <w:lvlJc w:val="left"/>
      <w:pPr>
        <w:ind w:left="2160" w:hanging="360"/>
      </w:pPr>
      <w:rPr>
        <w:rFonts w:ascii="Calibri" w:eastAsiaTheme="minorEastAsia" w:hAnsi="Calibri" w:cs="Calibri"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3" w15:restartNumberingAfterBreak="0">
    <w:nsid w:val="6AFB6DC5"/>
    <w:multiLevelType w:val="hybridMultilevel"/>
    <w:tmpl w:val="C4B4AF44"/>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4" w15:restartNumberingAfterBreak="0">
    <w:nsid w:val="6C1D5C8C"/>
    <w:multiLevelType w:val="hybridMultilevel"/>
    <w:tmpl w:val="EBD83AF6"/>
    <w:lvl w:ilvl="0" w:tplc="C0A4E92C">
      <w:start w:val="11"/>
      <w:numFmt w:val="decimal"/>
      <w:lvlText w:val="%1."/>
      <w:lvlJc w:val="left"/>
      <w:pPr>
        <w:ind w:left="765" w:hanging="405"/>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5" w15:restartNumberingAfterBreak="0">
    <w:nsid w:val="6CA135FD"/>
    <w:multiLevelType w:val="hybridMultilevel"/>
    <w:tmpl w:val="9B00FA90"/>
    <w:lvl w:ilvl="0" w:tplc="0C090001">
      <w:start w:val="1"/>
      <w:numFmt w:val="bullet"/>
      <w:lvlText w:val=""/>
      <w:lvlJc w:val="left"/>
      <w:pPr>
        <w:ind w:left="1080" w:hanging="360"/>
      </w:pPr>
      <w:rPr>
        <w:rFonts w:ascii="Symbol" w:hAnsi="Symbol" w:hint="default"/>
      </w:rPr>
    </w:lvl>
    <w:lvl w:ilvl="1" w:tplc="0C090003">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36" w15:restartNumberingAfterBreak="0">
    <w:nsid w:val="6CB77620"/>
    <w:multiLevelType w:val="hybridMultilevel"/>
    <w:tmpl w:val="A5543B2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7" w15:restartNumberingAfterBreak="0">
    <w:nsid w:val="6DF058A2"/>
    <w:multiLevelType w:val="hybridMultilevel"/>
    <w:tmpl w:val="2C82D23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8" w15:restartNumberingAfterBreak="0">
    <w:nsid w:val="71AF2544"/>
    <w:multiLevelType w:val="hybridMultilevel"/>
    <w:tmpl w:val="3FB0A7D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9" w15:restartNumberingAfterBreak="0">
    <w:nsid w:val="72FC7458"/>
    <w:multiLevelType w:val="hybridMultilevel"/>
    <w:tmpl w:val="43800AF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0" w15:restartNumberingAfterBreak="0">
    <w:nsid w:val="72FC7CEE"/>
    <w:multiLevelType w:val="hybridMultilevel"/>
    <w:tmpl w:val="3B7687D4"/>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1" w15:restartNumberingAfterBreak="0">
    <w:nsid w:val="744C573E"/>
    <w:multiLevelType w:val="hybridMultilevel"/>
    <w:tmpl w:val="42AE87A4"/>
    <w:lvl w:ilvl="0" w:tplc="1BCCC3EE">
      <w:start w:val="1"/>
      <w:numFmt w:val="bullet"/>
      <w:lvlText w:val="•"/>
      <w:lvlJc w:val="left"/>
      <w:pPr>
        <w:tabs>
          <w:tab w:val="num" w:pos="720"/>
        </w:tabs>
        <w:ind w:left="720" w:hanging="360"/>
      </w:pPr>
      <w:rPr>
        <w:rFonts w:ascii="Arial" w:hAnsi="Arial" w:hint="default"/>
      </w:rPr>
    </w:lvl>
    <w:lvl w:ilvl="1" w:tplc="0D98FF9A">
      <w:start w:val="1"/>
      <w:numFmt w:val="bullet"/>
      <w:lvlText w:val="•"/>
      <w:lvlJc w:val="left"/>
      <w:pPr>
        <w:tabs>
          <w:tab w:val="num" w:pos="1440"/>
        </w:tabs>
        <w:ind w:left="1440" w:hanging="360"/>
      </w:pPr>
      <w:rPr>
        <w:rFonts w:ascii="Arial" w:hAnsi="Arial" w:hint="default"/>
      </w:rPr>
    </w:lvl>
    <w:lvl w:ilvl="2" w:tplc="5112ADFC" w:tentative="1">
      <w:start w:val="1"/>
      <w:numFmt w:val="bullet"/>
      <w:lvlText w:val="•"/>
      <w:lvlJc w:val="left"/>
      <w:pPr>
        <w:tabs>
          <w:tab w:val="num" w:pos="2160"/>
        </w:tabs>
        <w:ind w:left="2160" w:hanging="360"/>
      </w:pPr>
      <w:rPr>
        <w:rFonts w:ascii="Arial" w:hAnsi="Arial" w:hint="default"/>
      </w:rPr>
    </w:lvl>
    <w:lvl w:ilvl="3" w:tplc="427AB530" w:tentative="1">
      <w:start w:val="1"/>
      <w:numFmt w:val="bullet"/>
      <w:lvlText w:val="•"/>
      <w:lvlJc w:val="left"/>
      <w:pPr>
        <w:tabs>
          <w:tab w:val="num" w:pos="2880"/>
        </w:tabs>
        <w:ind w:left="2880" w:hanging="360"/>
      </w:pPr>
      <w:rPr>
        <w:rFonts w:ascii="Arial" w:hAnsi="Arial" w:hint="default"/>
      </w:rPr>
    </w:lvl>
    <w:lvl w:ilvl="4" w:tplc="866E9676" w:tentative="1">
      <w:start w:val="1"/>
      <w:numFmt w:val="bullet"/>
      <w:lvlText w:val="•"/>
      <w:lvlJc w:val="left"/>
      <w:pPr>
        <w:tabs>
          <w:tab w:val="num" w:pos="3600"/>
        </w:tabs>
        <w:ind w:left="3600" w:hanging="360"/>
      </w:pPr>
      <w:rPr>
        <w:rFonts w:ascii="Arial" w:hAnsi="Arial" w:hint="default"/>
      </w:rPr>
    </w:lvl>
    <w:lvl w:ilvl="5" w:tplc="AFDC3638" w:tentative="1">
      <w:start w:val="1"/>
      <w:numFmt w:val="bullet"/>
      <w:lvlText w:val="•"/>
      <w:lvlJc w:val="left"/>
      <w:pPr>
        <w:tabs>
          <w:tab w:val="num" w:pos="4320"/>
        </w:tabs>
        <w:ind w:left="4320" w:hanging="360"/>
      </w:pPr>
      <w:rPr>
        <w:rFonts w:ascii="Arial" w:hAnsi="Arial" w:hint="default"/>
      </w:rPr>
    </w:lvl>
    <w:lvl w:ilvl="6" w:tplc="8D407D34" w:tentative="1">
      <w:start w:val="1"/>
      <w:numFmt w:val="bullet"/>
      <w:lvlText w:val="•"/>
      <w:lvlJc w:val="left"/>
      <w:pPr>
        <w:tabs>
          <w:tab w:val="num" w:pos="5040"/>
        </w:tabs>
        <w:ind w:left="5040" w:hanging="360"/>
      </w:pPr>
      <w:rPr>
        <w:rFonts w:ascii="Arial" w:hAnsi="Arial" w:hint="default"/>
      </w:rPr>
    </w:lvl>
    <w:lvl w:ilvl="7" w:tplc="D43ECA1E" w:tentative="1">
      <w:start w:val="1"/>
      <w:numFmt w:val="bullet"/>
      <w:lvlText w:val="•"/>
      <w:lvlJc w:val="left"/>
      <w:pPr>
        <w:tabs>
          <w:tab w:val="num" w:pos="5760"/>
        </w:tabs>
        <w:ind w:left="5760" w:hanging="360"/>
      </w:pPr>
      <w:rPr>
        <w:rFonts w:ascii="Arial" w:hAnsi="Arial" w:hint="default"/>
      </w:rPr>
    </w:lvl>
    <w:lvl w:ilvl="8" w:tplc="817E6718" w:tentative="1">
      <w:start w:val="1"/>
      <w:numFmt w:val="bullet"/>
      <w:lvlText w:val="•"/>
      <w:lvlJc w:val="left"/>
      <w:pPr>
        <w:tabs>
          <w:tab w:val="num" w:pos="6480"/>
        </w:tabs>
        <w:ind w:left="6480" w:hanging="360"/>
      </w:pPr>
      <w:rPr>
        <w:rFonts w:ascii="Arial" w:hAnsi="Arial" w:hint="default"/>
      </w:rPr>
    </w:lvl>
  </w:abstractNum>
  <w:abstractNum w:abstractNumId="42" w15:restartNumberingAfterBreak="0">
    <w:nsid w:val="76A86E97"/>
    <w:multiLevelType w:val="hybridMultilevel"/>
    <w:tmpl w:val="AD4268E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19"/>
  </w:num>
  <w:num w:numId="2">
    <w:abstractNumId w:val="35"/>
  </w:num>
  <w:num w:numId="3">
    <w:abstractNumId w:val="10"/>
  </w:num>
  <w:num w:numId="4">
    <w:abstractNumId w:val="33"/>
  </w:num>
  <w:num w:numId="5">
    <w:abstractNumId w:val="0"/>
  </w:num>
  <w:num w:numId="6">
    <w:abstractNumId w:val="28"/>
  </w:num>
  <w:num w:numId="7">
    <w:abstractNumId w:val="18"/>
  </w:num>
  <w:num w:numId="8">
    <w:abstractNumId w:val="32"/>
  </w:num>
  <w:num w:numId="9">
    <w:abstractNumId w:val="42"/>
  </w:num>
  <w:num w:numId="10">
    <w:abstractNumId w:val="27"/>
  </w:num>
  <w:num w:numId="11">
    <w:abstractNumId w:val="20"/>
  </w:num>
  <w:num w:numId="12">
    <w:abstractNumId w:val="12"/>
  </w:num>
  <w:num w:numId="13">
    <w:abstractNumId w:val="26"/>
  </w:num>
  <w:num w:numId="14">
    <w:abstractNumId w:val="31"/>
  </w:num>
  <w:num w:numId="15">
    <w:abstractNumId w:val="13"/>
  </w:num>
  <w:num w:numId="16">
    <w:abstractNumId w:val="25"/>
  </w:num>
  <w:num w:numId="17">
    <w:abstractNumId w:val="39"/>
  </w:num>
  <w:num w:numId="18">
    <w:abstractNumId w:val="6"/>
  </w:num>
  <w:num w:numId="19">
    <w:abstractNumId w:val="38"/>
  </w:num>
  <w:num w:numId="20">
    <w:abstractNumId w:val="40"/>
  </w:num>
  <w:num w:numId="21">
    <w:abstractNumId w:val="9"/>
  </w:num>
  <w:num w:numId="22">
    <w:abstractNumId w:val="2"/>
  </w:num>
  <w:num w:numId="23">
    <w:abstractNumId w:val="14"/>
  </w:num>
  <w:num w:numId="24">
    <w:abstractNumId w:val="5"/>
  </w:num>
  <w:num w:numId="25">
    <w:abstractNumId w:val="17"/>
  </w:num>
  <w:num w:numId="26">
    <w:abstractNumId w:val="22"/>
  </w:num>
  <w:num w:numId="27">
    <w:abstractNumId w:val="7"/>
  </w:num>
  <w:num w:numId="28">
    <w:abstractNumId w:val="37"/>
  </w:num>
  <w:num w:numId="29">
    <w:abstractNumId w:val="24"/>
  </w:num>
  <w:num w:numId="30">
    <w:abstractNumId w:val="15"/>
  </w:num>
  <w:num w:numId="31">
    <w:abstractNumId w:val="16"/>
  </w:num>
  <w:num w:numId="32">
    <w:abstractNumId w:val="36"/>
  </w:num>
  <w:num w:numId="33">
    <w:abstractNumId w:val="23"/>
  </w:num>
  <w:num w:numId="34">
    <w:abstractNumId w:val="4"/>
  </w:num>
  <w:num w:numId="35">
    <w:abstractNumId w:val="29"/>
  </w:num>
  <w:num w:numId="36">
    <w:abstractNumId w:val="21"/>
  </w:num>
  <w:num w:numId="37">
    <w:abstractNumId w:val="11"/>
  </w:num>
  <w:num w:numId="38">
    <w:abstractNumId w:val="34"/>
  </w:num>
  <w:num w:numId="39">
    <w:abstractNumId w:val="3"/>
  </w:num>
  <w:num w:numId="40">
    <w:abstractNumId w:val="1"/>
  </w:num>
  <w:num w:numId="41">
    <w:abstractNumId w:val="30"/>
  </w:num>
  <w:num w:numId="42">
    <w:abstractNumId w:val="8"/>
  </w:num>
  <w:num w:numId="43">
    <w:abstractNumId w:val="41"/>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20"/>
  <w:doNotDisplayPageBoundarie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jQ3MzM1MTOwMDcwMDNQ0lEKTi0uzszPAykwMqkFAMpJLP8tAAAA"/>
  </w:docVars>
  <w:rsids>
    <w:rsidRoot w:val="00E1666E"/>
    <w:rsid w:val="00003411"/>
    <w:rsid w:val="00015674"/>
    <w:rsid w:val="0001589A"/>
    <w:rsid w:val="00020DF9"/>
    <w:rsid w:val="0003327F"/>
    <w:rsid w:val="00041100"/>
    <w:rsid w:val="000508D5"/>
    <w:rsid w:val="000762CF"/>
    <w:rsid w:val="00082F3E"/>
    <w:rsid w:val="000B006A"/>
    <w:rsid w:val="000D748A"/>
    <w:rsid w:val="000E0E8C"/>
    <w:rsid w:val="0010744F"/>
    <w:rsid w:val="001203F2"/>
    <w:rsid w:val="00121B96"/>
    <w:rsid w:val="001243F3"/>
    <w:rsid w:val="00145857"/>
    <w:rsid w:val="00145BA0"/>
    <w:rsid w:val="00160447"/>
    <w:rsid w:val="00163CA5"/>
    <w:rsid w:val="0017432C"/>
    <w:rsid w:val="00185C62"/>
    <w:rsid w:val="00191D67"/>
    <w:rsid w:val="001B31D4"/>
    <w:rsid w:val="001C03F4"/>
    <w:rsid w:val="001C38DB"/>
    <w:rsid w:val="001D05FF"/>
    <w:rsid w:val="001D1429"/>
    <w:rsid w:val="001E4ACF"/>
    <w:rsid w:val="001E660D"/>
    <w:rsid w:val="001F5F37"/>
    <w:rsid w:val="00202CEF"/>
    <w:rsid w:val="002068EB"/>
    <w:rsid w:val="00211D44"/>
    <w:rsid w:val="0021264A"/>
    <w:rsid w:val="002157BB"/>
    <w:rsid w:val="002417ED"/>
    <w:rsid w:val="00241F86"/>
    <w:rsid w:val="00246B96"/>
    <w:rsid w:val="00255243"/>
    <w:rsid w:val="00272049"/>
    <w:rsid w:val="00272E0D"/>
    <w:rsid w:val="00274C83"/>
    <w:rsid w:val="00291B4A"/>
    <w:rsid w:val="00292E88"/>
    <w:rsid w:val="002B0F4B"/>
    <w:rsid w:val="002C0551"/>
    <w:rsid w:val="002C17C3"/>
    <w:rsid w:val="002C19F3"/>
    <w:rsid w:val="002D24B7"/>
    <w:rsid w:val="0031478C"/>
    <w:rsid w:val="003348AC"/>
    <w:rsid w:val="00335183"/>
    <w:rsid w:val="00363144"/>
    <w:rsid w:val="0037755C"/>
    <w:rsid w:val="003817C3"/>
    <w:rsid w:val="00385274"/>
    <w:rsid w:val="00393542"/>
    <w:rsid w:val="003964E0"/>
    <w:rsid w:val="003B57E8"/>
    <w:rsid w:val="003C0DF5"/>
    <w:rsid w:val="003C61C6"/>
    <w:rsid w:val="003F5812"/>
    <w:rsid w:val="003F7365"/>
    <w:rsid w:val="00411A98"/>
    <w:rsid w:val="0041598B"/>
    <w:rsid w:val="00416532"/>
    <w:rsid w:val="00417238"/>
    <w:rsid w:val="004429C8"/>
    <w:rsid w:val="004517E9"/>
    <w:rsid w:val="0048152F"/>
    <w:rsid w:val="004967BE"/>
    <w:rsid w:val="004A19B4"/>
    <w:rsid w:val="004E0CEE"/>
    <w:rsid w:val="00512D57"/>
    <w:rsid w:val="005161FC"/>
    <w:rsid w:val="005279A2"/>
    <w:rsid w:val="00545749"/>
    <w:rsid w:val="00552271"/>
    <w:rsid w:val="0056558A"/>
    <w:rsid w:val="00571EFC"/>
    <w:rsid w:val="00583DB9"/>
    <w:rsid w:val="005A39BF"/>
    <w:rsid w:val="005B50F7"/>
    <w:rsid w:val="005C0B1B"/>
    <w:rsid w:val="005C0F08"/>
    <w:rsid w:val="005C4ECE"/>
    <w:rsid w:val="005D651B"/>
    <w:rsid w:val="005D789D"/>
    <w:rsid w:val="005D78A7"/>
    <w:rsid w:val="005F2762"/>
    <w:rsid w:val="005F3659"/>
    <w:rsid w:val="00610FBD"/>
    <w:rsid w:val="006178F2"/>
    <w:rsid w:val="00620C3F"/>
    <w:rsid w:val="0062378F"/>
    <w:rsid w:val="006617AA"/>
    <w:rsid w:val="00664184"/>
    <w:rsid w:val="0068065A"/>
    <w:rsid w:val="006835EA"/>
    <w:rsid w:val="006A2B76"/>
    <w:rsid w:val="006B345A"/>
    <w:rsid w:val="006B615D"/>
    <w:rsid w:val="006D3398"/>
    <w:rsid w:val="006D50C2"/>
    <w:rsid w:val="006D5901"/>
    <w:rsid w:val="006D6DD2"/>
    <w:rsid w:val="006E5295"/>
    <w:rsid w:val="006F0645"/>
    <w:rsid w:val="00720270"/>
    <w:rsid w:val="00725E66"/>
    <w:rsid w:val="007420DE"/>
    <w:rsid w:val="00746917"/>
    <w:rsid w:val="0075561A"/>
    <w:rsid w:val="00757319"/>
    <w:rsid w:val="00764694"/>
    <w:rsid w:val="007848B3"/>
    <w:rsid w:val="007A7223"/>
    <w:rsid w:val="007B0543"/>
    <w:rsid w:val="007B0EC8"/>
    <w:rsid w:val="007B3506"/>
    <w:rsid w:val="007B3987"/>
    <w:rsid w:val="007B62A2"/>
    <w:rsid w:val="007B62F1"/>
    <w:rsid w:val="007B7AB3"/>
    <w:rsid w:val="007C1677"/>
    <w:rsid w:val="007D239A"/>
    <w:rsid w:val="007D6160"/>
    <w:rsid w:val="007E2C42"/>
    <w:rsid w:val="007F767F"/>
    <w:rsid w:val="00802470"/>
    <w:rsid w:val="00804803"/>
    <w:rsid w:val="00806684"/>
    <w:rsid w:val="00831030"/>
    <w:rsid w:val="00843A01"/>
    <w:rsid w:val="00851513"/>
    <w:rsid w:val="0085174F"/>
    <w:rsid w:val="008607E1"/>
    <w:rsid w:val="008A063E"/>
    <w:rsid w:val="008A1FE0"/>
    <w:rsid w:val="008B2836"/>
    <w:rsid w:val="008B4A80"/>
    <w:rsid w:val="008F2A22"/>
    <w:rsid w:val="008F4113"/>
    <w:rsid w:val="00902998"/>
    <w:rsid w:val="009136B6"/>
    <w:rsid w:val="00916637"/>
    <w:rsid w:val="0092123A"/>
    <w:rsid w:val="00932CFE"/>
    <w:rsid w:val="00940671"/>
    <w:rsid w:val="00975290"/>
    <w:rsid w:val="00982855"/>
    <w:rsid w:val="00994F5A"/>
    <w:rsid w:val="009A0683"/>
    <w:rsid w:val="009C2403"/>
    <w:rsid w:val="009D29F4"/>
    <w:rsid w:val="009E7262"/>
    <w:rsid w:val="00A03F5B"/>
    <w:rsid w:val="00A072F7"/>
    <w:rsid w:val="00A11800"/>
    <w:rsid w:val="00A13FF5"/>
    <w:rsid w:val="00A15644"/>
    <w:rsid w:val="00A16D3E"/>
    <w:rsid w:val="00A20A4A"/>
    <w:rsid w:val="00A327D1"/>
    <w:rsid w:val="00A4727A"/>
    <w:rsid w:val="00A50047"/>
    <w:rsid w:val="00A50974"/>
    <w:rsid w:val="00A71280"/>
    <w:rsid w:val="00A759DA"/>
    <w:rsid w:val="00A96078"/>
    <w:rsid w:val="00A96B08"/>
    <w:rsid w:val="00A97642"/>
    <w:rsid w:val="00AA1F49"/>
    <w:rsid w:val="00AA364B"/>
    <w:rsid w:val="00AB2C7B"/>
    <w:rsid w:val="00AF0772"/>
    <w:rsid w:val="00B04260"/>
    <w:rsid w:val="00B11652"/>
    <w:rsid w:val="00B11D1E"/>
    <w:rsid w:val="00B54BC2"/>
    <w:rsid w:val="00B56ABB"/>
    <w:rsid w:val="00B60834"/>
    <w:rsid w:val="00B817EC"/>
    <w:rsid w:val="00B86A05"/>
    <w:rsid w:val="00B9551E"/>
    <w:rsid w:val="00BC653C"/>
    <w:rsid w:val="00C15E03"/>
    <w:rsid w:val="00C22554"/>
    <w:rsid w:val="00C23B23"/>
    <w:rsid w:val="00C42B4C"/>
    <w:rsid w:val="00C707A9"/>
    <w:rsid w:val="00C85DC1"/>
    <w:rsid w:val="00C96EDA"/>
    <w:rsid w:val="00CA5D4A"/>
    <w:rsid w:val="00CA6E7D"/>
    <w:rsid w:val="00CB4E99"/>
    <w:rsid w:val="00CC5BEE"/>
    <w:rsid w:val="00CE1C78"/>
    <w:rsid w:val="00CF5BBE"/>
    <w:rsid w:val="00CF5D77"/>
    <w:rsid w:val="00D10A84"/>
    <w:rsid w:val="00D10DD9"/>
    <w:rsid w:val="00D11CDB"/>
    <w:rsid w:val="00D538F2"/>
    <w:rsid w:val="00D53975"/>
    <w:rsid w:val="00DB536D"/>
    <w:rsid w:val="00DC4024"/>
    <w:rsid w:val="00DC75BE"/>
    <w:rsid w:val="00DF0251"/>
    <w:rsid w:val="00DF37EE"/>
    <w:rsid w:val="00DF62BC"/>
    <w:rsid w:val="00E0430B"/>
    <w:rsid w:val="00E048AE"/>
    <w:rsid w:val="00E12198"/>
    <w:rsid w:val="00E1666E"/>
    <w:rsid w:val="00E16E4E"/>
    <w:rsid w:val="00E45151"/>
    <w:rsid w:val="00E52222"/>
    <w:rsid w:val="00E52BE1"/>
    <w:rsid w:val="00E530C1"/>
    <w:rsid w:val="00E64E3D"/>
    <w:rsid w:val="00E80C51"/>
    <w:rsid w:val="00E91187"/>
    <w:rsid w:val="00E915AD"/>
    <w:rsid w:val="00EA403E"/>
    <w:rsid w:val="00EA7897"/>
    <w:rsid w:val="00EB27D5"/>
    <w:rsid w:val="00EB2ACA"/>
    <w:rsid w:val="00EB6B87"/>
    <w:rsid w:val="00EC20A5"/>
    <w:rsid w:val="00EC641F"/>
    <w:rsid w:val="00ED3B9B"/>
    <w:rsid w:val="00EE442D"/>
    <w:rsid w:val="00F01207"/>
    <w:rsid w:val="00F0629B"/>
    <w:rsid w:val="00F27F0C"/>
    <w:rsid w:val="00F53A9C"/>
    <w:rsid w:val="00F5722A"/>
    <w:rsid w:val="00F64980"/>
    <w:rsid w:val="00F96C60"/>
    <w:rsid w:val="00FA7393"/>
    <w:rsid w:val="00FB511D"/>
    <w:rsid w:val="00FB57CB"/>
    <w:rsid w:val="00FD6CB6"/>
    <w:rsid w:val="00FD6F05"/>
    <w:rsid w:val="00FE0A65"/>
  </w:rsids>
  <m:mathPr>
    <m:mathFont m:val="Cambria Math"/>
    <m:brkBin m:val="before"/>
    <m:brkBinSub m:val="--"/>
    <m:smallFrac m:val="0"/>
    <m:dispDef/>
    <m:lMargin m:val="0"/>
    <m:rMargin m:val="0"/>
    <m:defJc m:val="centerGroup"/>
    <m:wrapIndent m:val="1440"/>
    <m:intLim m:val="subSup"/>
    <m:naryLim m:val="undOvr"/>
  </m:mathPr>
  <w:themeFontLang w:val="en-AU"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359F29"/>
  <w15:chartTrackingRefBased/>
  <w15:docId w15:val="{525203A6-76EE-4CEF-8BE7-954804FE35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AU"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1666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27F0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817E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EB6B87"/>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E52BE1"/>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1666E"/>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E1666E"/>
    <w:pPr>
      <w:tabs>
        <w:tab w:val="center" w:pos="4513"/>
        <w:tab w:val="right" w:pos="9026"/>
      </w:tabs>
      <w:spacing w:after="0" w:line="240" w:lineRule="auto"/>
    </w:pPr>
  </w:style>
  <w:style w:type="character" w:customStyle="1" w:styleId="HeaderChar">
    <w:name w:val="Header Char"/>
    <w:basedOn w:val="DefaultParagraphFont"/>
    <w:link w:val="Header"/>
    <w:uiPriority w:val="99"/>
    <w:rsid w:val="00E1666E"/>
  </w:style>
  <w:style w:type="paragraph" w:styleId="Footer">
    <w:name w:val="footer"/>
    <w:basedOn w:val="Normal"/>
    <w:link w:val="FooterChar"/>
    <w:uiPriority w:val="99"/>
    <w:unhideWhenUsed/>
    <w:rsid w:val="00E1666E"/>
    <w:pPr>
      <w:tabs>
        <w:tab w:val="center" w:pos="4513"/>
        <w:tab w:val="right" w:pos="9026"/>
      </w:tabs>
      <w:spacing w:after="0" w:line="240" w:lineRule="auto"/>
    </w:pPr>
  </w:style>
  <w:style w:type="character" w:customStyle="1" w:styleId="FooterChar">
    <w:name w:val="Footer Char"/>
    <w:basedOn w:val="DefaultParagraphFont"/>
    <w:link w:val="Footer"/>
    <w:uiPriority w:val="99"/>
    <w:rsid w:val="00E1666E"/>
  </w:style>
  <w:style w:type="character" w:customStyle="1" w:styleId="Heading2Char">
    <w:name w:val="Heading 2 Char"/>
    <w:basedOn w:val="DefaultParagraphFont"/>
    <w:link w:val="Heading2"/>
    <w:uiPriority w:val="9"/>
    <w:rsid w:val="00F27F0C"/>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B817EC"/>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385274"/>
    <w:pPr>
      <w:ind w:left="720"/>
      <w:contextualSpacing/>
    </w:pPr>
  </w:style>
  <w:style w:type="character" w:customStyle="1" w:styleId="Heading4Char">
    <w:name w:val="Heading 4 Char"/>
    <w:basedOn w:val="DefaultParagraphFont"/>
    <w:link w:val="Heading4"/>
    <w:uiPriority w:val="9"/>
    <w:rsid w:val="00EB6B87"/>
    <w:rPr>
      <w:rFonts w:asciiTheme="majorHAnsi" w:eastAsiaTheme="majorEastAsia" w:hAnsiTheme="majorHAnsi" w:cstheme="majorBidi"/>
      <w:i/>
      <w:iCs/>
      <w:color w:val="2F5496" w:themeColor="accent1" w:themeShade="BF"/>
    </w:rPr>
  </w:style>
  <w:style w:type="paragraph" w:styleId="TOCHeading">
    <w:name w:val="TOC Heading"/>
    <w:basedOn w:val="Heading1"/>
    <w:next w:val="Normal"/>
    <w:uiPriority w:val="39"/>
    <w:unhideWhenUsed/>
    <w:qFormat/>
    <w:rsid w:val="00D11CDB"/>
    <w:pPr>
      <w:outlineLvl w:val="9"/>
    </w:pPr>
    <w:rPr>
      <w:lang w:val="en-US" w:eastAsia="en-US"/>
    </w:rPr>
  </w:style>
  <w:style w:type="paragraph" w:styleId="TOC1">
    <w:name w:val="toc 1"/>
    <w:basedOn w:val="Normal"/>
    <w:next w:val="Normal"/>
    <w:autoRedefine/>
    <w:uiPriority w:val="39"/>
    <w:unhideWhenUsed/>
    <w:rsid w:val="00D11CDB"/>
    <w:pPr>
      <w:spacing w:after="100"/>
    </w:pPr>
  </w:style>
  <w:style w:type="paragraph" w:styleId="TOC2">
    <w:name w:val="toc 2"/>
    <w:basedOn w:val="Normal"/>
    <w:next w:val="Normal"/>
    <w:autoRedefine/>
    <w:uiPriority w:val="39"/>
    <w:unhideWhenUsed/>
    <w:rsid w:val="00D11CDB"/>
    <w:pPr>
      <w:spacing w:after="100"/>
      <w:ind w:left="220"/>
    </w:pPr>
  </w:style>
  <w:style w:type="paragraph" w:styleId="TOC3">
    <w:name w:val="toc 3"/>
    <w:basedOn w:val="Normal"/>
    <w:next w:val="Normal"/>
    <w:autoRedefine/>
    <w:uiPriority w:val="39"/>
    <w:unhideWhenUsed/>
    <w:rsid w:val="00D11CDB"/>
    <w:pPr>
      <w:spacing w:after="100"/>
      <w:ind w:left="440"/>
    </w:pPr>
  </w:style>
  <w:style w:type="character" w:styleId="Hyperlink">
    <w:name w:val="Hyperlink"/>
    <w:basedOn w:val="DefaultParagraphFont"/>
    <w:uiPriority w:val="99"/>
    <w:unhideWhenUsed/>
    <w:rsid w:val="00D11CDB"/>
    <w:rPr>
      <w:color w:val="0563C1" w:themeColor="hyperlink"/>
      <w:u w:val="single"/>
    </w:rPr>
  </w:style>
  <w:style w:type="character" w:styleId="FollowedHyperlink">
    <w:name w:val="FollowedHyperlink"/>
    <w:basedOn w:val="DefaultParagraphFont"/>
    <w:uiPriority w:val="99"/>
    <w:semiHidden/>
    <w:unhideWhenUsed/>
    <w:rsid w:val="007B62A2"/>
    <w:rPr>
      <w:color w:val="954F72" w:themeColor="followedHyperlink"/>
      <w:u w:val="single"/>
    </w:rPr>
  </w:style>
  <w:style w:type="character" w:customStyle="1" w:styleId="Heading5Char">
    <w:name w:val="Heading 5 Char"/>
    <w:basedOn w:val="DefaultParagraphFont"/>
    <w:link w:val="Heading5"/>
    <w:uiPriority w:val="9"/>
    <w:rsid w:val="00E52BE1"/>
    <w:rPr>
      <w:rFonts w:asciiTheme="majorHAnsi" w:eastAsiaTheme="majorEastAsia" w:hAnsiTheme="majorHAnsi" w:cstheme="majorBidi"/>
      <w:color w:val="2F5496" w:themeColor="accent1" w:themeShade="BF"/>
    </w:rPr>
  </w:style>
  <w:style w:type="paragraph" w:styleId="NormalWeb">
    <w:name w:val="Normal (Web)"/>
    <w:basedOn w:val="Normal"/>
    <w:uiPriority w:val="99"/>
    <w:semiHidden/>
    <w:unhideWhenUsed/>
    <w:rsid w:val="00E45151"/>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967264">
      <w:bodyDiv w:val="1"/>
      <w:marLeft w:val="0"/>
      <w:marRight w:val="0"/>
      <w:marTop w:val="0"/>
      <w:marBottom w:val="0"/>
      <w:divBdr>
        <w:top w:val="none" w:sz="0" w:space="0" w:color="auto"/>
        <w:left w:val="none" w:sz="0" w:space="0" w:color="auto"/>
        <w:bottom w:val="none" w:sz="0" w:space="0" w:color="auto"/>
        <w:right w:val="none" w:sz="0" w:space="0" w:color="auto"/>
      </w:divBdr>
      <w:divsChild>
        <w:div w:id="779299908">
          <w:marLeft w:val="360"/>
          <w:marRight w:val="0"/>
          <w:marTop w:val="200"/>
          <w:marBottom w:val="0"/>
          <w:divBdr>
            <w:top w:val="none" w:sz="0" w:space="0" w:color="auto"/>
            <w:left w:val="none" w:sz="0" w:space="0" w:color="auto"/>
            <w:bottom w:val="none" w:sz="0" w:space="0" w:color="auto"/>
            <w:right w:val="none" w:sz="0" w:space="0" w:color="auto"/>
          </w:divBdr>
        </w:div>
        <w:div w:id="210043650">
          <w:marLeft w:val="360"/>
          <w:marRight w:val="0"/>
          <w:marTop w:val="200"/>
          <w:marBottom w:val="0"/>
          <w:divBdr>
            <w:top w:val="none" w:sz="0" w:space="0" w:color="auto"/>
            <w:left w:val="none" w:sz="0" w:space="0" w:color="auto"/>
            <w:bottom w:val="none" w:sz="0" w:space="0" w:color="auto"/>
            <w:right w:val="none" w:sz="0" w:space="0" w:color="auto"/>
          </w:divBdr>
        </w:div>
        <w:div w:id="1707636514">
          <w:marLeft w:val="360"/>
          <w:marRight w:val="0"/>
          <w:marTop w:val="200"/>
          <w:marBottom w:val="0"/>
          <w:divBdr>
            <w:top w:val="none" w:sz="0" w:space="0" w:color="auto"/>
            <w:left w:val="none" w:sz="0" w:space="0" w:color="auto"/>
            <w:bottom w:val="none" w:sz="0" w:space="0" w:color="auto"/>
            <w:right w:val="none" w:sz="0" w:space="0" w:color="auto"/>
          </w:divBdr>
        </w:div>
      </w:divsChild>
    </w:div>
    <w:div w:id="23409359">
      <w:bodyDiv w:val="1"/>
      <w:marLeft w:val="0"/>
      <w:marRight w:val="0"/>
      <w:marTop w:val="0"/>
      <w:marBottom w:val="0"/>
      <w:divBdr>
        <w:top w:val="none" w:sz="0" w:space="0" w:color="auto"/>
        <w:left w:val="none" w:sz="0" w:space="0" w:color="auto"/>
        <w:bottom w:val="none" w:sz="0" w:space="0" w:color="auto"/>
        <w:right w:val="none" w:sz="0" w:space="0" w:color="auto"/>
      </w:divBdr>
      <w:divsChild>
        <w:div w:id="2054695887">
          <w:marLeft w:val="360"/>
          <w:marRight w:val="0"/>
          <w:marTop w:val="200"/>
          <w:marBottom w:val="0"/>
          <w:divBdr>
            <w:top w:val="none" w:sz="0" w:space="0" w:color="auto"/>
            <w:left w:val="none" w:sz="0" w:space="0" w:color="auto"/>
            <w:bottom w:val="none" w:sz="0" w:space="0" w:color="auto"/>
            <w:right w:val="none" w:sz="0" w:space="0" w:color="auto"/>
          </w:divBdr>
        </w:div>
        <w:div w:id="781460259">
          <w:marLeft w:val="360"/>
          <w:marRight w:val="0"/>
          <w:marTop w:val="200"/>
          <w:marBottom w:val="0"/>
          <w:divBdr>
            <w:top w:val="none" w:sz="0" w:space="0" w:color="auto"/>
            <w:left w:val="none" w:sz="0" w:space="0" w:color="auto"/>
            <w:bottom w:val="none" w:sz="0" w:space="0" w:color="auto"/>
            <w:right w:val="none" w:sz="0" w:space="0" w:color="auto"/>
          </w:divBdr>
        </w:div>
        <w:div w:id="616982435">
          <w:marLeft w:val="360"/>
          <w:marRight w:val="0"/>
          <w:marTop w:val="200"/>
          <w:marBottom w:val="0"/>
          <w:divBdr>
            <w:top w:val="none" w:sz="0" w:space="0" w:color="auto"/>
            <w:left w:val="none" w:sz="0" w:space="0" w:color="auto"/>
            <w:bottom w:val="none" w:sz="0" w:space="0" w:color="auto"/>
            <w:right w:val="none" w:sz="0" w:space="0" w:color="auto"/>
          </w:divBdr>
        </w:div>
      </w:divsChild>
    </w:div>
    <w:div w:id="41248935">
      <w:bodyDiv w:val="1"/>
      <w:marLeft w:val="0"/>
      <w:marRight w:val="0"/>
      <w:marTop w:val="0"/>
      <w:marBottom w:val="0"/>
      <w:divBdr>
        <w:top w:val="none" w:sz="0" w:space="0" w:color="auto"/>
        <w:left w:val="none" w:sz="0" w:space="0" w:color="auto"/>
        <w:bottom w:val="none" w:sz="0" w:space="0" w:color="auto"/>
        <w:right w:val="none" w:sz="0" w:space="0" w:color="auto"/>
      </w:divBdr>
      <w:divsChild>
        <w:div w:id="648092143">
          <w:marLeft w:val="1080"/>
          <w:marRight w:val="0"/>
          <w:marTop w:val="100"/>
          <w:marBottom w:val="0"/>
          <w:divBdr>
            <w:top w:val="none" w:sz="0" w:space="0" w:color="auto"/>
            <w:left w:val="none" w:sz="0" w:space="0" w:color="auto"/>
            <w:bottom w:val="none" w:sz="0" w:space="0" w:color="auto"/>
            <w:right w:val="none" w:sz="0" w:space="0" w:color="auto"/>
          </w:divBdr>
        </w:div>
      </w:divsChild>
    </w:div>
    <w:div w:id="129447723">
      <w:bodyDiv w:val="1"/>
      <w:marLeft w:val="0"/>
      <w:marRight w:val="0"/>
      <w:marTop w:val="0"/>
      <w:marBottom w:val="0"/>
      <w:divBdr>
        <w:top w:val="none" w:sz="0" w:space="0" w:color="auto"/>
        <w:left w:val="none" w:sz="0" w:space="0" w:color="auto"/>
        <w:bottom w:val="none" w:sz="0" w:space="0" w:color="auto"/>
        <w:right w:val="none" w:sz="0" w:space="0" w:color="auto"/>
      </w:divBdr>
      <w:divsChild>
        <w:div w:id="1848403899">
          <w:marLeft w:val="806"/>
          <w:marRight w:val="0"/>
          <w:marTop w:val="200"/>
          <w:marBottom w:val="0"/>
          <w:divBdr>
            <w:top w:val="none" w:sz="0" w:space="0" w:color="auto"/>
            <w:left w:val="none" w:sz="0" w:space="0" w:color="auto"/>
            <w:bottom w:val="none" w:sz="0" w:space="0" w:color="auto"/>
            <w:right w:val="none" w:sz="0" w:space="0" w:color="auto"/>
          </w:divBdr>
        </w:div>
      </w:divsChild>
    </w:div>
    <w:div w:id="132455614">
      <w:bodyDiv w:val="1"/>
      <w:marLeft w:val="0"/>
      <w:marRight w:val="0"/>
      <w:marTop w:val="0"/>
      <w:marBottom w:val="0"/>
      <w:divBdr>
        <w:top w:val="none" w:sz="0" w:space="0" w:color="auto"/>
        <w:left w:val="none" w:sz="0" w:space="0" w:color="auto"/>
        <w:bottom w:val="none" w:sz="0" w:space="0" w:color="auto"/>
        <w:right w:val="none" w:sz="0" w:space="0" w:color="auto"/>
      </w:divBdr>
    </w:div>
    <w:div w:id="142084364">
      <w:bodyDiv w:val="1"/>
      <w:marLeft w:val="0"/>
      <w:marRight w:val="0"/>
      <w:marTop w:val="0"/>
      <w:marBottom w:val="0"/>
      <w:divBdr>
        <w:top w:val="none" w:sz="0" w:space="0" w:color="auto"/>
        <w:left w:val="none" w:sz="0" w:space="0" w:color="auto"/>
        <w:bottom w:val="none" w:sz="0" w:space="0" w:color="auto"/>
        <w:right w:val="none" w:sz="0" w:space="0" w:color="auto"/>
      </w:divBdr>
      <w:divsChild>
        <w:div w:id="88090363">
          <w:marLeft w:val="360"/>
          <w:marRight w:val="0"/>
          <w:marTop w:val="200"/>
          <w:marBottom w:val="0"/>
          <w:divBdr>
            <w:top w:val="none" w:sz="0" w:space="0" w:color="auto"/>
            <w:left w:val="none" w:sz="0" w:space="0" w:color="auto"/>
            <w:bottom w:val="none" w:sz="0" w:space="0" w:color="auto"/>
            <w:right w:val="none" w:sz="0" w:space="0" w:color="auto"/>
          </w:divBdr>
        </w:div>
      </w:divsChild>
    </w:div>
    <w:div w:id="153769039">
      <w:bodyDiv w:val="1"/>
      <w:marLeft w:val="0"/>
      <w:marRight w:val="0"/>
      <w:marTop w:val="0"/>
      <w:marBottom w:val="0"/>
      <w:divBdr>
        <w:top w:val="none" w:sz="0" w:space="0" w:color="auto"/>
        <w:left w:val="none" w:sz="0" w:space="0" w:color="auto"/>
        <w:bottom w:val="none" w:sz="0" w:space="0" w:color="auto"/>
        <w:right w:val="none" w:sz="0" w:space="0" w:color="auto"/>
      </w:divBdr>
    </w:div>
    <w:div w:id="299304779">
      <w:bodyDiv w:val="1"/>
      <w:marLeft w:val="0"/>
      <w:marRight w:val="0"/>
      <w:marTop w:val="0"/>
      <w:marBottom w:val="0"/>
      <w:divBdr>
        <w:top w:val="none" w:sz="0" w:space="0" w:color="auto"/>
        <w:left w:val="none" w:sz="0" w:space="0" w:color="auto"/>
        <w:bottom w:val="none" w:sz="0" w:space="0" w:color="auto"/>
        <w:right w:val="none" w:sz="0" w:space="0" w:color="auto"/>
      </w:divBdr>
      <w:divsChild>
        <w:div w:id="1528329590">
          <w:marLeft w:val="360"/>
          <w:marRight w:val="0"/>
          <w:marTop w:val="200"/>
          <w:marBottom w:val="0"/>
          <w:divBdr>
            <w:top w:val="none" w:sz="0" w:space="0" w:color="auto"/>
            <w:left w:val="none" w:sz="0" w:space="0" w:color="auto"/>
            <w:bottom w:val="none" w:sz="0" w:space="0" w:color="auto"/>
            <w:right w:val="none" w:sz="0" w:space="0" w:color="auto"/>
          </w:divBdr>
        </w:div>
        <w:div w:id="745343485">
          <w:marLeft w:val="1080"/>
          <w:marRight w:val="0"/>
          <w:marTop w:val="100"/>
          <w:marBottom w:val="0"/>
          <w:divBdr>
            <w:top w:val="none" w:sz="0" w:space="0" w:color="auto"/>
            <w:left w:val="none" w:sz="0" w:space="0" w:color="auto"/>
            <w:bottom w:val="none" w:sz="0" w:space="0" w:color="auto"/>
            <w:right w:val="none" w:sz="0" w:space="0" w:color="auto"/>
          </w:divBdr>
        </w:div>
        <w:div w:id="154810212">
          <w:marLeft w:val="1080"/>
          <w:marRight w:val="0"/>
          <w:marTop w:val="100"/>
          <w:marBottom w:val="0"/>
          <w:divBdr>
            <w:top w:val="none" w:sz="0" w:space="0" w:color="auto"/>
            <w:left w:val="none" w:sz="0" w:space="0" w:color="auto"/>
            <w:bottom w:val="none" w:sz="0" w:space="0" w:color="auto"/>
            <w:right w:val="none" w:sz="0" w:space="0" w:color="auto"/>
          </w:divBdr>
        </w:div>
      </w:divsChild>
    </w:div>
    <w:div w:id="327682533">
      <w:bodyDiv w:val="1"/>
      <w:marLeft w:val="0"/>
      <w:marRight w:val="0"/>
      <w:marTop w:val="0"/>
      <w:marBottom w:val="0"/>
      <w:divBdr>
        <w:top w:val="none" w:sz="0" w:space="0" w:color="auto"/>
        <w:left w:val="none" w:sz="0" w:space="0" w:color="auto"/>
        <w:bottom w:val="none" w:sz="0" w:space="0" w:color="auto"/>
        <w:right w:val="none" w:sz="0" w:space="0" w:color="auto"/>
      </w:divBdr>
    </w:div>
    <w:div w:id="335034148">
      <w:bodyDiv w:val="1"/>
      <w:marLeft w:val="0"/>
      <w:marRight w:val="0"/>
      <w:marTop w:val="0"/>
      <w:marBottom w:val="0"/>
      <w:divBdr>
        <w:top w:val="none" w:sz="0" w:space="0" w:color="auto"/>
        <w:left w:val="none" w:sz="0" w:space="0" w:color="auto"/>
        <w:bottom w:val="none" w:sz="0" w:space="0" w:color="auto"/>
        <w:right w:val="none" w:sz="0" w:space="0" w:color="auto"/>
      </w:divBdr>
    </w:div>
    <w:div w:id="368803248">
      <w:bodyDiv w:val="1"/>
      <w:marLeft w:val="0"/>
      <w:marRight w:val="0"/>
      <w:marTop w:val="0"/>
      <w:marBottom w:val="0"/>
      <w:divBdr>
        <w:top w:val="none" w:sz="0" w:space="0" w:color="auto"/>
        <w:left w:val="none" w:sz="0" w:space="0" w:color="auto"/>
        <w:bottom w:val="none" w:sz="0" w:space="0" w:color="auto"/>
        <w:right w:val="none" w:sz="0" w:space="0" w:color="auto"/>
      </w:divBdr>
    </w:div>
    <w:div w:id="394934901">
      <w:bodyDiv w:val="1"/>
      <w:marLeft w:val="0"/>
      <w:marRight w:val="0"/>
      <w:marTop w:val="0"/>
      <w:marBottom w:val="0"/>
      <w:divBdr>
        <w:top w:val="none" w:sz="0" w:space="0" w:color="auto"/>
        <w:left w:val="none" w:sz="0" w:space="0" w:color="auto"/>
        <w:bottom w:val="none" w:sz="0" w:space="0" w:color="auto"/>
        <w:right w:val="none" w:sz="0" w:space="0" w:color="auto"/>
      </w:divBdr>
    </w:div>
    <w:div w:id="401299668">
      <w:bodyDiv w:val="1"/>
      <w:marLeft w:val="0"/>
      <w:marRight w:val="0"/>
      <w:marTop w:val="0"/>
      <w:marBottom w:val="0"/>
      <w:divBdr>
        <w:top w:val="none" w:sz="0" w:space="0" w:color="auto"/>
        <w:left w:val="none" w:sz="0" w:space="0" w:color="auto"/>
        <w:bottom w:val="none" w:sz="0" w:space="0" w:color="auto"/>
        <w:right w:val="none" w:sz="0" w:space="0" w:color="auto"/>
      </w:divBdr>
      <w:divsChild>
        <w:div w:id="471365764">
          <w:marLeft w:val="1800"/>
          <w:marRight w:val="0"/>
          <w:marTop w:val="100"/>
          <w:marBottom w:val="0"/>
          <w:divBdr>
            <w:top w:val="none" w:sz="0" w:space="0" w:color="auto"/>
            <w:left w:val="none" w:sz="0" w:space="0" w:color="auto"/>
            <w:bottom w:val="none" w:sz="0" w:space="0" w:color="auto"/>
            <w:right w:val="none" w:sz="0" w:space="0" w:color="auto"/>
          </w:divBdr>
        </w:div>
      </w:divsChild>
    </w:div>
    <w:div w:id="432670396">
      <w:bodyDiv w:val="1"/>
      <w:marLeft w:val="0"/>
      <w:marRight w:val="0"/>
      <w:marTop w:val="0"/>
      <w:marBottom w:val="0"/>
      <w:divBdr>
        <w:top w:val="none" w:sz="0" w:space="0" w:color="auto"/>
        <w:left w:val="none" w:sz="0" w:space="0" w:color="auto"/>
        <w:bottom w:val="none" w:sz="0" w:space="0" w:color="auto"/>
        <w:right w:val="none" w:sz="0" w:space="0" w:color="auto"/>
      </w:divBdr>
      <w:divsChild>
        <w:div w:id="1640724822">
          <w:marLeft w:val="1800"/>
          <w:marRight w:val="0"/>
          <w:marTop w:val="100"/>
          <w:marBottom w:val="0"/>
          <w:divBdr>
            <w:top w:val="none" w:sz="0" w:space="0" w:color="auto"/>
            <w:left w:val="none" w:sz="0" w:space="0" w:color="auto"/>
            <w:bottom w:val="none" w:sz="0" w:space="0" w:color="auto"/>
            <w:right w:val="none" w:sz="0" w:space="0" w:color="auto"/>
          </w:divBdr>
        </w:div>
        <w:div w:id="1561475964">
          <w:marLeft w:val="1800"/>
          <w:marRight w:val="0"/>
          <w:marTop w:val="100"/>
          <w:marBottom w:val="0"/>
          <w:divBdr>
            <w:top w:val="none" w:sz="0" w:space="0" w:color="auto"/>
            <w:left w:val="none" w:sz="0" w:space="0" w:color="auto"/>
            <w:bottom w:val="none" w:sz="0" w:space="0" w:color="auto"/>
            <w:right w:val="none" w:sz="0" w:space="0" w:color="auto"/>
          </w:divBdr>
        </w:div>
      </w:divsChild>
    </w:div>
    <w:div w:id="437217238">
      <w:bodyDiv w:val="1"/>
      <w:marLeft w:val="0"/>
      <w:marRight w:val="0"/>
      <w:marTop w:val="0"/>
      <w:marBottom w:val="0"/>
      <w:divBdr>
        <w:top w:val="none" w:sz="0" w:space="0" w:color="auto"/>
        <w:left w:val="none" w:sz="0" w:space="0" w:color="auto"/>
        <w:bottom w:val="none" w:sz="0" w:space="0" w:color="auto"/>
        <w:right w:val="none" w:sz="0" w:space="0" w:color="auto"/>
      </w:divBdr>
      <w:divsChild>
        <w:div w:id="2009477201">
          <w:marLeft w:val="360"/>
          <w:marRight w:val="0"/>
          <w:marTop w:val="200"/>
          <w:marBottom w:val="0"/>
          <w:divBdr>
            <w:top w:val="none" w:sz="0" w:space="0" w:color="auto"/>
            <w:left w:val="none" w:sz="0" w:space="0" w:color="auto"/>
            <w:bottom w:val="none" w:sz="0" w:space="0" w:color="auto"/>
            <w:right w:val="none" w:sz="0" w:space="0" w:color="auto"/>
          </w:divBdr>
        </w:div>
      </w:divsChild>
    </w:div>
    <w:div w:id="465633787">
      <w:bodyDiv w:val="1"/>
      <w:marLeft w:val="0"/>
      <w:marRight w:val="0"/>
      <w:marTop w:val="0"/>
      <w:marBottom w:val="0"/>
      <w:divBdr>
        <w:top w:val="none" w:sz="0" w:space="0" w:color="auto"/>
        <w:left w:val="none" w:sz="0" w:space="0" w:color="auto"/>
        <w:bottom w:val="none" w:sz="0" w:space="0" w:color="auto"/>
        <w:right w:val="none" w:sz="0" w:space="0" w:color="auto"/>
      </w:divBdr>
      <w:divsChild>
        <w:div w:id="1557617598">
          <w:marLeft w:val="1080"/>
          <w:marRight w:val="0"/>
          <w:marTop w:val="100"/>
          <w:marBottom w:val="0"/>
          <w:divBdr>
            <w:top w:val="none" w:sz="0" w:space="0" w:color="auto"/>
            <w:left w:val="none" w:sz="0" w:space="0" w:color="auto"/>
            <w:bottom w:val="none" w:sz="0" w:space="0" w:color="auto"/>
            <w:right w:val="none" w:sz="0" w:space="0" w:color="auto"/>
          </w:divBdr>
        </w:div>
        <w:div w:id="211845086">
          <w:marLeft w:val="1080"/>
          <w:marRight w:val="0"/>
          <w:marTop w:val="100"/>
          <w:marBottom w:val="0"/>
          <w:divBdr>
            <w:top w:val="none" w:sz="0" w:space="0" w:color="auto"/>
            <w:left w:val="none" w:sz="0" w:space="0" w:color="auto"/>
            <w:bottom w:val="none" w:sz="0" w:space="0" w:color="auto"/>
            <w:right w:val="none" w:sz="0" w:space="0" w:color="auto"/>
          </w:divBdr>
        </w:div>
      </w:divsChild>
    </w:div>
    <w:div w:id="748700568">
      <w:bodyDiv w:val="1"/>
      <w:marLeft w:val="0"/>
      <w:marRight w:val="0"/>
      <w:marTop w:val="0"/>
      <w:marBottom w:val="0"/>
      <w:divBdr>
        <w:top w:val="none" w:sz="0" w:space="0" w:color="auto"/>
        <w:left w:val="none" w:sz="0" w:space="0" w:color="auto"/>
        <w:bottom w:val="none" w:sz="0" w:space="0" w:color="auto"/>
        <w:right w:val="none" w:sz="0" w:space="0" w:color="auto"/>
      </w:divBdr>
    </w:div>
    <w:div w:id="825821762">
      <w:bodyDiv w:val="1"/>
      <w:marLeft w:val="0"/>
      <w:marRight w:val="0"/>
      <w:marTop w:val="0"/>
      <w:marBottom w:val="0"/>
      <w:divBdr>
        <w:top w:val="none" w:sz="0" w:space="0" w:color="auto"/>
        <w:left w:val="none" w:sz="0" w:space="0" w:color="auto"/>
        <w:bottom w:val="none" w:sz="0" w:space="0" w:color="auto"/>
        <w:right w:val="none" w:sz="0" w:space="0" w:color="auto"/>
      </w:divBdr>
      <w:divsChild>
        <w:div w:id="1428233777">
          <w:marLeft w:val="720"/>
          <w:marRight w:val="0"/>
          <w:marTop w:val="200"/>
          <w:marBottom w:val="0"/>
          <w:divBdr>
            <w:top w:val="none" w:sz="0" w:space="0" w:color="auto"/>
            <w:left w:val="none" w:sz="0" w:space="0" w:color="auto"/>
            <w:bottom w:val="none" w:sz="0" w:space="0" w:color="auto"/>
            <w:right w:val="none" w:sz="0" w:space="0" w:color="auto"/>
          </w:divBdr>
        </w:div>
        <w:div w:id="1943486937">
          <w:marLeft w:val="1800"/>
          <w:marRight w:val="0"/>
          <w:marTop w:val="100"/>
          <w:marBottom w:val="0"/>
          <w:divBdr>
            <w:top w:val="none" w:sz="0" w:space="0" w:color="auto"/>
            <w:left w:val="none" w:sz="0" w:space="0" w:color="auto"/>
            <w:bottom w:val="none" w:sz="0" w:space="0" w:color="auto"/>
            <w:right w:val="none" w:sz="0" w:space="0" w:color="auto"/>
          </w:divBdr>
        </w:div>
        <w:div w:id="185295112">
          <w:marLeft w:val="720"/>
          <w:marRight w:val="0"/>
          <w:marTop w:val="200"/>
          <w:marBottom w:val="0"/>
          <w:divBdr>
            <w:top w:val="none" w:sz="0" w:space="0" w:color="auto"/>
            <w:left w:val="none" w:sz="0" w:space="0" w:color="auto"/>
            <w:bottom w:val="none" w:sz="0" w:space="0" w:color="auto"/>
            <w:right w:val="none" w:sz="0" w:space="0" w:color="auto"/>
          </w:divBdr>
        </w:div>
        <w:div w:id="7559751">
          <w:marLeft w:val="1800"/>
          <w:marRight w:val="0"/>
          <w:marTop w:val="100"/>
          <w:marBottom w:val="0"/>
          <w:divBdr>
            <w:top w:val="none" w:sz="0" w:space="0" w:color="auto"/>
            <w:left w:val="none" w:sz="0" w:space="0" w:color="auto"/>
            <w:bottom w:val="none" w:sz="0" w:space="0" w:color="auto"/>
            <w:right w:val="none" w:sz="0" w:space="0" w:color="auto"/>
          </w:divBdr>
        </w:div>
        <w:div w:id="922835439">
          <w:marLeft w:val="720"/>
          <w:marRight w:val="0"/>
          <w:marTop w:val="200"/>
          <w:marBottom w:val="0"/>
          <w:divBdr>
            <w:top w:val="none" w:sz="0" w:space="0" w:color="auto"/>
            <w:left w:val="none" w:sz="0" w:space="0" w:color="auto"/>
            <w:bottom w:val="none" w:sz="0" w:space="0" w:color="auto"/>
            <w:right w:val="none" w:sz="0" w:space="0" w:color="auto"/>
          </w:divBdr>
        </w:div>
        <w:div w:id="1438790433">
          <w:marLeft w:val="1800"/>
          <w:marRight w:val="0"/>
          <w:marTop w:val="100"/>
          <w:marBottom w:val="0"/>
          <w:divBdr>
            <w:top w:val="none" w:sz="0" w:space="0" w:color="auto"/>
            <w:left w:val="none" w:sz="0" w:space="0" w:color="auto"/>
            <w:bottom w:val="none" w:sz="0" w:space="0" w:color="auto"/>
            <w:right w:val="none" w:sz="0" w:space="0" w:color="auto"/>
          </w:divBdr>
        </w:div>
        <w:div w:id="982197205">
          <w:marLeft w:val="1800"/>
          <w:marRight w:val="0"/>
          <w:marTop w:val="100"/>
          <w:marBottom w:val="0"/>
          <w:divBdr>
            <w:top w:val="none" w:sz="0" w:space="0" w:color="auto"/>
            <w:left w:val="none" w:sz="0" w:space="0" w:color="auto"/>
            <w:bottom w:val="none" w:sz="0" w:space="0" w:color="auto"/>
            <w:right w:val="none" w:sz="0" w:space="0" w:color="auto"/>
          </w:divBdr>
        </w:div>
        <w:div w:id="934825971">
          <w:marLeft w:val="806"/>
          <w:marRight w:val="0"/>
          <w:marTop w:val="200"/>
          <w:marBottom w:val="0"/>
          <w:divBdr>
            <w:top w:val="none" w:sz="0" w:space="0" w:color="auto"/>
            <w:left w:val="none" w:sz="0" w:space="0" w:color="auto"/>
            <w:bottom w:val="none" w:sz="0" w:space="0" w:color="auto"/>
            <w:right w:val="none" w:sz="0" w:space="0" w:color="auto"/>
          </w:divBdr>
        </w:div>
      </w:divsChild>
    </w:div>
    <w:div w:id="927269824">
      <w:bodyDiv w:val="1"/>
      <w:marLeft w:val="0"/>
      <w:marRight w:val="0"/>
      <w:marTop w:val="0"/>
      <w:marBottom w:val="0"/>
      <w:divBdr>
        <w:top w:val="none" w:sz="0" w:space="0" w:color="auto"/>
        <w:left w:val="none" w:sz="0" w:space="0" w:color="auto"/>
        <w:bottom w:val="none" w:sz="0" w:space="0" w:color="auto"/>
        <w:right w:val="none" w:sz="0" w:space="0" w:color="auto"/>
      </w:divBdr>
      <w:divsChild>
        <w:div w:id="1349143402">
          <w:marLeft w:val="360"/>
          <w:marRight w:val="0"/>
          <w:marTop w:val="200"/>
          <w:marBottom w:val="0"/>
          <w:divBdr>
            <w:top w:val="none" w:sz="0" w:space="0" w:color="auto"/>
            <w:left w:val="none" w:sz="0" w:space="0" w:color="auto"/>
            <w:bottom w:val="none" w:sz="0" w:space="0" w:color="auto"/>
            <w:right w:val="none" w:sz="0" w:space="0" w:color="auto"/>
          </w:divBdr>
        </w:div>
      </w:divsChild>
    </w:div>
    <w:div w:id="1013651541">
      <w:bodyDiv w:val="1"/>
      <w:marLeft w:val="0"/>
      <w:marRight w:val="0"/>
      <w:marTop w:val="0"/>
      <w:marBottom w:val="0"/>
      <w:divBdr>
        <w:top w:val="none" w:sz="0" w:space="0" w:color="auto"/>
        <w:left w:val="none" w:sz="0" w:space="0" w:color="auto"/>
        <w:bottom w:val="none" w:sz="0" w:space="0" w:color="auto"/>
        <w:right w:val="none" w:sz="0" w:space="0" w:color="auto"/>
      </w:divBdr>
      <w:divsChild>
        <w:div w:id="860165807">
          <w:marLeft w:val="360"/>
          <w:marRight w:val="0"/>
          <w:marTop w:val="200"/>
          <w:marBottom w:val="0"/>
          <w:divBdr>
            <w:top w:val="none" w:sz="0" w:space="0" w:color="auto"/>
            <w:left w:val="none" w:sz="0" w:space="0" w:color="auto"/>
            <w:bottom w:val="none" w:sz="0" w:space="0" w:color="auto"/>
            <w:right w:val="none" w:sz="0" w:space="0" w:color="auto"/>
          </w:divBdr>
        </w:div>
      </w:divsChild>
    </w:div>
    <w:div w:id="1049766439">
      <w:bodyDiv w:val="1"/>
      <w:marLeft w:val="0"/>
      <w:marRight w:val="0"/>
      <w:marTop w:val="0"/>
      <w:marBottom w:val="0"/>
      <w:divBdr>
        <w:top w:val="none" w:sz="0" w:space="0" w:color="auto"/>
        <w:left w:val="none" w:sz="0" w:space="0" w:color="auto"/>
        <w:bottom w:val="none" w:sz="0" w:space="0" w:color="auto"/>
        <w:right w:val="none" w:sz="0" w:space="0" w:color="auto"/>
      </w:divBdr>
      <w:divsChild>
        <w:div w:id="1956784590">
          <w:marLeft w:val="806"/>
          <w:marRight w:val="0"/>
          <w:marTop w:val="200"/>
          <w:marBottom w:val="0"/>
          <w:divBdr>
            <w:top w:val="none" w:sz="0" w:space="0" w:color="auto"/>
            <w:left w:val="none" w:sz="0" w:space="0" w:color="auto"/>
            <w:bottom w:val="none" w:sz="0" w:space="0" w:color="auto"/>
            <w:right w:val="none" w:sz="0" w:space="0" w:color="auto"/>
          </w:divBdr>
        </w:div>
        <w:div w:id="1242983324">
          <w:marLeft w:val="1526"/>
          <w:marRight w:val="0"/>
          <w:marTop w:val="100"/>
          <w:marBottom w:val="0"/>
          <w:divBdr>
            <w:top w:val="none" w:sz="0" w:space="0" w:color="auto"/>
            <w:left w:val="none" w:sz="0" w:space="0" w:color="auto"/>
            <w:bottom w:val="none" w:sz="0" w:space="0" w:color="auto"/>
            <w:right w:val="none" w:sz="0" w:space="0" w:color="auto"/>
          </w:divBdr>
        </w:div>
        <w:div w:id="914822087">
          <w:marLeft w:val="1526"/>
          <w:marRight w:val="0"/>
          <w:marTop w:val="100"/>
          <w:marBottom w:val="0"/>
          <w:divBdr>
            <w:top w:val="none" w:sz="0" w:space="0" w:color="auto"/>
            <w:left w:val="none" w:sz="0" w:space="0" w:color="auto"/>
            <w:bottom w:val="none" w:sz="0" w:space="0" w:color="auto"/>
            <w:right w:val="none" w:sz="0" w:space="0" w:color="auto"/>
          </w:divBdr>
        </w:div>
      </w:divsChild>
    </w:div>
    <w:div w:id="1080298118">
      <w:bodyDiv w:val="1"/>
      <w:marLeft w:val="0"/>
      <w:marRight w:val="0"/>
      <w:marTop w:val="0"/>
      <w:marBottom w:val="0"/>
      <w:divBdr>
        <w:top w:val="none" w:sz="0" w:space="0" w:color="auto"/>
        <w:left w:val="none" w:sz="0" w:space="0" w:color="auto"/>
        <w:bottom w:val="none" w:sz="0" w:space="0" w:color="auto"/>
        <w:right w:val="none" w:sz="0" w:space="0" w:color="auto"/>
      </w:divBdr>
      <w:divsChild>
        <w:div w:id="320307000">
          <w:marLeft w:val="360"/>
          <w:marRight w:val="0"/>
          <w:marTop w:val="200"/>
          <w:marBottom w:val="0"/>
          <w:divBdr>
            <w:top w:val="none" w:sz="0" w:space="0" w:color="auto"/>
            <w:left w:val="none" w:sz="0" w:space="0" w:color="auto"/>
            <w:bottom w:val="none" w:sz="0" w:space="0" w:color="auto"/>
            <w:right w:val="none" w:sz="0" w:space="0" w:color="auto"/>
          </w:divBdr>
        </w:div>
      </w:divsChild>
    </w:div>
    <w:div w:id="1090345377">
      <w:bodyDiv w:val="1"/>
      <w:marLeft w:val="0"/>
      <w:marRight w:val="0"/>
      <w:marTop w:val="0"/>
      <w:marBottom w:val="0"/>
      <w:divBdr>
        <w:top w:val="none" w:sz="0" w:space="0" w:color="auto"/>
        <w:left w:val="none" w:sz="0" w:space="0" w:color="auto"/>
        <w:bottom w:val="none" w:sz="0" w:space="0" w:color="auto"/>
        <w:right w:val="none" w:sz="0" w:space="0" w:color="auto"/>
      </w:divBdr>
      <w:divsChild>
        <w:div w:id="158889680">
          <w:marLeft w:val="360"/>
          <w:marRight w:val="0"/>
          <w:marTop w:val="200"/>
          <w:marBottom w:val="0"/>
          <w:divBdr>
            <w:top w:val="none" w:sz="0" w:space="0" w:color="auto"/>
            <w:left w:val="none" w:sz="0" w:space="0" w:color="auto"/>
            <w:bottom w:val="none" w:sz="0" w:space="0" w:color="auto"/>
            <w:right w:val="none" w:sz="0" w:space="0" w:color="auto"/>
          </w:divBdr>
        </w:div>
      </w:divsChild>
    </w:div>
    <w:div w:id="1114711604">
      <w:bodyDiv w:val="1"/>
      <w:marLeft w:val="0"/>
      <w:marRight w:val="0"/>
      <w:marTop w:val="0"/>
      <w:marBottom w:val="0"/>
      <w:divBdr>
        <w:top w:val="none" w:sz="0" w:space="0" w:color="auto"/>
        <w:left w:val="none" w:sz="0" w:space="0" w:color="auto"/>
        <w:bottom w:val="none" w:sz="0" w:space="0" w:color="auto"/>
        <w:right w:val="none" w:sz="0" w:space="0" w:color="auto"/>
      </w:divBdr>
      <w:divsChild>
        <w:div w:id="805245481">
          <w:marLeft w:val="806"/>
          <w:marRight w:val="0"/>
          <w:marTop w:val="200"/>
          <w:marBottom w:val="0"/>
          <w:divBdr>
            <w:top w:val="none" w:sz="0" w:space="0" w:color="auto"/>
            <w:left w:val="none" w:sz="0" w:space="0" w:color="auto"/>
            <w:bottom w:val="none" w:sz="0" w:space="0" w:color="auto"/>
            <w:right w:val="none" w:sz="0" w:space="0" w:color="auto"/>
          </w:divBdr>
        </w:div>
      </w:divsChild>
    </w:div>
    <w:div w:id="1139375500">
      <w:bodyDiv w:val="1"/>
      <w:marLeft w:val="0"/>
      <w:marRight w:val="0"/>
      <w:marTop w:val="0"/>
      <w:marBottom w:val="0"/>
      <w:divBdr>
        <w:top w:val="none" w:sz="0" w:space="0" w:color="auto"/>
        <w:left w:val="none" w:sz="0" w:space="0" w:color="auto"/>
        <w:bottom w:val="none" w:sz="0" w:space="0" w:color="auto"/>
        <w:right w:val="none" w:sz="0" w:space="0" w:color="auto"/>
      </w:divBdr>
    </w:div>
    <w:div w:id="1226181148">
      <w:bodyDiv w:val="1"/>
      <w:marLeft w:val="0"/>
      <w:marRight w:val="0"/>
      <w:marTop w:val="0"/>
      <w:marBottom w:val="0"/>
      <w:divBdr>
        <w:top w:val="none" w:sz="0" w:space="0" w:color="auto"/>
        <w:left w:val="none" w:sz="0" w:space="0" w:color="auto"/>
        <w:bottom w:val="none" w:sz="0" w:space="0" w:color="auto"/>
        <w:right w:val="none" w:sz="0" w:space="0" w:color="auto"/>
      </w:divBdr>
      <w:divsChild>
        <w:div w:id="367070794">
          <w:marLeft w:val="360"/>
          <w:marRight w:val="0"/>
          <w:marTop w:val="200"/>
          <w:marBottom w:val="0"/>
          <w:divBdr>
            <w:top w:val="none" w:sz="0" w:space="0" w:color="auto"/>
            <w:left w:val="none" w:sz="0" w:space="0" w:color="auto"/>
            <w:bottom w:val="none" w:sz="0" w:space="0" w:color="auto"/>
            <w:right w:val="none" w:sz="0" w:space="0" w:color="auto"/>
          </w:divBdr>
        </w:div>
      </w:divsChild>
    </w:div>
    <w:div w:id="1248029720">
      <w:bodyDiv w:val="1"/>
      <w:marLeft w:val="0"/>
      <w:marRight w:val="0"/>
      <w:marTop w:val="0"/>
      <w:marBottom w:val="0"/>
      <w:divBdr>
        <w:top w:val="none" w:sz="0" w:space="0" w:color="auto"/>
        <w:left w:val="none" w:sz="0" w:space="0" w:color="auto"/>
        <w:bottom w:val="none" w:sz="0" w:space="0" w:color="auto"/>
        <w:right w:val="none" w:sz="0" w:space="0" w:color="auto"/>
      </w:divBdr>
    </w:div>
    <w:div w:id="1258715280">
      <w:bodyDiv w:val="1"/>
      <w:marLeft w:val="0"/>
      <w:marRight w:val="0"/>
      <w:marTop w:val="0"/>
      <w:marBottom w:val="0"/>
      <w:divBdr>
        <w:top w:val="none" w:sz="0" w:space="0" w:color="auto"/>
        <w:left w:val="none" w:sz="0" w:space="0" w:color="auto"/>
        <w:bottom w:val="none" w:sz="0" w:space="0" w:color="auto"/>
        <w:right w:val="none" w:sz="0" w:space="0" w:color="auto"/>
      </w:divBdr>
      <w:divsChild>
        <w:div w:id="413598688">
          <w:marLeft w:val="360"/>
          <w:marRight w:val="0"/>
          <w:marTop w:val="200"/>
          <w:marBottom w:val="0"/>
          <w:divBdr>
            <w:top w:val="none" w:sz="0" w:space="0" w:color="auto"/>
            <w:left w:val="none" w:sz="0" w:space="0" w:color="auto"/>
            <w:bottom w:val="none" w:sz="0" w:space="0" w:color="auto"/>
            <w:right w:val="none" w:sz="0" w:space="0" w:color="auto"/>
          </w:divBdr>
        </w:div>
        <w:div w:id="944925719">
          <w:marLeft w:val="360"/>
          <w:marRight w:val="0"/>
          <w:marTop w:val="200"/>
          <w:marBottom w:val="0"/>
          <w:divBdr>
            <w:top w:val="none" w:sz="0" w:space="0" w:color="auto"/>
            <w:left w:val="none" w:sz="0" w:space="0" w:color="auto"/>
            <w:bottom w:val="none" w:sz="0" w:space="0" w:color="auto"/>
            <w:right w:val="none" w:sz="0" w:space="0" w:color="auto"/>
          </w:divBdr>
        </w:div>
        <w:div w:id="1371299718">
          <w:marLeft w:val="360"/>
          <w:marRight w:val="0"/>
          <w:marTop w:val="200"/>
          <w:marBottom w:val="0"/>
          <w:divBdr>
            <w:top w:val="none" w:sz="0" w:space="0" w:color="auto"/>
            <w:left w:val="none" w:sz="0" w:space="0" w:color="auto"/>
            <w:bottom w:val="none" w:sz="0" w:space="0" w:color="auto"/>
            <w:right w:val="none" w:sz="0" w:space="0" w:color="auto"/>
          </w:divBdr>
        </w:div>
      </w:divsChild>
    </w:div>
    <w:div w:id="1288273188">
      <w:bodyDiv w:val="1"/>
      <w:marLeft w:val="0"/>
      <w:marRight w:val="0"/>
      <w:marTop w:val="0"/>
      <w:marBottom w:val="0"/>
      <w:divBdr>
        <w:top w:val="none" w:sz="0" w:space="0" w:color="auto"/>
        <w:left w:val="none" w:sz="0" w:space="0" w:color="auto"/>
        <w:bottom w:val="none" w:sz="0" w:space="0" w:color="auto"/>
        <w:right w:val="none" w:sz="0" w:space="0" w:color="auto"/>
      </w:divBdr>
    </w:div>
    <w:div w:id="1302266734">
      <w:bodyDiv w:val="1"/>
      <w:marLeft w:val="0"/>
      <w:marRight w:val="0"/>
      <w:marTop w:val="0"/>
      <w:marBottom w:val="0"/>
      <w:divBdr>
        <w:top w:val="none" w:sz="0" w:space="0" w:color="auto"/>
        <w:left w:val="none" w:sz="0" w:space="0" w:color="auto"/>
        <w:bottom w:val="none" w:sz="0" w:space="0" w:color="auto"/>
        <w:right w:val="none" w:sz="0" w:space="0" w:color="auto"/>
      </w:divBdr>
      <w:divsChild>
        <w:div w:id="1164780588">
          <w:marLeft w:val="806"/>
          <w:marRight w:val="0"/>
          <w:marTop w:val="200"/>
          <w:marBottom w:val="0"/>
          <w:divBdr>
            <w:top w:val="none" w:sz="0" w:space="0" w:color="auto"/>
            <w:left w:val="none" w:sz="0" w:space="0" w:color="auto"/>
            <w:bottom w:val="none" w:sz="0" w:space="0" w:color="auto"/>
            <w:right w:val="none" w:sz="0" w:space="0" w:color="auto"/>
          </w:divBdr>
        </w:div>
      </w:divsChild>
    </w:div>
    <w:div w:id="1316106859">
      <w:bodyDiv w:val="1"/>
      <w:marLeft w:val="0"/>
      <w:marRight w:val="0"/>
      <w:marTop w:val="0"/>
      <w:marBottom w:val="0"/>
      <w:divBdr>
        <w:top w:val="none" w:sz="0" w:space="0" w:color="auto"/>
        <w:left w:val="none" w:sz="0" w:space="0" w:color="auto"/>
        <w:bottom w:val="none" w:sz="0" w:space="0" w:color="auto"/>
        <w:right w:val="none" w:sz="0" w:space="0" w:color="auto"/>
      </w:divBdr>
    </w:div>
    <w:div w:id="1348025272">
      <w:bodyDiv w:val="1"/>
      <w:marLeft w:val="0"/>
      <w:marRight w:val="0"/>
      <w:marTop w:val="0"/>
      <w:marBottom w:val="0"/>
      <w:divBdr>
        <w:top w:val="none" w:sz="0" w:space="0" w:color="auto"/>
        <w:left w:val="none" w:sz="0" w:space="0" w:color="auto"/>
        <w:bottom w:val="none" w:sz="0" w:space="0" w:color="auto"/>
        <w:right w:val="none" w:sz="0" w:space="0" w:color="auto"/>
      </w:divBdr>
      <w:divsChild>
        <w:div w:id="2129810874">
          <w:marLeft w:val="360"/>
          <w:marRight w:val="0"/>
          <w:marTop w:val="200"/>
          <w:marBottom w:val="0"/>
          <w:divBdr>
            <w:top w:val="none" w:sz="0" w:space="0" w:color="auto"/>
            <w:left w:val="none" w:sz="0" w:space="0" w:color="auto"/>
            <w:bottom w:val="none" w:sz="0" w:space="0" w:color="auto"/>
            <w:right w:val="none" w:sz="0" w:space="0" w:color="auto"/>
          </w:divBdr>
        </w:div>
      </w:divsChild>
    </w:div>
    <w:div w:id="1362705587">
      <w:bodyDiv w:val="1"/>
      <w:marLeft w:val="0"/>
      <w:marRight w:val="0"/>
      <w:marTop w:val="0"/>
      <w:marBottom w:val="0"/>
      <w:divBdr>
        <w:top w:val="none" w:sz="0" w:space="0" w:color="auto"/>
        <w:left w:val="none" w:sz="0" w:space="0" w:color="auto"/>
        <w:bottom w:val="none" w:sz="0" w:space="0" w:color="auto"/>
        <w:right w:val="none" w:sz="0" w:space="0" w:color="auto"/>
      </w:divBdr>
    </w:div>
    <w:div w:id="1369602023">
      <w:bodyDiv w:val="1"/>
      <w:marLeft w:val="0"/>
      <w:marRight w:val="0"/>
      <w:marTop w:val="0"/>
      <w:marBottom w:val="0"/>
      <w:divBdr>
        <w:top w:val="none" w:sz="0" w:space="0" w:color="auto"/>
        <w:left w:val="none" w:sz="0" w:space="0" w:color="auto"/>
        <w:bottom w:val="none" w:sz="0" w:space="0" w:color="auto"/>
        <w:right w:val="none" w:sz="0" w:space="0" w:color="auto"/>
      </w:divBdr>
    </w:div>
    <w:div w:id="1393388901">
      <w:bodyDiv w:val="1"/>
      <w:marLeft w:val="0"/>
      <w:marRight w:val="0"/>
      <w:marTop w:val="0"/>
      <w:marBottom w:val="0"/>
      <w:divBdr>
        <w:top w:val="none" w:sz="0" w:space="0" w:color="auto"/>
        <w:left w:val="none" w:sz="0" w:space="0" w:color="auto"/>
        <w:bottom w:val="none" w:sz="0" w:space="0" w:color="auto"/>
        <w:right w:val="none" w:sz="0" w:space="0" w:color="auto"/>
      </w:divBdr>
      <w:divsChild>
        <w:div w:id="922682947">
          <w:marLeft w:val="806"/>
          <w:marRight w:val="0"/>
          <w:marTop w:val="200"/>
          <w:marBottom w:val="0"/>
          <w:divBdr>
            <w:top w:val="none" w:sz="0" w:space="0" w:color="auto"/>
            <w:left w:val="none" w:sz="0" w:space="0" w:color="auto"/>
            <w:bottom w:val="none" w:sz="0" w:space="0" w:color="auto"/>
            <w:right w:val="none" w:sz="0" w:space="0" w:color="auto"/>
          </w:divBdr>
        </w:div>
      </w:divsChild>
    </w:div>
    <w:div w:id="1410888982">
      <w:bodyDiv w:val="1"/>
      <w:marLeft w:val="0"/>
      <w:marRight w:val="0"/>
      <w:marTop w:val="0"/>
      <w:marBottom w:val="0"/>
      <w:divBdr>
        <w:top w:val="none" w:sz="0" w:space="0" w:color="auto"/>
        <w:left w:val="none" w:sz="0" w:space="0" w:color="auto"/>
        <w:bottom w:val="none" w:sz="0" w:space="0" w:color="auto"/>
        <w:right w:val="none" w:sz="0" w:space="0" w:color="auto"/>
      </w:divBdr>
      <w:divsChild>
        <w:div w:id="1148287147">
          <w:marLeft w:val="360"/>
          <w:marRight w:val="0"/>
          <w:marTop w:val="200"/>
          <w:marBottom w:val="0"/>
          <w:divBdr>
            <w:top w:val="none" w:sz="0" w:space="0" w:color="auto"/>
            <w:left w:val="none" w:sz="0" w:space="0" w:color="auto"/>
            <w:bottom w:val="none" w:sz="0" w:space="0" w:color="auto"/>
            <w:right w:val="none" w:sz="0" w:space="0" w:color="auto"/>
          </w:divBdr>
        </w:div>
      </w:divsChild>
    </w:div>
    <w:div w:id="1469201321">
      <w:bodyDiv w:val="1"/>
      <w:marLeft w:val="0"/>
      <w:marRight w:val="0"/>
      <w:marTop w:val="0"/>
      <w:marBottom w:val="0"/>
      <w:divBdr>
        <w:top w:val="none" w:sz="0" w:space="0" w:color="auto"/>
        <w:left w:val="none" w:sz="0" w:space="0" w:color="auto"/>
        <w:bottom w:val="none" w:sz="0" w:space="0" w:color="auto"/>
        <w:right w:val="none" w:sz="0" w:space="0" w:color="auto"/>
      </w:divBdr>
    </w:div>
    <w:div w:id="1474134014">
      <w:bodyDiv w:val="1"/>
      <w:marLeft w:val="0"/>
      <w:marRight w:val="0"/>
      <w:marTop w:val="0"/>
      <w:marBottom w:val="0"/>
      <w:divBdr>
        <w:top w:val="none" w:sz="0" w:space="0" w:color="auto"/>
        <w:left w:val="none" w:sz="0" w:space="0" w:color="auto"/>
        <w:bottom w:val="none" w:sz="0" w:space="0" w:color="auto"/>
        <w:right w:val="none" w:sz="0" w:space="0" w:color="auto"/>
      </w:divBdr>
    </w:div>
    <w:div w:id="1495216299">
      <w:bodyDiv w:val="1"/>
      <w:marLeft w:val="0"/>
      <w:marRight w:val="0"/>
      <w:marTop w:val="0"/>
      <w:marBottom w:val="0"/>
      <w:divBdr>
        <w:top w:val="none" w:sz="0" w:space="0" w:color="auto"/>
        <w:left w:val="none" w:sz="0" w:space="0" w:color="auto"/>
        <w:bottom w:val="none" w:sz="0" w:space="0" w:color="auto"/>
        <w:right w:val="none" w:sz="0" w:space="0" w:color="auto"/>
      </w:divBdr>
      <w:divsChild>
        <w:div w:id="437943871">
          <w:marLeft w:val="907"/>
          <w:marRight w:val="0"/>
          <w:marTop w:val="100"/>
          <w:marBottom w:val="0"/>
          <w:divBdr>
            <w:top w:val="none" w:sz="0" w:space="0" w:color="auto"/>
            <w:left w:val="none" w:sz="0" w:space="0" w:color="auto"/>
            <w:bottom w:val="none" w:sz="0" w:space="0" w:color="auto"/>
            <w:right w:val="none" w:sz="0" w:space="0" w:color="auto"/>
          </w:divBdr>
        </w:div>
        <w:div w:id="404256852">
          <w:marLeft w:val="907"/>
          <w:marRight w:val="0"/>
          <w:marTop w:val="100"/>
          <w:marBottom w:val="0"/>
          <w:divBdr>
            <w:top w:val="none" w:sz="0" w:space="0" w:color="auto"/>
            <w:left w:val="none" w:sz="0" w:space="0" w:color="auto"/>
            <w:bottom w:val="none" w:sz="0" w:space="0" w:color="auto"/>
            <w:right w:val="none" w:sz="0" w:space="0" w:color="auto"/>
          </w:divBdr>
        </w:div>
      </w:divsChild>
    </w:div>
    <w:div w:id="1564220138">
      <w:bodyDiv w:val="1"/>
      <w:marLeft w:val="0"/>
      <w:marRight w:val="0"/>
      <w:marTop w:val="0"/>
      <w:marBottom w:val="0"/>
      <w:divBdr>
        <w:top w:val="none" w:sz="0" w:space="0" w:color="auto"/>
        <w:left w:val="none" w:sz="0" w:space="0" w:color="auto"/>
        <w:bottom w:val="none" w:sz="0" w:space="0" w:color="auto"/>
        <w:right w:val="none" w:sz="0" w:space="0" w:color="auto"/>
      </w:divBdr>
      <w:divsChild>
        <w:div w:id="1847859791">
          <w:marLeft w:val="360"/>
          <w:marRight w:val="0"/>
          <w:marTop w:val="200"/>
          <w:marBottom w:val="0"/>
          <w:divBdr>
            <w:top w:val="none" w:sz="0" w:space="0" w:color="auto"/>
            <w:left w:val="none" w:sz="0" w:space="0" w:color="auto"/>
            <w:bottom w:val="none" w:sz="0" w:space="0" w:color="auto"/>
            <w:right w:val="none" w:sz="0" w:space="0" w:color="auto"/>
          </w:divBdr>
        </w:div>
      </w:divsChild>
    </w:div>
    <w:div w:id="1625040690">
      <w:bodyDiv w:val="1"/>
      <w:marLeft w:val="0"/>
      <w:marRight w:val="0"/>
      <w:marTop w:val="0"/>
      <w:marBottom w:val="0"/>
      <w:divBdr>
        <w:top w:val="none" w:sz="0" w:space="0" w:color="auto"/>
        <w:left w:val="none" w:sz="0" w:space="0" w:color="auto"/>
        <w:bottom w:val="none" w:sz="0" w:space="0" w:color="auto"/>
        <w:right w:val="none" w:sz="0" w:space="0" w:color="auto"/>
      </w:divBdr>
    </w:div>
    <w:div w:id="1664241758">
      <w:bodyDiv w:val="1"/>
      <w:marLeft w:val="0"/>
      <w:marRight w:val="0"/>
      <w:marTop w:val="0"/>
      <w:marBottom w:val="0"/>
      <w:divBdr>
        <w:top w:val="none" w:sz="0" w:space="0" w:color="auto"/>
        <w:left w:val="none" w:sz="0" w:space="0" w:color="auto"/>
        <w:bottom w:val="none" w:sz="0" w:space="0" w:color="auto"/>
        <w:right w:val="none" w:sz="0" w:space="0" w:color="auto"/>
      </w:divBdr>
      <w:divsChild>
        <w:div w:id="1327200696">
          <w:marLeft w:val="1368"/>
          <w:marRight w:val="0"/>
          <w:marTop w:val="0"/>
          <w:marBottom w:val="0"/>
          <w:divBdr>
            <w:top w:val="none" w:sz="0" w:space="0" w:color="auto"/>
            <w:left w:val="none" w:sz="0" w:space="0" w:color="auto"/>
            <w:bottom w:val="none" w:sz="0" w:space="0" w:color="auto"/>
            <w:right w:val="none" w:sz="0" w:space="0" w:color="auto"/>
          </w:divBdr>
        </w:div>
        <w:div w:id="1426464866">
          <w:marLeft w:val="1368"/>
          <w:marRight w:val="0"/>
          <w:marTop w:val="0"/>
          <w:marBottom w:val="0"/>
          <w:divBdr>
            <w:top w:val="none" w:sz="0" w:space="0" w:color="auto"/>
            <w:left w:val="none" w:sz="0" w:space="0" w:color="auto"/>
            <w:bottom w:val="none" w:sz="0" w:space="0" w:color="auto"/>
            <w:right w:val="none" w:sz="0" w:space="0" w:color="auto"/>
          </w:divBdr>
        </w:div>
        <w:div w:id="98568090">
          <w:marLeft w:val="1368"/>
          <w:marRight w:val="0"/>
          <w:marTop w:val="0"/>
          <w:marBottom w:val="0"/>
          <w:divBdr>
            <w:top w:val="none" w:sz="0" w:space="0" w:color="auto"/>
            <w:left w:val="none" w:sz="0" w:space="0" w:color="auto"/>
            <w:bottom w:val="none" w:sz="0" w:space="0" w:color="auto"/>
            <w:right w:val="none" w:sz="0" w:space="0" w:color="auto"/>
          </w:divBdr>
        </w:div>
        <w:div w:id="1642727240">
          <w:marLeft w:val="1368"/>
          <w:marRight w:val="0"/>
          <w:marTop w:val="0"/>
          <w:marBottom w:val="0"/>
          <w:divBdr>
            <w:top w:val="none" w:sz="0" w:space="0" w:color="auto"/>
            <w:left w:val="none" w:sz="0" w:space="0" w:color="auto"/>
            <w:bottom w:val="none" w:sz="0" w:space="0" w:color="auto"/>
            <w:right w:val="none" w:sz="0" w:space="0" w:color="auto"/>
          </w:divBdr>
        </w:div>
      </w:divsChild>
    </w:div>
    <w:div w:id="1690640501">
      <w:bodyDiv w:val="1"/>
      <w:marLeft w:val="0"/>
      <w:marRight w:val="0"/>
      <w:marTop w:val="0"/>
      <w:marBottom w:val="0"/>
      <w:divBdr>
        <w:top w:val="none" w:sz="0" w:space="0" w:color="auto"/>
        <w:left w:val="none" w:sz="0" w:space="0" w:color="auto"/>
        <w:bottom w:val="none" w:sz="0" w:space="0" w:color="auto"/>
        <w:right w:val="none" w:sz="0" w:space="0" w:color="auto"/>
      </w:divBdr>
      <w:divsChild>
        <w:div w:id="2106144241">
          <w:marLeft w:val="360"/>
          <w:marRight w:val="0"/>
          <w:marTop w:val="200"/>
          <w:marBottom w:val="0"/>
          <w:divBdr>
            <w:top w:val="none" w:sz="0" w:space="0" w:color="auto"/>
            <w:left w:val="none" w:sz="0" w:space="0" w:color="auto"/>
            <w:bottom w:val="none" w:sz="0" w:space="0" w:color="auto"/>
            <w:right w:val="none" w:sz="0" w:space="0" w:color="auto"/>
          </w:divBdr>
        </w:div>
      </w:divsChild>
    </w:div>
    <w:div w:id="1723290964">
      <w:bodyDiv w:val="1"/>
      <w:marLeft w:val="0"/>
      <w:marRight w:val="0"/>
      <w:marTop w:val="0"/>
      <w:marBottom w:val="0"/>
      <w:divBdr>
        <w:top w:val="none" w:sz="0" w:space="0" w:color="auto"/>
        <w:left w:val="none" w:sz="0" w:space="0" w:color="auto"/>
        <w:bottom w:val="none" w:sz="0" w:space="0" w:color="auto"/>
        <w:right w:val="none" w:sz="0" w:space="0" w:color="auto"/>
      </w:divBdr>
    </w:div>
    <w:div w:id="1762682921">
      <w:bodyDiv w:val="1"/>
      <w:marLeft w:val="0"/>
      <w:marRight w:val="0"/>
      <w:marTop w:val="0"/>
      <w:marBottom w:val="0"/>
      <w:divBdr>
        <w:top w:val="none" w:sz="0" w:space="0" w:color="auto"/>
        <w:left w:val="none" w:sz="0" w:space="0" w:color="auto"/>
        <w:bottom w:val="none" w:sz="0" w:space="0" w:color="auto"/>
        <w:right w:val="none" w:sz="0" w:space="0" w:color="auto"/>
      </w:divBdr>
    </w:div>
    <w:div w:id="1872839318">
      <w:bodyDiv w:val="1"/>
      <w:marLeft w:val="0"/>
      <w:marRight w:val="0"/>
      <w:marTop w:val="0"/>
      <w:marBottom w:val="0"/>
      <w:divBdr>
        <w:top w:val="none" w:sz="0" w:space="0" w:color="auto"/>
        <w:left w:val="none" w:sz="0" w:space="0" w:color="auto"/>
        <w:bottom w:val="none" w:sz="0" w:space="0" w:color="auto"/>
        <w:right w:val="none" w:sz="0" w:space="0" w:color="auto"/>
      </w:divBdr>
      <w:divsChild>
        <w:div w:id="151069254">
          <w:marLeft w:val="360"/>
          <w:marRight w:val="0"/>
          <w:marTop w:val="200"/>
          <w:marBottom w:val="0"/>
          <w:divBdr>
            <w:top w:val="none" w:sz="0" w:space="0" w:color="auto"/>
            <w:left w:val="none" w:sz="0" w:space="0" w:color="auto"/>
            <w:bottom w:val="none" w:sz="0" w:space="0" w:color="auto"/>
            <w:right w:val="none" w:sz="0" w:space="0" w:color="auto"/>
          </w:divBdr>
        </w:div>
        <w:div w:id="1429697083">
          <w:marLeft w:val="360"/>
          <w:marRight w:val="0"/>
          <w:marTop w:val="200"/>
          <w:marBottom w:val="0"/>
          <w:divBdr>
            <w:top w:val="none" w:sz="0" w:space="0" w:color="auto"/>
            <w:left w:val="none" w:sz="0" w:space="0" w:color="auto"/>
            <w:bottom w:val="none" w:sz="0" w:space="0" w:color="auto"/>
            <w:right w:val="none" w:sz="0" w:space="0" w:color="auto"/>
          </w:divBdr>
        </w:div>
      </w:divsChild>
    </w:div>
    <w:div w:id="1943486447">
      <w:bodyDiv w:val="1"/>
      <w:marLeft w:val="0"/>
      <w:marRight w:val="0"/>
      <w:marTop w:val="0"/>
      <w:marBottom w:val="0"/>
      <w:divBdr>
        <w:top w:val="none" w:sz="0" w:space="0" w:color="auto"/>
        <w:left w:val="none" w:sz="0" w:space="0" w:color="auto"/>
        <w:bottom w:val="none" w:sz="0" w:space="0" w:color="auto"/>
        <w:right w:val="none" w:sz="0" w:space="0" w:color="auto"/>
      </w:divBdr>
    </w:div>
    <w:div w:id="1985036759">
      <w:bodyDiv w:val="1"/>
      <w:marLeft w:val="0"/>
      <w:marRight w:val="0"/>
      <w:marTop w:val="0"/>
      <w:marBottom w:val="0"/>
      <w:divBdr>
        <w:top w:val="none" w:sz="0" w:space="0" w:color="auto"/>
        <w:left w:val="none" w:sz="0" w:space="0" w:color="auto"/>
        <w:bottom w:val="none" w:sz="0" w:space="0" w:color="auto"/>
        <w:right w:val="none" w:sz="0" w:space="0" w:color="auto"/>
      </w:divBdr>
    </w:div>
    <w:div w:id="1997610682">
      <w:bodyDiv w:val="1"/>
      <w:marLeft w:val="0"/>
      <w:marRight w:val="0"/>
      <w:marTop w:val="0"/>
      <w:marBottom w:val="0"/>
      <w:divBdr>
        <w:top w:val="none" w:sz="0" w:space="0" w:color="auto"/>
        <w:left w:val="none" w:sz="0" w:space="0" w:color="auto"/>
        <w:bottom w:val="none" w:sz="0" w:space="0" w:color="auto"/>
        <w:right w:val="none" w:sz="0" w:space="0" w:color="auto"/>
      </w:divBdr>
    </w:div>
    <w:div w:id="2031103241">
      <w:bodyDiv w:val="1"/>
      <w:marLeft w:val="0"/>
      <w:marRight w:val="0"/>
      <w:marTop w:val="0"/>
      <w:marBottom w:val="0"/>
      <w:divBdr>
        <w:top w:val="none" w:sz="0" w:space="0" w:color="auto"/>
        <w:left w:val="none" w:sz="0" w:space="0" w:color="auto"/>
        <w:bottom w:val="none" w:sz="0" w:space="0" w:color="auto"/>
        <w:right w:val="none" w:sz="0" w:space="0" w:color="auto"/>
      </w:divBdr>
    </w:div>
    <w:div w:id="2053193393">
      <w:bodyDiv w:val="1"/>
      <w:marLeft w:val="0"/>
      <w:marRight w:val="0"/>
      <w:marTop w:val="0"/>
      <w:marBottom w:val="0"/>
      <w:divBdr>
        <w:top w:val="none" w:sz="0" w:space="0" w:color="auto"/>
        <w:left w:val="none" w:sz="0" w:space="0" w:color="auto"/>
        <w:bottom w:val="none" w:sz="0" w:space="0" w:color="auto"/>
        <w:right w:val="none" w:sz="0" w:space="0" w:color="auto"/>
      </w:divBdr>
    </w:div>
    <w:div w:id="2063557289">
      <w:bodyDiv w:val="1"/>
      <w:marLeft w:val="0"/>
      <w:marRight w:val="0"/>
      <w:marTop w:val="0"/>
      <w:marBottom w:val="0"/>
      <w:divBdr>
        <w:top w:val="none" w:sz="0" w:space="0" w:color="auto"/>
        <w:left w:val="none" w:sz="0" w:space="0" w:color="auto"/>
        <w:bottom w:val="none" w:sz="0" w:space="0" w:color="auto"/>
        <w:right w:val="none" w:sz="0" w:space="0" w:color="auto"/>
      </w:divBdr>
    </w:div>
    <w:div w:id="2073651153">
      <w:bodyDiv w:val="1"/>
      <w:marLeft w:val="0"/>
      <w:marRight w:val="0"/>
      <w:marTop w:val="0"/>
      <w:marBottom w:val="0"/>
      <w:divBdr>
        <w:top w:val="none" w:sz="0" w:space="0" w:color="auto"/>
        <w:left w:val="none" w:sz="0" w:space="0" w:color="auto"/>
        <w:bottom w:val="none" w:sz="0" w:space="0" w:color="auto"/>
        <w:right w:val="none" w:sz="0" w:space="0" w:color="auto"/>
      </w:divBdr>
    </w:div>
    <w:div w:id="2123262391">
      <w:bodyDiv w:val="1"/>
      <w:marLeft w:val="0"/>
      <w:marRight w:val="0"/>
      <w:marTop w:val="0"/>
      <w:marBottom w:val="0"/>
      <w:divBdr>
        <w:top w:val="none" w:sz="0" w:space="0" w:color="auto"/>
        <w:left w:val="none" w:sz="0" w:space="0" w:color="auto"/>
        <w:bottom w:val="none" w:sz="0" w:space="0" w:color="auto"/>
        <w:right w:val="none" w:sz="0" w:space="0" w:color="auto"/>
      </w:divBdr>
      <w:divsChild>
        <w:div w:id="1906181724">
          <w:marLeft w:val="1080"/>
          <w:marRight w:val="0"/>
          <w:marTop w:val="1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fontTable" Target="fontTable.xm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webSettings" Target="webSettings.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61" Type="http://schemas.openxmlformats.org/officeDocument/2006/relationships/image" Target="media/image54.png"/><Relationship Id="rId82" Type="http://schemas.openxmlformats.org/officeDocument/2006/relationships/image" Target="media/image7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C1B8FF-08B2-44F6-AFCE-5B6AD28F58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31256</TotalTime>
  <Pages>1</Pages>
  <Words>7072</Words>
  <Characters>40317</Characters>
  <Application>Microsoft Office Word</Application>
  <DocSecurity>0</DocSecurity>
  <Lines>335</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47295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Qin Rui</dc:creator>
  <cp:keywords/>
  <dc:description/>
  <cp:lastModifiedBy>Qin Rui</cp:lastModifiedBy>
  <cp:revision>146</cp:revision>
  <dcterms:created xsi:type="dcterms:W3CDTF">2023-03-08T23:58:00Z</dcterms:created>
  <dcterms:modified xsi:type="dcterms:W3CDTF">2023-06-07T01:58:00Z</dcterms:modified>
</cp:coreProperties>
</file>