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Default="00812E5F" w:rsidP="00812E5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WEEK-2 </w:t>
      </w:r>
    </w:p>
    <w:p w:rsidR="00812E5F" w:rsidRDefault="00812E5F" w:rsidP="00812E5F">
      <w:pPr>
        <w:jc w:val="center"/>
        <w:rPr>
          <w:b/>
          <w:bCs/>
          <w:sz w:val="32"/>
          <w:szCs w:val="32"/>
        </w:rPr>
      </w:pPr>
      <w:r w:rsidRPr="00812E5F">
        <w:rPr>
          <w:b/>
          <w:bCs/>
          <w:sz w:val="32"/>
          <w:szCs w:val="32"/>
        </w:rPr>
        <w:t>Logging using SLF4J</w:t>
      </w:r>
    </w:p>
    <w:p w:rsidR="00812E5F" w:rsidRDefault="00812E5F" w:rsidP="00812E5F">
      <w:pPr>
        <w:rPr>
          <w:b/>
          <w:bCs/>
          <w:sz w:val="30"/>
          <w:szCs w:val="30"/>
          <w:u w:val="single"/>
        </w:rPr>
      </w:pPr>
      <w:r w:rsidRPr="00812E5F">
        <w:rPr>
          <w:b/>
          <w:bCs/>
          <w:sz w:val="30"/>
          <w:szCs w:val="30"/>
          <w:u w:val="single"/>
        </w:rPr>
        <w:t>Exercise 1: Logging Error Messages and Warning Levels</w:t>
      </w:r>
    </w:p>
    <w:p w:rsidR="00812E5F" w:rsidRDefault="00812E5F" w:rsidP="00812E5F">
      <w:pPr>
        <w:rPr>
          <w:b/>
          <w:bCs/>
          <w:sz w:val="24"/>
          <w:szCs w:val="24"/>
        </w:rPr>
      </w:pPr>
      <w:r w:rsidRPr="00812E5F">
        <w:rPr>
          <w:b/>
          <w:bCs/>
          <w:sz w:val="24"/>
          <w:szCs w:val="24"/>
        </w:rPr>
        <w:t>CODE:</w:t>
      </w:r>
    </w:p>
    <w:p w:rsidR="00AC630A" w:rsidRDefault="00AC630A" w:rsidP="00812E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Step1:</w:t>
      </w:r>
    </w:p>
    <w:p w:rsidR="00AC630A" w:rsidRDefault="00AC630A" w:rsidP="00812E5F">
      <w:pPr>
        <w:rPr>
          <w:sz w:val="24"/>
          <w:szCs w:val="24"/>
        </w:rPr>
      </w:pPr>
      <w:r w:rsidRPr="00AC630A">
        <w:rPr>
          <w:sz w:val="24"/>
          <w:szCs w:val="24"/>
        </w:rPr>
        <w:t>Add</w:t>
      </w:r>
      <w:r>
        <w:rPr>
          <w:sz w:val="24"/>
          <w:szCs w:val="24"/>
        </w:rPr>
        <w:t xml:space="preserve">ed </w:t>
      </w:r>
      <w:r w:rsidRPr="00AC630A">
        <w:rPr>
          <w:sz w:val="24"/>
          <w:szCs w:val="24"/>
        </w:rPr>
        <w:t xml:space="preserve">SLF4J + </w:t>
      </w:r>
      <w:proofErr w:type="spellStart"/>
      <w:r w:rsidRPr="00AC630A">
        <w:rPr>
          <w:sz w:val="24"/>
          <w:szCs w:val="24"/>
        </w:rPr>
        <w:t>Logback</w:t>
      </w:r>
      <w:proofErr w:type="spellEnd"/>
      <w:r w:rsidRPr="00AC630A">
        <w:rPr>
          <w:sz w:val="24"/>
          <w:szCs w:val="24"/>
        </w:rPr>
        <w:t xml:space="preserve"> Dependencies to pom.xml</w:t>
      </w:r>
    </w:p>
    <w:p w:rsidR="00AC630A" w:rsidRDefault="00AC630A" w:rsidP="00AC63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:rsidR="00AC630A" w:rsidRDefault="00AC630A" w:rsidP="00812E5F">
      <w:pPr>
        <w:rPr>
          <w:sz w:val="24"/>
          <w:szCs w:val="24"/>
        </w:rPr>
      </w:pPr>
      <w:r w:rsidRPr="00AC630A">
        <w:rPr>
          <w:sz w:val="24"/>
          <w:szCs w:val="24"/>
        </w:rPr>
        <w:t>Create the Logging Java Class</w:t>
      </w:r>
      <w:r>
        <w:rPr>
          <w:sz w:val="24"/>
          <w:szCs w:val="24"/>
        </w:rPr>
        <w:t xml:space="preserve"> (</w:t>
      </w:r>
      <w:r w:rsidRPr="00AC630A">
        <w:rPr>
          <w:sz w:val="24"/>
          <w:szCs w:val="24"/>
        </w:rPr>
        <w:t>LoggingExample</w:t>
      </w:r>
      <w:r>
        <w:rPr>
          <w:sz w:val="24"/>
          <w:szCs w:val="24"/>
        </w:rPr>
        <w:t xml:space="preserve">.java) </w:t>
      </w:r>
    </w:p>
    <w:p w:rsidR="00AC630A" w:rsidRDefault="00AC630A" w:rsidP="00812E5F">
      <w:pPr>
        <w:rPr>
          <w:sz w:val="24"/>
          <w:szCs w:val="24"/>
        </w:rPr>
      </w:pPr>
      <w:r>
        <w:rPr>
          <w:sz w:val="24"/>
          <w:szCs w:val="24"/>
        </w:rPr>
        <w:t xml:space="preserve">Located in </w:t>
      </w:r>
      <w:proofErr w:type="spellStart"/>
      <w:r w:rsidRPr="00AC630A">
        <w:rPr>
          <w:sz w:val="24"/>
          <w:szCs w:val="24"/>
        </w:rPr>
        <w:t>com.</w:t>
      </w:r>
      <w:proofErr w:type="gramStart"/>
      <w:r w:rsidRPr="00AC630A">
        <w:rPr>
          <w:sz w:val="24"/>
          <w:szCs w:val="24"/>
        </w:rPr>
        <w:t>example.JUnitDemo</w:t>
      </w:r>
      <w:proofErr w:type="spellEnd"/>
      <w:proofErr w:type="gramEnd"/>
      <w:r w:rsidRPr="00AC630A">
        <w:rPr>
          <w:sz w:val="24"/>
          <w:szCs w:val="24"/>
        </w:rPr>
        <w:t xml:space="preserve"> in </w:t>
      </w:r>
      <w:proofErr w:type="spellStart"/>
      <w:r w:rsidRPr="00AC630A">
        <w:rPr>
          <w:sz w:val="24"/>
          <w:szCs w:val="24"/>
        </w:rPr>
        <w:t>src</w:t>
      </w:r>
      <w:proofErr w:type="spellEnd"/>
      <w:r w:rsidRPr="00AC630A">
        <w:rPr>
          <w:sz w:val="24"/>
          <w:szCs w:val="24"/>
        </w:rPr>
        <w:t>/main/java</w:t>
      </w:r>
    </w:p>
    <w:p w:rsidR="00AC630A" w:rsidRDefault="00AC630A" w:rsidP="00812E5F">
      <w:pPr>
        <w:rPr>
          <w:sz w:val="24"/>
          <w:szCs w:val="24"/>
        </w:rPr>
      </w:pPr>
      <w:r w:rsidRPr="00AC630A">
        <w:rPr>
          <w:sz w:val="24"/>
          <w:szCs w:val="24"/>
        </w:rPr>
        <w:drawing>
          <wp:inline distT="0" distB="0" distL="0" distR="0" wp14:anchorId="0EBC1FEE" wp14:editId="12723FAE">
            <wp:extent cx="3172268" cy="1771897"/>
            <wp:effectExtent l="0" t="0" r="9525" b="0"/>
            <wp:docPr id="72856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61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0A" w:rsidRDefault="00AC630A" w:rsidP="00812E5F">
      <w:pPr>
        <w:rPr>
          <w:sz w:val="24"/>
          <w:szCs w:val="24"/>
        </w:rPr>
      </w:pPr>
      <w:r w:rsidRPr="00AC630A">
        <w:rPr>
          <w:sz w:val="24"/>
          <w:szCs w:val="24"/>
        </w:rPr>
        <w:drawing>
          <wp:inline distT="0" distB="0" distL="0" distR="0" wp14:anchorId="50E0CE2C" wp14:editId="2D66861E">
            <wp:extent cx="5731510" cy="2058035"/>
            <wp:effectExtent l="0" t="0" r="2540" b="0"/>
            <wp:docPr id="21410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8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5F" w:rsidRPr="00812E5F" w:rsidRDefault="00812E5F" w:rsidP="00812E5F">
      <w:pPr>
        <w:rPr>
          <w:b/>
          <w:bCs/>
          <w:sz w:val="24"/>
          <w:szCs w:val="24"/>
        </w:rPr>
      </w:pPr>
    </w:p>
    <w:p w:rsidR="00812E5F" w:rsidRDefault="00812E5F" w:rsidP="00812E5F">
      <w:pPr>
        <w:rPr>
          <w:b/>
          <w:bCs/>
          <w:sz w:val="24"/>
          <w:szCs w:val="24"/>
        </w:rPr>
      </w:pPr>
      <w:r w:rsidRPr="00812E5F">
        <w:rPr>
          <w:b/>
          <w:bCs/>
          <w:sz w:val="24"/>
          <w:szCs w:val="24"/>
        </w:rPr>
        <w:t>OUTPUT:</w:t>
      </w:r>
    </w:p>
    <w:p w:rsidR="00AC630A" w:rsidRPr="00812E5F" w:rsidRDefault="00AC630A" w:rsidP="00812E5F">
      <w:pPr>
        <w:rPr>
          <w:b/>
          <w:bCs/>
          <w:sz w:val="24"/>
          <w:szCs w:val="24"/>
          <w:lang w:val="en-US"/>
        </w:rPr>
      </w:pPr>
      <w:r w:rsidRPr="00AC630A">
        <w:rPr>
          <w:b/>
          <w:bCs/>
          <w:sz w:val="24"/>
          <w:szCs w:val="24"/>
          <w:lang w:val="en-US"/>
        </w:rPr>
        <w:drawing>
          <wp:inline distT="0" distB="0" distL="0" distR="0" wp14:anchorId="312615C6" wp14:editId="0C60D528">
            <wp:extent cx="5731510" cy="1173480"/>
            <wp:effectExtent l="0" t="0" r="2540" b="7620"/>
            <wp:docPr id="208593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35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30A" w:rsidRPr="0081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5F"/>
    <w:rsid w:val="003C2EB9"/>
    <w:rsid w:val="00623B8A"/>
    <w:rsid w:val="007E52B9"/>
    <w:rsid w:val="00812E5F"/>
    <w:rsid w:val="00AC630A"/>
    <w:rsid w:val="00B37D75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0845"/>
  <w15:chartTrackingRefBased/>
  <w15:docId w15:val="{33D13F38-878D-4612-8C29-1D553FEB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1</cp:revision>
  <dcterms:created xsi:type="dcterms:W3CDTF">2025-06-27T10:31:00Z</dcterms:created>
  <dcterms:modified xsi:type="dcterms:W3CDTF">2025-06-27T10:53:00Z</dcterms:modified>
</cp:coreProperties>
</file>